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Verdana" w:cs="Verdana" w:eastAsia="Verdana" w:hAnsi="Verdana"/>
          <w:color w:val="a6a6a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Modelo de Dados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Sistema De Recomendação de Filmes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Verdana" w:cs="Verdana" w:eastAsia="Verdana" w:hAnsi="Verdana"/>
          <w:b w:val="1"/>
          <w:color w:val="ff0000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36"/>
          <w:szCs w:val="36"/>
          <w:rtl w:val="0"/>
        </w:rPr>
        <w:t xml:space="preserve">NatalFlix 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vertAlign w:val="baseline"/>
          <w:rtl w:val="0"/>
        </w:rPr>
        <w:t xml:space="preserve">Versão </w:t>
      </w: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Responsáveis: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Yure Alexandre Soares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Natalicio Junior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Marcos Vinicio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Netflix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Setor / Área: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Streaming de Filmes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Natalflix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Histórico de Revisões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center"/>
        <w:tblLayout w:type="fixed"/>
        <w:tblLook w:val="0000"/>
      </w:tblPr>
      <w:tblGrid>
        <w:gridCol w:w="1133"/>
        <w:gridCol w:w="8425"/>
        <w:tblGridChange w:id="0">
          <w:tblGrid>
            <w:gridCol w:w="1133"/>
            <w:gridCol w:w="8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0000" w:val="clear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2"/>
                <w:szCs w:val="22"/>
                <w:highlight w:val="red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4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4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Criação do Modelo Conceitual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40" w:line="360" w:lineRule="auto"/>
              <w:ind w:left="0" w:right="0" w:firstLine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40" w:line="360" w:lineRule="auto"/>
              <w:ind w:left="0" w:right="0" w:firstLine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Criação do Modelo Logico Relacional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2c89c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2c89c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2c89c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2c89c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2c89c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2c89c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2c89c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2c89c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2c89c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2c89c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2c89c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2c89c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2c89c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Verdana" w:cs="Verdana" w:eastAsia="Verdana" w:hAnsi="Verdana"/>
          <w:b w:val="1"/>
          <w:color w:val="2c89c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Verdana" w:cs="Verdana" w:eastAsia="Verdana" w:hAnsi="Verdana"/>
          <w:b w:val="1"/>
          <w:color w:val="2c89c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360"/>
            </w:tabs>
            <w:spacing w:after="160" w:before="240" w:line="252.00000000000003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ff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ff0000"/>
              <w:sz w:val="20"/>
              <w:szCs w:val="20"/>
              <w:rtl w:val="0"/>
            </w:rPr>
            <w:t xml:space="preserve">Projeto de Banco de Dados - Modelagem de Dados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160" w:before="0" w:line="252.00000000000003" w:lineRule="auto"/>
            <w:ind w:left="72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1.1. Objetivos deste documento</w:t>
            <w:tab/>
            <w:t xml:space="preserve">4</w:t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160" w:before="0" w:line="252.00000000000003" w:lineRule="auto"/>
            <w:ind w:left="72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1.2. Nome do Produto</w:t>
            <w:tab/>
            <w:t xml:space="preserve">4</w:t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160" w:before="0" w:line="252.00000000000003" w:lineRule="auto"/>
            <w:ind w:left="72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1.3.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Objetivos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do Produto</w:t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160" w:before="0" w:line="252.00000000000003" w:lineRule="auto"/>
            <w:ind w:left="72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1.4. Limites do Produto</w:t>
            <w:tab/>
            <w:t xml:space="preserve">5</w:t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160" w:before="0" w:line="252.00000000000003" w:lineRule="auto"/>
            <w:ind w:left="720" w:right="0" w:firstLine="0"/>
            <w:jc w:val="lef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ab/>
            <w:t xml:space="preserve">1.4.1 Modelo Conceitual</w:t>
            <w:tab/>
            <w:t xml:space="preserve">6</w:t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160" w:before="0" w:line="252.00000000000003" w:lineRule="auto"/>
            <w:ind w:left="720" w:right="0" w:firstLine="0"/>
            <w:jc w:val="lef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ab/>
            <w:t xml:space="preserve">1.4.2. Modelo Lógico Relacional</w:t>
            <w:tab/>
            <w:t xml:space="preserve">7</w:t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160" w:before="0" w:line="252.00000000000003" w:lineRule="auto"/>
            <w:ind w:left="720" w:right="0" w:firstLine="0"/>
            <w:jc w:val="lef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right" w:pos="9360"/>
        </w:tabs>
        <w:spacing w:after="160" w:before="240" w:line="252.00000000000003" w:lineRule="auto"/>
        <w:ind w:left="0" w:right="0" w:firstLine="0"/>
        <w:jc w:val="left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right" w:pos="9360"/>
        </w:tabs>
        <w:spacing w:after="160" w:before="240" w:line="252.00000000000003" w:lineRule="auto"/>
        <w:ind w:left="0" w:right="0" w:firstLine="0"/>
        <w:jc w:val="left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right" w:pos="9360"/>
        </w:tabs>
        <w:spacing w:after="160" w:before="240" w:line="252.00000000000003" w:lineRule="auto"/>
        <w:ind w:left="0" w:right="0" w:firstLine="0"/>
        <w:jc w:val="left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right" w:pos="9360"/>
        </w:tabs>
        <w:spacing w:after="160" w:before="240" w:line="252.00000000000003" w:lineRule="auto"/>
        <w:ind w:left="0" w:right="0" w:firstLine="0"/>
        <w:jc w:val="left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right" w:pos="9360"/>
        </w:tabs>
        <w:spacing w:after="160" w:before="240" w:line="252.00000000000003" w:lineRule="auto"/>
        <w:ind w:left="0" w:right="0" w:firstLine="0"/>
        <w:jc w:val="left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right" w:pos="9360"/>
        </w:tabs>
        <w:spacing w:after="160" w:before="240" w:line="252.00000000000003" w:lineRule="auto"/>
        <w:ind w:left="0" w:right="0" w:firstLine="0"/>
        <w:jc w:val="left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right" w:pos="9360"/>
        </w:tabs>
        <w:spacing w:after="160" w:before="240" w:line="252.00000000000003" w:lineRule="auto"/>
        <w:ind w:left="0" w:right="0" w:firstLine="0"/>
        <w:jc w:val="left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right" w:pos="9360"/>
        </w:tabs>
        <w:spacing w:after="160" w:before="240" w:line="252.00000000000003" w:lineRule="auto"/>
        <w:ind w:left="0" w:right="0" w:firstLine="0"/>
        <w:jc w:val="left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right" w:pos="9360"/>
        </w:tabs>
        <w:spacing w:after="160" w:before="240" w:line="252.00000000000003" w:lineRule="auto"/>
        <w:ind w:left="0" w:right="0" w:firstLine="0"/>
        <w:jc w:val="left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right" w:pos="9360"/>
        </w:tabs>
        <w:spacing w:after="160" w:before="240" w:line="252.00000000000003" w:lineRule="auto"/>
        <w:ind w:left="0" w:right="0" w:firstLine="0"/>
        <w:jc w:val="left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right" w:pos="9360"/>
        </w:tabs>
        <w:spacing w:after="160" w:before="240" w:line="252.00000000000003" w:lineRule="auto"/>
        <w:ind w:left="0" w:right="0" w:firstLine="0"/>
        <w:jc w:val="left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right" w:pos="9360"/>
        </w:tabs>
        <w:spacing w:after="160" w:before="240" w:line="252.00000000000003" w:lineRule="auto"/>
        <w:ind w:left="0" w:right="0" w:firstLine="0"/>
        <w:jc w:val="left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right" w:pos="9360"/>
        </w:tabs>
        <w:spacing w:after="160" w:before="240" w:line="252.00000000000003" w:lineRule="auto"/>
        <w:ind w:left="0" w:right="0" w:firstLine="0"/>
        <w:jc w:val="left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right" w:pos="9360"/>
        </w:tabs>
        <w:spacing w:after="160" w:before="240" w:line="252.00000000000003" w:lineRule="auto"/>
        <w:ind w:left="0" w:right="0" w:firstLine="0"/>
        <w:jc w:val="left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pageBreakBefore w:val="0"/>
        <w:tabs>
          <w:tab w:val="left" w:pos="993"/>
        </w:tabs>
        <w:spacing w:after="240" w:before="240" w:line="276" w:lineRule="auto"/>
        <w:rPr>
          <w:rFonts w:ascii="Verdana" w:cs="Verdana" w:eastAsia="Verdana" w:hAnsi="Verdana"/>
          <w:b w:val="1"/>
          <w:color w:val="ff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Verdana" w:cs="Verdana" w:eastAsia="Verdana" w:hAnsi="Verdana"/>
          <w:b w:val="1"/>
          <w:color w:val="2c89c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Projeto de Banco de Dados - Modelagem de Dados</w:t>
      </w:r>
    </w:p>
    <w:p w:rsidR="00000000" w:rsidDel="00000000" w:rsidP="00000000" w:rsidRDefault="00000000" w:rsidRPr="00000000" w14:paraId="0000004C">
      <w:pPr>
        <w:keepNext w:val="1"/>
        <w:pageBreakBefore w:val="0"/>
        <w:tabs>
          <w:tab w:val="left" w:pos="993"/>
        </w:tabs>
        <w:spacing w:after="240" w:before="240" w:line="276" w:lineRule="auto"/>
        <w:rPr>
          <w:rFonts w:ascii="Verdana" w:cs="Verdana" w:eastAsia="Verdana" w:hAnsi="Verdana"/>
          <w:b w:val="1"/>
          <w:color w:val="ff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1.1.</w:t>
      </w:r>
      <w:r w:rsidDel="00000000" w:rsidR="00000000" w:rsidRPr="00000000">
        <w:rPr>
          <w:rFonts w:ascii="Verdana" w:cs="Verdana" w:eastAsia="Verdana" w:hAnsi="Verdana"/>
          <w:b w:val="1"/>
          <w:color w:val="2c89c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Objetivos deste documento:</w:t>
      </w:r>
    </w:p>
    <w:p w:rsidR="00000000" w:rsidDel="00000000" w:rsidP="00000000" w:rsidRDefault="00000000" w:rsidRPr="00000000" w14:paraId="0000004D">
      <w:pPr>
        <w:pageBreakBefore w:val="0"/>
        <w:spacing w:after="80" w:before="8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Descrever as características do Sistema De Recomendação de Filmes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 fazer a documentação do modelo de dados do sistema utilizando o modelo conceitual, modelo lógico relacional.</w:t>
      </w:r>
    </w:p>
    <w:p w:rsidR="00000000" w:rsidDel="00000000" w:rsidP="00000000" w:rsidRDefault="00000000" w:rsidRPr="00000000" w14:paraId="0000004E">
      <w:pPr>
        <w:keepLines w:val="1"/>
        <w:pageBreakBefore w:val="0"/>
        <w:spacing w:after="80" w:before="80" w:lineRule="auto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pageBreakBefore w:val="0"/>
        <w:tabs>
          <w:tab w:val="left" w:pos="993"/>
        </w:tabs>
        <w:spacing w:after="240" w:before="240" w:line="276" w:lineRule="auto"/>
        <w:rPr>
          <w:rFonts w:ascii="Verdana" w:cs="Verdana" w:eastAsia="Verdana" w:hAnsi="Verdana"/>
          <w:b w:val="1"/>
          <w:color w:val="ff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1.2.</w:t>
      </w:r>
      <w:r w:rsidDel="00000000" w:rsidR="00000000" w:rsidRPr="00000000">
        <w:rPr>
          <w:rFonts w:ascii="Verdana" w:cs="Verdana" w:eastAsia="Verdana" w:hAnsi="Verdana"/>
          <w:b w:val="1"/>
          <w:color w:val="2c89c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Nome do Produto:</w:t>
      </w:r>
    </w:p>
    <w:p w:rsidR="00000000" w:rsidDel="00000000" w:rsidP="00000000" w:rsidRDefault="00000000" w:rsidRPr="00000000" w14:paraId="00000050">
      <w:pPr>
        <w:pageBreakBefore w:val="0"/>
        <w:spacing w:after="80" w:before="8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Nataflix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Lines w:val="1"/>
        <w:pageBreakBefore w:val="0"/>
        <w:tabs>
          <w:tab w:val="left" w:pos="993"/>
        </w:tabs>
        <w:spacing w:after="80" w:before="80" w:lineRule="auto"/>
        <w:jc w:val="both"/>
        <w:rPr>
          <w:rFonts w:ascii="Verdana" w:cs="Verdana" w:eastAsia="Verdana" w:hAnsi="Verdana"/>
          <w:color w:val="a6a6a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a6a6a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1"/>
        <w:pageBreakBefore w:val="0"/>
        <w:tabs>
          <w:tab w:val="left" w:pos="993"/>
        </w:tabs>
        <w:spacing w:after="240" w:before="240" w:line="276" w:lineRule="auto"/>
        <w:rPr>
          <w:rFonts w:ascii="Verdana" w:cs="Verdana" w:eastAsia="Verdana" w:hAnsi="Verdana"/>
          <w:b w:val="1"/>
          <w:color w:val="ff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1.3.</w:t>
      </w:r>
      <w:r w:rsidDel="00000000" w:rsidR="00000000" w:rsidRPr="00000000">
        <w:rPr>
          <w:rFonts w:ascii="Verdana" w:cs="Verdana" w:eastAsia="Verdana" w:hAnsi="Verdana"/>
          <w:b w:val="1"/>
          <w:color w:val="2c89c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Objetivo do Produto:</w:t>
      </w:r>
    </w:p>
    <w:p w:rsidR="00000000" w:rsidDel="00000000" w:rsidP="00000000" w:rsidRDefault="00000000" w:rsidRPr="00000000" w14:paraId="00000053">
      <w:pPr>
        <w:pageBreakBefore w:val="0"/>
        <w:tabs>
          <w:tab w:val="left" w:pos="993"/>
        </w:tabs>
        <w:spacing w:after="80" w:before="80" w:lineRule="auto"/>
        <w:jc w:val="both"/>
        <w:rPr>
          <w:rFonts w:ascii="Verdana" w:cs="Verdana" w:eastAsia="Verdana" w:hAnsi="Verdana"/>
          <w:b w:val="1"/>
          <w:color w:val="2c89c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Nataflix vem como uma alternativa para o sistema de recomendação de filmes interno do Netflix, que vem sofrendo críticas e perdendo público para os concorrentes, o sistema visa recomendar não só aquilo que o usuario quer ver e sim aquele que ele precisa ver e ainda não sabe.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pageBreakBefore w:val="0"/>
        <w:tabs>
          <w:tab w:val="left" w:pos="1701"/>
        </w:tabs>
        <w:spacing w:after="240" w:before="240" w:line="276" w:lineRule="auto"/>
        <w:rPr>
          <w:rFonts w:ascii="Verdana" w:cs="Verdana" w:eastAsia="Verdana" w:hAnsi="Verdana"/>
          <w:b w:val="1"/>
          <w:color w:val="2c89c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pageBreakBefore w:val="0"/>
        <w:tabs>
          <w:tab w:val="left" w:pos="1701"/>
        </w:tabs>
        <w:spacing w:after="240" w:before="240" w:line="276" w:lineRule="auto"/>
        <w:rPr>
          <w:rFonts w:ascii="Verdana" w:cs="Verdana" w:eastAsia="Verdana" w:hAnsi="Verdana"/>
          <w:b w:val="1"/>
          <w:color w:val="ff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1.4.</w:t>
      </w:r>
      <w:r w:rsidDel="00000000" w:rsidR="00000000" w:rsidRPr="00000000">
        <w:rPr>
          <w:rFonts w:ascii="Verdana" w:cs="Verdana" w:eastAsia="Verdana" w:hAnsi="Verdana"/>
          <w:b w:val="1"/>
          <w:color w:val="2c89c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Modelo de dados do Sistema</w:t>
      </w:r>
    </w:p>
    <w:p w:rsidR="00000000" w:rsidDel="00000000" w:rsidP="00000000" w:rsidRDefault="00000000" w:rsidRPr="00000000" w14:paraId="00000056">
      <w:pPr>
        <w:keepNext w:val="1"/>
        <w:pageBreakBefore w:val="0"/>
        <w:tabs>
          <w:tab w:val="left" w:pos="1701"/>
        </w:tabs>
        <w:spacing w:after="240" w:before="240" w:line="276" w:lineRule="auto"/>
        <w:rPr>
          <w:rFonts w:ascii="Verdana" w:cs="Verdana" w:eastAsia="Verdana" w:hAnsi="Verdana"/>
          <w:color w:val="ff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1.4.1.</w:t>
      </w:r>
      <w:r w:rsidDel="00000000" w:rsidR="00000000" w:rsidRPr="00000000">
        <w:rPr>
          <w:rFonts w:ascii="Verdana" w:cs="Verdana" w:eastAsia="Verdana" w:hAnsi="Verdana"/>
          <w:b w:val="1"/>
          <w:color w:val="2c89c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00"/>
          <w:sz w:val="24"/>
          <w:szCs w:val="24"/>
          <w:rtl w:val="0"/>
        </w:rPr>
        <w:t xml:space="preserve">Modelo Conceitual</w:t>
      </w:r>
    </w:p>
    <w:p w:rsidR="00000000" w:rsidDel="00000000" w:rsidP="00000000" w:rsidRDefault="00000000" w:rsidRPr="00000000" w14:paraId="00000057">
      <w:pPr>
        <w:keepNext w:val="1"/>
        <w:pageBreakBefore w:val="0"/>
        <w:tabs>
          <w:tab w:val="left" w:pos="1701"/>
        </w:tabs>
        <w:spacing w:after="240" w:before="240" w:line="276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943600" cy="391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pageBreakBefore w:val="0"/>
        <w:tabs>
          <w:tab w:val="left" w:pos="1701"/>
        </w:tabs>
        <w:spacing w:after="240" w:before="240" w:line="276" w:lineRule="auto"/>
        <w:rPr>
          <w:rFonts w:ascii="Verdana" w:cs="Verdana" w:eastAsia="Verdana" w:hAnsi="Verdana"/>
          <w:color w:val="ff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1.4.2.</w:t>
      </w:r>
      <w:r w:rsidDel="00000000" w:rsidR="00000000" w:rsidRPr="00000000">
        <w:rPr>
          <w:rFonts w:ascii="Verdana" w:cs="Verdana" w:eastAsia="Verdana" w:hAnsi="Verdana"/>
          <w:b w:val="1"/>
          <w:color w:val="2c89c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00"/>
          <w:sz w:val="24"/>
          <w:szCs w:val="24"/>
          <w:rtl w:val="0"/>
        </w:rPr>
        <w:t xml:space="preserve">Modelo Lógico Relacional</w:t>
      </w:r>
    </w:p>
    <w:p w:rsidR="00000000" w:rsidDel="00000000" w:rsidP="00000000" w:rsidRDefault="00000000" w:rsidRPr="00000000" w14:paraId="0000005A">
      <w:pPr>
        <w:keepNext w:val="1"/>
        <w:tabs>
          <w:tab w:val="left" w:pos="993"/>
        </w:tabs>
        <w:spacing w:after="240" w:before="240" w:line="276" w:lineRule="auto"/>
        <w:ind w:left="-283.46456692913375" w:hanging="135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Genero(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id_genero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,nome,descricao)</w:t>
      </w:r>
    </w:p>
    <w:p w:rsidR="00000000" w:rsidDel="00000000" w:rsidP="00000000" w:rsidRDefault="00000000" w:rsidRPr="00000000" w14:paraId="0000005B">
      <w:pPr>
        <w:keepNext w:val="1"/>
        <w:tabs>
          <w:tab w:val="left" w:pos="993"/>
        </w:tabs>
        <w:spacing w:after="240" w:before="240" w:line="276" w:lineRule="auto"/>
        <w:ind w:left="-283.46456692913375" w:hanging="135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Ator(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id_ator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,nome,data_nascimento,sexo,nacionalidade)</w:t>
      </w:r>
    </w:p>
    <w:p w:rsidR="00000000" w:rsidDel="00000000" w:rsidP="00000000" w:rsidRDefault="00000000" w:rsidRPr="00000000" w14:paraId="0000005C">
      <w:pPr>
        <w:keepNext w:val="1"/>
        <w:tabs>
          <w:tab w:val="left" w:pos="993"/>
        </w:tabs>
        <w:spacing w:after="240" w:before="240" w:line="276" w:lineRule="auto"/>
        <w:ind w:left="-283.46456692913375" w:hanging="135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Diretor(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id_diretor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,nome,data_nascimento,sexo,nacionalidade)</w:t>
      </w:r>
    </w:p>
    <w:p w:rsidR="00000000" w:rsidDel="00000000" w:rsidP="00000000" w:rsidRDefault="00000000" w:rsidRPr="00000000" w14:paraId="0000005D">
      <w:pPr>
        <w:keepNext w:val="1"/>
        <w:tabs>
          <w:tab w:val="left" w:pos="993"/>
        </w:tabs>
        <w:spacing w:after="240" w:before="240" w:line="276" w:lineRule="auto"/>
        <w:ind w:left="-283.46456692913375" w:hanging="135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Usuario(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id_usuario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,nome,login,senha,email)</w:t>
      </w:r>
    </w:p>
    <w:p w:rsidR="00000000" w:rsidDel="00000000" w:rsidP="00000000" w:rsidRDefault="00000000" w:rsidRPr="00000000" w14:paraId="0000005E">
      <w:pPr>
        <w:keepNext w:val="1"/>
        <w:tabs>
          <w:tab w:val="left" w:pos="993"/>
        </w:tabs>
        <w:spacing w:after="240" w:before="240" w:line="276" w:lineRule="auto"/>
        <w:ind w:left="-283.46456692913375" w:hanging="135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Filme(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id_filme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,nome,classificacao,duracao,ano_lancamento,sinopse,id_genero)</w:t>
      </w:r>
    </w:p>
    <w:p w:rsidR="00000000" w:rsidDel="00000000" w:rsidP="00000000" w:rsidRDefault="00000000" w:rsidRPr="00000000" w14:paraId="0000005F">
      <w:pPr>
        <w:keepNext w:val="1"/>
        <w:tabs>
          <w:tab w:val="left" w:pos="993"/>
        </w:tabs>
        <w:spacing w:after="240" w:before="240" w:line="276" w:lineRule="auto"/>
        <w:ind w:left="-283.46456692913375" w:hanging="135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id_genero referência Genero</w:t>
      </w:r>
    </w:p>
    <w:p w:rsidR="00000000" w:rsidDel="00000000" w:rsidP="00000000" w:rsidRDefault="00000000" w:rsidRPr="00000000" w14:paraId="00000060">
      <w:pPr>
        <w:keepNext w:val="1"/>
        <w:tabs>
          <w:tab w:val="left" w:pos="993"/>
        </w:tabs>
        <w:spacing w:after="240" w:before="240" w:line="276" w:lineRule="auto"/>
        <w:ind w:left="-283.46456692913375" w:hanging="135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Perfil(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id_perfil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,nome,faixa_etaria,id_usuario)</w:t>
      </w:r>
    </w:p>
    <w:p w:rsidR="00000000" w:rsidDel="00000000" w:rsidP="00000000" w:rsidRDefault="00000000" w:rsidRPr="00000000" w14:paraId="00000061">
      <w:pPr>
        <w:keepNext w:val="1"/>
        <w:tabs>
          <w:tab w:val="left" w:pos="993"/>
        </w:tabs>
        <w:spacing w:after="240" w:before="240" w:line="276" w:lineRule="auto"/>
        <w:ind w:left="-283.46456692913375" w:hanging="135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id_usuario referência Usuario</w:t>
      </w:r>
    </w:p>
    <w:p w:rsidR="00000000" w:rsidDel="00000000" w:rsidP="00000000" w:rsidRDefault="00000000" w:rsidRPr="00000000" w14:paraId="00000062">
      <w:pPr>
        <w:keepNext w:val="1"/>
        <w:tabs>
          <w:tab w:val="left" w:pos="993"/>
        </w:tabs>
        <w:spacing w:after="240" w:before="240" w:line="276" w:lineRule="auto"/>
        <w:ind w:left="-283.46456692913375" w:hanging="135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Avalia(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id_avalia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,nota_avaliacao,comentario,id_perfil,id_filme)</w:t>
      </w:r>
    </w:p>
    <w:p w:rsidR="00000000" w:rsidDel="00000000" w:rsidP="00000000" w:rsidRDefault="00000000" w:rsidRPr="00000000" w14:paraId="00000063">
      <w:pPr>
        <w:keepNext w:val="1"/>
        <w:tabs>
          <w:tab w:val="left" w:pos="993"/>
        </w:tabs>
        <w:spacing w:after="240" w:before="240" w:line="276" w:lineRule="auto"/>
        <w:ind w:left="-283.46456692913375" w:hanging="135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id_perfil referência Perfil</w:t>
      </w:r>
    </w:p>
    <w:p w:rsidR="00000000" w:rsidDel="00000000" w:rsidP="00000000" w:rsidRDefault="00000000" w:rsidRPr="00000000" w14:paraId="00000064">
      <w:pPr>
        <w:keepNext w:val="1"/>
        <w:tabs>
          <w:tab w:val="left" w:pos="993"/>
        </w:tabs>
        <w:spacing w:after="240" w:before="240" w:line="276" w:lineRule="auto"/>
        <w:ind w:left="-283.46456692913375" w:hanging="135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id_filme referência Filme</w:t>
      </w:r>
    </w:p>
    <w:p w:rsidR="00000000" w:rsidDel="00000000" w:rsidP="00000000" w:rsidRDefault="00000000" w:rsidRPr="00000000" w14:paraId="00000065">
      <w:pPr>
        <w:keepNext w:val="1"/>
        <w:tabs>
          <w:tab w:val="left" w:pos="993"/>
        </w:tabs>
        <w:spacing w:after="240" w:before="240" w:line="276" w:lineRule="auto"/>
        <w:ind w:left="-283.46456692913375" w:hanging="135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Assiste(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id_assiste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,horario,data_assistido,id_perfil,id_filme)</w:t>
      </w:r>
    </w:p>
    <w:p w:rsidR="00000000" w:rsidDel="00000000" w:rsidP="00000000" w:rsidRDefault="00000000" w:rsidRPr="00000000" w14:paraId="00000066">
      <w:pPr>
        <w:keepNext w:val="1"/>
        <w:tabs>
          <w:tab w:val="left" w:pos="993"/>
        </w:tabs>
        <w:spacing w:after="240" w:before="240" w:line="276" w:lineRule="auto"/>
        <w:ind w:left="-283.46456692913375" w:hanging="135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id_perfil referência Perfil</w:t>
      </w:r>
    </w:p>
    <w:p w:rsidR="00000000" w:rsidDel="00000000" w:rsidP="00000000" w:rsidRDefault="00000000" w:rsidRPr="00000000" w14:paraId="00000067">
      <w:pPr>
        <w:keepNext w:val="1"/>
        <w:tabs>
          <w:tab w:val="left" w:pos="993"/>
        </w:tabs>
        <w:spacing w:after="240" w:before="240" w:line="276" w:lineRule="auto"/>
        <w:ind w:left="-283.46456692913375" w:hanging="135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id_filme referência Filme</w:t>
      </w:r>
    </w:p>
    <w:p w:rsidR="00000000" w:rsidDel="00000000" w:rsidP="00000000" w:rsidRDefault="00000000" w:rsidRPr="00000000" w14:paraId="00000068">
      <w:pPr>
        <w:keepNext w:val="1"/>
        <w:tabs>
          <w:tab w:val="left" w:pos="993"/>
        </w:tabs>
        <w:spacing w:after="240" w:before="240" w:line="276" w:lineRule="auto"/>
        <w:ind w:left="-283.46456692913375" w:hanging="135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AtorFilme(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id_atorfilme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,id_filme,id_ator)</w:t>
      </w:r>
    </w:p>
    <w:p w:rsidR="00000000" w:rsidDel="00000000" w:rsidP="00000000" w:rsidRDefault="00000000" w:rsidRPr="00000000" w14:paraId="00000069">
      <w:pPr>
        <w:keepNext w:val="1"/>
        <w:tabs>
          <w:tab w:val="left" w:pos="993"/>
        </w:tabs>
        <w:spacing w:after="240" w:before="240" w:line="276" w:lineRule="auto"/>
        <w:ind w:left="-283.46456692913375" w:hanging="135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id_filme referência Filme</w:t>
      </w:r>
    </w:p>
    <w:p w:rsidR="00000000" w:rsidDel="00000000" w:rsidP="00000000" w:rsidRDefault="00000000" w:rsidRPr="00000000" w14:paraId="0000006A">
      <w:pPr>
        <w:keepNext w:val="1"/>
        <w:tabs>
          <w:tab w:val="left" w:pos="993"/>
        </w:tabs>
        <w:spacing w:after="240" w:before="240" w:line="276" w:lineRule="auto"/>
        <w:ind w:left="-283.46456692913375" w:hanging="135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id_ator referência Ator</w:t>
      </w:r>
    </w:p>
    <w:p w:rsidR="00000000" w:rsidDel="00000000" w:rsidP="00000000" w:rsidRDefault="00000000" w:rsidRPr="00000000" w14:paraId="0000006B">
      <w:pPr>
        <w:keepNext w:val="1"/>
        <w:tabs>
          <w:tab w:val="left" w:pos="993"/>
        </w:tabs>
        <w:spacing w:after="240" w:before="240" w:line="276" w:lineRule="auto"/>
        <w:ind w:left="-283.46456692913375" w:hanging="135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DiretorFilme(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id_Diretorfilme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,id_filme,id_ator)</w:t>
      </w:r>
    </w:p>
    <w:p w:rsidR="00000000" w:rsidDel="00000000" w:rsidP="00000000" w:rsidRDefault="00000000" w:rsidRPr="00000000" w14:paraId="0000006C">
      <w:pPr>
        <w:keepNext w:val="1"/>
        <w:tabs>
          <w:tab w:val="left" w:pos="993"/>
        </w:tabs>
        <w:spacing w:after="240" w:before="240" w:line="276" w:lineRule="auto"/>
        <w:ind w:left="-283.46456692913375" w:hanging="135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id_filme referência Filme</w:t>
      </w:r>
    </w:p>
    <w:p w:rsidR="00000000" w:rsidDel="00000000" w:rsidP="00000000" w:rsidRDefault="00000000" w:rsidRPr="00000000" w14:paraId="0000006D">
      <w:pPr>
        <w:keepNext w:val="1"/>
        <w:tabs>
          <w:tab w:val="left" w:pos="993"/>
        </w:tabs>
        <w:spacing w:after="240" w:before="240" w:line="276" w:lineRule="auto"/>
        <w:ind w:left="-283.46456692913375" w:hanging="135"/>
        <w:rPr>
          <w:rFonts w:ascii="Verdana" w:cs="Verdana" w:eastAsia="Verdana" w:hAnsi="Verdana"/>
          <w:b w:val="1"/>
          <w:color w:val="2c89c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id_Diretor referência Diretor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tabs>
          <w:tab w:val="left" w:pos="993"/>
        </w:tabs>
        <w:spacing w:after="240" w:before="240" w:line="276" w:lineRule="auto"/>
        <w:rPr>
          <w:rFonts w:ascii="Verdana" w:cs="Verdana" w:eastAsia="Verdana" w:hAnsi="Verdana"/>
          <w:b w:val="1"/>
          <w:color w:val="2c89c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tabs>
          <w:tab w:val="left" w:pos="993"/>
        </w:tabs>
        <w:spacing w:after="240" w:before="240" w:line="276" w:lineRule="auto"/>
        <w:rPr>
          <w:rFonts w:ascii="Verdana" w:cs="Verdana" w:eastAsia="Verdana" w:hAnsi="Verdana"/>
          <w:b w:val="1"/>
          <w:color w:val="2c89c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tabs>
          <w:tab w:val="left" w:pos="993"/>
        </w:tabs>
        <w:spacing w:after="240" w:before="240" w:line="276" w:lineRule="auto"/>
        <w:rPr>
          <w:rFonts w:ascii="Verdana" w:cs="Verdana" w:eastAsia="Verdana" w:hAnsi="Verdana"/>
          <w:b w:val="1"/>
          <w:color w:val="2c89c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tabs>
          <w:tab w:val="left" w:pos="993"/>
        </w:tabs>
        <w:spacing w:after="240" w:before="240" w:line="276" w:lineRule="auto"/>
        <w:rPr>
          <w:rFonts w:ascii="Verdana" w:cs="Verdana" w:eastAsia="Verdana" w:hAnsi="Verdana"/>
          <w:b w:val="1"/>
          <w:color w:val="2c89c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tabs>
          <w:tab w:val="left" w:pos="993"/>
        </w:tabs>
        <w:spacing w:after="240" w:before="240" w:line="276" w:lineRule="auto"/>
        <w:rPr>
          <w:rFonts w:ascii="Verdana" w:cs="Verdana" w:eastAsia="Verdana" w:hAnsi="Verdana"/>
          <w:b w:val="1"/>
          <w:color w:val="2c89c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tabs>
          <w:tab w:val="left" w:pos="993"/>
        </w:tabs>
        <w:spacing w:after="240" w:before="240" w:line="276" w:lineRule="auto"/>
        <w:rPr>
          <w:rFonts w:ascii="Verdana" w:cs="Verdana" w:eastAsia="Verdana" w:hAnsi="Verdana"/>
          <w:b w:val="1"/>
          <w:color w:val="2c89c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tabs>
          <w:tab w:val="left" w:pos="993"/>
        </w:tabs>
        <w:spacing w:after="240" w:before="240" w:line="276" w:lineRule="auto"/>
        <w:rPr>
          <w:rFonts w:ascii="Verdana" w:cs="Verdana" w:eastAsia="Verdana" w:hAnsi="Verdana"/>
          <w:b w:val="1"/>
          <w:color w:val="2c89c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tabs>
          <w:tab w:val="left" w:pos="993"/>
        </w:tabs>
        <w:spacing w:after="240" w:before="240" w:line="276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2058" w:left="1440" w:right="1440" w:header="720" w:footer="39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color="000000" w:space="9" w:sz="4" w:val="singl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tabs>
        <w:tab w:val="center" w:pos="4320"/>
        <w:tab w:val="right" w:pos="8640"/>
      </w:tabs>
      <w:spacing w:after="16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spacing w:after="160" w:before="0" w:lineRule="auto"/>
      <w:jc w:val="center"/>
      <w:rPr>
        <w:vertAlign w:val="baseline"/>
      </w:rPr>
    </w:pPr>
    <w:r w:rsidDel="00000000" w:rsidR="00000000" w:rsidRPr="00000000">
      <w:rPr>
        <w:rFonts w:ascii="Tahoma" w:cs="Tahoma" w:eastAsia="Tahoma" w:hAnsi="Tahoma"/>
        <w:b w:val="1"/>
        <w:sz w:val="28"/>
        <w:szCs w:val="28"/>
        <w:rtl w:val="0"/>
      </w:rPr>
      <w:t xml:space="preserve">Instituto Federal do Triângulo Mineiro - IFTM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