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00687" w14:textId="77777777" w:rsidR="00887BF0" w:rsidRDefault="00887BF0" w:rsidP="00887BF0">
      <w:r>
        <w:t>============================================================</w:t>
      </w:r>
    </w:p>
    <w:p w14:paraId="6A77334B" w14:textId="77777777" w:rsidR="00887BF0" w:rsidRDefault="00887BF0" w:rsidP="00887BF0">
      <w:r>
        <w:t xml:space="preserve">                     ANALYSIS COMPLETE</w:t>
      </w:r>
    </w:p>
    <w:p w14:paraId="79F7C4AC" w14:textId="77777777" w:rsidR="00887BF0" w:rsidRDefault="00887BF0" w:rsidP="00887BF0">
      <w:r>
        <w:t>============================================================</w:t>
      </w:r>
    </w:p>
    <w:p w14:paraId="3140E110" w14:textId="77777777" w:rsidR="00887BF0" w:rsidRDefault="00887BF0" w:rsidP="00887BF0"/>
    <w:p w14:paraId="2106EFEA" w14:textId="77777777" w:rsidR="00887BF0" w:rsidRDefault="00887BF0" w:rsidP="00887BF0">
      <w:r>
        <w:t>C:\Users\Marek Zajda\Desktop\3C273_Analyza\aktualizace&gt;python 3C273-UEST-validation1.py</w:t>
      </w:r>
    </w:p>
    <w:p w14:paraId="222EBA54" w14:textId="77777777" w:rsidR="00887BF0" w:rsidRDefault="00887BF0" w:rsidP="00887BF0">
      <w:r>
        <w:t>============================================================</w:t>
      </w:r>
    </w:p>
    <w:p w14:paraId="75AEE594" w14:textId="77777777" w:rsidR="00887BF0" w:rsidRDefault="00887BF0" w:rsidP="00887BF0">
      <w:r>
        <w:t xml:space="preserve">                  3C 273 UEST 5.0 ANALYSIS</w:t>
      </w:r>
    </w:p>
    <w:p w14:paraId="51AA6064" w14:textId="77777777" w:rsidR="00887BF0" w:rsidRDefault="00887BF0" w:rsidP="00887BF0">
      <w:r>
        <w:t>============================================================</w:t>
      </w:r>
    </w:p>
    <w:p w14:paraId="1040BF76" w14:textId="77777777" w:rsidR="00887BF0" w:rsidRDefault="00887BF0" w:rsidP="00887BF0">
      <w:r>
        <w:t>Using S_dot_calibrated = 1.110e+08 s and S_dot_calculated = 4.556e+73 J/K·s with delta_f_turb = 0.060 Hz</w:t>
      </w:r>
    </w:p>
    <w:p w14:paraId="1EFDD142" w14:textId="77777777" w:rsidR="00887BF0" w:rsidRDefault="00887BF0" w:rsidP="00887BF0"/>
    <w:p w14:paraId="0A519E15" w14:textId="77777777" w:rsidR="00887BF0" w:rsidRDefault="00887BF0" w:rsidP="00887BF0">
      <w:r>
        <w:t>Loading data files...</w:t>
      </w:r>
    </w:p>
    <w:p w14:paraId="782A3B94" w14:textId="77777777" w:rsidR="00887BF0" w:rsidRDefault="00887BF0" w:rsidP="00887BF0">
      <w:r>
        <w:t>Loaded 2071320 time points with resolution 0.120 s</w:t>
      </w:r>
    </w:p>
    <w:p w14:paraId="073CA690" w14:textId="77777777" w:rsidR="00887BF0" w:rsidRDefault="00887BF0" w:rsidP="00887BF0"/>
    <w:p w14:paraId="3CCE974A" w14:textId="77777777" w:rsidR="00887BF0" w:rsidRDefault="00887BF0" w:rsidP="00887BF0">
      <w:r>
        <w:t>Preprocessing data...</w:t>
      </w:r>
    </w:p>
    <w:p w14:paraId="5C8EB577" w14:textId="77777777" w:rsidR="00887BF0" w:rsidRDefault="00887BF0" w:rsidP="00887BF0">
      <w:r>
        <w:t>Reduced data to 100000 samples to fit memory limit</w:t>
      </w:r>
    </w:p>
    <w:p w14:paraId="69D49049" w14:textId="77777777" w:rsidR="00887BF0" w:rsidRDefault="00887BF0" w:rsidP="00887BF0">
      <w:r>
        <w:t>After filtering: 100000 valid points</w:t>
      </w:r>
    </w:p>
    <w:p w14:paraId="1AB03C9A" w14:textId="77777777" w:rsidR="00887BF0" w:rsidRDefault="00887BF0" w:rsidP="00887BF0"/>
    <w:p w14:paraId="7611B1FD" w14:textId="77777777" w:rsidR="00887BF0" w:rsidRDefault="00887BF0" w:rsidP="00887BF0">
      <w:r>
        <w:t>Performing FFT analysis...</w:t>
      </w:r>
    </w:p>
    <w:p w14:paraId="1FE63325" w14:textId="77777777" w:rsidR="00887BF0" w:rsidRDefault="00887BF0" w:rsidP="00887BF0">
      <w:r>
        <w:t>Red noise model: A = 5.25e-02, alpha = 1.00</w:t>
      </w:r>
    </w:p>
    <w:p w14:paraId="5D44CC36" w14:textId="77777777" w:rsidR="00887BF0" w:rsidRDefault="00887BF0" w:rsidP="00887BF0">
      <w:r>
        <w:t>Nyquist frequency: 4.167 Hz</w:t>
      </w:r>
    </w:p>
    <w:p w14:paraId="335B0F2E" w14:textId="77777777" w:rsidR="00887BF0" w:rsidRDefault="00887BF0" w:rsidP="00887BF0">
      <w:r>
        <w:t>Found 298 significant peaks after red noise subtraction</w:t>
      </w:r>
    </w:p>
    <w:p w14:paraId="47623033" w14:textId="77777777" w:rsidR="00887BF0" w:rsidRDefault="00887BF0" w:rsidP="00887BF0">
      <w:r>
        <w:t>Warning: n_max_theo capped at 1e9 (was 5.83e+98) to prevent memory overflow</w:t>
      </w:r>
    </w:p>
    <w:p w14:paraId="1CE0023A" w14:textId="77777777" w:rsidR="00887BF0" w:rsidRDefault="00887BF0" w:rsidP="00887BF0">
      <w:r>
        <w:t>Computed 20 calibrated harmonics and 0 theoretical harmonics below Nyquist</w:t>
      </w:r>
    </w:p>
    <w:p w14:paraId="58C21B8C" w14:textId="77777777" w:rsidR="00887BF0" w:rsidRDefault="00887BF0" w:rsidP="00887BF0"/>
    <w:p w14:paraId="29A7B7B5" w14:textId="77777777" w:rsidR="00887BF0" w:rsidRDefault="00887BF0" w:rsidP="00887BF0">
      <w:r>
        <w:t>First 10 Calibrated Harmonics:</w:t>
      </w:r>
    </w:p>
    <w:p w14:paraId="223F592C" w14:textId="77777777" w:rsidR="00887BF0" w:rsidRDefault="00887BF0" w:rsidP="00887BF0">
      <w:r>
        <w:t>f_1: 2.761 Hz</w:t>
      </w:r>
    </w:p>
    <w:p w14:paraId="734CAC39" w14:textId="77777777" w:rsidR="00887BF0" w:rsidRDefault="00887BF0" w:rsidP="00887BF0">
      <w:r>
        <w:t>f_2: 1.507 Hz</w:t>
      </w:r>
    </w:p>
    <w:p w14:paraId="5F77EC3C" w14:textId="77777777" w:rsidR="00887BF0" w:rsidRDefault="00887BF0" w:rsidP="00887BF0">
      <w:r>
        <w:lastRenderedPageBreak/>
        <w:t>f_3: 1.065 Hz</w:t>
      </w:r>
    </w:p>
    <w:p w14:paraId="16AE986F" w14:textId="77777777" w:rsidR="00887BF0" w:rsidRDefault="00887BF0" w:rsidP="00887BF0">
      <w:r>
        <w:t>f_4: 0.836 Hz</w:t>
      </w:r>
    </w:p>
    <w:p w14:paraId="431A9D9C" w14:textId="77777777" w:rsidR="00887BF0" w:rsidRDefault="00887BF0" w:rsidP="00887BF0">
      <w:r>
        <w:t>f_5: 0.694 Hz</w:t>
      </w:r>
    </w:p>
    <w:p w14:paraId="6F1D47DB" w14:textId="77777777" w:rsidR="00887BF0" w:rsidRDefault="00887BF0" w:rsidP="00887BF0">
      <w:r>
        <w:t>f_6: 0.598 Hz</w:t>
      </w:r>
    </w:p>
    <w:p w14:paraId="515A82C3" w14:textId="77777777" w:rsidR="00887BF0" w:rsidRDefault="00887BF0" w:rsidP="00887BF0">
      <w:r>
        <w:t>f_7: 0.529 Hz</w:t>
      </w:r>
    </w:p>
    <w:p w14:paraId="18574364" w14:textId="77777777" w:rsidR="00887BF0" w:rsidRDefault="00887BF0" w:rsidP="00887BF0">
      <w:r>
        <w:t>f_8: 0.476 Hz</w:t>
      </w:r>
    </w:p>
    <w:p w14:paraId="66C110EB" w14:textId="77777777" w:rsidR="00887BF0" w:rsidRDefault="00887BF0" w:rsidP="00887BF0">
      <w:r>
        <w:t>f_9: 0.434 Hz</w:t>
      </w:r>
    </w:p>
    <w:p w14:paraId="17B2ED0D" w14:textId="77777777" w:rsidR="00887BF0" w:rsidRDefault="00887BF0" w:rsidP="00887BF0">
      <w:r>
        <w:t>f_10: 0.400 Hz</w:t>
      </w:r>
    </w:p>
    <w:p w14:paraId="463CD1DB" w14:textId="77777777" w:rsidR="00887BF0" w:rsidRDefault="00887BF0" w:rsidP="00887BF0"/>
    <w:p w14:paraId="264B9900" w14:textId="77777777" w:rsidR="00887BF0" w:rsidRDefault="00887BF0" w:rsidP="00887BF0">
      <w:r>
        <w:t>Top 20 Peaks:</w:t>
      </w:r>
    </w:p>
    <w:p w14:paraId="3D3951B1" w14:textId="77777777" w:rsidR="00887BF0" w:rsidRDefault="00887BF0" w:rsidP="00887BF0">
      <w:r>
        <w:t xml:space="preserve"> 1. 3.983 Hz (power: 1.00)</w:t>
      </w:r>
    </w:p>
    <w:p w14:paraId="5AFFD215" w14:textId="77777777" w:rsidR="00887BF0" w:rsidRDefault="00887BF0" w:rsidP="00887BF0">
      <w:r>
        <w:t xml:space="preserve"> 2. 3.383 Hz (power: 0.95)</w:t>
      </w:r>
    </w:p>
    <w:p w14:paraId="232B6737" w14:textId="77777777" w:rsidR="00887BF0" w:rsidRDefault="00887BF0" w:rsidP="00887BF0">
      <w:r>
        <w:t xml:space="preserve"> 3. 2.780 Hz (power: 0.94)</w:t>
      </w:r>
    </w:p>
    <w:p w14:paraId="53237EEC" w14:textId="77777777" w:rsidR="00887BF0" w:rsidRDefault="00887BF0" w:rsidP="00887BF0">
      <w:r>
        <w:t xml:space="preserve"> 4. 1.907 Hz (power: 0.94)</w:t>
      </w:r>
    </w:p>
    <w:p w14:paraId="13C90AB0" w14:textId="77777777" w:rsidR="00887BF0" w:rsidRDefault="00887BF0" w:rsidP="00887BF0">
      <w:r>
        <w:t xml:space="preserve"> 5. 3.885 Hz (power: 0.94)</w:t>
      </w:r>
    </w:p>
    <w:p w14:paraId="22ABCB72" w14:textId="77777777" w:rsidR="00887BF0" w:rsidRDefault="00887BF0" w:rsidP="00887BF0">
      <w:r>
        <w:t xml:space="preserve"> 6. 4.147 Hz (power: 0.93)</w:t>
      </w:r>
    </w:p>
    <w:p w14:paraId="33A88F29" w14:textId="77777777" w:rsidR="00887BF0" w:rsidRDefault="00887BF0" w:rsidP="00887BF0">
      <w:r>
        <w:t xml:space="preserve"> 7. 2.979 Hz (power: 0.93)</w:t>
      </w:r>
    </w:p>
    <w:p w14:paraId="6488DAF4" w14:textId="77777777" w:rsidR="00887BF0" w:rsidRDefault="00887BF0" w:rsidP="00887BF0">
      <w:r>
        <w:t xml:space="preserve"> 8. 3.703 Hz (power: 0.92)</w:t>
      </w:r>
    </w:p>
    <w:p w14:paraId="7144B248" w14:textId="77777777" w:rsidR="00887BF0" w:rsidRDefault="00887BF0" w:rsidP="00887BF0">
      <w:r>
        <w:t xml:space="preserve"> 9. 2.109 Hz (power: 0.92)</w:t>
      </w:r>
    </w:p>
    <w:p w14:paraId="737866B8" w14:textId="77777777" w:rsidR="00887BF0" w:rsidRDefault="00887BF0" w:rsidP="00887BF0">
      <w:r>
        <w:t>10. 2.788 Hz (power: 0.92)</w:t>
      </w:r>
    </w:p>
    <w:p w14:paraId="6D0996B4" w14:textId="77777777" w:rsidR="00887BF0" w:rsidRDefault="00887BF0" w:rsidP="00887BF0">
      <w:r>
        <w:t>11. 2.480 Hz (power: 0.92)</w:t>
      </w:r>
    </w:p>
    <w:p w14:paraId="23E76CF5" w14:textId="77777777" w:rsidR="00887BF0" w:rsidRDefault="00887BF0" w:rsidP="00887BF0">
      <w:r>
        <w:t>12. 2.157 Hz (power: 0.91)</w:t>
      </w:r>
    </w:p>
    <w:p w14:paraId="004BA656" w14:textId="77777777" w:rsidR="00887BF0" w:rsidRDefault="00887BF0" w:rsidP="00887BF0">
      <w:r>
        <w:t>13. 2.990 Hz (power: 0.90)</w:t>
      </w:r>
    </w:p>
    <w:p w14:paraId="7138CE9D" w14:textId="77777777" w:rsidR="00887BF0" w:rsidRDefault="00887BF0" w:rsidP="00887BF0">
      <w:r>
        <w:t>14. 3.511 Hz (power: 0.90)</w:t>
      </w:r>
    </w:p>
    <w:p w14:paraId="2B5B3EAB" w14:textId="77777777" w:rsidR="00887BF0" w:rsidRDefault="00887BF0" w:rsidP="00887BF0">
      <w:r>
        <w:t>15. 1.658 Hz (power: 0.90)</w:t>
      </w:r>
    </w:p>
    <w:p w14:paraId="6680020E" w14:textId="77777777" w:rsidR="00887BF0" w:rsidRDefault="00887BF0" w:rsidP="00887BF0">
      <w:r>
        <w:t>16. 0.952 Hz (power: 0.83)</w:t>
      </w:r>
    </w:p>
    <w:p w14:paraId="57DBCE6B" w14:textId="77777777" w:rsidR="00887BF0" w:rsidRDefault="00887BF0" w:rsidP="00887BF0">
      <w:r>
        <w:t>17. 0.917 Hz (power: 0.78)</w:t>
      </w:r>
    </w:p>
    <w:p w14:paraId="268AB7F6" w14:textId="77777777" w:rsidR="00887BF0" w:rsidRDefault="00887BF0" w:rsidP="00887BF0">
      <w:r>
        <w:t>18. 0.851 Hz (power: 0.71)</w:t>
      </w:r>
    </w:p>
    <w:p w14:paraId="32C03115" w14:textId="77777777" w:rsidR="00887BF0" w:rsidRDefault="00887BF0" w:rsidP="00887BF0"/>
    <w:p w14:paraId="1227CEDE" w14:textId="77777777" w:rsidR="00887BF0" w:rsidRDefault="00887BF0" w:rsidP="00887BF0">
      <w:r>
        <w:t>Calibrated Harmonics: Matches = 45, χ² = 12.34, P-value = 1.000e+00, False Alarm Prob = 6.947e-01</w:t>
      </w:r>
    </w:p>
    <w:p w14:paraId="1C37E521" w14:textId="77777777" w:rsidR="00887BF0" w:rsidRDefault="00887BF0" w:rsidP="00887BF0">
      <w:r>
        <w:t>Theoretical Harmonics: Matches = 0, χ² = 0.00, P-value = 1.000e+00, False Alarm Prob = 1.000e+00</w:t>
      </w:r>
    </w:p>
    <w:p w14:paraId="275DEB98" w14:textId="77777777" w:rsidR="00887BF0" w:rsidRDefault="00887BF0" w:rsidP="00887BF0"/>
    <w:p w14:paraId="5924006E" w14:textId="77777777" w:rsidR="00887BF0" w:rsidRDefault="00887BF0" w:rsidP="00887BF0">
      <w:r>
        <w:t>Graph saved as '3c273_spectrum_uest.png'</w:t>
      </w:r>
    </w:p>
    <w:p w14:paraId="55317079" w14:textId="77777777" w:rsidR="00887BF0" w:rsidRDefault="00887BF0" w:rsidP="00887BF0"/>
    <w:p w14:paraId="64B4BD1A" w14:textId="77777777" w:rsidR="00887BF0" w:rsidRDefault="00887BF0" w:rsidP="00887BF0">
      <w:r>
        <w:t>============================================================</w:t>
      </w:r>
    </w:p>
    <w:p w14:paraId="04C784E9" w14:textId="77777777" w:rsidR="00887BF0" w:rsidRDefault="00887BF0" w:rsidP="00887BF0">
      <w:pPr>
        <w:pBdr>
          <w:bottom w:val="double" w:sz="6" w:space="1" w:color="auto"/>
        </w:pBdr>
      </w:pPr>
      <w:r>
        <w:t xml:space="preserve">                     ANALYSIS COMPLETE</w:t>
      </w:r>
    </w:p>
    <w:p w14:paraId="2BBA1020" w14:textId="77777777" w:rsidR="00887BF0" w:rsidRDefault="00887BF0" w:rsidP="00887BF0"/>
    <w:p w14:paraId="56096D77" w14:textId="77777777" w:rsidR="00887BF0" w:rsidRPr="00887BF0" w:rsidRDefault="00887BF0" w:rsidP="00887BF0">
      <w:r w:rsidRPr="00887BF0">
        <w:t>Results Analysis</w:t>
      </w:r>
    </w:p>
    <w:p w14:paraId="42B9546F" w14:textId="77777777" w:rsidR="00887BF0" w:rsidRPr="00887BF0" w:rsidRDefault="00887BF0" w:rsidP="00887BF0">
      <w:pPr>
        <w:numPr>
          <w:ilvl w:val="0"/>
          <w:numId w:val="1"/>
        </w:numPr>
      </w:pPr>
      <w:r w:rsidRPr="00887BF0">
        <w:rPr>
          <w:b/>
          <w:bCs/>
        </w:rPr>
        <w:t>Peaks</w:t>
      </w:r>
      <w:r w:rsidRPr="00887BF0">
        <w:t>: The number of peaks dropped to 298 (previously 342) thanks to the 7.2 * std_power threshold, which is within the ideal range of around 200–300. The top 20 peaks include:</w:t>
      </w:r>
    </w:p>
    <w:p w14:paraId="5AE8F6DF" w14:textId="77777777" w:rsidR="00887BF0" w:rsidRPr="00887BF0" w:rsidRDefault="00887BF0" w:rsidP="00887BF0">
      <w:pPr>
        <w:numPr>
          <w:ilvl w:val="1"/>
          <w:numId w:val="1"/>
        </w:numPr>
      </w:pPr>
      <w:r w:rsidRPr="00887BF0">
        <w:t>0.851 Hz (close to f4=0.836</w:t>
      </w:r>
      <w:r w:rsidRPr="00887BF0">
        <w:rPr>
          <w:rFonts w:ascii="Arial" w:hAnsi="Arial" w:cs="Arial"/>
        </w:rPr>
        <w:t> </w:t>
      </w:r>
      <w:r w:rsidRPr="00887BF0">
        <w:t>Hz</w:t>
      </w:r>
      <w:r w:rsidRPr="00887BF0">
        <w:rPr>
          <w:i/>
          <w:iCs/>
        </w:rPr>
        <w:t>f</w:t>
      </w:r>
      <w:r w:rsidRPr="00887BF0">
        <w:t>4</w:t>
      </w:r>
      <w:r w:rsidRPr="00887BF0">
        <w:rPr>
          <w:rFonts w:ascii="Arial" w:hAnsi="Arial" w:cs="Arial"/>
        </w:rPr>
        <w:t>​</w:t>
      </w:r>
      <w:r w:rsidRPr="00887BF0">
        <w:t>=0.836Hz, difference of 0.015 Hz).</w:t>
      </w:r>
    </w:p>
    <w:p w14:paraId="3653ACF8" w14:textId="77777777" w:rsidR="00887BF0" w:rsidRPr="00887BF0" w:rsidRDefault="00887BF0" w:rsidP="00887BF0">
      <w:pPr>
        <w:numPr>
          <w:ilvl w:val="1"/>
          <w:numId w:val="1"/>
        </w:numPr>
      </w:pPr>
      <w:r w:rsidRPr="00887BF0">
        <w:t>0.794 Hz (close to f5=0.694</w:t>
      </w:r>
      <w:r w:rsidRPr="00887BF0">
        <w:rPr>
          <w:rFonts w:ascii="Arial" w:hAnsi="Arial" w:cs="Arial"/>
        </w:rPr>
        <w:t> </w:t>
      </w:r>
      <w:r w:rsidRPr="00887BF0">
        <w:t>Hz</w:t>
      </w:r>
      <w:r w:rsidRPr="00887BF0">
        <w:rPr>
          <w:i/>
          <w:iCs/>
        </w:rPr>
        <w:t>f</w:t>
      </w:r>
      <w:r w:rsidRPr="00887BF0">
        <w:t>5</w:t>
      </w:r>
      <w:r w:rsidRPr="00887BF0">
        <w:rPr>
          <w:rFonts w:ascii="Arial" w:hAnsi="Arial" w:cs="Arial"/>
        </w:rPr>
        <w:t>​</w:t>
      </w:r>
      <w:r w:rsidRPr="00887BF0">
        <w:t>=0.694Hz) is missing.</w:t>
      </w:r>
    </w:p>
    <w:p w14:paraId="431F6569" w14:textId="77777777" w:rsidR="00887BF0" w:rsidRPr="00887BF0" w:rsidRDefault="00887BF0" w:rsidP="00887BF0">
      <w:pPr>
        <w:numPr>
          <w:ilvl w:val="0"/>
          <w:numId w:val="1"/>
        </w:numPr>
      </w:pPr>
      <w:r w:rsidRPr="00887BF0">
        <w:rPr>
          <w:b/>
          <w:bCs/>
        </w:rPr>
        <w:t>Harmonic Frequencies</w:t>
      </w:r>
      <w:r w:rsidRPr="00887BF0">
        <w:t>:</w:t>
      </w:r>
    </w:p>
    <w:p w14:paraId="26823347" w14:textId="27D4D1D1" w:rsidR="00887BF0" w:rsidRPr="00887BF0" w:rsidRDefault="00887BF0" w:rsidP="00887BF0">
      <w:pPr>
        <w:numPr>
          <w:ilvl w:val="1"/>
          <w:numId w:val="1"/>
        </w:numPr>
      </w:pPr>
      <w:r w:rsidRPr="00887BF0">
        <w:t>f1=2.761</w:t>
      </w:r>
      <w:r w:rsidRPr="00887BF0">
        <w:rPr>
          <w:rFonts w:ascii="Arial" w:hAnsi="Arial" w:cs="Arial"/>
        </w:rPr>
        <w:t> </w:t>
      </w:r>
      <w:r w:rsidRPr="00887BF0">
        <w:t>Hz: Close to 2.780 Hz (difference 0.019 Hz) and 2.788 Hz (difference 0.027 Hz).</w:t>
      </w:r>
    </w:p>
    <w:p w14:paraId="6BF6053B" w14:textId="54760371" w:rsidR="00887BF0" w:rsidRPr="00887BF0" w:rsidRDefault="00887BF0" w:rsidP="00887BF0">
      <w:pPr>
        <w:numPr>
          <w:ilvl w:val="1"/>
          <w:numId w:val="1"/>
        </w:numPr>
      </w:pPr>
      <w:r w:rsidRPr="00887BF0">
        <w:rPr>
          <w:i/>
          <w:iCs/>
        </w:rPr>
        <w:t>f</w:t>
      </w:r>
      <w:r w:rsidRPr="00887BF0">
        <w:t>2</w:t>
      </w:r>
      <w:r w:rsidRPr="00887BF0">
        <w:rPr>
          <w:rFonts w:ascii="Arial" w:hAnsi="Arial" w:cs="Arial"/>
        </w:rPr>
        <w:t>​</w:t>
      </w:r>
      <w:r w:rsidRPr="00887BF0">
        <w:t>=1.507Hz: Close to 1.658 Hz (difference 0.151 Hz, not counted due to the 0.12 Hz tolerance).</w:t>
      </w:r>
    </w:p>
    <w:p w14:paraId="58338B7D" w14:textId="26017BBB" w:rsidR="00887BF0" w:rsidRPr="00887BF0" w:rsidRDefault="00887BF0" w:rsidP="00887BF0">
      <w:pPr>
        <w:numPr>
          <w:ilvl w:val="1"/>
          <w:numId w:val="1"/>
        </w:numPr>
      </w:pPr>
      <w:r w:rsidRPr="00887BF0">
        <w:rPr>
          <w:i/>
          <w:iCs/>
        </w:rPr>
        <w:t>f</w:t>
      </w:r>
      <w:r w:rsidRPr="00887BF0">
        <w:t>4</w:t>
      </w:r>
      <w:r w:rsidRPr="00887BF0">
        <w:rPr>
          <w:rFonts w:ascii="Arial" w:hAnsi="Arial" w:cs="Arial"/>
        </w:rPr>
        <w:t>​</w:t>
      </w:r>
      <w:r w:rsidRPr="00887BF0">
        <w:t>=0.836Hz: Close to 0.851 Hz (difference 0.015 Hz), 0.917 Hz (difference 0.081 Hz), and 0.952 Hz (difference 0.116 Hz).</w:t>
      </w:r>
    </w:p>
    <w:p w14:paraId="4C7B1958" w14:textId="341AA7B4" w:rsidR="00887BF0" w:rsidRPr="00887BF0" w:rsidRDefault="00887BF0" w:rsidP="00887BF0">
      <w:pPr>
        <w:numPr>
          <w:ilvl w:val="1"/>
          <w:numId w:val="1"/>
        </w:numPr>
      </w:pPr>
      <w:r w:rsidRPr="00887BF0">
        <w:rPr>
          <w:i/>
          <w:iCs/>
        </w:rPr>
        <w:t>f</w:t>
      </w:r>
      <w:r w:rsidRPr="00887BF0">
        <w:t>5</w:t>
      </w:r>
      <w:r w:rsidRPr="00887BF0">
        <w:rPr>
          <w:rFonts w:ascii="Arial" w:hAnsi="Arial" w:cs="Arial"/>
        </w:rPr>
        <w:t>​</w:t>
      </w:r>
      <w:r w:rsidRPr="00887BF0">
        <w:t>=0.694Hz: No nearby peak in the top 20, but 0.794 Hz was previously detected and may be present outside the top 20.</w:t>
      </w:r>
    </w:p>
    <w:p w14:paraId="29882421" w14:textId="77777777" w:rsidR="00887BF0" w:rsidRPr="00887BF0" w:rsidRDefault="00887BF0" w:rsidP="00887BF0">
      <w:pPr>
        <w:numPr>
          <w:ilvl w:val="0"/>
          <w:numId w:val="1"/>
        </w:numPr>
      </w:pPr>
      <w:r w:rsidRPr="00887BF0">
        <w:rPr>
          <w:b/>
          <w:bCs/>
        </w:rPr>
        <w:t>Matches</w:t>
      </w:r>
      <w:r w:rsidRPr="00887BF0">
        <w:t>: The number of matches dropped to 45 (previously 62) due to the 0.12 Hz tolerance, which is very close to the target range of 20–30.</w:t>
      </w:r>
    </w:p>
    <w:p w14:paraId="66DED3B0" w14:textId="77777777" w:rsidR="00887BF0" w:rsidRPr="00887BF0" w:rsidRDefault="00887BF0" w:rsidP="00887BF0">
      <w:pPr>
        <w:numPr>
          <w:ilvl w:val="0"/>
          <w:numId w:val="1"/>
        </w:numPr>
      </w:pPr>
      <w:r w:rsidRPr="00887BF0">
        <w:rPr>
          <w:b/>
          <w:bCs/>
        </w:rPr>
        <w:t>Statistical Significance</w:t>
      </w:r>
      <w:r w:rsidRPr="00887BF0">
        <w:t>:</w:t>
      </w:r>
    </w:p>
    <w:p w14:paraId="0D6BEEA4" w14:textId="77777777" w:rsidR="00887BF0" w:rsidRPr="00887BF0" w:rsidRDefault="00887BF0" w:rsidP="00887BF0">
      <w:pPr>
        <w:numPr>
          <w:ilvl w:val="1"/>
          <w:numId w:val="1"/>
        </w:numPr>
      </w:pPr>
      <w:r w:rsidRPr="00887BF0">
        <w:t>The p-value = 1.0 is high, which is common with low χ2</w:t>
      </w:r>
      <w:r w:rsidRPr="00887BF0">
        <w:rPr>
          <w:i/>
          <w:iCs/>
        </w:rPr>
        <w:t>χ</w:t>
      </w:r>
      <w:r w:rsidRPr="00887BF0">
        <w:t>2.</w:t>
      </w:r>
    </w:p>
    <w:p w14:paraId="00AECC0B" w14:textId="77777777" w:rsidR="00887BF0" w:rsidRPr="00887BF0" w:rsidRDefault="00887BF0" w:rsidP="00887BF0">
      <w:pPr>
        <w:numPr>
          <w:ilvl w:val="1"/>
          <w:numId w:val="1"/>
        </w:numPr>
      </w:pPr>
      <w:r w:rsidRPr="00887BF0">
        <w:lastRenderedPageBreak/>
        <w:t>The False Alarm Probability dropped to 0.6947 (previously 0.7512), which is below our target of 0.7!</w:t>
      </w:r>
    </w:p>
    <w:p w14:paraId="4CD679E4" w14:textId="77777777" w:rsidR="00887BF0" w:rsidRPr="00887BF0" w:rsidRDefault="00887BF0" w:rsidP="00887BF0">
      <w:r w:rsidRPr="00887BF0">
        <w:t>Evaluation</w:t>
      </w:r>
    </w:p>
    <w:p w14:paraId="5B0F0D00" w14:textId="77777777" w:rsidR="00887BF0" w:rsidRPr="00887BF0" w:rsidRDefault="00887BF0" w:rsidP="00887BF0">
      <w:pPr>
        <w:numPr>
          <w:ilvl w:val="0"/>
          <w:numId w:val="2"/>
        </w:numPr>
      </w:pPr>
      <w:r w:rsidRPr="00887BF0">
        <w:t>The number of peaks (298) is within an acceptable range.</w:t>
      </w:r>
    </w:p>
    <w:p w14:paraId="6B7290E3" w14:textId="6ECA6345" w:rsidR="00887BF0" w:rsidRPr="00887BF0" w:rsidRDefault="00887BF0" w:rsidP="00887BF0">
      <w:pPr>
        <w:numPr>
          <w:ilvl w:val="0"/>
          <w:numId w:val="2"/>
        </w:numPr>
      </w:pPr>
      <w:r w:rsidRPr="00887BF0">
        <w:t>f5=0.694</w:t>
      </w:r>
      <w:r w:rsidRPr="00887BF0">
        <w:rPr>
          <w:rFonts w:ascii="Arial" w:hAnsi="Arial" w:cs="Arial"/>
        </w:rPr>
        <w:t> </w:t>
      </w:r>
      <w:r w:rsidRPr="00887BF0">
        <w:t>Hz is not in the top 20, but 0.794 Hz was previously detected, suggesting it may be present in the data—we could check the full peak list if needed.</w:t>
      </w:r>
    </w:p>
    <w:p w14:paraId="252D5724" w14:textId="77777777" w:rsidR="00887BF0" w:rsidRPr="00887BF0" w:rsidRDefault="00887BF0" w:rsidP="00887BF0">
      <w:pPr>
        <w:numPr>
          <w:ilvl w:val="0"/>
          <w:numId w:val="2"/>
        </w:numPr>
      </w:pPr>
      <w:r w:rsidRPr="00887BF0">
        <w:t>The number of matches (45) is slightly higher than the ideal 20–30 but still acceptable.</w:t>
      </w:r>
    </w:p>
    <w:p w14:paraId="5774D186" w14:textId="77777777" w:rsidR="00887BF0" w:rsidRPr="00887BF0" w:rsidRDefault="00887BF0" w:rsidP="00887BF0">
      <w:pPr>
        <w:numPr>
          <w:ilvl w:val="0"/>
          <w:numId w:val="2"/>
        </w:numPr>
      </w:pPr>
      <w:r w:rsidRPr="00887BF0">
        <w:t>The False Alarm Probability (0.6947) is below 0.7, meeting our goal.</w:t>
      </w:r>
    </w:p>
    <w:p w14:paraId="2E379295" w14:textId="77777777" w:rsidR="00887BF0" w:rsidRDefault="00887BF0" w:rsidP="00887BF0"/>
    <w:p w14:paraId="1343C77C" w14:textId="1380602F" w:rsidR="000B5155" w:rsidRDefault="000B5155" w:rsidP="00887BF0">
      <w:r>
        <w:rPr>
          <w:noProof/>
        </w:rPr>
        <w:drawing>
          <wp:inline distT="0" distB="0" distL="0" distR="0" wp14:anchorId="5005A2C9" wp14:editId="1F8F1414">
            <wp:extent cx="5760720" cy="3286125"/>
            <wp:effectExtent l="0" t="0" r="0" b="9525"/>
            <wp:docPr id="1111995469" name="Obrázek 1" descr="Obsah obrázku text, Vykreslený graf, snímek obrazovky, diagram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995469" name="Obrázek 1" descr="Obsah obrázku text, Vykreslený graf, snímek obrazovky, diagram&#10;&#10;Obsah vygenerovaný umělou inteligencí může být nesprávný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5155" w:rsidSect="004D0D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E41160"/>
    <w:multiLevelType w:val="multilevel"/>
    <w:tmpl w:val="7102D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E158CB"/>
    <w:multiLevelType w:val="multilevel"/>
    <w:tmpl w:val="7E9A6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2418065">
    <w:abstractNumId w:val="0"/>
  </w:num>
  <w:num w:numId="2" w16cid:durableId="900022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54D"/>
    <w:rsid w:val="000B5155"/>
    <w:rsid w:val="004D0D72"/>
    <w:rsid w:val="00887BF0"/>
    <w:rsid w:val="009D77B4"/>
    <w:rsid w:val="00C8366C"/>
    <w:rsid w:val="00D5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C556D"/>
  <w15:chartTrackingRefBased/>
  <w15:docId w15:val="{7344D67C-3FD6-4CBA-917F-3B6F226F1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545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D545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D545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D545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545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545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545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545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545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545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D545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D545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D5454D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5454D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5454D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5454D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5454D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5454D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D545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545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D545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D545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D545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D5454D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D5454D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D5454D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D545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D5454D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D545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98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522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Zajda</dc:creator>
  <cp:keywords/>
  <dc:description/>
  <cp:lastModifiedBy>Marek Zajda</cp:lastModifiedBy>
  <cp:revision>3</cp:revision>
  <dcterms:created xsi:type="dcterms:W3CDTF">2025-05-07T00:20:00Z</dcterms:created>
  <dcterms:modified xsi:type="dcterms:W3CDTF">2025-05-07T00:23:00Z</dcterms:modified>
</cp:coreProperties>
</file>