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7A7499F1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F56D71">
        <w:rPr>
          <w:rFonts w:ascii="Arial" w:hAnsi="Arial" w:cs="Arial"/>
          <w:b/>
          <w:bCs/>
          <w:sz w:val="28"/>
          <w:szCs w:val="28"/>
        </w:rPr>
        <w:t>Informática para Internet Integrado ao Ensino Médio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 w:rsidR="00F10845">
        <w:rPr>
          <w:rFonts w:ascii="Arial" w:hAnsi="Arial" w:cs="Arial"/>
          <w:b/>
          <w:bCs/>
          <w:sz w:val="28"/>
          <w:szCs w:val="28"/>
        </w:rPr>
        <w:t>N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 w:rsidR="00F10845">
        <w:rPr>
          <w:rFonts w:ascii="Arial" w:hAnsi="Arial" w:cs="Arial"/>
          <w:b/>
          <w:bCs/>
          <w:sz w:val="28"/>
          <w:szCs w:val="28"/>
        </w:rPr>
        <w:t>Completo dos A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>lunos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 – ordem alfabética)</w:t>
      </w: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4156CF4F" w:rsid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3A5BDF58" w14:textId="77777777" w:rsidR="00A2567D" w:rsidRPr="00761DFB" w:rsidRDefault="00A2567D">
      <w:pPr>
        <w:rPr>
          <w:rFonts w:ascii="Arial" w:hAnsi="Arial" w:cs="Arial"/>
          <w:b/>
          <w:bCs/>
          <w:sz w:val="28"/>
          <w:szCs w:val="28"/>
        </w:rPr>
      </w:pPr>
    </w:p>
    <w:p w14:paraId="267B3F3C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00752302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0223BB">
        <w:rPr>
          <w:rFonts w:ascii="Arial" w:hAnsi="Arial" w:cs="Arial"/>
          <w:b/>
          <w:bCs/>
          <w:sz w:val="28"/>
          <w:szCs w:val="28"/>
        </w:rPr>
        <w:t>3</w:t>
      </w:r>
    </w:p>
    <w:p w14:paraId="62EB4595" w14:textId="77777777" w:rsidR="00B06487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D944CF" w14:textId="77777777" w:rsidR="003F362A" w:rsidRPr="00761DFB" w:rsidRDefault="003F362A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>
        <w:rPr>
          <w:rFonts w:ascii="Arial" w:hAnsi="Arial" w:cs="Arial"/>
          <w:b/>
          <w:bCs/>
          <w:sz w:val="28"/>
          <w:szCs w:val="28"/>
        </w:rPr>
        <w:t>Completo dos A</w:t>
      </w:r>
      <w:r w:rsidRPr="00761DFB">
        <w:rPr>
          <w:rFonts w:ascii="Arial" w:hAnsi="Arial" w:cs="Arial"/>
          <w:b/>
          <w:bCs/>
          <w:sz w:val="28"/>
          <w:szCs w:val="28"/>
        </w:rPr>
        <w:t>lunos – ordem alfabética)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3AD921FC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2F418F">
        <w:rPr>
          <w:rFonts w:ascii="Arial" w:hAnsi="Arial" w:cs="Arial"/>
          <w:sz w:val="22"/>
          <w:szCs w:val="24"/>
        </w:rPr>
        <w:t>Desenvolvimento de Sistemas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F362A">
        <w:rPr>
          <w:rFonts w:ascii="Arial" w:hAnsi="Arial" w:cs="Arial"/>
          <w:sz w:val="22"/>
          <w:szCs w:val="24"/>
        </w:rPr>
        <w:t>Etec</w:t>
      </w:r>
      <w:proofErr w:type="spellEnd"/>
      <w:r w:rsidRPr="003F362A">
        <w:rPr>
          <w:rFonts w:ascii="Arial" w:hAnsi="Arial" w:cs="Arial"/>
          <w:sz w:val="22"/>
          <w:szCs w:val="24"/>
        </w:rPr>
        <w:t xml:space="preserve">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 Prof.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F56D71">
        <w:rPr>
          <w:rFonts w:ascii="Arial" w:hAnsi="Arial" w:cs="Arial"/>
          <w:sz w:val="22"/>
          <w:szCs w:val="24"/>
        </w:rPr>
        <w:t>........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159C27CA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0223BB">
        <w:rPr>
          <w:rFonts w:ascii="Arial" w:hAnsi="Arial" w:cs="Arial"/>
          <w:b/>
          <w:bCs/>
          <w:sz w:val="28"/>
          <w:szCs w:val="24"/>
        </w:rPr>
        <w:t>3</w:t>
      </w:r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51D26C9" w14:textId="1901C25C" w:rsidR="009951A8" w:rsidRDefault="00A41A66" w:rsidP="00F56D71">
      <w:pPr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0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2015D40F" w:rsidR="005B1DC2" w:rsidRPr="005B1DC2" w:rsidRDefault="00851952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2. </w:t>
            </w:r>
            <w:r w:rsidR="00F56D7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GERAI</w:t>
            </w:r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2B28AA4F" w:rsidR="005B1DC2" w:rsidRPr="005B1DC2" w:rsidRDefault="00851952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3. </w:t>
            </w:r>
            <w:r w:rsidR="00F56D7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ESPECÍFICOS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851952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1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1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0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B6E9010" w:rsidR="009714EA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5B99A5C1" w14:textId="75721B67" w:rsidR="00370DCF" w:rsidRPr="00A4037F" w:rsidRDefault="00370DCF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37081118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bookmarkEnd w:id="2"/>
      <w:r w:rsidR="00F56D71">
        <w:rPr>
          <w:rFonts w:ascii="Arial" w:hAnsi="Arial" w:cs="Arial"/>
          <w:b/>
          <w:sz w:val="28"/>
          <w:szCs w:val="28"/>
        </w:rPr>
        <w:t xml:space="preserve">OBJETIVOS GERAIS </w:t>
      </w:r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744BDB41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</w:t>
      </w:r>
      <w:r w:rsidR="00F56D71">
        <w:rPr>
          <w:rFonts w:ascii="Arial" w:hAnsi="Arial" w:cs="Arial"/>
          <w:bCs/>
          <w:sz w:val="24"/>
          <w:szCs w:val="28"/>
        </w:rPr>
        <w:t>gera</w:t>
      </w:r>
      <w:r w:rsidR="004714D8">
        <w:rPr>
          <w:rFonts w:ascii="Arial" w:hAnsi="Arial" w:cs="Arial"/>
          <w:bCs/>
          <w:sz w:val="24"/>
          <w:szCs w:val="28"/>
        </w:rPr>
        <w:t xml:space="preserve">is </w:t>
      </w:r>
      <w:r w:rsidR="00F56D71">
        <w:rPr>
          <w:rFonts w:ascii="Arial" w:hAnsi="Arial" w:cs="Arial"/>
          <w:bCs/>
          <w:sz w:val="24"/>
          <w:szCs w:val="28"/>
        </w:rPr>
        <w:t>(com base no formulário preenchido no início do semestre).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7CD0DF2" w14:textId="7EA08396" w:rsidR="004714D8" w:rsidRPr="00CB5CE0" w:rsidRDefault="004714D8" w:rsidP="004714D8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OBJETIVOS ESPECÍFICOS</w:t>
      </w:r>
    </w:p>
    <w:p w14:paraId="54CC8C1B" w14:textId="13CC8C8E" w:rsidR="004714D8" w:rsidRDefault="004714D8" w:rsidP="004714D8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>
        <w:rPr>
          <w:rFonts w:ascii="Arial" w:hAnsi="Arial" w:cs="Arial"/>
          <w:bCs/>
          <w:sz w:val="24"/>
          <w:szCs w:val="28"/>
        </w:rPr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</w:t>
      </w:r>
      <w:r>
        <w:rPr>
          <w:rFonts w:ascii="Arial" w:hAnsi="Arial" w:cs="Arial"/>
          <w:bCs/>
          <w:sz w:val="24"/>
          <w:szCs w:val="28"/>
        </w:rPr>
        <w:t>específicos</w:t>
      </w:r>
      <w:bookmarkStart w:id="3" w:name="_GoBack"/>
      <w:bookmarkEnd w:id="3"/>
      <w:r>
        <w:rPr>
          <w:rFonts w:ascii="Arial" w:hAnsi="Arial" w:cs="Arial"/>
          <w:bCs/>
          <w:sz w:val="24"/>
          <w:szCs w:val="28"/>
        </w:rPr>
        <w:t xml:space="preserve"> (com base no formulário preenchido no início do semestre).</w:t>
      </w:r>
    </w:p>
    <w:p w14:paraId="15839DCC" w14:textId="6C96688A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tulo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4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4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>Disponível em: &lt;http:// imasters.com.br /artigo /11713/ tv-digital /infraestrutura - de – desenvolvimento – de -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aplicacoes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 para-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 xml:space="preserve">cesso em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 xml:space="preserve">NCL –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Nested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Context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Language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0E94E" w14:textId="77777777" w:rsidR="00851952" w:rsidRDefault="00851952" w:rsidP="00A1415C">
      <w:r>
        <w:separator/>
      </w:r>
    </w:p>
  </w:endnote>
  <w:endnote w:type="continuationSeparator" w:id="0">
    <w:p w14:paraId="37167045" w14:textId="77777777" w:rsidR="00851952" w:rsidRDefault="00851952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F483D" w14:textId="77777777" w:rsidR="00851952" w:rsidRDefault="00851952" w:rsidP="00A1415C">
      <w:r>
        <w:separator/>
      </w:r>
    </w:p>
  </w:footnote>
  <w:footnote w:type="continuationSeparator" w:id="0">
    <w:p w14:paraId="00C352E4" w14:textId="77777777" w:rsidR="00851952" w:rsidRDefault="00851952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75306D59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4714D8">
          <w:rPr>
            <w:rFonts w:ascii="Arial" w:hAnsi="Arial" w:cs="Arial"/>
            <w:noProof/>
            <w:sz w:val="24"/>
          </w:rPr>
          <w:t>7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2181F"/>
    <w:rsid w:val="000223BB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43C37"/>
    <w:rsid w:val="0035213F"/>
    <w:rsid w:val="0036145F"/>
    <w:rsid w:val="00370DCF"/>
    <w:rsid w:val="00372597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14D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1952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03852"/>
    <w:rsid w:val="00A1415C"/>
    <w:rsid w:val="00A146C6"/>
    <w:rsid w:val="00A24925"/>
    <w:rsid w:val="00A2567D"/>
    <w:rsid w:val="00A26BEF"/>
    <w:rsid w:val="00A4037F"/>
    <w:rsid w:val="00A41A66"/>
    <w:rsid w:val="00A67E1F"/>
    <w:rsid w:val="00A8177F"/>
    <w:rsid w:val="00A87362"/>
    <w:rsid w:val="00A96ECB"/>
    <w:rsid w:val="00A97D36"/>
    <w:rsid w:val="00AA2486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6E52"/>
    <w:rsid w:val="00C96665"/>
    <w:rsid w:val="00CB5CE0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56D71"/>
    <w:rsid w:val="00F63A63"/>
    <w:rsid w:val="00F93AA2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4F78-BD03-46E2-B5FF-E14EE14A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Rosiene Cristine Tondelli Cazale</cp:lastModifiedBy>
  <cp:revision>2</cp:revision>
  <dcterms:created xsi:type="dcterms:W3CDTF">2023-04-04T14:29:00Z</dcterms:created>
  <dcterms:modified xsi:type="dcterms:W3CDTF">2023-04-04T14:29:00Z</dcterms:modified>
</cp:coreProperties>
</file>