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AB" w:rsidRPr="00F22BE5" w:rsidRDefault="00212601" w:rsidP="00F22BE5">
      <w:pPr>
        <w:pStyle w:val="Ttulo1"/>
        <w:shd w:val="clear" w:color="auto" w:fill="FFFFFF"/>
        <w:spacing w:beforeAutospacing="0" w:after="0" w:afterAutospacing="0" w:line="360" w:lineRule="auto"/>
        <w:jc w:val="center"/>
        <w:rPr>
          <w:rFonts w:ascii="CMR10" w:eastAsia="CMR10" w:hAnsi="CMR10" w:cs="Arial"/>
          <w:bCs w:val="0"/>
          <w:sz w:val="22"/>
          <w:szCs w:val="22"/>
          <w:u w:val="single"/>
        </w:rPr>
      </w:pPr>
      <w:r w:rsidRPr="00F22BE5">
        <w:rPr>
          <w:rFonts w:ascii="CMR10" w:eastAsia="CMR10" w:hAnsi="CMR10" w:cs="Arial"/>
          <w:sz w:val="22"/>
          <w:szCs w:val="22"/>
          <w:u w:val="single"/>
        </w:rPr>
        <w:t xml:space="preserve">EXAMEN - </w:t>
      </w:r>
      <w:r w:rsidRPr="00F22BE5">
        <w:rPr>
          <w:rFonts w:ascii="CMR10" w:eastAsia="CMR10" w:hAnsi="CMR10" w:cs="Arial"/>
          <w:bCs w:val="0"/>
          <w:sz w:val="22"/>
          <w:szCs w:val="22"/>
          <w:u w:val="single"/>
        </w:rPr>
        <w:t>DISEÑO DE CIRCUITOS INTEGRADOS DIGITALES</w:t>
      </w:r>
    </w:p>
    <w:p w:rsidR="00694EAB" w:rsidRPr="00F22BE5" w:rsidRDefault="00212601" w:rsidP="00F22BE5">
      <w:pPr>
        <w:spacing w:after="0" w:line="360" w:lineRule="auto"/>
        <w:jc w:val="center"/>
        <w:rPr>
          <w:rFonts w:ascii="CMR10" w:eastAsia="CMR10" w:hAnsi="CMR10" w:cs="Arial"/>
          <w:b/>
          <w:u w:val="single"/>
        </w:rPr>
      </w:pPr>
      <w:r w:rsidRPr="00F22BE5">
        <w:rPr>
          <w:rFonts w:ascii="CMR10" w:eastAsia="CMR10" w:hAnsi="CMR10" w:cs="Arial"/>
          <w:b/>
          <w:u w:val="single"/>
        </w:rPr>
        <w:t>ING. MARIANO MOREL</w:t>
      </w:r>
    </w:p>
    <w:p w:rsidR="00694EAB" w:rsidRPr="00F22BE5" w:rsidRDefault="00212601" w:rsidP="00F22BE5">
      <w:pPr>
        <w:spacing w:after="0" w:line="360" w:lineRule="auto"/>
        <w:jc w:val="center"/>
        <w:rPr>
          <w:rFonts w:ascii="CMR10" w:eastAsia="CMR10" w:hAnsi="CMR10" w:cs="Arial"/>
          <w:b/>
          <w:u w:val="single"/>
        </w:rPr>
      </w:pPr>
      <w:r w:rsidRPr="00F22BE5">
        <w:rPr>
          <w:rFonts w:ascii="CMR10" w:eastAsia="CMR10" w:hAnsi="CMR10" w:cs="Arial"/>
          <w:b/>
          <w:u w:val="single"/>
        </w:rPr>
        <w:t>MAESTRÍA EN CIENCIAS DE LA INGENIERÍA – FIUBA</w:t>
      </w:r>
    </w:p>
    <w:p w:rsidR="00694EAB" w:rsidRPr="00F22BE5" w:rsidRDefault="00694EAB" w:rsidP="00F22BE5">
      <w:pPr>
        <w:spacing w:after="0" w:line="360" w:lineRule="auto"/>
        <w:jc w:val="center"/>
        <w:rPr>
          <w:rFonts w:ascii="CMR10" w:eastAsia="CMR10" w:hAnsi="CMR10" w:cs="Arial"/>
          <w:b/>
          <w:u w:val="single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BX10"/>
          <w:b/>
          <w:u w:val="single"/>
        </w:rPr>
      </w:pPr>
      <w:r w:rsidRPr="00F22BE5">
        <w:rPr>
          <w:rFonts w:ascii="CMR10" w:eastAsia="CMR10" w:hAnsi="CMR10" w:cs="CMBX10"/>
          <w:b/>
          <w:u w:val="single"/>
        </w:rPr>
        <w:t>Ejercicio 1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R10"/>
        </w:rPr>
      </w:pPr>
      <w:r w:rsidRPr="00F22BE5">
        <w:rPr>
          <w:rFonts w:ascii="CMR10" w:eastAsia="CMR10" w:hAnsi="CMR10" w:cs="CMR10"/>
          <w:b/>
        </w:rPr>
        <w:t xml:space="preserve">A - Implemente el código RTL de un sincronizador para </w:t>
      </w:r>
      <w:r w:rsidRPr="00F22BE5">
        <w:rPr>
          <w:rFonts w:ascii="CMR10" w:eastAsia="CMR10" w:hAnsi="CMR10" w:cs="CMMI10"/>
          <w:b/>
        </w:rPr>
        <w:t xml:space="preserve">N </w:t>
      </w:r>
      <w:r w:rsidRPr="00F22BE5">
        <w:rPr>
          <w:rFonts w:ascii="CMR10" w:eastAsia="CMR10" w:hAnsi="CMR10" w:cs="CMR10"/>
          <w:b/>
        </w:rPr>
        <w:t xml:space="preserve">bits de palabra de datos y un largo </w:t>
      </w:r>
      <w:r w:rsidRPr="00F22BE5">
        <w:rPr>
          <w:rFonts w:ascii="CMR10" w:eastAsia="CMR10" w:hAnsi="CMR10" w:cs="CMMI10"/>
          <w:b/>
        </w:rPr>
        <w:t xml:space="preserve">L </w:t>
      </w:r>
      <w:r w:rsidRPr="00F22BE5">
        <w:rPr>
          <w:rFonts w:ascii="CMR10" w:eastAsia="CMR10" w:hAnsi="CMR10" w:cs="CMR10"/>
          <w:b/>
        </w:rPr>
        <w:t xml:space="preserve">de cantidad de </w:t>
      </w:r>
      <w:proofErr w:type="spellStart"/>
      <w:r w:rsidRPr="00F22BE5">
        <w:rPr>
          <w:rFonts w:ascii="CMR10" w:eastAsia="CMR10" w:hAnsi="CMR10" w:cs="CMR10"/>
          <w:b/>
        </w:rPr>
        <w:t>flip-flops</w:t>
      </w:r>
      <w:proofErr w:type="spellEnd"/>
      <w:r w:rsidRPr="00F22BE5">
        <w:rPr>
          <w:rFonts w:ascii="CMR10" w:eastAsia="CMR10" w:hAnsi="CMR10" w:cs="CMR10"/>
          <w:b/>
        </w:rPr>
        <w:t xml:space="preserve"> de resolución. El protocolo de </w:t>
      </w:r>
      <w:proofErr w:type="spellStart"/>
      <w:r w:rsidRPr="00F22BE5">
        <w:rPr>
          <w:rFonts w:ascii="CMR10" w:eastAsia="CMR10" w:hAnsi="CMR10" w:cs="CMTI10"/>
          <w:b/>
        </w:rPr>
        <w:t>handshaking</w:t>
      </w:r>
      <w:proofErr w:type="spellEnd"/>
      <w:r w:rsidRPr="00F22BE5">
        <w:rPr>
          <w:rFonts w:ascii="CMR10" w:eastAsia="CMR10" w:hAnsi="CMR10" w:cs="CMTI10"/>
          <w:b/>
        </w:rPr>
        <w:t xml:space="preserve"> </w:t>
      </w:r>
      <w:r w:rsidRPr="00F22BE5">
        <w:rPr>
          <w:rFonts w:ascii="CMR10" w:eastAsia="CMR10" w:hAnsi="CMR10" w:cs="CMR10"/>
          <w:b/>
        </w:rPr>
        <w:t>debe ser de dos fases</w:t>
      </w:r>
      <w:r w:rsidRPr="00F22BE5">
        <w:rPr>
          <w:rFonts w:ascii="CMR10" w:eastAsia="CMR10" w:hAnsi="CMR10" w:cs="CMR10"/>
        </w:rPr>
        <w:t>.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CMR10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proofErr w:type="gramStart"/>
      <w:r w:rsidRPr="00F22BE5">
        <w:rPr>
          <w:rFonts w:ascii="CMR10" w:eastAsia="CMR10" w:hAnsi="CMR10" w:cs="Arial"/>
        </w:rPr>
        <w:t>module</w:t>
      </w:r>
      <w:proofErr w:type="gramEnd"/>
      <w:r w:rsidRPr="00F22BE5">
        <w:rPr>
          <w:rFonts w:ascii="CMR10" w:eastAsia="CMR10" w:hAnsi="CMR10" w:cs="Arial"/>
        </w:rPr>
        <w:t xml:space="preserve"> sincronizador (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gramStart"/>
      <w:r w:rsidRPr="00F22BE5">
        <w:rPr>
          <w:rFonts w:ascii="CMR10" w:eastAsia="CMR10" w:hAnsi="CMR10" w:cs="Arial"/>
        </w:rPr>
        <w:t>input</w:t>
      </w:r>
      <w:proofErr w:type="gramEnd"/>
      <w:r w:rsidRPr="00F22BE5">
        <w:rPr>
          <w:rFonts w:ascii="CMR10" w:eastAsia="CMR10" w:hAnsi="CMR10" w:cs="Arial"/>
        </w:rPr>
        <w:t xml:space="preserve"> </w:t>
      </w:r>
      <w:proofErr w:type="spellStart"/>
      <w:r w:rsidRPr="00F22BE5">
        <w:rPr>
          <w:rFonts w:ascii="CMR10" w:eastAsia="CMR10" w:hAnsi="CMR10" w:cs="Arial"/>
        </w:rPr>
        <w:t>wire</w:t>
      </w:r>
      <w:proofErr w:type="spellEnd"/>
      <w:r w:rsidRPr="00F22BE5">
        <w:rPr>
          <w:rFonts w:ascii="CMR10" w:eastAsia="CMR10" w:hAnsi="CMR10" w:cs="Arial"/>
        </w:rPr>
        <w:t xml:space="preserve"> </w:t>
      </w:r>
      <w:proofErr w:type="spellStart"/>
      <w:r w:rsidRPr="00F22BE5">
        <w:rPr>
          <w:rFonts w:ascii="CMR10" w:eastAsia="CMR10" w:hAnsi="CMR10" w:cs="Arial"/>
        </w:rPr>
        <w:t>clk_src</w:t>
      </w:r>
      <w:proofErr w:type="spellEnd"/>
      <w:r w:rsidRPr="00F22BE5">
        <w:rPr>
          <w:rFonts w:ascii="CMR10" w:eastAsia="CMR10" w:hAnsi="CMR10" w:cs="Arial"/>
        </w:rPr>
        <w:t>,           // Reloj del dominio de lanzamiento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gramStart"/>
      <w:r w:rsidRPr="00F22BE5">
        <w:rPr>
          <w:rFonts w:ascii="CMR10" w:eastAsia="CMR10" w:hAnsi="CMR10" w:cs="Arial"/>
        </w:rPr>
        <w:t>input</w:t>
      </w:r>
      <w:proofErr w:type="gramEnd"/>
      <w:r w:rsidRPr="00F22BE5">
        <w:rPr>
          <w:rFonts w:ascii="CMR10" w:eastAsia="CMR10" w:hAnsi="CMR10" w:cs="Arial"/>
        </w:rPr>
        <w:t xml:space="preserve"> </w:t>
      </w:r>
      <w:proofErr w:type="spellStart"/>
      <w:r w:rsidRPr="00F22BE5">
        <w:rPr>
          <w:rFonts w:ascii="CMR10" w:eastAsia="CMR10" w:hAnsi="CMR10" w:cs="Arial"/>
        </w:rPr>
        <w:t>wire</w:t>
      </w:r>
      <w:proofErr w:type="spellEnd"/>
      <w:r w:rsidRPr="00F22BE5">
        <w:rPr>
          <w:rFonts w:ascii="CMR10" w:eastAsia="CMR10" w:hAnsi="CMR10" w:cs="Arial"/>
        </w:rPr>
        <w:t xml:space="preserve"> </w:t>
      </w:r>
      <w:proofErr w:type="spellStart"/>
      <w:r w:rsidRPr="00F22BE5">
        <w:rPr>
          <w:rFonts w:ascii="CMR10" w:eastAsia="CMR10" w:hAnsi="CMR10" w:cs="Arial"/>
        </w:rPr>
        <w:t>clk_dst</w:t>
      </w:r>
      <w:proofErr w:type="spellEnd"/>
      <w:r w:rsidRPr="00F22BE5">
        <w:rPr>
          <w:rFonts w:ascii="CMR10" w:eastAsia="CMR10" w:hAnsi="CMR10" w:cs="Arial"/>
        </w:rPr>
        <w:t>,           // Reloj del dominio de captura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gramStart"/>
      <w:r w:rsidRPr="00F22BE5">
        <w:rPr>
          <w:rFonts w:ascii="CMR10" w:eastAsia="CMR10" w:hAnsi="CMR10" w:cs="Arial"/>
        </w:rPr>
        <w:t>input</w:t>
      </w:r>
      <w:proofErr w:type="gramEnd"/>
      <w:r w:rsidRPr="00F22BE5">
        <w:rPr>
          <w:rFonts w:ascii="CMR10" w:eastAsia="CMR10" w:hAnsi="CMR10" w:cs="Arial"/>
        </w:rPr>
        <w:t xml:space="preserve"> </w:t>
      </w:r>
      <w:proofErr w:type="spellStart"/>
      <w:r w:rsidRPr="00F22BE5">
        <w:rPr>
          <w:rFonts w:ascii="CMR10" w:eastAsia="CMR10" w:hAnsi="CMR10" w:cs="Arial"/>
        </w:rPr>
        <w:t>wire</w:t>
      </w:r>
      <w:proofErr w:type="spellEnd"/>
      <w:r w:rsidRPr="00F22BE5">
        <w:rPr>
          <w:rFonts w:ascii="CMR10" w:eastAsia="CMR10" w:hAnsi="CMR10" w:cs="Arial"/>
        </w:rPr>
        <w:t xml:space="preserve"> [N-1:0] </w:t>
      </w:r>
      <w:proofErr w:type="spellStart"/>
      <w:r w:rsidRPr="00F22BE5">
        <w:rPr>
          <w:rFonts w:ascii="CMR10" w:eastAsia="CMR10" w:hAnsi="CMR10" w:cs="Arial"/>
        </w:rPr>
        <w:t>data_in</w:t>
      </w:r>
      <w:proofErr w:type="spellEnd"/>
      <w:r w:rsidRPr="00F22BE5">
        <w:rPr>
          <w:rFonts w:ascii="CMR10" w:eastAsia="CMR10" w:hAnsi="CMR10" w:cs="Arial"/>
        </w:rPr>
        <w:t>,   // Datos de entrada en el dominio de lanzamiento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gramStart"/>
      <w:r w:rsidRPr="00F22BE5">
        <w:rPr>
          <w:rFonts w:ascii="CMR10" w:eastAsia="CMR10" w:hAnsi="CMR10" w:cs="Arial"/>
        </w:rPr>
        <w:t>output</w:t>
      </w:r>
      <w:proofErr w:type="gramEnd"/>
      <w:r w:rsidRPr="00F22BE5">
        <w:rPr>
          <w:rFonts w:ascii="CMR10" w:eastAsia="CMR10" w:hAnsi="CMR10" w:cs="Arial"/>
        </w:rPr>
        <w:t xml:space="preserve"> </w:t>
      </w:r>
      <w:proofErr w:type="spellStart"/>
      <w:r w:rsidRPr="00F22BE5">
        <w:rPr>
          <w:rFonts w:ascii="CMR10" w:eastAsia="CMR10" w:hAnsi="CMR10" w:cs="Arial"/>
        </w:rPr>
        <w:t>reg</w:t>
      </w:r>
      <w:proofErr w:type="spellEnd"/>
      <w:r w:rsidRPr="00F22BE5">
        <w:rPr>
          <w:rFonts w:ascii="CMR10" w:eastAsia="CMR10" w:hAnsi="CMR10" w:cs="Arial"/>
        </w:rPr>
        <w:t xml:space="preserve"> [N-1:0] </w:t>
      </w:r>
      <w:proofErr w:type="spellStart"/>
      <w:r w:rsidRPr="00F22BE5">
        <w:rPr>
          <w:rFonts w:ascii="CMR10" w:eastAsia="CMR10" w:hAnsi="CMR10" w:cs="Arial"/>
        </w:rPr>
        <w:t>data_out</w:t>
      </w:r>
      <w:proofErr w:type="spellEnd"/>
      <w:r w:rsidRPr="00F22BE5">
        <w:rPr>
          <w:rFonts w:ascii="CMR10" w:eastAsia="CMR10" w:hAnsi="CMR10" w:cs="Arial"/>
        </w:rPr>
        <w:t>,  // Datos de salida en el dominio de captura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gramStart"/>
      <w:r w:rsidRPr="00F22BE5">
        <w:rPr>
          <w:rFonts w:ascii="CMR10" w:eastAsia="CMR10" w:hAnsi="CMR10" w:cs="Arial"/>
        </w:rPr>
        <w:t>input</w:t>
      </w:r>
      <w:proofErr w:type="gramEnd"/>
      <w:r w:rsidRPr="00F22BE5">
        <w:rPr>
          <w:rFonts w:ascii="CMR10" w:eastAsia="CMR10" w:hAnsi="CMR10" w:cs="Arial"/>
        </w:rPr>
        <w:t xml:space="preserve"> </w:t>
      </w:r>
      <w:proofErr w:type="spellStart"/>
      <w:r w:rsidRPr="00F22BE5">
        <w:rPr>
          <w:rFonts w:ascii="CMR10" w:eastAsia="CMR10" w:hAnsi="CMR10" w:cs="Arial"/>
        </w:rPr>
        <w:t>wire</w:t>
      </w:r>
      <w:proofErr w:type="spellEnd"/>
      <w:r w:rsidRPr="00F22BE5">
        <w:rPr>
          <w:rFonts w:ascii="CMR10" w:eastAsia="CMR10" w:hAnsi="CMR10" w:cs="Arial"/>
        </w:rPr>
        <w:t xml:space="preserve"> </w:t>
      </w:r>
      <w:proofErr w:type="spellStart"/>
      <w:r w:rsidRPr="00F22BE5">
        <w:rPr>
          <w:rFonts w:ascii="CMR10" w:eastAsia="CMR10" w:hAnsi="CMR10" w:cs="Arial"/>
        </w:rPr>
        <w:t>req</w:t>
      </w:r>
      <w:proofErr w:type="spellEnd"/>
      <w:r w:rsidRPr="00F22BE5">
        <w:rPr>
          <w:rFonts w:ascii="CMR10" w:eastAsia="CMR10" w:hAnsi="CMR10" w:cs="Arial"/>
        </w:rPr>
        <w:t xml:space="preserve">,               // Señal de solicitud del protocolo de </w:t>
      </w:r>
      <w:proofErr w:type="spellStart"/>
      <w:r w:rsidRPr="00F22BE5">
        <w:rPr>
          <w:rFonts w:ascii="CMR10" w:eastAsia="CMR10" w:hAnsi="CMR10" w:cs="Arial"/>
        </w:rPr>
        <w:t>handshaking</w:t>
      </w:r>
      <w:proofErr w:type="spellEnd"/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gramStart"/>
      <w:r w:rsidRPr="00F22BE5">
        <w:rPr>
          <w:rFonts w:ascii="CMR10" w:eastAsia="CMR10" w:hAnsi="CMR10" w:cs="Arial"/>
        </w:rPr>
        <w:t>output</w:t>
      </w:r>
      <w:proofErr w:type="gramEnd"/>
      <w:r w:rsidRPr="00F22BE5">
        <w:rPr>
          <w:rFonts w:ascii="CMR10" w:eastAsia="CMR10" w:hAnsi="CMR10" w:cs="Arial"/>
        </w:rPr>
        <w:t xml:space="preserve"> </w:t>
      </w:r>
      <w:proofErr w:type="spellStart"/>
      <w:r w:rsidRPr="00F22BE5">
        <w:rPr>
          <w:rFonts w:ascii="CMR10" w:eastAsia="CMR10" w:hAnsi="CMR10" w:cs="Arial"/>
        </w:rPr>
        <w:t>reg</w:t>
      </w:r>
      <w:proofErr w:type="spellEnd"/>
      <w:r w:rsidRPr="00F22BE5">
        <w:rPr>
          <w:rFonts w:ascii="CMR10" w:eastAsia="CMR10" w:hAnsi="CMR10" w:cs="Arial"/>
        </w:rPr>
        <w:t xml:space="preserve"> </w:t>
      </w:r>
      <w:proofErr w:type="spellStart"/>
      <w:r w:rsidRPr="00F22BE5">
        <w:rPr>
          <w:rFonts w:ascii="CMR10" w:eastAsia="CMR10" w:hAnsi="CMR10" w:cs="Arial"/>
        </w:rPr>
        <w:t>ack</w:t>
      </w:r>
      <w:proofErr w:type="spellEnd"/>
      <w:r w:rsidRPr="00F22BE5">
        <w:rPr>
          <w:rFonts w:ascii="CMR10" w:eastAsia="CMR10" w:hAnsi="CMR10" w:cs="Arial"/>
        </w:rPr>
        <w:t xml:space="preserve">                // Señal de reconocimiento del protocolo de </w:t>
      </w:r>
      <w:proofErr w:type="spellStart"/>
      <w:r w:rsidRPr="00F22BE5">
        <w:rPr>
          <w:rFonts w:ascii="CMR10" w:eastAsia="CMR10" w:hAnsi="CMR10" w:cs="Arial"/>
        </w:rPr>
        <w:t>handshaking</w:t>
      </w:r>
      <w:proofErr w:type="spellEnd"/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>);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F22BE5">
        <w:rPr>
          <w:rFonts w:ascii="CMR10" w:eastAsia="CMR10" w:hAnsi="CMR10" w:cs="Arial"/>
        </w:rPr>
        <w:t>parameter</w:t>
      </w:r>
      <w:proofErr w:type="spellEnd"/>
      <w:proofErr w:type="gramEnd"/>
      <w:r w:rsidRPr="00F22BE5">
        <w:rPr>
          <w:rFonts w:ascii="CMR10" w:eastAsia="CMR10" w:hAnsi="CMR10" w:cs="Arial"/>
        </w:rPr>
        <w:t xml:space="preserve"> N = 8;              // Número de bits en la palabra de datos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F22BE5">
        <w:rPr>
          <w:rFonts w:ascii="CMR10" w:eastAsia="CMR10" w:hAnsi="CMR10" w:cs="Arial"/>
        </w:rPr>
        <w:t>parameter</w:t>
      </w:r>
      <w:proofErr w:type="spellEnd"/>
      <w:proofErr w:type="gramEnd"/>
      <w:r w:rsidRPr="00F22BE5">
        <w:rPr>
          <w:rFonts w:ascii="CMR10" w:eastAsia="CMR10" w:hAnsi="CMR10" w:cs="Arial"/>
        </w:rPr>
        <w:t xml:space="preserve"> L = 2;              // Largo de </w:t>
      </w:r>
      <w:proofErr w:type="spellStart"/>
      <w:r w:rsidRPr="00F22BE5">
        <w:rPr>
          <w:rFonts w:ascii="CMR10" w:eastAsia="CMR10" w:hAnsi="CMR10" w:cs="Arial"/>
        </w:rPr>
        <w:t>flip-flops</w:t>
      </w:r>
      <w:proofErr w:type="spellEnd"/>
      <w:r w:rsidRPr="00F22BE5">
        <w:rPr>
          <w:rFonts w:ascii="CMR10" w:eastAsia="CMR10" w:hAnsi="CMR10" w:cs="Arial"/>
        </w:rPr>
        <w:t xml:space="preserve"> de resolución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F22BE5">
        <w:rPr>
          <w:rFonts w:ascii="CMR10" w:eastAsia="CMR10" w:hAnsi="CMR10" w:cs="Arial"/>
        </w:rPr>
        <w:t>reg</w:t>
      </w:r>
      <w:proofErr w:type="spellEnd"/>
      <w:proofErr w:type="gramEnd"/>
      <w:r w:rsidRPr="00F22BE5">
        <w:rPr>
          <w:rFonts w:ascii="CMR10" w:eastAsia="CMR10" w:hAnsi="CMR10" w:cs="Arial"/>
        </w:rPr>
        <w:t xml:space="preserve"> [N-1:0] </w:t>
      </w:r>
      <w:proofErr w:type="spellStart"/>
      <w:r w:rsidRPr="00F22BE5">
        <w:rPr>
          <w:rFonts w:ascii="CMR10" w:eastAsia="CMR10" w:hAnsi="CMR10" w:cs="Arial"/>
        </w:rPr>
        <w:t>data_sync</w:t>
      </w:r>
      <w:proofErr w:type="spellEnd"/>
      <w:r w:rsidRPr="00F22BE5">
        <w:rPr>
          <w:rFonts w:ascii="CMR10" w:eastAsia="CMR10" w:hAnsi="CMR10" w:cs="Arial"/>
        </w:rPr>
        <w:t xml:space="preserve"> [L-1</w:t>
      </w:r>
      <w:r w:rsidRPr="00F22BE5">
        <w:rPr>
          <w:rFonts w:ascii="CMR10" w:eastAsia="CMR10" w:hAnsi="CMR10" w:cs="Arial"/>
        </w:rPr>
        <w:t xml:space="preserve">:0]; // Arreglo para los </w:t>
      </w:r>
      <w:proofErr w:type="spellStart"/>
      <w:r w:rsidRPr="00F22BE5">
        <w:rPr>
          <w:rFonts w:ascii="CMR10" w:eastAsia="CMR10" w:hAnsi="CMR10" w:cs="Arial"/>
        </w:rPr>
        <w:t>flip-flops</w:t>
      </w:r>
      <w:proofErr w:type="spellEnd"/>
      <w:r w:rsidRPr="00F22BE5">
        <w:rPr>
          <w:rFonts w:ascii="CMR10" w:eastAsia="CMR10" w:hAnsi="CMR10" w:cs="Arial"/>
        </w:rPr>
        <w:t xml:space="preserve"> en el sincronizador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F22BE5">
        <w:rPr>
          <w:rFonts w:ascii="CMR10" w:eastAsia="CMR10" w:hAnsi="CMR10" w:cs="Arial"/>
        </w:rPr>
        <w:t>integer</w:t>
      </w:r>
      <w:proofErr w:type="spellEnd"/>
      <w:proofErr w:type="gramEnd"/>
      <w:r w:rsidRPr="00F22BE5">
        <w:rPr>
          <w:rFonts w:ascii="CMR10" w:eastAsia="CMR10" w:hAnsi="CMR10" w:cs="Arial"/>
        </w:rPr>
        <w:t xml:space="preserve"> i;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F22BE5">
        <w:rPr>
          <w:rFonts w:ascii="CMR10" w:eastAsia="CMR10" w:hAnsi="CMR10" w:cs="Arial"/>
        </w:rPr>
        <w:t>always</w:t>
      </w:r>
      <w:proofErr w:type="spellEnd"/>
      <w:proofErr w:type="gramEnd"/>
      <w:r w:rsidRPr="00F22BE5">
        <w:rPr>
          <w:rFonts w:ascii="CMR10" w:eastAsia="CMR10" w:hAnsi="CMR10" w:cs="Arial"/>
        </w:rPr>
        <w:t xml:space="preserve"> @(</w:t>
      </w:r>
      <w:proofErr w:type="spellStart"/>
      <w:r w:rsidRPr="00F22BE5">
        <w:rPr>
          <w:rFonts w:ascii="CMR10" w:eastAsia="CMR10" w:hAnsi="CMR10" w:cs="Arial"/>
        </w:rPr>
        <w:t>posedge</w:t>
      </w:r>
      <w:proofErr w:type="spellEnd"/>
      <w:r w:rsidRPr="00F22BE5">
        <w:rPr>
          <w:rFonts w:ascii="CMR10" w:eastAsia="CMR10" w:hAnsi="CMR10" w:cs="Arial"/>
        </w:rPr>
        <w:t xml:space="preserve"> </w:t>
      </w:r>
      <w:proofErr w:type="spellStart"/>
      <w:r w:rsidRPr="00F22BE5">
        <w:rPr>
          <w:rFonts w:ascii="CMR10" w:eastAsia="CMR10" w:hAnsi="CMR10" w:cs="Arial"/>
        </w:rPr>
        <w:t>clk_src</w:t>
      </w:r>
      <w:proofErr w:type="spellEnd"/>
      <w:r w:rsidRPr="00F22BE5">
        <w:rPr>
          <w:rFonts w:ascii="CMR10" w:eastAsia="CMR10" w:hAnsi="CMR10" w:cs="Arial"/>
        </w:rPr>
        <w:t xml:space="preserve">) </w:t>
      </w:r>
      <w:proofErr w:type="spellStart"/>
      <w:r w:rsidRPr="00F22BE5">
        <w:rPr>
          <w:rFonts w:ascii="CMR10" w:eastAsia="CMR10" w:hAnsi="CMR10" w:cs="Arial"/>
        </w:rPr>
        <w:t>begin</w:t>
      </w:r>
      <w:proofErr w:type="spellEnd"/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    </w:t>
      </w:r>
      <w:proofErr w:type="spellStart"/>
      <w:proofErr w:type="gramStart"/>
      <w:r w:rsidRPr="00F22BE5">
        <w:rPr>
          <w:rFonts w:ascii="CMR10" w:eastAsia="CMR10" w:hAnsi="CMR10" w:cs="Arial"/>
        </w:rPr>
        <w:t>if</w:t>
      </w:r>
      <w:proofErr w:type="spellEnd"/>
      <w:proofErr w:type="gramEnd"/>
      <w:r w:rsidRPr="00F22BE5">
        <w:rPr>
          <w:rFonts w:ascii="CMR10" w:eastAsia="CMR10" w:hAnsi="CMR10" w:cs="Arial"/>
        </w:rPr>
        <w:t xml:space="preserve"> (</w:t>
      </w:r>
      <w:proofErr w:type="spellStart"/>
      <w:r w:rsidRPr="00F22BE5">
        <w:rPr>
          <w:rFonts w:ascii="CMR10" w:eastAsia="CMR10" w:hAnsi="CMR10" w:cs="Arial"/>
        </w:rPr>
        <w:t>req</w:t>
      </w:r>
      <w:proofErr w:type="spellEnd"/>
      <w:r w:rsidRPr="00F22BE5">
        <w:rPr>
          <w:rFonts w:ascii="CMR10" w:eastAsia="CMR10" w:hAnsi="CMR10" w:cs="Arial"/>
        </w:rPr>
        <w:t xml:space="preserve">) </w:t>
      </w:r>
      <w:proofErr w:type="spellStart"/>
      <w:r w:rsidRPr="00F22BE5">
        <w:rPr>
          <w:rFonts w:ascii="CMR10" w:eastAsia="CMR10" w:hAnsi="CMR10" w:cs="Arial"/>
        </w:rPr>
        <w:t>begin</w:t>
      </w:r>
      <w:proofErr w:type="spellEnd"/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        </w:t>
      </w:r>
      <w:proofErr w:type="spellStart"/>
      <w:r w:rsidRPr="00F22BE5">
        <w:rPr>
          <w:rFonts w:ascii="CMR10" w:eastAsia="CMR10" w:hAnsi="CMR10" w:cs="Arial"/>
        </w:rPr>
        <w:t>data_</w:t>
      </w:r>
      <w:proofErr w:type="gramStart"/>
      <w:r w:rsidRPr="00F22BE5">
        <w:rPr>
          <w:rFonts w:ascii="CMR10" w:eastAsia="CMR10" w:hAnsi="CMR10" w:cs="Arial"/>
        </w:rPr>
        <w:t>sync</w:t>
      </w:r>
      <w:proofErr w:type="spellEnd"/>
      <w:r w:rsidRPr="00F22BE5">
        <w:rPr>
          <w:rFonts w:ascii="CMR10" w:eastAsia="CMR10" w:hAnsi="CMR10" w:cs="Arial"/>
        </w:rPr>
        <w:t>[</w:t>
      </w:r>
      <w:proofErr w:type="gramEnd"/>
      <w:r w:rsidRPr="00F22BE5">
        <w:rPr>
          <w:rFonts w:ascii="CMR10" w:eastAsia="CMR10" w:hAnsi="CMR10" w:cs="Arial"/>
        </w:rPr>
        <w:t xml:space="preserve">0] &lt;= </w:t>
      </w:r>
      <w:proofErr w:type="spellStart"/>
      <w:r w:rsidRPr="00F22BE5">
        <w:rPr>
          <w:rFonts w:ascii="CMR10" w:eastAsia="CMR10" w:hAnsi="CMR10" w:cs="Arial"/>
        </w:rPr>
        <w:t>data_in</w:t>
      </w:r>
      <w:proofErr w:type="spellEnd"/>
      <w:r w:rsidRPr="00F22BE5">
        <w:rPr>
          <w:rFonts w:ascii="CMR10" w:eastAsia="CMR10" w:hAnsi="CMR10" w:cs="Arial"/>
        </w:rPr>
        <w:t>; // Primera etapa del sincronizador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    </w:t>
      </w:r>
      <w:proofErr w:type="spellStart"/>
      <w:proofErr w:type="gramStart"/>
      <w:r w:rsidRPr="00F22BE5">
        <w:rPr>
          <w:rFonts w:ascii="CMR10" w:eastAsia="CMR10" w:hAnsi="CMR10" w:cs="Arial"/>
        </w:rPr>
        <w:t>end</w:t>
      </w:r>
      <w:proofErr w:type="spellEnd"/>
      <w:proofErr w:type="gramEnd"/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F22BE5">
        <w:rPr>
          <w:rFonts w:ascii="CMR10" w:eastAsia="CMR10" w:hAnsi="CMR10" w:cs="Arial"/>
        </w:rPr>
        <w:t>end</w:t>
      </w:r>
      <w:proofErr w:type="spellEnd"/>
      <w:proofErr w:type="gramEnd"/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F22BE5">
        <w:rPr>
          <w:rFonts w:ascii="CMR10" w:eastAsia="CMR10" w:hAnsi="CMR10" w:cs="Arial"/>
        </w:rPr>
        <w:t>always</w:t>
      </w:r>
      <w:proofErr w:type="spellEnd"/>
      <w:proofErr w:type="gramEnd"/>
      <w:r w:rsidRPr="00F22BE5">
        <w:rPr>
          <w:rFonts w:ascii="CMR10" w:eastAsia="CMR10" w:hAnsi="CMR10" w:cs="Arial"/>
        </w:rPr>
        <w:t xml:space="preserve"> @(</w:t>
      </w:r>
      <w:proofErr w:type="spellStart"/>
      <w:r w:rsidRPr="00F22BE5">
        <w:rPr>
          <w:rFonts w:ascii="CMR10" w:eastAsia="CMR10" w:hAnsi="CMR10" w:cs="Arial"/>
        </w:rPr>
        <w:t>posedge</w:t>
      </w:r>
      <w:proofErr w:type="spellEnd"/>
      <w:r w:rsidRPr="00F22BE5">
        <w:rPr>
          <w:rFonts w:ascii="CMR10" w:eastAsia="CMR10" w:hAnsi="CMR10" w:cs="Arial"/>
        </w:rPr>
        <w:t xml:space="preserve"> </w:t>
      </w:r>
      <w:proofErr w:type="spellStart"/>
      <w:r w:rsidRPr="00F22BE5">
        <w:rPr>
          <w:rFonts w:ascii="CMR10" w:eastAsia="CMR10" w:hAnsi="CMR10" w:cs="Arial"/>
        </w:rPr>
        <w:t>clk_dst</w:t>
      </w:r>
      <w:proofErr w:type="spellEnd"/>
      <w:r w:rsidRPr="00F22BE5">
        <w:rPr>
          <w:rFonts w:ascii="CMR10" w:eastAsia="CMR10" w:hAnsi="CMR10" w:cs="Arial"/>
        </w:rPr>
        <w:t xml:space="preserve">) </w:t>
      </w:r>
      <w:proofErr w:type="spellStart"/>
      <w:r w:rsidRPr="00F22BE5">
        <w:rPr>
          <w:rFonts w:ascii="CMR10" w:eastAsia="CMR10" w:hAnsi="CMR10" w:cs="Arial"/>
        </w:rPr>
        <w:t>begin</w:t>
      </w:r>
      <w:proofErr w:type="spellEnd"/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    </w:t>
      </w:r>
      <w:proofErr w:type="spellStart"/>
      <w:proofErr w:type="gramStart"/>
      <w:r w:rsidRPr="00F22BE5">
        <w:rPr>
          <w:rFonts w:ascii="CMR10" w:eastAsia="CMR10" w:hAnsi="CMR10" w:cs="Arial"/>
        </w:rPr>
        <w:t>for</w:t>
      </w:r>
      <w:proofErr w:type="spellEnd"/>
      <w:proofErr w:type="gramEnd"/>
      <w:r w:rsidRPr="00F22BE5">
        <w:rPr>
          <w:rFonts w:ascii="CMR10" w:eastAsia="CMR10" w:hAnsi="CMR10" w:cs="Arial"/>
        </w:rPr>
        <w:t xml:space="preserve"> (i = 1; i &lt; L; i = i + 1) </w:t>
      </w:r>
      <w:proofErr w:type="spellStart"/>
      <w:r w:rsidRPr="00F22BE5">
        <w:rPr>
          <w:rFonts w:ascii="CMR10" w:eastAsia="CMR10" w:hAnsi="CMR10" w:cs="Arial"/>
        </w:rPr>
        <w:t>begin</w:t>
      </w:r>
      <w:proofErr w:type="spellEnd"/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        </w:t>
      </w:r>
      <w:proofErr w:type="spellStart"/>
      <w:r w:rsidRPr="00F22BE5">
        <w:rPr>
          <w:rFonts w:ascii="CMR10" w:eastAsia="CMR10" w:hAnsi="CMR10" w:cs="Arial"/>
        </w:rPr>
        <w:t>data_sync</w:t>
      </w:r>
      <w:proofErr w:type="spellEnd"/>
      <w:r w:rsidRPr="00F22BE5">
        <w:rPr>
          <w:rFonts w:ascii="CMR10" w:eastAsia="CMR10" w:hAnsi="CMR10" w:cs="Arial"/>
        </w:rPr>
        <w:t xml:space="preserve">[i] &lt;= </w:t>
      </w:r>
      <w:proofErr w:type="spellStart"/>
      <w:r w:rsidRPr="00F22BE5">
        <w:rPr>
          <w:rFonts w:ascii="CMR10" w:eastAsia="CMR10" w:hAnsi="CMR10" w:cs="Arial"/>
        </w:rPr>
        <w:t>data_</w:t>
      </w:r>
      <w:proofErr w:type="gramStart"/>
      <w:r w:rsidRPr="00F22BE5">
        <w:rPr>
          <w:rFonts w:ascii="CMR10" w:eastAsia="CMR10" w:hAnsi="CMR10" w:cs="Arial"/>
        </w:rPr>
        <w:t>sync</w:t>
      </w:r>
      <w:proofErr w:type="spellEnd"/>
      <w:r w:rsidRPr="00F22BE5">
        <w:rPr>
          <w:rFonts w:ascii="CMR10" w:eastAsia="CMR10" w:hAnsi="CMR10" w:cs="Arial"/>
        </w:rPr>
        <w:t>[</w:t>
      </w:r>
      <w:proofErr w:type="gramEnd"/>
      <w:r w:rsidRPr="00F22BE5">
        <w:rPr>
          <w:rFonts w:ascii="CMR10" w:eastAsia="CMR10" w:hAnsi="CMR10" w:cs="Arial"/>
        </w:rPr>
        <w:t xml:space="preserve">i-1]; // Cadena de </w:t>
      </w:r>
      <w:proofErr w:type="spellStart"/>
      <w:r w:rsidRPr="00F22BE5">
        <w:rPr>
          <w:rFonts w:ascii="CMR10" w:eastAsia="CMR10" w:hAnsi="CMR10" w:cs="Arial"/>
        </w:rPr>
        <w:t>flip-flops</w:t>
      </w:r>
      <w:proofErr w:type="spellEnd"/>
      <w:r w:rsidRPr="00F22BE5">
        <w:rPr>
          <w:rFonts w:ascii="CMR10" w:eastAsia="CMR10" w:hAnsi="CMR10" w:cs="Arial"/>
        </w:rPr>
        <w:t xml:space="preserve"> de sincronización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    </w:t>
      </w:r>
      <w:proofErr w:type="spellStart"/>
      <w:proofErr w:type="gramStart"/>
      <w:r w:rsidRPr="00F22BE5">
        <w:rPr>
          <w:rFonts w:ascii="CMR10" w:eastAsia="CMR10" w:hAnsi="CMR10" w:cs="Arial"/>
        </w:rPr>
        <w:t>end</w:t>
      </w:r>
      <w:proofErr w:type="spellEnd"/>
      <w:proofErr w:type="gramEnd"/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    </w:t>
      </w:r>
      <w:proofErr w:type="spellStart"/>
      <w:r w:rsidRPr="00F22BE5">
        <w:rPr>
          <w:rFonts w:ascii="CMR10" w:eastAsia="CMR10" w:hAnsi="CMR10" w:cs="Arial"/>
        </w:rPr>
        <w:t>data_out</w:t>
      </w:r>
      <w:proofErr w:type="spellEnd"/>
      <w:r w:rsidRPr="00F22BE5">
        <w:rPr>
          <w:rFonts w:ascii="CMR10" w:eastAsia="CMR10" w:hAnsi="CMR10" w:cs="Arial"/>
        </w:rPr>
        <w:t xml:space="preserve"> &lt;= </w:t>
      </w:r>
      <w:proofErr w:type="spellStart"/>
      <w:r w:rsidRPr="00F22BE5">
        <w:rPr>
          <w:rFonts w:ascii="CMR10" w:eastAsia="CMR10" w:hAnsi="CMR10" w:cs="Arial"/>
        </w:rPr>
        <w:t>data_</w:t>
      </w:r>
      <w:proofErr w:type="gramStart"/>
      <w:r w:rsidRPr="00F22BE5">
        <w:rPr>
          <w:rFonts w:ascii="CMR10" w:eastAsia="CMR10" w:hAnsi="CMR10" w:cs="Arial"/>
        </w:rPr>
        <w:t>sync</w:t>
      </w:r>
      <w:proofErr w:type="spellEnd"/>
      <w:r w:rsidRPr="00F22BE5">
        <w:rPr>
          <w:rFonts w:ascii="CMR10" w:eastAsia="CMR10" w:hAnsi="CMR10" w:cs="Arial"/>
        </w:rPr>
        <w:t>[</w:t>
      </w:r>
      <w:proofErr w:type="gramEnd"/>
      <w:r w:rsidRPr="00F22BE5">
        <w:rPr>
          <w:rFonts w:ascii="CMR10" w:eastAsia="CMR10" w:hAnsi="CMR10" w:cs="Arial"/>
        </w:rPr>
        <w:t>L-1];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    </w:t>
      </w:r>
      <w:proofErr w:type="spellStart"/>
      <w:proofErr w:type="gramStart"/>
      <w:r w:rsidRPr="00F22BE5">
        <w:rPr>
          <w:rFonts w:ascii="CMR10" w:eastAsia="CMR10" w:hAnsi="CMR10" w:cs="Arial"/>
        </w:rPr>
        <w:t>ack</w:t>
      </w:r>
      <w:proofErr w:type="spellEnd"/>
      <w:proofErr w:type="gramEnd"/>
      <w:r w:rsidRPr="00F22BE5">
        <w:rPr>
          <w:rFonts w:ascii="CMR10" w:eastAsia="CMR10" w:hAnsi="CMR10" w:cs="Arial"/>
        </w:rPr>
        <w:t xml:space="preserve"> &lt;= </w:t>
      </w:r>
      <w:proofErr w:type="spellStart"/>
      <w:r w:rsidRPr="00F22BE5">
        <w:rPr>
          <w:rFonts w:ascii="CMR10" w:eastAsia="CMR10" w:hAnsi="CMR10" w:cs="Arial"/>
        </w:rPr>
        <w:t>req</w:t>
      </w:r>
      <w:proofErr w:type="spellEnd"/>
      <w:r w:rsidRPr="00F22BE5">
        <w:rPr>
          <w:rFonts w:ascii="CMR10" w:eastAsia="CMR10" w:hAnsi="CMR10" w:cs="Arial"/>
        </w:rPr>
        <w:t xml:space="preserve">; // Protocolo de </w:t>
      </w:r>
      <w:proofErr w:type="spellStart"/>
      <w:r w:rsidRPr="00F22BE5">
        <w:rPr>
          <w:rFonts w:ascii="CMR10" w:eastAsia="CMR10" w:hAnsi="CMR10" w:cs="Arial"/>
        </w:rPr>
        <w:t>handshaking</w:t>
      </w:r>
      <w:proofErr w:type="spellEnd"/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    </w:t>
      </w:r>
      <w:proofErr w:type="spellStart"/>
      <w:proofErr w:type="gramStart"/>
      <w:r w:rsidRPr="00F22BE5">
        <w:rPr>
          <w:rFonts w:ascii="CMR10" w:eastAsia="CMR10" w:hAnsi="CMR10" w:cs="Arial"/>
        </w:rPr>
        <w:t>end</w:t>
      </w:r>
      <w:proofErr w:type="spellEnd"/>
      <w:proofErr w:type="gramEnd"/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proofErr w:type="spellStart"/>
      <w:proofErr w:type="gramStart"/>
      <w:r w:rsidRPr="00F22BE5">
        <w:rPr>
          <w:rFonts w:ascii="CMR10" w:eastAsia="CMR10" w:hAnsi="CMR10" w:cs="Arial"/>
        </w:rPr>
        <w:t>endmodule</w:t>
      </w:r>
      <w:proofErr w:type="spellEnd"/>
      <w:proofErr w:type="gramEnd"/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R10"/>
          <w:b/>
        </w:rPr>
      </w:pPr>
      <w:r w:rsidRPr="00F22BE5">
        <w:rPr>
          <w:rFonts w:ascii="CMR10" w:eastAsia="CMR10" w:hAnsi="CMR10" w:cs="CMR10"/>
          <w:b/>
        </w:rPr>
        <w:t>B- Su</w:t>
      </w:r>
      <w:r w:rsidRPr="00F22BE5">
        <w:rPr>
          <w:rFonts w:ascii="CMR10" w:eastAsia="CMR10" w:hAnsi="CMR10" w:cs="CMR10"/>
          <w:b/>
        </w:rPr>
        <w:t>ponga un proceso CMOS con los siguientes parámetros: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MI10"/>
          <w:b/>
        </w:rPr>
      </w:pPr>
      <w:r w:rsidRPr="00F22BE5">
        <w:rPr>
          <w:rFonts w:ascii="CMR10" w:eastAsia="CMR10" w:hAnsi="CMR10" w:cs="CMMI10"/>
          <w:b/>
        </w:rPr>
        <w:t>T</w:t>
      </w:r>
      <w:r w:rsidRPr="00F22BE5">
        <w:rPr>
          <w:rFonts w:ascii="CMR10" w:eastAsia="CMR10" w:hAnsi="CMR10" w:cs="CMMI8"/>
          <w:b/>
        </w:rPr>
        <w:t xml:space="preserve">W </w:t>
      </w:r>
      <w:r w:rsidRPr="00F22BE5">
        <w:rPr>
          <w:rFonts w:ascii="CMR10" w:eastAsia="CMR10" w:hAnsi="CMR10" w:cs="CMR10"/>
          <w:b/>
        </w:rPr>
        <w:t>= 75</w:t>
      </w:r>
      <w:r w:rsidRPr="00F22BE5">
        <w:rPr>
          <w:rFonts w:ascii="CMR10" w:eastAsia="CMR10" w:hAnsi="CMR10" w:cs="CMMI10"/>
          <w:b/>
        </w:rPr>
        <w:t>ns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MI10"/>
          <w:b/>
        </w:rPr>
      </w:pPr>
      <w:r w:rsidRPr="00F22BE5">
        <w:rPr>
          <w:rFonts w:ascii="CMR10" w:eastAsia="CMR10" w:hAnsi="CMR10" w:cs="CMMI10"/>
          <w:b/>
        </w:rPr>
        <w:t>τ</w:t>
      </w:r>
      <w:r w:rsidRPr="00F22BE5">
        <w:rPr>
          <w:rFonts w:ascii="CMR10" w:eastAsia="CMR10" w:hAnsi="CMR10" w:cs="CMR8"/>
          <w:b/>
        </w:rPr>
        <w:t xml:space="preserve">0 </w:t>
      </w:r>
      <w:r w:rsidRPr="00F22BE5">
        <w:rPr>
          <w:rFonts w:ascii="CMR10" w:eastAsia="CMR10" w:hAnsi="CMR10" w:cs="CMR10"/>
          <w:b/>
        </w:rPr>
        <w:t xml:space="preserve">= </w:t>
      </w:r>
      <w:r w:rsidRPr="00F22BE5">
        <w:rPr>
          <w:rFonts w:ascii="CMR10" w:eastAsia="CMR10" w:hAnsi="CMR10" w:cs="CMMI10"/>
          <w:b/>
        </w:rPr>
        <w:t>τ /</w:t>
      </w:r>
      <w:r w:rsidRPr="00F22BE5">
        <w:rPr>
          <w:rFonts w:ascii="CMR10" w:eastAsia="CMR10" w:hAnsi="CMR10" w:cs="CMR10"/>
          <w:b/>
        </w:rPr>
        <w:t xml:space="preserve"> (</w:t>
      </w:r>
      <w:r w:rsidRPr="00F22BE5">
        <w:rPr>
          <w:rFonts w:ascii="CMR10" w:eastAsia="CMR10" w:hAnsi="CMR10" w:cs="CMMI10"/>
          <w:b/>
        </w:rPr>
        <w:t xml:space="preserve">A </w:t>
      </w:r>
      <w:r w:rsidRPr="00F22BE5">
        <w:rPr>
          <w:rFonts w:ascii="CMR10" w:eastAsia="CMR10" w:hAnsi="CMR10" w:cs="CMSY10"/>
          <w:b/>
        </w:rPr>
        <w:t>−</w:t>
      </w:r>
      <w:r w:rsidRPr="00F22BE5">
        <w:rPr>
          <w:rFonts w:ascii="CMR10" w:eastAsia="CMR10" w:hAnsi="CMR10" w:cs="CMSY10"/>
          <w:b/>
        </w:rPr>
        <w:t xml:space="preserve"> </w:t>
      </w:r>
      <w:r w:rsidRPr="00F22BE5">
        <w:rPr>
          <w:rFonts w:ascii="CMR10" w:eastAsia="CMR10" w:hAnsi="CMR10" w:cs="CMR10"/>
          <w:b/>
        </w:rPr>
        <w:t>1) = 0</w:t>
      </w:r>
      <w:r w:rsidRPr="00F22BE5">
        <w:rPr>
          <w:rFonts w:ascii="CMR10" w:eastAsia="CMR10" w:hAnsi="CMR10" w:cs="CMMI10"/>
          <w:b/>
        </w:rPr>
        <w:t>,</w:t>
      </w:r>
      <w:r w:rsidRPr="00F22BE5">
        <w:rPr>
          <w:rFonts w:ascii="CMR10" w:eastAsia="CMR10" w:hAnsi="CMR10" w:cs="CMR10"/>
          <w:b/>
        </w:rPr>
        <w:t>23</w:t>
      </w:r>
      <w:r w:rsidRPr="00F22BE5">
        <w:rPr>
          <w:rFonts w:ascii="CMR10" w:eastAsia="CMR10" w:hAnsi="CMR10" w:cs="CMMI10"/>
          <w:b/>
        </w:rPr>
        <w:t>ns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MI10"/>
          <w:b/>
        </w:rPr>
      </w:pPr>
      <w:proofErr w:type="spellStart"/>
      <w:proofErr w:type="gramStart"/>
      <w:r w:rsidRPr="00F22BE5">
        <w:rPr>
          <w:rFonts w:ascii="CMR10" w:eastAsia="CMR10" w:hAnsi="CMR10" w:cs="CMMI10"/>
          <w:b/>
        </w:rPr>
        <w:t>t</w:t>
      </w:r>
      <w:r w:rsidRPr="00F22BE5">
        <w:rPr>
          <w:rFonts w:ascii="CMR10" w:eastAsia="CMR10" w:hAnsi="CMR10" w:cs="CMMI8"/>
          <w:b/>
        </w:rPr>
        <w:t>su</w:t>
      </w:r>
      <w:proofErr w:type="spellEnd"/>
      <w:proofErr w:type="gramEnd"/>
      <w:r w:rsidRPr="00F22BE5">
        <w:rPr>
          <w:rFonts w:ascii="CMR10" w:eastAsia="CMR10" w:hAnsi="CMR10" w:cs="CMMI8"/>
          <w:b/>
        </w:rPr>
        <w:t xml:space="preserve"> </w:t>
      </w:r>
      <w:r w:rsidRPr="00F22BE5">
        <w:rPr>
          <w:rFonts w:ascii="CMR10" w:eastAsia="CMR10" w:hAnsi="CMR10" w:cs="CMR10"/>
          <w:b/>
        </w:rPr>
        <w:t>= 1</w:t>
      </w:r>
      <w:r w:rsidRPr="00F22BE5">
        <w:rPr>
          <w:rFonts w:ascii="CMR10" w:eastAsia="CMR10" w:hAnsi="CMR10" w:cs="CMMI10"/>
          <w:b/>
        </w:rPr>
        <w:t>ns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R10"/>
          <w:b/>
        </w:rPr>
      </w:pPr>
      <w:r w:rsidRPr="00F22BE5">
        <w:rPr>
          <w:rFonts w:ascii="CMR10" w:eastAsia="CMR10" w:hAnsi="CMR10" w:cs="CMR10"/>
          <w:b/>
        </w:rPr>
        <w:t xml:space="preserve">Si la frecuencia de operación del </w:t>
      </w:r>
      <w:proofErr w:type="spellStart"/>
      <w:r w:rsidRPr="00F22BE5">
        <w:rPr>
          <w:rFonts w:ascii="CMR10" w:eastAsia="CMR10" w:hAnsi="CMR10" w:cs="CMTI10"/>
          <w:b/>
        </w:rPr>
        <w:t>launching</w:t>
      </w:r>
      <w:proofErr w:type="spellEnd"/>
      <w:r w:rsidRPr="00F22BE5">
        <w:rPr>
          <w:rFonts w:ascii="CMR10" w:eastAsia="CMR10" w:hAnsi="CMR10" w:cs="CMTI10"/>
          <w:b/>
        </w:rPr>
        <w:t xml:space="preserve"> </w:t>
      </w:r>
      <w:proofErr w:type="spellStart"/>
      <w:r w:rsidRPr="00F22BE5">
        <w:rPr>
          <w:rFonts w:ascii="CMR10" w:eastAsia="CMR10" w:hAnsi="CMR10" w:cs="CMTI10"/>
          <w:b/>
        </w:rPr>
        <w:t>domain</w:t>
      </w:r>
      <w:proofErr w:type="spellEnd"/>
      <w:r w:rsidRPr="00F22BE5">
        <w:rPr>
          <w:rFonts w:ascii="CMR10" w:eastAsia="CMR10" w:hAnsi="CMR10" w:cs="CMTI10"/>
          <w:b/>
        </w:rPr>
        <w:t xml:space="preserve"> </w:t>
      </w:r>
      <w:r w:rsidRPr="00F22BE5">
        <w:rPr>
          <w:rFonts w:ascii="CMR10" w:eastAsia="CMR10" w:hAnsi="CMR10" w:cs="CMR10"/>
          <w:b/>
        </w:rPr>
        <w:t xml:space="preserve">es de 20MHz y produce datos al mayor </w:t>
      </w:r>
      <w:proofErr w:type="spellStart"/>
      <w:r w:rsidRPr="00F22BE5">
        <w:rPr>
          <w:rFonts w:ascii="CMR10" w:eastAsia="CMR10" w:hAnsi="CMR10" w:cs="CMR10"/>
          <w:b/>
        </w:rPr>
        <w:t>throuput</w:t>
      </w:r>
      <w:proofErr w:type="spellEnd"/>
      <w:r w:rsidRPr="00F22BE5">
        <w:rPr>
          <w:rFonts w:ascii="CMR10" w:eastAsia="CMR10" w:hAnsi="CMR10" w:cs="CMR10"/>
          <w:b/>
        </w:rPr>
        <w:t xml:space="preserve"> posible, mientras que la frecuencia de operación </w:t>
      </w:r>
      <w:proofErr w:type="spellStart"/>
      <w:r w:rsidRPr="00F22BE5">
        <w:rPr>
          <w:rFonts w:ascii="CMR10" w:eastAsia="CMR10" w:hAnsi="CMR10" w:cs="CMTI10"/>
          <w:b/>
        </w:rPr>
        <w:t>capturing</w:t>
      </w:r>
      <w:proofErr w:type="spellEnd"/>
      <w:r w:rsidRPr="00F22BE5">
        <w:rPr>
          <w:rFonts w:ascii="CMR10" w:eastAsia="CMR10" w:hAnsi="CMR10" w:cs="CMTI10"/>
          <w:b/>
        </w:rPr>
        <w:t xml:space="preserve"> </w:t>
      </w:r>
      <w:proofErr w:type="spellStart"/>
      <w:r w:rsidRPr="00F22BE5">
        <w:rPr>
          <w:rFonts w:ascii="CMR10" w:eastAsia="CMR10" w:hAnsi="CMR10" w:cs="CMTI10"/>
          <w:b/>
        </w:rPr>
        <w:t>domain</w:t>
      </w:r>
      <w:proofErr w:type="spellEnd"/>
      <w:r w:rsidRPr="00F22BE5">
        <w:rPr>
          <w:rFonts w:ascii="CMR10" w:eastAsia="CMR10" w:hAnsi="CMR10" w:cs="CMTI10"/>
          <w:b/>
        </w:rPr>
        <w:t xml:space="preserve"> </w:t>
      </w:r>
      <w:r w:rsidRPr="00F22BE5">
        <w:rPr>
          <w:rFonts w:ascii="CMR10" w:eastAsia="CMR10" w:hAnsi="CMR10" w:cs="CMR10"/>
          <w:b/>
        </w:rPr>
        <w:t>es de 200MHz, dimensione el/los sincronizador/es para un MTBF de 10 años.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CMR10"/>
          <w:b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/>
        </w:rPr>
        <w:t xml:space="preserve">Para calcular el número de etapas de </w:t>
      </w:r>
      <w:proofErr w:type="spellStart"/>
      <w:r w:rsidRPr="00F22BE5">
        <w:rPr>
          <w:rFonts w:ascii="CMR10" w:eastAsia="CMR10" w:hAnsi="CMR10"/>
        </w:rPr>
        <w:t>flip-flops</w:t>
      </w:r>
      <w:proofErr w:type="spellEnd"/>
      <w:r w:rsidRPr="00F22BE5">
        <w:rPr>
          <w:rFonts w:ascii="CMR10" w:eastAsia="CMR10" w:hAnsi="CMR10"/>
        </w:rPr>
        <w:t xml:space="preserve"> necesarias en el sincronizador (</w:t>
      </w:r>
      <w:r w:rsidRPr="00F22BE5">
        <w:rPr>
          <w:rStyle w:val="mord"/>
          <w:rFonts w:ascii="CMR10" w:eastAsia="CMR10" w:hAnsi="CMR10"/>
        </w:rPr>
        <w:t>L</w:t>
      </w:r>
      <w:r w:rsidRPr="00F22BE5">
        <w:rPr>
          <w:rFonts w:ascii="CMR10" w:eastAsia="CMR10" w:hAnsi="CMR10"/>
        </w:rPr>
        <w:t xml:space="preserve">) para obtener el </w:t>
      </w:r>
      <w:r w:rsidRPr="00F22BE5">
        <w:rPr>
          <w:rStyle w:val="Textoennegrita"/>
          <w:rFonts w:ascii="CMR10" w:eastAsia="CMR10" w:hAnsi="CMR10"/>
        </w:rPr>
        <w:t xml:space="preserve">Mean Time </w:t>
      </w:r>
      <w:proofErr w:type="spellStart"/>
      <w:r w:rsidRPr="00F22BE5">
        <w:rPr>
          <w:rStyle w:val="Textoennegrita"/>
          <w:rFonts w:ascii="CMR10" w:eastAsia="CMR10" w:hAnsi="CMR10"/>
        </w:rPr>
        <w:t>Between</w:t>
      </w:r>
      <w:proofErr w:type="spellEnd"/>
      <w:r w:rsidRPr="00F22BE5">
        <w:rPr>
          <w:rStyle w:val="Textoennegrita"/>
          <w:rFonts w:ascii="CMR10" w:eastAsia="CMR10" w:hAnsi="CMR10"/>
        </w:rPr>
        <w:t xml:space="preserve"> </w:t>
      </w:r>
      <w:proofErr w:type="spellStart"/>
      <w:r w:rsidRPr="00F22BE5">
        <w:rPr>
          <w:rStyle w:val="Textoennegrita"/>
          <w:rFonts w:ascii="CMR10" w:eastAsia="CMR10" w:hAnsi="CMR10"/>
        </w:rPr>
        <w:t>Failures</w:t>
      </w:r>
      <w:proofErr w:type="spellEnd"/>
      <w:r w:rsidRPr="00F22BE5">
        <w:rPr>
          <w:rStyle w:val="Textoennegrita"/>
          <w:rFonts w:ascii="CMR10" w:eastAsia="CMR10" w:hAnsi="CMR10"/>
        </w:rPr>
        <w:t xml:space="preserve"> (MTBF)</w:t>
      </w:r>
      <w:r w:rsidRPr="00F22BE5">
        <w:rPr>
          <w:rFonts w:ascii="CMR10" w:eastAsia="CMR10" w:hAnsi="CMR10"/>
        </w:rPr>
        <w:t xml:space="preserve"> deseado de 10 años en el cruce </w:t>
      </w:r>
      <w:r w:rsidRPr="00F22BE5">
        <w:rPr>
          <w:rFonts w:ascii="CMR10" w:eastAsia="CMR10" w:hAnsi="CMR10"/>
        </w:rPr>
        <w:t>de dominios de reloj, usamos la fórmula de MTBF para un sincronizador asíncrono en un proceso CMOS.</w:t>
      </w:r>
    </w:p>
    <w:p w:rsidR="00694EAB" w:rsidRPr="00F22BE5" w:rsidRDefault="00212601" w:rsidP="00F22BE5">
      <w:pPr>
        <w:pStyle w:val="NormalWeb"/>
        <w:spacing w:beforeAutospacing="0" w:after="0" w:afterAutospacing="0" w:line="360" w:lineRule="auto"/>
        <w:jc w:val="center"/>
        <w:rPr>
          <w:rFonts w:ascii="CMR10" w:eastAsia="CMR10" w:hAnsi="CMR10"/>
          <w:sz w:val="22"/>
          <w:szCs w:val="22"/>
        </w:rPr>
      </w:pPr>
      <w:r w:rsidRPr="00F22BE5">
        <w:rPr>
          <w:rFonts w:ascii="CMR10" w:hAnsi="CMR10"/>
          <w:noProof/>
          <w:sz w:val="22"/>
          <w:szCs w:val="22"/>
        </w:rPr>
        <w:drawing>
          <wp:inline distT="0" distB="0" distL="0" distR="0" wp14:anchorId="5ECFD246" wp14:editId="65C2AD55">
            <wp:extent cx="1820545" cy="750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212601" w:rsidRDefault="00212601" w:rsidP="00212601">
      <w:pPr>
        <w:pStyle w:val="Prrafodelista"/>
        <w:numPr>
          <w:ilvl w:val="0"/>
          <w:numId w:val="4"/>
        </w:numPr>
        <w:spacing w:after="0" w:line="360" w:lineRule="auto"/>
        <w:rPr>
          <w:rFonts w:ascii="CMR10" w:eastAsia="CMR10" w:hAnsi="CMR10" w:cs="Times New Roman"/>
          <w:lang w:eastAsia="es-AR"/>
        </w:rPr>
      </w:pPr>
      <w:r w:rsidRPr="00212601">
        <w:rPr>
          <w:rFonts w:ascii="CMR10" w:eastAsia="CMR10" w:hAnsi="CMR10" w:cs="Times New Roman"/>
          <w:lang w:eastAsia="es-AR"/>
        </w:rPr>
        <w:t>TW​: Tiempo de ventana (</w:t>
      </w:r>
      <w:proofErr w:type="spellStart"/>
      <w:r w:rsidRPr="00212601">
        <w:rPr>
          <w:rFonts w:ascii="CMR10" w:eastAsia="CMR10" w:hAnsi="CMR10" w:cs="Times New Roman"/>
          <w:lang w:eastAsia="es-AR"/>
        </w:rPr>
        <w:t>setup</w:t>
      </w:r>
      <w:proofErr w:type="spellEnd"/>
      <w:r w:rsidRPr="00212601">
        <w:rPr>
          <w:rFonts w:ascii="CMR10" w:eastAsia="CMR10" w:hAnsi="CMR10" w:cs="Times New Roman"/>
          <w:lang w:eastAsia="es-AR"/>
        </w:rPr>
        <w:t xml:space="preserve"> + </w:t>
      </w:r>
      <w:proofErr w:type="spellStart"/>
      <w:r w:rsidRPr="00212601">
        <w:rPr>
          <w:rFonts w:ascii="CMR10" w:eastAsia="CMR10" w:hAnsi="CMR10" w:cs="Times New Roman"/>
          <w:lang w:eastAsia="es-AR"/>
        </w:rPr>
        <w:t>hold</w:t>
      </w:r>
      <w:proofErr w:type="spellEnd"/>
      <w:r w:rsidRPr="00212601">
        <w:rPr>
          <w:rFonts w:ascii="CMR10" w:eastAsia="CMR10" w:hAnsi="CMR10" w:cs="Times New Roman"/>
          <w:lang w:eastAsia="es-AR"/>
        </w:rPr>
        <w:t xml:space="preserve"> time) para la captura </w:t>
      </w:r>
    </w:p>
    <w:p w:rsidR="00694EAB" w:rsidRPr="00212601" w:rsidRDefault="00212601" w:rsidP="00212601">
      <w:pPr>
        <w:pStyle w:val="Prrafodelista"/>
        <w:numPr>
          <w:ilvl w:val="0"/>
          <w:numId w:val="4"/>
        </w:numPr>
        <w:spacing w:after="0" w:line="360" w:lineRule="auto"/>
        <w:rPr>
          <w:rFonts w:ascii="CMR10" w:eastAsia="CMR10" w:hAnsi="CMR10" w:cs="Times New Roman"/>
          <w:lang w:eastAsia="es-AR"/>
        </w:rPr>
      </w:pPr>
      <w:r w:rsidRPr="00212601">
        <w:rPr>
          <w:rFonts w:ascii="CMR10" w:eastAsia="CMR10" w:hAnsi="CMR10" w:cs="Times New Roman"/>
          <w:lang w:eastAsia="es-AR"/>
        </w:rPr>
        <w:t xml:space="preserve">τ: Constante de resolución </w:t>
      </w:r>
      <w:proofErr w:type="spellStart"/>
      <w:r w:rsidRPr="00212601">
        <w:rPr>
          <w:rFonts w:ascii="CMR10" w:eastAsia="CMR10" w:hAnsi="CMR10" w:cs="Times New Roman"/>
          <w:lang w:eastAsia="es-AR"/>
        </w:rPr>
        <w:t>delsincronizador</w:t>
      </w:r>
      <w:proofErr w:type="spellEnd"/>
      <w:r w:rsidRPr="00212601">
        <w:rPr>
          <w:rFonts w:ascii="CMR10" w:eastAsia="CMR10" w:hAnsi="CMR10" w:cs="Times New Roman"/>
          <w:lang w:eastAsia="es-AR"/>
        </w:rPr>
        <w:t xml:space="preserve"> </w:t>
      </w:r>
    </w:p>
    <w:p w:rsidR="00694EAB" w:rsidRPr="00212601" w:rsidRDefault="00212601" w:rsidP="00212601">
      <w:pPr>
        <w:pStyle w:val="Prrafodelista"/>
        <w:numPr>
          <w:ilvl w:val="0"/>
          <w:numId w:val="4"/>
        </w:numPr>
        <w:spacing w:after="0" w:line="360" w:lineRule="auto"/>
        <w:rPr>
          <w:rFonts w:ascii="CMR10" w:eastAsia="CMR10" w:hAnsi="CMR10" w:cs="Times New Roman"/>
          <w:lang w:eastAsia="es-AR"/>
        </w:rPr>
      </w:pPr>
      <w:proofErr w:type="spellStart"/>
      <w:r w:rsidRPr="00212601">
        <w:rPr>
          <w:rFonts w:ascii="CMR10" w:eastAsia="CMR10" w:hAnsi="CMR10" w:cs="Times New Roman"/>
          <w:lang w:eastAsia="es-AR"/>
        </w:rPr>
        <w:t>t</w:t>
      </w:r>
      <w:r w:rsidRPr="00212601">
        <w:rPr>
          <w:rFonts w:ascii="CMR10" w:eastAsia="CMR10" w:hAnsi="CMR10" w:cs="Times New Roman"/>
          <w:vertAlign w:val="subscript"/>
          <w:lang w:eastAsia="es-AR"/>
        </w:rPr>
        <w:t>su</w:t>
      </w:r>
      <w:proofErr w:type="spellEnd"/>
      <w:r w:rsidRPr="00212601">
        <w:rPr>
          <w:rFonts w:ascii="CMR10" w:eastAsia="CMR10" w:hAnsi="CMR10" w:cs="Times New Roman"/>
          <w:lang w:eastAsia="es-AR"/>
        </w:rPr>
        <w:t>​</w:t>
      </w:r>
      <w:r w:rsidRPr="00212601">
        <w:rPr>
          <w:rFonts w:ascii="CMR10" w:eastAsia="CMR10" w:hAnsi="CMR10" w:cs="Times New Roman"/>
          <w:lang w:eastAsia="es-AR"/>
        </w:rPr>
        <w:t xml:space="preserve">: </w:t>
      </w:r>
      <w:proofErr w:type="spellStart"/>
      <w:r w:rsidRPr="00212601">
        <w:rPr>
          <w:rFonts w:ascii="CMR10" w:eastAsia="CMR10" w:hAnsi="CMR10" w:cs="Times New Roman"/>
          <w:lang w:eastAsia="es-AR"/>
        </w:rPr>
        <w:t>Setup</w:t>
      </w:r>
      <w:proofErr w:type="spellEnd"/>
      <w:r w:rsidRPr="00212601">
        <w:rPr>
          <w:rFonts w:ascii="CMR10" w:eastAsia="CMR10" w:hAnsi="CMR10" w:cs="Times New Roman"/>
          <w:lang w:eastAsia="es-AR"/>
        </w:rPr>
        <w:t xml:space="preserve"> time del </w:t>
      </w:r>
      <w:proofErr w:type="spellStart"/>
      <w:r w:rsidRPr="00212601">
        <w:rPr>
          <w:rFonts w:ascii="CMR10" w:eastAsia="CMR10" w:hAnsi="CMR10" w:cs="Times New Roman"/>
          <w:lang w:eastAsia="es-AR"/>
        </w:rPr>
        <w:t>flip-flop</w:t>
      </w:r>
      <w:proofErr w:type="spellEnd"/>
    </w:p>
    <w:p w:rsidR="00694EAB" w:rsidRPr="00212601" w:rsidRDefault="00212601" w:rsidP="00212601">
      <w:pPr>
        <w:pStyle w:val="Prrafodelista"/>
        <w:numPr>
          <w:ilvl w:val="0"/>
          <w:numId w:val="4"/>
        </w:numPr>
        <w:spacing w:after="0" w:line="360" w:lineRule="auto"/>
        <w:rPr>
          <w:rFonts w:ascii="CMR10" w:eastAsia="CMR10" w:hAnsi="CMR10" w:cs="Times New Roman"/>
          <w:lang w:eastAsia="es-AR"/>
        </w:rPr>
      </w:pPr>
      <w:proofErr w:type="spellStart"/>
      <w:proofErr w:type="gramStart"/>
      <w:r w:rsidRPr="00212601">
        <w:rPr>
          <w:rFonts w:ascii="CMR10" w:eastAsia="CMR10" w:hAnsi="CMR10" w:cs="Times New Roman"/>
          <w:lang w:eastAsia="es-AR"/>
        </w:rPr>
        <w:t>f</w:t>
      </w:r>
      <w:r w:rsidRPr="00212601">
        <w:rPr>
          <w:rFonts w:ascii="CMR10" w:eastAsia="CMR10" w:hAnsi="CMR10" w:cs="Times New Roman"/>
          <w:vertAlign w:val="subscript"/>
          <w:lang w:eastAsia="es-AR"/>
        </w:rPr>
        <w:t>src</w:t>
      </w:r>
      <w:proofErr w:type="spellEnd"/>
      <w:r w:rsidRPr="00212601">
        <w:rPr>
          <w:rFonts w:ascii="CMR10" w:eastAsia="CMR10" w:hAnsi="CMR10" w:cs="Times New Roman"/>
          <w:lang w:eastAsia="es-AR"/>
        </w:rPr>
        <w:t>​</w:t>
      </w:r>
      <w:r w:rsidRPr="00212601">
        <w:rPr>
          <w:rFonts w:ascii="CMR10" w:eastAsia="CMR10" w:hAnsi="CMR10" w:cs="Times New Roman"/>
          <w:lang w:eastAsia="es-AR"/>
        </w:rPr>
        <w:t>:</w:t>
      </w:r>
      <w:proofErr w:type="gramEnd"/>
      <w:r w:rsidRPr="00212601">
        <w:rPr>
          <w:rFonts w:ascii="CMR10" w:eastAsia="CMR10" w:hAnsi="CMR10" w:cs="Times New Roman"/>
          <w:lang w:eastAsia="es-AR"/>
        </w:rPr>
        <w:t xml:space="preserve"> Frecuencia del dominio de lanzamiento (20 MHz).</w:t>
      </w:r>
    </w:p>
    <w:p w:rsidR="00694EAB" w:rsidRPr="00212601" w:rsidRDefault="00212601" w:rsidP="00212601">
      <w:pPr>
        <w:pStyle w:val="Prrafodelista"/>
        <w:numPr>
          <w:ilvl w:val="0"/>
          <w:numId w:val="4"/>
        </w:numPr>
        <w:spacing w:after="0" w:line="360" w:lineRule="auto"/>
        <w:rPr>
          <w:rFonts w:ascii="CMR10" w:eastAsia="CMR10" w:hAnsi="CMR10" w:cs="Times New Roman"/>
          <w:lang w:eastAsia="es-AR"/>
        </w:rPr>
      </w:pPr>
      <w:proofErr w:type="spellStart"/>
      <w:proofErr w:type="gramStart"/>
      <w:r w:rsidRPr="00212601">
        <w:rPr>
          <w:rFonts w:ascii="CMR10" w:eastAsia="CMR10" w:hAnsi="CMR10" w:cs="Times New Roman"/>
          <w:lang w:eastAsia="es-AR"/>
        </w:rPr>
        <w:t>f</w:t>
      </w:r>
      <w:r w:rsidRPr="00212601">
        <w:rPr>
          <w:rFonts w:ascii="CMR10" w:eastAsia="CMR10" w:hAnsi="CMR10" w:cs="Times New Roman"/>
          <w:vertAlign w:val="subscript"/>
          <w:lang w:eastAsia="es-AR"/>
        </w:rPr>
        <w:t>dst</w:t>
      </w:r>
      <w:proofErr w:type="spellEnd"/>
      <w:r w:rsidRPr="00212601">
        <w:rPr>
          <w:rFonts w:ascii="CMR10" w:eastAsia="CMR10" w:hAnsi="CMR10" w:cs="Times New Roman"/>
          <w:lang w:eastAsia="es-AR"/>
        </w:rPr>
        <w:t>​</w:t>
      </w:r>
      <w:r w:rsidRPr="00212601">
        <w:rPr>
          <w:rFonts w:ascii="CMR10" w:eastAsia="CMR10" w:hAnsi="CMR10" w:cs="Times New Roman"/>
          <w:lang w:eastAsia="es-AR"/>
        </w:rPr>
        <w:t>:</w:t>
      </w:r>
      <w:proofErr w:type="gramEnd"/>
      <w:r w:rsidRPr="00212601">
        <w:rPr>
          <w:rFonts w:ascii="CMR10" w:eastAsia="CMR10" w:hAnsi="CMR10" w:cs="Times New Roman"/>
          <w:lang w:eastAsia="es-AR"/>
        </w:rPr>
        <w:t xml:space="preserve"> Frecuencia del dominio de captura (200 MHz).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Times New Roman"/>
          <w:lang w:eastAsia="es-AR"/>
        </w:rPr>
      </w:pPr>
    </w:p>
    <w:p w:rsidR="00694EAB" w:rsidRPr="00F22BE5" w:rsidRDefault="00212601" w:rsidP="00F22BE5">
      <w:pPr>
        <w:spacing w:after="0" w:line="360" w:lineRule="auto"/>
        <w:rPr>
          <w:rStyle w:val="mord"/>
          <w:rFonts w:ascii="CMR10" w:eastAsia="CMR10" w:hAnsi="CMR10"/>
        </w:rPr>
      </w:pPr>
      <w:r w:rsidRPr="00F22BE5">
        <w:rPr>
          <w:rStyle w:val="mord"/>
          <w:rFonts w:ascii="CMR10" w:eastAsia="CMR10" w:hAnsi="CMR10"/>
        </w:rPr>
        <w:t>MTBF (segundos) = 315</w:t>
      </w:r>
      <w:r w:rsidRPr="00F22BE5">
        <w:rPr>
          <w:rStyle w:val="mpunct"/>
          <w:rFonts w:ascii="CMR10" w:eastAsia="CMR10" w:hAnsi="CMR10"/>
        </w:rPr>
        <w:t>.</w:t>
      </w:r>
      <w:r w:rsidRPr="00F22BE5">
        <w:rPr>
          <w:rStyle w:val="mord"/>
          <w:rFonts w:ascii="CMR10" w:eastAsia="CMR10" w:hAnsi="CMR10"/>
        </w:rPr>
        <w:t>576</w:t>
      </w:r>
      <w:r w:rsidRPr="00F22BE5">
        <w:rPr>
          <w:rStyle w:val="mpunct"/>
          <w:rFonts w:ascii="CMR10" w:eastAsia="CMR10" w:hAnsi="CMR10"/>
        </w:rPr>
        <w:t>.</w:t>
      </w:r>
      <w:r w:rsidRPr="00F22BE5">
        <w:rPr>
          <w:rStyle w:val="mord"/>
          <w:rFonts w:ascii="CMR10" w:eastAsia="CMR10" w:hAnsi="CMR10"/>
        </w:rPr>
        <w:t>000 s  --&gt; incluye un día más por año bisiesto</w:t>
      </w:r>
    </w:p>
    <w:p w:rsidR="00694EAB" w:rsidRPr="00F22BE5" w:rsidRDefault="00694EAB" w:rsidP="00F22BE5">
      <w:pPr>
        <w:spacing w:after="0" w:line="360" w:lineRule="auto"/>
        <w:rPr>
          <w:rStyle w:val="mord"/>
          <w:rFonts w:ascii="CMR10" w:eastAsia="CMR10" w:hAnsi="CMR10"/>
        </w:rPr>
      </w:pPr>
    </w:p>
    <w:p w:rsidR="00694EAB" w:rsidRPr="00F22BE5" w:rsidRDefault="00212601" w:rsidP="00F22BE5">
      <w:pPr>
        <w:spacing w:after="0" w:line="360" w:lineRule="auto"/>
        <w:rPr>
          <w:rStyle w:val="mord"/>
          <w:rFonts w:ascii="CMR10" w:eastAsia="CMR10" w:hAnsi="CMR10"/>
        </w:rPr>
      </w:pPr>
      <w:r w:rsidRPr="00F22BE5">
        <w:rPr>
          <w:rStyle w:val="mord"/>
          <w:rFonts w:ascii="CMR10" w:eastAsia="CMR10" w:hAnsi="CMR10"/>
        </w:rPr>
        <w:t>Haciendo los cálculos correspondientes:</w:t>
      </w:r>
    </w:p>
    <w:p w:rsidR="00694EAB" w:rsidRPr="00F22BE5" w:rsidRDefault="00694EAB" w:rsidP="00F22BE5">
      <w:pPr>
        <w:spacing w:after="0" w:line="360" w:lineRule="auto"/>
        <w:rPr>
          <w:rStyle w:val="mord"/>
          <w:rFonts w:ascii="CMR10" w:eastAsia="CMR10" w:hAnsi="CMR10"/>
        </w:rPr>
      </w:pPr>
      <w:bookmarkStart w:id="0" w:name="_GoBack"/>
      <w:bookmarkEnd w:id="0"/>
    </w:p>
    <w:p w:rsidR="00694EAB" w:rsidRPr="00F22BE5" w:rsidRDefault="00212601" w:rsidP="00F22BE5">
      <w:pPr>
        <w:spacing w:after="0" w:line="360" w:lineRule="auto"/>
        <w:rPr>
          <w:rFonts w:ascii="CMR10" w:eastAsia="CMR10" w:hAnsi="CMR10" w:cs="Times New Roman"/>
          <w:bCs/>
          <w:lang w:eastAsia="es-AR"/>
        </w:rPr>
      </w:pPr>
      <w:r w:rsidRPr="00F22BE5">
        <w:rPr>
          <w:rFonts w:ascii="CMR10" w:eastAsia="CMR10" w:hAnsi="CMR10" w:cs="Times New Roman"/>
          <w:bCs/>
          <w:lang w:eastAsia="es-AR"/>
        </w:rPr>
        <w:t xml:space="preserve">Valor requerido, despejando de la </w:t>
      </w:r>
      <w:r w:rsidRPr="00F22BE5">
        <w:rPr>
          <w:rFonts w:ascii="CMR10" w:eastAsia="CMR10" w:hAnsi="CMR10" w:cs="Times New Roman"/>
          <w:bCs/>
          <w:lang w:eastAsia="es-AR"/>
        </w:rPr>
        <w:t>ecuación de MTBF: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Times New Roman"/>
          <w:lang w:eastAsia="es-AR"/>
        </w:rPr>
      </w:pPr>
      <w:r w:rsidRPr="00F22BE5">
        <w:rPr>
          <w:rFonts w:ascii="CMR10" w:eastAsia="CMR10" w:hAnsi="CMR10" w:cs="Times New Roman"/>
          <w:bCs/>
          <w:lang w:eastAsia="es-AR"/>
        </w:rPr>
        <w:t>TW​−</w:t>
      </w:r>
      <w:proofErr w:type="spellStart"/>
      <w:r w:rsidRPr="00F22BE5">
        <w:rPr>
          <w:rFonts w:ascii="CMR10" w:eastAsia="CMR10" w:hAnsi="CMR10" w:cs="Times New Roman"/>
          <w:bCs/>
          <w:lang w:eastAsia="es-AR"/>
        </w:rPr>
        <w:t>tsu</w:t>
      </w:r>
      <w:proofErr w:type="spellEnd"/>
      <w:r w:rsidRPr="00F22BE5">
        <w:rPr>
          <w:rFonts w:ascii="CMR10" w:eastAsia="CMR10" w:hAnsi="CMR10" w:cs="Times New Roman"/>
          <w:bCs/>
          <w:lang w:eastAsia="es-AR"/>
        </w:rPr>
        <w:t xml:space="preserve"> =</w:t>
      </w:r>
      <w:r w:rsidRPr="00F22BE5">
        <w:rPr>
          <w:rFonts w:ascii="CMR10" w:eastAsia="CMR10" w:hAnsi="CMR10" w:cs="Times New Roman"/>
          <w:lang w:eastAsia="es-AR"/>
        </w:rPr>
        <w:t xml:space="preserve"> 12.76ns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Times New Roman"/>
          <w:lang w:eastAsia="es-AR"/>
        </w:rPr>
      </w:pPr>
      <w:r w:rsidRPr="00F22BE5">
        <w:rPr>
          <w:rFonts w:ascii="CMR10" w:eastAsia="CMR10" w:hAnsi="CMR10" w:cs="Times New Roman"/>
          <w:bCs/>
          <w:lang w:eastAsia="es-AR"/>
        </w:rPr>
        <w:t>Valor actual, haciendo la resta directamente de los datos dados:</w:t>
      </w:r>
      <w:r w:rsidRPr="00F22BE5">
        <w:rPr>
          <w:rFonts w:ascii="CMR10" w:eastAsia="CMR10" w:hAnsi="CMR10" w:cs="Times New Roman"/>
          <w:lang w:eastAsia="es-AR"/>
        </w:rPr>
        <w:t xml:space="preserve"> </w:t>
      </w:r>
    </w:p>
    <w:p w:rsidR="00694EAB" w:rsidRPr="00F22BE5" w:rsidRDefault="00212601" w:rsidP="00F22BE5">
      <w:pPr>
        <w:spacing w:after="0" w:line="360" w:lineRule="auto"/>
        <w:rPr>
          <w:rStyle w:val="mord"/>
          <w:rFonts w:ascii="CMR10" w:eastAsia="CMR10" w:hAnsi="CMR10"/>
        </w:rPr>
      </w:pPr>
      <w:r w:rsidRPr="00F22BE5">
        <w:rPr>
          <w:rFonts w:ascii="CMR10" w:eastAsia="CMR10" w:hAnsi="CMR10" w:cs="Times New Roman"/>
          <w:bCs/>
          <w:lang w:eastAsia="es-AR"/>
        </w:rPr>
        <w:t>TW−</w:t>
      </w:r>
      <w:proofErr w:type="spellStart"/>
      <w:r w:rsidRPr="00F22BE5">
        <w:rPr>
          <w:rFonts w:ascii="CMR10" w:eastAsia="CMR10" w:hAnsi="CMR10" w:cs="Times New Roman"/>
          <w:bCs/>
          <w:lang w:eastAsia="es-AR"/>
        </w:rPr>
        <w:t>tsu</w:t>
      </w:r>
      <w:proofErr w:type="spellEnd"/>
      <w:r w:rsidRPr="00F22BE5">
        <w:rPr>
          <w:rFonts w:ascii="CMR10" w:eastAsia="CMR10" w:hAnsi="CMR10" w:cs="Times New Roman"/>
          <w:lang w:eastAsia="es-AR"/>
        </w:rPr>
        <w:t xml:space="preserve"> = 74 </w:t>
      </w:r>
      <w:proofErr w:type="spellStart"/>
      <w:r w:rsidRPr="00F22BE5">
        <w:rPr>
          <w:rFonts w:ascii="CMR10" w:eastAsia="CMR10" w:hAnsi="CMR10" w:cs="Times New Roman"/>
          <w:lang w:eastAsia="es-AR"/>
        </w:rPr>
        <w:t>ns</w:t>
      </w:r>
      <w:proofErr w:type="spellEnd"/>
    </w:p>
    <w:p w:rsidR="00694EAB" w:rsidRPr="00F22BE5" w:rsidRDefault="00212601" w:rsidP="00F22BE5">
      <w:pPr>
        <w:spacing w:after="0" w:line="360" w:lineRule="auto"/>
        <w:rPr>
          <w:rFonts w:ascii="CMR10" w:eastAsia="CMR10" w:hAnsi="CMR10" w:cs="Times New Roman"/>
          <w:lang w:eastAsia="es-AR"/>
        </w:rPr>
      </w:pPr>
      <w:r w:rsidRPr="00F22BE5">
        <w:rPr>
          <w:rStyle w:val="mord"/>
          <w:rFonts w:ascii="CMR10" w:eastAsia="CMR10" w:hAnsi="CMR10"/>
        </w:rPr>
        <w:t xml:space="preserve"> 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/>
        </w:rPr>
        <w:t xml:space="preserve">Dado que el valor actual excede el valor requerido, </w:t>
      </w:r>
      <w:r w:rsidRPr="00F22BE5">
        <w:rPr>
          <w:rStyle w:val="Textoennegrita"/>
          <w:rFonts w:ascii="CMR10" w:eastAsia="CMR10" w:hAnsi="CMR10"/>
          <w:b w:val="0"/>
        </w:rPr>
        <w:t xml:space="preserve">solo una etapa de </w:t>
      </w:r>
      <w:proofErr w:type="spellStart"/>
      <w:r w:rsidRPr="00F22BE5">
        <w:rPr>
          <w:rStyle w:val="Textoennegrita"/>
          <w:rFonts w:ascii="CMR10" w:eastAsia="CMR10" w:hAnsi="CMR10"/>
          <w:b w:val="0"/>
        </w:rPr>
        <w:t>flip-flop</w:t>
      </w:r>
      <w:proofErr w:type="spellEnd"/>
      <w:r w:rsidRPr="00F22BE5">
        <w:rPr>
          <w:rStyle w:val="Textoennegrita"/>
          <w:rFonts w:ascii="CMR10" w:eastAsia="CMR10" w:hAnsi="CMR10"/>
          <w:b w:val="0"/>
        </w:rPr>
        <w:t xml:space="preserve"> en el sincronizador es suficiente</w:t>
      </w:r>
      <w:r w:rsidRPr="00F22BE5">
        <w:rPr>
          <w:rFonts w:ascii="CMR10" w:eastAsia="CMR10" w:hAnsi="CMR10"/>
        </w:rPr>
        <w:t xml:space="preserve"> para garantizar un MTBF</w:t>
      </w:r>
      <w:r w:rsidRPr="00F22BE5">
        <w:rPr>
          <w:rFonts w:ascii="CMR10" w:eastAsia="CMR10" w:hAnsi="CMR10"/>
        </w:rPr>
        <w:t xml:space="preserve"> de 10 años en este caso. 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CMR10"/>
          <w:b/>
        </w:rPr>
        <w:t xml:space="preserve">C- Como se modificaría el MTBF manteniendo el mismo largo </w:t>
      </w:r>
      <w:r w:rsidRPr="00F22BE5">
        <w:rPr>
          <w:rFonts w:ascii="CMR10" w:eastAsia="CMR10" w:hAnsi="CMR10" w:cs="CMMI10"/>
          <w:b/>
        </w:rPr>
        <w:t xml:space="preserve">L </w:t>
      </w:r>
      <w:r w:rsidRPr="00F22BE5">
        <w:rPr>
          <w:rFonts w:ascii="CMR10" w:eastAsia="CMR10" w:hAnsi="CMR10" w:cs="CMR10"/>
          <w:b/>
        </w:rPr>
        <w:t xml:space="preserve">pero teniendo 4 inversores en los lazos de cada </w:t>
      </w:r>
      <w:proofErr w:type="spellStart"/>
      <w:r w:rsidRPr="00F22BE5">
        <w:rPr>
          <w:rFonts w:ascii="CMR10" w:eastAsia="CMR10" w:hAnsi="CMR10" w:cs="CMR10"/>
          <w:b/>
        </w:rPr>
        <w:t>flip-flop</w:t>
      </w:r>
      <w:proofErr w:type="spellEnd"/>
      <w:r w:rsidRPr="00F22BE5">
        <w:rPr>
          <w:rFonts w:ascii="CMR10" w:eastAsia="CMR10" w:hAnsi="CMR10" w:cs="CMR10"/>
          <w:b/>
        </w:rPr>
        <w:t xml:space="preserve"> de resolución</w:t>
      </w:r>
      <w:proofErr w:type="gramStart"/>
      <w:r w:rsidRPr="00F22BE5">
        <w:rPr>
          <w:rFonts w:ascii="CMR10" w:eastAsia="CMR10" w:hAnsi="CMR10" w:cs="CMR10"/>
          <w:b/>
        </w:rPr>
        <w:t>?</w:t>
      </w:r>
      <w:proofErr w:type="gramEnd"/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Times New Roman"/>
          <w:lang w:eastAsia="es-AR"/>
        </w:rPr>
      </w:pPr>
      <w:r w:rsidRPr="00F22BE5">
        <w:rPr>
          <w:rFonts w:ascii="CMR10" w:eastAsia="CMR10" w:hAnsi="CMR10" w:cs="Arial"/>
        </w:rPr>
        <w:lastRenderedPageBreak/>
        <w:t xml:space="preserve">Si agregamos 4 inversores en los lazos de cada </w:t>
      </w:r>
      <w:proofErr w:type="spellStart"/>
      <w:r w:rsidRPr="00F22BE5">
        <w:rPr>
          <w:rFonts w:ascii="CMR10" w:eastAsia="CMR10" w:hAnsi="CMR10" w:cs="Arial"/>
        </w:rPr>
        <w:t>flip-flop</w:t>
      </w:r>
      <w:proofErr w:type="spellEnd"/>
      <w:r w:rsidRPr="00F22BE5">
        <w:rPr>
          <w:rFonts w:ascii="CMR10" w:eastAsia="CMR10" w:hAnsi="CMR10" w:cs="Arial"/>
        </w:rPr>
        <w:t xml:space="preserve"> de resolución, esto afecta la constan</w:t>
      </w:r>
      <w:r w:rsidRPr="00F22BE5">
        <w:rPr>
          <w:rFonts w:ascii="CMR10" w:eastAsia="CMR10" w:hAnsi="CMR10" w:cs="Arial"/>
        </w:rPr>
        <w:t xml:space="preserve">te de resolución </w:t>
      </w:r>
      <w:proofErr w:type="gramStart"/>
      <w:r w:rsidRPr="00F22BE5">
        <w:rPr>
          <w:rFonts w:ascii="CMR10" w:eastAsia="CMR10" w:hAnsi="CMR10" w:cs="Arial"/>
        </w:rPr>
        <w:t>del sincronizador</w:t>
      </w:r>
      <w:proofErr w:type="gramEnd"/>
      <w:r w:rsidRPr="00F22BE5">
        <w:rPr>
          <w:rFonts w:ascii="CMR10" w:eastAsia="CMR10" w:hAnsi="CMR10" w:cs="Arial"/>
        </w:rPr>
        <w:t xml:space="preserve"> </w:t>
      </w:r>
      <w:r w:rsidRPr="00F22BE5">
        <w:rPr>
          <w:rFonts w:ascii="CMR10" w:eastAsia="CMR10" w:hAnsi="CMR10" w:cs="Times New Roman"/>
          <w:lang w:eastAsia="es-AR"/>
        </w:rPr>
        <w:t>τ</w:t>
      </w:r>
      <w:r w:rsidRPr="00F22BE5">
        <w:rPr>
          <w:rFonts w:ascii="CMR10" w:eastAsia="CMR10" w:hAnsi="CMR10" w:cs="Arial"/>
        </w:rPr>
        <w:t xml:space="preserve"> ya está relacionada con la capacidad del circuito para resolver estados de meta-estabilidad. En un </w:t>
      </w:r>
      <w:proofErr w:type="spellStart"/>
      <w:r w:rsidRPr="00F22BE5">
        <w:rPr>
          <w:rFonts w:ascii="CMR10" w:eastAsia="CMR10" w:hAnsi="CMR10" w:cs="Arial"/>
        </w:rPr>
        <w:t>flip-flop</w:t>
      </w:r>
      <w:proofErr w:type="spellEnd"/>
      <w:r w:rsidRPr="00F22BE5">
        <w:rPr>
          <w:rFonts w:ascii="CMR10" w:eastAsia="CMR10" w:hAnsi="CMR10" w:cs="Arial"/>
        </w:rPr>
        <w:t>, el lazo de realimentación que determina su estabilidad y velocidad de resolución está afectado por la cantida</w:t>
      </w:r>
      <w:r w:rsidRPr="00F22BE5">
        <w:rPr>
          <w:rFonts w:ascii="CMR10" w:eastAsia="CMR10" w:hAnsi="CMR10" w:cs="Arial"/>
        </w:rPr>
        <w:t xml:space="preserve">d de inversores, que incrementan la constante de tiempo de </w:t>
      </w:r>
      <w:r w:rsidRPr="00F22BE5">
        <w:rPr>
          <w:rFonts w:ascii="CMR10" w:eastAsia="CMR10" w:hAnsi="CMR10" w:cs="Times New Roman"/>
          <w:lang w:eastAsia="es-AR"/>
        </w:rPr>
        <w:t>τ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Si consideramos que cada inversor contribuye linealmente al aumento de </w:t>
      </w:r>
      <w:r w:rsidRPr="00F22BE5">
        <w:rPr>
          <w:rFonts w:ascii="CMR10" w:eastAsia="CMR10" w:hAnsi="CMR10" w:cs="Times New Roman"/>
          <w:lang w:eastAsia="es-AR"/>
        </w:rPr>
        <w:t>τ,</w:t>
      </w:r>
      <w:r w:rsidRPr="00F22BE5">
        <w:rPr>
          <w:rFonts w:ascii="CMR10" w:eastAsia="CMR10" w:hAnsi="CMR10" w:cs="Arial"/>
        </w:rPr>
        <w:t xml:space="preserve"> entonces la nueva </w:t>
      </w:r>
      <w:r w:rsidRPr="00F22BE5">
        <w:rPr>
          <w:rFonts w:ascii="CMR10" w:eastAsia="CMR10" w:hAnsi="CMR10" w:cs="Times New Roman"/>
          <w:lang w:eastAsia="es-AR"/>
        </w:rPr>
        <w:t>τ</w:t>
      </w:r>
      <w:r w:rsidRPr="00F22BE5">
        <w:rPr>
          <w:rFonts w:ascii="CMR10" w:eastAsia="CMR10" w:hAnsi="CMR10" w:cs="Arial"/>
        </w:rPr>
        <w:t xml:space="preserve"> puede calcularse en función del número de inversores adicionales.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Supongamos que cada inversor añade una cantidad proporcional a la </w:t>
      </w:r>
      <w:r w:rsidRPr="00F22BE5">
        <w:rPr>
          <w:rFonts w:ascii="CMR10" w:eastAsia="CMR10" w:hAnsi="CMR10" w:cs="Times New Roman"/>
          <w:lang w:eastAsia="es-AR"/>
        </w:rPr>
        <w:t>τ</w:t>
      </w:r>
      <w:r w:rsidRPr="00F22BE5">
        <w:rPr>
          <w:rFonts w:ascii="CMR10" w:eastAsia="CMR10" w:hAnsi="CMR10" w:cs="Arial"/>
        </w:rPr>
        <w:t xml:space="preserve"> original. Entonces, si se agregan 4 inversores, la nueva constante de resolución podría aproximarse como: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proofErr w:type="spellStart"/>
      <w:proofErr w:type="gramStart"/>
      <w:r w:rsidRPr="00F22BE5">
        <w:rPr>
          <w:rFonts w:ascii="CMR10" w:eastAsia="CMR10" w:hAnsi="CMR10" w:cs="Times New Roman"/>
          <w:lang w:eastAsia="es-AR"/>
        </w:rPr>
        <w:t>τ</w:t>
      </w:r>
      <w:r w:rsidRPr="00F22BE5">
        <w:rPr>
          <w:rFonts w:ascii="CMR10" w:eastAsia="CMR10" w:hAnsi="CMR10" w:cs="Times New Roman"/>
          <w:vertAlign w:val="subscript"/>
          <w:lang w:eastAsia="es-AR"/>
        </w:rPr>
        <w:t>new</w:t>
      </w:r>
      <w:proofErr w:type="spellEnd"/>
      <w:proofErr w:type="gramEnd"/>
      <w:r w:rsidRPr="00F22BE5">
        <w:rPr>
          <w:rFonts w:ascii="CMR10" w:eastAsia="CMR10" w:hAnsi="CMR10" w:cs="Arial"/>
        </w:rPr>
        <w:t xml:space="preserve"> = </w:t>
      </w:r>
      <w:r w:rsidRPr="00F22BE5">
        <w:rPr>
          <w:rFonts w:ascii="CMR10" w:eastAsia="CMR10" w:hAnsi="CMR10" w:cs="Times New Roman"/>
          <w:lang w:eastAsia="es-AR"/>
        </w:rPr>
        <w:t>τ</w:t>
      </w:r>
      <w:r w:rsidRPr="00F22BE5">
        <w:rPr>
          <w:rFonts w:ascii="CMR10" w:eastAsia="CMR10" w:hAnsi="CMR10" w:cs="Arial"/>
        </w:rPr>
        <w:t xml:space="preserve"> (1 + k x </w:t>
      </w:r>
      <w:proofErr w:type="spellStart"/>
      <w:r w:rsidRPr="00F22BE5">
        <w:rPr>
          <w:rFonts w:ascii="CMR10" w:eastAsia="CMR10" w:hAnsi="CMR10" w:cs="Arial"/>
        </w:rPr>
        <w:t>n</w:t>
      </w:r>
      <w:r w:rsidRPr="00F22BE5">
        <w:rPr>
          <w:rFonts w:ascii="CMR10" w:eastAsia="CMR10" w:hAnsi="CMR10" w:cs="Arial"/>
          <w:vertAlign w:val="subscript"/>
        </w:rPr>
        <w:t>inv</w:t>
      </w:r>
      <w:proofErr w:type="spellEnd"/>
      <w:r w:rsidRPr="00F22BE5">
        <w:rPr>
          <w:rFonts w:ascii="CMR10" w:eastAsia="CMR10" w:hAnsi="CMR10" w:cs="Arial"/>
        </w:rPr>
        <w:t>)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proofErr w:type="gramStart"/>
      <w:r w:rsidRPr="00F22BE5">
        <w:rPr>
          <w:rFonts w:ascii="CMR10" w:eastAsia="CMR10" w:hAnsi="CMR10" w:cs="Arial"/>
        </w:rPr>
        <w:t>k</w:t>
      </w:r>
      <w:proofErr w:type="gramEnd"/>
      <w:r w:rsidRPr="00F22BE5">
        <w:rPr>
          <w:rFonts w:ascii="CMR10" w:eastAsia="CMR10" w:hAnsi="CMR10" w:cs="Arial"/>
        </w:rPr>
        <w:t>: Factor de aumento de la constante de resolución por c</w:t>
      </w:r>
      <w:r w:rsidRPr="00F22BE5">
        <w:rPr>
          <w:rFonts w:ascii="CMR10" w:eastAsia="CMR10" w:hAnsi="CMR10" w:cs="Arial"/>
        </w:rPr>
        <w:t xml:space="preserve">ada inversor 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 w:cs="Arial"/>
        </w:rPr>
        <w:t xml:space="preserve">Como ejemplo, </w:t>
      </w:r>
      <w:r w:rsidRPr="00F22BE5">
        <w:rPr>
          <w:rFonts w:ascii="CMR10" w:eastAsia="CMR10" w:hAnsi="CMR10"/>
        </w:rPr>
        <w:t xml:space="preserve">se asume un </w:t>
      </w:r>
      <w:r w:rsidRPr="00F22BE5">
        <w:rPr>
          <w:rStyle w:val="Textoennegrita"/>
          <w:rFonts w:ascii="CMR10" w:eastAsia="CMR10" w:hAnsi="CMR10"/>
          <w:b w:val="0"/>
        </w:rPr>
        <w:t>incremento del 10% por cada inversor</w:t>
      </w:r>
      <w:r w:rsidRPr="00F22BE5">
        <w:rPr>
          <w:rFonts w:ascii="CMR10" w:eastAsia="CMR10" w:hAnsi="CMR10"/>
        </w:rPr>
        <w:t xml:space="preserve"> en la constante de resolución. Con </w:t>
      </w:r>
      <w:r w:rsidRPr="00F22BE5">
        <w:rPr>
          <w:rStyle w:val="Textoennegrita"/>
          <w:rFonts w:ascii="CMR10" w:eastAsia="CMR10" w:hAnsi="CMR10"/>
          <w:b w:val="0"/>
        </w:rPr>
        <w:t>4 inversores adicionales</w:t>
      </w:r>
      <w:r w:rsidRPr="00F22BE5">
        <w:rPr>
          <w:rFonts w:ascii="CMR10" w:eastAsia="CMR10" w:hAnsi="CMR10"/>
        </w:rPr>
        <w:t xml:space="preserve">, tenemos un </w:t>
      </w:r>
      <w:proofErr w:type="spellStart"/>
      <w:r w:rsidRPr="00F22BE5">
        <w:rPr>
          <w:rStyle w:val="mord"/>
          <w:rFonts w:ascii="CMR10" w:eastAsia="CMR10" w:hAnsi="CMR10"/>
        </w:rPr>
        <w:t>τ</w:t>
      </w:r>
      <w:r w:rsidRPr="00F22BE5">
        <w:rPr>
          <w:rStyle w:val="mord"/>
          <w:rFonts w:ascii="CMR10" w:eastAsia="CMR10" w:hAnsi="CMR10"/>
          <w:vertAlign w:val="subscript"/>
        </w:rPr>
        <w:t>new</w:t>
      </w:r>
      <w:proofErr w:type="spellEnd"/>
      <w:r w:rsidRPr="00F22BE5">
        <w:rPr>
          <w:rStyle w:val="vlist-s"/>
          <w:rFonts w:ascii="CMR10" w:eastAsia="CMR10" w:hAnsi="CMR10"/>
        </w:rPr>
        <w:t>​</w:t>
      </w:r>
      <w:r w:rsidRPr="00F22BE5">
        <w:rPr>
          <w:rFonts w:ascii="CMR10" w:eastAsia="CMR10" w:hAnsi="CMR10"/>
        </w:rPr>
        <w:t xml:space="preserve"> un 40% mayor que la </w:t>
      </w:r>
      <w:r w:rsidRPr="00F22BE5">
        <w:rPr>
          <w:rStyle w:val="katex-mathml"/>
          <w:rFonts w:ascii="CMR10" w:eastAsia="CMR10" w:hAnsi="CMR10"/>
        </w:rPr>
        <w:t>τ</w:t>
      </w:r>
      <w:r w:rsidRPr="00F22BE5">
        <w:rPr>
          <w:rFonts w:ascii="CMR10" w:eastAsia="CMR10" w:hAnsi="CMR10"/>
        </w:rPr>
        <w:t xml:space="preserve"> original.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/>
        </w:rPr>
        <w:t>El MTBF daría mucho mayor a los 10 años, por lo que el sincronizador</w:t>
      </w:r>
      <w:r w:rsidRPr="00F22BE5">
        <w:rPr>
          <w:rFonts w:ascii="CMR10" w:eastAsia="CMR10" w:hAnsi="CMR10"/>
        </w:rPr>
        <w:t xml:space="preserve"> tendría nuevamente una probabilidad extremadamente baja de fallar en el cruce de dominios de reloj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BX10"/>
          <w:b/>
          <w:u w:val="single"/>
        </w:rPr>
      </w:pPr>
      <w:r w:rsidRPr="00F22BE5">
        <w:rPr>
          <w:rFonts w:ascii="CMR10" w:eastAsia="CMR10" w:hAnsi="CMR10" w:cs="CMBX10"/>
          <w:b/>
          <w:u w:val="single"/>
        </w:rPr>
        <w:t>Ejercicio 2</w:t>
      </w:r>
    </w:p>
    <w:p w:rsidR="00694EAB" w:rsidRPr="00F22BE5" w:rsidRDefault="00212601" w:rsidP="00F22BE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ascii="CMR10" w:eastAsia="CMR10" w:hAnsi="CMR10" w:cs="CMR10"/>
          <w:b/>
        </w:rPr>
      </w:pPr>
      <w:r w:rsidRPr="00F22BE5">
        <w:rPr>
          <w:rFonts w:ascii="CMR10" w:eastAsia="CMR10" w:hAnsi="CMR10" w:cs="CMR10"/>
          <w:b/>
        </w:rPr>
        <w:t>Determine la función lógica del siguiente circuito:</w:t>
      </w:r>
    </w:p>
    <w:p w:rsidR="00694EAB" w:rsidRPr="00F22BE5" w:rsidRDefault="00212601" w:rsidP="00F22BE5">
      <w:pPr>
        <w:spacing w:after="0" w:line="360" w:lineRule="auto"/>
        <w:jc w:val="center"/>
        <w:rPr>
          <w:rFonts w:ascii="CMR10" w:eastAsia="CMR10" w:hAnsi="CMR10" w:cs="Arial"/>
        </w:rPr>
      </w:pPr>
      <w:r w:rsidRPr="00F22BE5">
        <w:rPr>
          <w:rFonts w:ascii="CMR10" w:hAnsi="CMR10"/>
          <w:noProof/>
          <w:lang w:eastAsia="es-AR"/>
        </w:rPr>
        <w:drawing>
          <wp:inline distT="0" distB="0" distL="0" distR="0" wp14:anchorId="788070EA" wp14:editId="7278B572">
            <wp:extent cx="2752090" cy="2414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La tabla de verdad es: </w:t>
      </w:r>
    </w:p>
    <w:p w:rsidR="00694EAB" w:rsidRPr="00F22BE5" w:rsidRDefault="00212601" w:rsidP="00F22BE5">
      <w:pPr>
        <w:spacing w:after="0" w:line="360" w:lineRule="auto"/>
        <w:jc w:val="center"/>
        <w:rPr>
          <w:rFonts w:ascii="CMR10" w:eastAsia="CMR10" w:hAnsi="CMR10" w:cs="Arial"/>
        </w:rPr>
      </w:pPr>
      <w:r w:rsidRPr="00F22BE5">
        <w:rPr>
          <w:rFonts w:ascii="CMR10" w:hAnsi="CMR10"/>
          <w:noProof/>
          <w:lang w:eastAsia="es-AR"/>
        </w:rPr>
        <w:lastRenderedPageBreak/>
        <w:drawing>
          <wp:inline distT="0" distB="0" distL="0" distR="0" wp14:anchorId="1BD5BABF" wp14:editId="7169ED40">
            <wp:extent cx="4916805" cy="21278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 xml:space="preserve">Con las simplificaciones correspondientes aplicando algebra de </w:t>
      </w:r>
      <w:r w:rsidRPr="00F22BE5">
        <w:rPr>
          <w:rFonts w:ascii="CMR10" w:eastAsia="CMR10" w:hAnsi="CMR10" w:cs="Arial"/>
        </w:rPr>
        <w:t>Boole, la función lógica queda:</w:t>
      </w:r>
    </w:p>
    <w:p w:rsidR="00694EAB" w:rsidRPr="00F22BE5" w:rsidRDefault="00212601" w:rsidP="00F22BE5">
      <w:pPr>
        <w:spacing w:after="0" w:line="360" w:lineRule="auto"/>
        <w:jc w:val="center"/>
        <w:rPr>
          <w:rFonts w:ascii="CMR10" w:eastAsia="CMR10" w:hAnsi="CMR10" w:cs="Arial"/>
        </w:rPr>
      </w:pPr>
      <w:r w:rsidRPr="00F22BE5">
        <w:rPr>
          <w:rFonts w:ascii="CMR10" w:hAnsi="CMR10"/>
          <w:noProof/>
          <w:lang w:eastAsia="es-AR"/>
        </w:rPr>
        <w:drawing>
          <wp:inline distT="0" distB="0" distL="0" distR="0" wp14:anchorId="07BFB57A" wp14:editId="60A1BB4C">
            <wp:extent cx="2976245" cy="327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>O lo que es equivalente por De Morgan a:</w:t>
      </w:r>
    </w:p>
    <w:p w:rsidR="00694EAB" w:rsidRPr="00F22BE5" w:rsidRDefault="00212601" w:rsidP="00F22BE5">
      <w:pPr>
        <w:spacing w:after="0" w:line="360" w:lineRule="auto"/>
        <w:jc w:val="center"/>
        <w:rPr>
          <w:rFonts w:ascii="CMR10" w:eastAsia="CMR10" w:hAnsi="CMR10" w:cs="Arial"/>
        </w:rPr>
      </w:pPr>
      <w:r w:rsidRPr="00F22BE5">
        <w:rPr>
          <w:rFonts w:ascii="CMR10" w:hAnsi="CMR10"/>
          <w:noProof/>
          <w:lang w:eastAsia="es-AR"/>
        </w:rPr>
        <w:drawing>
          <wp:inline distT="0" distB="0" distL="0" distR="0" wp14:anchorId="379B325E" wp14:editId="57E81F3B">
            <wp:extent cx="3467735" cy="571500"/>
            <wp:effectExtent l="0" t="0" r="0" b="0"/>
            <wp:docPr id="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F22BE5" w:rsidRDefault="00212601" w:rsidP="00F22BE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ascii="CMR10" w:eastAsia="CMR10" w:hAnsi="CMR10" w:cs="CMR10"/>
          <w:b/>
        </w:rPr>
      </w:pPr>
      <w:r w:rsidRPr="00F22BE5">
        <w:rPr>
          <w:rFonts w:ascii="CMR10" w:eastAsia="CMR10" w:hAnsi="CMR10" w:cs="CMR10"/>
          <w:b/>
        </w:rPr>
        <w:t xml:space="preserve">Si para un proceso se cumple que el inversor es simétrico cuando </w:t>
      </w:r>
      <w:proofErr w:type="spellStart"/>
      <w:r w:rsidRPr="00F22BE5">
        <w:rPr>
          <w:rFonts w:ascii="CMR10" w:eastAsia="CMR10" w:hAnsi="CMR10" w:cs="CMMI10"/>
          <w:b/>
        </w:rPr>
        <w:t>W</w:t>
      </w:r>
      <w:r w:rsidRPr="00F22BE5">
        <w:rPr>
          <w:rFonts w:ascii="CMR10" w:eastAsia="CMR10" w:hAnsi="CMR10" w:cs="CMMI8"/>
          <w:b/>
        </w:rPr>
        <w:t>p</w:t>
      </w:r>
      <w:proofErr w:type="spellEnd"/>
      <w:r w:rsidRPr="00F22BE5">
        <w:rPr>
          <w:rFonts w:ascii="CMR10" w:eastAsia="CMR10" w:hAnsi="CMR10" w:cs="CMMI8"/>
          <w:b/>
        </w:rPr>
        <w:t xml:space="preserve"> </w:t>
      </w:r>
      <w:r w:rsidRPr="00F22BE5">
        <w:rPr>
          <w:rFonts w:ascii="CMR10" w:eastAsia="CMR10" w:hAnsi="CMR10" w:cs="CMR10"/>
          <w:b/>
        </w:rPr>
        <w:t>= 3</w:t>
      </w:r>
      <w:r w:rsidRPr="00F22BE5">
        <w:rPr>
          <w:rFonts w:ascii="CMR10" w:eastAsia="CMR10" w:hAnsi="CMR10" w:cs="CMMI10"/>
          <w:b/>
        </w:rPr>
        <w:t>W</w:t>
      </w:r>
      <w:r w:rsidRPr="00F22BE5">
        <w:rPr>
          <w:rFonts w:ascii="CMR10" w:eastAsia="CMR10" w:hAnsi="CMR10" w:cs="CMMI8"/>
          <w:b/>
        </w:rPr>
        <w:t>n</w:t>
      </w:r>
      <w:r w:rsidRPr="00F22BE5">
        <w:rPr>
          <w:rFonts w:ascii="CMR10" w:eastAsia="CMR10" w:hAnsi="CMR10" w:cs="CMR10"/>
          <w:b/>
        </w:rPr>
        <w:t xml:space="preserve">, dimensione los transistores para que la compuerta posea el mismo </w:t>
      </w:r>
      <w:proofErr w:type="spellStart"/>
      <w:r w:rsidRPr="00F22BE5">
        <w:rPr>
          <w:rFonts w:ascii="CMR10" w:eastAsia="CMR10" w:hAnsi="CMR10" w:cs="CMTI10"/>
          <w:b/>
        </w:rPr>
        <w:t>logical</w:t>
      </w:r>
      <w:proofErr w:type="spellEnd"/>
      <w:r w:rsidRPr="00F22BE5">
        <w:rPr>
          <w:rFonts w:ascii="CMR10" w:eastAsia="CMR10" w:hAnsi="CMR10" w:cs="CMTI10"/>
          <w:b/>
        </w:rPr>
        <w:t xml:space="preserve"> </w:t>
      </w:r>
      <w:proofErr w:type="spellStart"/>
      <w:r w:rsidRPr="00F22BE5">
        <w:rPr>
          <w:rFonts w:ascii="CMR10" w:eastAsia="CMR10" w:hAnsi="CMR10" w:cs="CMTI10"/>
          <w:b/>
        </w:rPr>
        <w:t>effort</w:t>
      </w:r>
      <w:proofErr w:type="spellEnd"/>
      <w:r w:rsidRPr="00F22BE5">
        <w:rPr>
          <w:rFonts w:ascii="CMR10" w:eastAsia="CMR10" w:hAnsi="CMR10" w:cs="CMTI10"/>
          <w:b/>
        </w:rPr>
        <w:t xml:space="preserve"> </w:t>
      </w:r>
      <w:r w:rsidRPr="00F22BE5">
        <w:rPr>
          <w:rFonts w:ascii="CMR10" w:eastAsia="CMR10" w:hAnsi="CMR10" w:cs="CMR10"/>
          <w:b/>
        </w:rPr>
        <w:t>por entrada. Cual es dic</w:t>
      </w:r>
      <w:r w:rsidRPr="00F22BE5">
        <w:rPr>
          <w:rFonts w:ascii="CMR10" w:eastAsia="CMR10" w:hAnsi="CMR10" w:cs="CMR10"/>
          <w:b/>
        </w:rPr>
        <w:t xml:space="preserve">ho </w:t>
      </w:r>
      <w:proofErr w:type="spellStart"/>
      <w:r w:rsidRPr="00F22BE5">
        <w:rPr>
          <w:rFonts w:ascii="CMR10" w:eastAsia="CMR10" w:hAnsi="CMR10" w:cs="CMTI10"/>
          <w:b/>
        </w:rPr>
        <w:t>logical</w:t>
      </w:r>
      <w:proofErr w:type="spellEnd"/>
      <w:r w:rsidRPr="00F22BE5">
        <w:rPr>
          <w:rFonts w:ascii="CMR10" w:eastAsia="CMR10" w:hAnsi="CMR10" w:cs="CMTI10"/>
          <w:b/>
        </w:rPr>
        <w:t xml:space="preserve"> </w:t>
      </w:r>
      <w:proofErr w:type="spellStart"/>
      <w:r w:rsidRPr="00F22BE5">
        <w:rPr>
          <w:rFonts w:ascii="CMR10" w:eastAsia="CMR10" w:hAnsi="CMR10" w:cs="CMTI10"/>
          <w:b/>
        </w:rPr>
        <w:t>effort</w:t>
      </w:r>
      <w:proofErr w:type="spellEnd"/>
      <w:r w:rsidRPr="00F22BE5">
        <w:rPr>
          <w:rFonts w:ascii="CMR10" w:eastAsia="CMR10" w:hAnsi="CMR10" w:cs="CMR10"/>
          <w:b/>
        </w:rPr>
        <w:t>?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MI8"/>
        </w:rPr>
      </w:pPr>
      <w:r w:rsidRPr="00F22BE5">
        <w:rPr>
          <w:rFonts w:ascii="CMR10" w:eastAsia="CMR10" w:hAnsi="CMR10" w:cs="Arial"/>
        </w:rPr>
        <w:t xml:space="preserve">Se parte del circuito anterior, con la relación del inversor simétrico </w:t>
      </w:r>
      <w:proofErr w:type="spellStart"/>
      <w:r w:rsidRPr="00F22BE5">
        <w:rPr>
          <w:rFonts w:ascii="CMR10" w:eastAsia="CMR10" w:hAnsi="CMR10" w:cs="CMMI10"/>
        </w:rPr>
        <w:t>W</w:t>
      </w:r>
      <w:r w:rsidRPr="00F22BE5">
        <w:rPr>
          <w:rFonts w:ascii="CMR10" w:eastAsia="CMR10" w:hAnsi="CMR10" w:cs="CMMI8"/>
        </w:rPr>
        <w:t>p</w:t>
      </w:r>
      <w:proofErr w:type="spellEnd"/>
      <w:r w:rsidRPr="00F22BE5">
        <w:rPr>
          <w:rFonts w:ascii="CMR10" w:eastAsia="CMR10" w:hAnsi="CMR10" w:cs="CMMI8"/>
        </w:rPr>
        <w:t xml:space="preserve"> </w:t>
      </w:r>
      <w:r w:rsidRPr="00F22BE5">
        <w:rPr>
          <w:rFonts w:ascii="CMR10" w:eastAsia="CMR10" w:hAnsi="CMR10" w:cs="CMR10"/>
        </w:rPr>
        <w:t>= 3</w:t>
      </w:r>
      <w:r w:rsidRPr="00F22BE5">
        <w:rPr>
          <w:rFonts w:ascii="CMR10" w:eastAsia="CMR10" w:hAnsi="CMR10" w:cs="CMMI10"/>
        </w:rPr>
        <w:t>W</w:t>
      </w:r>
      <w:r w:rsidRPr="00F22BE5">
        <w:rPr>
          <w:rFonts w:ascii="CMR10" w:eastAsia="CMR10" w:hAnsi="CMR10" w:cs="CMMI8"/>
        </w:rPr>
        <w:t xml:space="preserve">n. 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CMMI8"/>
        </w:rPr>
        <w:t xml:space="preserve">Por otro lado </w:t>
      </w:r>
      <w:proofErr w:type="spellStart"/>
      <w:r w:rsidRPr="00F22BE5">
        <w:rPr>
          <w:rFonts w:ascii="CMR10" w:eastAsia="CMR10" w:hAnsi="CMR10" w:cs="CMMI8"/>
        </w:rPr>
        <w:t>Wp</w:t>
      </w:r>
      <w:proofErr w:type="spellEnd"/>
      <w:r w:rsidRPr="00F22BE5">
        <w:rPr>
          <w:rFonts w:ascii="CMR10" w:eastAsia="CMR10" w:hAnsi="CMR10" w:cs="CMMI8"/>
        </w:rPr>
        <w:t xml:space="preserve"> = K x </w:t>
      </w:r>
      <w:proofErr w:type="spellStart"/>
      <w:r w:rsidRPr="00F22BE5">
        <w:rPr>
          <w:rFonts w:ascii="CMR10" w:eastAsia="CMR10" w:hAnsi="CMR10" w:cs="CMMI8"/>
        </w:rPr>
        <w:t>Wn</w:t>
      </w:r>
      <w:proofErr w:type="spellEnd"/>
      <w:r w:rsidRPr="00F22BE5">
        <w:rPr>
          <w:rFonts w:ascii="CMR10" w:eastAsia="CMR10" w:hAnsi="CMR10" w:cs="CMMI8"/>
        </w:rPr>
        <w:t xml:space="preserve"> (mismo L), representa la relación de anchos entre NMOS y PMOS, asumiendo un K=2.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 w:cs="Arial"/>
        </w:rPr>
        <w:t xml:space="preserve">Lo que se necesita es lo siguiente: mirando el </w:t>
      </w:r>
      <w:r w:rsidRPr="00F22BE5">
        <w:rPr>
          <w:rFonts w:ascii="CMR10" w:eastAsia="CMR10" w:hAnsi="CMR10" w:cs="Arial"/>
        </w:rPr>
        <w:t>circuito, q</w:t>
      </w:r>
      <w:r w:rsidRPr="00F22BE5">
        <w:rPr>
          <w:rFonts w:ascii="CMR10" w:eastAsia="CMR10" w:hAnsi="CMR10"/>
        </w:rPr>
        <w:t xml:space="preserve">uiero que la resistencia equivalente que presenta el paralelo de los transistores PMOS con entradas X1 y X2, en serie con el transistor con entrada X3, sea igual a su versión NMOS. Para que esto sea posible, las resistencias de los transistores </w:t>
      </w:r>
      <w:r w:rsidRPr="00F22BE5">
        <w:rPr>
          <w:rFonts w:ascii="CMR10" w:eastAsia="CMR10" w:hAnsi="CMR10"/>
        </w:rPr>
        <w:t xml:space="preserve">PMOS con entradas X1 y X2, deben ser de valor R y para el transistor con entrada X3, debe ser R/2. Sabiendo que si reduzco la resistencia a la mitad, la capacidad se duplica, para los dos primeros será igual a la </w:t>
      </w:r>
      <w:proofErr w:type="spellStart"/>
      <w:r w:rsidRPr="00F22BE5">
        <w:rPr>
          <w:rFonts w:ascii="CMR10" w:eastAsia="CMR10" w:hAnsi="CMR10"/>
        </w:rPr>
        <w:t>Cinv</w:t>
      </w:r>
      <w:proofErr w:type="spellEnd"/>
      <w:r w:rsidRPr="00F22BE5">
        <w:rPr>
          <w:rFonts w:ascii="CMR10" w:eastAsia="CMR10" w:hAnsi="CMR10"/>
        </w:rPr>
        <w:t xml:space="preserve"> x K y para el restante </w:t>
      </w:r>
      <w:proofErr w:type="spellStart"/>
      <w:r w:rsidRPr="00F22BE5">
        <w:rPr>
          <w:rFonts w:ascii="CMR10" w:eastAsia="CMR10" w:hAnsi="CMR10"/>
        </w:rPr>
        <w:t>Cinv</w:t>
      </w:r>
      <w:proofErr w:type="spellEnd"/>
      <w:r w:rsidRPr="00F22BE5">
        <w:rPr>
          <w:rFonts w:ascii="CMR10" w:eastAsia="CMR10" w:hAnsi="CMR10"/>
        </w:rPr>
        <w:t xml:space="preserve"> x k x 2.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/>
        </w:rPr>
        <w:t xml:space="preserve">Para la versión </w:t>
      </w:r>
      <w:proofErr w:type="spellStart"/>
      <w:r w:rsidRPr="00F22BE5">
        <w:rPr>
          <w:rFonts w:ascii="CMR10" w:eastAsia="CMR10" w:hAnsi="CMR10"/>
        </w:rPr>
        <w:t>pull-down</w:t>
      </w:r>
      <w:proofErr w:type="spellEnd"/>
      <w:r w:rsidRPr="00F22BE5">
        <w:rPr>
          <w:rFonts w:ascii="CMR10" w:eastAsia="CMR10" w:hAnsi="CMR10"/>
        </w:rPr>
        <w:t xml:space="preserve"> NMOS, será lo mismo sin afectar la capacidad por K. 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/>
        </w:rPr>
        <w:t>Para la parte derecha del circuito, el razonamiento es similar, por lo que queda, para los transistores PMOS, dos resistencias en serie R/2 cada una, lo mismo para la versión NM</w:t>
      </w:r>
      <w:r w:rsidRPr="00F22BE5">
        <w:rPr>
          <w:rFonts w:ascii="CMR10" w:eastAsia="CMR10" w:hAnsi="CMR10"/>
        </w:rPr>
        <w:t xml:space="preserve">OS. Así las capacidades de entrada serán para cada PMOS, </w:t>
      </w:r>
      <w:proofErr w:type="spellStart"/>
      <w:r w:rsidRPr="00F22BE5">
        <w:rPr>
          <w:rFonts w:ascii="CMR10" w:eastAsia="CMR10" w:hAnsi="CMR10"/>
        </w:rPr>
        <w:t>Cinv</w:t>
      </w:r>
      <w:proofErr w:type="spellEnd"/>
      <w:r w:rsidRPr="00F22BE5">
        <w:rPr>
          <w:rFonts w:ascii="CMR10" w:eastAsia="CMR10" w:hAnsi="CMR10"/>
        </w:rPr>
        <w:t xml:space="preserve"> x k x 2 y para cada NMOS, </w:t>
      </w:r>
      <w:proofErr w:type="spellStart"/>
      <w:r w:rsidRPr="00F22BE5">
        <w:rPr>
          <w:rFonts w:ascii="CMR10" w:eastAsia="CMR10" w:hAnsi="CMR10"/>
        </w:rPr>
        <w:t>Cinv</w:t>
      </w:r>
      <w:proofErr w:type="spellEnd"/>
      <w:r w:rsidRPr="00F22BE5">
        <w:rPr>
          <w:rFonts w:ascii="CMR10" w:eastAsia="CMR10" w:hAnsi="CMR10"/>
        </w:rPr>
        <w:t xml:space="preserve"> x 2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/>
        </w:rPr>
        <w:t xml:space="preserve">Utilizando la relación g = </w:t>
      </w:r>
      <w:proofErr w:type="spellStart"/>
      <w:r w:rsidRPr="00F22BE5">
        <w:rPr>
          <w:rFonts w:ascii="CMR10" w:eastAsia="CMR10" w:hAnsi="CMR10"/>
        </w:rPr>
        <w:t>Cin</w:t>
      </w:r>
      <w:proofErr w:type="spellEnd"/>
      <w:r w:rsidRPr="00F22BE5">
        <w:rPr>
          <w:rFonts w:ascii="CMR10" w:eastAsia="CMR10" w:hAnsi="CMR10"/>
        </w:rPr>
        <w:t>/</w:t>
      </w:r>
      <w:proofErr w:type="spellStart"/>
      <w:r w:rsidRPr="00F22BE5">
        <w:rPr>
          <w:rFonts w:ascii="CMR10" w:eastAsia="CMR10" w:hAnsi="CMR10"/>
        </w:rPr>
        <w:t>Cinv</w:t>
      </w:r>
      <w:proofErr w:type="spellEnd"/>
      <w:r w:rsidRPr="00F22BE5">
        <w:rPr>
          <w:rFonts w:ascii="CMR10" w:eastAsia="CMR10" w:hAnsi="CMR10"/>
        </w:rPr>
        <w:t xml:space="preserve">, la capacidad de entrada, el </w:t>
      </w:r>
      <w:proofErr w:type="spellStart"/>
      <w:r w:rsidRPr="00F22BE5">
        <w:rPr>
          <w:rFonts w:ascii="CMR10" w:eastAsia="CMR10" w:hAnsi="CMR10"/>
        </w:rPr>
        <w:t>logical</w:t>
      </w:r>
      <w:proofErr w:type="spellEnd"/>
      <w:r w:rsidRPr="00F22BE5">
        <w:rPr>
          <w:rFonts w:ascii="CMR10" w:eastAsia="CMR10" w:hAnsi="CMR10"/>
        </w:rPr>
        <w:t xml:space="preserve"> </w:t>
      </w:r>
      <w:proofErr w:type="spellStart"/>
      <w:r w:rsidRPr="00F22BE5">
        <w:rPr>
          <w:rFonts w:ascii="CMR10" w:eastAsia="CMR10" w:hAnsi="CMR10"/>
        </w:rPr>
        <w:t>effort</w:t>
      </w:r>
      <w:proofErr w:type="spellEnd"/>
      <w:r w:rsidRPr="00F22BE5">
        <w:rPr>
          <w:rFonts w:ascii="CMR10" w:eastAsia="CMR10" w:hAnsi="CMR10"/>
        </w:rPr>
        <w:t xml:space="preserve"> de cada entrada y el total queda: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/>
        </w:rPr>
        <w:t>Cin</w:t>
      </w:r>
      <w:r w:rsidRPr="00F22BE5">
        <w:rPr>
          <w:rFonts w:ascii="CMR10" w:eastAsia="CMR10" w:hAnsi="CMR10"/>
          <w:vertAlign w:val="subscript"/>
        </w:rPr>
        <w:t>X1</w:t>
      </w:r>
      <w:r w:rsidRPr="00F22BE5">
        <w:rPr>
          <w:rFonts w:ascii="CMR10" w:eastAsia="CMR10" w:hAnsi="CMR10"/>
        </w:rPr>
        <w:t xml:space="preserve"> = 2 + 1 + 4 + 2 = 9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/>
        </w:rPr>
        <w:lastRenderedPageBreak/>
        <w:t>Cin</w:t>
      </w:r>
      <w:r w:rsidRPr="00F22BE5">
        <w:rPr>
          <w:rFonts w:ascii="CMR10" w:eastAsia="CMR10" w:hAnsi="CMR10"/>
          <w:vertAlign w:val="subscript"/>
        </w:rPr>
        <w:t>X2</w:t>
      </w:r>
      <w:r w:rsidRPr="00F22BE5">
        <w:rPr>
          <w:rFonts w:ascii="CMR10" w:eastAsia="CMR10" w:hAnsi="CMR10"/>
        </w:rPr>
        <w:t xml:space="preserve"> = 2 + 1 + 4 </w:t>
      </w:r>
      <w:r w:rsidRPr="00F22BE5">
        <w:rPr>
          <w:rFonts w:ascii="CMR10" w:eastAsia="CMR10" w:hAnsi="CMR10"/>
        </w:rPr>
        <w:t>+ 2 = 9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/>
        </w:rPr>
        <w:t>Cin</w:t>
      </w:r>
      <w:r w:rsidRPr="00F22BE5">
        <w:rPr>
          <w:rFonts w:ascii="CMR10" w:eastAsia="CMR10" w:hAnsi="CMR10"/>
          <w:vertAlign w:val="subscript"/>
        </w:rPr>
        <w:t>X3</w:t>
      </w:r>
      <w:r w:rsidRPr="00F22BE5">
        <w:rPr>
          <w:rFonts w:ascii="CMR10" w:eastAsia="CMR10" w:hAnsi="CMR10"/>
        </w:rPr>
        <w:t xml:space="preserve"> = 4 + 2 = 6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/>
        </w:rPr>
        <w:t>g</w:t>
      </w:r>
      <w:r w:rsidRPr="00F22BE5">
        <w:rPr>
          <w:rFonts w:ascii="CMR10" w:eastAsia="CMR10" w:hAnsi="CMR10"/>
          <w:vertAlign w:val="subscript"/>
        </w:rPr>
        <w:t>X1</w:t>
      </w:r>
      <w:r w:rsidRPr="00F22BE5">
        <w:rPr>
          <w:rFonts w:ascii="CMR10" w:eastAsia="CMR10" w:hAnsi="CMR10"/>
        </w:rPr>
        <w:t xml:space="preserve"> = 9/3 = 3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/>
        </w:rPr>
        <w:t>g</w:t>
      </w:r>
      <w:r w:rsidRPr="00F22BE5">
        <w:rPr>
          <w:rFonts w:ascii="CMR10" w:eastAsia="CMR10" w:hAnsi="CMR10"/>
          <w:vertAlign w:val="subscript"/>
        </w:rPr>
        <w:t>X2</w:t>
      </w:r>
      <w:r w:rsidRPr="00F22BE5">
        <w:rPr>
          <w:rFonts w:ascii="CMR10" w:eastAsia="CMR10" w:hAnsi="CMR10"/>
        </w:rPr>
        <w:t xml:space="preserve"> = 9/3 = 3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/>
        </w:rPr>
        <w:t>g</w:t>
      </w:r>
      <w:r w:rsidRPr="00F22BE5">
        <w:rPr>
          <w:rFonts w:ascii="CMR10" w:eastAsia="CMR10" w:hAnsi="CMR10"/>
          <w:vertAlign w:val="subscript"/>
        </w:rPr>
        <w:t>X3</w:t>
      </w:r>
      <w:r w:rsidRPr="00F22BE5">
        <w:rPr>
          <w:rFonts w:ascii="CMR10" w:eastAsia="CMR10" w:hAnsi="CMR10"/>
        </w:rPr>
        <w:t xml:space="preserve"> = 6/3 = 2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proofErr w:type="spellStart"/>
      <w:proofErr w:type="gramStart"/>
      <w:r w:rsidRPr="00F22BE5">
        <w:rPr>
          <w:rFonts w:ascii="CMR10" w:eastAsia="CMR10" w:hAnsi="CMR10"/>
        </w:rPr>
        <w:t>g</w:t>
      </w:r>
      <w:r w:rsidRPr="00F22BE5">
        <w:rPr>
          <w:rFonts w:ascii="CMR10" w:eastAsia="CMR10" w:hAnsi="CMR10"/>
          <w:vertAlign w:val="subscript"/>
        </w:rPr>
        <w:t>total</w:t>
      </w:r>
      <w:proofErr w:type="spellEnd"/>
      <w:proofErr w:type="gramEnd"/>
      <w:r w:rsidRPr="00F22BE5">
        <w:rPr>
          <w:rFonts w:ascii="CMR10" w:eastAsia="CMR10" w:hAnsi="CMR10"/>
          <w:vertAlign w:val="subscript"/>
        </w:rPr>
        <w:t xml:space="preserve"> </w:t>
      </w:r>
      <w:r w:rsidRPr="00F22BE5">
        <w:rPr>
          <w:rFonts w:ascii="CMR10" w:eastAsia="CMR10" w:hAnsi="CMR10"/>
        </w:rPr>
        <w:t>= 3 + 3 + 2 = 8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/>
        </w:rPr>
      </w:pPr>
    </w:p>
    <w:p w:rsidR="00694EAB" w:rsidRPr="00F22BE5" w:rsidRDefault="00212601" w:rsidP="00F22BE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ascii="CMR10" w:eastAsia="CMR10" w:hAnsi="CMR10" w:cs="CMR10"/>
          <w:b/>
        </w:rPr>
      </w:pPr>
      <w:r w:rsidRPr="00F22BE5">
        <w:rPr>
          <w:rFonts w:ascii="CMR10" w:eastAsia="CMR10" w:hAnsi="CMR10" w:cs="CMR10"/>
          <w:b/>
        </w:rPr>
        <w:t xml:space="preserve">Cuál es la combinación de entradas qué produce máximo </w:t>
      </w:r>
      <w:proofErr w:type="spellStart"/>
      <w:r w:rsidRPr="00F22BE5">
        <w:rPr>
          <w:rFonts w:ascii="CMR10" w:eastAsia="CMR10" w:hAnsi="CMR10" w:cs="CMR10"/>
          <w:b/>
        </w:rPr>
        <w:t>delay</w:t>
      </w:r>
      <w:proofErr w:type="spellEnd"/>
      <w:r w:rsidRPr="00F22BE5">
        <w:rPr>
          <w:rFonts w:ascii="CMR10" w:eastAsia="CMR10" w:hAnsi="CMR10" w:cs="CMR10"/>
          <w:b/>
        </w:rPr>
        <w:t xml:space="preserve"> y cuál produce mínimo </w:t>
      </w:r>
      <w:proofErr w:type="spellStart"/>
      <w:r w:rsidRPr="00F22BE5">
        <w:rPr>
          <w:rFonts w:ascii="CMR10" w:eastAsia="CMR10" w:hAnsi="CMR10" w:cs="CMR10"/>
          <w:b/>
        </w:rPr>
        <w:t>delay</w:t>
      </w:r>
      <w:proofErr w:type="spellEnd"/>
      <w:r w:rsidRPr="00F22BE5">
        <w:rPr>
          <w:rFonts w:ascii="CMR10" w:eastAsia="CMR10" w:hAnsi="CMR10" w:cs="CMR10"/>
          <w:b/>
        </w:rPr>
        <w:t>.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/>
          <w:b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</w:rPr>
      </w:pPr>
      <w:r w:rsidRPr="00F22BE5">
        <w:rPr>
          <w:rFonts w:ascii="CMR10" w:eastAsia="CMR10" w:hAnsi="CMR10"/>
        </w:rPr>
        <w:t xml:space="preserve">Si pensamos a la función lógica divida en dos ramas, tendríamos la rama </w:t>
      </w:r>
      <w:r w:rsidRPr="00F22BE5">
        <w:rPr>
          <w:rFonts w:ascii="CMR10" w:eastAsia="CMR10" w:hAnsi="CMR10"/>
        </w:rPr>
        <w:t>de la NAND con (-X1)</w:t>
      </w:r>
      <w:proofErr w:type="gramStart"/>
      <w:r w:rsidRPr="00F22BE5">
        <w:rPr>
          <w:rFonts w:ascii="CMR10" w:eastAsia="CMR10" w:hAnsi="CMR10"/>
        </w:rPr>
        <w:t>.(</w:t>
      </w:r>
      <w:proofErr w:type="gramEnd"/>
      <w:r w:rsidRPr="00F22BE5">
        <w:rPr>
          <w:rFonts w:ascii="CMR10" w:eastAsia="CMR10" w:hAnsi="CMR10"/>
        </w:rPr>
        <w:t xml:space="preserve">-X2) y la otra rama como otra NAND compuesta por (-X3).(X1 XOR X2). El máximo </w:t>
      </w:r>
      <w:proofErr w:type="spellStart"/>
      <w:r w:rsidRPr="00F22BE5">
        <w:rPr>
          <w:rFonts w:ascii="CMR10" w:eastAsia="CMR10" w:hAnsi="CMR10"/>
        </w:rPr>
        <w:t>delay</w:t>
      </w:r>
      <w:proofErr w:type="spellEnd"/>
      <w:r w:rsidRPr="00F22BE5">
        <w:rPr>
          <w:rFonts w:ascii="CMR10" w:eastAsia="CMR10" w:hAnsi="CMR10"/>
        </w:rPr>
        <w:t xml:space="preserve"> se puede conseguir cuando ambas ramas cambian a activo alto. Esto sucede por ejemplo cuando X1=X2=1 y X3=0. En el caso del mínimo </w:t>
      </w:r>
      <w:proofErr w:type="spellStart"/>
      <w:r w:rsidRPr="00F22BE5">
        <w:rPr>
          <w:rFonts w:ascii="CMR10" w:eastAsia="CMR10" w:hAnsi="CMR10"/>
        </w:rPr>
        <w:t>delay</w:t>
      </w:r>
      <w:proofErr w:type="spellEnd"/>
      <w:r w:rsidRPr="00F22BE5">
        <w:rPr>
          <w:rFonts w:ascii="CMR10" w:eastAsia="CMR10" w:hAnsi="CMR10"/>
        </w:rPr>
        <w:t>, deberíamos te</w:t>
      </w:r>
      <w:r w:rsidRPr="00F22BE5">
        <w:rPr>
          <w:rFonts w:ascii="CMR10" w:eastAsia="CMR10" w:hAnsi="CMR10"/>
        </w:rPr>
        <w:t>ner una rama en activo alto, cuya combinación puede ser X1=X2=0 y X3=1</w:t>
      </w:r>
    </w:p>
    <w:p w:rsidR="00694EAB" w:rsidRPr="00F22BE5" w:rsidRDefault="00212601" w:rsidP="00F22BE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ascii="CMR10" w:eastAsia="CMR10" w:hAnsi="CMR10" w:cs="CMR10"/>
          <w:b/>
        </w:rPr>
      </w:pPr>
      <w:r w:rsidRPr="00F22BE5">
        <w:rPr>
          <w:rFonts w:ascii="CMR10" w:eastAsia="CMR10" w:hAnsi="CMR10" w:cs="CMR10"/>
          <w:b/>
        </w:rPr>
        <w:t>Utilice el circuito anterior en la implementación de un Full-</w:t>
      </w:r>
      <w:proofErr w:type="spellStart"/>
      <w:r w:rsidRPr="00F22BE5">
        <w:rPr>
          <w:rFonts w:ascii="CMR10" w:eastAsia="CMR10" w:hAnsi="CMR10" w:cs="CMR10"/>
          <w:b/>
        </w:rPr>
        <w:t>Adder</w:t>
      </w:r>
      <w:proofErr w:type="spellEnd"/>
      <w:r w:rsidRPr="00F22BE5">
        <w:rPr>
          <w:rFonts w:ascii="CMR10" w:eastAsia="CMR10" w:hAnsi="CMR10" w:cs="CMR10"/>
          <w:b/>
        </w:rPr>
        <w:t>.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CMR10"/>
          <w:b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R10"/>
        </w:rPr>
      </w:pPr>
      <w:r w:rsidRPr="00F22BE5">
        <w:rPr>
          <w:rFonts w:ascii="CMR10" w:eastAsia="CMR10" w:hAnsi="CMR10" w:cs="CMR10"/>
        </w:rPr>
        <w:t xml:space="preserve">El siguiente circuito representa el </w:t>
      </w:r>
      <w:proofErr w:type="spellStart"/>
      <w:r w:rsidRPr="00F22BE5">
        <w:rPr>
          <w:rFonts w:ascii="CMR10" w:eastAsia="CMR10" w:hAnsi="CMR10" w:cs="CMR10"/>
        </w:rPr>
        <w:t>Cout</w:t>
      </w:r>
      <w:proofErr w:type="spellEnd"/>
      <w:r w:rsidRPr="00F22BE5">
        <w:rPr>
          <w:rFonts w:ascii="CMR10" w:eastAsia="CMR10" w:hAnsi="CMR10" w:cs="CMR10"/>
        </w:rPr>
        <w:t xml:space="preserve"> de un F-A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R10"/>
        </w:rPr>
      </w:pPr>
      <w:r w:rsidRPr="00F22BE5">
        <w:rPr>
          <w:rFonts w:ascii="CMR10" w:hAnsi="CMR10"/>
          <w:noProof/>
          <w:lang w:eastAsia="es-AR"/>
        </w:rPr>
        <w:drawing>
          <wp:inline distT="0" distB="0" distL="0" distR="0" wp14:anchorId="7F030787" wp14:editId="3244B1DE">
            <wp:extent cx="5400040" cy="3928110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/>
          <w:b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R10"/>
        </w:rPr>
      </w:pPr>
      <w:r w:rsidRPr="00F22BE5">
        <w:rPr>
          <w:rFonts w:ascii="CMR10" w:eastAsia="CMR10" w:hAnsi="CMR10" w:cs="CMR10"/>
        </w:rPr>
        <w:t>El siguiente circuito representa S de un F-A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CMR10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/>
          <w:b/>
        </w:rPr>
      </w:pPr>
      <w:r w:rsidRPr="00F22BE5">
        <w:rPr>
          <w:rFonts w:ascii="CMR10" w:hAnsi="CMR10"/>
          <w:noProof/>
          <w:lang w:eastAsia="es-AR"/>
        </w:rPr>
        <w:drawing>
          <wp:inline distT="0" distB="0" distL="0" distR="0" wp14:anchorId="106853D0" wp14:editId="0D6414F4">
            <wp:extent cx="5400040" cy="2157730"/>
            <wp:effectExtent l="0" t="0" r="0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/>
        </w:rPr>
        <w:t xml:space="preserve"> 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BX10"/>
          <w:b/>
          <w:u w:val="single"/>
        </w:rPr>
      </w:pPr>
      <w:r w:rsidRPr="00F22BE5">
        <w:rPr>
          <w:rFonts w:ascii="CMR10" w:eastAsia="CMR10" w:hAnsi="CMR10" w:cs="CMBX10"/>
          <w:b/>
          <w:u w:val="single"/>
        </w:rPr>
        <w:t xml:space="preserve">Ejercicio </w:t>
      </w:r>
      <w:r w:rsidRPr="00F22BE5">
        <w:rPr>
          <w:rFonts w:ascii="CMR10" w:eastAsia="CMR10" w:hAnsi="CMR10" w:cs="CMBX10"/>
          <w:b/>
          <w:u w:val="single"/>
        </w:rPr>
        <w:t>3</w:t>
      </w:r>
    </w:p>
    <w:p w:rsidR="00694EAB" w:rsidRPr="00F22BE5" w:rsidRDefault="00212601" w:rsidP="00F22BE5">
      <w:pPr>
        <w:pStyle w:val="Prrafodelista"/>
        <w:numPr>
          <w:ilvl w:val="0"/>
          <w:numId w:val="2"/>
        </w:numPr>
        <w:spacing w:after="0" w:line="360" w:lineRule="auto"/>
        <w:ind w:left="0" w:firstLine="0"/>
        <w:rPr>
          <w:rFonts w:ascii="CMR10" w:eastAsia="CMR10" w:hAnsi="CMR10" w:cs="CMR10"/>
          <w:b/>
        </w:rPr>
      </w:pPr>
      <w:r w:rsidRPr="00F22BE5">
        <w:rPr>
          <w:rFonts w:ascii="CMR10" w:eastAsia="CMR10" w:hAnsi="CMR10" w:cs="CMR10"/>
          <w:b/>
        </w:rPr>
        <w:t>Para una compuerta NAND simétrica de 2 entradas y tamaño mínimo, determine la capacidad de entrada mediante simulación.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CMR10"/>
          <w:b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CMR10"/>
          <w:b/>
        </w:rPr>
      </w:pPr>
      <w:r w:rsidRPr="00F22BE5">
        <w:rPr>
          <w:rFonts w:ascii="CMR10" w:hAnsi="CMR10"/>
          <w:noProof/>
          <w:lang w:eastAsia="es-AR"/>
        </w:rPr>
        <w:drawing>
          <wp:inline distT="0" distB="0" distL="0" distR="0" wp14:anchorId="53848591" wp14:editId="1E04FCF8">
            <wp:extent cx="5296535" cy="2973070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F22BE5" w:rsidRDefault="00694EAB" w:rsidP="00F22BE5">
      <w:pPr>
        <w:pStyle w:val="Prrafodelista"/>
        <w:spacing w:after="0" w:line="360" w:lineRule="auto"/>
        <w:ind w:left="0"/>
        <w:rPr>
          <w:rFonts w:ascii="CMR10" w:eastAsia="CMR10" w:hAnsi="CMR10" w:cs="CMR10"/>
          <w:b/>
        </w:rPr>
      </w:pPr>
    </w:p>
    <w:p w:rsidR="00694EAB" w:rsidRPr="00F22BE5" w:rsidRDefault="00212601" w:rsidP="00F22BE5">
      <w:pPr>
        <w:pStyle w:val="Prrafodelista"/>
        <w:numPr>
          <w:ilvl w:val="0"/>
          <w:numId w:val="2"/>
        </w:numPr>
        <w:spacing w:after="0" w:line="360" w:lineRule="auto"/>
        <w:ind w:left="0" w:firstLine="0"/>
        <w:rPr>
          <w:rFonts w:ascii="CMR10" w:eastAsia="CMR10" w:hAnsi="CMR10" w:cs="CMR10"/>
          <w:b/>
        </w:rPr>
      </w:pPr>
      <w:r w:rsidRPr="00F22BE5">
        <w:rPr>
          <w:rFonts w:ascii="CMR10" w:eastAsia="CMR10" w:hAnsi="CMR10" w:cs="CMR10"/>
          <w:b/>
        </w:rPr>
        <w:t>Si a la salida se la carga con una capacidad C que puede valer entre 10fF y 100fF, determine un modelo de energía consumida en cad</w:t>
      </w:r>
      <w:r w:rsidRPr="00F22BE5">
        <w:rPr>
          <w:rFonts w:ascii="CMR10" w:eastAsia="CMR10" w:hAnsi="CMR10" w:cs="CMR10"/>
          <w:b/>
        </w:rPr>
        <w:t>a transición considere sólo el peor caso de combinación de entradas). Considere que las entradas están alimentadas por una fuente de tensión ideal (escalón) con resistencia equivalente de 10k.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lastRenderedPageBreak/>
        <w:t>Para la transición de las dos entradas de alto a bajo (peor ca</w:t>
      </w:r>
      <w:r w:rsidRPr="00F22BE5">
        <w:rPr>
          <w:rFonts w:ascii="CMR10" w:eastAsia="CMR10" w:hAnsi="CMR10" w:cs="Arial"/>
        </w:rPr>
        <w:t>so), el modelo de energía para 10fF y 100fF por simulación es: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>Energía entregada por la fuente     (C_L=10fF): 1.7152773405812274e-14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>Energía almacenada en el capacitor  (C_L=10fF): 3.125e-14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proofErr w:type="spellStart"/>
      <w:r w:rsidRPr="00F22BE5">
        <w:rPr>
          <w:rFonts w:ascii="CMR10" w:eastAsia="CMR10" w:hAnsi="CMR10" w:cs="Arial"/>
        </w:rPr>
        <w:t>Energy_cap</w:t>
      </w:r>
      <w:proofErr w:type="spellEnd"/>
      <w:r w:rsidRPr="00F22BE5">
        <w:rPr>
          <w:rFonts w:ascii="CMR10" w:eastAsia="CMR10" w:hAnsi="CMR10" w:cs="Arial"/>
        </w:rPr>
        <w:t>/</w:t>
      </w:r>
      <w:proofErr w:type="spellStart"/>
      <w:r w:rsidRPr="00F22BE5">
        <w:rPr>
          <w:rFonts w:ascii="CMR10" w:eastAsia="CMR10" w:hAnsi="CMR10" w:cs="Arial"/>
        </w:rPr>
        <w:t>Energy_supply</w:t>
      </w:r>
      <w:proofErr w:type="spellEnd"/>
      <w:r w:rsidRPr="00F22BE5">
        <w:rPr>
          <w:rFonts w:ascii="CMR10" w:eastAsia="CMR10" w:hAnsi="CMR10" w:cs="Arial"/>
        </w:rPr>
        <w:t xml:space="preserve">            (C_L=10fF): </w:t>
      </w:r>
      <w:r w:rsidRPr="00F22BE5">
        <w:rPr>
          <w:rFonts w:ascii="CMR10" w:eastAsia="CMR10" w:hAnsi="CMR10" w:cs="Arial"/>
        </w:rPr>
        <w:t>1.8218628125414886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>Energía entregada por la fuente    (C_L=100fF): 1.2316166322602024e-14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r w:rsidRPr="00F22BE5">
        <w:rPr>
          <w:rFonts w:ascii="CMR10" w:eastAsia="CMR10" w:hAnsi="CMR10" w:cs="Arial"/>
        </w:rPr>
        <w:t>Energía almacenada en el capacitor (C_L=100fF): 3.1250000000000003e-13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</w:rPr>
      </w:pPr>
      <w:proofErr w:type="spellStart"/>
      <w:r w:rsidRPr="00F22BE5">
        <w:rPr>
          <w:rFonts w:ascii="CMR10" w:eastAsia="CMR10" w:hAnsi="CMR10" w:cs="Arial"/>
        </w:rPr>
        <w:t>Energy_cap</w:t>
      </w:r>
      <w:proofErr w:type="spellEnd"/>
      <w:r w:rsidRPr="00F22BE5">
        <w:rPr>
          <w:rFonts w:ascii="CMR10" w:eastAsia="CMR10" w:hAnsi="CMR10" w:cs="Arial"/>
        </w:rPr>
        <w:t>/</w:t>
      </w:r>
      <w:proofErr w:type="spellStart"/>
      <w:r w:rsidRPr="00F22BE5">
        <w:rPr>
          <w:rFonts w:ascii="CMR10" w:eastAsia="CMR10" w:hAnsi="CMR10" w:cs="Arial"/>
        </w:rPr>
        <w:t>Energy_supply</w:t>
      </w:r>
      <w:proofErr w:type="spellEnd"/>
      <w:r w:rsidRPr="00F22BE5">
        <w:rPr>
          <w:rFonts w:ascii="CMR10" w:eastAsia="CMR10" w:hAnsi="CMR10" w:cs="Arial"/>
        </w:rPr>
        <w:t xml:space="preserve">           (C_L=100fF): 25.373155234719054</w:t>
      </w:r>
    </w:p>
    <w:p w:rsidR="00694EAB" w:rsidRPr="00F22BE5" w:rsidRDefault="00212601" w:rsidP="00F22BE5">
      <w:pPr>
        <w:pStyle w:val="NormalWeb"/>
        <w:spacing w:beforeAutospacing="0" w:after="0" w:afterAutospacing="0" w:line="360" w:lineRule="auto"/>
        <w:rPr>
          <w:rFonts w:ascii="CMR10" w:eastAsia="CMR10" w:hAnsi="CMR10"/>
          <w:sz w:val="22"/>
          <w:szCs w:val="22"/>
        </w:rPr>
      </w:pPr>
      <w:r w:rsidRPr="00F22BE5">
        <w:rPr>
          <w:rStyle w:val="Textoennegrita"/>
          <w:rFonts w:ascii="CMR10" w:eastAsia="CMR10" w:hAnsi="CMR10"/>
          <w:sz w:val="22"/>
          <w:szCs w:val="22"/>
        </w:rPr>
        <w:t>Energía Consumida por Trans</w:t>
      </w:r>
      <w:r w:rsidRPr="00F22BE5">
        <w:rPr>
          <w:rStyle w:val="Textoennegrita"/>
          <w:rFonts w:ascii="CMR10" w:eastAsia="CMR10" w:hAnsi="CMR10"/>
          <w:sz w:val="22"/>
          <w:szCs w:val="22"/>
        </w:rPr>
        <w:t>ición</w:t>
      </w:r>
      <w:r w:rsidRPr="00F22BE5">
        <w:rPr>
          <w:rFonts w:ascii="CMR10" w:eastAsia="CMR10" w:hAnsi="CMR10"/>
          <w:sz w:val="22"/>
          <w:szCs w:val="22"/>
        </w:rPr>
        <w:t>: La energía consumida en cada transición se puede modelar usando la fórmula de energía para cargar y descargar una capacitancia (</w:t>
      </w:r>
      <w:r w:rsidRPr="00F22BE5">
        <w:rPr>
          <w:rStyle w:val="mord"/>
          <w:rFonts w:ascii="CMR10" w:eastAsia="CMR10" w:hAnsi="CMR10"/>
          <w:sz w:val="22"/>
          <w:szCs w:val="22"/>
        </w:rPr>
        <w:t>V</w:t>
      </w:r>
      <w:r w:rsidRPr="00F22BE5">
        <w:rPr>
          <w:rFonts w:ascii="CMR10" w:eastAsia="CMR10" w:hAnsi="CMR10"/>
          <w:sz w:val="22"/>
          <w:szCs w:val="22"/>
        </w:rPr>
        <w:t xml:space="preserve"> es la tensión de la fuente de alimentación de la compuerta): </w:t>
      </w:r>
    </w:p>
    <w:p w:rsidR="00694EAB" w:rsidRPr="00F22BE5" w:rsidRDefault="00212601" w:rsidP="00F22BE5">
      <w:pPr>
        <w:pStyle w:val="NormalWeb"/>
        <w:spacing w:beforeAutospacing="0" w:after="0" w:afterAutospacing="0" w:line="360" w:lineRule="auto"/>
        <w:rPr>
          <w:rFonts w:ascii="CMR10" w:eastAsia="CMR10" w:hAnsi="CMR10"/>
          <w:sz w:val="22"/>
          <w:szCs w:val="22"/>
          <w:u w:val="single"/>
        </w:rPr>
      </w:pPr>
      <w:r w:rsidRPr="00F22BE5">
        <w:rPr>
          <w:rFonts w:ascii="CMR10" w:hAnsi="CMR10"/>
          <w:noProof/>
          <w:sz w:val="22"/>
          <w:szCs w:val="22"/>
        </w:rPr>
        <w:drawing>
          <wp:inline distT="0" distB="0" distL="0" distR="0" wp14:anchorId="40698225" wp14:editId="2AB2AD4B">
            <wp:extent cx="1181100" cy="431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F22BE5" w:rsidRDefault="00212601" w:rsidP="00F22BE5">
      <w:pPr>
        <w:pStyle w:val="NormalWeb"/>
        <w:spacing w:beforeAutospacing="0" w:after="0" w:afterAutospacing="0" w:line="360" w:lineRule="auto"/>
        <w:rPr>
          <w:rFonts w:ascii="CMR10" w:eastAsia="CMR10" w:hAnsi="CMR10"/>
          <w:sz w:val="22"/>
          <w:szCs w:val="22"/>
          <w:u w:val="single"/>
        </w:rPr>
      </w:pPr>
      <w:r w:rsidRPr="00F22BE5">
        <w:rPr>
          <w:rStyle w:val="Textoennegrita"/>
          <w:rFonts w:ascii="CMR10" w:eastAsia="CMR10" w:hAnsi="CMR10"/>
          <w:sz w:val="22"/>
          <w:szCs w:val="22"/>
        </w:rPr>
        <w:t>Modelo de Consumo de Energía con Capacitancia de Entrad</w:t>
      </w:r>
      <w:r w:rsidRPr="00F22BE5">
        <w:rPr>
          <w:rStyle w:val="Textoennegrita"/>
          <w:rFonts w:ascii="CMR10" w:eastAsia="CMR10" w:hAnsi="CMR10"/>
          <w:sz w:val="22"/>
          <w:szCs w:val="22"/>
        </w:rPr>
        <w:t>a y Resistencia</w:t>
      </w:r>
      <w:r w:rsidRPr="00F22BE5">
        <w:rPr>
          <w:rFonts w:ascii="CMR10" w:eastAsia="CMR10" w:hAnsi="CMR10"/>
          <w:sz w:val="22"/>
          <w:szCs w:val="22"/>
        </w:rPr>
        <w:t>: La potencia disipada durante el cambio de estado se puede calcular considerando la corriente que circula a través de los transistores y la resistencia, aunque este último término podría despreciarse.</w:t>
      </w:r>
    </w:p>
    <w:p w:rsidR="00694EAB" w:rsidRPr="00212601" w:rsidRDefault="00212601" w:rsidP="00212601">
      <w:pPr>
        <w:pStyle w:val="NormalWeb"/>
        <w:spacing w:beforeAutospacing="0" w:after="0" w:afterAutospacing="0" w:line="360" w:lineRule="auto"/>
        <w:rPr>
          <w:rFonts w:ascii="CMR10" w:eastAsia="CMR10" w:hAnsi="CMR10"/>
          <w:sz w:val="22"/>
          <w:szCs w:val="22"/>
        </w:rPr>
      </w:pPr>
      <w:r w:rsidRPr="00F22BE5">
        <w:rPr>
          <w:rFonts w:ascii="CMR10" w:hAnsi="CMR10"/>
          <w:noProof/>
          <w:sz w:val="22"/>
          <w:szCs w:val="22"/>
        </w:rPr>
        <w:drawing>
          <wp:inline distT="0" distB="0" distL="0" distR="0" wp14:anchorId="2C67DE9C" wp14:editId="27D3E070">
            <wp:extent cx="1997075" cy="5118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/>
          <w:bCs/>
          <w:u w:val="single"/>
        </w:rPr>
      </w:pPr>
      <w:r w:rsidRPr="00F22BE5">
        <w:rPr>
          <w:rFonts w:ascii="CMR10" w:eastAsia="CMR10" w:hAnsi="CMR10" w:cs="Arial"/>
          <w:b/>
          <w:bCs/>
          <w:u w:val="single"/>
        </w:rPr>
        <w:t>Ejercicio 4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/>
          <w:bCs/>
        </w:rPr>
      </w:pPr>
      <w:r w:rsidRPr="00F22BE5">
        <w:rPr>
          <w:rFonts w:ascii="CMR10" w:eastAsia="CMR10" w:hAnsi="CMR10" w:cs="Arial"/>
          <w:b/>
          <w:bCs/>
        </w:rPr>
        <w:t xml:space="preserve">Para el siguiente </w:t>
      </w:r>
      <w:r w:rsidRPr="00F22BE5">
        <w:rPr>
          <w:rFonts w:ascii="CMR10" w:eastAsia="CMR10" w:hAnsi="CMR10" w:cs="Arial"/>
          <w:b/>
          <w:bCs/>
        </w:rPr>
        <w:t xml:space="preserve">circuito, halle los tiempos de propagación para </w:t>
      </w:r>
      <w:proofErr w:type="spellStart"/>
      <w:r w:rsidRPr="00F22BE5">
        <w:rPr>
          <w:rFonts w:ascii="CMR10" w:eastAsia="CMR10" w:hAnsi="CMR10" w:cs="Arial"/>
          <w:b/>
          <w:bCs/>
        </w:rPr>
        <w:t>max</w:t>
      </w:r>
      <w:proofErr w:type="spellEnd"/>
      <w:r w:rsidRPr="00F22BE5">
        <w:rPr>
          <w:rFonts w:ascii="CMR10" w:eastAsia="CMR10" w:hAnsi="CMR10" w:cs="Arial"/>
          <w:b/>
          <w:bCs/>
        </w:rPr>
        <w:t xml:space="preserve"> </w:t>
      </w:r>
      <w:proofErr w:type="spellStart"/>
      <w:r w:rsidRPr="00F22BE5">
        <w:rPr>
          <w:rFonts w:ascii="CMR10" w:eastAsia="CMR10" w:hAnsi="CMR10" w:cs="Arial"/>
          <w:b/>
          <w:bCs/>
        </w:rPr>
        <w:t>delay</w:t>
      </w:r>
      <w:proofErr w:type="spellEnd"/>
      <w:r w:rsidRPr="00F22BE5">
        <w:rPr>
          <w:rFonts w:ascii="CMR10" w:eastAsia="CMR10" w:hAnsi="CMR10" w:cs="Arial"/>
          <w:b/>
          <w:bCs/>
        </w:rPr>
        <w:t xml:space="preserve"> y min </w:t>
      </w:r>
      <w:proofErr w:type="spellStart"/>
      <w:r w:rsidRPr="00F22BE5">
        <w:rPr>
          <w:rFonts w:ascii="CMR10" w:eastAsia="CMR10" w:hAnsi="CMR10" w:cs="Arial"/>
          <w:b/>
          <w:bCs/>
        </w:rPr>
        <w:t>delay</w:t>
      </w:r>
      <w:proofErr w:type="spellEnd"/>
      <w:r w:rsidR="00F22BE5">
        <w:rPr>
          <w:rFonts w:ascii="CMR10" w:eastAsia="CMR10" w:hAnsi="CMR10" w:cs="Arial"/>
          <w:b/>
          <w:bCs/>
        </w:rPr>
        <w:t xml:space="preserve"> </w:t>
      </w:r>
      <w:r w:rsidRPr="00F22BE5">
        <w:rPr>
          <w:rFonts w:ascii="CMR10" w:eastAsia="CMR10" w:hAnsi="CMR10" w:cs="Arial"/>
          <w:b/>
          <w:bCs/>
        </w:rPr>
        <w:t xml:space="preserve">del </w:t>
      </w:r>
      <w:proofErr w:type="spellStart"/>
      <w:r w:rsidRPr="00F22BE5">
        <w:rPr>
          <w:rFonts w:ascii="CMR10" w:eastAsia="CMR10" w:hAnsi="CMR10" w:cs="Arial"/>
          <w:b/>
          <w:bCs/>
        </w:rPr>
        <w:t>path</w:t>
      </w:r>
      <w:proofErr w:type="spellEnd"/>
      <w:r w:rsidRPr="00F22BE5">
        <w:rPr>
          <w:rFonts w:ascii="CMR10" w:eastAsia="CMR10" w:hAnsi="CMR10" w:cs="Arial"/>
          <w:b/>
          <w:bCs/>
        </w:rPr>
        <w:t xml:space="preserve"> V2-J considerando los </w:t>
      </w:r>
      <w:proofErr w:type="spellStart"/>
      <w:r w:rsidRPr="00F22BE5">
        <w:rPr>
          <w:rFonts w:ascii="CMR10" w:eastAsia="CMR10" w:hAnsi="CMR10" w:cs="Arial"/>
          <w:b/>
          <w:bCs/>
        </w:rPr>
        <w:t>timing</w:t>
      </w:r>
      <w:proofErr w:type="spellEnd"/>
      <w:r w:rsidRPr="00F22BE5">
        <w:rPr>
          <w:rFonts w:ascii="CMR10" w:eastAsia="CMR10" w:hAnsi="CMR10" w:cs="Arial"/>
          <w:b/>
          <w:bCs/>
        </w:rPr>
        <w:t xml:space="preserve"> </w:t>
      </w:r>
      <w:proofErr w:type="spellStart"/>
      <w:r w:rsidRPr="00F22BE5">
        <w:rPr>
          <w:rFonts w:ascii="CMR10" w:eastAsia="CMR10" w:hAnsi="CMR10" w:cs="Arial"/>
          <w:b/>
          <w:bCs/>
        </w:rPr>
        <w:t>windows</w:t>
      </w:r>
      <w:proofErr w:type="spellEnd"/>
      <w:r w:rsidRPr="00F22BE5">
        <w:rPr>
          <w:rFonts w:ascii="CMR10" w:eastAsia="CMR10" w:hAnsi="CMR10" w:cs="Arial"/>
          <w:b/>
          <w:bCs/>
        </w:rPr>
        <w:t xml:space="preserve"> de las señales V1</w:t>
      </w:r>
      <w:proofErr w:type="gramStart"/>
      <w:r w:rsidRPr="00F22BE5">
        <w:rPr>
          <w:rFonts w:ascii="CMR10" w:eastAsia="CMR10" w:hAnsi="CMR10" w:cs="Arial"/>
          <w:b/>
          <w:bCs/>
        </w:rPr>
        <w:t>,V2,V3</w:t>
      </w:r>
      <w:proofErr w:type="gramEnd"/>
      <w:r w:rsidRPr="00F22BE5">
        <w:rPr>
          <w:rFonts w:ascii="CMR10" w:eastAsia="CMR10" w:hAnsi="CMR10" w:cs="Arial"/>
          <w:b/>
          <w:bCs/>
        </w:rPr>
        <w:t>. Considere</w:t>
      </w:r>
      <w:r w:rsidR="00F22BE5">
        <w:rPr>
          <w:rFonts w:ascii="CMR10" w:eastAsia="CMR10" w:hAnsi="CMR10" w:cs="Arial"/>
          <w:b/>
          <w:bCs/>
        </w:rPr>
        <w:t xml:space="preserve"> </w:t>
      </w:r>
      <w:r w:rsidRPr="00F22BE5">
        <w:rPr>
          <w:rFonts w:ascii="CMR10" w:eastAsia="CMR10" w:hAnsi="CMR10" w:cs="Arial"/>
          <w:b/>
          <w:bCs/>
        </w:rPr>
        <w:t xml:space="preserve">las resistencia de las conexiones despreciables frente a </w:t>
      </w:r>
      <w:proofErr w:type="gramStart"/>
      <w:r w:rsidRPr="00F22BE5">
        <w:rPr>
          <w:rFonts w:ascii="CMR10" w:eastAsia="CMR10" w:hAnsi="CMR10" w:cs="Arial"/>
          <w:b/>
          <w:bCs/>
        </w:rPr>
        <w:t>las resistencia</w:t>
      </w:r>
      <w:proofErr w:type="gramEnd"/>
      <w:r w:rsidRPr="00F22BE5">
        <w:rPr>
          <w:rFonts w:ascii="CMR10" w:eastAsia="CMR10" w:hAnsi="CMR10" w:cs="Arial"/>
          <w:b/>
          <w:bCs/>
        </w:rPr>
        <w:t xml:space="preserve"> de salida de los</w:t>
      </w:r>
      <w:r w:rsidR="00F22BE5">
        <w:rPr>
          <w:rFonts w:ascii="CMR10" w:eastAsia="CMR10" w:hAnsi="CMR10" w:cs="Arial"/>
          <w:b/>
          <w:bCs/>
        </w:rPr>
        <w:t xml:space="preserve"> </w:t>
      </w:r>
      <w:r w:rsidRPr="00F22BE5">
        <w:rPr>
          <w:rFonts w:ascii="CMR10" w:eastAsia="CMR10" w:hAnsi="CMR10" w:cs="Arial"/>
          <w:b/>
          <w:bCs/>
        </w:rPr>
        <w:t>inversores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/>
          <w:bCs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/>
          <w:bCs/>
          <w:u w:val="single"/>
        </w:rPr>
      </w:pPr>
      <w:r w:rsidRPr="00F22BE5">
        <w:rPr>
          <w:rFonts w:ascii="CMR10" w:eastAsia="CMR10" w:hAnsi="CMR10" w:cs="Arial"/>
          <w:b/>
          <w:bCs/>
          <w:u w:val="single"/>
        </w:rPr>
        <w:t>NOD</w:t>
      </w:r>
      <w:r w:rsidRPr="00F22BE5">
        <w:rPr>
          <w:rFonts w:ascii="CMR10" w:eastAsia="CMR10" w:hAnsi="CMR10" w:cs="Arial"/>
          <w:b/>
          <w:bCs/>
          <w:u w:val="single"/>
        </w:rPr>
        <w:t>O V2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SlewIN</w:t>
      </w:r>
      <w:proofErr w:type="spellEnd"/>
      <w:r w:rsidRPr="00F22BE5">
        <w:rPr>
          <w:rFonts w:ascii="CMR10" w:eastAsia="CMR10" w:hAnsi="CMR10" w:cs="Arial"/>
          <w:bCs/>
        </w:rPr>
        <w:t xml:space="preserve"> = 125ps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r w:rsidRPr="00F22BE5">
        <w:rPr>
          <w:rFonts w:ascii="CMR10" w:eastAsia="CMR10" w:hAnsi="CMR10" w:cs="Arial"/>
          <w:bCs/>
        </w:rPr>
        <w:t>CIN = 2fF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SlewOUT</w:t>
      </w:r>
      <w:proofErr w:type="spellEnd"/>
      <w:r w:rsidRPr="00F22BE5">
        <w:rPr>
          <w:rFonts w:ascii="CMR10" w:eastAsia="CMR10" w:hAnsi="CMR10" w:cs="Arial"/>
          <w:bCs/>
        </w:rPr>
        <w:t xml:space="preserve"> = 113ps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Delay</w:t>
      </w:r>
      <w:proofErr w:type="spellEnd"/>
      <w:r w:rsidRPr="00F22BE5">
        <w:rPr>
          <w:rFonts w:ascii="CMR10" w:eastAsia="CMR10" w:hAnsi="CMR10" w:cs="Arial"/>
          <w:bCs/>
        </w:rPr>
        <w:t xml:space="preserve"> = 120.5ps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/>
          <w:bCs/>
        </w:rPr>
      </w:pPr>
      <w:r w:rsidRPr="00F22BE5">
        <w:rPr>
          <w:rFonts w:ascii="CMR10" w:eastAsia="CMR10" w:hAnsi="CMR10" w:cs="Arial"/>
          <w:b/>
          <w:bCs/>
          <w:u w:val="single"/>
        </w:rPr>
        <w:t>NODO G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SlewIN</w:t>
      </w:r>
      <w:proofErr w:type="spellEnd"/>
      <w:r w:rsidRPr="00F22BE5">
        <w:rPr>
          <w:rFonts w:ascii="CMR10" w:eastAsia="CMR10" w:hAnsi="CMR10" w:cs="Arial"/>
          <w:bCs/>
        </w:rPr>
        <w:t xml:space="preserve"> = 113ps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CinMAX</w:t>
      </w:r>
      <w:proofErr w:type="spellEnd"/>
      <w:r w:rsidRPr="00F22BE5">
        <w:rPr>
          <w:rFonts w:ascii="CMR10" w:eastAsia="CMR10" w:hAnsi="CMR10" w:cs="Arial"/>
          <w:bCs/>
        </w:rPr>
        <w:t xml:space="preserve"> = 7fF = (C9 + 2(C5 + C3))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lastRenderedPageBreak/>
        <w:t>CinMIN</w:t>
      </w:r>
      <w:proofErr w:type="spellEnd"/>
      <w:r w:rsidRPr="00F22BE5">
        <w:rPr>
          <w:rFonts w:ascii="CMR10" w:eastAsia="CMR10" w:hAnsi="CMR10" w:cs="Arial"/>
          <w:bCs/>
        </w:rPr>
        <w:t xml:space="preserve"> = 3fF = (C9)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SlewOUTMAX</w:t>
      </w:r>
      <w:proofErr w:type="spellEnd"/>
      <w:r w:rsidRPr="00F22BE5">
        <w:rPr>
          <w:rFonts w:ascii="CMR10" w:eastAsia="CMR10" w:hAnsi="CMR10" w:cs="Arial"/>
          <w:bCs/>
        </w:rPr>
        <w:t xml:space="preserve"> = 114.6ps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SlewOUTMIN</w:t>
      </w:r>
      <w:proofErr w:type="spellEnd"/>
      <w:r w:rsidRPr="00F22BE5">
        <w:rPr>
          <w:rFonts w:ascii="CMR10" w:eastAsia="CMR10" w:hAnsi="CMR10" w:cs="Arial"/>
          <w:bCs/>
        </w:rPr>
        <w:t xml:space="preserve"> = 111.6ps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DelayMAX</w:t>
      </w:r>
      <w:proofErr w:type="spellEnd"/>
      <w:r w:rsidRPr="00F22BE5">
        <w:rPr>
          <w:rFonts w:ascii="CMR10" w:eastAsia="CMR10" w:hAnsi="CMR10" w:cs="Arial"/>
          <w:bCs/>
        </w:rPr>
        <w:t xml:space="preserve"> = 125.12ps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DelayMIN</w:t>
      </w:r>
      <w:proofErr w:type="spellEnd"/>
      <w:r w:rsidRPr="00F22BE5">
        <w:rPr>
          <w:rFonts w:ascii="CMR10" w:eastAsia="CMR10" w:hAnsi="CMR10" w:cs="Arial"/>
          <w:bCs/>
        </w:rPr>
        <w:t xml:space="preserve"> = 120.08ps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/>
          <w:bCs/>
        </w:rPr>
      </w:pPr>
      <w:r w:rsidRPr="00F22BE5">
        <w:rPr>
          <w:rFonts w:ascii="CMR10" w:eastAsia="CMR10" w:hAnsi="CMR10" w:cs="Arial"/>
          <w:b/>
          <w:bCs/>
          <w:u w:val="single"/>
        </w:rPr>
        <w:t>NODO H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SlewINMAX</w:t>
      </w:r>
      <w:proofErr w:type="spellEnd"/>
      <w:r w:rsidRPr="00F22BE5">
        <w:rPr>
          <w:rFonts w:ascii="CMR10" w:eastAsia="CMR10" w:hAnsi="CMR10" w:cs="Arial"/>
          <w:bCs/>
        </w:rPr>
        <w:t xml:space="preserve"> = 114.6ps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Slew</w:t>
      </w:r>
      <w:r w:rsidRPr="00F22BE5">
        <w:rPr>
          <w:rFonts w:ascii="CMR10" w:eastAsia="CMR10" w:hAnsi="CMR10" w:cs="Arial"/>
          <w:bCs/>
        </w:rPr>
        <w:t>INMIN</w:t>
      </w:r>
      <w:proofErr w:type="spellEnd"/>
      <w:r w:rsidRPr="00F22BE5">
        <w:rPr>
          <w:rFonts w:ascii="CMR10" w:eastAsia="CMR10" w:hAnsi="CMR10" w:cs="Arial"/>
          <w:bCs/>
        </w:rPr>
        <w:t xml:space="preserve"> = 111.6ps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CinMAX</w:t>
      </w:r>
      <w:proofErr w:type="spellEnd"/>
      <w:r w:rsidRPr="00F22BE5">
        <w:rPr>
          <w:rFonts w:ascii="CMR10" w:eastAsia="CMR10" w:hAnsi="CMR10" w:cs="Arial"/>
          <w:bCs/>
        </w:rPr>
        <w:t xml:space="preserve"> = 7fF = (C10+ 2(C4) + C6)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CinMIN</w:t>
      </w:r>
      <w:proofErr w:type="spellEnd"/>
      <w:r w:rsidRPr="00F22BE5">
        <w:rPr>
          <w:rFonts w:ascii="CMR10" w:eastAsia="CMR10" w:hAnsi="CMR10" w:cs="Arial"/>
          <w:bCs/>
        </w:rPr>
        <w:t xml:space="preserve"> = 5fF = (C10 + C6)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SlewOUTMAX</w:t>
      </w:r>
      <w:proofErr w:type="spellEnd"/>
      <w:r w:rsidRPr="00F22BE5">
        <w:rPr>
          <w:rFonts w:ascii="CMR10" w:eastAsia="CMR10" w:hAnsi="CMR10" w:cs="Arial"/>
          <w:bCs/>
        </w:rPr>
        <w:t xml:space="preserve"> = 114.92ps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SlewOUTMIN</w:t>
      </w:r>
      <w:proofErr w:type="spellEnd"/>
      <w:r w:rsidRPr="00F22BE5">
        <w:rPr>
          <w:rFonts w:ascii="CMR10" w:eastAsia="CMR10" w:hAnsi="CMR10" w:cs="Arial"/>
          <w:bCs/>
        </w:rPr>
        <w:t xml:space="preserve"> = 112.32ps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DelayMAX</w:t>
      </w:r>
      <w:proofErr w:type="spellEnd"/>
      <w:r w:rsidRPr="00F22BE5">
        <w:rPr>
          <w:rFonts w:ascii="CMR10" w:eastAsia="CMR10" w:hAnsi="CMR10" w:cs="Arial"/>
          <w:bCs/>
        </w:rPr>
        <w:t xml:space="preserve"> = 125.5ps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DelayMIN</w:t>
      </w:r>
      <w:proofErr w:type="spellEnd"/>
      <w:r w:rsidRPr="00F22BE5">
        <w:rPr>
          <w:rFonts w:ascii="CMR10" w:eastAsia="CMR10" w:hAnsi="CMR10" w:cs="Arial"/>
          <w:bCs/>
        </w:rPr>
        <w:t xml:space="preserve"> = 122.32ps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/>
          <w:bCs/>
        </w:rPr>
      </w:pPr>
      <w:r w:rsidRPr="00F22BE5">
        <w:rPr>
          <w:rFonts w:ascii="CMR10" w:eastAsia="CMR10" w:hAnsi="CMR10" w:cs="Arial"/>
          <w:b/>
          <w:bCs/>
          <w:u w:val="single"/>
        </w:rPr>
        <w:t>NODO I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SlewINMAX</w:t>
      </w:r>
      <w:proofErr w:type="spellEnd"/>
      <w:r w:rsidRPr="00F22BE5">
        <w:rPr>
          <w:rFonts w:ascii="CMR10" w:eastAsia="CMR10" w:hAnsi="CMR10" w:cs="Arial"/>
          <w:bCs/>
        </w:rPr>
        <w:t xml:space="preserve"> = 114.92ps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SlewINMIN</w:t>
      </w:r>
      <w:proofErr w:type="spellEnd"/>
      <w:r w:rsidRPr="00F22BE5">
        <w:rPr>
          <w:rFonts w:ascii="CMR10" w:eastAsia="CMR10" w:hAnsi="CMR10" w:cs="Arial"/>
          <w:bCs/>
        </w:rPr>
        <w:t xml:space="preserve"> = 112.32ps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Cin</w:t>
      </w:r>
      <w:proofErr w:type="spellEnd"/>
      <w:r w:rsidRPr="00F22BE5">
        <w:rPr>
          <w:rFonts w:ascii="CMR10" w:eastAsia="CMR10" w:hAnsi="CMR10" w:cs="Arial"/>
          <w:bCs/>
        </w:rPr>
        <w:t xml:space="preserve"> = 2fF = CINV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SlewOUTMAX</w:t>
      </w:r>
      <w:proofErr w:type="spellEnd"/>
      <w:r w:rsidRPr="00F22BE5">
        <w:rPr>
          <w:rFonts w:ascii="CMR10" w:eastAsia="CMR10" w:hAnsi="CMR10" w:cs="Arial"/>
          <w:bCs/>
        </w:rPr>
        <w:t xml:space="preserve"> = 110.98ps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Slew</w:t>
      </w:r>
      <w:r w:rsidRPr="00F22BE5">
        <w:rPr>
          <w:rFonts w:ascii="CMR10" w:eastAsia="CMR10" w:hAnsi="CMR10" w:cs="Arial"/>
          <w:bCs/>
        </w:rPr>
        <w:t>OUTMIN</w:t>
      </w:r>
      <w:proofErr w:type="spellEnd"/>
      <w:r w:rsidRPr="00F22BE5">
        <w:rPr>
          <w:rFonts w:ascii="CMR10" w:eastAsia="CMR10" w:hAnsi="CMR10" w:cs="Arial"/>
          <w:bCs/>
        </w:rPr>
        <w:t xml:space="preserve"> = 110.46ps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DelayMAX</w:t>
      </w:r>
      <w:proofErr w:type="spellEnd"/>
      <w:r w:rsidRPr="00F22BE5">
        <w:rPr>
          <w:rFonts w:ascii="CMR10" w:eastAsia="CMR10" w:hAnsi="CMR10" w:cs="Arial"/>
          <w:bCs/>
        </w:rPr>
        <w:t xml:space="preserve"> = 119.09ps</w:t>
      </w:r>
    </w:p>
    <w:p w:rsidR="00694EAB" w:rsidRPr="00F22BE5" w:rsidRDefault="00212601" w:rsidP="00F22BE5">
      <w:pPr>
        <w:spacing w:after="0" w:line="360" w:lineRule="auto"/>
        <w:rPr>
          <w:rFonts w:ascii="CMR10" w:eastAsia="CMR10" w:hAnsi="CMR10" w:cs="Arial"/>
          <w:bCs/>
        </w:rPr>
      </w:pPr>
      <w:proofErr w:type="spellStart"/>
      <w:r w:rsidRPr="00F22BE5">
        <w:rPr>
          <w:rFonts w:ascii="CMR10" w:eastAsia="CMR10" w:hAnsi="CMR10" w:cs="Arial"/>
          <w:bCs/>
        </w:rPr>
        <w:t>DelayMIN</w:t>
      </w:r>
      <w:proofErr w:type="spellEnd"/>
      <w:r w:rsidRPr="00F22BE5">
        <w:rPr>
          <w:rFonts w:ascii="CMR10" w:eastAsia="CMR10" w:hAnsi="CMR10" w:cs="Arial"/>
          <w:bCs/>
        </w:rPr>
        <w:t xml:space="preserve"> = 118.72ps</w:t>
      </w: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694EAB" w:rsidRPr="00F22BE5" w:rsidRDefault="00694EAB" w:rsidP="00F22BE5">
      <w:pPr>
        <w:spacing w:after="0" w:line="360" w:lineRule="auto"/>
        <w:rPr>
          <w:rFonts w:ascii="CMR10" w:eastAsia="CMR10" w:hAnsi="CMR10" w:cs="Arial"/>
          <w:bCs/>
        </w:rPr>
      </w:pPr>
    </w:p>
    <w:p w:rsidR="00F22BE5" w:rsidRPr="00F22BE5" w:rsidRDefault="00212601" w:rsidP="00F22BE5">
      <w:pPr>
        <w:spacing w:after="0" w:line="360" w:lineRule="auto"/>
        <w:rPr>
          <w:rFonts w:ascii="CMR10" w:hAnsi="CMR10"/>
          <w:b/>
          <w:bCs/>
        </w:rPr>
      </w:pPr>
      <w:r w:rsidRPr="00F22BE5">
        <w:rPr>
          <w:rFonts w:ascii="CMR10" w:hAnsi="CMR10"/>
          <w:b/>
          <w:bCs/>
        </w:rPr>
        <w:t>DELAY MAXIMO = 490.21ps</w:t>
      </w:r>
      <w:r w:rsidR="00F22BE5" w:rsidRPr="00F22BE5">
        <w:rPr>
          <w:rFonts w:ascii="CMR10" w:hAnsi="CMR10"/>
          <w:b/>
          <w:bCs/>
        </w:rPr>
        <w:t xml:space="preserve"> </w:t>
      </w:r>
    </w:p>
    <w:p w:rsidR="00694EAB" w:rsidRPr="00F22BE5" w:rsidRDefault="00212601" w:rsidP="00F22BE5">
      <w:pPr>
        <w:spacing w:after="0" w:line="360" w:lineRule="auto"/>
        <w:rPr>
          <w:rFonts w:ascii="CMR10" w:hAnsi="CMR10"/>
          <w:b/>
          <w:bCs/>
        </w:rPr>
      </w:pPr>
      <w:r w:rsidRPr="00F22BE5">
        <w:rPr>
          <w:rFonts w:ascii="CMR10" w:hAnsi="CMR10"/>
          <w:b/>
          <w:bCs/>
        </w:rPr>
        <w:t>DELAY MINIMO = 481.62ps</w:t>
      </w:r>
    </w:p>
    <w:sectPr w:rsidR="00694EAB" w:rsidRPr="00F22BE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panose1 w:val="00000000000000000000"/>
    <w:charset w:val="00"/>
    <w:family w:val="roman"/>
    <w:notTrueType/>
    <w:pitch w:val="default"/>
  </w:font>
  <w:font w:name="CMMI10">
    <w:panose1 w:val="00000000000000000000"/>
    <w:charset w:val="00"/>
    <w:family w:val="roman"/>
    <w:notTrueType/>
    <w:pitch w:val="default"/>
  </w:font>
  <w:font w:name="CMTI10">
    <w:panose1 w:val="00000000000000000000"/>
    <w:charset w:val="00"/>
    <w:family w:val="roman"/>
    <w:notTrueType/>
    <w:pitch w:val="default"/>
  </w:font>
  <w:font w:name="CMMI8">
    <w:panose1 w:val="00000000000000000000"/>
    <w:charset w:val="00"/>
    <w:family w:val="roman"/>
    <w:notTrueType/>
    <w:pitch w:val="default"/>
  </w:font>
  <w:font w:name="CMR8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9E2"/>
    <w:multiLevelType w:val="multilevel"/>
    <w:tmpl w:val="B2E0B6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013386B"/>
    <w:multiLevelType w:val="hybridMultilevel"/>
    <w:tmpl w:val="24A2B11C"/>
    <w:lvl w:ilvl="0" w:tplc="49C6A220">
      <w:numFmt w:val="bullet"/>
      <w:lvlText w:val=""/>
      <w:lvlJc w:val="left"/>
      <w:pPr>
        <w:ind w:left="720" w:hanging="360"/>
      </w:pPr>
      <w:rPr>
        <w:rFonts w:ascii="CMR10" w:eastAsia="CMR10" w:hAnsi="CMR10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A521A"/>
    <w:multiLevelType w:val="multilevel"/>
    <w:tmpl w:val="F2B0D864"/>
    <w:lvl w:ilvl="0">
      <w:start w:val="1"/>
      <w:numFmt w:val="upperLetter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3D511D5"/>
    <w:multiLevelType w:val="hybridMultilevel"/>
    <w:tmpl w:val="9C40ED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50B5B"/>
    <w:multiLevelType w:val="multilevel"/>
    <w:tmpl w:val="85EE9EF0"/>
    <w:lvl w:ilvl="0">
      <w:start w:val="1"/>
      <w:numFmt w:val="upperLetter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AB"/>
    <w:rsid w:val="00212601"/>
    <w:rsid w:val="00694EAB"/>
    <w:rsid w:val="00F2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link w:val="Ttulo1Car"/>
    <w:uiPriority w:val="9"/>
    <w:qFormat/>
    <w:rsid w:val="00C2726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27269"/>
    <w:rPr>
      <w:rFonts w:ascii="Times New Roman" w:eastAsia="Times New Roman" w:hAnsi="Times New Roman" w:cs="Times New Roman"/>
      <w:b/>
      <w:bCs/>
      <w:kern w:val="2"/>
      <w:sz w:val="48"/>
      <w:szCs w:val="48"/>
      <w:lang w:eastAsia="es-AR"/>
    </w:rPr>
  </w:style>
  <w:style w:type="character" w:customStyle="1" w:styleId="katex-mathml">
    <w:name w:val="katex-mathml"/>
    <w:basedOn w:val="Fuentedeprrafopredeter"/>
    <w:qFormat/>
    <w:rsid w:val="00491A19"/>
  </w:style>
  <w:style w:type="character" w:customStyle="1" w:styleId="mord">
    <w:name w:val="mord"/>
    <w:basedOn w:val="Fuentedeprrafopredeter"/>
    <w:qFormat/>
    <w:rsid w:val="00491A19"/>
  </w:style>
  <w:style w:type="character" w:styleId="Textoennegrita">
    <w:name w:val="Strong"/>
    <w:basedOn w:val="Fuentedeprrafopredeter"/>
    <w:uiPriority w:val="22"/>
    <w:qFormat/>
    <w:rsid w:val="00491A19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91A19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Fuentedeprrafopredeter"/>
    <w:qFormat/>
    <w:rsid w:val="00491A19"/>
  </w:style>
  <w:style w:type="character" w:customStyle="1" w:styleId="mrel">
    <w:name w:val="mrel"/>
    <w:basedOn w:val="Fuentedeprrafopredeter"/>
    <w:qFormat/>
    <w:rsid w:val="00491A19"/>
  </w:style>
  <w:style w:type="character" w:customStyle="1" w:styleId="mpunct">
    <w:name w:val="mpunct"/>
    <w:basedOn w:val="Fuentedeprrafopredeter"/>
    <w:qFormat/>
    <w:rsid w:val="00491A19"/>
  </w:style>
  <w:style w:type="character" w:customStyle="1" w:styleId="mbin">
    <w:name w:val="mbin"/>
    <w:basedOn w:val="Fuentedeprrafopredeter"/>
    <w:qFormat/>
    <w:rsid w:val="00AC0FBA"/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A448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91A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91A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0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link w:val="Ttulo1Car"/>
    <w:uiPriority w:val="9"/>
    <w:qFormat/>
    <w:rsid w:val="00C2726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27269"/>
    <w:rPr>
      <w:rFonts w:ascii="Times New Roman" w:eastAsia="Times New Roman" w:hAnsi="Times New Roman" w:cs="Times New Roman"/>
      <w:b/>
      <w:bCs/>
      <w:kern w:val="2"/>
      <w:sz w:val="48"/>
      <w:szCs w:val="48"/>
      <w:lang w:eastAsia="es-AR"/>
    </w:rPr>
  </w:style>
  <w:style w:type="character" w:customStyle="1" w:styleId="katex-mathml">
    <w:name w:val="katex-mathml"/>
    <w:basedOn w:val="Fuentedeprrafopredeter"/>
    <w:qFormat/>
    <w:rsid w:val="00491A19"/>
  </w:style>
  <w:style w:type="character" w:customStyle="1" w:styleId="mord">
    <w:name w:val="mord"/>
    <w:basedOn w:val="Fuentedeprrafopredeter"/>
    <w:qFormat/>
    <w:rsid w:val="00491A19"/>
  </w:style>
  <w:style w:type="character" w:styleId="Textoennegrita">
    <w:name w:val="Strong"/>
    <w:basedOn w:val="Fuentedeprrafopredeter"/>
    <w:uiPriority w:val="22"/>
    <w:qFormat/>
    <w:rsid w:val="00491A19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91A19"/>
    <w:rPr>
      <w:rFonts w:ascii="Tahoma" w:hAnsi="Tahoma" w:cs="Tahoma"/>
      <w:sz w:val="16"/>
      <w:szCs w:val="16"/>
    </w:rPr>
  </w:style>
  <w:style w:type="character" w:customStyle="1" w:styleId="vlist-s">
    <w:name w:val="vlist-s"/>
    <w:basedOn w:val="Fuentedeprrafopredeter"/>
    <w:qFormat/>
    <w:rsid w:val="00491A19"/>
  </w:style>
  <w:style w:type="character" w:customStyle="1" w:styleId="mrel">
    <w:name w:val="mrel"/>
    <w:basedOn w:val="Fuentedeprrafopredeter"/>
    <w:qFormat/>
    <w:rsid w:val="00491A19"/>
  </w:style>
  <w:style w:type="character" w:customStyle="1" w:styleId="mpunct">
    <w:name w:val="mpunct"/>
    <w:basedOn w:val="Fuentedeprrafopredeter"/>
    <w:qFormat/>
    <w:rsid w:val="00491A19"/>
  </w:style>
  <w:style w:type="character" w:customStyle="1" w:styleId="mbin">
    <w:name w:val="mbin"/>
    <w:basedOn w:val="Fuentedeprrafopredeter"/>
    <w:qFormat/>
    <w:rsid w:val="00AC0FBA"/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A448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91A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91A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39523-F778-4D81-B249-DFC256DA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8</Pages>
  <Words>1376</Words>
  <Characters>7571</Characters>
  <Application>Microsoft Office Word</Application>
  <DocSecurity>0</DocSecurity>
  <Lines>63</Lines>
  <Paragraphs>17</Paragraphs>
  <ScaleCrop>false</ScaleCrop>
  <Company>ESTA</Company>
  <LinksUpToDate>false</LinksUpToDate>
  <CharactersWithSpaces>8930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dc:description/>
  <cp:lastModifiedBy>Yo</cp:lastModifiedBy>
  <cp:revision>26</cp:revision>
  <dcterms:created xsi:type="dcterms:W3CDTF">2024-10-29T15:53:00Z</dcterms:created>
  <dcterms:modified xsi:type="dcterms:W3CDTF">2024-11-04T16:06:00Z</dcterms:modified>
  <dc:language>es-AR</dc:language>
</cp:coreProperties>
</file>