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146" w:rsidRPr="00F73146" w:rsidRDefault="00F73146" w:rsidP="00F73146">
      <w:pPr>
        <w:rPr>
          <w:b/>
        </w:rPr>
      </w:pPr>
      <w:r w:rsidRPr="00F73146">
        <w:rPr>
          <w:b/>
        </w:rPr>
        <w:t>Блочная область видимости (</w:t>
      </w:r>
      <w:proofErr w:type="spellStart"/>
      <w:r w:rsidRPr="00F73146">
        <w:rPr>
          <w:b/>
        </w:rPr>
        <w:t>block</w:t>
      </w:r>
      <w:proofErr w:type="spellEnd"/>
      <w:r w:rsidRPr="00F73146">
        <w:rPr>
          <w:b/>
        </w:rPr>
        <w:t xml:space="preserve"> </w:t>
      </w:r>
      <w:proofErr w:type="spellStart"/>
      <w:r w:rsidRPr="00F73146">
        <w:rPr>
          <w:b/>
        </w:rPr>
        <w:t>scope</w:t>
      </w:r>
      <w:proofErr w:type="spellEnd"/>
      <w:r w:rsidRPr="00F73146">
        <w:rPr>
          <w:b/>
        </w:rPr>
        <w:t>)</w:t>
      </w:r>
    </w:p>
    <w:p w:rsidR="00F73146" w:rsidRPr="00426890" w:rsidRDefault="00F73146" w:rsidP="00F73146">
      <w:pPr>
        <w:rPr>
          <w:lang w:val="en-US"/>
        </w:rPr>
      </w:pPr>
      <w:r w:rsidRPr="00E6173C">
        <w:rPr>
          <w:lang w:val="en-US"/>
        </w:rPr>
        <w:t xml:space="preserve">ES5: </w:t>
      </w:r>
      <w:r w:rsidR="00E6173C" w:rsidRPr="00E6173C">
        <w:rPr>
          <w:lang w:val="en-US"/>
        </w:rPr>
        <w:t xml:space="preserve"> </w:t>
      </w:r>
      <w:r w:rsidRPr="00E6173C">
        <w:rPr>
          <w:lang w:val="en-US"/>
        </w:rPr>
        <w:t xml:space="preserve">A variable statement declares variables that </w:t>
      </w:r>
      <w:proofErr w:type="gramStart"/>
      <w:r w:rsidRPr="00E6173C">
        <w:rPr>
          <w:lang w:val="en-US"/>
        </w:rPr>
        <w:t>are created</w:t>
      </w:r>
      <w:proofErr w:type="gramEnd"/>
      <w:r w:rsidRPr="00E6173C">
        <w:rPr>
          <w:lang w:val="en-US"/>
        </w:rPr>
        <w:t xml:space="preserve"> as defined in 10.5. </w:t>
      </w:r>
      <w:r w:rsidRPr="00426890">
        <w:rPr>
          <w:lang w:val="en-US"/>
        </w:rPr>
        <w:t xml:space="preserve">Variables are </w:t>
      </w:r>
      <w:proofErr w:type="spellStart"/>
      <w:r w:rsidRPr="00426890">
        <w:rPr>
          <w:lang w:val="en-US"/>
        </w:rPr>
        <w:t>initialised</w:t>
      </w:r>
      <w:proofErr w:type="spellEnd"/>
      <w:r w:rsidRPr="00426890">
        <w:rPr>
          <w:lang w:val="en-US"/>
        </w:rPr>
        <w:t xml:space="preserve"> to</w:t>
      </w:r>
      <w:r w:rsidR="00F80012">
        <w:t xml:space="preserve"> </w:t>
      </w:r>
      <w:proofErr w:type="gramStart"/>
      <w:r w:rsidRPr="00426890">
        <w:rPr>
          <w:b/>
          <w:bCs/>
          <w:lang w:val="en-US"/>
        </w:rPr>
        <w:t>undefined</w:t>
      </w:r>
      <w:proofErr w:type="gramEnd"/>
      <w:r w:rsidRPr="00426890">
        <w:rPr>
          <w:lang w:val="en-US"/>
        </w:rPr>
        <w:t> when created. A variable with an </w:t>
      </w:r>
      <w:proofErr w:type="spellStart"/>
      <w:r w:rsidRPr="00426890">
        <w:rPr>
          <w:i/>
          <w:iCs/>
          <w:lang w:val="en-US"/>
        </w:rPr>
        <w:t>Initialiser</w:t>
      </w:r>
      <w:proofErr w:type="spellEnd"/>
      <w:r w:rsidRPr="00426890">
        <w:rPr>
          <w:lang w:val="en-US"/>
        </w:rPr>
        <w:t> </w:t>
      </w:r>
      <w:proofErr w:type="gramStart"/>
      <w:r w:rsidRPr="00426890">
        <w:rPr>
          <w:lang w:val="en-US"/>
        </w:rPr>
        <w:t>is assigned</w:t>
      </w:r>
      <w:proofErr w:type="gramEnd"/>
      <w:r w:rsidRPr="00426890">
        <w:rPr>
          <w:lang w:val="en-US"/>
        </w:rPr>
        <w:t xml:space="preserve"> the value of its </w:t>
      </w:r>
      <w:proofErr w:type="spellStart"/>
      <w:r w:rsidRPr="00426890">
        <w:rPr>
          <w:i/>
          <w:iCs/>
          <w:lang w:val="en-US"/>
        </w:rPr>
        <w:t>AssignmentExpression</w:t>
      </w:r>
      <w:proofErr w:type="spellEnd"/>
      <w:r w:rsidRPr="00426890">
        <w:rPr>
          <w:lang w:val="en-US"/>
        </w:rPr>
        <w:t> when the </w:t>
      </w:r>
      <w:proofErr w:type="spellStart"/>
      <w:r w:rsidRPr="00426890">
        <w:rPr>
          <w:i/>
          <w:iCs/>
          <w:lang w:val="en-US"/>
        </w:rPr>
        <w:t>VariableStatement</w:t>
      </w:r>
      <w:proofErr w:type="spellEnd"/>
      <w:r w:rsidRPr="00426890">
        <w:rPr>
          <w:lang w:val="en-US"/>
        </w:rPr>
        <w:t> is executed, not when the variable is created.</w:t>
      </w:r>
    </w:p>
    <w:p w:rsidR="00F73146" w:rsidRDefault="00F73146" w:rsidP="00F73146">
      <w:pPr>
        <w:rPr>
          <w:lang w:val="en-US"/>
        </w:rPr>
      </w:pPr>
      <w:r w:rsidRPr="00426890">
        <w:rPr>
          <w:lang w:val="en-US"/>
        </w:rPr>
        <w:t xml:space="preserve">ES6: </w:t>
      </w:r>
      <w:r w:rsidRPr="00F73146">
        <w:rPr>
          <w:lang w:val="en-US"/>
        </w:rPr>
        <w:t xml:space="preserve">A </w:t>
      </w:r>
      <w:r w:rsidRPr="00F80012">
        <w:rPr>
          <w:b/>
          <w:lang w:val="en-US"/>
        </w:rPr>
        <w:t xml:space="preserve">let and </w:t>
      </w:r>
      <w:proofErr w:type="spellStart"/>
      <w:r w:rsidRPr="00F80012">
        <w:rPr>
          <w:b/>
          <w:lang w:val="en-US"/>
        </w:rPr>
        <w:t>const</w:t>
      </w:r>
      <w:proofErr w:type="spellEnd"/>
      <w:r w:rsidRPr="00F73146">
        <w:rPr>
          <w:lang w:val="en-US"/>
        </w:rPr>
        <w:t xml:space="preserve"> declarations define variables that </w:t>
      </w:r>
      <w:proofErr w:type="gramStart"/>
      <w:r w:rsidRPr="00F73146">
        <w:rPr>
          <w:lang w:val="en-US"/>
        </w:rPr>
        <w:t>are scoped</w:t>
      </w:r>
      <w:proofErr w:type="gramEnd"/>
      <w:r w:rsidRPr="00F73146">
        <w:rPr>
          <w:lang w:val="en-US"/>
        </w:rPr>
        <w:t xml:space="preserve"> to the running execution context’s </w:t>
      </w:r>
      <w:proofErr w:type="spellStart"/>
      <w:r w:rsidRPr="00F73146">
        <w:rPr>
          <w:lang w:val="en-US"/>
        </w:rPr>
        <w:t>LexicalEnvironment</w:t>
      </w:r>
      <w:proofErr w:type="spellEnd"/>
      <w:r w:rsidRPr="00F73146">
        <w:rPr>
          <w:lang w:val="en-US"/>
        </w:rPr>
        <w:t xml:space="preserve">. The variables </w:t>
      </w:r>
      <w:proofErr w:type="gramStart"/>
      <w:r w:rsidRPr="00F73146">
        <w:rPr>
          <w:lang w:val="en-US"/>
        </w:rPr>
        <w:t>are created</w:t>
      </w:r>
      <w:proofErr w:type="gramEnd"/>
      <w:r w:rsidRPr="00F73146">
        <w:rPr>
          <w:lang w:val="en-US"/>
        </w:rPr>
        <w:t xml:space="preserve"> when their containing Lexical Environment is instantiated but may not be accessed in any way until the variable’s </w:t>
      </w:r>
      <w:proofErr w:type="spellStart"/>
      <w:r w:rsidRPr="00F73146">
        <w:rPr>
          <w:lang w:val="en-US"/>
        </w:rPr>
        <w:t>LexicalBinding</w:t>
      </w:r>
      <w:proofErr w:type="spellEnd"/>
      <w:r w:rsidRPr="00F73146">
        <w:rPr>
          <w:lang w:val="en-US"/>
        </w:rPr>
        <w:t xml:space="preserve"> is evaluated. A variable defined by a </w:t>
      </w:r>
      <w:proofErr w:type="spellStart"/>
      <w:r w:rsidRPr="00F73146">
        <w:rPr>
          <w:lang w:val="en-US"/>
        </w:rPr>
        <w:t>LexicalBinding</w:t>
      </w:r>
      <w:proofErr w:type="spellEnd"/>
      <w:r w:rsidRPr="00F73146">
        <w:rPr>
          <w:lang w:val="en-US"/>
        </w:rPr>
        <w:t xml:space="preserve"> with an Initializer </w:t>
      </w:r>
      <w:proofErr w:type="gramStart"/>
      <w:r w:rsidRPr="00F73146">
        <w:rPr>
          <w:lang w:val="en-US"/>
        </w:rPr>
        <w:t>is assigned</w:t>
      </w:r>
      <w:proofErr w:type="gramEnd"/>
      <w:r w:rsidRPr="00F73146">
        <w:rPr>
          <w:lang w:val="en-US"/>
        </w:rPr>
        <w:t xml:space="preserve"> the value of its Initializer’s </w:t>
      </w:r>
      <w:proofErr w:type="spellStart"/>
      <w:r w:rsidRPr="00F73146">
        <w:rPr>
          <w:lang w:val="en-US"/>
        </w:rPr>
        <w:t>AssignmentExpression</w:t>
      </w:r>
      <w:proofErr w:type="spellEnd"/>
      <w:r w:rsidRPr="00F73146">
        <w:rPr>
          <w:lang w:val="en-US"/>
        </w:rPr>
        <w:t xml:space="preserve"> when the </w:t>
      </w:r>
      <w:proofErr w:type="spellStart"/>
      <w:r w:rsidRPr="00F73146">
        <w:rPr>
          <w:lang w:val="en-US"/>
        </w:rPr>
        <w:t>LexicalBinding</w:t>
      </w:r>
      <w:proofErr w:type="spellEnd"/>
      <w:r w:rsidRPr="00F73146">
        <w:rPr>
          <w:lang w:val="en-US"/>
        </w:rPr>
        <w:t xml:space="preserve"> is evaluated, not when the variable is created. If a </w:t>
      </w:r>
      <w:proofErr w:type="spellStart"/>
      <w:r w:rsidRPr="00F73146">
        <w:rPr>
          <w:lang w:val="en-US"/>
        </w:rPr>
        <w:t>LexicalBinding</w:t>
      </w:r>
      <w:proofErr w:type="spellEnd"/>
      <w:r w:rsidRPr="00F73146">
        <w:rPr>
          <w:lang w:val="en-US"/>
        </w:rPr>
        <w:t xml:space="preserve"> in a let declaration does not have an Initializer the variable </w:t>
      </w:r>
      <w:proofErr w:type="gramStart"/>
      <w:r w:rsidRPr="00F73146">
        <w:rPr>
          <w:lang w:val="en-US"/>
        </w:rPr>
        <w:t>is assigned</w:t>
      </w:r>
      <w:proofErr w:type="gramEnd"/>
      <w:r w:rsidRPr="00F73146">
        <w:rPr>
          <w:lang w:val="en-US"/>
        </w:rPr>
        <w:t xml:space="preserve"> the value undefined when the </w:t>
      </w:r>
      <w:proofErr w:type="spellStart"/>
      <w:r w:rsidRPr="00F73146">
        <w:rPr>
          <w:lang w:val="en-US"/>
        </w:rPr>
        <w:t>LexicalBinding</w:t>
      </w:r>
      <w:proofErr w:type="spellEnd"/>
      <w:r w:rsidRPr="00F73146">
        <w:rPr>
          <w:lang w:val="en-US"/>
        </w:rPr>
        <w:t xml:space="preserve"> is evaluated.</w:t>
      </w:r>
    </w:p>
    <w:p w:rsidR="00F80012" w:rsidRDefault="00F80012" w:rsidP="00F73146">
      <w:pPr>
        <w:rPr>
          <w:lang w:val="en-US"/>
        </w:rPr>
      </w:pPr>
    </w:p>
    <w:p w:rsidR="00F80012" w:rsidRDefault="00F73146" w:rsidP="00F73146">
      <w:r w:rsidRPr="00426890">
        <w:t xml:space="preserve">В текущей версии </w:t>
      </w:r>
      <w:r w:rsidRPr="00F73146">
        <w:rPr>
          <w:lang w:val="en-US"/>
        </w:rPr>
        <w:t>JavaScript</w:t>
      </w:r>
      <w:r w:rsidRPr="00426890">
        <w:t xml:space="preserve"> присутствует </w:t>
      </w:r>
      <w:r w:rsidR="00F80012">
        <w:t xml:space="preserve">ключевое слово </w:t>
      </w:r>
      <w:proofErr w:type="spellStart"/>
      <w:r w:rsidR="00F80012">
        <w:rPr>
          <w:lang w:val="en-US"/>
        </w:rPr>
        <w:t>var</w:t>
      </w:r>
      <w:proofErr w:type="spellEnd"/>
      <w:r w:rsidR="00F80012" w:rsidRPr="00F80012">
        <w:t xml:space="preserve"> которое </w:t>
      </w:r>
      <w:r w:rsidR="00F80012">
        <w:t>определяет локальность переменных на уровне функций. (</w:t>
      </w:r>
      <w:r w:rsidRPr="00426890">
        <w:t>функциональная область видимости</w:t>
      </w:r>
      <w:r w:rsidR="00F80012">
        <w:t>)</w:t>
      </w:r>
      <w:r w:rsidRPr="00426890">
        <w:t xml:space="preserve"> Это означает, что все переменные, объявленные </w:t>
      </w:r>
      <w:r w:rsidRPr="00F73146">
        <w:rPr>
          <w:lang w:val="en-US"/>
        </w:rPr>
        <w:t>c</w:t>
      </w:r>
      <w:r w:rsidRPr="00426890">
        <w:t xml:space="preserve"> помощью </w:t>
      </w:r>
      <w:proofErr w:type="spellStart"/>
      <w:r w:rsidRPr="00F73146">
        <w:rPr>
          <w:lang w:val="en-US"/>
        </w:rPr>
        <w:t>var</w:t>
      </w:r>
      <w:proofErr w:type="spellEnd"/>
      <w:r w:rsidRPr="00426890">
        <w:t xml:space="preserve">, будут видны в любом месте функции (даже если они объявлены внутри блока). </w:t>
      </w:r>
    </w:p>
    <w:p w:rsidR="00F73146" w:rsidRPr="00F80012" w:rsidRDefault="00F73146" w:rsidP="00F73146">
      <w:pPr>
        <w:rPr>
          <w:lang w:val="en-US"/>
        </w:rPr>
      </w:pPr>
      <w:proofErr w:type="gramStart"/>
      <w:r w:rsidRPr="00F73146">
        <w:rPr>
          <w:lang w:val="en-US"/>
        </w:rPr>
        <w:t>function</w:t>
      </w:r>
      <w:proofErr w:type="gramEnd"/>
      <w:r w:rsidRPr="00F80012">
        <w:rPr>
          <w:lang w:val="en-US"/>
        </w:rPr>
        <w:t xml:space="preserve"> </w:t>
      </w:r>
      <w:r w:rsidRPr="00F73146">
        <w:rPr>
          <w:lang w:val="en-US"/>
        </w:rPr>
        <w:t>f</w:t>
      </w:r>
      <w:r w:rsidRPr="00F80012">
        <w:rPr>
          <w:lang w:val="en-US"/>
        </w:rPr>
        <w:t>(</w:t>
      </w:r>
      <w:r w:rsidRPr="00F73146">
        <w:rPr>
          <w:lang w:val="en-US"/>
        </w:rPr>
        <w:t>a</w:t>
      </w:r>
      <w:r w:rsidRPr="00F80012">
        <w:rPr>
          <w:lang w:val="en-US"/>
        </w:rPr>
        <w:t>) {</w:t>
      </w:r>
    </w:p>
    <w:p w:rsidR="00F73146" w:rsidRPr="00F73146" w:rsidRDefault="00F73146" w:rsidP="00F73146">
      <w:pPr>
        <w:rPr>
          <w:lang w:val="en-US"/>
        </w:rPr>
      </w:pPr>
      <w:r w:rsidRPr="00F80012">
        <w:rPr>
          <w:lang w:val="en-US"/>
        </w:rPr>
        <w:t xml:space="preserve">   </w:t>
      </w:r>
      <w:proofErr w:type="gramStart"/>
      <w:r w:rsidRPr="00F73146">
        <w:rPr>
          <w:lang w:val="en-US"/>
        </w:rPr>
        <w:t>if</w:t>
      </w:r>
      <w:proofErr w:type="gramEnd"/>
      <w:r w:rsidRPr="00F73146">
        <w:rPr>
          <w:lang w:val="en-US"/>
        </w:rPr>
        <w:t xml:space="preserve"> (a &lt; 0) {    </w:t>
      </w:r>
      <w:proofErr w:type="spellStart"/>
      <w:r w:rsidRPr="00F73146">
        <w:rPr>
          <w:lang w:val="en-US"/>
        </w:rPr>
        <w:t>var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i</w:t>
      </w:r>
      <w:proofErr w:type="spellEnd"/>
      <w:r w:rsidRPr="00F73146">
        <w:rPr>
          <w:lang w:val="en-US"/>
        </w:rPr>
        <w:t xml:space="preserve"> = 3;</w:t>
      </w:r>
      <w:r>
        <w:rPr>
          <w:lang w:val="en-US"/>
        </w:rPr>
        <w:t xml:space="preserve"> }</w:t>
      </w:r>
    </w:p>
    <w:p w:rsidR="00F73146" w:rsidRPr="00426890" w:rsidRDefault="00F73146" w:rsidP="00F73146">
      <w:r w:rsidRPr="00F73146">
        <w:rPr>
          <w:lang w:val="en-US"/>
        </w:rPr>
        <w:t xml:space="preserve">  </w:t>
      </w:r>
      <w:r>
        <w:rPr>
          <w:lang w:val="en-US"/>
        </w:rPr>
        <w:t xml:space="preserve"> </w:t>
      </w:r>
      <w:proofErr w:type="gramStart"/>
      <w:r w:rsidRPr="00F73146">
        <w:rPr>
          <w:lang w:val="en-US"/>
        </w:rPr>
        <w:t>console</w:t>
      </w:r>
      <w:r w:rsidRPr="00426890">
        <w:t>.</w:t>
      </w:r>
      <w:r w:rsidRPr="00F73146">
        <w:rPr>
          <w:lang w:val="en-US"/>
        </w:rPr>
        <w:t>log</w:t>
      </w:r>
      <w:r w:rsidRPr="00426890">
        <w:t>(</w:t>
      </w:r>
      <w:proofErr w:type="spellStart"/>
      <w:proofErr w:type="gramEnd"/>
      <w:r w:rsidRPr="00F73146">
        <w:rPr>
          <w:lang w:val="en-US"/>
        </w:rPr>
        <w:t>i</w:t>
      </w:r>
      <w:proofErr w:type="spellEnd"/>
      <w:r w:rsidRPr="00426890">
        <w:t>); // 3</w:t>
      </w:r>
    </w:p>
    <w:p w:rsidR="00F73146" w:rsidRPr="00426890" w:rsidRDefault="00F73146" w:rsidP="00F73146">
      <w:r w:rsidRPr="00426890">
        <w:t>}</w:t>
      </w:r>
    </w:p>
    <w:p w:rsidR="00F73146" w:rsidRPr="00426890" w:rsidRDefault="00F80012" w:rsidP="00F73146">
      <w:r>
        <w:t>Но этого было явно мало, и подчас приводило к ошибкам, поэтому в</w:t>
      </w:r>
      <w:r w:rsidR="00F73146" w:rsidRPr="00426890">
        <w:t xml:space="preserve"> новой версии появится ключевое слово </w:t>
      </w:r>
      <w:r w:rsidR="00F73146" w:rsidRPr="00F73146">
        <w:rPr>
          <w:lang w:val="en-US"/>
        </w:rPr>
        <w:t>let</w:t>
      </w:r>
      <w:r w:rsidR="00F73146" w:rsidRPr="00426890">
        <w:t>, которое позволит объявлять переменные с блочной областью видимости</w:t>
      </w:r>
      <w:r>
        <w:t xml:space="preserve"> (блок это всё что угодно внутри фигурных скобок </w:t>
      </w:r>
      <w:r w:rsidRPr="00F80012">
        <w:t>{</w:t>
      </w:r>
      <w:proofErr w:type="gramStart"/>
      <w:r w:rsidRPr="00F80012">
        <w:t xml:space="preserve">} </w:t>
      </w:r>
      <w:r>
        <w:t>)</w:t>
      </w:r>
      <w:proofErr w:type="gramEnd"/>
      <w:r w:rsidR="00F73146" w:rsidRPr="00426890">
        <w:t>:</w:t>
      </w:r>
    </w:p>
    <w:p w:rsidR="00F80012" w:rsidRPr="00F80012" w:rsidRDefault="00F80012" w:rsidP="00F73146">
      <w:r>
        <w:t>Пример 1.</w:t>
      </w:r>
    </w:p>
    <w:p w:rsidR="00F73146" w:rsidRPr="00F73146" w:rsidRDefault="00F73146" w:rsidP="00F80012">
      <w:pPr>
        <w:spacing w:after="0"/>
        <w:rPr>
          <w:lang w:val="en-US"/>
        </w:rPr>
      </w:pPr>
      <w:proofErr w:type="gramStart"/>
      <w:r w:rsidRPr="00F73146">
        <w:rPr>
          <w:lang w:val="en-US"/>
        </w:rPr>
        <w:t>function</w:t>
      </w:r>
      <w:proofErr w:type="gramEnd"/>
      <w:r w:rsidRPr="00F73146">
        <w:rPr>
          <w:lang w:val="en-US"/>
        </w:rPr>
        <w:t xml:space="preserve"> f(a) {</w:t>
      </w:r>
    </w:p>
    <w:p w:rsidR="00F73146" w:rsidRPr="00F73146" w:rsidRDefault="00F73146" w:rsidP="00F80012">
      <w:pPr>
        <w:spacing w:after="0"/>
        <w:rPr>
          <w:lang w:val="en-US"/>
        </w:rPr>
      </w:pPr>
      <w:r w:rsidRPr="00F73146">
        <w:rPr>
          <w:lang w:val="en-US"/>
        </w:rPr>
        <w:t xml:space="preserve">   </w:t>
      </w:r>
      <w:proofErr w:type="gramStart"/>
      <w:r w:rsidRPr="00F73146">
        <w:rPr>
          <w:lang w:val="en-US"/>
        </w:rPr>
        <w:t>if</w:t>
      </w:r>
      <w:proofErr w:type="gramEnd"/>
      <w:r w:rsidRPr="00F73146">
        <w:rPr>
          <w:lang w:val="en-US"/>
        </w:rPr>
        <w:t xml:space="preserve"> (a &lt; 0) {  let </w:t>
      </w:r>
      <w:proofErr w:type="spellStart"/>
      <w:r w:rsidRPr="00F73146">
        <w:rPr>
          <w:lang w:val="en-US"/>
        </w:rPr>
        <w:t>i</w:t>
      </w:r>
      <w:proofErr w:type="spellEnd"/>
      <w:r w:rsidRPr="00F73146">
        <w:rPr>
          <w:lang w:val="en-US"/>
        </w:rPr>
        <w:t xml:space="preserve"> = 3;</w:t>
      </w:r>
      <w:r>
        <w:rPr>
          <w:lang w:val="en-US"/>
        </w:rPr>
        <w:t xml:space="preserve"> </w:t>
      </w:r>
      <w:r w:rsidRPr="00F73146">
        <w:rPr>
          <w:lang w:val="en-US"/>
        </w:rPr>
        <w:t>}</w:t>
      </w:r>
    </w:p>
    <w:p w:rsidR="00F73146" w:rsidRPr="00F73146" w:rsidRDefault="00F73146" w:rsidP="00F80012">
      <w:pPr>
        <w:spacing w:after="0"/>
        <w:rPr>
          <w:lang w:val="en-US"/>
        </w:rPr>
      </w:pPr>
      <w:r w:rsidRPr="00F73146">
        <w:rPr>
          <w:lang w:val="en-US"/>
        </w:rPr>
        <w:t xml:space="preserve">   </w:t>
      </w:r>
      <w:proofErr w:type="gramStart"/>
      <w:r w:rsidRPr="00F73146">
        <w:rPr>
          <w:lang w:val="en-US"/>
        </w:rPr>
        <w:t>console.log(</w:t>
      </w:r>
      <w:proofErr w:type="spellStart"/>
      <w:proofErr w:type="gramEnd"/>
      <w:r w:rsidRPr="00F73146">
        <w:rPr>
          <w:lang w:val="en-US"/>
        </w:rPr>
        <w:t>i</w:t>
      </w:r>
      <w:proofErr w:type="spellEnd"/>
      <w:r w:rsidRPr="00F73146">
        <w:rPr>
          <w:lang w:val="en-US"/>
        </w:rPr>
        <w:t xml:space="preserve">); // </w:t>
      </w:r>
      <w:proofErr w:type="spellStart"/>
      <w:r w:rsidRPr="00F73146">
        <w:rPr>
          <w:lang w:val="en-US"/>
        </w:rPr>
        <w:t>ReferenceError</w:t>
      </w:r>
      <w:proofErr w:type="spellEnd"/>
      <w:r w:rsidRPr="00F73146">
        <w:rPr>
          <w:lang w:val="en-US"/>
        </w:rPr>
        <w:t xml:space="preserve">: </w:t>
      </w:r>
      <w:proofErr w:type="spellStart"/>
      <w:r w:rsidRPr="00F73146">
        <w:rPr>
          <w:lang w:val="en-US"/>
        </w:rPr>
        <w:t>i</w:t>
      </w:r>
      <w:proofErr w:type="spellEnd"/>
      <w:r w:rsidRPr="00F73146">
        <w:rPr>
          <w:lang w:val="en-US"/>
        </w:rPr>
        <w:t xml:space="preserve"> is not defined</w:t>
      </w:r>
    </w:p>
    <w:p w:rsidR="00F73146" w:rsidRDefault="00F73146" w:rsidP="00F80012">
      <w:pPr>
        <w:spacing w:after="0"/>
        <w:rPr>
          <w:lang w:val="en-US"/>
        </w:rPr>
      </w:pPr>
      <w:r>
        <w:rPr>
          <w:lang w:val="en-US"/>
        </w:rPr>
        <w:t>}</w:t>
      </w:r>
    </w:p>
    <w:p w:rsidR="00F80012" w:rsidRDefault="00F80012" w:rsidP="00F73146"/>
    <w:p w:rsidR="00F80012" w:rsidRPr="00F80012" w:rsidRDefault="00F80012" w:rsidP="00F73146">
      <w:pPr>
        <w:rPr>
          <w:lang w:val="en-US"/>
        </w:rPr>
      </w:pPr>
      <w:r>
        <w:t>Пример</w:t>
      </w:r>
      <w:r w:rsidRPr="00F80012">
        <w:rPr>
          <w:lang w:val="en-US"/>
        </w:rPr>
        <w:t xml:space="preserve"> 2.</w:t>
      </w:r>
    </w:p>
    <w:p w:rsidR="00F80012" w:rsidRPr="00F80012" w:rsidRDefault="00F80012" w:rsidP="00F80012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tag = '#</w:t>
      </w:r>
      <w:proofErr w:type="spellStart"/>
      <w:r>
        <w:rPr>
          <w:lang w:val="en-US"/>
        </w:rPr>
        <w:t>wstdays</w:t>
      </w:r>
      <w:proofErr w:type="spellEnd"/>
      <w:r>
        <w:rPr>
          <w:lang w:val="en-US"/>
        </w:rPr>
        <w:t>';</w:t>
      </w:r>
      <w:r>
        <w:rPr>
          <w:lang w:val="en-US"/>
        </w:rPr>
        <w:tab/>
      </w:r>
    </w:p>
    <w:p w:rsidR="00F80012" w:rsidRPr="00F80012" w:rsidRDefault="00F80012" w:rsidP="00F80012">
      <w:pPr>
        <w:spacing w:after="0"/>
        <w:rPr>
          <w:lang w:val="en-US"/>
        </w:rPr>
      </w:pPr>
      <w:proofErr w:type="gramStart"/>
      <w:r w:rsidRPr="00F80012">
        <w:rPr>
          <w:lang w:val="en-US"/>
        </w:rPr>
        <w:t>if</w:t>
      </w:r>
      <w:proofErr w:type="gramEnd"/>
      <w:r w:rsidRPr="00F80012">
        <w:rPr>
          <w:lang w:val="en-US"/>
        </w:rPr>
        <w:t xml:space="preserve"> (true) {</w:t>
      </w:r>
      <w:r w:rsidRPr="00F80012">
        <w:rPr>
          <w:lang w:val="en-US"/>
        </w:rPr>
        <w:tab/>
      </w:r>
    </w:p>
    <w:p w:rsidR="00F80012" w:rsidRPr="00F80012" w:rsidRDefault="00F80012" w:rsidP="00F80012">
      <w:pPr>
        <w:spacing w:after="0"/>
        <w:ind w:firstLine="708"/>
        <w:rPr>
          <w:lang w:val="en-US"/>
        </w:rPr>
      </w:pPr>
      <w:proofErr w:type="gramStart"/>
      <w:r w:rsidRPr="00F80012">
        <w:rPr>
          <w:lang w:val="en-US"/>
        </w:rPr>
        <w:t>let</w:t>
      </w:r>
      <w:proofErr w:type="gramEnd"/>
      <w:r w:rsidRPr="00F80012">
        <w:rPr>
          <w:lang w:val="en-US"/>
        </w:rPr>
        <w:t xml:space="preserve"> tag = '#404fest';</w:t>
      </w:r>
      <w:r w:rsidRPr="00F80012">
        <w:rPr>
          <w:lang w:val="en-US"/>
        </w:rPr>
        <w:tab/>
      </w:r>
    </w:p>
    <w:p w:rsidR="00F80012" w:rsidRPr="00F80012" w:rsidRDefault="00F80012" w:rsidP="00F80012">
      <w:pPr>
        <w:spacing w:after="0"/>
        <w:rPr>
          <w:lang w:val="en-US"/>
        </w:rPr>
      </w:pPr>
      <w:r w:rsidRPr="00F80012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F80012">
        <w:rPr>
          <w:lang w:val="en-US"/>
        </w:rPr>
        <w:t>console.log(</w:t>
      </w:r>
      <w:proofErr w:type="gramEnd"/>
      <w:r w:rsidRPr="00F80012">
        <w:rPr>
          <w:lang w:val="en-US"/>
        </w:rPr>
        <w:t>tag); // "#404fest"</w:t>
      </w:r>
      <w:r w:rsidRPr="00F80012">
        <w:rPr>
          <w:lang w:val="en-US"/>
        </w:rPr>
        <w:tab/>
      </w:r>
    </w:p>
    <w:p w:rsidR="00F80012" w:rsidRPr="00F80012" w:rsidRDefault="00F80012" w:rsidP="00F80012">
      <w:pPr>
        <w:spacing w:after="0"/>
        <w:rPr>
          <w:lang w:val="en-US"/>
        </w:rPr>
      </w:pPr>
      <w:r w:rsidRPr="00F80012">
        <w:rPr>
          <w:lang w:val="en-US"/>
        </w:rPr>
        <w:t>}</w:t>
      </w:r>
      <w:r w:rsidRPr="00F80012">
        <w:rPr>
          <w:lang w:val="en-US"/>
        </w:rPr>
        <w:tab/>
      </w:r>
    </w:p>
    <w:p w:rsidR="00F80012" w:rsidRPr="00F80012" w:rsidRDefault="00F80012" w:rsidP="00F80012">
      <w:pPr>
        <w:spacing w:after="0"/>
        <w:rPr>
          <w:lang w:val="en-US"/>
        </w:rPr>
      </w:pPr>
      <w:proofErr w:type="gramStart"/>
      <w:r w:rsidRPr="00F80012">
        <w:rPr>
          <w:lang w:val="en-US"/>
        </w:rPr>
        <w:t>console.log(</w:t>
      </w:r>
      <w:proofErr w:type="gramEnd"/>
      <w:r w:rsidRPr="00F80012">
        <w:rPr>
          <w:lang w:val="en-US"/>
        </w:rPr>
        <w:t>tag); // "#</w:t>
      </w:r>
      <w:proofErr w:type="spellStart"/>
      <w:r w:rsidRPr="00F80012">
        <w:rPr>
          <w:lang w:val="en-US"/>
        </w:rPr>
        <w:t>wstdays</w:t>
      </w:r>
      <w:proofErr w:type="spellEnd"/>
      <w:r w:rsidRPr="00F80012">
        <w:rPr>
          <w:lang w:val="en-US"/>
        </w:rPr>
        <w:t>"</w:t>
      </w:r>
    </w:p>
    <w:p w:rsidR="00F80012" w:rsidRDefault="00F80012" w:rsidP="00F73146">
      <w:pPr>
        <w:rPr>
          <w:lang w:val="en-US"/>
        </w:rPr>
      </w:pPr>
    </w:p>
    <w:p w:rsidR="00F80012" w:rsidRDefault="00F80012" w:rsidP="00F73146">
      <w:r>
        <w:t xml:space="preserve">Так же появится ключевое слово </w:t>
      </w:r>
      <w:proofErr w:type="spellStart"/>
      <w:proofErr w:type="gramStart"/>
      <w:r>
        <w:rPr>
          <w:lang w:val="en-US"/>
        </w:rPr>
        <w:t>const</w:t>
      </w:r>
      <w:proofErr w:type="spellEnd"/>
      <w:r w:rsidRPr="00F80012">
        <w:t xml:space="preserve"> </w:t>
      </w:r>
      <w:r w:rsidR="00644114">
        <w:t>,</w:t>
      </w:r>
      <w:proofErr w:type="gramEnd"/>
      <w:r w:rsidR="00644114">
        <w:t xml:space="preserve"> которое позволяет определять константы (переменные, которые имеют не могут быть переопределены / </w:t>
      </w:r>
      <w:r w:rsidR="00644114">
        <w:rPr>
          <w:lang w:val="en-US"/>
        </w:rPr>
        <w:t>read</w:t>
      </w:r>
      <w:r w:rsidR="00644114" w:rsidRPr="00644114">
        <w:t xml:space="preserve"> </w:t>
      </w:r>
      <w:r w:rsidR="00644114">
        <w:rPr>
          <w:lang w:val="en-US"/>
        </w:rPr>
        <w:t>only</w:t>
      </w:r>
      <w:r w:rsidR="00644114" w:rsidRPr="00644114">
        <w:t xml:space="preserve"> </w:t>
      </w:r>
      <w:r w:rsidR="00644114">
        <w:t>).</w:t>
      </w:r>
    </w:p>
    <w:p w:rsidR="00644114" w:rsidRPr="00644114" w:rsidRDefault="00644114" w:rsidP="00644114">
      <w:pPr>
        <w:spacing w:after="0"/>
        <w:rPr>
          <w:lang w:val="en-US"/>
        </w:rPr>
      </w:pPr>
      <w:proofErr w:type="spellStart"/>
      <w:proofErr w:type="gramStart"/>
      <w:r w:rsidRPr="00644114">
        <w:rPr>
          <w:lang w:val="en-US"/>
        </w:rPr>
        <w:lastRenderedPageBreak/>
        <w:t>const</w:t>
      </w:r>
      <w:proofErr w:type="spellEnd"/>
      <w:proofErr w:type="gramEnd"/>
      <w:r w:rsidRPr="00644114">
        <w:rPr>
          <w:lang w:val="en-US"/>
        </w:rPr>
        <w:t xml:space="preserve"> a = 10;</w:t>
      </w:r>
    </w:p>
    <w:p w:rsidR="00644114" w:rsidRPr="00644114" w:rsidRDefault="00644114" w:rsidP="00644114">
      <w:pPr>
        <w:spacing w:after="0"/>
        <w:rPr>
          <w:lang w:val="en-US"/>
        </w:rPr>
      </w:pPr>
      <w:r w:rsidRPr="00644114">
        <w:rPr>
          <w:lang w:val="en-US"/>
        </w:rPr>
        <w:t>a = 15;</w:t>
      </w:r>
      <w:r w:rsidRPr="00644114">
        <w:rPr>
          <w:lang w:val="en-US"/>
        </w:rPr>
        <w:tab/>
      </w:r>
    </w:p>
    <w:p w:rsidR="00644114" w:rsidRDefault="00644114" w:rsidP="00644114">
      <w:pPr>
        <w:spacing w:after="0"/>
        <w:rPr>
          <w:lang w:val="en-US"/>
        </w:rPr>
      </w:pPr>
      <w:r w:rsidRPr="00644114">
        <w:rPr>
          <w:lang w:val="en-US"/>
        </w:rPr>
        <w:t xml:space="preserve">// </w:t>
      </w:r>
      <w:proofErr w:type="spellStart"/>
      <w:r w:rsidRPr="00644114">
        <w:rPr>
          <w:lang w:val="en-US"/>
        </w:rPr>
        <w:t>SyntaxError</w:t>
      </w:r>
      <w:proofErr w:type="spellEnd"/>
      <w:r w:rsidRPr="00644114">
        <w:rPr>
          <w:lang w:val="en-US"/>
        </w:rPr>
        <w:t>: Assignment to constant variable.</w:t>
      </w:r>
    </w:p>
    <w:p w:rsidR="00644114" w:rsidRPr="00644114" w:rsidRDefault="00644114" w:rsidP="00644114">
      <w:pPr>
        <w:spacing w:after="0"/>
        <w:rPr>
          <w:lang w:val="en-US"/>
        </w:rPr>
      </w:pPr>
      <w:proofErr w:type="spellStart"/>
      <w:proofErr w:type="gramStart"/>
      <w:r w:rsidRPr="00644114">
        <w:rPr>
          <w:lang w:val="en-US"/>
        </w:rPr>
        <w:t>var</w:t>
      </w:r>
      <w:proofErr w:type="spellEnd"/>
      <w:proofErr w:type="gramEnd"/>
      <w:r w:rsidRPr="00644114">
        <w:rPr>
          <w:lang w:val="en-US"/>
        </w:rPr>
        <w:t xml:space="preserve"> a = 15;</w:t>
      </w:r>
      <w:r w:rsidRPr="00644114">
        <w:rPr>
          <w:lang w:val="en-US"/>
        </w:rPr>
        <w:tab/>
      </w:r>
    </w:p>
    <w:p w:rsidR="00644114" w:rsidRDefault="00644114" w:rsidP="00644114">
      <w:pPr>
        <w:spacing w:after="0"/>
        <w:rPr>
          <w:lang w:val="en-US"/>
        </w:rPr>
      </w:pPr>
      <w:r w:rsidRPr="00644114">
        <w:rPr>
          <w:lang w:val="en-US"/>
        </w:rPr>
        <w:t xml:space="preserve">// </w:t>
      </w:r>
      <w:proofErr w:type="spellStart"/>
      <w:r w:rsidRPr="00644114">
        <w:rPr>
          <w:lang w:val="en-US"/>
        </w:rPr>
        <w:t>SyntaxError</w:t>
      </w:r>
      <w:proofErr w:type="spellEnd"/>
      <w:r w:rsidRPr="00644114">
        <w:rPr>
          <w:lang w:val="en-US"/>
        </w:rPr>
        <w:t>: Variable 'a' has already been declared</w:t>
      </w:r>
    </w:p>
    <w:p w:rsidR="00644114" w:rsidRDefault="00644114" w:rsidP="00644114">
      <w:pPr>
        <w:spacing w:after="0"/>
        <w:rPr>
          <w:lang w:val="en-US"/>
        </w:rPr>
      </w:pPr>
    </w:p>
    <w:p w:rsidR="00644114" w:rsidRDefault="00644114" w:rsidP="00644114">
      <w:pPr>
        <w:spacing w:after="0"/>
      </w:pPr>
      <w:r>
        <w:t xml:space="preserve">Область видимости у </w:t>
      </w:r>
      <w:proofErr w:type="spellStart"/>
      <w:r>
        <w:rPr>
          <w:lang w:val="en-US"/>
        </w:rPr>
        <w:t>const</w:t>
      </w:r>
      <w:proofErr w:type="spellEnd"/>
      <w:r w:rsidRPr="00644114">
        <w:t xml:space="preserve"> </w:t>
      </w:r>
      <w:r>
        <w:t xml:space="preserve">такая </w:t>
      </w:r>
      <w:proofErr w:type="gramStart"/>
      <w:r>
        <w:t>же</w:t>
      </w:r>
      <w:proofErr w:type="gramEnd"/>
      <w:r>
        <w:t xml:space="preserve"> как и у </w:t>
      </w:r>
      <w:r>
        <w:rPr>
          <w:lang w:val="en-US"/>
        </w:rPr>
        <w:t>let</w:t>
      </w:r>
      <w:r w:rsidRPr="00644114">
        <w:t xml:space="preserve"> </w:t>
      </w:r>
      <w:r>
        <w:t>–</w:t>
      </w:r>
      <w:r w:rsidRPr="00644114">
        <w:t xml:space="preserve"> </w:t>
      </w:r>
      <w:r>
        <w:t xml:space="preserve">только внутри блока. </w:t>
      </w:r>
    </w:p>
    <w:p w:rsidR="006833F2" w:rsidRPr="006833F2" w:rsidRDefault="006833F2" w:rsidP="001E0E7B">
      <w:pPr>
        <w:spacing w:after="0"/>
      </w:pPr>
    </w:p>
    <w:p w:rsidR="001E0E7B" w:rsidRPr="001E0E7B" w:rsidRDefault="001E0E7B" w:rsidP="001E0E7B">
      <w:pPr>
        <w:spacing w:after="0"/>
        <w:rPr>
          <w:lang w:val="en-US"/>
        </w:rPr>
      </w:pPr>
      <w:proofErr w:type="spellStart"/>
      <w:proofErr w:type="gramStart"/>
      <w:r w:rsidRPr="001E0E7B">
        <w:rPr>
          <w:lang w:val="en-US"/>
        </w:rPr>
        <w:t>var</w:t>
      </w:r>
      <w:proofErr w:type="spellEnd"/>
      <w:proofErr w:type="gramEnd"/>
      <w:r w:rsidRPr="001E0E7B">
        <w:rPr>
          <w:lang w:val="en-US"/>
        </w:rPr>
        <w:t xml:space="preserve"> a = 15;</w:t>
      </w:r>
      <w:r w:rsidRPr="001E0E7B">
        <w:rPr>
          <w:lang w:val="en-US"/>
        </w:rPr>
        <w:tab/>
      </w:r>
    </w:p>
    <w:p w:rsidR="001E0E7B" w:rsidRPr="001E0E7B" w:rsidRDefault="001E0E7B" w:rsidP="001E0E7B">
      <w:pPr>
        <w:spacing w:after="0"/>
        <w:rPr>
          <w:lang w:val="en-US"/>
        </w:rPr>
      </w:pPr>
      <w:proofErr w:type="gramStart"/>
      <w:r w:rsidRPr="001E0E7B">
        <w:rPr>
          <w:lang w:val="en-US"/>
        </w:rPr>
        <w:t>if</w:t>
      </w:r>
      <w:proofErr w:type="gramEnd"/>
      <w:r w:rsidRPr="001E0E7B">
        <w:rPr>
          <w:lang w:val="en-US"/>
        </w:rPr>
        <w:t xml:space="preserve"> (true) {</w:t>
      </w:r>
      <w:r w:rsidRPr="001E0E7B">
        <w:rPr>
          <w:lang w:val="en-US"/>
        </w:rPr>
        <w:tab/>
      </w:r>
    </w:p>
    <w:p w:rsidR="001E0E7B" w:rsidRPr="001E0E7B" w:rsidRDefault="001E0E7B" w:rsidP="001E0E7B">
      <w:pPr>
        <w:spacing w:after="0"/>
        <w:ind w:firstLine="708"/>
        <w:rPr>
          <w:lang w:val="en-US"/>
        </w:rPr>
      </w:pPr>
      <w:proofErr w:type="spellStart"/>
      <w:proofErr w:type="gramStart"/>
      <w:r w:rsidRPr="001E0E7B">
        <w:rPr>
          <w:lang w:val="en-US"/>
        </w:rPr>
        <w:t>const</w:t>
      </w:r>
      <w:proofErr w:type="spellEnd"/>
      <w:proofErr w:type="gramEnd"/>
      <w:r w:rsidRPr="001E0E7B">
        <w:rPr>
          <w:lang w:val="en-US"/>
        </w:rPr>
        <w:t xml:space="preserve"> a = 10;</w:t>
      </w:r>
      <w:r w:rsidRPr="001E0E7B">
        <w:rPr>
          <w:lang w:val="en-US"/>
        </w:rPr>
        <w:tab/>
      </w:r>
    </w:p>
    <w:p w:rsidR="001E0E7B" w:rsidRPr="001E0E7B" w:rsidRDefault="001E0E7B" w:rsidP="001E0E7B">
      <w:pPr>
        <w:spacing w:after="0"/>
        <w:ind w:firstLine="708"/>
        <w:rPr>
          <w:lang w:val="en-US"/>
        </w:rPr>
      </w:pPr>
      <w:proofErr w:type="gramStart"/>
      <w:r w:rsidRPr="001E0E7B">
        <w:rPr>
          <w:lang w:val="en-US"/>
        </w:rPr>
        <w:t>console.log(</w:t>
      </w:r>
      <w:proofErr w:type="gramEnd"/>
      <w:r w:rsidRPr="001E0E7B">
        <w:rPr>
          <w:lang w:val="en-US"/>
        </w:rPr>
        <w:t>a); // 10</w:t>
      </w:r>
      <w:r w:rsidRPr="001E0E7B">
        <w:rPr>
          <w:lang w:val="en-US"/>
        </w:rPr>
        <w:tab/>
      </w:r>
    </w:p>
    <w:p w:rsidR="001E0E7B" w:rsidRPr="001E0E7B" w:rsidRDefault="001E0E7B" w:rsidP="001E0E7B">
      <w:pPr>
        <w:spacing w:after="0"/>
        <w:rPr>
          <w:lang w:val="en-US"/>
        </w:rPr>
      </w:pPr>
      <w:r w:rsidRPr="001E0E7B">
        <w:rPr>
          <w:lang w:val="en-US"/>
        </w:rPr>
        <w:t>}</w:t>
      </w:r>
      <w:r w:rsidRPr="001E0E7B">
        <w:rPr>
          <w:lang w:val="en-US"/>
        </w:rPr>
        <w:tab/>
      </w:r>
    </w:p>
    <w:p w:rsidR="00644114" w:rsidRPr="001E0E7B" w:rsidRDefault="001E0E7B" w:rsidP="001E0E7B">
      <w:pPr>
        <w:spacing w:after="0"/>
        <w:rPr>
          <w:lang w:val="en-US"/>
        </w:rPr>
      </w:pPr>
      <w:proofErr w:type="gramStart"/>
      <w:r w:rsidRPr="001E0E7B">
        <w:rPr>
          <w:lang w:val="en-US"/>
        </w:rPr>
        <w:t>console.log(</w:t>
      </w:r>
      <w:proofErr w:type="gramEnd"/>
      <w:r w:rsidRPr="001E0E7B">
        <w:rPr>
          <w:lang w:val="en-US"/>
        </w:rPr>
        <w:t>a); // 15</w:t>
      </w:r>
    </w:p>
    <w:p w:rsidR="006833F2" w:rsidRDefault="006833F2" w:rsidP="00E5712E">
      <w:pPr>
        <w:widowControl w:val="0"/>
        <w:autoSpaceDE w:val="0"/>
        <w:autoSpaceDN w:val="0"/>
        <w:adjustRightInd w:val="0"/>
        <w:spacing w:after="240" w:line="240" w:lineRule="auto"/>
        <w:rPr>
          <w:lang w:val="en-US"/>
        </w:rPr>
      </w:pPr>
    </w:p>
    <w:p w:rsidR="006833F2" w:rsidRDefault="009A3474" w:rsidP="00E5712E">
      <w:pPr>
        <w:widowControl w:val="0"/>
        <w:autoSpaceDE w:val="0"/>
        <w:autoSpaceDN w:val="0"/>
        <w:adjustRightInd w:val="0"/>
        <w:spacing w:after="240" w:line="240" w:lineRule="auto"/>
        <w:rPr>
          <w:b/>
          <w:lang w:val="en-US"/>
        </w:rPr>
      </w:pPr>
      <w:r w:rsidRPr="009A3474">
        <w:rPr>
          <w:b/>
          <w:lang w:val="en-US"/>
        </w:rPr>
        <w:t>For-of</w:t>
      </w:r>
    </w:p>
    <w:p w:rsidR="00C57F49" w:rsidRPr="00AC7B66" w:rsidRDefault="00C57F49" w:rsidP="00C57F49">
      <w:pPr>
        <w:widowControl w:val="0"/>
        <w:autoSpaceDE w:val="0"/>
        <w:autoSpaceDN w:val="0"/>
        <w:adjustRightInd w:val="0"/>
        <w:spacing w:after="240" w:line="240" w:lineRule="auto"/>
        <w:rPr>
          <w:b/>
          <w:lang w:val="en-US"/>
        </w:rPr>
      </w:pPr>
      <w:r w:rsidRPr="00AC7B66">
        <w:rPr>
          <w:b/>
          <w:lang w:val="en-US"/>
        </w:rPr>
        <w:t xml:space="preserve">ES5: </w:t>
      </w:r>
    </w:p>
    <w:p w:rsidR="00AC7B66" w:rsidRPr="00A06AE4" w:rsidRDefault="00AC7B66" w:rsidP="00AC7B66">
      <w:pPr>
        <w:pStyle w:val="a8"/>
        <w:shd w:val="clear" w:color="auto" w:fill="FDFDFC"/>
        <w:spacing w:line="344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P</w:t>
      </w: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roduction</w:t>
      </w:r>
      <w:r w:rsidRPr="00A06A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IterationStatement</w:t>
      </w:r>
      <w:proofErr w:type="spellEnd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r w:rsidRPr="00A06A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for</w:t>
      </w:r>
      <w:r w:rsidRPr="00A06A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LeftHandSideExpression</w:t>
      </w:r>
      <w:proofErr w:type="spellEnd"/>
      <w:r w:rsidRPr="00A06A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</w:t>
      </w:r>
      <w:r w:rsidRPr="00A06A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Expression)</w:t>
      </w:r>
      <w:r w:rsidRPr="00A06A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Statement</w:t>
      </w:r>
      <w:r w:rsidRPr="00A06A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 evaluated</w:t>
      </w:r>
      <w:proofErr w:type="gramEnd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as follows:</w:t>
      </w:r>
    </w:p>
    <w:p w:rsidR="00AC7B66" w:rsidRPr="00A06AE4" w:rsidRDefault="00AC7B66" w:rsidP="00AC7B66">
      <w:pPr>
        <w:numPr>
          <w:ilvl w:val="0"/>
          <w:numId w:val="12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Let</w:t>
      </w:r>
      <w:r w:rsidRPr="00A06AE4">
        <w:t xml:space="preserve"> </w:t>
      </w:r>
      <w:proofErr w:type="spellStart"/>
      <w:r w:rsidRPr="00A06AE4">
        <w:rPr>
          <w:lang w:val="en-US"/>
        </w:rPr>
        <w:t>exprRef</w:t>
      </w:r>
      <w:proofErr w:type="spellEnd"/>
      <w:r w:rsidRPr="00A06AE4">
        <w:t xml:space="preserve"> </w:t>
      </w:r>
      <w:r w:rsidRPr="00A06AE4">
        <w:rPr>
          <w:lang w:val="en-US"/>
        </w:rPr>
        <w:t>be the result of evaluating the</w:t>
      </w:r>
      <w:r w:rsidRPr="00A06AE4">
        <w:rPr>
          <w:lang w:val="en-US"/>
        </w:rPr>
        <w:t> </w:t>
      </w:r>
      <w:r w:rsidRPr="00A06AE4">
        <w:rPr>
          <w:lang w:val="en-US"/>
        </w:rPr>
        <w:t>Expression.</w:t>
      </w:r>
    </w:p>
    <w:p w:rsidR="00AC7B66" w:rsidRPr="00A06AE4" w:rsidRDefault="00AC7B66" w:rsidP="00AC7B66">
      <w:pPr>
        <w:numPr>
          <w:ilvl w:val="0"/>
          <w:numId w:val="12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Let</w:t>
      </w:r>
      <w:r w:rsidRPr="00A06AE4">
        <w:t xml:space="preserve"> </w:t>
      </w:r>
      <w:proofErr w:type="spellStart"/>
      <w:r w:rsidRPr="00A06AE4">
        <w:rPr>
          <w:lang w:val="en-US"/>
        </w:rPr>
        <w:t>experValue</w:t>
      </w:r>
      <w:proofErr w:type="spellEnd"/>
      <w:r w:rsidRPr="00A06AE4">
        <w:t xml:space="preserve"> </w:t>
      </w:r>
      <w:r w:rsidRPr="00A06AE4">
        <w:rPr>
          <w:lang w:val="en-US"/>
        </w:rPr>
        <w:t>be</w:t>
      </w:r>
      <w:r w:rsidRPr="00A06AE4">
        <w:t xml:space="preserve"> </w:t>
      </w:r>
      <w:hyperlink r:id="rId5" w:anchor="sec-8.7.1" w:history="1">
        <w:proofErr w:type="spellStart"/>
        <w:proofErr w:type="gramStart"/>
        <w:r w:rsidRPr="00A06AE4">
          <w:rPr>
            <w:lang w:val="en-US"/>
          </w:rPr>
          <w:t>GetValue</w:t>
        </w:r>
        <w:proofErr w:type="spellEnd"/>
        <w:proofErr w:type="gramEnd"/>
      </w:hyperlink>
      <w:r w:rsidRPr="00A06AE4">
        <w:rPr>
          <w:lang w:val="en-US"/>
        </w:rPr>
        <w:t>(</w:t>
      </w:r>
      <w:proofErr w:type="spellStart"/>
      <w:r w:rsidRPr="00A06AE4">
        <w:rPr>
          <w:lang w:val="en-US"/>
        </w:rPr>
        <w:t>exprRef</w:t>
      </w:r>
      <w:proofErr w:type="spellEnd"/>
      <w:r w:rsidRPr="00A06AE4">
        <w:rPr>
          <w:lang w:val="en-US"/>
        </w:rPr>
        <w:t>).</w:t>
      </w:r>
    </w:p>
    <w:p w:rsidR="00AC7B66" w:rsidRPr="00A06AE4" w:rsidRDefault="00AC7B66" w:rsidP="00AC7B66">
      <w:pPr>
        <w:numPr>
          <w:ilvl w:val="0"/>
          <w:numId w:val="12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If</w:t>
      </w:r>
      <w:r w:rsidRPr="00A06AE4">
        <w:rPr>
          <w:lang w:val="en-US"/>
        </w:rPr>
        <w:t xml:space="preserve"> </w:t>
      </w:r>
      <w:proofErr w:type="spellStart"/>
      <w:r w:rsidRPr="00A06AE4">
        <w:rPr>
          <w:lang w:val="en-US"/>
        </w:rPr>
        <w:t>experValue</w:t>
      </w:r>
      <w:proofErr w:type="spellEnd"/>
      <w:r w:rsidRPr="00A06AE4">
        <w:rPr>
          <w:lang w:val="en-US"/>
        </w:rPr>
        <w:t xml:space="preserve"> </w:t>
      </w:r>
      <w:r w:rsidRPr="00A06AE4">
        <w:rPr>
          <w:lang w:val="en-US"/>
        </w:rPr>
        <w:t>is</w:t>
      </w:r>
      <w:r w:rsidRPr="00A06AE4">
        <w:rPr>
          <w:lang w:val="en-US"/>
        </w:rPr>
        <w:t xml:space="preserve"> </w:t>
      </w:r>
      <w:r w:rsidRPr="00A06AE4">
        <w:rPr>
          <w:lang w:val="en-US"/>
        </w:rPr>
        <w:t>null</w:t>
      </w:r>
      <w:r w:rsidRPr="00A06AE4">
        <w:rPr>
          <w:lang w:val="en-US"/>
        </w:rPr>
        <w:t xml:space="preserve"> </w:t>
      </w:r>
      <w:r w:rsidRPr="00A06AE4">
        <w:rPr>
          <w:lang w:val="en-US"/>
        </w:rPr>
        <w:t>or</w:t>
      </w:r>
      <w:r w:rsidRPr="00A06AE4">
        <w:rPr>
          <w:lang w:val="en-US"/>
        </w:rPr>
        <w:t xml:space="preserve"> </w:t>
      </w:r>
      <w:r w:rsidRPr="00A06AE4">
        <w:rPr>
          <w:lang w:val="en-US"/>
        </w:rPr>
        <w:t>undefined, return (normal,</w:t>
      </w:r>
      <w:r w:rsidR="00A06AE4">
        <w:rPr>
          <w:lang w:val="en-US"/>
        </w:rPr>
        <w:t xml:space="preserve"> </w:t>
      </w:r>
      <w:r w:rsidRPr="00A06AE4">
        <w:rPr>
          <w:lang w:val="en-US"/>
        </w:rPr>
        <w:t>empty,</w:t>
      </w:r>
      <w:r w:rsidRPr="00A06AE4">
        <w:rPr>
          <w:lang w:val="en-US"/>
        </w:rPr>
        <w:t xml:space="preserve"> </w:t>
      </w:r>
      <w:r w:rsidRPr="00A06AE4">
        <w:rPr>
          <w:lang w:val="en-US"/>
        </w:rPr>
        <w:t>empty).</w:t>
      </w:r>
    </w:p>
    <w:p w:rsidR="00AC7B66" w:rsidRPr="00A06AE4" w:rsidRDefault="00AC7B66" w:rsidP="00AC7B66">
      <w:pPr>
        <w:numPr>
          <w:ilvl w:val="0"/>
          <w:numId w:val="12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Let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obj</w:t>
      </w:r>
      <w:proofErr w:type="spellEnd"/>
      <w:r w:rsidRPr="00A06AE4">
        <w:rPr>
          <w:lang w:val="en-US"/>
        </w:rPr>
        <w:t> </w:t>
      </w:r>
      <w:r w:rsidRPr="00A06AE4">
        <w:rPr>
          <w:lang w:val="en-US"/>
        </w:rPr>
        <w:t>be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fldChar w:fldCharType="begin"/>
      </w:r>
      <w:r w:rsidRPr="00A06AE4">
        <w:rPr>
          <w:lang w:val="en-US"/>
        </w:rPr>
        <w:instrText xml:space="preserve"> HYPERLINK "http://www.ecma-international.org/ecma-262/5.1/" \l "sec-9.9" </w:instrText>
      </w:r>
      <w:r w:rsidRPr="00A06AE4">
        <w:rPr>
          <w:lang w:val="en-US"/>
        </w:rPr>
        <w:fldChar w:fldCharType="separate"/>
      </w:r>
      <w:proofErr w:type="gramStart"/>
      <w:r w:rsidRPr="00A06AE4">
        <w:rPr>
          <w:lang w:val="en-US"/>
        </w:rPr>
        <w:t>ToObject</w:t>
      </w:r>
      <w:proofErr w:type="spellEnd"/>
      <w:proofErr w:type="gramEnd"/>
      <w:r w:rsidRPr="00A06AE4">
        <w:rPr>
          <w:lang w:val="en-US"/>
        </w:rPr>
        <w:fldChar w:fldCharType="end"/>
      </w:r>
      <w:r w:rsidRPr="00A06AE4">
        <w:rPr>
          <w:lang w:val="en-US"/>
        </w:rPr>
        <w:t>(</w:t>
      </w:r>
      <w:proofErr w:type="spellStart"/>
      <w:r w:rsidRPr="00A06AE4">
        <w:rPr>
          <w:lang w:val="en-US"/>
        </w:rPr>
        <w:t>experValue</w:t>
      </w:r>
      <w:proofErr w:type="spellEnd"/>
      <w:r w:rsidRPr="00A06AE4">
        <w:rPr>
          <w:lang w:val="en-US"/>
        </w:rPr>
        <w:t>).</w:t>
      </w:r>
    </w:p>
    <w:p w:rsidR="00AC7B66" w:rsidRPr="00A06AE4" w:rsidRDefault="00AC7B66" w:rsidP="00AC7B66">
      <w:pPr>
        <w:numPr>
          <w:ilvl w:val="0"/>
          <w:numId w:val="12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proofErr w:type="spellStart"/>
      <w:r w:rsidRPr="00A06AE4">
        <w:rPr>
          <w:lang w:val="en-US"/>
        </w:rPr>
        <w:t>Let</w:t>
      </w:r>
      <w:proofErr w:type="spellEnd"/>
      <w:r w:rsidRPr="00A06AE4">
        <w:rPr>
          <w:lang w:val="en-US"/>
        </w:rPr>
        <w:t> </w:t>
      </w:r>
      <w:r w:rsidRPr="00A06AE4">
        <w:rPr>
          <w:lang w:val="en-US"/>
        </w:rPr>
        <w:t>V</w:t>
      </w:r>
      <w:r w:rsidRPr="00A06AE4">
        <w:rPr>
          <w:lang w:val="en-US"/>
        </w:rPr>
        <w:t> </w:t>
      </w:r>
      <w:r w:rsidRPr="00A06AE4">
        <w:rPr>
          <w:lang w:val="en-US"/>
        </w:rPr>
        <w:t>=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empty</w:t>
      </w:r>
      <w:proofErr w:type="spellEnd"/>
      <w:r w:rsidRPr="00A06AE4">
        <w:rPr>
          <w:lang w:val="en-US"/>
        </w:rPr>
        <w:t>.</w:t>
      </w:r>
    </w:p>
    <w:p w:rsidR="00AC7B66" w:rsidRPr="00A06AE4" w:rsidRDefault="00AC7B66" w:rsidP="00AC7B66">
      <w:pPr>
        <w:numPr>
          <w:ilvl w:val="0"/>
          <w:numId w:val="12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proofErr w:type="spellStart"/>
      <w:r w:rsidRPr="00A06AE4">
        <w:rPr>
          <w:lang w:val="en-US"/>
        </w:rPr>
        <w:t>Repeat</w:t>
      </w:r>
      <w:proofErr w:type="spellEnd"/>
    </w:p>
    <w:p w:rsidR="00AC7B66" w:rsidRPr="00A06AE4" w:rsidRDefault="00AC7B66" w:rsidP="00AC7B66">
      <w:pPr>
        <w:numPr>
          <w:ilvl w:val="1"/>
          <w:numId w:val="12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Let</w:t>
      </w:r>
      <w:r w:rsidRPr="00A06AE4">
        <w:rPr>
          <w:lang w:val="en-US"/>
        </w:rPr>
        <w:t> </w:t>
      </w:r>
      <w:r w:rsidRPr="00A06AE4">
        <w:rPr>
          <w:lang w:val="en-US"/>
        </w:rPr>
        <w:t>P</w:t>
      </w:r>
      <w:r w:rsidRPr="00A06AE4">
        <w:rPr>
          <w:lang w:val="en-US"/>
        </w:rPr>
        <w:t> </w:t>
      </w:r>
      <w:r w:rsidRPr="00A06AE4">
        <w:rPr>
          <w:lang w:val="en-US"/>
        </w:rPr>
        <w:t>be the name of the next property of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objwhose</w:t>
      </w:r>
      <w:proofErr w:type="spellEnd"/>
      <w:r w:rsidRPr="00A06AE4">
        <w:rPr>
          <w:lang w:val="en-US"/>
        </w:rPr>
        <w:t xml:space="preserve"> [[Enumerable]] attribute is</w:t>
      </w:r>
      <w:r w:rsidRPr="00A06AE4">
        <w:rPr>
          <w:lang w:val="en-US"/>
        </w:rPr>
        <w:t> </w:t>
      </w:r>
      <w:r w:rsidRPr="00A06AE4">
        <w:rPr>
          <w:lang w:val="en-US"/>
        </w:rPr>
        <w:t>true. If there is no such property, return (normal,</w:t>
      </w:r>
      <w:r w:rsidRPr="00A06AE4">
        <w:rPr>
          <w:lang w:val="en-US"/>
        </w:rPr>
        <w:t> </w:t>
      </w:r>
      <w:r w:rsidRPr="00A06AE4">
        <w:rPr>
          <w:lang w:val="en-US"/>
        </w:rPr>
        <w:t>V,</w:t>
      </w:r>
      <w:r w:rsidRPr="00A06AE4">
        <w:rPr>
          <w:lang w:val="en-US"/>
        </w:rPr>
        <w:t> </w:t>
      </w:r>
      <w:r w:rsidRPr="00A06AE4">
        <w:rPr>
          <w:lang w:val="en-US"/>
        </w:rPr>
        <w:t>empty).</w:t>
      </w:r>
    </w:p>
    <w:p w:rsidR="00AC7B66" w:rsidRPr="00A06AE4" w:rsidRDefault="00AC7B66" w:rsidP="00AC7B66">
      <w:pPr>
        <w:numPr>
          <w:ilvl w:val="1"/>
          <w:numId w:val="12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Let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lhsRef</w:t>
      </w:r>
      <w:proofErr w:type="spellEnd"/>
      <w:r w:rsidRPr="00A06AE4">
        <w:rPr>
          <w:lang w:val="en-US"/>
        </w:rPr>
        <w:t> </w:t>
      </w:r>
      <w:r w:rsidRPr="00A06AE4">
        <w:rPr>
          <w:lang w:val="en-US"/>
        </w:rPr>
        <w:t xml:space="preserve">be the result of evaluating </w:t>
      </w:r>
      <w:proofErr w:type="spellStart"/>
      <w:r w:rsidRPr="00A06AE4">
        <w:rPr>
          <w:lang w:val="en-US"/>
        </w:rPr>
        <w:t>theLeftHandSideExpression</w:t>
      </w:r>
      <w:proofErr w:type="spellEnd"/>
      <w:r w:rsidR="00A06AE4">
        <w:rPr>
          <w:lang w:val="en-US"/>
        </w:rPr>
        <w:t xml:space="preserve"> (</w:t>
      </w:r>
      <w:r w:rsidRPr="00A06AE4">
        <w:rPr>
          <w:lang w:val="en-US"/>
        </w:rPr>
        <w:t xml:space="preserve">it </w:t>
      </w:r>
      <w:proofErr w:type="gramStart"/>
      <w:r w:rsidRPr="00A06AE4">
        <w:rPr>
          <w:lang w:val="en-US"/>
        </w:rPr>
        <w:t>may be evaluated</w:t>
      </w:r>
      <w:proofErr w:type="gramEnd"/>
      <w:r w:rsidRPr="00A06AE4">
        <w:rPr>
          <w:lang w:val="en-US"/>
        </w:rPr>
        <w:t xml:space="preserve"> repeatedly).</w:t>
      </w:r>
    </w:p>
    <w:p w:rsidR="00AC7B66" w:rsidRPr="00A06AE4" w:rsidRDefault="00AC7B66" w:rsidP="00AC7B66">
      <w:pPr>
        <w:numPr>
          <w:ilvl w:val="1"/>
          <w:numId w:val="12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Call</w:t>
      </w:r>
      <w:r w:rsidR="00A06AE4">
        <w:rPr>
          <w:lang w:val="en-US"/>
        </w:rPr>
        <w:t xml:space="preserve"> </w:t>
      </w:r>
      <w:hyperlink r:id="rId6" w:anchor="sec-8.7.2" w:history="1">
        <w:proofErr w:type="spellStart"/>
        <w:proofErr w:type="gramStart"/>
        <w:r w:rsidRPr="00A06AE4">
          <w:rPr>
            <w:lang w:val="en-US"/>
          </w:rPr>
          <w:t>PutValue</w:t>
        </w:r>
        <w:proofErr w:type="spellEnd"/>
        <w:proofErr w:type="gramEnd"/>
      </w:hyperlink>
      <w:r w:rsidRPr="00A06AE4">
        <w:rPr>
          <w:lang w:val="en-US"/>
        </w:rPr>
        <w:t>(</w:t>
      </w:r>
      <w:proofErr w:type="spellStart"/>
      <w:r w:rsidRPr="00A06AE4">
        <w:rPr>
          <w:lang w:val="en-US"/>
        </w:rPr>
        <w:t>lhsRef</w:t>
      </w:r>
      <w:proofErr w:type="spellEnd"/>
      <w:r w:rsidRPr="00A06AE4">
        <w:rPr>
          <w:lang w:val="en-US"/>
        </w:rPr>
        <w:t>,</w:t>
      </w:r>
      <w:r w:rsidR="00A06AE4">
        <w:rPr>
          <w:lang w:val="en-US"/>
        </w:rPr>
        <w:t xml:space="preserve"> </w:t>
      </w:r>
      <w:r w:rsidRPr="00A06AE4">
        <w:rPr>
          <w:lang w:val="en-US"/>
        </w:rPr>
        <w:t>P).</w:t>
      </w:r>
    </w:p>
    <w:p w:rsidR="00AC7B66" w:rsidRPr="00A06AE4" w:rsidRDefault="00AC7B66" w:rsidP="00AC7B66">
      <w:pPr>
        <w:numPr>
          <w:ilvl w:val="1"/>
          <w:numId w:val="12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Let</w:t>
      </w:r>
      <w:r w:rsidR="00A06AE4">
        <w:rPr>
          <w:lang w:val="en-US"/>
        </w:rPr>
        <w:t xml:space="preserve"> </w:t>
      </w:r>
      <w:proofErr w:type="spellStart"/>
      <w:r w:rsidRPr="00A06AE4">
        <w:rPr>
          <w:lang w:val="en-US"/>
        </w:rPr>
        <w:t>stmt</w:t>
      </w:r>
      <w:proofErr w:type="spellEnd"/>
      <w:r w:rsidR="00A06AE4">
        <w:rPr>
          <w:lang w:val="en-US"/>
        </w:rPr>
        <w:t xml:space="preserve"> </w:t>
      </w:r>
      <w:r w:rsidRPr="00A06AE4">
        <w:rPr>
          <w:lang w:val="en-US"/>
        </w:rPr>
        <w:t>be the result of evaluating</w:t>
      </w:r>
      <w:r w:rsidR="00A06AE4">
        <w:rPr>
          <w:lang w:val="en-US"/>
        </w:rPr>
        <w:t xml:space="preserve"> </w:t>
      </w:r>
      <w:r w:rsidRPr="00A06AE4">
        <w:rPr>
          <w:lang w:val="en-US"/>
        </w:rPr>
        <w:t>Statement.</w:t>
      </w:r>
    </w:p>
    <w:p w:rsidR="00AC7B66" w:rsidRPr="00A06AE4" w:rsidRDefault="00AC7B66" w:rsidP="00AC7B66">
      <w:pPr>
        <w:numPr>
          <w:ilvl w:val="1"/>
          <w:numId w:val="12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If</w:t>
      </w:r>
      <w:r w:rsidR="00A06AE4">
        <w:rPr>
          <w:lang w:val="en-US"/>
        </w:rPr>
        <w:t xml:space="preserve"> </w:t>
      </w:r>
      <w:proofErr w:type="spellStart"/>
      <w:r w:rsidRPr="00A06AE4">
        <w:rPr>
          <w:lang w:val="en-US"/>
        </w:rPr>
        <w:t>stmt.value</w:t>
      </w:r>
      <w:proofErr w:type="spellEnd"/>
      <w:r w:rsidRPr="00A06AE4">
        <w:rPr>
          <w:lang w:val="en-US"/>
        </w:rPr>
        <w:t xml:space="preserve"> is not</w:t>
      </w:r>
      <w:r w:rsidR="00A06AE4">
        <w:rPr>
          <w:lang w:val="en-US"/>
        </w:rPr>
        <w:t xml:space="preserve"> </w:t>
      </w:r>
      <w:r w:rsidRPr="00A06AE4">
        <w:rPr>
          <w:lang w:val="en-US"/>
        </w:rPr>
        <w:t>empty, let</w:t>
      </w:r>
      <w:r w:rsidRPr="00A06AE4">
        <w:rPr>
          <w:lang w:val="en-US"/>
        </w:rPr>
        <w:t> </w:t>
      </w:r>
      <w:r w:rsidRPr="00A06AE4">
        <w:rPr>
          <w:lang w:val="en-US"/>
        </w:rPr>
        <w:t>V</w:t>
      </w:r>
      <w:r w:rsidRPr="00A06AE4">
        <w:rPr>
          <w:lang w:val="en-US"/>
        </w:rPr>
        <w:t> </w:t>
      </w:r>
      <w:r w:rsidRPr="00A06AE4">
        <w:rPr>
          <w:lang w:val="en-US"/>
        </w:rPr>
        <w:t>=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stmt.value</w:t>
      </w:r>
      <w:proofErr w:type="spellEnd"/>
      <w:r w:rsidRPr="00A06AE4">
        <w:rPr>
          <w:lang w:val="en-US"/>
        </w:rPr>
        <w:t>.</w:t>
      </w:r>
    </w:p>
    <w:p w:rsidR="00AC7B66" w:rsidRPr="00A06AE4" w:rsidRDefault="00AC7B66" w:rsidP="00AC7B66">
      <w:pPr>
        <w:numPr>
          <w:ilvl w:val="1"/>
          <w:numId w:val="12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If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stmt.type</w:t>
      </w:r>
      <w:proofErr w:type="spellEnd"/>
      <w:r w:rsidRPr="00A06AE4">
        <w:rPr>
          <w:lang w:val="en-US"/>
        </w:rPr>
        <w:t xml:space="preserve"> is</w:t>
      </w:r>
      <w:r w:rsidR="00A06AE4">
        <w:rPr>
          <w:lang w:val="en-US"/>
        </w:rPr>
        <w:t xml:space="preserve"> </w:t>
      </w:r>
      <w:r w:rsidRPr="00A06AE4">
        <w:rPr>
          <w:lang w:val="en-US"/>
        </w:rPr>
        <w:t>break</w:t>
      </w:r>
      <w:r w:rsidR="00A06AE4">
        <w:rPr>
          <w:lang w:val="en-US"/>
        </w:rPr>
        <w:t xml:space="preserve"> </w:t>
      </w:r>
      <w:r w:rsidRPr="00A06AE4">
        <w:rPr>
          <w:lang w:val="en-US"/>
        </w:rPr>
        <w:t>and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stmt.target</w:t>
      </w:r>
      <w:proofErr w:type="spellEnd"/>
      <w:r w:rsidRPr="00A06AE4">
        <w:rPr>
          <w:lang w:val="en-US"/>
        </w:rPr>
        <w:t xml:space="preserve"> is in the current label set, return (normal,</w:t>
      </w:r>
      <w:r w:rsidR="00A06AE4">
        <w:rPr>
          <w:lang w:val="en-US"/>
        </w:rPr>
        <w:t xml:space="preserve"> </w:t>
      </w:r>
      <w:r w:rsidRPr="00A06AE4">
        <w:rPr>
          <w:lang w:val="en-US"/>
        </w:rPr>
        <w:t>V,</w:t>
      </w:r>
      <w:r w:rsidR="00A06AE4">
        <w:rPr>
          <w:lang w:val="en-US"/>
        </w:rPr>
        <w:t xml:space="preserve"> </w:t>
      </w:r>
      <w:r w:rsidRPr="00A06AE4">
        <w:rPr>
          <w:lang w:val="en-US"/>
        </w:rPr>
        <w:t>empty).</w:t>
      </w:r>
    </w:p>
    <w:p w:rsidR="00AC7B66" w:rsidRPr="00A06AE4" w:rsidRDefault="00AC7B66" w:rsidP="00AC7B66">
      <w:pPr>
        <w:numPr>
          <w:ilvl w:val="1"/>
          <w:numId w:val="12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If</w:t>
      </w:r>
      <w:r w:rsidR="00A06AE4">
        <w:rPr>
          <w:lang w:val="en-US"/>
        </w:rPr>
        <w:t xml:space="preserve"> </w:t>
      </w:r>
      <w:proofErr w:type="spellStart"/>
      <w:r w:rsidRPr="00A06AE4">
        <w:rPr>
          <w:lang w:val="en-US"/>
        </w:rPr>
        <w:t>stmt.type</w:t>
      </w:r>
      <w:proofErr w:type="spellEnd"/>
      <w:r w:rsidRPr="00A06AE4">
        <w:rPr>
          <w:lang w:val="en-US"/>
        </w:rPr>
        <w:t xml:space="preserve"> is not</w:t>
      </w:r>
      <w:r w:rsidRPr="00A06AE4">
        <w:rPr>
          <w:lang w:val="en-US"/>
        </w:rPr>
        <w:t> </w:t>
      </w:r>
      <w:r w:rsidRPr="00A06AE4">
        <w:rPr>
          <w:lang w:val="en-US"/>
        </w:rPr>
        <w:t>continue</w:t>
      </w:r>
      <w:r w:rsidR="00A06AE4">
        <w:rPr>
          <w:lang w:val="en-US"/>
        </w:rPr>
        <w:t xml:space="preserve"> </w:t>
      </w:r>
      <w:r w:rsidRPr="00A06AE4">
        <w:rPr>
          <w:lang w:val="en-US"/>
        </w:rPr>
        <w:t>||</w:t>
      </w:r>
      <w:r w:rsidR="00A06AE4">
        <w:rPr>
          <w:lang w:val="en-US"/>
        </w:rPr>
        <w:t xml:space="preserve"> </w:t>
      </w:r>
      <w:proofErr w:type="spellStart"/>
      <w:r w:rsidRPr="00A06AE4">
        <w:rPr>
          <w:lang w:val="en-US"/>
        </w:rPr>
        <w:t>stmt.target</w:t>
      </w:r>
      <w:proofErr w:type="spellEnd"/>
      <w:r w:rsidRPr="00A06AE4">
        <w:rPr>
          <w:lang w:val="en-US"/>
        </w:rPr>
        <w:t xml:space="preserve"> is not in the current label set, then</w:t>
      </w:r>
    </w:p>
    <w:p w:rsidR="00AC7B66" w:rsidRPr="00A06AE4" w:rsidRDefault="00AC7B66" w:rsidP="00AC7B66">
      <w:pPr>
        <w:numPr>
          <w:ilvl w:val="2"/>
          <w:numId w:val="13"/>
        </w:numPr>
        <w:shd w:val="clear" w:color="auto" w:fill="FDFDFC"/>
        <w:spacing w:before="100" w:beforeAutospacing="1" w:after="100" w:afterAutospacing="1" w:line="344" w:lineRule="atLeast"/>
        <w:ind w:left="2160" w:hanging="360"/>
        <w:rPr>
          <w:lang w:val="en-US"/>
        </w:rPr>
      </w:pPr>
      <w:r w:rsidRPr="00A06AE4">
        <w:rPr>
          <w:lang w:val="en-US"/>
        </w:rPr>
        <w:t>If</w:t>
      </w:r>
      <w:r w:rsidR="00A06AE4">
        <w:rPr>
          <w:lang w:val="en-US"/>
        </w:rPr>
        <w:t xml:space="preserve"> </w:t>
      </w:r>
      <w:proofErr w:type="spellStart"/>
      <w:r w:rsidRPr="00A06AE4">
        <w:rPr>
          <w:lang w:val="en-US"/>
        </w:rPr>
        <w:t>stmt</w:t>
      </w:r>
      <w:proofErr w:type="spellEnd"/>
      <w:r w:rsidR="00A06AE4">
        <w:rPr>
          <w:lang w:val="en-US"/>
        </w:rPr>
        <w:t xml:space="preserve"> </w:t>
      </w:r>
      <w:r w:rsidRPr="00A06AE4">
        <w:rPr>
          <w:lang w:val="en-US"/>
        </w:rPr>
        <w:t>is an</w:t>
      </w:r>
      <w:r w:rsidRPr="00A06AE4">
        <w:rPr>
          <w:lang w:val="en-US"/>
        </w:rPr>
        <w:t> </w:t>
      </w:r>
      <w:hyperlink r:id="rId7" w:anchor="sec-8.9" w:history="1">
        <w:r w:rsidRPr="00A06AE4">
          <w:rPr>
            <w:lang w:val="en-US"/>
          </w:rPr>
          <w:t>abrupt completion</w:t>
        </w:r>
      </w:hyperlink>
      <w:r w:rsidRPr="00A06AE4">
        <w:rPr>
          <w:lang w:val="en-US"/>
        </w:rPr>
        <w:t>, return</w:t>
      </w:r>
      <w:r w:rsidRPr="00A06AE4">
        <w:rPr>
          <w:lang w:val="en-US"/>
        </w:rPr>
        <w:t> </w:t>
      </w:r>
      <w:r w:rsidRPr="00A06AE4">
        <w:rPr>
          <w:lang w:val="en-US"/>
        </w:rPr>
        <w:t>stmt.</w:t>
      </w:r>
    </w:p>
    <w:p w:rsidR="00AC7B66" w:rsidRPr="00A06AE4" w:rsidRDefault="00AC7B66" w:rsidP="00AC7B66">
      <w:pPr>
        <w:pStyle w:val="a8"/>
        <w:shd w:val="clear" w:color="auto" w:fill="FDFDFC"/>
        <w:spacing w:line="344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production</w:t>
      </w:r>
      <w:r w:rsidR="00A06AE4"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IterationStatement</w:t>
      </w:r>
      <w:proofErr w:type="spellEnd"/>
      <w:r w:rsidR="00A06AE4" w:rsidRPr="00A06A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proofErr w:type="gramEnd"/>
      <w:r w:rsidR="00A06AE4" w:rsidRPr="00A06A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for</w:t>
      </w:r>
      <w:r w:rsidR="00A06AE4" w:rsidRPr="00A06A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var</w:t>
      </w:r>
      <w:proofErr w:type="spellEnd"/>
      <w:r w:rsidR="00A06AE4" w:rsidRPr="00A06A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VariableDeclarationNoIn</w:t>
      </w:r>
      <w:proofErr w:type="spellEnd"/>
      <w:r w:rsidR="00A06AE4" w:rsidRPr="00A06A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</w:t>
      </w:r>
      <w:r w:rsidR="00A06AE4" w:rsidRPr="00A06A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Expression</w:t>
      </w:r>
      <w:r w:rsidR="00A06AE4" w:rsidRPr="00A06A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="00A06AE4" w:rsidRPr="00A06A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Statement</w:t>
      </w:r>
      <w:r w:rsidR="00A06AE4" w:rsidRPr="00A06A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 evaluated as follows:</w:t>
      </w:r>
    </w:p>
    <w:p w:rsidR="00AC7B66" w:rsidRPr="00A06AE4" w:rsidRDefault="00AC7B66" w:rsidP="00AC7B66">
      <w:pPr>
        <w:numPr>
          <w:ilvl w:val="0"/>
          <w:numId w:val="14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Let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varName</w:t>
      </w:r>
      <w:proofErr w:type="spellEnd"/>
      <w:r w:rsidRPr="00A06AE4">
        <w:rPr>
          <w:lang w:val="en-US"/>
        </w:rPr>
        <w:t> </w:t>
      </w:r>
      <w:r w:rsidRPr="00A06AE4">
        <w:rPr>
          <w:lang w:val="en-US"/>
        </w:rPr>
        <w:t xml:space="preserve">be the result of </w:t>
      </w:r>
      <w:proofErr w:type="spellStart"/>
      <w:r w:rsidRPr="00A06AE4">
        <w:rPr>
          <w:lang w:val="en-US"/>
        </w:rPr>
        <w:t>evaluatingVariableDeclarationNoIn</w:t>
      </w:r>
      <w:proofErr w:type="spellEnd"/>
      <w:r w:rsidRPr="00A06AE4">
        <w:rPr>
          <w:lang w:val="en-US"/>
        </w:rPr>
        <w:t>.</w:t>
      </w:r>
    </w:p>
    <w:p w:rsidR="00AC7B66" w:rsidRPr="00A06AE4" w:rsidRDefault="00AC7B66" w:rsidP="00AC7B66">
      <w:pPr>
        <w:numPr>
          <w:ilvl w:val="0"/>
          <w:numId w:val="14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Let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exprRef</w:t>
      </w:r>
      <w:proofErr w:type="spellEnd"/>
      <w:r w:rsidRPr="00A06AE4">
        <w:rPr>
          <w:lang w:val="en-US"/>
        </w:rPr>
        <w:t> </w:t>
      </w:r>
      <w:r w:rsidRPr="00A06AE4">
        <w:rPr>
          <w:lang w:val="en-US"/>
        </w:rPr>
        <w:t>be the result of evaluating the</w:t>
      </w:r>
      <w:r w:rsidRPr="00A06AE4">
        <w:rPr>
          <w:lang w:val="en-US"/>
        </w:rPr>
        <w:t> </w:t>
      </w:r>
      <w:r w:rsidRPr="00A06AE4">
        <w:rPr>
          <w:lang w:val="en-US"/>
        </w:rPr>
        <w:t>Expression.</w:t>
      </w:r>
    </w:p>
    <w:p w:rsidR="00AC7B66" w:rsidRPr="00A06AE4" w:rsidRDefault="00AC7B66" w:rsidP="00AC7B66">
      <w:pPr>
        <w:numPr>
          <w:ilvl w:val="0"/>
          <w:numId w:val="14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lastRenderedPageBreak/>
        <w:t>Let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experValue</w:t>
      </w:r>
      <w:proofErr w:type="spellEnd"/>
      <w:r w:rsidRPr="00A06AE4">
        <w:rPr>
          <w:lang w:val="en-US"/>
        </w:rPr>
        <w:t> </w:t>
      </w:r>
      <w:r w:rsidRPr="00A06AE4">
        <w:rPr>
          <w:lang w:val="en-US"/>
        </w:rPr>
        <w:t>be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fldChar w:fldCharType="begin"/>
      </w:r>
      <w:r w:rsidRPr="00A06AE4">
        <w:rPr>
          <w:lang w:val="en-US"/>
        </w:rPr>
        <w:instrText xml:space="preserve"> HYPERLINK "http://www.ecma-international.org/ecma-262/5.1/" \l "sec-8.7.1" </w:instrText>
      </w:r>
      <w:r w:rsidRPr="00A06AE4">
        <w:rPr>
          <w:lang w:val="en-US"/>
        </w:rPr>
        <w:fldChar w:fldCharType="separate"/>
      </w:r>
      <w:proofErr w:type="gramStart"/>
      <w:r w:rsidRPr="00A06AE4">
        <w:rPr>
          <w:lang w:val="en-US"/>
        </w:rPr>
        <w:t>GetValue</w:t>
      </w:r>
      <w:proofErr w:type="spellEnd"/>
      <w:proofErr w:type="gramEnd"/>
      <w:r w:rsidRPr="00A06AE4">
        <w:rPr>
          <w:lang w:val="en-US"/>
        </w:rPr>
        <w:fldChar w:fldCharType="end"/>
      </w:r>
      <w:r w:rsidRPr="00A06AE4">
        <w:rPr>
          <w:lang w:val="en-US"/>
        </w:rPr>
        <w:t>(</w:t>
      </w:r>
      <w:proofErr w:type="spellStart"/>
      <w:r w:rsidRPr="00A06AE4">
        <w:rPr>
          <w:lang w:val="en-US"/>
        </w:rPr>
        <w:t>exprRef</w:t>
      </w:r>
      <w:proofErr w:type="spellEnd"/>
      <w:r w:rsidRPr="00A06AE4">
        <w:rPr>
          <w:lang w:val="en-US"/>
        </w:rPr>
        <w:t>).</w:t>
      </w:r>
    </w:p>
    <w:p w:rsidR="00AC7B66" w:rsidRPr="00A06AE4" w:rsidRDefault="00AC7B66" w:rsidP="00AC7B66">
      <w:pPr>
        <w:numPr>
          <w:ilvl w:val="0"/>
          <w:numId w:val="14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If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experValue</w:t>
      </w:r>
      <w:proofErr w:type="spellEnd"/>
      <w:r w:rsidRPr="00A06AE4">
        <w:rPr>
          <w:lang w:val="en-US"/>
        </w:rPr>
        <w:t> </w:t>
      </w:r>
      <w:r w:rsidRPr="00A06AE4">
        <w:rPr>
          <w:lang w:val="en-US"/>
        </w:rPr>
        <w:t>is</w:t>
      </w:r>
      <w:r w:rsidRPr="00A06AE4">
        <w:rPr>
          <w:lang w:val="en-US"/>
        </w:rPr>
        <w:t> </w:t>
      </w:r>
      <w:r w:rsidRPr="00A06AE4">
        <w:rPr>
          <w:lang w:val="en-US"/>
        </w:rPr>
        <w:t>null</w:t>
      </w:r>
      <w:r w:rsidRPr="00A06AE4">
        <w:rPr>
          <w:lang w:val="en-US"/>
        </w:rPr>
        <w:t> </w:t>
      </w:r>
      <w:r w:rsidRPr="00A06AE4">
        <w:rPr>
          <w:lang w:val="en-US"/>
        </w:rPr>
        <w:t>or</w:t>
      </w:r>
      <w:r w:rsidRPr="00A06AE4">
        <w:rPr>
          <w:lang w:val="en-US"/>
        </w:rPr>
        <w:t> </w:t>
      </w:r>
      <w:r w:rsidRPr="00A06AE4">
        <w:rPr>
          <w:lang w:val="en-US"/>
        </w:rPr>
        <w:t>undefined, return (</w:t>
      </w:r>
      <w:proofErr w:type="spellStart"/>
      <w:r w:rsidRPr="00A06AE4">
        <w:rPr>
          <w:lang w:val="en-US"/>
        </w:rPr>
        <w:t>normal</w:t>
      </w:r>
      <w:proofErr w:type="gramStart"/>
      <w:r w:rsidRPr="00A06AE4">
        <w:rPr>
          <w:lang w:val="en-US"/>
        </w:rPr>
        <w:t>,empty</w:t>
      </w:r>
      <w:proofErr w:type="spellEnd"/>
      <w:proofErr w:type="gramEnd"/>
      <w:r w:rsidRPr="00A06AE4">
        <w:rPr>
          <w:lang w:val="en-US"/>
        </w:rPr>
        <w:t>,</w:t>
      </w:r>
      <w:r w:rsidRPr="00A06AE4">
        <w:rPr>
          <w:lang w:val="en-US"/>
        </w:rPr>
        <w:t> </w:t>
      </w:r>
      <w:r w:rsidRPr="00A06AE4">
        <w:rPr>
          <w:lang w:val="en-US"/>
        </w:rPr>
        <w:t>empty).</w:t>
      </w:r>
    </w:p>
    <w:p w:rsidR="00AC7B66" w:rsidRPr="00A06AE4" w:rsidRDefault="00AC7B66" w:rsidP="00AC7B66">
      <w:pPr>
        <w:numPr>
          <w:ilvl w:val="0"/>
          <w:numId w:val="14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Let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obj</w:t>
      </w:r>
      <w:proofErr w:type="spellEnd"/>
      <w:r w:rsidRPr="00A06AE4">
        <w:rPr>
          <w:lang w:val="en-US"/>
        </w:rPr>
        <w:t> </w:t>
      </w:r>
      <w:r w:rsidRPr="00A06AE4">
        <w:rPr>
          <w:lang w:val="en-US"/>
        </w:rPr>
        <w:t>be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fldChar w:fldCharType="begin"/>
      </w:r>
      <w:r w:rsidRPr="00A06AE4">
        <w:rPr>
          <w:lang w:val="en-US"/>
        </w:rPr>
        <w:instrText xml:space="preserve"> HYPERLINK "http://www.ecma-international.org/ecma-262/5.1/" \l "sec-9.9" </w:instrText>
      </w:r>
      <w:r w:rsidRPr="00A06AE4">
        <w:rPr>
          <w:lang w:val="en-US"/>
        </w:rPr>
        <w:fldChar w:fldCharType="separate"/>
      </w:r>
      <w:proofErr w:type="gramStart"/>
      <w:r w:rsidRPr="00A06AE4">
        <w:rPr>
          <w:lang w:val="en-US"/>
        </w:rPr>
        <w:t>ToObject</w:t>
      </w:r>
      <w:proofErr w:type="spellEnd"/>
      <w:proofErr w:type="gramEnd"/>
      <w:r w:rsidRPr="00A06AE4">
        <w:rPr>
          <w:lang w:val="en-US"/>
        </w:rPr>
        <w:fldChar w:fldCharType="end"/>
      </w:r>
      <w:r w:rsidRPr="00A06AE4">
        <w:rPr>
          <w:lang w:val="en-US"/>
        </w:rPr>
        <w:t>(</w:t>
      </w:r>
      <w:proofErr w:type="spellStart"/>
      <w:r w:rsidRPr="00A06AE4">
        <w:rPr>
          <w:lang w:val="en-US"/>
        </w:rPr>
        <w:t>experValue</w:t>
      </w:r>
      <w:proofErr w:type="spellEnd"/>
      <w:r w:rsidRPr="00A06AE4">
        <w:rPr>
          <w:lang w:val="en-US"/>
        </w:rPr>
        <w:t>).</w:t>
      </w:r>
    </w:p>
    <w:p w:rsidR="00AC7B66" w:rsidRPr="00A06AE4" w:rsidRDefault="00AC7B66" w:rsidP="00AC7B66">
      <w:pPr>
        <w:numPr>
          <w:ilvl w:val="0"/>
          <w:numId w:val="14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proofErr w:type="spellStart"/>
      <w:r w:rsidRPr="00A06AE4">
        <w:rPr>
          <w:lang w:val="en-US"/>
        </w:rPr>
        <w:t>Let</w:t>
      </w:r>
      <w:proofErr w:type="spellEnd"/>
      <w:r w:rsidRPr="00A06AE4">
        <w:rPr>
          <w:lang w:val="en-US"/>
        </w:rPr>
        <w:t> </w:t>
      </w:r>
      <w:r w:rsidRPr="00A06AE4">
        <w:rPr>
          <w:lang w:val="en-US"/>
        </w:rPr>
        <w:t>V</w:t>
      </w:r>
      <w:r w:rsidRPr="00A06AE4">
        <w:rPr>
          <w:lang w:val="en-US"/>
        </w:rPr>
        <w:t> </w:t>
      </w:r>
      <w:r w:rsidRPr="00A06AE4">
        <w:rPr>
          <w:lang w:val="en-US"/>
        </w:rPr>
        <w:t>=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empty</w:t>
      </w:r>
      <w:proofErr w:type="spellEnd"/>
      <w:r w:rsidRPr="00A06AE4">
        <w:rPr>
          <w:lang w:val="en-US"/>
        </w:rPr>
        <w:t>.</w:t>
      </w:r>
    </w:p>
    <w:p w:rsidR="00AC7B66" w:rsidRPr="00A06AE4" w:rsidRDefault="00AC7B66" w:rsidP="00AC7B66">
      <w:pPr>
        <w:numPr>
          <w:ilvl w:val="0"/>
          <w:numId w:val="14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proofErr w:type="spellStart"/>
      <w:r w:rsidRPr="00A06AE4">
        <w:rPr>
          <w:lang w:val="en-US"/>
        </w:rPr>
        <w:t>Repeat</w:t>
      </w:r>
      <w:proofErr w:type="spellEnd"/>
    </w:p>
    <w:p w:rsidR="00AC7B66" w:rsidRPr="00A06AE4" w:rsidRDefault="00AC7B66" w:rsidP="00AC7B66">
      <w:pPr>
        <w:numPr>
          <w:ilvl w:val="1"/>
          <w:numId w:val="14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Let</w:t>
      </w:r>
      <w:r w:rsidRPr="00A06AE4">
        <w:rPr>
          <w:lang w:val="en-US"/>
        </w:rPr>
        <w:t> </w:t>
      </w:r>
      <w:r w:rsidRPr="00A06AE4">
        <w:rPr>
          <w:lang w:val="en-US"/>
        </w:rPr>
        <w:t>P</w:t>
      </w:r>
      <w:r w:rsidRPr="00A06AE4">
        <w:rPr>
          <w:lang w:val="en-US"/>
        </w:rPr>
        <w:t> </w:t>
      </w:r>
      <w:r w:rsidRPr="00A06AE4">
        <w:rPr>
          <w:lang w:val="en-US"/>
        </w:rPr>
        <w:t>be the name of the next property of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objwhose</w:t>
      </w:r>
      <w:proofErr w:type="spellEnd"/>
      <w:r w:rsidRPr="00A06AE4">
        <w:rPr>
          <w:lang w:val="en-US"/>
        </w:rPr>
        <w:t xml:space="preserve"> [[Enumerable]] attribute is</w:t>
      </w:r>
      <w:r w:rsidRPr="00A06AE4">
        <w:rPr>
          <w:lang w:val="en-US"/>
        </w:rPr>
        <w:t> </w:t>
      </w:r>
      <w:r w:rsidRPr="00A06AE4">
        <w:rPr>
          <w:lang w:val="en-US"/>
        </w:rPr>
        <w:t>true. If there is no such property, return (normal,</w:t>
      </w:r>
      <w:r w:rsidRPr="00A06AE4">
        <w:rPr>
          <w:lang w:val="en-US"/>
        </w:rPr>
        <w:t> </w:t>
      </w:r>
      <w:r w:rsidRPr="00A06AE4">
        <w:rPr>
          <w:lang w:val="en-US"/>
        </w:rPr>
        <w:t>V,</w:t>
      </w:r>
      <w:r w:rsidRPr="00A06AE4">
        <w:rPr>
          <w:lang w:val="en-US"/>
        </w:rPr>
        <w:t> </w:t>
      </w:r>
      <w:r w:rsidRPr="00A06AE4">
        <w:rPr>
          <w:lang w:val="en-US"/>
        </w:rPr>
        <w:t>empty).</w:t>
      </w:r>
    </w:p>
    <w:p w:rsidR="00AC7B66" w:rsidRPr="00A06AE4" w:rsidRDefault="00AC7B66" w:rsidP="00AC7B66">
      <w:pPr>
        <w:numPr>
          <w:ilvl w:val="1"/>
          <w:numId w:val="14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Let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varRef</w:t>
      </w:r>
      <w:proofErr w:type="spellEnd"/>
      <w:r w:rsidRPr="00A06AE4">
        <w:rPr>
          <w:lang w:val="en-US"/>
        </w:rPr>
        <w:t> </w:t>
      </w:r>
      <w:r w:rsidRPr="00A06AE4">
        <w:rPr>
          <w:lang w:val="en-US"/>
        </w:rPr>
        <w:t>be the result of evaluating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varName</w:t>
      </w:r>
      <w:proofErr w:type="spellEnd"/>
      <w:r w:rsidRPr="00A06AE4">
        <w:rPr>
          <w:lang w:val="en-US"/>
        </w:rPr>
        <w:t> </w:t>
      </w:r>
      <w:r w:rsidRPr="00A06AE4">
        <w:rPr>
          <w:lang w:val="en-US"/>
        </w:rPr>
        <w:t xml:space="preserve">as </w:t>
      </w:r>
      <w:proofErr w:type="gramStart"/>
      <w:r w:rsidRPr="00A06AE4">
        <w:rPr>
          <w:lang w:val="en-US"/>
        </w:rPr>
        <w:t>if</w:t>
      </w:r>
      <w:proofErr w:type="gramEnd"/>
      <w:r w:rsidRPr="00A06AE4">
        <w:rPr>
          <w:lang w:val="en-US"/>
        </w:rPr>
        <w:t xml:space="preserve"> it were an Identifier</w:t>
      </w:r>
      <w:r w:rsidRPr="00A06AE4">
        <w:rPr>
          <w:lang w:val="en-US"/>
        </w:rPr>
        <w:t> </w:t>
      </w:r>
      <w:hyperlink r:id="rId8" w:anchor="sec-8.7" w:history="1">
        <w:r w:rsidRPr="00A06AE4">
          <w:rPr>
            <w:lang w:val="en-US"/>
          </w:rPr>
          <w:t>Reference</w:t>
        </w:r>
      </w:hyperlink>
      <w:r w:rsidRPr="00A06AE4">
        <w:rPr>
          <w:lang w:val="en-US"/>
        </w:rPr>
        <w:t> </w:t>
      </w:r>
      <w:r w:rsidRPr="00A06AE4">
        <w:rPr>
          <w:lang w:val="en-US"/>
        </w:rPr>
        <w:t>(</w:t>
      </w:r>
      <w:hyperlink r:id="rId9" w:anchor="sec-11.1.2" w:history="1">
        <w:r w:rsidRPr="00A06AE4">
          <w:rPr>
            <w:lang w:val="en-US"/>
          </w:rPr>
          <w:t>11.1.2</w:t>
        </w:r>
      </w:hyperlink>
      <w:r w:rsidRPr="00A06AE4">
        <w:rPr>
          <w:lang w:val="en-US"/>
        </w:rPr>
        <w:t>); it may be evaluated repeatedly.</w:t>
      </w:r>
    </w:p>
    <w:p w:rsidR="00AC7B66" w:rsidRPr="00A06AE4" w:rsidRDefault="00AC7B66" w:rsidP="00AC7B66">
      <w:pPr>
        <w:numPr>
          <w:ilvl w:val="1"/>
          <w:numId w:val="14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proofErr w:type="spellStart"/>
      <w:r w:rsidRPr="00A06AE4">
        <w:rPr>
          <w:lang w:val="en-US"/>
        </w:rPr>
        <w:t>Call</w:t>
      </w:r>
      <w:proofErr w:type="spellEnd"/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fldChar w:fldCharType="begin"/>
      </w:r>
      <w:r w:rsidRPr="00A06AE4">
        <w:rPr>
          <w:lang w:val="en-US"/>
        </w:rPr>
        <w:instrText xml:space="preserve"> HYPERLINK "http://www.ecma-international.org/ecma-262/5.1/" \l "sec-8.7.2" </w:instrText>
      </w:r>
      <w:r w:rsidRPr="00A06AE4">
        <w:rPr>
          <w:lang w:val="en-US"/>
        </w:rPr>
        <w:fldChar w:fldCharType="separate"/>
      </w:r>
      <w:proofErr w:type="gramStart"/>
      <w:r w:rsidRPr="00A06AE4">
        <w:rPr>
          <w:lang w:val="en-US"/>
        </w:rPr>
        <w:t>PutValue</w:t>
      </w:r>
      <w:proofErr w:type="spellEnd"/>
      <w:r w:rsidRPr="00A06AE4">
        <w:rPr>
          <w:lang w:val="en-US"/>
        </w:rPr>
        <w:fldChar w:fldCharType="end"/>
      </w:r>
      <w:r w:rsidRPr="00A06AE4">
        <w:rPr>
          <w:lang w:val="en-US"/>
        </w:rPr>
        <w:t>(</w:t>
      </w:r>
      <w:proofErr w:type="spellStart"/>
      <w:proofErr w:type="gramEnd"/>
      <w:r w:rsidRPr="00A06AE4">
        <w:rPr>
          <w:lang w:val="en-US"/>
        </w:rPr>
        <w:t>varRef</w:t>
      </w:r>
      <w:proofErr w:type="spellEnd"/>
      <w:r w:rsidRPr="00A06AE4">
        <w:rPr>
          <w:lang w:val="en-US"/>
        </w:rPr>
        <w:t>,</w:t>
      </w:r>
      <w:r w:rsidRPr="00A06AE4">
        <w:rPr>
          <w:lang w:val="en-US"/>
        </w:rPr>
        <w:t> </w:t>
      </w:r>
      <w:r w:rsidRPr="00A06AE4">
        <w:rPr>
          <w:lang w:val="en-US"/>
        </w:rPr>
        <w:t>P).</w:t>
      </w:r>
    </w:p>
    <w:p w:rsidR="00AC7B66" w:rsidRPr="00A06AE4" w:rsidRDefault="00AC7B66" w:rsidP="00AC7B66">
      <w:pPr>
        <w:numPr>
          <w:ilvl w:val="1"/>
          <w:numId w:val="14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Let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stmt</w:t>
      </w:r>
      <w:proofErr w:type="spellEnd"/>
      <w:r w:rsidRPr="00A06AE4">
        <w:rPr>
          <w:lang w:val="en-US"/>
        </w:rPr>
        <w:t> </w:t>
      </w:r>
      <w:r w:rsidRPr="00A06AE4">
        <w:rPr>
          <w:lang w:val="en-US"/>
        </w:rPr>
        <w:t>be the result of evaluating</w:t>
      </w:r>
      <w:r w:rsidRPr="00A06AE4">
        <w:rPr>
          <w:lang w:val="en-US"/>
        </w:rPr>
        <w:t> </w:t>
      </w:r>
      <w:r w:rsidRPr="00A06AE4">
        <w:rPr>
          <w:lang w:val="en-US"/>
        </w:rPr>
        <w:t>Statement.</w:t>
      </w:r>
    </w:p>
    <w:p w:rsidR="00AC7B66" w:rsidRPr="00A06AE4" w:rsidRDefault="00AC7B66" w:rsidP="00AC7B66">
      <w:pPr>
        <w:numPr>
          <w:ilvl w:val="1"/>
          <w:numId w:val="14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If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stmt.value</w:t>
      </w:r>
      <w:proofErr w:type="spellEnd"/>
      <w:r w:rsidRPr="00A06AE4">
        <w:rPr>
          <w:lang w:val="en-US"/>
        </w:rPr>
        <w:t xml:space="preserve"> is not</w:t>
      </w:r>
      <w:r w:rsidRPr="00A06AE4">
        <w:rPr>
          <w:lang w:val="en-US"/>
        </w:rPr>
        <w:t> </w:t>
      </w:r>
      <w:r w:rsidRPr="00A06AE4">
        <w:rPr>
          <w:lang w:val="en-US"/>
        </w:rPr>
        <w:t>empty, let</w:t>
      </w:r>
      <w:r w:rsidRPr="00A06AE4">
        <w:rPr>
          <w:lang w:val="en-US"/>
        </w:rPr>
        <w:t> </w:t>
      </w:r>
      <w:r w:rsidRPr="00A06AE4">
        <w:rPr>
          <w:lang w:val="en-US"/>
        </w:rPr>
        <w:t>V</w:t>
      </w:r>
      <w:r w:rsidRPr="00A06AE4">
        <w:rPr>
          <w:lang w:val="en-US"/>
        </w:rPr>
        <w:t> </w:t>
      </w:r>
      <w:r w:rsidRPr="00A06AE4">
        <w:rPr>
          <w:lang w:val="en-US"/>
        </w:rPr>
        <w:t>=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stmt.value</w:t>
      </w:r>
      <w:proofErr w:type="spellEnd"/>
      <w:r w:rsidRPr="00A06AE4">
        <w:rPr>
          <w:lang w:val="en-US"/>
        </w:rPr>
        <w:t>.</w:t>
      </w:r>
    </w:p>
    <w:p w:rsidR="00AC7B66" w:rsidRPr="00A06AE4" w:rsidRDefault="00AC7B66" w:rsidP="00AC7B66">
      <w:pPr>
        <w:numPr>
          <w:ilvl w:val="1"/>
          <w:numId w:val="14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If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stmt.type</w:t>
      </w:r>
      <w:proofErr w:type="spellEnd"/>
      <w:r w:rsidRPr="00A06AE4">
        <w:rPr>
          <w:lang w:val="en-US"/>
        </w:rPr>
        <w:t xml:space="preserve"> is</w:t>
      </w:r>
      <w:r w:rsidRPr="00A06AE4">
        <w:rPr>
          <w:lang w:val="en-US"/>
        </w:rPr>
        <w:t> </w:t>
      </w:r>
      <w:r w:rsidRPr="00A06AE4">
        <w:rPr>
          <w:lang w:val="en-US"/>
        </w:rPr>
        <w:t>break</w:t>
      </w:r>
      <w:r w:rsidRPr="00A06AE4">
        <w:rPr>
          <w:lang w:val="en-US"/>
        </w:rPr>
        <w:t> </w:t>
      </w:r>
      <w:r w:rsidRPr="00A06AE4">
        <w:rPr>
          <w:lang w:val="en-US"/>
        </w:rPr>
        <w:t>and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stmt.target</w:t>
      </w:r>
      <w:proofErr w:type="spellEnd"/>
      <w:r w:rsidRPr="00A06AE4">
        <w:rPr>
          <w:lang w:val="en-US"/>
        </w:rPr>
        <w:t xml:space="preserve"> is in the current label set, return (normal,</w:t>
      </w:r>
      <w:r w:rsidRPr="00A06AE4">
        <w:rPr>
          <w:lang w:val="en-US"/>
        </w:rPr>
        <w:t> </w:t>
      </w:r>
      <w:r w:rsidRPr="00A06AE4">
        <w:rPr>
          <w:lang w:val="en-US"/>
        </w:rPr>
        <w:t>V,</w:t>
      </w:r>
      <w:r w:rsidRPr="00A06AE4">
        <w:rPr>
          <w:lang w:val="en-US"/>
        </w:rPr>
        <w:t> </w:t>
      </w:r>
      <w:r w:rsidRPr="00A06AE4">
        <w:rPr>
          <w:lang w:val="en-US"/>
        </w:rPr>
        <w:t>empty).</w:t>
      </w:r>
    </w:p>
    <w:p w:rsidR="00AC7B66" w:rsidRPr="00A06AE4" w:rsidRDefault="00AC7B66" w:rsidP="00AC7B66">
      <w:pPr>
        <w:numPr>
          <w:ilvl w:val="1"/>
          <w:numId w:val="14"/>
        </w:numPr>
        <w:shd w:val="clear" w:color="auto" w:fill="FDFDFC"/>
        <w:spacing w:before="100" w:beforeAutospacing="1" w:after="100" w:afterAutospacing="1" w:line="344" w:lineRule="atLeast"/>
        <w:rPr>
          <w:lang w:val="en-US"/>
        </w:rPr>
      </w:pPr>
      <w:r w:rsidRPr="00A06AE4">
        <w:rPr>
          <w:lang w:val="en-US"/>
        </w:rPr>
        <w:t>If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stmt.type</w:t>
      </w:r>
      <w:proofErr w:type="spellEnd"/>
      <w:r w:rsidRPr="00A06AE4">
        <w:rPr>
          <w:lang w:val="en-US"/>
        </w:rPr>
        <w:t xml:space="preserve"> is not</w:t>
      </w:r>
      <w:r w:rsidRPr="00A06AE4">
        <w:rPr>
          <w:lang w:val="en-US"/>
        </w:rPr>
        <w:t> </w:t>
      </w:r>
      <w:r w:rsidRPr="00A06AE4">
        <w:rPr>
          <w:lang w:val="en-US"/>
        </w:rPr>
        <w:t>continue</w:t>
      </w:r>
      <w:r w:rsidRPr="00A06AE4">
        <w:rPr>
          <w:lang w:val="en-US"/>
        </w:rPr>
        <w:t> </w:t>
      </w:r>
      <w:r w:rsidRPr="00A06AE4">
        <w:rPr>
          <w:lang w:val="en-US"/>
        </w:rPr>
        <w:t>||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stmt.target</w:t>
      </w:r>
      <w:proofErr w:type="spellEnd"/>
      <w:r w:rsidRPr="00A06AE4">
        <w:rPr>
          <w:lang w:val="en-US"/>
        </w:rPr>
        <w:t xml:space="preserve"> is not in the current label set, then</w:t>
      </w:r>
    </w:p>
    <w:p w:rsidR="00AC7B66" w:rsidRPr="00A06AE4" w:rsidRDefault="00AC7B66" w:rsidP="00AC7B66">
      <w:pPr>
        <w:numPr>
          <w:ilvl w:val="2"/>
          <w:numId w:val="15"/>
        </w:numPr>
        <w:shd w:val="clear" w:color="auto" w:fill="FDFDFC"/>
        <w:spacing w:before="100" w:beforeAutospacing="1" w:after="100" w:afterAutospacing="1" w:line="344" w:lineRule="atLeast"/>
        <w:ind w:left="2160" w:hanging="360"/>
        <w:rPr>
          <w:lang w:val="en-US"/>
        </w:rPr>
      </w:pPr>
      <w:r w:rsidRPr="00A06AE4">
        <w:rPr>
          <w:lang w:val="en-US"/>
        </w:rPr>
        <w:t>If</w:t>
      </w:r>
      <w:r w:rsidRPr="00A06AE4">
        <w:rPr>
          <w:lang w:val="en-US"/>
        </w:rPr>
        <w:t> </w:t>
      </w:r>
      <w:proofErr w:type="spellStart"/>
      <w:r w:rsidRPr="00A06AE4">
        <w:rPr>
          <w:lang w:val="en-US"/>
        </w:rPr>
        <w:t>stmt</w:t>
      </w:r>
      <w:proofErr w:type="spellEnd"/>
      <w:r w:rsidRPr="00A06AE4">
        <w:rPr>
          <w:lang w:val="en-US"/>
        </w:rPr>
        <w:t> </w:t>
      </w:r>
      <w:r w:rsidRPr="00A06AE4">
        <w:rPr>
          <w:lang w:val="en-US"/>
        </w:rPr>
        <w:t>is an</w:t>
      </w:r>
      <w:r w:rsidRPr="00A06AE4">
        <w:rPr>
          <w:lang w:val="en-US"/>
        </w:rPr>
        <w:t> </w:t>
      </w:r>
      <w:hyperlink r:id="rId10" w:anchor="sec-8.9" w:history="1">
        <w:r w:rsidRPr="00A06AE4">
          <w:rPr>
            <w:lang w:val="en-US"/>
          </w:rPr>
          <w:t>abrupt completion</w:t>
        </w:r>
      </w:hyperlink>
      <w:r w:rsidRPr="00A06AE4">
        <w:rPr>
          <w:lang w:val="en-US"/>
        </w:rPr>
        <w:t>, return</w:t>
      </w:r>
      <w:r w:rsidRPr="00A06AE4">
        <w:rPr>
          <w:lang w:val="en-US"/>
        </w:rPr>
        <w:t> </w:t>
      </w:r>
      <w:r w:rsidRPr="00A06AE4">
        <w:rPr>
          <w:lang w:val="en-US"/>
        </w:rPr>
        <w:t>stmt.</w:t>
      </w:r>
    </w:p>
    <w:p w:rsidR="00AC7B66" w:rsidRPr="00A06AE4" w:rsidRDefault="00AC7B66" w:rsidP="00AC7B66">
      <w:pPr>
        <w:pStyle w:val="a8"/>
        <w:shd w:val="clear" w:color="auto" w:fill="FDFDFC"/>
        <w:spacing w:line="344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mechanics and order of enumerating the properties (step 6.</w:t>
      </w:r>
      <w:proofErr w:type="spellStart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</w:t>
      </w:r>
      <w:proofErr w:type="spellEnd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the first algorithm, step 7.</w:t>
      </w:r>
      <w:proofErr w:type="spellStart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</w:t>
      </w:r>
      <w:proofErr w:type="spellEnd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the second) </w:t>
      </w:r>
      <w:proofErr w:type="gramStart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 not specified</w:t>
      </w:r>
      <w:proofErr w:type="gramEnd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Properties of the object </w:t>
      </w:r>
      <w:proofErr w:type="gramStart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being enumerated</w:t>
      </w:r>
      <w:proofErr w:type="gramEnd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may be deleted during enumeration. If a property that </w:t>
      </w:r>
      <w:proofErr w:type="gramStart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has not yet been visited</w:t>
      </w:r>
      <w:proofErr w:type="gramEnd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during enumeration is deleted, then it will not be visited. If new properties </w:t>
      </w:r>
      <w:proofErr w:type="gramStart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are added</w:t>
      </w:r>
      <w:proofErr w:type="gramEnd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the object being enumerated during enumeration, the newly added properties are not guaranteed to be visited in the active enumeration. A property name </w:t>
      </w:r>
      <w:proofErr w:type="gramStart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must not be visited</w:t>
      </w:r>
      <w:proofErr w:type="gramEnd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more than once in any enumeration.</w:t>
      </w:r>
    </w:p>
    <w:p w:rsidR="00C57F49" w:rsidRPr="00A06AE4" w:rsidRDefault="00AC7B66" w:rsidP="00A06AE4">
      <w:pPr>
        <w:pStyle w:val="a8"/>
        <w:shd w:val="clear" w:color="auto" w:fill="FDFDFC"/>
        <w:spacing w:line="344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Enumerating the properties of an object includes enumerating properties of its prototype, and the prototype of the prototype, and so on, recursively; but a property of a prototype </w:t>
      </w:r>
      <w:proofErr w:type="gramStart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 not enumerated</w:t>
      </w:r>
      <w:proofErr w:type="gramEnd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if it is “shadowed” because some previous object in the prototype chain has a property with the same name. The values of [[Enumerable]] attributes are not considered when determining if a </w:t>
      </w:r>
      <w:proofErr w:type="gramStart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property of a prototype object is shadowed by a previous object on the prototype chain</w:t>
      </w:r>
      <w:proofErr w:type="gramEnd"/>
      <w:r w:rsidRPr="00A06A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:rsidR="00AC7B66" w:rsidRDefault="00AC7B66" w:rsidP="00E5712E">
      <w:pPr>
        <w:widowControl w:val="0"/>
        <w:autoSpaceDE w:val="0"/>
        <w:autoSpaceDN w:val="0"/>
        <w:adjustRightInd w:val="0"/>
        <w:spacing w:after="240" w:line="240" w:lineRule="auto"/>
        <w:rPr>
          <w:b/>
          <w:lang w:val="en-US"/>
        </w:rPr>
      </w:pPr>
    </w:p>
    <w:p w:rsidR="00C57F49" w:rsidRPr="00AC7B66" w:rsidRDefault="00C57F49" w:rsidP="00C57F49">
      <w:pPr>
        <w:widowControl w:val="0"/>
        <w:autoSpaceDE w:val="0"/>
        <w:autoSpaceDN w:val="0"/>
        <w:adjustRightInd w:val="0"/>
        <w:spacing w:after="240" w:line="240" w:lineRule="auto"/>
        <w:rPr>
          <w:b/>
          <w:lang w:val="en-US"/>
        </w:rPr>
      </w:pPr>
      <w:r w:rsidRPr="00AC7B66">
        <w:rPr>
          <w:b/>
          <w:lang w:val="en-US"/>
        </w:rPr>
        <w:t xml:space="preserve">ES6: </w:t>
      </w:r>
    </w:p>
    <w:p w:rsidR="00AC7B66" w:rsidRPr="00AC7B66" w:rsidRDefault="00AC7B66" w:rsidP="00AC7B66">
      <w:pPr>
        <w:widowControl w:val="0"/>
        <w:autoSpaceDE w:val="0"/>
        <w:autoSpaceDN w:val="0"/>
        <w:adjustRightInd w:val="0"/>
        <w:spacing w:after="240" w:line="240" w:lineRule="auto"/>
        <w:rPr>
          <w:lang w:val="en-US"/>
        </w:rPr>
      </w:pPr>
      <w:proofErr w:type="spellStart"/>
      <w:proofErr w:type="gramStart"/>
      <w:r w:rsidRPr="00AC7B66">
        <w:rPr>
          <w:lang w:val="en-US"/>
        </w:rPr>
        <w:t>IterationStatement</w:t>
      </w:r>
      <w:proofErr w:type="spellEnd"/>
      <w:r w:rsidRPr="00AC7B66">
        <w:rPr>
          <w:lang w:val="en-US"/>
        </w:rPr>
        <w:t xml:space="preserve"> :</w:t>
      </w:r>
      <w:proofErr w:type="gramEnd"/>
      <w:r w:rsidRPr="00AC7B66">
        <w:rPr>
          <w:lang w:val="en-US"/>
        </w:rPr>
        <w:t xml:space="preserve"> </w:t>
      </w:r>
    </w:p>
    <w:p w:rsidR="00AC7B66" w:rsidRPr="00AC7B66" w:rsidRDefault="00AC7B66" w:rsidP="00AC7B66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lang w:val="en-US"/>
        </w:rPr>
      </w:pPr>
      <w:proofErr w:type="gramStart"/>
      <w:r w:rsidRPr="00AC7B66">
        <w:rPr>
          <w:lang w:val="en-US"/>
        </w:rPr>
        <w:t>for</w:t>
      </w:r>
      <w:proofErr w:type="gramEnd"/>
      <w:r w:rsidRPr="00AC7B66">
        <w:rPr>
          <w:lang w:val="en-US"/>
        </w:rPr>
        <w:t xml:space="preserve"> ( </w:t>
      </w:r>
      <w:proofErr w:type="spellStart"/>
      <w:r w:rsidRPr="00AC7B66">
        <w:rPr>
          <w:lang w:val="en-US"/>
        </w:rPr>
        <w:t>LeftHandSideExpression</w:t>
      </w:r>
      <w:proofErr w:type="spellEnd"/>
      <w:r w:rsidRPr="00AC7B66">
        <w:rPr>
          <w:lang w:val="en-US"/>
        </w:rPr>
        <w:t xml:space="preserve"> in Expression ) Statement </w:t>
      </w:r>
    </w:p>
    <w:p w:rsidR="00AC7B66" w:rsidRDefault="00AC7B66" w:rsidP="00AC7B66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lang w:val="en-US"/>
        </w:rPr>
      </w:pPr>
      <w:proofErr w:type="gramStart"/>
      <w:r w:rsidRPr="00AC7B66">
        <w:rPr>
          <w:lang w:val="en-US"/>
        </w:rPr>
        <w:t>for</w:t>
      </w:r>
      <w:proofErr w:type="gramEnd"/>
      <w:r w:rsidRPr="00AC7B66">
        <w:rPr>
          <w:lang w:val="en-US"/>
        </w:rPr>
        <w:t xml:space="preserve"> ( </w:t>
      </w:r>
      <w:proofErr w:type="spellStart"/>
      <w:r w:rsidRPr="00AC7B66">
        <w:rPr>
          <w:lang w:val="en-US"/>
        </w:rPr>
        <w:t>LeftHandSideExpression</w:t>
      </w:r>
      <w:proofErr w:type="spellEnd"/>
      <w:r w:rsidRPr="00AC7B66">
        <w:rPr>
          <w:lang w:val="en-US"/>
        </w:rPr>
        <w:t xml:space="preserve"> of </w:t>
      </w:r>
      <w:proofErr w:type="spellStart"/>
      <w:r w:rsidRPr="00AC7B66">
        <w:rPr>
          <w:lang w:val="en-US"/>
        </w:rPr>
        <w:t>AssignmentExpression</w:t>
      </w:r>
      <w:proofErr w:type="spellEnd"/>
      <w:r>
        <w:rPr>
          <w:lang w:val="en-US"/>
        </w:rPr>
        <w:t xml:space="preserve"> ) Statement </w:t>
      </w:r>
    </w:p>
    <w:p w:rsidR="00AC7B66" w:rsidRPr="00AC7B66" w:rsidRDefault="00AC7B66" w:rsidP="00AC7B66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jc w:val="both"/>
        <w:rPr>
          <w:lang w:val="en-US"/>
        </w:rPr>
      </w:pPr>
      <w:r w:rsidRPr="00AC7B66">
        <w:rPr>
          <w:lang w:val="en-US"/>
        </w:rPr>
        <w:t xml:space="preserve">It is a Syntax Error if </w:t>
      </w:r>
      <w:proofErr w:type="spellStart"/>
      <w:r w:rsidRPr="00AC7B66">
        <w:rPr>
          <w:lang w:val="en-US"/>
        </w:rPr>
        <w:t>LeftHandSideExpression</w:t>
      </w:r>
      <w:proofErr w:type="spellEnd"/>
      <w:r w:rsidRPr="00AC7B66">
        <w:rPr>
          <w:lang w:val="en-US"/>
        </w:rPr>
        <w:t xml:space="preserve"> is either an </w:t>
      </w:r>
      <w:proofErr w:type="spellStart"/>
      <w:r w:rsidRPr="00AC7B66">
        <w:rPr>
          <w:lang w:val="en-US"/>
        </w:rPr>
        <w:t>ObjectLiteral</w:t>
      </w:r>
      <w:proofErr w:type="spellEnd"/>
      <w:r w:rsidRPr="00AC7B66">
        <w:rPr>
          <w:lang w:val="en-US"/>
        </w:rPr>
        <w:t xml:space="preserve"> or an </w:t>
      </w:r>
      <w:proofErr w:type="spellStart"/>
      <w:r w:rsidRPr="00AC7B66">
        <w:rPr>
          <w:lang w:val="en-US"/>
        </w:rPr>
        <w:t>ArrayLiteral</w:t>
      </w:r>
      <w:proofErr w:type="spellEnd"/>
      <w:r w:rsidRPr="00AC7B66">
        <w:rPr>
          <w:lang w:val="en-US"/>
        </w:rPr>
        <w:t xml:space="preserve"> and if the lexical token sequence matched by </w:t>
      </w:r>
      <w:proofErr w:type="spellStart"/>
      <w:r w:rsidRPr="00AC7B66">
        <w:rPr>
          <w:lang w:val="en-US"/>
        </w:rPr>
        <w:t>LeftHandSideExpression</w:t>
      </w:r>
      <w:proofErr w:type="spellEnd"/>
      <w:r w:rsidRPr="00AC7B66">
        <w:rPr>
          <w:lang w:val="en-US"/>
        </w:rPr>
        <w:t xml:space="preserve"> </w:t>
      </w:r>
      <w:proofErr w:type="gramStart"/>
      <w:r w:rsidRPr="00AC7B66">
        <w:rPr>
          <w:lang w:val="en-US"/>
        </w:rPr>
        <w:t>cannot be parsed</w:t>
      </w:r>
      <w:proofErr w:type="gramEnd"/>
      <w:r w:rsidRPr="00AC7B66">
        <w:rPr>
          <w:lang w:val="en-US"/>
        </w:rPr>
        <w:t xml:space="preserve"> with no tokens left over using </w:t>
      </w:r>
      <w:proofErr w:type="spellStart"/>
      <w:r w:rsidRPr="00AC7B66">
        <w:rPr>
          <w:lang w:val="en-US"/>
        </w:rPr>
        <w:t>AssignmentPattern</w:t>
      </w:r>
      <w:proofErr w:type="spellEnd"/>
      <w:r w:rsidRPr="00AC7B66">
        <w:rPr>
          <w:lang w:val="en-US"/>
        </w:rPr>
        <w:t xml:space="preserve"> as the goal symbol. </w:t>
      </w:r>
    </w:p>
    <w:p w:rsidR="00AC7B66" w:rsidRPr="00AC7B66" w:rsidRDefault="00AC7B66" w:rsidP="00AC7B66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jc w:val="both"/>
        <w:rPr>
          <w:lang w:val="en-US"/>
        </w:rPr>
      </w:pPr>
      <w:r w:rsidRPr="00AC7B66">
        <w:rPr>
          <w:lang w:val="en-US"/>
        </w:rPr>
        <w:t xml:space="preserve">If </w:t>
      </w:r>
      <w:proofErr w:type="spellStart"/>
      <w:r w:rsidRPr="00AC7B66">
        <w:rPr>
          <w:lang w:val="en-US"/>
        </w:rPr>
        <w:t>LeftHandSideExpression</w:t>
      </w:r>
      <w:proofErr w:type="spellEnd"/>
      <w:r w:rsidRPr="00AC7B66">
        <w:rPr>
          <w:lang w:val="en-US"/>
        </w:rPr>
        <w:t xml:space="preserve"> is either an </w:t>
      </w:r>
      <w:proofErr w:type="spellStart"/>
      <w:r w:rsidRPr="00AC7B66">
        <w:rPr>
          <w:lang w:val="en-US"/>
        </w:rPr>
        <w:t>ObjectLiteral</w:t>
      </w:r>
      <w:proofErr w:type="spellEnd"/>
      <w:r w:rsidRPr="00AC7B66">
        <w:rPr>
          <w:lang w:val="en-US"/>
        </w:rPr>
        <w:t xml:space="preserve"> or an </w:t>
      </w:r>
      <w:proofErr w:type="spellStart"/>
      <w:r w:rsidRPr="00AC7B66">
        <w:rPr>
          <w:lang w:val="en-US"/>
        </w:rPr>
        <w:t>ArrayLiteral</w:t>
      </w:r>
      <w:proofErr w:type="spellEnd"/>
      <w:r w:rsidRPr="00AC7B66">
        <w:rPr>
          <w:lang w:val="en-US"/>
        </w:rPr>
        <w:t xml:space="preserve"> and if the lexical token sequence matched by </w:t>
      </w:r>
      <w:proofErr w:type="spellStart"/>
      <w:r w:rsidRPr="00AC7B66">
        <w:rPr>
          <w:lang w:val="en-US"/>
        </w:rPr>
        <w:t>LeftHandSideExpression</w:t>
      </w:r>
      <w:proofErr w:type="spellEnd"/>
      <w:r w:rsidRPr="00AC7B66">
        <w:rPr>
          <w:lang w:val="en-US"/>
        </w:rPr>
        <w:t xml:space="preserve"> </w:t>
      </w:r>
      <w:proofErr w:type="gramStart"/>
      <w:r w:rsidRPr="00AC7B66">
        <w:rPr>
          <w:lang w:val="en-US"/>
        </w:rPr>
        <w:t>can be parsed</w:t>
      </w:r>
      <w:proofErr w:type="gramEnd"/>
      <w:r w:rsidRPr="00AC7B66">
        <w:rPr>
          <w:lang w:val="en-US"/>
        </w:rPr>
        <w:t xml:space="preserve"> with no tokens left over using </w:t>
      </w:r>
      <w:proofErr w:type="spellStart"/>
      <w:r w:rsidRPr="00AC7B66">
        <w:rPr>
          <w:lang w:val="en-US"/>
        </w:rPr>
        <w:t>AssignmentPattern</w:t>
      </w:r>
      <w:proofErr w:type="spellEnd"/>
      <w:r w:rsidRPr="00AC7B66">
        <w:rPr>
          <w:lang w:val="en-US"/>
        </w:rPr>
        <w:t xml:space="preserve"> as the goal symbol then the following rules are not applied. Instead, the Early Error rules for </w:t>
      </w:r>
      <w:proofErr w:type="spellStart"/>
      <w:r w:rsidRPr="00AC7B66">
        <w:rPr>
          <w:lang w:val="en-US"/>
        </w:rPr>
        <w:t>AssignmentPattern</w:t>
      </w:r>
      <w:proofErr w:type="spellEnd"/>
      <w:r w:rsidRPr="00AC7B66">
        <w:rPr>
          <w:lang w:val="en-US"/>
        </w:rPr>
        <w:t xml:space="preserve"> are used. </w:t>
      </w:r>
    </w:p>
    <w:p w:rsidR="00AC7B66" w:rsidRPr="00AC7B66" w:rsidRDefault="00AC7B66" w:rsidP="00AC7B66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jc w:val="both"/>
        <w:rPr>
          <w:lang w:val="en-US"/>
        </w:rPr>
      </w:pPr>
      <w:r w:rsidRPr="00AC7B66">
        <w:rPr>
          <w:lang w:val="en-US"/>
        </w:rPr>
        <w:lastRenderedPageBreak/>
        <w:t xml:space="preserve">It is a Syntax Error if </w:t>
      </w:r>
      <w:proofErr w:type="spellStart"/>
      <w:r w:rsidRPr="00AC7B66">
        <w:rPr>
          <w:lang w:val="en-US"/>
        </w:rPr>
        <w:t>LeftHandSideExpression</w:t>
      </w:r>
      <w:proofErr w:type="spellEnd"/>
      <w:r w:rsidRPr="00AC7B66">
        <w:rPr>
          <w:lang w:val="en-US"/>
        </w:rPr>
        <w:t xml:space="preserve"> is </w:t>
      </w:r>
      <w:proofErr w:type="gramStart"/>
      <w:r w:rsidRPr="00AC7B66">
        <w:rPr>
          <w:lang w:val="en-US"/>
        </w:rPr>
        <w:t>a</w:t>
      </w:r>
      <w:proofErr w:type="gramEnd"/>
      <w:r w:rsidRPr="00AC7B66">
        <w:rPr>
          <w:lang w:val="en-US"/>
        </w:rPr>
        <w:t xml:space="preserve"> </w:t>
      </w:r>
      <w:proofErr w:type="spellStart"/>
      <w:r w:rsidRPr="00AC7B66">
        <w:rPr>
          <w:lang w:val="en-US"/>
        </w:rPr>
        <w:t>IdentifierReference</w:t>
      </w:r>
      <w:proofErr w:type="spellEnd"/>
      <w:r w:rsidRPr="00AC7B66">
        <w:rPr>
          <w:lang w:val="en-US"/>
        </w:rPr>
        <w:t xml:space="preserve"> that can be statically</w:t>
      </w:r>
      <w:r w:rsidRPr="00AC7B66">
        <w:rPr>
          <w:lang w:val="en-US"/>
        </w:rPr>
        <w:t xml:space="preserve"> </w:t>
      </w:r>
      <w:r w:rsidRPr="00AC7B66">
        <w:rPr>
          <w:lang w:val="en-US"/>
        </w:rPr>
        <w:t>determined to always resolve to a declarative environment record binding and the resolved</w:t>
      </w:r>
      <w:r w:rsidRPr="00AC7B66">
        <w:rPr>
          <w:lang w:val="en-US"/>
        </w:rPr>
        <w:t xml:space="preserve"> </w:t>
      </w:r>
      <w:r w:rsidRPr="00AC7B66">
        <w:rPr>
          <w:lang w:val="en-US"/>
        </w:rPr>
        <w:t xml:space="preserve">binding is an immutable binding. </w:t>
      </w:r>
    </w:p>
    <w:p w:rsidR="00AC7B66" w:rsidRPr="00AC7B66" w:rsidRDefault="00AC7B66" w:rsidP="00AC7B66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jc w:val="both"/>
        <w:rPr>
          <w:lang w:val="en-US"/>
        </w:rPr>
      </w:pPr>
      <w:r w:rsidRPr="00AC7B66">
        <w:rPr>
          <w:lang w:val="en-US"/>
        </w:rPr>
        <w:t xml:space="preserve">It is a Syntax Error if </w:t>
      </w:r>
      <w:proofErr w:type="spellStart"/>
      <w:r w:rsidRPr="00AC7B66">
        <w:rPr>
          <w:lang w:val="en-US"/>
        </w:rPr>
        <w:t>LeftHandSideExpression</w:t>
      </w:r>
      <w:proofErr w:type="spellEnd"/>
      <w:r w:rsidRPr="00AC7B66">
        <w:rPr>
          <w:lang w:val="en-US"/>
        </w:rPr>
        <w:t xml:space="preserve"> is </w:t>
      </w:r>
      <w:r w:rsidRPr="00AC7B66">
        <w:rPr>
          <w:lang w:val="en-US"/>
        </w:rPr>
        <w:t xml:space="preserve">neither an </w:t>
      </w:r>
      <w:proofErr w:type="spellStart"/>
      <w:r w:rsidRPr="00AC7B66">
        <w:rPr>
          <w:lang w:val="en-US"/>
        </w:rPr>
        <w:t>ObjectLiteral</w:t>
      </w:r>
      <w:proofErr w:type="spellEnd"/>
      <w:r w:rsidRPr="00AC7B66">
        <w:rPr>
          <w:lang w:val="en-US"/>
        </w:rPr>
        <w:t xml:space="preserve"> nor an </w:t>
      </w:r>
      <w:proofErr w:type="spellStart"/>
      <w:r w:rsidRPr="00AC7B66">
        <w:rPr>
          <w:lang w:val="en-US"/>
        </w:rPr>
        <w:t>ArrayLiteral</w:t>
      </w:r>
      <w:proofErr w:type="spellEnd"/>
      <w:r w:rsidRPr="00AC7B66">
        <w:rPr>
          <w:lang w:val="en-US"/>
        </w:rPr>
        <w:t xml:space="preserve"> and </w:t>
      </w:r>
      <w:proofErr w:type="spellStart"/>
      <w:r w:rsidRPr="00AC7B66">
        <w:rPr>
          <w:lang w:val="en-US"/>
        </w:rPr>
        <w:t>IsValidSimpleAssignmentTarget</w:t>
      </w:r>
      <w:proofErr w:type="spellEnd"/>
      <w:r w:rsidRPr="00AC7B66">
        <w:rPr>
          <w:lang w:val="en-US"/>
        </w:rPr>
        <w:t xml:space="preserve"> of </w:t>
      </w:r>
      <w:proofErr w:type="spellStart"/>
      <w:r w:rsidRPr="00AC7B66">
        <w:rPr>
          <w:lang w:val="en-US"/>
        </w:rPr>
        <w:t>LeftHandSideExpression</w:t>
      </w:r>
      <w:proofErr w:type="spellEnd"/>
      <w:r w:rsidRPr="00AC7B66">
        <w:rPr>
          <w:lang w:val="en-US"/>
        </w:rPr>
        <w:t xml:space="preserve"> is false. </w:t>
      </w:r>
    </w:p>
    <w:p w:rsidR="00AC7B66" w:rsidRPr="00AC7B66" w:rsidRDefault="00AC7B66" w:rsidP="00AC7B66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jc w:val="both"/>
        <w:rPr>
          <w:lang w:val="en-US"/>
        </w:rPr>
      </w:pPr>
      <w:r w:rsidRPr="00AC7B66">
        <w:rPr>
          <w:lang w:val="en-US"/>
        </w:rPr>
        <w:t xml:space="preserve">It is a Syntax Error if the </w:t>
      </w:r>
      <w:proofErr w:type="spellStart"/>
      <w:r w:rsidRPr="00AC7B66">
        <w:rPr>
          <w:lang w:val="en-US"/>
        </w:rPr>
        <w:t>LeftHandSideExpression</w:t>
      </w:r>
      <w:proofErr w:type="spellEnd"/>
      <w:r w:rsidRPr="00AC7B66">
        <w:rPr>
          <w:lang w:val="en-US"/>
        </w:rPr>
        <w:t xml:space="preserve"> is </w:t>
      </w:r>
      <w:proofErr w:type="spellStart"/>
      <w:proofErr w:type="gramStart"/>
      <w:r w:rsidRPr="00AC7B66">
        <w:rPr>
          <w:lang w:val="en-US"/>
        </w:rPr>
        <w:t>CoverParenthesizedExpressionAndArrowParameterList</w:t>
      </w:r>
      <w:proofErr w:type="spellEnd"/>
      <w:r w:rsidRPr="00AC7B66">
        <w:rPr>
          <w:lang w:val="en-US"/>
        </w:rPr>
        <w:t xml:space="preserve"> :</w:t>
      </w:r>
      <w:proofErr w:type="gramEnd"/>
      <w:r w:rsidRPr="00AC7B66">
        <w:rPr>
          <w:lang w:val="en-US"/>
        </w:rPr>
        <w:t xml:space="preserve"> ( Expression ) and Expression derives a production that would produce a Syntax Error according to these rules if that production is substituted for </w:t>
      </w:r>
      <w:proofErr w:type="spellStart"/>
      <w:r w:rsidRPr="00AC7B66">
        <w:rPr>
          <w:lang w:val="en-US"/>
        </w:rPr>
        <w:t>LeftHandSideExpression</w:t>
      </w:r>
      <w:proofErr w:type="spellEnd"/>
      <w:r w:rsidRPr="00AC7B66">
        <w:rPr>
          <w:lang w:val="en-US"/>
        </w:rPr>
        <w:t xml:space="preserve">. This rule is recursively applied. </w:t>
      </w:r>
    </w:p>
    <w:p w:rsidR="00AC7B66" w:rsidRPr="00AC7B66" w:rsidRDefault="00AC7B66" w:rsidP="00AC7B66">
      <w:pPr>
        <w:widowControl w:val="0"/>
        <w:autoSpaceDE w:val="0"/>
        <w:autoSpaceDN w:val="0"/>
        <w:adjustRightInd w:val="0"/>
        <w:spacing w:after="240" w:line="240" w:lineRule="auto"/>
        <w:rPr>
          <w:lang w:val="en-US"/>
        </w:rPr>
      </w:pPr>
      <w:r w:rsidRPr="00AC7B66">
        <w:rPr>
          <w:lang w:val="en-US"/>
        </w:rPr>
        <w:t xml:space="preserve">NOTE </w:t>
      </w:r>
      <w:proofErr w:type="gramStart"/>
      <w:r w:rsidRPr="00AC7B66">
        <w:rPr>
          <w:lang w:val="en-US"/>
        </w:rPr>
        <w:t>The</w:t>
      </w:r>
      <w:proofErr w:type="gramEnd"/>
      <w:r w:rsidRPr="00AC7B66">
        <w:rPr>
          <w:lang w:val="en-US"/>
        </w:rPr>
        <w:t xml:space="preserve"> last rule means that the other rules are applied even if parentheses surround Expression. </w:t>
      </w:r>
    </w:p>
    <w:p w:rsidR="00AC7B66" w:rsidRPr="00AC7B66" w:rsidRDefault="00AC7B66" w:rsidP="00AC7B66">
      <w:pPr>
        <w:widowControl w:val="0"/>
        <w:autoSpaceDE w:val="0"/>
        <w:autoSpaceDN w:val="0"/>
        <w:adjustRightInd w:val="0"/>
        <w:spacing w:after="240" w:line="240" w:lineRule="auto"/>
        <w:rPr>
          <w:lang w:val="en-US"/>
        </w:rPr>
      </w:pPr>
      <w:proofErr w:type="spellStart"/>
      <w:proofErr w:type="gramStart"/>
      <w:r w:rsidRPr="00AC7B66">
        <w:rPr>
          <w:lang w:val="en-US"/>
        </w:rPr>
        <w:t>IterationStatement</w:t>
      </w:r>
      <w:proofErr w:type="spellEnd"/>
      <w:r w:rsidRPr="00AC7B66">
        <w:rPr>
          <w:lang w:val="en-US"/>
        </w:rPr>
        <w:t xml:space="preserve"> :</w:t>
      </w:r>
      <w:proofErr w:type="gramEnd"/>
      <w:r w:rsidRPr="00AC7B66">
        <w:rPr>
          <w:lang w:val="en-US"/>
        </w:rPr>
        <w:t xml:space="preserve"> </w:t>
      </w:r>
    </w:p>
    <w:p w:rsidR="00AC7B66" w:rsidRPr="00AC7B66" w:rsidRDefault="00AC7B66" w:rsidP="00AC7B66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lang w:val="en-US"/>
        </w:rPr>
      </w:pPr>
      <w:proofErr w:type="gramStart"/>
      <w:r w:rsidRPr="00AC7B66">
        <w:rPr>
          <w:lang w:val="en-US"/>
        </w:rPr>
        <w:t>for</w:t>
      </w:r>
      <w:proofErr w:type="gramEnd"/>
      <w:r w:rsidRPr="00AC7B66">
        <w:rPr>
          <w:lang w:val="en-US"/>
        </w:rPr>
        <w:t xml:space="preserve"> ( </w:t>
      </w:r>
      <w:proofErr w:type="spellStart"/>
      <w:r w:rsidRPr="00AC7B66">
        <w:rPr>
          <w:lang w:val="en-US"/>
        </w:rPr>
        <w:t>ForDeclaration</w:t>
      </w:r>
      <w:proofErr w:type="spellEnd"/>
      <w:r w:rsidRPr="00AC7B66">
        <w:rPr>
          <w:lang w:val="en-US"/>
        </w:rPr>
        <w:t xml:space="preserve"> in Expression ) Statement </w:t>
      </w:r>
    </w:p>
    <w:p w:rsidR="00AC7B66" w:rsidRPr="00AC7B66" w:rsidRDefault="00AC7B66" w:rsidP="00AC7B66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lang w:val="en-US"/>
        </w:rPr>
      </w:pPr>
      <w:proofErr w:type="gramStart"/>
      <w:r w:rsidRPr="00AC7B66">
        <w:rPr>
          <w:lang w:val="en-US"/>
        </w:rPr>
        <w:t>for</w:t>
      </w:r>
      <w:proofErr w:type="gramEnd"/>
      <w:r w:rsidRPr="00AC7B66">
        <w:rPr>
          <w:lang w:val="en-US"/>
        </w:rPr>
        <w:t xml:space="preserve"> ( </w:t>
      </w:r>
      <w:proofErr w:type="spellStart"/>
      <w:r w:rsidRPr="00AC7B66">
        <w:rPr>
          <w:lang w:val="en-US"/>
        </w:rPr>
        <w:t>ForDeclaration</w:t>
      </w:r>
      <w:proofErr w:type="spellEnd"/>
      <w:r w:rsidRPr="00AC7B66">
        <w:rPr>
          <w:lang w:val="en-US"/>
        </w:rPr>
        <w:t xml:space="preserve"> of </w:t>
      </w:r>
      <w:proofErr w:type="spellStart"/>
      <w:r w:rsidRPr="00AC7B66">
        <w:rPr>
          <w:lang w:val="en-US"/>
        </w:rPr>
        <w:t>AssignmentExpression</w:t>
      </w:r>
      <w:proofErr w:type="spellEnd"/>
      <w:r w:rsidRPr="00AC7B66">
        <w:rPr>
          <w:lang w:val="en-US"/>
        </w:rPr>
        <w:t xml:space="preserve"> ) Statement </w:t>
      </w:r>
    </w:p>
    <w:p w:rsidR="00AC7B66" w:rsidRPr="00AC7B66" w:rsidRDefault="00AC7B66" w:rsidP="00AC7B66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lang w:val="en-US"/>
        </w:rPr>
      </w:pPr>
      <w:r w:rsidRPr="00AC7B66">
        <w:rPr>
          <w:lang w:val="en-US"/>
        </w:rPr>
        <w:t xml:space="preserve">It is a Syntax Error if the </w:t>
      </w:r>
      <w:proofErr w:type="spellStart"/>
      <w:r w:rsidRPr="00AC7B66">
        <w:rPr>
          <w:lang w:val="en-US"/>
        </w:rPr>
        <w:t>BoundNames</w:t>
      </w:r>
      <w:proofErr w:type="spellEnd"/>
      <w:r w:rsidRPr="00AC7B66">
        <w:rPr>
          <w:lang w:val="en-US"/>
        </w:rPr>
        <w:t xml:space="preserve"> of </w:t>
      </w:r>
      <w:proofErr w:type="spellStart"/>
      <w:r w:rsidRPr="00AC7B66">
        <w:rPr>
          <w:lang w:val="en-US"/>
        </w:rPr>
        <w:t>ForDeclaration</w:t>
      </w:r>
      <w:proofErr w:type="spellEnd"/>
      <w:r w:rsidRPr="00AC7B66">
        <w:rPr>
          <w:lang w:val="en-US"/>
        </w:rPr>
        <w:t xml:space="preserve"> contains "let". </w:t>
      </w:r>
    </w:p>
    <w:p w:rsidR="00C57F49" w:rsidRPr="00A06AE4" w:rsidRDefault="00AC7B66" w:rsidP="00E5712E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lang w:val="en-US"/>
        </w:rPr>
      </w:pPr>
      <w:r w:rsidRPr="00AC7B66">
        <w:rPr>
          <w:lang w:val="en-US"/>
        </w:rPr>
        <w:t xml:space="preserve">It is a Syntax Error if any element of the </w:t>
      </w:r>
      <w:proofErr w:type="spellStart"/>
      <w:r w:rsidRPr="00AC7B66">
        <w:rPr>
          <w:lang w:val="en-US"/>
        </w:rPr>
        <w:t>BoundNames</w:t>
      </w:r>
      <w:proofErr w:type="spellEnd"/>
      <w:r w:rsidRPr="00AC7B66">
        <w:rPr>
          <w:lang w:val="en-US"/>
        </w:rPr>
        <w:t xml:space="preserve"> of </w:t>
      </w:r>
      <w:proofErr w:type="spellStart"/>
      <w:r w:rsidRPr="00AC7B66">
        <w:rPr>
          <w:lang w:val="en-US"/>
        </w:rPr>
        <w:t>ForDeclaration</w:t>
      </w:r>
      <w:proofErr w:type="spellEnd"/>
      <w:r w:rsidRPr="00AC7B66">
        <w:rPr>
          <w:lang w:val="en-US"/>
        </w:rPr>
        <w:t xml:space="preserve"> also occurs in the </w:t>
      </w:r>
      <w:proofErr w:type="spellStart"/>
      <w:r w:rsidRPr="00AC7B66">
        <w:rPr>
          <w:lang w:val="en-US"/>
        </w:rPr>
        <w:t>VarDeclaredNames</w:t>
      </w:r>
      <w:proofErr w:type="spellEnd"/>
      <w:r w:rsidRPr="00AC7B66">
        <w:rPr>
          <w:lang w:val="en-US"/>
        </w:rPr>
        <w:t xml:space="preserve"> of Statement. </w:t>
      </w:r>
      <w:r w:rsidRPr="00AC7B66">
        <w:rPr>
          <w:lang w:val="en-US"/>
        </w:rPr>
        <w:cr/>
      </w:r>
    </w:p>
    <w:p w:rsidR="00A06AE4" w:rsidRDefault="00A06AE4" w:rsidP="00E5712E">
      <w:pPr>
        <w:widowControl w:val="0"/>
        <w:autoSpaceDE w:val="0"/>
        <w:autoSpaceDN w:val="0"/>
        <w:adjustRightInd w:val="0"/>
        <w:spacing w:after="240" w:line="240" w:lineRule="auto"/>
        <w:rPr>
          <w:lang w:val="en-US"/>
        </w:rPr>
      </w:pPr>
    </w:p>
    <w:p w:rsidR="006833F2" w:rsidRDefault="006833F2" w:rsidP="00E5712E">
      <w:pPr>
        <w:widowControl w:val="0"/>
        <w:autoSpaceDE w:val="0"/>
        <w:autoSpaceDN w:val="0"/>
        <w:adjustRightInd w:val="0"/>
        <w:spacing w:after="240" w:line="240" w:lineRule="auto"/>
      </w:pPr>
      <w:bookmarkStart w:id="0" w:name="_GoBack"/>
      <w:bookmarkEnd w:id="0"/>
      <w:r>
        <w:t>Перебор</w:t>
      </w:r>
      <w:r w:rsidRPr="00A06AE4">
        <w:t xml:space="preserve"> </w:t>
      </w:r>
      <w:r>
        <w:t>массивов</w:t>
      </w:r>
      <w:r w:rsidRPr="00A06AE4">
        <w:t xml:space="preserve">. </w:t>
      </w:r>
      <w:r>
        <w:t xml:space="preserve">Проблема в текущем </w:t>
      </w:r>
      <w:r w:rsidR="009A3474">
        <w:rPr>
          <w:lang w:val="en-US"/>
        </w:rPr>
        <w:t>ECMAScript</w:t>
      </w:r>
      <w:r w:rsidR="009A3474">
        <w:t xml:space="preserve"> в том,</w:t>
      </w:r>
      <w:r w:rsidRPr="006833F2">
        <w:t xml:space="preserve"> </w:t>
      </w:r>
      <w:r>
        <w:t xml:space="preserve">что перебирая массив </w:t>
      </w:r>
      <w:r w:rsidR="009A3474">
        <w:t xml:space="preserve">с помощью </w:t>
      </w:r>
      <w:r w:rsidR="009A3474">
        <w:rPr>
          <w:lang w:val="en-US"/>
        </w:rPr>
        <w:t>for</w:t>
      </w:r>
      <w:r w:rsidR="009A3474" w:rsidRPr="009A3474">
        <w:t>-</w:t>
      </w:r>
      <w:r w:rsidR="009A3474">
        <w:rPr>
          <w:lang w:val="en-US"/>
        </w:rPr>
        <w:t>in</w:t>
      </w:r>
      <w:r w:rsidR="009A3474">
        <w:t xml:space="preserve">, </w:t>
      </w:r>
      <w:r>
        <w:t>мы получаем не значения</w:t>
      </w:r>
      <w:r w:rsidR="009A3474">
        <w:t xml:space="preserve"> элементов </w:t>
      </w:r>
      <w:r>
        <w:t>массива</w:t>
      </w:r>
      <w:r w:rsidR="009A3474">
        <w:t>, а их</w:t>
      </w:r>
      <w:r>
        <w:t xml:space="preserve"> индексы.</w:t>
      </w:r>
    </w:p>
    <w:p w:rsidR="009A3474" w:rsidRPr="009A3474" w:rsidRDefault="009A3474" w:rsidP="009A34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9A3474">
        <w:rPr>
          <w:lang w:val="en-US"/>
        </w:rPr>
        <w:t>let</w:t>
      </w:r>
      <w:proofErr w:type="gramEnd"/>
      <w:r w:rsidRPr="009A3474">
        <w:rPr>
          <w:lang w:val="en-US"/>
        </w:rPr>
        <w:t xml:space="preserve"> tags = ['#f8', '#</w:t>
      </w:r>
      <w:proofErr w:type="spellStart"/>
      <w:r w:rsidRPr="009A3474">
        <w:rPr>
          <w:lang w:val="en-US"/>
        </w:rPr>
        <w:t>wstdays</w:t>
      </w:r>
      <w:proofErr w:type="spellEnd"/>
      <w:r w:rsidRPr="009A3474">
        <w:rPr>
          <w:lang w:val="en-US"/>
        </w:rPr>
        <w:t>'];</w:t>
      </w:r>
      <w:r w:rsidRPr="009A3474">
        <w:rPr>
          <w:lang w:val="en-US"/>
        </w:rPr>
        <w:tab/>
      </w:r>
    </w:p>
    <w:p w:rsidR="009A3474" w:rsidRPr="009A3474" w:rsidRDefault="009A3474" w:rsidP="009A34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9A3474">
        <w:rPr>
          <w:lang w:val="en-US"/>
        </w:rPr>
        <w:t>for</w:t>
      </w:r>
      <w:proofErr w:type="gramEnd"/>
      <w:r w:rsidRPr="009A3474">
        <w:rPr>
          <w:lang w:val="en-US"/>
        </w:rPr>
        <w:t xml:space="preserve"> (let tag in tags) {</w:t>
      </w:r>
      <w:r w:rsidRPr="009A3474">
        <w:rPr>
          <w:lang w:val="en-US"/>
        </w:rPr>
        <w:tab/>
      </w:r>
    </w:p>
    <w:p w:rsidR="009A3474" w:rsidRDefault="009A3474" w:rsidP="009A3474">
      <w:pPr>
        <w:widowControl w:val="0"/>
        <w:autoSpaceDE w:val="0"/>
        <w:autoSpaceDN w:val="0"/>
        <w:adjustRightInd w:val="0"/>
        <w:spacing w:after="0" w:line="240" w:lineRule="auto"/>
        <w:ind w:firstLine="708"/>
      </w:pPr>
      <w:r>
        <w:t>console.log(</w:t>
      </w:r>
      <w:proofErr w:type="spellStart"/>
      <w:r>
        <w:t>tag</w:t>
      </w:r>
      <w:proofErr w:type="spellEnd"/>
      <w:r>
        <w:t>);</w:t>
      </w:r>
      <w:r>
        <w:tab/>
      </w:r>
    </w:p>
    <w:p w:rsidR="009A3474" w:rsidRDefault="009A3474" w:rsidP="009A3474">
      <w:pPr>
        <w:widowControl w:val="0"/>
        <w:autoSpaceDE w:val="0"/>
        <w:autoSpaceDN w:val="0"/>
        <w:adjustRightInd w:val="0"/>
        <w:spacing w:after="0" w:line="240" w:lineRule="auto"/>
      </w:pPr>
      <w:r>
        <w:t>}</w:t>
      </w:r>
      <w:r>
        <w:tab/>
      </w:r>
    </w:p>
    <w:p w:rsidR="009A3474" w:rsidRDefault="009A3474" w:rsidP="009A3474">
      <w:pPr>
        <w:widowControl w:val="0"/>
        <w:autoSpaceDE w:val="0"/>
        <w:autoSpaceDN w:val="0"/>
        <w:adjustRightInd w:val="0"/>
        <w:spacing w:after="0" w:line="240" w:lineRule="auto"/>
      </w:pPr>
      <w:r>
        <w:t>// 0, 1</w:t>
      </w:r>
    </w:p>
    <w:p w:rsidR="009A3474" w:rsidRDefault="009A3474" w:rsidP="00E5712E">
      <w:pPr>
        <w:widowControl w:val="0"/>
        <w:autoSpaceDE w:val="0"/>
        <w:autoSpaceDN w:val="0"/>
        <w:adjustRightInd w:val="0"/>
        <w:spacing w:after="240" w:line="240" w:lineRule="auto"/>
      </w:pPr>
    </w:p>
    <w:p w:rsidR="009A3474" w:rsidRDefault="006833F2" w:rsidP="00E5712E">
      <w:pPr>
        <w:widowControl w:val="0"/>
        <w:autoSpaceDE w:val="0"/>
        <w:autoSpaceDN w:val="0"/>
        <w:adjustRightInd w:val="0"/>
        <w:spacing w:after="240" w:line="240" w:lineRule="auto"/>
      </w:pPr>
      <w:r>
        <w:t xml:space="preserve">Поэтому </w:t>
      </w:r>
      <w:r w:rsidR="009A3474">
        <w:t xml:space="preserve">в </w:t>
      </w:r>
      <w:r w:rsidR="009A3474">
        <w:rPr>
          <w:lang w:val="en-US"/>
        </w:rPr>
        <w:t>ECMAScript</w:t>
      </w:r>
      <w:r w:rsidR="009A3474" w:rsidRPr="009A3474">
        <w:t xml:space="preserve"> 6 </w:t>
      </w:r>
      <w:r w:rsidR="009A3474">
        <w:t>появится конструкцию</w:t>
      </w:r>
      <w:r>
        <w:t xml:space="preserve"> </w:t>
      </w:r>
      <w:r w:rsidR="009A3474">
        <w:rPr>
          <w:lang w:val="en-US"/>
        </w:rPr>
        <w:t>for</w:t>
      </w:r>
      <w:r w:rsidR="009A3474" w:rsidRPr="009A3474">
        <w:t>-</w:t>
      </w:r>
      <w:r w:rsidR="009A3474">
        <w:rPr>
          <w:lang w:val="en-US"/>
        </w:rPr>
        <w:t>of</w:t>
      </w:r>
      <w:r w:rsidR="009A3474">
        <w:t xml:space="preserve">, </w:t>
      </w:r>
      <w:r w:rsidR="009A3474" w:rsidRPr="009A3474">
        <w:t>которая</w:t>
      </w:r>
      <w:r>
        <w:t xml:space="preserve"> как раз получает значения</w:t>
      </w:r>
      <w:r w:rsidR="009A3474" w:rsidRPr="009A3474">
        <w:t xml:space="preserve"> </w:t>
      </w:r>
      <w:r w:rsidR="009A3474">
        <w:t>элементов массива</w:t>
      </w:r>
      <w:r>
        <w:t>.</w:t>
      </w:r>
    </w:p>
    <w:p w:rsidR="009A3474" w:rsidRPr="009A3474" w:rsidRDefault="009A3474" w:rsidP="009A34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9A3474">
        <w:rPr>
          <w:lang w:val="en-US"/>
        </w:rPr>
        <w:t>l</w:t>
      </w:r>
      <w:r>
        <w:rPr>
          <w:lang w:val="en-US"/>
        </w:rPr>
        <w:t>et</w:t>
      </w:r>
      <w:proofErr w:type="gramEnd"/>
      <w:r>
        <w:rPr>
          <w:lang w:val="en-US"/>
        </w:rPr>
        <w:t xml:space="preserve"> tags = ['#f8', '#</w:t>
      </w:r>
      <w:proofErr w:type="spellStart"/>
      <w:r>
        <w:rPr>
          <w:lang w:val="en-US"/>
        </w:rPr>
        <w:t>wstdays</w:t>
      </w:r>
      <w:proofErr w:type="spellEnd"/>
      <w:r>
        <w:rPr>
          <w:lang w:val="en-US"/>
        </w:rPr>
        <w:t>'];</w:t>
      </w:r>
      <w:r>
        <w:rPr>
          <w:lang w:val="en-US"/>
        </w:rPr>
        <w:tab/>
      </w:r>
    </w:p>
    <w:p w:rsidR="009A3474" w:rsidRPr="009A3474" w:rsidRDefault="009A3474" w:rsidP="009A34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9A3474">
        <w:rPr>
          <w:lang w:val="en-US"/>
        </w:rPr>
        <w:t>for</w:t>
      </w:r>
      <w:proofErr w:type="gramEnd"/>
      <w:r w:rsidRPr="009A3474">
        <w:rPr>
          <w:lang w:val="en-US"/>
        </w:rPr>
        <w:t xml:space="preserve"> (let tag of tags) {</w:t>
      </w:r>
      <w:r w:rsidRPr="009A3474">
        <w:rPr>
          <w:lang w:val="en-US"/>
        </w:rPr>
        <w:tab/>
      </w:r>
    </w:p>
    <w:p w:rsidR="009A3474" w:rsidRPr="009A3474" w:rsidRDefault="009A3474" w:rsidP="009A3474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gramStart"/>
      <w:r w:rsidRPr="009A3474">
        <w:rPr>
          <w:lang w:val="en-US"/>
        </w:rPr>
        <w:t>console.log(</w:t>
      </w:r>
      <w:proofErr w:type="gramEnd"/>
      <w:r w:rsidRPr="009A3474">
        <w:rPr>
          <w:lang w:val="en-US"/>
        </w:rPr>
        <w:t>tag);</w:t>
      </w:r>
      <w:r w:rsidRPr="009A3474">
        <w:rPr>
          <w:lang w:val="en-US"/>
        </w:rPr>
        <w:tab/>
      </w:r>
    </w:p>
    <w:p w:rsidR="009A3474" w:rsidRPr="009A3474" w:rsidRDefault="009A3474" w:rsidP="009A34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A3474">
        <w:rPr>
          <w:lang w:val="en-US"/>
        </w:rPr>
        <w:t>}</w:t>
      </w:r>
      <w:r w:rsidRPr="009A3474">
        <w:rPr>
          <w:lang w:val="en-US"/>
        </w:rPr>
        <w:tab/>
      </w:r>
    </w:p>
    <w:p w:rsidR="006833F2" w:rsidRPr="009A3474" w:rsidRDefault="009A3474" w:rsidP="009A34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A3474">
        <w:rPr>
          <w:lang w:val="en-US"/>
        </w:rPr>
        <w:t>// "#f8", "#</w:t>
      </w:r>
      <w:proofErr w:type="spellStart"/>
      <w:r w:rsidRPr="009A3474">
        <w:rPr>
          <w:lang w:val="en-US"/>
        </w:rPr>
        <w:t>wstdays</w:t>
      </w:r>
      <w:proofErr w:type="spellEnd"/>
      <w:r w:rsidRPr="009A3474">
        <w:rPr>
          <w:lang w:val="en-US"/>
        </w:rPr>
        <w:t>"</w:t>
      </w:r>
      <w:r w:rsidR="006833F2" w:rsidRPr="009A3474">
        <w:rPr>
          <w:lang w:val="en-US"/>
        </w:rPr>
        <w:t xml:space="preserve"> </w:t>
      </w:r>
    </w:p>
    <w:p w:rsidR="006833F2" w:rsidRPr="009A3474" w:rsidRDefault="006833F2" w:rsidP="00E5712E">
      <w:pPr>
        <w:widowControl w:val="0"/>
        <w:autoSpaceDE w:val="0"/>
        <w:autoSpaceDN w:val="0"/>
        <w:adjustRightInd w:val="0"/>
        <w:spacing w:after="240" w:line="240" w:lineRule="auto"/>
        <w:rPr>
          <w:lang w:val="en-US"/>
        </w:rPr>
      </w:pPr>
    </w:p>
    <w:p w:rsidR="006833F2" w:rsidRDefault="006833F2" w:rsidP="00E5712E">
      <w:pPr>
        <w:widowControl w:val="0"/>
        <w:autoSpaceDE w:val="0"/>
        <w:autoSpaceDN w:val="0"/>
        <w:adjustRightInd w:val="0"/>
        <w:spacing w:after="240" w:line="240" w:lineRule="auto"/>
      </w:pPr>
      <w:r>
        <w:t xml:space="preserve">Так же он </w:t>
      </w:r>
      <w:r w:rsidR="00F16245">
        <w:t xml:space="preserve">может перебирать элементы коллекций. </w:t>
      </w:r>
    </w:p>
    <w:p w:rsidR="00F16245" w:rsidRPr="00F16245" w:rsidRDefault="00F16245" w:rsidP="00F1624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F16245">
        <w:rPr>
          <w:lang w:val="en-US"/>
        </w:rPr>
        <w:t>let</w:t>
      </w:r>
      <w:proofErr w:type="gramEnd"/>
      <w:r w:rsidRPr="00F16245">
        <w:rPr>
          <w:lang w:val="en-US"/>
        </w:rPr>
        <w:t xml:space="preserve"> tags = new Set([</w:t>
      </w:r>
      <w:r w:rsidRPr="00F16245">
        <w:rPr>
          <w:lang w:val="en-US"/>
        </w:rPr>
        <w:tab/>
      </w:r>
    </w:p>
    <w:p w:rsidR="00F16245" w:rsidRPr="00F16245" w:rsidRDefault="00F16245" w:rsidP="00F16245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  <w:r w:rsidRPr="00F16245">
        <w:rPr>
          <w:lang w:val="en-US"/>
        </w:rPr>
        <w:t xml:space="preserve"> '#f8',</w:t>
      </w:r>
      <w:r w:rsidRPr="00F16245">
        <w:rPr>
          <w:lang w:val="en-US"/>
        </w:rPr>
        <w:tab/>
      </w:r>
    </w:p>
    <w:p w:rsidR="00F16245" w:rsidRPr="00F16245" w:rsidRDefault="00F16245" w:rsidP="00F16245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  <w:r w:rsidRPr="00F16245">
        <w:rPr>
          <w:lang w:val="en-US"/>
        </w:rPr>
        <w:t xml:space="preserve"> '#</w:t>
      </w:r>
      <w:proofErr w:type="spellStart"/>
      <w:r w:rsidRPr="00F16245">
        <w:rPr>
          <w:lang w:val="en-US"/>
        </w:rPr>
        <w:t>wstdays</w:t>
      </w:r>
      <w:proofErr w:type="spellEnd"/>
      <w:r w:rsidRPr="00F16245">
        <w:rPr>
          <w:lang w:val="en-US"/>
        </w:rPr>
        <w:t>',</w:t>
      </w:r>
      <w:r w:rsidRPr="00F16245">
        <w:rPr>
          <w:lang w:val="en-US"/>
        </w:rPr>
        <w:tab/>
      </w:r>
    </w:p>
    <w:p w:rsidR="00F16245" w:rsidRPr="00F16245" w:rsidRDefault="00F16245" w:rsidP="00F16245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  <w:r w:rsidRPr="00F16245">
        <w:rPr>
          <w:lang w:val="en-US"/>
        </w:rPr>
        <w:t xml:space="preserve"> '#f8'</w:t>
      </w:r>
      <w:r w:rsidRPr="00F16245">
        <w:rPr>
          <w:lang w:val="en-US"/>
        </w:rPr>
        <w:tab/>
      </w:r>
    </w:p>
    <w:p w:rsidR="00F16245" w:rsidRPr="00F16245" w:rsidRDefault="00F16245" w:rsidP="00F1624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6245">
        <w:rPr>
          <w:lang w:val="en-US"/>
        </w:rPr>
        <w:t>]);</w:t>
      </w:r>
      <w:r w:rsidRPr="00F16245">
        <w:rPr>
          <w:lang w:val="en-US"/>
        </w:rPr>
        <w:tab/>
      </w:r>
    </w:p>
    <w:p w:rsidR="00F16245" w:rsidRPr="00F16245" w:rsidRDefault="00F16245" w:rsidP="00F1624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F16245">
        <w:rPr>
          <w:lang w:val="en-US"/>
        </w:rPr>
        <w:t>for</w:t>
      </w:r>
      <w:proofErr w:type="gramEnd"/>
      <w:r w:rsidRPr="00F16245">
        <w:rPr>
          <w:lang w:val="en-US"/>
        </w:rPr>
        <w:t xml:space="preserve"> (let tag of tags) {</w:t>
      </w:r>
      <w:r w:rsidRPr="00F16245">
        <w:rPr>
          <w:lang w:val="en-US"/>
        </w:rPr>
        <w:tab/>
      </w:r>
    </w:p>
    <w:p w:rsidR="00F16245" w:rsidRPr="00F16245" w:rsidRDefault="00F16245" w:rsidP="00F16245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gramStart"/>
      <w:r w:rsidRPr="00F16245">
        <w:rPr>
          <w:lang w:val="en-US"/>
        </w:rPr>
        <w:t>console.log(</w:t>
      </w:r>
      <w:proofErr w:type="gramEnd"/>
      <w:r w:rsidRPr="00F16245">
        <w:rPr>
          <w:lang w:val="en-US"/>
        </w:rPr>
        <w:t>tag);</w:t>
      </w:r>
      <w:r w:rsidRPr="00F16245">
        <w:rPr>
          <w:lang w:val="en-US"/>
        </w:rPr>
        <w:tab/>
      </w:r>
    </w:p>
    <w:p w:rsidR="00F16245" w:rsidRPr="00F16245" w:rsidRDefault="00F16245" w:rsidP="00F1624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6245">
        <w:rPr>
          <w:lang w:val="en-US"/>
        </w:rPr>
        <w:t>}</w:t>
      </w:r>
      <w:r w:rsidRPr="00F16245">
        <w:rPr>
          <w:lang w:val="en-US"/>
        </w:rPr>
        <w:tab/>
      </w:r>
    </w:p>
    <w:p w:rsidR="00F16245" w:rsidRPr="00F16245" w:rsidRDefault="00F16245" w:rsidP="00F1624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6245">
        <w:rPr>
          <w:lang w:val="en-US"/>
        </w:rPr>
        <w:t>// "#f8", "#</w:t>
      </w:r>
      <w:proofErr w:type="spellStart"/>
      <w:r w:rsidRPr="00F16245">
        <w:rPr>
          <w:lang w:val="en-US"/>
        </w:rPr>
        <w:t>wstdays</w:t>
      </w:r>
      <w:proofErr w:type="spellEnd"/>
      <w:r w:rsidRPr="00F16245">
        <w:rPr>
          <w:lang w:val="en-US"/>
        </w:rPr>
        <w:t>"</w:t>
      </w:r>
    </w:p>
    <w:p w:rsidR="006833F2" w:rsidRPr="00F16245" w:rsidRDefault="006833F2" w:rsidP="00E5712E">
      <w:pPr>
        <w:widowControl w:val="0"/>
        <w:autoSpaceDE w:val="0"/>
        <w:autoSpaceDN w:val="0"/>
        <w:adjustRightInd w:val="0"/>
        <w:spacing w:after="240" w:line="240" w:lineRule="auto"/>
        <w:rPr>
          <w:lang w:val="en-US"/>
        </w:rPr>
      </w:pPr>
    </w:p>
    <w:p w:rsidR="006833F2" w:rsidRDefault="00F16245" w:rsidP="00E5712E">
      <w:pPr>
        <w:widowControl w:val="0"/>
        <w:autoSpaceDE w:val="0"/>
        <w:autoSpaceDN w:val="0"/>
        <w:adjustRightInd w:val="0"/>
        <w:spacing w:after="240" w:line="240" w:lineRule="auto"/>
      </w:pPr>
      <w:r>
        <w:rPr>
          <w:lang w:val="en-US"/>
        </w:rPr>
        <w:lastRenderedPageBreak/>
        <w:t>For</w:t>
      </w:r>
      <w:r w:rsidRPr="00F16245">
        <w:t>-</w:t>
      </w:r>
      <w:r>
        <w:rPr>
          <w:lang w:val="en-US"/>
        </w:rPr>
        <w:t>of</w:t>
      </w:r>
      <w:r w:rsidR="006833F2">
        <w:t xml:space="preserve"> работает </w:t>
      </w:r>
      <w:r>
        <w:t xml:space="preserve">также </w:t>
      </w:r>
      <w:r w:rsidR="006833F2">
        <w:t xml:space="preserve">и с </w:t>
      </w:r>
      <w:r>
        <w:rPr>
          <w:lang w:val="en-US"/>
        </w:rPr>
        <w:t>Map</w:t>
      </w:r>
      <w:r w:rsidRPr="00F16245">
        <w:t>’</w:t>
      </w:r>
      <w:r>
        <w:t>ом</w:t>
      </w:r>
      <w:r w:rsidR="006833F2">
        <w:t>. Но тут ситуация сложнее</w:t>
      </w:r>
      <w:r>
        <w:t xml:space="preserve">, </w:t>
      </w:r>
      <w:r w:rsidR="006833F2">
        <w:t>т.к</w:t>
      </w:r>
      <w:r>
        <w:t>.</w:t>
      </w:r>
      <w:r w:rsidRPr="00F16245">
        <w:t xml:space="preserve"> </w:t>
      </w:r>
      <w:r>
        <w:t xml:space="preserve">у </w:t>
      </w:r>
      <w:r>
        <w:rPr>
          <w:lang w:val="en-US"/>
        </w:rPr>
        <w:t>map</w:t>
      </w:r>
      <w:r>
        <w:t xml:space="preserve"> </w:t>
      </w:r>
      <w:r w:rsidR="001C2B5D">
        <w:t xml:space="preserve">каждое </w:t>
      </w:r>
      <w:r>
        <w:t>значение</w:t>
      </w:r>
      <w:r w:rsidR="001C2B5D">
        <w:t xml:space="preserve"> состоит из </w:t>
      </w:r>
      <w:r>
        <w:t>массива,</w:t>
      </w:r>
      <w:r w:rsidR="001C2B5D">
        <w:t xml:space="preserve"> </w:t>
      </w:r>
      <w:r>
        <w:t xml:space="preserve">где первый элемент — это ключ, </w:t>
      </w:r>
      <w:r w:rsidR="001C2B5D">
        <w:t>а второй его значение.</w:t>
      </w:r>
    </w:p>
    <w:p w:rsidR="00F16245" w:rsidRPr="00F16245" w:rsidRDefault="00F16245" w:rsidP="00F1624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F16245">
        <w:rPr>
          <w:lang w:val="en-US"/>
        </w:rPr>
        <w:t>let</w:t>
      </w:r>
      <w:proofErr w:type="gramEnd"/>
      <w:r w:rsidRPr="00F16245">
        <w:rPr>
          <w:lang w:val="en-US"/>
        </w:rPr>
        <w:t xml:space="preserve"> data = new Map();</w:t>
      </w:r>
      <w:r>
        <w:rPr>
          <w:lang w:val="en-US"/>
        </w:rPr>
        <w:tab/>
      </w:r>
    </w:p>
    <w:p w:rsidR="00F16245" w:rsidRPr="00F16245" w:rsidRDefault="00F16245" w:rsidP="00F1624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F16245">
        <w:rPr>
          <w:lang w:val="en-US"/>
        </w:rPr>
        <w:t>data.set</w:t>
      </w:r>
      <w:proofErr w:type="spellEnd"/>
      <w:r w:rsidRPr="00F16245">
        <w:rPr>
          <w:lang w:val="en-US"/>
        </w:rPr>
        <w:t>(</w:t>
      </w:r>
      <w:proofErr w:type="gramEnd"/>
      <w:r w:rsidRPr="00F16245">
        <w:rPr>
          <w:lang w:val="en-US"/>
        </w:rPr>
        <w:t>'f8', {'a': 1, 'b': 0});</w:t>
      </w:r>
      <w:r w:rsidRPr="00F16245">
        <w:rPr>
          <w:lang w:val="en-US"/>
        </w:rPr>
        <w:tab/>
      </w:r>
    </w:p>
    <w:p w:rsidR="00F16245" w:rsidRPr="00F16245" w:rsidRDefault="00F16245" w:rsidP="00F1624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F16245">
        <w:rPr>
          <w:lang w:val="en-US"/>
        </w:rPr>
        <w:t>dat</w:t>
      </w:r>
      <w:r>
        <w:rPr>
          <w:lang w:val="en-US"/>
        </w:rPr>
        <w:t>a.set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wd</w:t>
      </w:r>
      <w:proofErr w:type="spellEnd"/>
      <w:r>
        <w:rPr>
          <w:lang w:val="en-US"/>
        </w:rPr>
        <w:t>', {'a': 0, 'b': 1});</w:t>
      </w:r>
      <w:r>
        <w:rPr>
          <w:lang w:val="en-US"/>
        </w:rPr>
        <w:tab/>
      </w:r>
    </w:p>
    <w:p w:rsidR="00F16245" w:rsidRPr="00F16245" w:rsidRDefault="00F16245" w:rsidP="00F1624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F16245">
        <w:rPr>
          <w:lang w:val="en-US"/>
        </w:rPr>
        <w:t>for</w:t>
      </w:r>
      <w:proofErr w:type="gramEnd"/>
      <w:r w:rsidRPr="00F16245">
        <w:rPr>
          <w:lang w:val="en-US"/>
        </w:rPr>
        <w:t xml:space="preserve"> (let </w:t>
      </w:r>
      <w:proofErr w:type="spellStart"/>
      <w:r w:rsidRPr="00F16245">
        <w:rPr>
          <w:lang w:val="en-US"/>
        </w:rPr>
        <w:t>params</w:t>
      </w:r>
      <w:proofErr w:type="spellEnd"/>
      <w:r w:rsidRPr="00F16245">
        <w:rPr>
          <w:lang w:val="en-US"/>
        </w:rPr>
        <w:t xml:space="preserve"> of data) {</w:t>
      </w:r>
      <w:r w:rsidRPr="00F16245">
        <w:rPr>
          <w:lang w:val="en-US"/>
        </w:rPr>
        <w:tab/>
      </w:r>
    </w:p>
    <w:p w:rsidR="00F16245" w:rsidRPr="00F16245" w:rsidRDefault="00F16245" w:rsidP="00F16245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gramStart"/>
      <w:r w:rsidRPr="00F16245">
        <w:rPr>
          <w:lang w:val="en-US"/>
        </w:rPr>
        <w:t>console.log(</w:t>
      </w:r>
      <w:proofErr w:type="spellStart"/>
      <w:proofErr w:type="gramEnd"/>
      <w:r w:rsidRPr="00F16245">
        <w:rPr>
          <w:lang w:val="en-US"/>
        </w:rPr>
        <w:t>params</w:t>
      </w:r>
      <w:proofErr w:type="spellEnd"/>
      <w:r w:rsidRPr="00F16245">
        <w:rPr>
          <w:lang w:val="en-US"/>
        </w:rPr>
        <w:t>);</w:t>
      </w:r>
      <w:r w:rsidRPr="00F16245">
        <w:rPr>
          <w:lang w:val="en-US"/>
        </w:rPr>
        <w:tab/>
      </w:r>
    </w:p>
    <w:p w:rsidR="00F16245" w:rsidRPr="00F16245" w:rsidRDefault="00F16245" w:rsidP="00F1624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p w:rsidR="00F16245" w:rsidRPr="00F16245" w:rsidRDefault="00F16245" w:rsidP="00F1624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6245">
        <w:rPr>
          <w:lang w:val="en-US"/>
        </w:rPr>
        <w:t xml:space="preserve">// ["f8", {"a": </w:t>
      </w:r>
      <w:proofErr w:type="gramStart"/>
      <w:r w:rsidRPr="00F16245">
        <w:rPr>
          <w:lang w:val="en-US"/>
        </w:rPr>
        <w:t>1</w:t>
      </w:r>
      <w:proofErr w:type="gramEnd"/>
      <w:r w:rsidRPr="00F16245">
        <w:rPr>
          <w:lang w:val="en-US"/>
        </w:rPr>
        <w:t>, "b": 0}]</w:t>
      </w:r>
      <w:r w:rsidRPr="00F16245">
        <w:rPr>
          <w:lang w:val="en-US"/>
        </w:rPr>
        <w:tab/>
      </w:r>
    </w:p>
    <w:p w:rsidR="00F16245" w:rsidRPr="006833F2" w:rsidRDefault="00F16245" w:rsidP="00F16245">
      <w:pPr>
        <w:widowControl w:val="0"/>
        <w:autoSpaceDE w:val="0"/>
        <w:autoSpaceDN w:val="0"/>
        <w:adjustRightInd w:val="0"/>
        <w:spacing w:after="0" w:line="240" w:lineRule="auto"/>
      </w:pPr>
      <w:r>
        <w:t>// ["</w:t>
      </w:r>
      <w:proofErr w:type="spellStart"/>
      <w:r>
        <w:t>wd</w:t>
      </w:r>
      <w:proofErr w:type="spellEnd"/>
      <w:r>
        <w:t>", {"a": 0, "b": 1}]</w:t>
      </w:r>
    </w:p>
    <w:p w:rsidR="007A0712" w:rsidRPr="007A0712" w:rsidRDefault="007A071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</w:p>
    <w:sectPr w:rsidR="007A0712" w:rsidRPr="007A0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B04E50"/>
    <w:multiLevelType w:val="hybridMultilevel"/>
    <w:tmpl w:val="EB70C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B1DFE"/>
    <w:multiLevelType w:val="multilevel"/>
    <w:tmpl w:val="A866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F0015C"/>
    <w:multiLevelType w:val="hybridMultilevel"/>
    <w:tmpl w:val="D302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743BB"/>
    <w:multiLevelType w:val="multilevel"/>
    <w:tmpl w:val="57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EE716A"/>
    <w:multiLevelType w:val="hybridMultilevel"/>
    <w:tmpl w:val="2014E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52242"/>
    <w:multiLevelType w:val="multilevel"/>
    <w:tmpl w:val="E242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FA062F"/>
    <w:multiLevelType w:val="hybridMultilevel"/>
    <w:tmpl w:val="B5807664"/>
    <w:lvl w:ilvl="0" w:tplc="3FA29528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7257F"/>
    <w:multiLevelType w:val="hybridMultilevel"/>
    <w:tmpl w:val="51905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206E0"/>
    <w:multiLevelType w:val="multilevel"/>
    <w:tmpl w:val="CB28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2446FB"/>
    <w:multiLevelType w:val="hybridMultilevel"/>
    <w:tmpl w:val="9270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6"/>
    <w:lvlOverride w:ilvl="2">
      <w:lvl w:ilvl="2">
        <w:numFmt w:val="lowerRoman"/>
        <w:lvlText w:val="%3."/>
        <w:lvlJc w:val="right"/>
      </w:lvl>
    </w:lvlOverride>
  </w:num>
  <w:num w:numId="7">
    <w:abstractNumId w:val="9"/>
  </w:num>
  <w:num w:numId="8">
    <w:abstractNumId w:val="9"/>
    <w:lvlOverride w:ilvl="2">
      <w:lvl w:ilvl="2">
        <w:numFmt w:val="lowerRoman"/>
        <w:lvlText w:val="%3."/>
        <w:lvlJc w:val="right"/>
      </w:lvl>
    </w:lvlOverride>
  </w:num>
  <w:num w:numId="9">
    <w:abstractNumId w:val="10"/>
  </w:num>
  <w:num w:numId="10">
    <w:abstractNumId w:val="7"/>
  </w:num>
  <w:num w:numId="11">
    <w:abstractNumId w:val="8"/>
  </w:num>
  <w:num w:numId="12">
    <w:abstractNumId w:val="2"/>
  </w:num>
  <w:num w:numId="13">
    <w:abstractNumId w:val="2"/>
    <w:lvlOverride w:ilvl="2">
      <w:lvl w:ilvl="2">
        <w:numFmt w:val="lowerRoman"/>
        <w:lvlText w:val="%3."/>
        <w:lvlJc w:val="right"/>
      </w:lvl>
    </w:lvlOverride>
  </w:num>
  <w:num w:numId="14">
    <w:abstractNumId w:val="4"/>
  </w:num>
  <w:num w:numId="15">
    <w:abstractNumId w:val="4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64"/>
    <w:rsid w:val="00016EE0"/>
    <w:rsid w:val="001C2B5D"/>
    <w:rsid w:val="001C4602"/>
    <w:rsid w:val="001E0E7B"/>
    <w:rsid w:val="003A777E"/>
    <w:rsid w:val="00426890"/>
    <w:rsid w:val="00644114"/>
    <w:rsid w:val="006833F2"/>
    <w:rsid w:val="007A0712"/>
    <w:rsid w:val="00883B42"/>
    <w:rsid w:val="008B0D48"/>
    <w:rsid w:val="009A3474"/>
    <w:rsid w:val="00A06AE4"/>
    <w:rsid w:val="00AC7B66"/>
    <w:rsid w:val="00AF2864"/>
    <w:rsid w:val="00C57F49"/>
    <w:rsid w:val="00E5712E"/>
    <w:rsid w:val="00E6173C"/>
    <w:rsid w:val="00F16245"/>
    <w:rsid w:val="00F73146"/>
    <w:rsid w:val="00F8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41056CE-3262-4917-A1FB-3083B29A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864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C7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A07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8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F286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F286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712E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5712E"/>
    <w:rPr>
      <w:rFonts w:ascii="Lucida Grande CY" w:eastAsiaTheme="minorHAnsi" w:hAnsi="Lucida Grande CY" w:cs="Lucida Grande CY"/>
      <w:sz w:val="18"/>
      <w:szCs w:val="18"/>
      <w:lang w:eastAsia="en-US"/>
    </w:rPr>
  </w:style>
  <w:style w:type="paragraph" w:styleId="a8">
    <w:name w:val="Normal (Web)"/>
    <w:basedOn w:val="a"/>
    <w:uiPriority w:val="99"/>
    <w:unhideWhenUsed/>
    <w:rsid w:val="00E5712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5712E"/>
  </w:style>
  <w:style w:type="character" w:customStyle="1" w:styleId="nt">
    <w:name w:val="nt"/>
    <w:basedOn w:val="a0"/>
    <w:rsid w:val="00E5712E"/>
  </w:style>
  <w:style w:type="character" w:customStyle="1" w:styleId="geq">
    <w:name w:val="geq"/>
    <w:basedOn w:val="a0"/>
    <w:rsid w:val="00E5712E"/>
  </w:style>
  <w:style w:type="character" w:styleId="HTML">
    <w:name w:val="HTML Code"/>
    <w:basedOn w:val="a0"/>
    <w:uiPriority w:val="99"/>
    <w:semiHidden/>
    <w:unhideWhenUsed/>
    <w:rsid w:val="00E5712E"/>
    <w:rPr>
      <w:rFonts w:ascii="Courier" w:eastAsiaTheme="minorEastAsia" w:hAnsi="Courier" w:cs="Courier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7A0712"/>
    <w:rPr>
      <w:rFonts w:ascii="Times New Roman" w:eastAsia="Times New Roman" w:hAnsi="Times New Roman" w:cs="Times New Roman"/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A0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071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7A0712"/>
  </w:style>
  <w:style w:type="character" w:customStyle="1" w:styleId="number">
    <w:name w:val="number"/>
    <w:basedOn w:val="a0"/>
    <w:rsid w:val="007A0712"/>
  </w:style>
  <w:style w:type="character" w:customStyle="1" w:styleId="10">
    <w:name w:val="Заголовок 1 Знак"/>
    <w:basedOn w:val="a0"/>
    <w:link w:val="1"/>
    <w:uiPriority w:val="9"/>
    <w:rsid w:val="00AC7B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9008">
          <w:marLeft w:val="14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ma-international.org/ecma-262/5.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ma-international.org/ecma-262/5.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ma-international.org/ecma-262/5.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cma-international.org/ecma-262/5.1/" TargetMode="External"/><Relationship Id="rId10" Type="http://schemas.openxmlformats.org/officeDocument/2006/relationships/hyperlink" Target="http://www.ecma-international.org/ecma-262/5.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ma-international.org/ecma-262/5.1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Kunitsyn</dc:creator>
  <cp:keywords/>
  <dc:description/>
  <cp:lastModifiedBy>Марина</cp:lastModifiedBy>
  <cp:revision>10</cp:revision>
  <dcterms:created xsi:type="dcterms:W3CDTF">2014-05-29T05:17:00Z</dcterms:created>
  <dcterms:modified xsi:type="dcterms:W3CDTF">2014-06-04T05:12:00Z</dcterms:modified>
</cp:coreProperties>
</file>