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C670" w14:textId="6CE09E8E" w:rsidR="003C1577" w:rsidRPr="008E4BBD" w:rsidRDefault="00F43736">
      <w:pPr>
        <w:rPr>
          <w:rFonts w:ascii="Garamond" w:hAnsi="Garamond"/>
        </w:rPr>
      </w:pPr>
      <w:r w:rsidRPr="008E4BBD">
        <w:rPr>
          <w:rFonts w:ascii="Garamond" w:hAnsi="Garamond"/>
          <w:color w:val="FF0000"/>
        </w:rPr>
        <w:t>212v</w:t>
      </w:r>
      <w:r w:rsidRPr="008E4BBD">
        <w:rPr>
          <w:rFonts w:ascii="Garamond" w:hAnsi="Garamond"/>
        </w:rPr>
        <w:t xml:space="preserve"> Dixo el deciplo al maestro. las animalias que han cuernos por que non han dientes de suso asi como las otras que non han cuernos % respondio el maestro sepas que aquella humidat de la cabeça que deciende contra yuso de que se fazen los dientes de encima que en logar de decender alli </w:t>
      </w:r>
      <w:r w:rsidRPr="008E4BBD">
        <w:rPr>
          <w:rFonts w:ascii="Garamond" w:hAnsi="Garamond"/>
          <w:lang w:val="es-ES"/>
        </w:rPr>
        <w:t>a</w:t>
      </w:r>
      <w:r w:rsidRPr="008E4BBD">
        <w:rPr>
          <w:rFonts w:ascii="Garamond" w:hAnsi="Garamond"/>
        </w:rPr>
        <w:t xml:space="preserve"> los dientes ha </w:t>
      </w:r>
      <w:r w:rsidRPr="008E4BBD">
        <w:rPr>
          <w:rFonts w:ascii="Garamond" w:hAnsi="Garamond"/>
          <w:color w:val="FF0000"/>
        </w:rPr>
        <w:t>213r</w:t>
      </w:r>
      <w:r w:rsidRPr="008E4BBD">
        <w:rPr>
          <w:rFonts w:ascii="Garamond" w:hAnsi="Garamond"/>
        </w:rPr>
        <w:t xml:space="preserve"> de sobir arriba a criar los cuernos E pues que se crian los cuernos de aquella humidat. non pueden nascer los dientes de parte de encima. ca la humidat non es tan grande que pueda abondar a criar se dende los cuernos e los dientes. e por esta razon fallaras a todas las animalias que han cuernos. que lo que comen que non lo mascan. si non que rumian. ca mascar tanto quiere dezir como cosa que se faze apretando los dientes unos con otros E este apretamiento non se faze. quando non han dientes de la una parte tan bien de suso como de yuso. e estas </w:t>
      </w:r>
      <w:r w:rsidRPr="008E4BBD">
        <w:rPr>
          <w:rFonts w:ascii="Garamond" w:hAnsi="Garamond"/>
          <w:lang w:val="es-ES"/>
        </w:rPr>
        <w:t>v</w:t>
      </w:r>
      <w:r w:rsidRPr="008E4BBD">
        <w:rPr>
          <w:rFonts w:ascii="Garamond" w:hAnsi="Garamond"/>
        </w:rPr>
        <w:t>estias que han asi los dientes conplidos son aquellas que rumian e el rumiar es aquello que comen trayendo lo por la boca e tragando lo mal mascado. e desque lo han puesto en el est</w:t>
      </w:r>
      <w:r w:rsidRPr="008E4BBD">
        <w:rPr>
          <w:rFonts w:ascii="Garamond" w:hAnsi="Garamond"/>
          <w:lang w:val="es-ES"/>
        </w:rPr>
        <w:t>o</w:t>
      </w:r>
      <w:r w:rsidRPr="008E4BBD">
        <w:rPr>
          <w:rFonts w:ascii="Garamond" w:hAnsi="Garamond"/>
        </w:rPr>
        <w:t>mago. traen lo otra vegada a la boca e trayendo lo asi muchas vezes. muele se. que non se puede moler por ninguno de los dientes % por ende veras a todas las bestias que rumian que non comen carne como el leon e el o</w:t>
      </w:r>
      <w:r w:rsidRPr="008E4BBD">
        <w:rPr>
          <w:rFonts w:ascii="Garamond" w:hAnsi="Garamond"/>
          <w:lang w:val="es-ES"/>
        </w:rPr>
        <w:t>s</w:t>
      </w:r>
      <w:r w:rsidRPr="008E4BBD">
        <w:rPr>
          <w:rFonts w:ascii="Garamond" w:hAnsi="Garamond"/>
        </w:rPr>
        <w:t>o e otras animalias que son de su semejante para comer carne. esto es por razon que non gelo podria sofrir la natura. e las que non han conpl</w:t>
      </w:r>
      <w:r w:rsidRPr="008E4BBD">
        <w:rPr>
          <w:rFonts w:ascii="Garamond" w:hAnsi="Garamond"/>
          <w:lang w:val="es-ES"/>
        </w:rPr>
        <w:t>i</w:t>
      </w:r>
      <w:r w:rsidRPr="008E4BBD">
        <w:rPr>
          <w:rFonts w:ascii="Garamond" w:hAnsi="Garamond"/>
        </w:rPr>
        <w:t xml:space="preserve">miento de dientes que le nazcan. non es su natura. si non de </w:t>
      </w:r>
      <w:r w:rsidRPr="008E4BBD">
        <w:rPr>
          <w:rFonts w:ascii="Garamond" w:hAnsi="Garamond"/>
          <w:color w:val="FF0000"/>
        </w:rPr>
        <w:t>213v</w:t>
      </w:r>
      <w:r w:rsidRPr="008E4BBD">
        <w:rPr>
          <w:rFonts w:ascii="Garamond" w:hAnsi="Garamond"/>
        </w:rPr>
        <w:t xml:space="preserve"> comer cosas que mas ligeramente puedan moler los estomagos segund que es su conplision. e estas animalias que rumian. han cada una de ellas dos estomagos. por ende veras que naturalmente son mas gruesas de natura las bestias que rumian. que non las que mascan e comen carne. esto es por dos razones. % la primera por que aquella vianda es para engordar. que non si comiesen carne cruda. ca todo su comer es pan o yerva o fruta % la segunda por que aquella espuma que se le faze en la boca es de flema que</w:t>
      </w:r>
      <w:r w:rsidRPr="008E4BBD">
        <w:rPr>
          <w:rFonts w:ascii="Garamond" w:hAnsi="Garamond"/>
          <w:lang w:val="es-ES"/>
        </w:rPr>
        <w:t xml:space="preserve"> </w:t>
      </w:r>
      <w:r w:rsidRPr="008E4BBD">
        <w:rPr>
          <w:rFonts w:ascii="Garamond" w:hAnsi="Garamond"/>
        </w:rPr>
        <w:t>l deciende de la boca e aquella flema torna la al cuerpo con la vianda e amollenta se la carne con ella e ensancha se en si. e por ende son mas gruesas que las otras. la razon por que an dos estomagos te quiero dezir an dos est</w:t>
      </w:r>
      <w:r w:rsidRPr="008E4BBD">
        <w:rPr>
          <w:rFonts w:ascii="Garamond" w:hAnsi="Garamond"/>
          <w:lang w:val="es-ES"/>
        </w:rPr>
        <w:t>o</w:t>
      </w:r>
      <w:r w:rsidRPr="008E4BBD">
        <w:rPr>
          <w:rFonts w:ascii="Garamond" w:hAnsi="Garamond"/>
        </w:rPr>
        <w:t xml:space="preserve">magos pegados el uno con el otro </w:t>
      </w:r>
      <w:r w:rsidRPr="008E4BBD">
        <w:rPr>
          <w:rFonts w:ascii="Garamond" w:hAnsi="Garamond"/>
          <w:lang w:val="es-ES"/>
        </w:rPr>
        <w:t>E</w:t>
      </w:r>
      <w:r w:rsidRPr="008E4BBD">
        <w:rPr>
          <w:rFonts w:ascii="Garamond" w:hAnsi="Garamond"/>
        </w:rPr>
        <w:t xml:space="preserve"> aquello que comen va primero al uno e yaze alli tanto fasta que el otro ha fecho su curso en moliendo e desque lo ha bien molido enbia lo al otro e muele se alli otra vez % por ende para mientes e veras que aquellas animalias que rumian que fazen mas seco el estierco que las otras. esto es por razon que todo el çumo de aquello que comen les finca en los estomagos e en moliendo se aquella vianda </w:t>
      </w:r>
      <w:r w:rsidRPr="008E4BBD">
        <w:rPr>
          <w:rFonts w:ascii="Garamond" w:hAnsi="Garamond"/>
          <w:color w:val="FF0000"/>
        </w:rPr>
        <w:t>214r</w:t>
      </w:r>
      <w:r w:rsidRPr="008E4BBD">
        <w:rPr>
          <w:rFonts w:ascii="Garamond" w:hAnsi="Garamond"/>
        </w:rPr>
        <w:t xml:space="preserve"> de aquel çumo se faze la sangre de que biven ca en dos estomagos ha tres bocas e quando viene a pasar la boca postrimera que es en el estomago postrimero es ya seco todo que non ha en si çumo ninguno. e quanto mas va yendo por los estomagos tanto mas se van secando</w:t>
      </w:r>
    </w:p>
    <w:sectPr w:rsidR="003C1577" w:rsidRPr="008E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36"/>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E4BBD"/>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3736"/>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38BFFC9"/>
  <w15:chartTrackingRefBased/>
  <w15:docId w15:val="{C21DFF1B-62A2-E941-8539-93BAF000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736"/>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2460</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2023-02-06T18:55:00Z</dcterms:created>
  <dcterms:modified xsi:type="dcterms:W3CDTF">2023-04-15T22:59:00Z</dcterms:modified>
</cp:coreProperties>
</file>