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111" w:rsidRDefault="00755111" w:rsidP="00755111">
      <w:pPr>
        <w:pStyle w:val="NormalWeb"/>
        <w:spacing w:before="0" w:beforeAutospacing="0" w:after="0" w:afterAutospacing="0"/>
      </w:pPr>
      <w:r>
        <w:rPr>
          <w:rFonts w:ascii="Calibri Light" w:hAnsi="Calibri Light" w:cs="Calibri Light"/>
          <w:b/>
          <w:bCs/>
          <w:color w:val="FEFEFE"/>
          <w:spacing w:val="10"/>
          <w:kern w:val="24"/>
          <w:sz w:val="72"/>
          <w:szCs w:val="72"/>
          <w14:glow w14:rad="38100">
            <w14:srgbClr w14:val="10B6F4">
              <w14:alpha w14:val="60000"/>
            </w14:srgbClr>
          </w14:glow>
          <w14:textOutline w14:w="9525" w14:cap="flat" w14:cmpd="sng" w14:algn="ctr">
            <w14:solidFill>
              <w14:srgbClr w14:val="10B6F4"/>
            </w14:solidFill>
            <w14:prstDash w14:val="solid"/>
            <w14:round/>
          </w14:textOutline>
        </w:rPr>
        <w:t>Ingeniería en diseño Industrial.</w:t>
      </w:r>
    </w:p>
    <w:p w:rsidR="00755111" w:rsidRPr="00755111" w:rsidRDefault="00755111" w:rsidP="00755111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55111">
        <w:rPr>
          <w:rFonts w:eastAsiaTheme="minorEastAsia" w:hAnsi="Calibri Light"/>
          <w:i/>
          <w:iCs/>
          <w:color w:val="000000" w:themeColor="text1"/>
          <w:kern w:val="24"/>
          <w:sz w:val="32"/>
          <w:szCs w:val="32"/>
          <w:lang w:val="es-ES" w:eastAsia="es-MX"/>
        </w:rPr>
        <w:t xml:space="preserve">Integrantes </w:t>
      </w:r>
    </w:p>
    <w:p w:rsidR="00755111" w:rsidRPr="00755111" w:rsidRDefault="00755111" w:rsidP="00755111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55111">
        <w:rPr>
          <w:rFonts w:eastAsiaTheme="minorEastAsia" w:hAnsi="Calibri Light"/>
          <w:i/>
          <w:iCs/>
          <w:color w:val="000000" w:themeColor="text1"/>
          <w:kern w:val="24"/>
          <w:sz w:val="32"/>
          <w:szCs w:val="32"/>
          <w:lang w:val="es-ES" w:eastAsia="es-MX"/>
        </w:rPr>
        <w:t>Alejandro Espinosa de los M.E.</w:t>
      </w:r>
    </w:p>
    <w:p w:rsidR="00755111" w:rsidRPr="00755111" w:rsidRDefault="00755111" w:rsidP="00755111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55111">
        <w:rPr>
          <w:rFonts w:eastAsiaTheme="minorEastAsia" w:hAnsi="Calibri Light"/>
          <w:i/>
          <w:iCs/>
          <w:color w:val="000000" w:themeColor="text1"/>
          <w:kern w:val="24"/>
          <w:sz w:val="32"/>
          <w:szCs w:val="32"/>
          <w:lang w:val="es-ES" w:eastAsia="es-MX"/>
        </w:rPr>
        <w:t>Marco Antonio Elizalde Alvarado.</w:t>
      </w:r>
    </w:p>
    <w:p w:rsidR="00755111" w:rsidRPr="00755111" w:rsidRDefault="00755111" w:rsidP="00755111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55111">
        <w:rPr>
          <w:rFonts w:eastAsiaTheme="minorEastAsia" w:hAnsi="Calibri Light"/>
          <w:i/>
          <w:iCs/>
          <w:color w:val="000000" w:themeColor="text1"/>
          <w:kern w:val="24"/>
          <w:sz w:val="32"/>
          <w:szCs w:val="32"/>
          <w:lang w:val="es-ES" w:eastAsia="es-MX"/>
        </w:rPr>
        <w:t>Misael M</w:t>
      </w:r>
      <w:r w:rsidRPr="00755111">
        <w:rPr>
          <w:rFonts w:eastAsiaTheme="minorEastAsia" w:hAnsi="Calibri Light"/>
          <w:i/>
          <w:iCs/>
          <w:color w:val="000000" w:themeColor="text1"/>
          <w:kern w:val="24"/>
          <w:sz w:val="32"/>
          <w:szCs w:val="32"/>
          <w:lang w:val="es-ES" w:eastAsia="es-MX"/>
        </w:rPr>
        <w:t>á</w:t>
      </w:r>
      <w:r w:rsidRPr="00755111">
        <w:rPr>
          <w:rFonts w:eastAsiaTheme="minorEastAsia" w:hAnsi="Calibri Light"/>
          <w:i/>
          <w:iCs/>
          <w:color w:val="000000" w:themeColor="text1"/>
          <w:kern w:val="24"/>
          <w:sz w:val="32"/>
          <w:szCs w:val="32"/>
          <w:lang w:val="es-ES" w:eastAsia="es-MX"/>
        </w:rPr>
        <w:t>rquez de Anda.</w:t>
      </w:r>
    </w:p>
    <w:p w:rsidR="00755111" w:rsidRDefault="00755111" w:rsidP="00755111">
      <w:pPr>
        <w:spacing w:before="200" w:after="0" w:line="240" w:lineRule="auto"/>
        <w:jc w:val="center"/>
        <w:rPr>
          <w:rFonts w:eastAsiaTheme="minorEastAsia" w:hAnsi="Calibri Light"/>
          <w:i/>
          <w:iCs/>
          <w:color w:val="000000" w:themeColor="text1"/>
          <w:kern w:val="24"/>
          <w:sz w:val="32"/>
          <w:szCs w:val="32"/>
          <w:lang w:val="es-ES" w:eastAsia="es-MX"/>
        </w:rPr>
      </w:pPr>
      <w:r w:rsidRPr="00755111">
        <w:rPr>
          <w:rFonts w:eastAsiaTheme="minorEastAsia" w:hAnsi="Calibri Light"/>
          <w:i/>
          <w:iCs/>
          <w:color w:val="000000" w:themeColor="text1"/>
          <w:kern w:val="24"/>
          <w:sz w:val="32"/>
          <w:szCs w:val="32"/>
          <w:lang w:val="es-ES" w:eastAsia="es-MX"/>
        </w:rPr>
        <w:t>Mario de Jesus Tejeda Ch</w:t>
      </w:r>
      <w:r w:rsidRPr="00755111">
        <w:rPr>
          <w:rFonts w:eastAsiaTheme="minorEastAsia" w:hAnsi="Calibri Light"/>
          <w:i/>
          <w:iCs/>
          <w:color w:val="000000" w:themeColor="text1"/>
          <w:kern w:val="24"/>
          <w:sz w:val="32"/>
          <w:szCs w:val="32"/>
          <w:lang w:val="es-ES" w:eastAsia="es-MX"/>
        </w:rPr>
        <w:t>á</w:t>
      </w:r>
      <w:r w:rsidRPr="00755111">
        <w:rPr>
          <w:rFonts w:eastAsiaTheme="minorEastAsia" w:hAnsi="Calibri Light"/>
          <w:i/>
          <w:iCs/>
          <w:color w:val="000000" w:themeColor="text1"/>
          <w:kern w:val="24"/>
          <w:sz w:val="32"/>
          <w:szCs w:val="32"/>
          <w:lang w:val="es-ES" w:eastAsia="es-MX"/>
        </w:rPr>
        <w:t>vez.</w:t>
      </w:r>
    </w:p>
    <w:p w:rsidR="00755111" w:rsidRDefault="00755111" w:rsidP="00755111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  <w:lang w:eastAsia="es-MX"/>
        </w:rPr>
        <w:drawing>
          <wp:inline distT="0" distB="0" distL="0" distR="0" wp14:anchorId="6EC8384E" wp14:editId="1225016C">
            <wp:extent cx="3981796" cy="1893121"/>
            <wp:effectExtent l="0" t="0" r="0" b="0"/>
            <wp:docPr id="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796" cy="189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111" w:rsidRPr="00755111" w:rsidRDefault="00755111" w:rsidP="00755111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5511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90935" wp14:editId="4203027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97468" cy="1675949"/>
                <wp:effectExtent l="0" t="0" r="0" b="0"/>
                <wp:wrapNone/>
                <wp:docPr id="2" name="Título 1">
                  <a:extLst xmlns:a="http://schemas.openxmlformats.org/drawingml/2006/main">
                    <a:ext uri="{FF2B5EF4-FFF2-40B4-BE49-F238E27FC236}">
                      <a16:creationId xmlns:p="http://schemas.openxmlformats.org/presentationml/2006/main" xmlns:a16="http://schemas.microsoft.com/office/drawing/2014/main" xmlns="" xmlns:lc="http://schemas.openxmlformats.org/drawingml/2006/lockedCanvas" id="{B7E370B9-915D-490C-8F1C-D0FFE057C474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197468" cy="167594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55111" w:rsidRDefault="00755111" w:rsidP="00755111">
                            <w:pPr>
                              <w:pStyle w:val="NormalWeb"/>
                              <w:spacing w:before="0" w:beforeAutospacing="0" w:after="0" w:afterAutospacing="0" w:line="192" w:lineRule="auto"/>
                              <w:jc w:val="center"/>
                            </w:pPr>
                            <w:r>
                              <w:rPr>
                                <w:rFonts w:ascii="Rockwell" w:hAnsi="Rockwell"/>
                                <w:color w:val="000000"/>
                                <w:spacing w:val="-30"/>
                                <w:kern w:val="24"/>
                                <w:sz w:val="80"/>
                                <w:szCs w:val="80"/>
                                <w:lang w:val="es-ES"/>
                              </w:rPr>
                              <w:t>Plato ecológico portátil.</w:t>
                            </w:r>
                          </w:p>
                        </w:txbxContent>
                      </wps:txbx>
                      <wps:bodyPr vert="horz" lIns="228600" tIns="228600" rIns="22860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90935" id="Título 1" o:spid="_x0000_s1026" style="position:absolute;left:0;text-align:left;margin-left:0;margin-top:-.05pt;width:488pt;height:13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" filled="f" stroked="f">
                <v:path arrowok="t"/>
                <o:lock v:ext="edit" grouping="t"/>
                <v:textbox inset="18pt,18pt,18pt,0">
                  <w:txbxContent>
                    <w:p w:rsidR="00755111" w:rsidRDefault="00755111" w:rsidP="00755111">
                      <w:pPr>
                        <w:pStyle w:val="NormalWeb"/>
                        <w:spacing w:before="0" w:beforeAutospacing="0" w:after="0" w:afterAutospacing="0" w:line="192" w:lineRule="auto"/>
                        <w:jc w:val="center"/>
                      </w:pPr>
                      <w:r>
                        <w:rPr>
                          <w:rFonts w:ascii="Rockwell" w:hAnsi="Rockwell"/>
                          <w:color w:val="000000"/>
                          <w:spacing w:val="-30"/>
                          <w:kern w:val="24"/>
                          <w:sz w:val="80"/>
                          <w:szCs w:val="80"/>
                          <w:lang w:val="es-ES"/>
                        </w:rPr>
                        <w:t>Plato ecológico portátil.</w:t>
                      </w:r>
                    </w:p>
                  </w:txbxContent>
                </v:textbox>
              </v:rect>
            </w:pict>
          </mc:Fallback>
        </mc:AlternateContent>
      </w:r>
    </w:p>
    <w:p w:rsidR="00755111" w:rsidRDefault="00755111"/>
    <w:p w:rsidR="00755111" w:rsidRPr="00755111" w:rsidRDefault="00755111" w:rsidP="00755111"/>
    <w:p w:rsidR="00755111" w:rsidRPr="00755111" w:rsidRDefault="00755111" w:rsidP="00755111"/>
    <w:p w:rsidR="00755111" w:rsidRPr="00755111" w:rsidRDefault="00755111" w:rsidP="00755111"/>
    <w:p w:rsidR="00755111" w:rsidRPr="00755111" w:rsidRDefault="00755111" w:rsidP="00755111"/>
    <w:p w:rsidR="00755111" w:rsidRPr="00755111" w:rsidRDefault="00755111" w:rsidP="00755111"/>
    <w:p w:rsidR="00755111" w:rsidRPr="00755111" w:rsidRDefault="00755111" w:rsidP="00755111"/>
    <w:p w:rsidR="00755111" w:rsidRDefault="00755111" w:rsidP="00755111"/>
    <w:p w:rsidR="008E043A" w:rsidRDefault="008E043A" w:rsidP="00755111">
      <w:pPr>
        <w:ind w:firstLine="708"/>
      </w:pPr>
    </w:p>
    <w:p w:rsidR="00755111" w:rsidRDefault="00755111" w:rsidP="00755111">
      <w:pPr>
        <w:ind w:firstLine="708"/>
      </w:pPr>
    </w:p>
    <w:p w:rsidR="00755111" w:rsidRDefault="00755111" w:rsidP="00755111">
      <w:pPr>
        <w:ind w:firstLine="708"/>
        <w:rPr>
          <w:rFonts w:ascii="Rockwell" w:hAnsi="Rockwell"/>
          <w:color w:val="000000"/>
          <w:spacing w:val="-30"/>
          <w:kern w:val="24"/>
          <w:sz w:val="80"/>
          <w:szCs w:val="80"/>
          <w:lang w:val="es-ES"/>
        </w:rPr>
      </w:pPr>
      <w:r>
        <w:rPr>
          <w:rFonts w:ascii="Rockwell" w:hAnsi="Rockwell"/>
          <w:color w:val="000000"/>
          <w:spacing w:val="-30"/>
          <w:kern w:val="24"/>
          <w:sz w:val="80"/>
          <w:szCs w:val="80"/>
          <w:lang w:val="es-ES"/>
        </w:rPr>
        <w:lastRenderedPageBreak/>
        <w:t>Propósito</w:t>
      </w:r>
    </w:p>
    <w:p w:rsidR="00755111" w:rsidRDefault="00755111" w:rsidP="00755111">
      <w:pPr>
        <w:pStyle w:val="NormalWeb"/>
        <w:spacing w:before="0" w:beforeAutospacing="0" w:after="0" w:afterAutospacing="0"/>
      </w:pPr>
      <w:r>
        <w:rPr>
          <w:rFonts w:ascii="Calibri Light" w:hAnsi="Calibri Light" w:cs="Calibri Light"/>
          <w:color w:val="000000"/>
          <w:kern w:val="24"/>
          <w:sz w:val="36"/>
          <w:szCs w:val="36"/>
        </w:rPr>
        <w:t>Nuestro propósito de este plato es que tengas las tres leyes de Newton y también va a ser ecológico para cuando vayamos a un lugar a comer, en vez de pedir un plato, utilizar el mismo que  consiste en abrirse como si fuese un abanico la Fuerza, inercia, Acción y reacción ser verán involucrados.</w:t>
      </w:r>
    </w:p>
    <w:p w:rsidR="00755111" w:rsidRDefault="00755111" w:rsidP="00755111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kern w:val="24"/>
          <w:sz w:val="36"/>
          <w:szCs w:val="36"/>
        </w:rPr>
      </w:pPr>
      <w:r>
        <w:rPr>
          <w:rFonts w:ascii="Calibri Light" w:hAnsi="Calibri Light" w:cs="Calibri Light"/>
          <w:color w:val="000000"/>
          <w:kern w:val="24"/>
          <w:sz w:val="36"/>
          <w:szCs w:val="36"/>
        </w:rPr>
        <w:t xml:space="preserve">Queremos hacer un buen proyecto el cual ayude al planeta y sin perjudicar con </w:t>
      </w:r>
      <w:r>
        <w:rPr>
          <w:rFonts w:ascii="Calibri Light" w:hAnsi="Calibri Light" w:cs="Calibri Light"/>
          <w:color w:val="000000"/>
          <w:kern w:val="24"/>
          <w:sz w:val="36"/>
          <w:szCs w:val="36"/>
        </w:rPr>
        <w:t>más</w:t>
      </w:r>
      <w:r>
        <w:rPr>
          <w:rFonts w:ascii="Calibri Light" w:hAnsi="Calibri Light" w:cs="Calibri Light"/>
          <w:color w:val="000000"/>
          <w:kern w:val="24"/>
          <w:sz w:val="36"/>
          <w:szCs w:val="36"/>
        </w:rPr>
        <w:t xml:space="preserve"> basura de platos, porque hoy en día es una problemática muy grande.</w:t>
      </w:r>
    </w:p>
    <w:p w:rsidR="00755111" w:rsidRDefault="00755111" w:rsidP="00755111">
      <w:pPr>
        <w:pStyle w:val="NormalWeb"/>
        <w:spacing w:before="0" w:beforeAutospacing="0" w:after="0" w:afterAutospacing="0"/>
      </w:pPr>
    </w:p>
    <w:p w:rsidR="00755111" w:rsidRDefault="00755111" w:rsidP="00755111">
      <w:pPr>
        <w:ind w:firstLine="708"/>
        <w:rPr>
          <w:rFonts w:ascii="Rockwell" w:hAnsi="Rockwell"/>
          <w:color w:val="000000"/>
          <w:spacing w:val="-30"/>
          <w:kern w:val="24"/>
          <w:sz w:val="80"/>
          <w:szCs w:val="80"/>
          <w:lang w:val="es-ES"/>
        </w:rPr>
      </w:pPr>
      <w:r>
        <w:rPr>
          <w:rFonts w:ascii="Rockwell" w:hAnsi="Rockwell"/>
          <w:color w:val="000000"/>
          <w:spacing w:val="-30"/>
          <w:kern w:val="24"/>
          <w:sz w:val="80"/>
          <w:szCs w:val="80"/>
          <w:lang w:val="es-ES"/>
        </w:rPr>
        <w:t>Recursos naturales</w:t>
      </w:r>
    </w:p>
    <w:p w:rsidR="00755111" w:rsidRPr="00755111" w:rsidRDefault="00755111" w:rsidP="00755111">
      <w:pPr>
        <w:ind w:firstLine="708"/>
        <w:jc w:val="center"/>
      </w:pPr>
      <w:r w:rsidRPr="00755111">
        <w:t>El propósito de nuestro proyecto es hacer un plato el cual sea ecológico y portátil.</w:t>
      </w:r>
    </w:p>
    <w:p w:rsidR="00755111" w:rsidRPr="00755111" w:rsidRDefault="00755111" w:rsidP="00755111">
      <w:pPr>
        <w:ind w:firstLine="708"/>
        <w:jc w:val="center"/>
      </w:pPr>
      <w:r w:rsidRPr="00755111">
        <w:t>A la vez buscamos inspirarnos en las leyes de newton que consistirá en que nuestro producto tenga fuerza, inercia, movimiento. Y los combinaremos con la ecología.</w:t>
      </w:r>
    </w:p>
    <w:p w:rsidR="00755111" w:rsidRPr="00755111" w:rsidRDefault="00755111" w:rsidP="00755111">
      <w:pPr>
        <w:ind w:firstLine="708"/>
        <w:jc w:val="center"/>
      </w:pPr>
      <w:r w:rsidRPr="00755111">
        <w:t>Se podrá usar en el lugar que tú quieras, comer lo que gustes, el punto es no desperdiciar más platos desechables.</w:t>
      </w:r>
    </w:p>
    <w:p w:rsidR="00755111" w:rsidRDefault="00755111" w:rsidP="00755111">
      <w:pPr>
        <w:ind w:firstLine="708"/>
        <w:jc w:val="center"/>
      </w:pPr>
      <w:r w:rsidRPr="00755111">
        <w:t>Este lo podrás cargar sin ningún problema a donde quieras sin que este sea un estorbo ya que tendrá la medida de una pluma.</w:t>
      </w:r>
    </w:p>
    <w:p w:rsidR="00755111" w:rsidRDefault="00755111" w:rsidP="00755111">
      <w:pPr>
        <w:ind w:firstLine="708"/>
      </w:pPr>
      <w:r>
        <w:rPr>
          <w:rFonts w:ascii="Rockwell" w:hAnsi="Rockwell"/>
          <w:color w:val="000000"/>
          <w:spacing w:val="-30"/>
          <w:kern w:val="24"/>
          <w:sz w:val="80"/>
          <w:szCs w:val="80"/>
          <w:lang w:val="es-ES"/>
        </w:rPr>
        <w:t>Motivo de su creación</w:t>
      </w:r>
    </w:p>
    <w:p w:rsidR="00755111" w:rsidRDefault="00755111" w:rsidP="00755111">
      <w:pPr>
        <w:spacing w:before="200" w:after="0" w:line="240" w:lineRule="auto"/>
        <w:rPr>
          <w:rFonts w:ascii="Rockwell" w:eastAsia="Times New Roman" w:hAnsi="Rockwell" w:cs="Times New Roman"/>
          <w:color w:val="000000"/>
          <w:kern w:val="24"/>
          <w:lang w:val="es-ES" w:eastAsia="es-MX"/>
        </w:rPr>
      </w:pPr>
      <w:r w:rsidRPr="00755111">
        <w:rPr>
          <w:rFonts w:ascii="Rockwell" w:eastAsia="Times New Roman" w:hAnsi="Rockwell" w:cs="Times New Roman"/>
          <w:color w:val="000000"/>
          <w:kern w:val="24"/>
          <w:lang w:val="es-ES" w:eastAsia="es-MX"/>
        </w:rPr>
        <w:t>Buscamos no usar más el desechable ya que es una enorme amenaza para el planeta.</w:t>
      </w:r>
    </w:p>
    <w:p w:rsidR="00755111" w:rsidRPr="00755111" w:rsidRDefault="00755111" w:rsidP="00755111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55111">
        <w:rPr>
          <w:rFonts w:ascii="Calibri Light" w:eastAsia="Times New Roman" w:hAnsi="Calibri Light" w:cs="Calibri Light"/>
          <w:color w:val="000000"/>
          <w:kern w:val="24"/>
          <w:sz w:val="32"/>
          <w:szCs w:val="32"/>
          <w:lang w:val="es-ES" w:eastAsia="es-MX"/>
        </w:rPr>
        <w:t xml:space="preserve">Lo crearemos con material que mantenga tu comida, y esta </w:t>
      </w:r>
      <w:proofErr w:type="spellStart"/>
      <w:r w:rsidRPr="00755111">
        <w:rPr>
          <w:rFonts w:ascii="Calibri Light" w:eastAsia="Times New Roman" w:hAnsi="Calibri Light" w:cs="Calibri Light"/>
          <w:color w:val="000000"/>
          <w:kern w:val="24"/>
          <w:sz w:val="32"/>
          <w:szCs w:val="32"/>
          <w:lang w:val="es-ES" w:eastAsia="es-MX"/>
        </w:rPr>
        <w:t>este</w:t>
      </w:r>
      <w:proofErr w:type="spellEnd"/>
      <w:r w:rsidRPr="00755111">
        <w:rPr>
          <w:rFonts w:ascii="Calibri Light" w:eastAsia="Times New Roman" w:hAnsi="Calibri Light" w:cs="Calibri Light"/>
          <w:color w:val="000000"/>
          <w:kern w:val="24"/>
          <w:sz w:val="32"/>
          <w:szCs w:val="32"/>
          <w:lang w:val="es-ES" w:eastAsia="es-MX"/>
        </w:rPr>
        <w:t xml:space="preserve"> lista para comer en cualquier momento.</w:t>
      </w:r>
    </w:p>
    <w:p w:rsidR="00755111" w:rsidRDefault="00755111" w:rsidP="00755111">
      <w:pPr>
        <w:spacing w:before="200" w:after="0" w:line="240" w:lineRule="auto"/>
        <w:rPr>
          <w:rFonts w:ascii="Calibri Light" w:eastAsia="Times New Roman" w:hAnsi="Calibri Light" w:cs="Calibri Light"/>
          <w:color w:val="000000"/>
          <w:kern w:val="24"/>
          <w:sz w:val="32"/>
          <w:szCs w:val="32"/>
          <w:lang w:val="es-ES" w:eastAsia="es-MX"/>
        </w:rPr>
      </w:pPr>
      <w:r w:rsidRPr="00755111">
        <w:rPr>
          <w:rFonts w:ascii="Calibri Light" w:eastAsia="Times New Roman" w:hAnsi="Calibri Light" w:cs="Calibri Light"/>
          <w:color w:val="000000"/>
          <w:kern w:val="24"/>
          <w:sz w:val="32"/>
          <w:szCs w:val="32"/>
          <w:lang w:val="es-ES" w:eastAsia="es-MX"/>
        </w:rPr>
        <w:t>Sera creado con materia que no afecte al planeta.</w:t>
      </w:r>
    </w:p>
    <w:p w:rsidR="00755111" w:rsidRDefault="00755111" w:rsidP="00755111">
      <w:pPr>
        <w:spacing w:before="200" w:after="0" w:line="240" w:lineRule="auto"/>
        <w:rPr>
          <w:rFonts w:ascii="Calibri Light" w:eastAsia="Times New Roman" w:hAnsi="Calibri Light" w:cs="Calibri Light"/>
          <w:color w:val="000000"/>
          <w:kern w:val="24"/>
          <w:sz w:val="32"/>
          <w:szCs w:val="32"/>
          <w:lang w:val="es-ES" w:eastAsia="es-MX"/>
        </w:rPr>
      </w:pPr>
    </w:p>
    <w:p w:rsidR="00755111" w:rsidRDefault="00755111" w:rsidP="00755111">
      <w:pPr>
        <w:spacing w:before="200" w:after="0" w:line="240" w:lineRule="auto"/>
        <w:rPr>
          <w:rFonts w:ascii="Calibri Light" w:eastAsia="Times New Roman" w:hAnsi="Calibri Light" w:cs="Calibri Light"/>
          <w:color w:val="000000"/>
          <w:kern w:val="24"/>
          <w:sz w:val="32"/>
          <w:szCs w:val="32"/>
          <w:lang w:val="es-ES" w:eastAsia="es-MX"/>
        </w:rPr>
      </w:pPr>
    </w:p>
    <w:p w:rsidR="00755111" w:rsidRPr="00755111" w:rsidRDefault="00755111" w:rsidP="00755111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55111">
        <w:rPr>
          <w:rFonts w:ascii="Rockwell" w:eastAsia="Times New Roman" w:hAnsi="Rockwell" w:cs="Times New Roman"/>
          <w:color w:val="000000"/>
          <w:kern w:val="24"/>
          <w:sz w:val="32"/>
          <w:szCs w:val="32"/>
          <w:lang w:val="es-ES" w:eastAsia="es-MX"/>
        </w:rPr>
        <w:t xml:space="preserve">Utilización </w:t>
      </w:r>
    </w:p>
    <w:p w:rsidR="00755111" w:rsidRPr="00755111" w:rsidRDefault="00755111" w:rsidP="00755111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755111" w:rsidRDefault="00755111" w:rsidP="00755111">
      <w:pPr>
        <w:pStyle w:val="Prrafodelista"/>
        <w:numPr>
          <w:ilvl w:val="0"/>
          <w:numId w:val="1"/>
        </w:numPr>
        <w:rPr>
          <w:color w:val="10B6F4"/>
          <w:sz w:val="35"/>
        </w:rPr>
      </w:pPr>
      <w:r>
        <w:rPr>
          <w:rFonts w:ascii="Calibri Light" w:hAnsi="Calibri Light" w:cs="Calibri Light"/>
          <w:color w:val="000000"/>
          <w:kern w:val="24"/>
          <w:sz w:val="32"/>
          <w:szCs w:val="32"/>
          <w:lang w:val="es-ES"/>
        </w:rPr>
        <w:t>será muy cómoda la utilidad ya que es como si cargaras tu celular o las llaves de tu casa o de tu auto.</w:t>
      </w:r>
    </w:p>
    <w:p w:rsidR="00755111" w:rsidRDefault="00755111" w:rsidP="00755111">
      <w:pPr>
        <w:pStyle w:val="Prrafodelista"/>
        <w:numPr>
          <w:ilvl w:val="0"/>
          <w:numId w:val="1"/>
        </w:numPr>
        <w:rPr>
          <w:color w:val="10B6F4"/>
          <w:sz w:val="35"/>
        </w:rPr>
      </w:pPr>
      <w:r>
        <w:rPr>
          <w:rFonts w:ascii="Calibri Light" w:hAnsi="Calibri Light" w:cs="Calibri Light"/>
          <w:color w:val="000000"/>
          <w:kern w:val="24"/>
          <w:sz w:val="32"/>
          <w:szCs w:val="32"/>
          <w:lang w:val="es-ES"/>
        </w:rPr>
        <w:t xml:space="preserve">Este será muy </w:t>
      </w:r>
      <w:proofErr w:type="spellStart"/>
      <w:proofErr w:type="gramStart"/>
      <w:r>
        <w:rPr>
          <w:rFonts w:ascii="Calibri Light" w:hAnsi="Calibri Light" w:cs="Calibri Light"/>
          <w:color w:val="000000"/>
          <w:kern w:val="24"/>
          <w:sz w:val="32"/>
          <w:szCs w:val="32"/>
          <w:lang w:val="es-ES"/>
        </w:rPr>
        <w:t>practico</w:t>
      </w:r>
      <w:proofErr w:type="spellEnd"/>
      <w:proofErr w:type="gramEnd"/>
      <w:r>
        <w:rPr>
          <w:rFonts w:ascii="Calibri Light" w:hAnsi="Calibri Light" w:cs="Calibri Light"/>
          <w:color w:val="000000"/>
          <w:kern w:val="24"/>
          <w:sz w:val="32"/>
          <w:szCs w:val="32"/>
          <w:lang w:val="es-ES"/>
        </w:rPr>
        <w:t xml:space="preserve"> y fácil de usar.</w:t>
      </w:r>
    </w:p>
    <w:p w:rsidR="00755111" w:rsidRDefault="00755111" w:rsidP="00755111">
      <w:pPr>
        <w:pStyle w:val="Prrafodelista"/>
        <w:numPr>
          <w:ilvl w:val="0"/>
          <w:numId w:val="1"/>
        </w:numPr>
        <w:rPr>
          <w:color w:val="10B6F4"/>
          <w:sz w:val="35"/>
        </w:rPr>
      </w:pPr>
      <w:r>
        <w:rPr>
          <w:rFonts w:ascii="Calibri Light" w:hAnsi="Calibri Light" w:cs="Calibri Light"/>
          <w:color w:val="000000"/>
          <w:kern w:val="24"/>
          <w:sz w:val="32"/>
          <w:szCs w:val="32"/>
          <w:lang w:val="es-ES"/>
        </w:rPr>
        <w:t xml:space="preserve">Con solo un boto buscamos que este se desplace y </w:t>
      </w:r>
      <w:proofErr w:type="spellStart"/>
      <w:r>
        <w:rPr>
          <w:rFonts w:ascii="Calibri Light" w:hAnsi="Calibri Light" w:cs="Calibri Light"/>
          <w:color w:val="000000"/>
          <w:kern w:val="24"/>
          <w:sz w:val="32"/>
          <w:szCs w:val="32"/>
          <w:lang w:val="es-ES"/>
        </w:rPr>
        <w:t>este</w:t>
      </w:r>
      <w:proofErr w:type="spellEnd"/>
      <w:r>
        <w:rPr>
          <w:rFonts w:ascii="Calibri Light" w:hAnsi="Calibri Light" w:cs="Calibri Light"/>
          <w:color w:val="000000"/>
          <w:kern w:val="24"/>
          <w:sz w:val="32"/>
          <w:szCs w:val="32"/>
          <w:lang w:val="es-ES"/>
        </w:rPr>
        <w:t xml:space="preserve"> listo para su utilización.</w:t>
      </w:r>
    </w:p>
    <w:p w:rsidR="00755111" w:rsidRDefault="00755111" w:rsidP="00260400">
      <w:pPr>
        <w:pStyle w:val="Ttulo1"/>
        <w:rPr>
          <w:rFonts w:eastAsiaTheme="minorEastAsia"/>
          <w:color w:val="000000" w:themeColor="text1"/>
          <w:lang w:val="es-ES"/>
        </w:rPr>
      </w:pPr>
      <w:r w:rsidRPr="00260400">
        <w:rPr>
          <w:rFonts w:eastAsiaTheme="minorEastAsia"/>
          <w:color w:val="000000" w:themeColor="text1"/>
          <w:lang w:val="es-ES"/>
        </w:rPr>
        <w:t>Porque las leyes de newton</w:t>
      </w:r>
      <w:proofErr w:type="gramStart"/>
      <w:r w:rsidRPr="00260400">
        <w:rPr>
          <w:rFonts w:eastAsiaTheme="minorEastAsia"/>
          <w:color w:val="000000" w:themeColor="text1"/>
          <w:lang w:val="es-ES"/>
        </w:rPr>
        <w:t>?</w:t>
      </w:r>
      <w:proofErr w:type="gramEnd"/>
    </w:p>
    <w:p w:rsidR="00260400" w:rsidRPr="00260400" w:rsidRDefault="00260400" w:rsidP="00260400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color w:val="10B6F4"/>
          <w:sz w:val="35"/>
          <w:szCs w:val="24"/>
          <w:lang w:eastAsia="es-MX"/>
        </w:rPr>
      </w:pPr>
      <w:bookmarkStart w:id="0" w:name="_GoBack"/>
      <w:bookmarkEnd w:id="0"/>
    </w:p>
    <w:p w:rsidR="00260400" w:rsidRPr="00260400" w:rsidRDefault="00260400" w:rsidP="00260400">
      <w:pPr>
        <w:numPr>
          <w:ilvl w:val="0"/>
          <w:numId w:val="2"/>
        </w:num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color w:val="10B6F4"/>
          <w:sz w:val="35"/>
          <w:szCs w:val="24"/>
          <w:lang w:eastAsia="es-MX"/>
        </w:rPr>
      </w:pPr>
      <w:r w:rsidRPr="00260400">
        <w:rPr>
          <w:rFonts w:ascii="Calibri Light" w:eastAsia="Times New Roman" w:hAnsi="Calibri Light" w:cs="Calibri Light"/>
          <w:color w:val="000000"/>
          <w:kern w:val="24"/>
          <w:sz w:val="32"/>
          <w:szCs w:val="32"/>
          <w:lang w:val="es-ES" w:eastAsia="es-MX"/>
        </w:rPr>
        <w:t xml:space="preserve">Nos decidimos a usar la física en nuestro producto ya que lo puede convertir en algo muy </w:t>
      </w:r>
      <w:proofErr w:type="spellStart"/>
      <w:proofErr w:type="gramStart"/>
      <w:r w:rsidRPr="00260400">
        <w:rPr>
          <w:rFonts w:ascii="Calibri Light" w:eastAsia="Times New Roman" w:hAnsi="Calibri Light" w:cs="Calibri Light"/>
          <w:color w:val="000000"/>
          <w:kern w:val="24"/>
          <w:sz w:val="32"/>
          <w:szCs w:val="32"/>
          <w:lang w:val="es-ES" w:eastAsia="es-MX"/>
        </w:rPr>
        <w:t>practico</w:t>
      </w:r>
      <w:proofErr w:type="spellEnd"/>
      <w:proofErr w:type="gramEnd"/>
      <w:r w:rsidRPr="00260400">
        <w:rPr>
          <w:rFonts w:ascii="Calibri Light" w:eastAsia="Times New Roman" w:hAnsi="Calibri Light" w:cs="Calibri Light"/>
          <w:color w:val="000000"/>
          <w:kern w:val="24"/>
          <w:sz w:val="32"/>
          <w:szCs w:val="32"/>
          <w:lang w:val="es-ES" w:eastAsia="es-MX"/>
        </w:rPr>
        <w:t>.</w:t>
      </w:r>
    </w:p>
    <w:p w:rsidR="00260400" w:rsidRPr="00260400" w:rsidRDefault="00260400" w:rsidP="00260400">
      <w:pPr>
        <w:numPr>
          <w:ilvl w:val="0"/>
          <w:numId w:val="2"/>
        </w:num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color w:val="10B6F4"/>
          <w:sz w:val="35"/>
          <w:szCs w:val="24"/>
          <w:lang w:eastAsia="es-MX"/>
        </w:rPr>
      </w:pPr>
      <w:r w:rsidRPr="00260400">
        <w:rPr>
          <w:rFonts w:ascii="Calibri Light" w:eastAsia="Times New Roman" w:hAnsi="Calibri Light" w:cs="Calibri Light"/>
          <w:color w:val="000000"/>
          <w:kern w:val="24"/>
          <w:sz w:val="32"/>
          <w:szCs w:val="32"/>
          <w:lang w:val="es-ES" w:eastAsia="es-MX"/>
        </w:rPr>
        <w:t>Creemos que las leyes de newton son muy esenciales para nuestro producto</w:t>
      </w:r>
    </w:p>
    <w:p w:rsidR="00260400" w:rsidRPr="00260400" w:rsidRDefault="00260400" w:rsidP="00260400">
      <w:pPr>
        <w:rPr>
          <w:lang w:val="es-ES"/>
        </w:rPr>
      </w:pPr>
    </w:p>
    <w:p w:rsidR="00755111" w:rsidRPr="00755111" w:rsidRDefault="00755111" w:rsidP="00755111">
      <w:pPr>
        <w:spacing w:before="200" w:after="0" w:line="240" w:lineRule="auto"/>
        <w:rPr>
          <w:rFonts w:ascii="Rockwell" w:eastAsia="Times New Roman" w:hAnsi="Rockwell" w:cs="Times New Roman"/>
          <w:color w:val="000000"/>
          <w:kern w:val="24"/>
          <w:lang w:val="es-ES" w:eastAsia="es-MX"/>
        </w:rPr>
      </w:pPr>
    </w:p>
    <w:p w:rsidR="00755111" w:rsidRPr="00755111" w:rsidRDefault="00755111" w:rsidP="00755111">
      <w:pPr>
        <w:spacing w:before="200" w:after="0" w:line="240" w:lineRule="auto"/>
        <w:rPr>
          <w:rFonts w:ascii="Times New Roman" w:eastAsia="Times New Roman" w:hAnsi="Times New Roman" w:cs="Times New Roman"/>
          <w:lang w:eastAsia="es-MX"/>
        </w:rPr>
      </w:pPr>
    </w:p>
    <w:p w:rsidR="00755111" w:rsidRPr="00755111" w:rsidRDefault="00755111" w:rsidP="00755111">
      <w:pPr>
        <w:ind w:firstLine="708"/>
        <w:rPr>
          <w:rFonts w:ascii="Arial" w:hAnsi="Arial" w:cs="Arial"/>
        </w:rPr>
      </w:pPr>
    </w:p>
    <w:sectPr w:rsidR="00755111" w:rsidRPr="007551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D422CD"/>
    <w:multiLevelType w:val="hybridMultilevel"/>
    <w:tmpl w:val="A0D46F6C"/>
    <w:lvl w:ilvl="0" w:tplc="FB8CC0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7895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2AC0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0037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82C9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D8EA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60F2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2A0F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02D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BBB2850"/>
    <w:multiLevelType w:val="hybridMultilevel"/>
    <w:tmpl w:val="8E245C18"/>
    <w:lvl w:ilvl="0" w:tplc="9E408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D6BC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E024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DC31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A8DD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C84C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42D4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EA1D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FCF5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111"/>
    <w:rsid w:val="00260400"/>
    <w:rsid w:val="00755111"/>
    <w:rsid w:val="008E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F6C76-FBAE-4CB1-8AE5-C2F1D03A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04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04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755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2604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604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9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5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7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6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0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1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8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09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4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1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de jesus</dc:creator>
  <cp:keywords/>
  <dc:description/>
  <cp:lastModifiedBy>Mario de jesus</cp:lastModifiedBy>
  <cp:revision>1</cp:revision>
  <dcterms:created xsi:type="dcterms:W3CDTF">2020-02-16T22:18:00Z</dcterms:created>
  <dcterms:modified xsi:type="dcterms:W3CDTF">2020-02-16T22:32:00Z</dcterms:modified>
</cp:coreProperties>
</file>