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99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4053"/>
        <w:gridCol w:w="2352"/>
        <w:gridCol w:w="1260"/>
        <w:gridCol w:w="2841"/>
        <w:gridCol w:w="2191"/>
        <w:gridCol w:w="1883"/>
        <w:gridCol w:w="1883"/>
      </w:tblGrid>
      <w:tr w:rsidR="003B2A72" w:rsidRPr="003370C0" w14:paraId="240A5841" w14:textId="77777777" w:rsidTr="00281C32">
        <w:tc>
          <w:tcPr>
            <w:tcW w:w="5584" w:type="dxa"/>
            <w:gridSpan w:val="2"/>
          </w:tcPr>
          <w:p w14:paraId="6DD3B7BC" w14:textId="116EF62A" w:rsidR="003B2A72" w:rsidRPr="003370C0" w:rsidRDefault="003B2A72" w:rsidP="00711A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noProof/>
                <w:sz w:val="20"/>
                <w:szCs w:val="20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34CE7198" wp14:editId="73961ECC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-257810</wp:posOffset>
                      </wp:positionV>
                      <wp:extent cx="2190750" cy="256540"/>
                      <wp:effectExtent l="0" t="0" r="5080" b="1270"/>
                      <wp:wrapNone/>
                      <wp:docPr id="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0750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34075E" w14:textId="77777777" w:rsidR="00711A88" w:rsidRPr="00D12D95" w:rsidRDefault="00711A88" w:rsidP="00404AA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D12D95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JOB DESCRIPTION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CE719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4.1pt;margin-top:-20.3pt;width:172.5pt;height:20.2pt;z-index:251663872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" filled="f" stroked="f">
                      <v:textbox>
                        <w:txbxContent>
                          <w:p w14:paraId="5534075E" w14:textId="77777777" w:rsidR="00711A88" w:rsidRPr="00D12D95" w:rsidRDefault="00711A88" w:rsidP="00404AA3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 w:rsidRPr="00D12D95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JOB DESCRIPTION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711A88">
              <w:rPr>
                <w:rFonts w:ascii="Arial" w:hAnsi="Arial" w:cs="Arial"/>
                <w:sz w:val="20"/>
                <w:szCs w:val="20"/>
              </w:rPr>
              <w:t>Operations Auditor</w:t>
            </w:r>
            <w:r w:rsidR="00A27CDA">
              <w:rPr>
                <w:rFonts w:ascii="Arial" w:hAnsi="Arial" w:cs="Arial"/>
                <w:sz w:val="20"/>
                <w:szCs w:val="20"/>
              </w:rPr>
              <w:t xml:space="preserve"> I, II</w:t>
            </w:r>
            <w:r w:rsidR="002B19C2">
              <w:rPr>
                <w:rFonts w:ascii="Arial" w:hAnsi="Arial" w:cs="Arial"/>
                <w:sz w:val="20"/>
                <w:szCs w:val="20"/>
              </w:rPr>
              <w:t>, III</w:t>
            </w:r>
            <w:r w:rsidR="00AF59D3"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12410" w:type="dxa"/>
            <w:gridSpan w:val="6"/>
          </w:tcPr>
          <w:p w14:paraId="6E3C8D6C" w14:textId="7B97A3C5" w:rsidR="003B2A72" w:rsidRPr="003370C0" w:rsidRDefault="003B2A72" w:rsidP="00A24048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711A88">
              <w:rPr>
                <w:rFonts w:ascii="Arial" w:hAnsi="Arial" w:cs="Arial"/>
                <w:sz w:val="20"/>
                <w:szCs w:val="20"/>
              </w:rPr>
              <w:t>Internal Audit Office</w:t>
            </w:r>
          </w:p>
        </w:tc>
      </w:tr>
      <w:tr w:rsidR="003B2A72" w:rsidRPr="003370C0" w14:paraId="262B83E2" w14:textId="77777777" w:rsidTr="00281C32">
        <w:tc>
          <w:tcPr>
            <w:tcW w:w="5584" w:type="dxa"/>
            <w:gridSpan w:val="2"/>
          </w:tcPr>
          <w:p w14:paraId="3BE87E5F" w14:textId="430405FB" w:rsidR="003B2A72" w:rsidRPr="003370C0" w:rsidRDefault="003B2A72" w:rsidP="005D20A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5D20AB" w:rsidRPr="003370C0">
              <w:rPr>
                <w:rFonts w:ascii="Arial" w:hAnsi="Arial" w:cs="Arial"/>
                <w:sz w:val="20"/>
                <w:szCs w:val="20"/>
              </w:rPr>
              <w:t>Rank and File</w:t>
            </w:r>
          </w:p>
        </w:tc>
        <w:tc>
          <w:tcPr>
            <w:tcW w:w="12410" w:type="dxa"/>
            <w:gridSpan w:val="6"/>
          </w:tcPr>
          <w:p w14:paraId="6144C44C" w14:textId="0372B92D" w:rsidR="003B2A72" w:rsidRPr="003370C0" w:rsidRDefault="003B2A72" w:rsidP="00711A88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</w:p>
        </w:tc>
      </w:tr>
      <w:tr w:rsidR="003B2A72" w:rsidRPr="003370C0" w14:paraId="16C65CCE" w14:textId="77777777" w:rsidTr="00281C32">
        <w:tc>
          <w:tcPr>
            <w:tcW w:w="5584" w:type="dxa"/>
            <w:gridSpan w:val="2"/>
          </w:tcPr>
          <w:p w14:paraId="6E6F3AA2" w14:textId="71F23371" w:rsidR="003B2A72" w:rsidRPr="003370C0" w:rsidRDefault="003B2A72" w:rsidP="00711A88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 w:rsidR="00711A88">
              <w:rPr>
                <w:rFonts w:ascii="Arial" w:hAnsi="Arial" w:cs="Arial"/>
                <w:sz w:val="20"/>
                <w:szCs w:val="20"/>
              </w:rPr>
              <w:t>Internal Auditor</w:t>
            </w:r>
          </w:p>
        </w:tc>
        <w:tc>
          <w:tcPr>
            <w:tcW w:w="12410" w:type="dxa"/>
            <w:gridSpan w:val="6"/>
          </w:tcPr>
          <w:p w14:paraId="3C294845" w14:textId="69660B69" w:rsidR="003B2A72" w:rsidRPr="003370C0" w:rsidRDefault="003B2A72" w:rsidP="0084155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Pr="003370C0">
              <w:rPr>
                <w:rFonts w:ascii="Arial" w:hAnsi="Arial" w:cs="Arial"/>
                <w:sz w:val="20"/>
                <w:szCs w:val="20"/>
              </w:rPr>
              <w:t>Head Office</w:t>
            </w:r>
          </w:p>
        </w:tc>
      </w:tr>
      <w:tr w:rsidR="003B2A72" w:rsidRPr="003370C0" w14:paraId="2FB3FB4B" w14:textId="77777777" w:rsidTr="00281C32">
        <w:trPr>
          <w:trHeight w:val="215"/>
        </w:trPr>
        <w:tc>
          <w:tcPr>
            <w:tcW w:w="5584" w:type="dxa"/>
            <w:gridSpan w:val="2"/>
          </w:tcPr>
          <w:p w14:paraId="52E3073A" w14:textId="52F25680" w:rsidR="003B2A72" w:rsidRPr="003370C0" w:rsidRDefault="003B2A7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Approved:         </w:t>
            </w:r>
          </w:p>
          <w:p w14:paraId="6A992558" w14:textId="77777777" w:rsidR="003B2A72" w:rsidRPr="003370C0" w:rsidRDefault="003B2A7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410" w:type="dxa"/>
            <w:gridSpan w:val="6"/>
          </w:tcPr>
          <w:p w14:paraId="103A82AE" w14:textId="08E1E64D" w:rsidR="003B2A72" w:rsidRPr="003370C0" w:rsidRDefault="003B2A72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3B2A72" w:rsidRPr="003370C0" w14:paraId="1E2D3EF0" w14:textId="77777777" w:rsidTr="00281C32">
        <w:tc>
          <w:tcPr>
            <w:tcW w:w="17994" w:type="dxa"/>
            <w:gridSpan w:val="8"/>
          </w:tcPr>
          <w:p w14:paraId="26BC3AEC" w14:textId="2898AA9C" w:rsidR="008746F8" w:rsidRPr="003370C0" w:rsidRDefault="003B2A72" w:rsidP="008746F8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3370C0">
              <w:rPr>
                <w:rFonts w:ascii="Arial" w:hAnsi="Arial" w:cs="Arial"/>
                <w:sz w:val="20"/>
                <w:szCs w:val="20"/>
              </w:rPr>
              <w:t xml:space="preserve">:  </w:t>
            </w:r>
            <w:r w:rsidR="00711A88" w:rsidRPr="00711A88">
              <w:rPr>
                <w:rFonts w:ascii="Arial" w:hAnsi="Arial" w:cs="Arial"/>
                <w:sz w:val="20"/>
                <w:szCs w:val="20"/>
              </w:rPr>
              <w:t>Responsible for ascertaining that financial transactions are processed and recorded, all funds are accounted for and existing policies and procedures are adhered to.</w:t>
            </w:r>
          </w:p>
        </w:tc>
      </w:tr>
      <w:tr w:rsidR="007F767A" w:rsidRPr="003370C0" w14:paraId="3B81E962" w14:textId="77777777" w:rsidTr="00281C32">
        <w:tc>
          <w:tcPr>
            <w:tcW w:w="7936" w:type="dxa"/>
            <w:gridSpan w:val="3"/>
            <w:vAlign w:val="center"/>
          </w:tcPr>
          <w:p w14:paraId="48D43070" w14:textId="4D2306CC" w:rsidR="00577DAC" w:rsidRPr="003370C0" w:rsidRDefault="00577DAC" w:rsidP="008746F8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260" w:type="dxa"/>
            <w:vAlign w:val="center"/>
          </w:tcPr>
          <w:p w14:paraId="4456A93B" w14:textId="77777777" w:rsidR="00577DAC" w:rsidRPr="00670846" w:rsidRDefault="00577DAC" w:rsidP="000F4D52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670846">
              <w:rPr>
                <w:rFonts w:ascii="Arial" w:hAnsi="Arial" w:cs="Arial"/>
                <w:b/>
                <w:sz w:val="18"/>
                <w:szCs w:val="20"/>
              </w:rPr>
              <w:t>Frequency/</w:t>
            </w:r>
          </w:p>
          <w:p w14:paraId="273416C5" w14:textId="4BA7117A" w:rsidR="00577DAC" w:rsidRPr="003370C0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0846">
              <w:rPr>
                <w:rFonts w:ascii="Arial" w:hAnsi="Arial" w:cs="Arial"/>
                <w:b/>
                <w:sz w:val="18"/>
                <w:szCs w:val="20"/>
              </w:rPr>
              <w:t>Percentage</w:t>
            </w:r>
          </w:p>
        </w:tc>
        <w:tc>
          <w:tcPr>
            <w:tcW w:w="2841" w:type="dxa"/>
            <w:vAlign w:val="center"/>
          </w:tcPr>
          <w:p w14:paraId="025F06AF" w14:textId="2F0EB8D4" w:rsidR="00577DAC" w:rsidRPr="003370C0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5957" w:type="dxa"/>
            <w:gridSpan w:val="3"/>
          </w:tcPr>
          <w:p w14:paraId="73407737" w14:textId="77777777" w:rsidR="00577DAC" w:rsidRPr="003370C0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72"/>
              <w:gridCol w:w="5220"/>
            </w:tblGrid>
            <w:tr w:rsidR="00577DAC" w:rsidRPr="003370C0" w14:paraId="432429F3" w14:textId="77777777" w:rsidTr="004344C4">
              <w:tc>
                <w:tcPr>
                  <w:tcW w:w="572" w:type="dxa"/>
                </w:tcPr>
                <w:p w14:paraId="083F36DF" w14:textId="7781FE8F" w:rsidR="00577DAC" w:rsidRPr="003370C0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220" w:type="dxa"/>
                </w:tcPr>
                <w:p w14:paraId="7C28C540" w14:textId="510FAA09" w:rsidR="00577DAC" w:rsidRPr="003370C0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577DAC" w:rsidRPr="003370C0" w14:paraId="5D5553CF" w14:textId="77777777" w:rsidTr="004344C4">
              <w:tc>
                <w:tcPr>
                  <w:tcW w:w="572" w:type="dxa"/>
                </w:tcPr>
                <w:p w14:paraId="5D6A394D" w14:textId="60FAFF4C" w:rsidR="00577DAC" w:rsidRPr="003370C0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220" w:type="dxa"/>
                </w:tcPr>
                <w:p w14:paraId="4F2519A3" w14:textId="1820F342" w:rsidR="00577DAC" w:rsidRPr="003370C0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577DAC" w:rsidRPr="003370C0" w14:paraId="75828191" w14:textId="77777777" w:rsidTr="004344C4">
              <w:tc>
                <w:tcPr>
                  <w:tcW w:w="572" w:type="dxa"/>
                </w:tcPr>
                <w:p w14:paraId="2D7D24FC" w14:textId="4320ECFD" w:rsidR="00577DAC" w:rsidRPr="003370C0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220" w:type="dxa"/>
                </w:tcPr>
                <w:p w14:paraId="3500A9E5" w14:textId="613080B9" w:rsidR="00577DAC" w:rsidRPr="003370C0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12900E51" w14:textId="2795D621" w:rsidR="00577DAC" w:rsidRPr="003370C0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3771" w:rsidRPr="003370C0" w14:paraId="0D31F890" w14:textId="77777777" w:rsidTr="00281C32">
        <w:tc>
          <w:tcPr>
            <w:tcW w:w="7936" w:type="dxa"/>
            <w:gridSpan w:val="3"/>
          </w:tcPr>
          <w:p w14:paraId="009C3FE0" w14:textId="026E222A" w:rsidR="00513771" w:rsidRPr="003370C0" w:rsidRDefault="00513771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Operational Efficiency</w:t>
            </w:r>
          </w:p>
        </w:tc>
        <w:tc>
          <w:tcPr>
            <w:tcW w:w="1260" w:type="dxa"/>
          </w:tcPr>
          <w:p w14:paraId="47706EEE" w14:textId="1CD668F0" w:rsidR="00513771" w:rsidRPr="003370C0" w:rsidRDefault="00711A88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85</w:t>
            </w:r>
            <w:r w:rsidR="0051377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8798" w:type="dxa"/>
            <w:gridSpan w:val="4"/>
          </w:tcPr>
          <w:p w14:paraId="31866DE0" w14:textId="77777777" w:rsidR="00513771" w:rsidRPr="003370C0" w:rsidRDefault="00513771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11A88" w:rsidRPr="003370C0" w14:paraId="4C6D74BF" w14:textId="77777777" w:rsidTr="00281C32">
        <w:tc>
          <w:tcPr>
            <w:tcW w:w="1531" w:type="dxa"/>
            <w:vMerge w:val="restart"/>
            <w:vAlign w:val="center"/>
          </w:tcPr>
          <w:p w14:paraId="3A9E4217" w14:textId="3678DB13" w:rsidR="00711A88" w:rsidRPr="00E71A8A" w:rsidRDefault="00711A88" w:rsidP="00E71A8A">
            <w:pPr>
              <w:rPr>
                <w:rFonts w:ascii="Arial" w:hAnsi="Arial" w:cs="Arial"/>
                <w:sz w:val="20"/>
                <w:szCs w:val="20"/>
              </w:rPr>
            </w:pPr>
            <w:r w:rsidRPr="00E71A8A">
              <w:rPr>
                <w:rFonts w:ascii="Arial" w:hAnsi="Arial" w:cs="Arial"/>
                <w:sz w:val="20"/>
                <w:szCs w:val="20"/>
              </w:rPr>
              <w:t>OA I, II, III</w:t>
            </w:r>
            <w:r w:rsidR="00CD2BAA" w:rsidRPr="00E71A8A"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6405" w:type="dxa"/>
            <w:gridSpan w:val="2"/>
          </w:tcPr>
          <w:p w14:paraId="6ABBB29E" w14:textId="77777777" w:rsidR="00711A88" w:rsidRDefault="00711A88" w:rsidP="007944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r w:rsidRPr="007944E2">
              <w:rPr>
                <w:rFonts w:ascii="Arial" w:hAnsi="Arial" w:cs="Arial"/>
                <w:sz w:val="20"/>
                <w:szCs w:val="20"/>
              </w:rPr>
              <w:t xml:space="preserve">Conducts pre-audit and post-audit of transactions and ascertains accuracy and adherence to/compliance with EC policies and procedures and other related regulations. </w:t>
            </w:r>
          </w:p>
          <w:p w14:paraId="469B88A6" w14:textId="77777777" w:rsidR="00711A88" w:rsidRDefault="00711A88" w:rsidP="007944E2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 w:rsidRPr="007944E2">
              <w:rPr>
                <w:rFonts w:ascii="Arial" w:hAnsi="Arial" w:cs="Arial"/>
                <w:sz w:val="20"/>
                <w:szCs w:val="20"/>
              </w:rPr>
              <w:t xml:space="preserve">a. Spare parts and Labor-Vehicle Maintenance &amp; Repairs. </w:t>
            </w:r>
          </w:p>
          <w:p w14:paraId="4C088133" w14:textId="77777777" w:rsidR="00711A88" w:rsidRDefault="00711A88" w:rsidP="007944E2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b. </w:t>
            </w:r>
            <w:r w:rsidRPr="007944E2">
              <w:rPr>
                <w:rFonts w:ascii="Arial" w:hAnsi="Arial" w:cs="Arial"/>
                <w:sz w:val="20"/>
                <w:szCs w:val="20"/>
              </w:rPr>
              <w:t xml:space="preserve">Restaurants/Hotels </w:t>
            </w:r>
          </w:p>
          <w:p w14:paraId="37475E82" w14:textId="77777777" w:rsidR="00711A88" w:rsidRDefault="00711A88" w:rsidP="007944E2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 w:rsidRPr="007944E2">
              <w:rPr>
                <w:rFonts w:ascii="Arial" w:hAnsi="Arial" w:cs="Arial"/>
                <w:sz w:val="20"/>
                <w:szCs w:val="20"/>
              </w:rPr>
              <w:t xml:space="preserve">c. Gasoline Stations </w:t>
            </w:r>
          </w:p>
          <w:p w14:paraId="7AB01A4B" w14:textId="77777777" w:rsidR="00711A88" w:rsidRDefault="00711A88" w:rsidP="007944E2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 w:rsidRPr="007944E2">
              <w:rPr>
                <w:rFonts w:ascii="Arial" w:hAnsi="Arial" w:cs="Arial"/>
                <w:sz w:val="20"/>
                <w:szCs w:val="20"/>
              </w:rPr>
              <w:t xml:space="preserve">d. Office Supplies </w:t>
            </w:r>
          </w:p>
          <w:p w14:paraId="4A5C55EB" w14:textId="77777777" w:rsidR="00711A88" w:rsidRDefault="00711A88" w:rsidP="007944E2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 w:rsidRPr="007944E2">
              <w:rPr>
                <w:rFonts w:ascii="Arial" w:hAnsi="Arial" w:cs="Arial"/>
                <w:sz w:val="20"/>
                <w:szCs w:val="20"/>
              </w:rPr>
              <w:t xml:space="preserve">e. Utilities </w:t>
            </w:r>
          </w:p>
          <w:p w14:paraId="18649B5E" w14:textId="77777777" w:rsidR="00711A88" w:rsidRDefault="00711A88" w:rsidP="007944E2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 w:rsidRPr="007944E2">
              <w:rPr>
                <w:rFonts w:ascii="Arial" w:hAnsi="Arial" w:cs="Arial"/>
                <w:sz w:val="20"/>
                <w:szCs w:val="20"/>
              </w:rPr>
              <w:t xml:space="preserve">f. Purchase Orders </w:t>
            </w:r>
          </w:p>
          <w:p w14:paraId="00CC1C2C" w14:textId="77777777" w:rsidR="00711A88" w:rsidRDefault="00711A88" w:rsidP="007944E2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 w:rsidRPr="007944E2">
              <w:rPr>
                <w:rFonts w:ascii="Arial" w:hAnsi="Arial" w:cs="Arial"/>
                <w:sz w:val="20"/>
                <w:szCs w:val="20"/>
              </w:rPr>
              <w:t xml:space="preserve">g. Accredited Contractors/Service Providers- Security Agency, Metering, Disconnection, RECA, Meter Reading Service Providers, Collecting Agents </w:t>
            </w:r>
          </w:p>
          <w:p w14:paraId="6E134140" w14:textId="66A91D0B" w:rsidR="00711A88" w:rsidRPr="007944E2" w:rsidRDefault="00711A88" w:rsidP="007944E2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  <w:r w:rsidRPr="007944E2">
              <w:rPr>
                <w:rFonts w:ascii="Arial" w:hAnsi="Arial" w:cs="Arial"/>
                <w:sz w:val="20"/>
                <w:szCs w:val="20"/>
              </w:rPr>
              <w:t>h. Other payables- Per diems, Reimbursements, Liquidation Reports, Petty Cash/Revolving Fund replenishments, Insurance (Company Assets), Prepayments, Other Expenses</w:t>
            </w:r>
          </w:p>
        </w:tc>
        <w:tc>
          <w:tcPr>
            <w:tcW w:w="1260" w:type="dxa"/>
          </w:tcPr>
          <w:p w14:paraId="5C958D92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57A9CEDA" w14:textId="77777777" w:rsidR="00CD2BAA" w:rsidRDefault="00CD2BAA" w:rsidP="00CD2B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40C90F5" w14:textId="77777777" w:rsidR="00CD2BAA" w:rsidRDefault="00CD2BAA" w:rsidP="00CD2BA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 w:rsidRPr="00CD2BAA">
              <w:rPr>
                <w:rFonts w:ascii="Arial" w:hAnsi="Arial" w:cs="Arial"/>
                <w:sz w:val="20"/>
                <w:szCs w:val="20"/>
              </w:rPr>
              <w:t>Knowledgeable with generally accepted accounting and auditing standards</w:t>
            </w:r>
          </w:p>
          <w:p w14:paraId="221178F6" w14:textId="77777777" w:rsidR="00CD2BAA" w:rsidRDefault="00CD2BAA" w:rsidP="00CD2BA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 w:rsidRPr="00CD2BAA">
              <w:rPr>
                <w:rFonts w:ascii="Arial" w:hAnsi="Arial" w:cs="Arial"/>
                <w:sz w:val="20"/>
                <w:szCs w:val="20"/>
              </w:rPr>
              <w:t>Familiar with BENECO and NEA Policies and guidelines</w:t>
            </w:r>
          </w:p>
          <w:p w14:paraId="498EB53E" w14:textId="77777777" w:rsidR="00CD2BAA" w:rsidRDefault="00CD2BAA" w:rsidP="00CD2BA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 w:rsidRPr="00CD2BAA">
              <w:rPr>
                <w:rFonts w:ascii="Arial" w:hAnsi="Arial" w:cs="Arial"/>
                <w:sz w:val="20"/>
                <w:szCs w:val="20"/>
              </w:rPr>
              <w:t>Computer Literate</w:t>
            </w:r>
          </w:p>
          <w:p w14:paraId="288AF646" w14:textId="77777777" w:rsidR="00CD2BAA" w:rsidRDefault="00CD2BAA" w:rsidP="00CD2BA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 w:rsidRPr="00CD2BAA">
              <w:rPr>
                <w:rFonts w:ascii="Arial" w:hAnsi="Arial" w:cs="Arial"/>
                <w:sz w:val="20"/>
                <w:szCs w:val="20"/>
              </w:rPr>
              <w:t>Knowledge in Philippine taxation</w:t>
            </w:r>
          </w:p>
          <w:p w14:paraId="49AA7271" w14:textId="77777777" w:rsidR="00CD2BAA" w:rsidRDefault="00CD2BAA" w:rsidP="00CD2BA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 w:rsidRPr="00CD2BAA">
              <w:rPr>
                <w:rFonts w:ascii="Arial" w:hAnsi="Arial" w:cs="Arial"/>
                <w:sz w:val="20"/>
                <w:szCs w:val="20"/>
              </w:rPr>
              <w:t>Familiar with operating and IT systems</w:t>
            </w:r>
          </w:p>
          <w:p w14:paraId="7CCA3609" w14:textId="77777777" w:rsidR="00CD2BAA" w:rsidRDefault="00CD2BAA" w:rsidP="00CD2BA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 w:rsidRPr="00CD2BAA">
              <w:rPr>
                <w:rFonts w:ascii="Arial" w:hAnsi="Arial" w:cs="Arial"/>
                <w:sz w:val="20"/>
                <w:szCs w:val="20"/>
              </w:rPr>
              <w:t>Good communication (written/verbal) skills</w:t>
            </w:r>
          </w:p>
          <w:p w14:paraId="73BB2A2F" w14:textId="4036438C" w:rsidR="00711A88" w:rsidRPr="00CD2BAA" w:rsidRDefault="00CD2BAA" w:rsidP="00CD2BAA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 w:rsidRPr="00CD2BAA">
              <w:rPr>
                <w:rFonts w:ascii="Arial" w:hAnsi="Arial" w:cs="Arial"/>
                <w:sz w:val="20"/>
                <w:szCs w:val="20"/>
              </w:rPr>
              <w:t>Can write effective reports, findings and recommendations</w:t>
            </w:r>
            <w:r w:rsidR="00711A88" w:rsidRPr="00CD2BA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191" w:type="dxa"/>
            <w:vAlign w:val="center"/>
          </w:tcPr>
          <w:p w14:paraId="6735134A" w14:textId="5674AFEB" w:rsidR="00711A88" w:rsidRPr="003370C0" w:rsidRDefault="00711A88" w:rsidP="003370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7A31E129" w14:textId="4E816E63" w:rsidR="00711A88" w:rsidRPr="00B310EC" w:rsidRDefault="00711A88" w:rsidP="003370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6E4E49AD" w14:textId="53EDA6EE" w:rsidR="00711A88" w:rsidRPr="003370C0" w:rsidRDefault="00711A88" w:rsidP="003370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11A88" w:rsidRPr="003370C0" w14:paraId="0B1D4BB3" w14:textId="77777777" w:rsidTr="00281C32">
        <w:tc>
          <w:tcPr>
            <w:tcW w:w="1531" w:type="dxa"/>
            <w:vMerge/>
            <w:vAlign w:val="center"/>
          </w:tcPr>
          <w:p w14:paraId="5AF5E9A8" w14:textId="3C00725F" w:rsidR="00711A88" w:rsidRPr="00711A88" w:rsidRDefault="00711A88" w:rsidP="003370C0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  <w:gridSpan w:val="2"/>
            <w:vAlign w:val="center"/>
          </w:tcPr>
          <w:p w14:paraId="092F01DA" w14:textId="0339C74D" w:rsidR="00711A88" w:rsidRPr="003370C0" w:rsidRDefault="00711A88" w:rsidP="007944E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 </w:t>
            </w:r>
            <w:r w:rsidRPr="007944E2">
              <w:rPr>
                <w:rFonts w:ascii="Arial" w:hAnsi="Arial" w:cs="Arial"/>
                <w:sz w:val="20"/>
                <w:szCs w:val="20"/>
              </w:rPr>
              <w:t>Conducts regular surprise cash counts of all cash custodians to include the Cashier, Tellers and PCF/RF custodians and spot audit of collecting agents.</w:t>
            </w:r>
          </w:p>
        </w:tc>
        <w:tc>
          <w:tcPr>
            <w:tcW w:w="1260" w:type="dxa"/>
          </w:tcPr>
          <w:p w14:paraId="6A81B18B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303F114C" w14:textId="4249EC66" w:rsidR="00CD2BAA" w:rsidRPr="00CD2BAA" w:rsidRDefault="00CD2BAA" w:rsidP="00CD2BAA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CD2BAA">
              <w:rPr>
                <w:rFonts w:ascii="Arial" w:hAnsi="Arial" w:cs="Arial"/>
                <w:sz w:val="20"/>
                <w:szCs w:val="20"/>
              </w:rPr>
              <w:t>Familiar with counterfeit bills and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D2BAA">
              <w:rPr>
                <w:rFonts w:ascii="Arial" w:hAnsi="Arial" w:cs="Arial"/>
                <w:sz w:val="20"/>
                <w:szCs w:val="20"/>
              </w:rPr>
              <w:t xml:space="preserve">Fraud Detection </w:t>
            </w:r>
          </w:p>
          <w:p w14:paraId="6B66AD6F" w14:textId="237EAA03" w:rsidR="00711A88" w:rsidRPr="00CD2BAA" w:rsidRDefault="00CD2BAA" w:rsidP="00CD2BAA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CD2BAA">
              <w:rPr>
                <w:rFonts w:ascii="Arial" w:hAnsi="Arial" w:cs="Arial"/>
                <w:sz w:val="20"/>
                <w:szCs w:val="20"/>
              </w:rPr>
              <w:t xml:space="preserve">Knowledge of internal control systems </w:t>
            </w:r>
          </w:p>
        </w:tc>
        <w:tc>
          <w:tcPr>
            <w:tcW w:w="2191" w:type="dxa"/>
            <w:vAlign w:val="center"/>
          </w:tcPr>
          <w:p w14:paraId="0F17F66A" w14:textId="37A7A8DB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25550538" w14:textId="558DB00C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5D185FBA" w14:textId="4BFDCC16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11A88" w:rsidRPr="003370C0" w14:paraId="7334BC57" w14:textId="77777777" w:rsidTr="00281C32">
        <w:tc>
          <w:tcPr>
            <w:tcW w:w="1531" w:type="dxa"/>
            <w:vMerge/>
            <w:vAlign w:val="center"/>
          </w:tcPr>
          <w:p w14:paraId="27736DD3" w14:textId="77777777" w:rsidR="00711A88" w:rsidRPr="00711A88" w:rsidRDefault="00711A88" w:rsidP="003370C0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  <w:gridSpan w:val="2"/>
            <w:vAlign w:val="center"/>
          </w:tcPr>
          <w:p w14:paraId="12490163" w14:textId="1193B34A" w:rsidR="00711A88" w:rsidRDefault="00711A88" w:rsidP="007944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 </w:t>
            </w:r>
            <w:r w:rsidRPr="00711A88">
              <w:rPr>
                <w:rFonts w:ascii="Arial" w:hAnsi="Arial" w:cs="Arial"/>
                <w:sz w:val="20"/>
                <w:szCs w:val="20"/>
              </w:rPr>
              <w:t>Conducts inventory of personnel Accountabilities-Office furniture, fixtures, tools and equipment.</w:t>
            </w:r>
          </w:p>
        </w:tc>
        <w:tc>
          <w:tcPr>
            <w:tcW w:w="1260" w:type="dxa"/>
          </w:tcPr>
          <w:p w14:paraId="15C6DC41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0031D4D6" w14:textId="77777777" w:rsidR="00CD2BAA" w:rsidRPr="00CD2BAA" w:rsidRDefault="00CD2BAA" w:rsidP="00CD2BAA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CD2BAA">
              <w:rPr>
                <w:rFonts w:ascii="Arial" w:hAnsi="Arial" w:cs="Arial"/>
                <w:sz w:val="20"/>
                <w:szCs w:val="20"/>
              </w:rPr>
              <w:t>Knowledge of applicable/related operating system/s</w:t>
            </w:r>
          </w:p>
          <w:p w14:paraId="08FC6051" w14:textId="12BEC4F3" w:rsidR="00711A88" w:rsidRPr="00CD2BAA" w:rsidRDefault="00CD2BAA" w:rsidP="00CD2BAA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CD2BAA">
              <w:rPr>
                <w:rFonts w:ascii="Arial" w:hAnsi="Arial" w:cs="Arial"/>
                <w:sz w:val="20"/>
                <w:szCs w:val="20"/>
              </w:rPr>
              <w:t>Pays attention to details</w:t>
            </w:r>
          </w:p>
        </w:tc>
        <w:tc>
          <w:tcPr>
            <w:tcW w:w="2191" w:type="dxa"/>
            <w:vAlign w:val="center"/>
          </w:tcPr>
          <w:p w14:paraId="5507A777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21B0683C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079B7DC6" w14:textId="53840F1D" w:rsidR="00711A88" w:rsidRPr="003370C0" w:rsidRDefault="00CD2BAA" w:rsidP="003370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11A88" w:rsidRPr="003370C0" w14:paraId="06F4AC55" w14:textId="77777777" w:rsidTr="00281C32">
        <w:tc>
          <w:tcPr>
            <w:tcW w:w="1531" w:type="dxa"/>
            <w:vMerge/>
            <w:vAlign w:val="center"/>
          </w:tcPr>
          <w:p w14:paraId="5824C889" w14:textId="77777777" w:rsidR="00711A88" w:rsidRPr="003370C0" w:rsidRDefault="00711A88" w:rsidP="003370C0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  <w:gridSpan w:val="2"/>
            <w:vAlign w:val="center"/>
          </w:tcPr>
          <w:p w14:paraId="585AAC23" w14:textId="77777777" w:rsidR="00711A88" w:rsidRPr="00735DDE" w:rsidRDefault="00711A88" w:rsidP="00711A88"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Pr="00711A88">
              <w:rPr>
                <w:rFonts w:ascii="Arial" w:hAnsi="Arial" w:cs="Arial"/>
                <w:sz w:val="20"/>
                <w:szCs w:val="20"/>
              </w:rPr>
              <w:t xml:space="preserve"> Inspects and ensures that delivered materials, equipment, office supplies and vehicle spare parts are in accordance with the specifications and quantity per requisition and statement of account/invoice.</w:t>
            </w:r>
          </w:p>
          <w:p w14:paraId="162E03D8" w14:textId="5E3C56BD" w:rsidR="00711A88" w:rsidRDefault="00711A88" w:rsidP="007944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E56214C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6FC4D3FF" w14:textId="77777777" w:rsidR="00E42D5C" w:rsidRPr="00E42D5C" w:rsidRDefault="00E42D5C" w:rsidP="00E42D5C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Knowledge of internal control systems and procurement procedures</w:t>
            </w:r>
          </w:p>
          <w:p w14:paraId="49486AC7" w14:textId="6D05D5BF" w:rsidR="00711A88" w:rsidRPr="00CD2BAA" w:rsidRDefault="00E42D5C" w:rsidP="00E42D5C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Familiar with materials, equipment, vehicle spare parts and office supplies</w:t>
            </w:r>
          </w:p>
        </w:tc>
        <w:tc>
          <w:tcPr>
            <w:tcW w:w="2191" w:type="dxa"/>
            <w:vAlign w:val="center"/>
          </w:tcPr>
          <w:p w14:paraId="7A352C08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64E723A5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124F4AC9" w14:textId="0C44AEE5" w:rsidR="00711A88" w:rsidRPr="003370C0" w:rsidRDefault="00CD2BAA" w:rsidP="003370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11A88" w:rsidRPr="003370C0" w14:paraId="0D48EAB0" w14:textId="77777777" w:rsidTr="00281C32">
        <w:tc>
          <w:tcPr>
            <w:tcW w:w="1531" w:type="dxa"/>
            <w:vMerge/>
            <w:vAlign w:val="center"/>
          </w:tcPr>
          <w:p w14:paraId="0E6D38BE" w14:textId="77777777" w:rsidR="00711A88" w:rsidRPr="003370C0" w:rsidRDefault="00711A88" w:rsidP="003370C0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  <w:gridSpan w:val="2"/>
            <w:vAlign w:val="center"/>
          </w:tcPr>
          <w:p w14:paraId="0F267D9C" w14:textId="74F69B5E" w:rsidR="00711A88" w:rsidRDefault="00711A88" w:rsidP="007944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5. </w:t>
            </w:r>
            <w:r w:rsidRPr="00711A88">
              <w:rPr>
                <w:rFonts w:ascii="Arial" w:hAnsi="Arial" w:cs="Arial"/>
                <w:sz w:val="20"/>
                <w:szCs w:val="20"/>
              </w:rPr>
              <w:t>Assists in the preparations of required reports by the External Auditor, NEA, BIR and other agencies</w:t>
            </w:r>
          </w:p>
        </w:tc>
        <w:tc>
          <w:tcPr>
            <w:tcW w:w="1260" w:type="dxa"/>
          </w:tcPr>
          <w:p w14:paraId="52AD8012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6517076E" w14:textId="5B34EFD0" w:rsidR="00711A88" w:rsidRPr="00CD2BAA" w:rsidRDefault="00E42D5C" w:rsidP="00E42D5C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Familiar with reportorial requirements and related policies and guidelines</w:t>
            </w:r>
          </w:p>
        </w:tc>
        <w:tc>
          <w:tcPr>
            <w:tcW w:w="2191" w:type="dxa"/>
            <w:vAlign w:val="center"/>
          </w:tcPr>
          <w:p w14:paraId="3F84FF72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6C48953F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3792941D" w14:textId="41F6351F" w:rsidR="00711A88" w:rsidRPr="003370C0" w:rsidRDefault="00CD2BAA" w:rsidP="003370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11A88" w:rsidRPr="003370C0" w14:paraId="38EF251A" w14:textId="77777777" w:rsidTr="00281C32">
        <w:tc>
          <w:tcPr>
            <w:tcW w:w="1531" w:type="dxa"/>
            <w:vMerge w:val="restart"/>
            <w:vAlign w:val="center"/>
          </w:tcPr>
          <w:p w14:paraId="47958E35" w14:textId="7AA32BB0" w:rsidR="00711A88" w:rsidRPr="00E71A8A" w:rsidRDefault="00711A88" w:rsidP="00E71A8A">
            <w:pPr>
              <w:rPr>
                <w:rFonts w:ascii="Arial" w:hAnsi="Arial" w:cs="Arial"/>
                <w:sz w:val="20"/>
                <w:szCs w:val="20"/>
              </w:rPr>
            </w:pPr>
            <w:r w:rsidRPr="00E71A8A">
              <w:rPr>
                <w:rFonts w:ascii="Arial" w:hAnsi="Arial" w:cs="Arial"/>
                <w:sz w:val="20"/>
                <w:szCs w:val="20"/>
              </w:rPr>
              <w:t>OA II, III</w:t>
            </w:r>
            <w:r w:rsidR="00CD2BAA" w:rsidRPr="00E71A8A"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6405" w:type="dxa"/>
            <w:gridSpan w:val="2"/>
            <w:vAlign w:val="center"/>
          </w:tcPr>
          <w:p w14:paraId="08B52570" w14:textId="77777777" w:rsidR="00711A88" w:rsidRPr="00711A88" w:rsidRDefault="00711A88" w:rsidP="00711A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6. </w:t>
            </w:r>
            <w:r w:rsidRPr="00711A88">
              <w:rPr>
                <w:rFonts w:ascii="Arial" w:hAnsi="Arial" w:cs="Arial"/>
                <w:sz w:val="20"/>
                <w:szCs w:val="20"/>
              </w:rPr>
              <w:t>Performs other duties that maybe assigned from time to time.</w:t>
            </w:r>
          </w:p>
          <w:p w14:paraId="4F7D7147" w14:textId="31BCC48F" w:rsidR="00711A88" w:rsidRDefault="00711A88" w:rsidP="007944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A6F8B75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4445D91A" w14:textId="77777777" w:rsidR="00711A88" w:rsidRPr="00A27CDA" w:rsidRDefault="00711A88" w:rsidP="00CD2BAA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1" w:type="dxa"/>
            <w:vAlign w:val="center"/>
          </w:tcPr>
          <w:p w14:paraId="46A68CDE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7E76F2FE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3454EC04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1A88" w:rsidRPr="003370C0" w14:paraId="28F9C6FD" w14:textId="77777777" w:rsidTr="00281C32">
        <w:tc>
          <w:tcPr>
            <w:tcW w:w="1531" w:type="dxa"/>
            <w:vMerge/>
            <w:vAlign w:val="center"/>
          </w:tcPr>
          <w:p w14:paraId="7F2DB6BE" w14:textId="77777777" w:rsidR="00711A88" w:rsidRPr="003370C0" w:rsidRDefault="00711A88" w:rsidP="003370C0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  <w:gridSpan w:val="2"/>
            <w:vAlign w:val="center"/>
          </w:tcPr>
          <w:p w14:paraId="17C8A278" w14:textId="2F90D1FD" w:rsidR="00711A88" w:rsidRDefault="00711A88" w:rsidP="00711A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7. </w:t>
            </w:r>
            <w:r w:rsidRPr="00711A88">
              <w:rPr>
                <w:rFonts w:ascii="Arial" w:hAnsi="Arial" w:cs="Arial"/>
                <w:sz w:val="20"/>
                <w:szCs w:val="20"/>
              </w:rPr>
              <w:t>Prepares monthly/quarterly reconciliation of restricted funds/time deposits.</w:t>
            </w:r>
          </w:p>
        </w:tc>
        <w:tc>
          <w:tcPr>
            <w:tcW w:w="1260" w:type="dxa"/>
          </w:tcPr>
          <w:p w14:paraId="070D8A6C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205DE0BD" w14:textId="77777777" w:rsidR="00E42D5C" w:rsidRPr="00E42D5C" w:rsidRDefault="00E42D5C" w:rsidP="00E42D5C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Knowledgeable with generally accepted accounting and auditing standards</w:t>
            </w:r>
          </w:p>
          <w:p w14:paraId="4C837CC4" w14:textId="77777777" w:rsidR="00E42D5C" w:rsidRPr="00E42D5C" w:rsidRDefault="00E42D5C" w:rsidP="00E42D5C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Analytical capability</w:t>
            </w:r>
          </w:p>
          <w:p w14:paraId="6B563754" w14:textId="77777777" w:rsidR="00E42D5C" w:rsidRPr="00E42D5C" w:rsidRDefault="00E42D5C" w:rsidP="00E42D5C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Familiar with MS Office/Excel</w:t>
            </w:r>
          </w:p>
          <w:p w14:paraId="65958055" w14:textId="77777777" w:rsidR="00E42D5C" w:rsidRPr="00E42D5C" w:rsidRDefault="00E42D5C" w:rsidP="00E42D5C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Pays attention to details</w:t>
            </w:r>
          </w:p>
          <w:p w14:paraId="2D8406E2" w14:textId="33692F98" w:rsidR="00711A88" w:rsidRPr="00A27CDA" w:rsidRDefault="00E42D5C" w:rsidP="00E42D5C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Familiar with bank policies and procedures</w:t>
            </w:r>
          </w:p>
        </w:tc>
        <w:tc>
          <w:tcPr>
            <w:tcW w:w="2191" w:type="dxa"/>
            <w:vAlign w:val="center"/>
          </w:tcPr>
          <w:p w14:paraId="3D08E80A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19BA9C9B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27169909" w14:textId="43161379" w:rsidR="00711A88" w:rsidRPr="003370C0" w:rsidRDefault="00E42D5C" w:rsidP="003370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11A88" w:rsidRPr="003370C0" w14:paraId="5DB7D0D6" w14:textId="77777777" w:rsidTr="00281C32">
        <w:tc>
          <w:tcPr>
            <w:tcW w:w="1531" w:type="dxa"/>
            <w:vMerge/>
            <w:vAlign w:val="center"/>
          </w:tcPr>
          <w:p w14:paraId="7C43C710" w14:textId="77777777" w:rsidR="00711A88" w:rsidRPr="003370C0" w:rsidRDefault="00711A88" w:rsidP="003370C0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  <w:gridSpan w:val="2"/>
            <w:vAlign w:val="center"/>
          </w:tcPr>
          <w:p w14:paraId="4F38AF37" w14:textId="1B71CE76" w:rsidR="00711A88" w:rsidRDefault="00711A88" w:rsidP="00711A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8. </w:t>
            </w:r>
            <w:r w:rsidRPr="00711A88">
              <w:rPr>
                <w:rFonts w:ascii="Arial" w:hAnsi="Arial" w:cs="Arial"/>
                <w:sz w:val="20"/>
                <w:szCs w:val="20"/>
              </w:rPr>
              <w:t>Prepares annual reconciliation of Cash on Hand and Consumer Accounts Receivables.</w:t>
            </w:r>
          </w:p>
        </w:tc>
        <w:tc>
          <w:tcPr>
            <w:tcW w:w="1260" w:type="dxa"/>
          </w:tcPr>
          <w:p w14:paraId="4CA6BB4E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07BD292D" w14:textId="77777777" w:rsidR="00E42D5C" w:rsidRPr="00E42D5C" w:rsidRDefault="00E42D5C" w:rsidP="00E42D5C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Knowledgeable with generally accepted accounting and auditing standards</w:t>
            </w:r>
          </w:p>
          <w:p w14:paraId="7EE15B17" w14:textId="77777777" w:rsidR="00E42D5C" w:rsidRPr="00E42D5C" w:rsidRDefault="00E42D5C" w:rsidP="00E42D5C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Knowledgeable with the Collection and Meter Reading Systems</w:t>
            </w:r>
          </w:p>
          <w:p w14:paraId="267086F4" w14:textId="77777777" w:rsidR="00E42D5C" w:rsidRPr="00E42D5C" w:rsidRDefault="00E42D5C" w:rsidP="00E42D5C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Analytical capability</w:t>
            </w:r>
          </w:p>
          <w:p w14:paraId="336C6F83" w14:textId="45F61362" w:rsidR="00711A88" w:rsidRPr="00A27CDA" w:rsidRDefault="00E42D5C" w:rsidP="00E42D5C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Pays attention to details</w:t>
            </w:r>
          </w:p>
        </w:tc>
        <w:tc>
          <w:tcPr>
            <w:tcW w:w="2191" w:type="dxa"/>
            <w:vAlign w:val="center"/>
          </w:tcPr>
          <w:p w14:paraId="61FEB5B3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038D8E50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68995752" w14:textId="42DC654F" w:rsidR="00711A88" w:rsidRPr="003370C0" w:rsidRDefault="00E42D5C" w:rsidP="003370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11A88" w:rsidRPr="003370C0" w14:paraId="12E8282D" w14:textId="77777777" w:rsidTr="00281C32">
        <w:tc>
          <w:tcPr>
            <w:tcW w:w="1531" w:type="dxa"/>
            <w:vMerge/>
            <w:vAlign w:val="center"/>
          </w:tcPr>
          <w:p w14:paraId="4C98A08D" w14:textId="77777777" w:rsidR="00711A88" w:rsidRPr="003370C0" w:rsidRDefault="00711A88" w:rsidP="003370C0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  <w:gridSpan w:val="2"/>
            <w:vAlign w:val="center"/>
          </w:tcPr>
          <w:p w14:paraId="165418D1" w14:textId="2A9992AE" w:rsidR="00711A88" w:rsidRDefault="00711A88" w:rsidP="00711A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9. </w:t>
            </w:r>
            <w:r w:rsidRPr="00711A88">
              <w:rPr>
                <w:rFonts w:ascii="Arial" w:hAnsi="Arial" w:cs="Arial"/>
                <w:sz w:val="20"/>
                <w:szCs w:val="20"/>
              </w:rPr>
              <w:t>Conducts periodic validation of prices of local accredited suppliers and canvass from outside suppliers.</w:t>
            </w:r>
          </w:p>
        </w:tc>
        <w:tc>
          <w:tcPr>
            <w:tcW w:w="1260" w:type="dxa"/>
          </w:tcPr>
          <w:p w14:paraId="3348CA5D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7148A2AD" w14:textId="77777777" w:rsidR="00E42D5C" w:rsidRPr="00E42D5C" w:rsidRDefault="00E42D5C" w:rsidP="00E42D5C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Knowledge of internal control</w:t>
            </w:r>
          </w:p>
          <w:p w14:paraId="0A95CC73" w14:textId="13E492B2" w:rsidR="00E42D5C" w:rsidRPr="00E42D5C" w:rsidRDefault="00E42D5C" w:rsidP="00E42D5C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Systems and procurement procedures</w:t>
            </w:r>
          </w:p>
          <w:p w14:paraId="0A8833B8" w14:textId="2FD10629" w:rsidR="00711A88" w:rsidRPr="00A27CDA" w:rsidRDefault="00E42D5C" w:rsidP="00E42D5C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Good communication skills</w:t>
            </w:r>
          </w:p>
        </w:tc>
        <w:tc>
          <w:tcPr>
            <w:tcW w:w="2191" w:type="dxa"/>
            <w:vAlign w:val="center"/>
          </w:tcPr>
          <w:p w14:paraId="2634DCD5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550899B1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45FCEBA0" w14:textId="0190C77A" w:rsidR="00711A88" w:rsidRPr="003370C0" w:rsidRDefault="00E42D5C" w:rsidP="003370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11A88" w:rsidRPr="003370C0" w14:paraId="617CBFB8" w14:textId="77777777" w:rsidTr="00281C32">
        <w:tc>
          <w:tcPr>
            <w:tcW w:w="1531" w:type="dxa"/>
            <w:vMerge/>
            <w:vAlign w:val="center"/>
          </w:tcPr>
          <w:p w14:paraId="78BAF105" w14:textId="77777777" w:rsidR="00711A88" w:rsidRPr="003370C0" w:rsidRDefault="00711A88" w:rsidP="003370C0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  <w:gridSpan w:val="2"/>
            <w:vAlign w:val="center"/>
          </w:tcPr>
          <w:p w14:paraId="36BD47C6" w14:textId="42C4684B" w:rsidR="00711A88" w:rsidRDefault="00711A88" w:rsidP="00711A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10. </w:t>
            </w:r>
            <w:r w:rsidRPr="00711A88">
              <w:rPr>
                <w:rFonts w:ascii="Arial" w:hAnsi="Arial" w:cs="Arial"/>
                <w:sz w:val="20"/>
                <w:szCs w:val="20"/>
              </w:rPr>
              <w:t>Random analysis and reconciliation of financial statements and related accounts and prepare report, findings and recommendations, if necessary.</w:t>
            </w:r>
          </w:p>
        </w:tc>
        <w:tc>
          <w:tcPr>
            <w:tcW w:w="1260" w:type="dxa"/>
          </w:tcPr>
          <w:p w14:paraId="1677539E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245E191F" w14:textId="77777777" w:rsidR="00E42D5C" w:rsidRPr="00E42D5C" w:rsidRDefault="00E42D5C" w:rsidP="00E42D5C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Knowledgeable with generally accepted accounting and auditing standards</w:t>
            </w:r>
          </w:p>
          <w:p w14:paraId="48F6851D" w14:textId="77777777" w:rsidR="00E42D5C" w:rsidRPr="00E42D5C" w:rsidRDefault="00E42D5C" w:rsidP="00E42D5C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Knowledgeable with the Accounting System</w:t>
            </w:r>
          </w:p>
          <w:p w14:paraId="345D94FC" w14:textId="77777777" w:rsidR="00E42D5C" w:rsidRPr="00E42D5C" w:rsidRDefault="00E42D5C" w:rsidP="00E42D5C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Analytical capability</w:t>
            </w:r>
          </w:p>
          <w:p w14:paraId="05294D29" w14:textId="77777777" w:rsidR="00E42D5C" w:rsidRPr="00E42D5C" w:rsidRDefault="00E42D5C" w:rsidP="00E42D5C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Pays attention to Details</w:t>
            </w:r>
          </w:p>
          <w:p w14:paraId="7ACFA252" w14:textId="1C81C78F" w:rsidR="00711A88" w:rsidRPr="00A27CDA" w:rsidRDefault="00E42D5C" w:rsidP="00E42D5C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Can write effective reports, findings and recommendations</w:t>
            </w:r>
          </w:p>
        </w:tc>
        <w:tc>
          <w:tcPr>
            <w:tcW w:w="2191" w:type="dxa"/>
            <w:vAlign w:val="center"/>
          </w:tcPr>
          <w:p w14:paraId="0A932066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494E9F3A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683F5A6C" w14:textId="18458FDC" w:rsidR="00711A88" w:rsidRPr="003370C0" w:rsidRDefault="00E42D5C" w:rsidP="003370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11A88" w:rsidRPr="003370C0" w14:paraId="1540873B" w14:textId="77777777" w:rsidTr="00281C32">
        <w:tc>
          <w:tcPr>
            <w:tcW w:w="1531" w:type="dxa"/>
            <w:vMerge w:val="restart"/>
            <w:vAlign w:val="center"/>
          </w:tcPr>
          <w:p w14:paraId="3E05505A" w14:textId="0D68B04C" w:rsidR="00711A88" w:rsidRPr="00E71A8A" w:rsidRDefault="00711A88" w:rsidP="00E71A8A">
            <w:pPr>
              <w:rPr>
                <w:rFonts w:ascii="Arial" w:hAnsi="Arial" w:cs="Arial"/>
                <w:sz w:val="20"/>
                <w:szCs w:val="20"/>
              </w:rPr>
            </w:pPr>
            <w:r w:rsidRPr="00E71A8A">
              <w:rPr>
                <w:rFonts w:ascii="Arial" w:hAnsi="Arial" w:cs="Arial"/>
                <w:sz w:val="20"/>
                <w:szCs w:val="20"/>
              </w:rPr>
              <w:t>OA III</w:t>
            </w:r>
            <w:r w:rsidR="00CD2BAA" w:rsidRPr="00E71A8A"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6405" w:type="dxa"/>
            <w:gridSpan w:val="2"/>
            <w:vAlign w:val="center"/>
          </w:tcPr>
          <w:p w14:paraId="6CE87059" w14:textId="1B23B5A5" w:rsidR="00711A88" w:rsidRDefault="00711A88" w:rsidP="00711A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11. </w:t>
            </w:r>
            <w:r w:rsidRPr="00711A88">
              <w:rPr>
                <w:rFonts w:ascii="Arial" w:hAnsi="Arial" w:cs="Arial"/>
                <w:sz w:val="20"/>
                <w:szCs w:val="20"/>
              </w:rPr>
              <w:t>Random checking and sampling of transactions to detect or prevent occurrence of fraudulent transactions.</w:t>
            </w:r>
          </w:p>
        </w:tc>
        <w:tc>
          <w:tcPr>
            <w:tcW w:w="1260" w:type="dxa"/>
          </w:tcPr>
          <w:p w14:paraId="2C2AF680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073F6332" w14:textId="22997FE8" w:rsidR="00711A88" w:rsidRPr="00E42D5C" w:rsidRDefault="00E42D5C" w:rsidP="00E42D5C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Knowledge of internal control systems and fraud detection</w:t>
            </w:r>
          </w:p>
        </w:tc>
        <w:tc>
          <w:tcPr>
            <w:tcW w:w="2191" w:type="dxa"/>
            <w:vAlign w:val="center"/>
          </w:tcPr>
          <w:p w14:paraId="25CD2EB6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4B85C2C6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658E0AC8" w14:textId="75CCBD72" w:rsidR="00711A88" w:rsidRPr="003370C0" w:rsidRDefault="00E42D5C" w:rsidP="003370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11A88" w:rsidRPr="003370C0" w14:paraId="1DCD8C73" w14:textId="77777777" w:rsidTr="00281C32">
        <w:tc>
          <w:tcPr>
            <w:tcW w:w="1531" w:type="dxa"/>
            <w:vMerge/>
            <w:vAlign w:val="center"/>
          </w:tcPr>
          <w:p w14:paraId="59BEA541" w14:textId="77777777" w:rsidR="00711A88" w:rsidRPr="003370C0" w:rsidRDefault="00711A88" w:rsidP="003370C0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  <w:gridSpan w:val="2"/>
            <w:vAlign w:val="center"/>
          </w:tcPr>
          <w:p w14:paraId="01D689BB" w14:textId="0BC240F3" w:rsidR="00711A88" w:rsidRDefault="00711A88" w:rsidP="00711A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12.</w:t>
            </w:r>
            <w:r w:rsidRPr="00711A88">
              <w:rPr>
                <w:rFonts w:ascii="Arial" w:hAnsi="Arial" w:cs="Arial"/>
                <w:sz w:val="20"/>
                <w:szCs w:val="20"/>
              </w:rPr>
              <w:t xml:space="preserve"> Review bank reconciliation reports to ensure accuracy of balances.</w:t>
            </w:r>
          </w:p>
        </w:tc>
        <w:tc>
          <w:tcPr>
            <w:tcW w:w="1260" w:type="dxa"/>
          </w:tcPr>
          <w:p w14:paraId="1E6E799E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415DD05A" w14:textId="77777777" w:rsidR="00E42D5C" w:rsidRPr="00E42D5C" w:rsidRDefault="00E42D5C" w:rsidP="00E42D5C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Knowledgeable with generally accepted accounting and auditing standards</w:t>
            </w:r>
          </w:p>
          <w:p w14:paraId="0F3C5C19" w14:textId="470EEAA8" w:rsidR="00711A88" w:rsidRPr="00A27CDA" w:rsidRDefault="00E42D5C" w:rsidP="00E42D5C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Familiar with bank policies and procedures</w:t>
            </w:r>
          </w:p>
        </w:tc>
        <w:tc>
          <w:tcPr>
            <w:tcW w:w="2191" w:type="dxa"/>
            <w:vAlign w:val="center"/>
          </w:tcPr>
          <w:p w14:paraId="19A5F052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0E0126F9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5D40E63D" w14:textId="1F8D3D91" w:rsidR="00711A88" w:rsidRPr="003370C0" w:rsidRDefault="00E42D5C" w:rsidP="003370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11A88" w:rsidRPr="003370C0" w14:paraId="6F450CC7" w14:textId="77777777" w:rsidTr="00281C32">
        <w:tc>
          <w:tcPr>
            <w:tcW w:w="1531" w:type="dxa"/>
            <w:vMerge/>
            <w:vAlign w:val="center"/>
          </w:tcPr>
          <w:p w14:paraId="279C1686" w14:textId="77777777" w:rsidR="00711A88" w:rsidRPr="003370C0" w:rsidRDefault="00711A88" w:rsidP="003370C0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  <w:gridSpan w:val="2"/>
            <w:vAlign w:val="center"/>
          </w:tcPr>
          <w:p w14:paraId="2A18EA6C" w14:textId="1E943745" w:rsidR="00711A88" w:rsidRDefault="00711A88" w:rsidP="00711A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13. </w:t>
            </w:r>
            <w:r w:rsidRPr="00711A88">
              <w:rPr>
                <w:rFonts w:ascii="Arial" w:hAnsi="Arial" w:cs="Arial"/>
                <w:sz w:val="20"/>
                <w:szCs w:val="20"/>
              </w:rPr>
              <w:t>Random review and validation of rate calculation and implemented rates.</w:t>
            </w:r>
          </w:p>
        </w:tc>
        <w:tc>
          <w:tcPr>
            <w:tcW w:w="1260" w:type="dxa"/>
          </w:tcPr>
          <w:p w14:paraId="18E5FF9D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4A8BDD5C" w14:textId="0EEA318F" w:rsidR="00711A88" w:rsidRPr="00A27CDA" w:rsidRDefault="00E42D5C" w:rsidP="00E42D5C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Familiar with ERC guidelines, policies and procedures of rate computation</w:t>
            </w:r>
          </w:p>
        </w:tc>
        <w:tc>
          <w:tcPr>
            <w:tcW w:w="2191" w:type="dxa"/>
            <w:vAlign w:val="center"/>
          </w:tcPr>
          <w:p w14:paraId="72B7FC84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175F5BF3" w14:textId="77777777" w:rsidR="00711A88" w:rsidRPr="003370C0" w:rsidRDefault="00711A8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405746D4" w14:textId="67B8E1F3" w:rsidR="00711A88" w:rsidRPr="003370C0" w:rsidRDefault="00E42D5C" w:rsidP="003370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CD2BAA" w:rsidRPr="003370C0" w14:paraId="1E958908" w14:textId="77777777" w:rsidTr="00281C32">
        <w:tc>
          <w:tcPr>
            <w:tcW w:w="1531" w:type="dxa"/>
            <w:vMerge w:val="restart"/>
            <w:vAlign w:val="center"/>
          </w:tcPr>
          <w:p w14:paraId="2CE15A85" w14:textId="0C7D25A5" w:rsidR="00CD2BAA" w:rsidRPr="00E71A8A" w:rsidRDefault="00CD2BAA" w:rsidP="00E71A8A">
            <w:pPr>
              <w:rPr>
                <w:rFonts w:ascii="Arial" w:hAnsi="Arial" w:cs="Arial"/>
                <w:sz w:val="20"/>
                <w:szCs w:val="20"/>
              </w:rPr>
            </w:pPr>
            <w:r w:rsidRPr="00E71A8A">
              <w:rPr>
                <w:rFonts w:ascii="Arial" w:hAnsi="Arial" w:cs="Arial"/>
                <w:sz w:val="20"/>
                <w:szCs w:val="20"/>
              </w:rPr>
              <w:t>OA IV</w:t>
            </w:r>
          </w:p>
        </w:tc>
        <w:tc>
          <w:tcPr>
            <w:tcW w:w="6405" w:type="dxa"/>
            <w:gridSpan w:val="2"/>
            <w:vAlign w:val="center"/>
          </w:tcPr>
          <w:p w14:paraId="5C5A7DC0" w14:textId="4B58CD9E" w:rsidR="00CD2BAA" w:rsidRDefault="00CD2BAA" w:rsidP="00711A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14. </w:t>
            </w:r>
            <w:r w:rsidRPr="00CD2BAA">
              <w:rPr>
                <w:rFonts w:ascii="Arial" w:hAnsi="Arial" w:cs="Arial"/>
                <w:sz w:val="20"/>
                <w:szCs w:val="20"/>
              </w:rPr>
              <w:t>Assist in the preparation of work plan.</w:t>
            </w:r>
          </w:p>
        </w:tc>
        <w:tc>
          <w:tcPr>
            <w:tcW w:w="1260" w:type="dxa"/>
          </w:tcPr>
          <w:p w14:paraId="16971C00" w14:textId="77777777" w:rsidR="00CD2BAA" w:rsidRPr="003370C0" w:rsidRDefault="00CD2BAA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6B8E3842" w14:textId="77777777" w:rsidR="00E42D5C" w:rsidRDefault="00E42D5C" w:rsidP="00E42D5C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Knowledgeable with generally accepted ac</w:t>
            </w:r>
            <w:r>
              <w:rPr>
                <w:rFonts w:ascii="Arial" w:hAnsi="Arial" w:cs="Arial"/>
                <w:sz w:val="20"/>
                <w:szCs w:val="20"/>
              </w:rPr>
              <w:t>counting and auditing standards</w:t>
            </w:r>
          </w:p>
          <w:p w14:paraId="024133CB" w14:textId="77777777" w:rsidR="00E42D5C" w:rsidRDefault="00E42D5C" w:rsidP="00E42D5C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Analytical capability</w:t>
            </w:r>
          </w:p>
          <w:p w14:paraId="1957355F" w14:textId="77777777" w:rsidR="00E42D5C" w:rsidRDefault="00E42D5C" w:rsidP="00E42D5C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Familiar with MS Office, Excel</w:t>
            </w:r>
          </w:p>
          <w:p w14:paraId="3E19D908" w14:textId="6D24016A" w:rsidR="00CD2BAA" w:rsidRPr="00A27CDA" w:rsidRDefault="00E42D5C" w:rsidP="00E42D5C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Pays attention to details</w:t>
            </w:r>
          </w:p>
        </w:tc>
        <w:tc>
          <w:tcPr>
            <w:tcW w:w="2191" w:type="dxa"/>
            <w:vAlign w:val="center"/>
          </w:tcPr>
          <w:p w14:paraId="00A7E81E" w14:textId="77777777" w:rsidR="00CD2BAA" w:rsidRPr="003370C0" w:rsidRDefault="00CD2BAA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44808311" w14:textId="7433A727" w:rsidR="00CD2BAA" w:rsidRPr="003370C0" w:rsidRDefault="00E42D5C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883" w:type="dxa"/>
            <w:vAlign w:val="center"/>
          </w:tcPr>
          <w:p w14:paraId="1130F78D" w14:textId="794C039D" w:rsidR="00CD2BAA" w:rsidRPr="003370C0" w:rsidRDefault="00CD2BAA" w:rsidP="003370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2BAA" w:rsidRPr="003370C0" w14:paraId="46738884" w14:textId="77777777" w:rsidTr="00281C32">
        <w:tc>
          <w:tcPr>
            <w:tcW w:w="1531" w:type="dxa"/>
            <w:vMerge/>
            <w:vAlign w:val="center"/>
          </w:tcPr>
          <w:p w14:paraId="0C032A84" w14:textId="77777777" w:rsidR="00CD2BAA" w:rsidRPr="003370C0" w:rsidRDefault="00CD2BAA" w:rsidP="003370C0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  <w:gridSpan w:val="2"/>
            <w:vAlign w:val="center"/>
          </w:tcPr>
          <w:p w14:paraId="7082B688" w14:textId="703A8DC2" w:rsidR="00CD2BAA" w:rsidRDefault="00CD2BAA" w:rsidP="00711A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15. </w:t>
            </w:r>
            <w:r w:rsidRPr="00CD2BAA">
              <w:rPr>
                <w:rFonts w:ascii="Arial" w:hAnsi="Arial" w:cs="Arial"/>
                <w:sz w:val="20"/>
                <w:szCs w:val="20"/>
              </w:rPr>
              <w:t>Assist in the review and validation on the effectiveness of IT systems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</w:tcPr>
          <w:p w14:paraId="61A18287" w14:textId="77777777" w:rsidR="00CD2BAA" w:rsidRPr="003370C0" w:rsidRDefault="00CD2BAA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0C197074" w14:textId="7F9C4049" w:rsidR="00CD2BAA" w:rsidRPr="00A27CDA" w:rsidRDefault="00E42D5C" w:rsidP="00E42D5C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</w:rPr>
            </w:pPr>
            <w:r w:rsidRPr="00E42D5C">
              <w:rPr>
                <w:rFonts w:ascii="Arial" w:hAnsi="Arial" w:cs="Arial"/>
                <w:sz w:val="20"/>
                <w:szCs w:val="20"/>
              </w:rPr>
              <w:t>Knowledge of operating systems, policies and procedures</w:t>
            </w:r>
          </w:p>
        </w:tc>
        <w:tc>
          <w:tcPr>
            <w:tcW w:w="2191" w:type="dxa"/>
            <w:vAlign w:val="center"/>
          </w:tcPr>
          <w:p w14:paraId="46FBCBD6" w14:textId="77777777" w:rsidR="00CD2BAA" w:rsidRPr="003370C0" w:rsidRDefault="00CD2BAA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44C7A556" w14:textId="7CA06C97" w:rsidR="00CD2BAA" w:rsidRPr="003370C0" w:rsidRDefault="00E42D5C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883" w:type="dxa"/>
            <w:vAlign w:val="center"/>
          </w:tcPr>
          <w:p w14:paraId="3A1EB0DB" w14:textId="3172CC93" w:rsidR="00CD2BAA" w:rsidRPr="003370C0" w:rsidRDefault="00CD2BAA" w:rsidP="003370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691C686" w14:textId="77777777" w:rsidR="00281C32" w:rsidRDefault="00281C32"/>
    <w:p w14:paraId="31D01EF7" w14:textId="77777777" w:rsidR="00281C32" w:rsidRDefault="00281C32"/>
    <w:p w14:paraId="051A868E" w14:textId="77777777" w:rsidR="00281C32" w:rsidRDefault="00281C32"/>
    <w:p w14:paraId="1217403D" w14:textId="77777777" w:rsidR="00281C32" w:rsidRDefault="00281C32"/>
    <w:tbl>
      <w:tblPr>
        <w:tblW w:w="1801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6405"/>
        <w:gridCol w:w="1260"/>
        <w:gridCol w:w="2841"/>
        <w:gridCol w:w="2191"/>
        <w:gridCol w:w="6"/>
        <w:gridCol w:w="1877"/>
        <w:gridCol w:w="12"/>
        <w:gridCol w:w="1871"/>
        <w:gridCol w:w="23"/>
      </w:tblGrid>
      <w:tr w:rsidR="00AF59D3" w:rsidRPr="003370C0" w14:paraId="01AA4106" w14:textId="77777777" w:rsidTr="00513771">
        <w:trPr>
          <w:gridAfter w:val="1"/>
          <w:wAfter w:w="23" w:type="dxa"/>
          <w:trHeight w:val="215"/>
        </w:trPr>
        <w:tc>
          <w:tcPr>
            <w:tcW w:w="7936" w:type="dxa"/>
            <w:gridSpan w:val="2"/>
            <w:vAlign w:val="center"/>
          </w:tcPr>
          <w:p w14:paraId="3C2E32EC" w14:textId="77777777" w:rsidR="00E36DA5" w:rsidRDefault="00E36DA5" w:rsidP="006616FC">
            <w:pPr>
              <w:spacing w:line="259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EE5E038" w14:textId="27B4AED0" w:rsidR="00AF59D3" w:rsidRDefault="007614F0" w:rsidP="00AF59D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Administrative Efficiency</w:t>
            </w:r>
          </w:p>
          <w:p w14:paraId="3E8CEAED" w14:textId="53646E3C" w:rsidR="00E36DA5" w:rsidRPr="003370C0" w:rsidRDefault="00E36DA5" w:rsidP="00AF59D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60E7EDBD" w14:textId="77777777" w:rsidR="00E36DA5" w:rsidRDefault="00E36DA5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95E6949" w14:textId="77777777" w:rsidR="00E36DA5" w:rsidRDefault="00E36DA5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F1D4DA8" w14:textId="60EC4C7C" w:rsidR="00AF59D3" w:rsidRPr="003370C0" w:rsidRDefault="00AF59D3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8798" w:type="dxa"/>
            <w:gridSpan w:val="6"/>
            <w:vAlign w:val="center"/>
          </w:tcPr>
          <w:p w14:paraId="1D9BEB9A" w14:textId="77777777" w:rsidR="00AF59D3" w:rsidRPr="003370C0" w:rsidRDefault="00AF59D3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344C4" w:rsidRPr="003370C0" w14:paraId="17B02C61" w14:textId="77777777" w:rsidTr="00903D1A">
        <w:trPr>
          <w:gridAfter w:val="1"/>
          <w:wAfter w:w="23" w:type="dxa"/>
        </w:trPr>
        <w:tc>
          <w:tcPr>
            <w:tcW w:w="1531" w:type="dxa"/>
            <w:vMerge w:val="restart"/>
            <w:vAlign w:val="center"/>
          </w:tcPr>
          <w:p w14:paraId="4D9F8B36" w14:textId="24D07038" w:rsidR="00B56628" w:rsidRPr="00E71A8A" w:rsidRDefault="007614F0" w:rsidP="003370C0">
            <w:pPr>
              <w:rPr>
                <w:rFonts w:ascii="Arial" w:hAnsi="Arial" w:cs="Arial"/>
                <w:sz w:val="20"/>
                <w:szCs w:val="20"/>
              </w:rPr>
            </w:pPr>
            <w:r w:rsidRPr="00E71A8A">
              <w:rPr>
                <w:rFonts w:ascii="Arial" w:hAnsi="Arial" w:cs="Arial"/>
                <w:sz w:val="20"/>
                <w:szCs w:val="20"/>
              </w:rPr>
              <w:t xml:space="preserve">OA </w:t>
            </w:r>
            <w:r w:rsidR="00B56628" w:rsidRPr="00E71A8A">
              <w:rPr>
                <w:rFonts w:ascii="Arial" w:hAnsi="Arial" w:cs="Arial"/>
                <w:sz w:val="20"/>
                <w:szCs w:val="20"/>
              </w:rPr>
              <w:t>II</w:t>
            </w:r>
            <w:r w:rsidR="004F3AC7" w:rsidRPr="00E71A8A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E71A8A" w:rsidRPr="00E71A8A">
              <w:rPr>
                <w:rFonts w:ascii="Arial" w:hAnsi="Arial" w:cs="Arial"/>
                <w:sz w:val="20"/>
                <w:szCs w:val="20"/>
              </w:rPr>
              <w:t>III, IV</w:t>
            </w:r>
          </w:p>
        </w:tc>
        <w:tc>
          <w:tcPr>
            <w:tcW w:w="6405" w:type="dxa"/>
            <w:vAlign w:val="center"/>
          </w:tcPr>
          <w:p w14:paraId="38AA8AE5" w14:textId="763A3BA5" w:rsidR="00B56628" w:rsidRPr="003370C0" w:rsidRDefault="007614F0" w:rsidP="007614F0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7614F0">
              <w:rPr>
                <w:rFonts w:ascii="Arial" w:hAnsi="Arial" w:cs="Arial"/>
                <w:sz w:val="20"/>
                <w:szCs w:val="20"/>
              </w:rPr>
              <w:t>Reviews and evaluates the effectiveness of existing BENECO systems, policies and procedures and recommend enhancements/improvements.</w:t>
            </w:r>
          </w:p>
        </w:tc>
        <w:tc>
          <w:tcPr>
            <w:tcW w:w="1260" w:type="dxa"/>
          </w:tcPr>
          <w:p w14:paraId="019F385B" w14:textId="77777777" w:rsidR="00B56628" w:rsidRPr="003370C0" w:rsidRDefault="00B5662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5441A145" w14:textId="38EEDC53" w:rsidR="00B56628" w:rsidRPr="007614F0" w:rsidRDefault="007614F0" w:rsidP="007614F0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7614F0">
              <w:rPr>
                <w:rFonts w:ascii="Arial" w:hAnsi="Arial" w:cs="Arial"/>
                <w:sz w:val="20"/>
                <w:szCs w:val="20"/>
              </w:rPr>
              <w:t>Knowledge of operating systems, policies and procedures</w:t>
            </w:r>
          </w:p>
        </w:tc>
        <w:tc>
          <w:tcPr>
            <w:tcW w:w="2191" w:type="dxa"/>
            <w:vAlign w:val="center"/>
          </w:tcPr>
          <w:p w14:paraId="74D4C655" w14:textId="2C70A9AD" w:rsidR="00B56628" w:rsidRPr="003370C0" w:rsidRDefault="00B5662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21C99042" w14:textId="792A22EB" w:rsidR="00B56628" w:rsidRPr="003370C0" w:rsidRDefault="00B56628" w:rsidP="003370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4CB004AD" w14:textId="323CA31C" w:rsidR="00B56628" w:rsidRPr="003370C0" w:rsidRDefault="00B56628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614F0" w:rsidRPr="003370C0" w14:paraId="22FF893A" w14:textId="77777777" w:rsidTr="00903D1A">
        <w:trPr>
          <w:gridAfter w:val="1"/>
          <w:wAfter w:w="23" w:type="dxa"/>
          <w:trHeight w:val="710"/>
        </w:trPr>
        <w:tc>
          <w:tcPr>
            <w:tcW w:w="1531" w:type="dxa"/>
            <w:vMerge/>
            <w:vAlign w:val="center"/>
          </w:tcPr>
          <w:p w14:paraId="02FA9F85" w14:textId="4838C652" w:rsidR="007614F0" w:rsidRPr="003370C0" w:rsidRDefault="007614F0" w:rsidP="00AF59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5" w:type="dxa"/>
            <w:vAlign w:val="center"/>
          </w:tcPr>
          <w:p w14:paraId="381B99BC" w14:textId="4AD1738F" w:rsidR="007614F0" w:rsidRPr="003370C0" w:rsidRDefault="007614F0" w:rsidP="007614F0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7614F0">
              <w:rPr>
                <w:rFonts w:ascii="Arial" w:eastAsiaTheme="minorHAnsi" w:hAnsi="Arial" w:cs="Arial"/>
                <w:sz w:val="20"/>
                <w:szCs w:val="20"/>
              </w:rPr>
              <w:t>Ensures that all officers and employees are compliant with applicable/auditable coop policies and procedures.</w:t>
            </w:r>
          </w:p>
        </w:tc>
        <w:tc>
          <w:tcPr>
            <w:tcW w:w="1260" w:type="dxa"/>
          </w:tcPr>
          <w:p w14:paraId="15E5911A" w14:textId="77777777" w:rsidR="007614F0" w:rsidRPr="003370C0" w:rsidRDefault="007614F0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22FC47B9" w14:textId="6915B232" w:rsidR="007614F0" w:rsidRPr="007614F0" w:rsidRDefault="007614F0" w:rsidP="007614F0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sz w:val="20"/>
                <w:szCs w:val="20"/>
              </w:rPr>
            </w:pPr>
            <w:r w:rsidRPr="007614F0">
              <w:rPr>
                <w:rFonts w:ascii="Arial" w:hAnsi="Arial" w:cs="Arial"/>
                <w:sz w:val="20"/>
                <w:szCs w:val="20"/>
              </w:rPr>
              <w:t>Knowledge of Code of Ethics and Discipline, Policies and Procedures</w:t>
            </w:r>
          </w:p>
        </w:tc>
        <w:tc>
          <w:tcPr>
            <w:tcW w:w="2191" w:type="dxa"/>
            <w:vAlign w:val="center"/>
          </w:tcPr>
          <w:p w14:paraId="43583D4D" w14:textId="3819C51B" w:rsidR="007614F0" w:rsidRPr="003370C0" w:rsidRDefault="007614F0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gridSpan w:val="2"/>
          </w:tcPr>
          <w:p w14:paraId="2B349C8C" w14:textId="608A7FBD" w:rsidR="007614F0" w:rsidRPr="003370C0" w:rsidRDefault="007614F0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1C667E14" w14:textId="40B58C85" w:rsidR="007614F0" w:rsidRPr="003370C0" w:rsidRDefault="007614F0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F59D3" w:rsidRPr="003370C0" w14:paraId="06448BA6" w14:textId="77777777" w:rsidTr="00513771">
        <w:trPr>
          <w:gridAfter w:val="1"/>
          <w:wAfter w:w="23" w:type="dxa"/>
        </w:trPr>
        <w:tc>
          <w:tcPr>
            <w:tcW w:w="7936" w:type="dxa"/>
            <w:gridSpan w:val="2"/>
            <w:vAlign w:val="center"/>
          </w:tcPr>
          <w:p w14:paraId="0D21B379" w14:textId="77777777" w:rsidR="00E36DA5" w:rsidRDefault="00E36DA5" w:rsidP="003370C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CEA95A8" w14:textId="5C17F077" w:rsidR="00E36DA5" w:rsidRPr="003370C0" w:rsidRDefault="00AF59D3" w:rsidP="00E71A8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Compensation and Benefits</w:t>
            </w:r>
          </w:p>
        </w:tc>
        <w:tc>
          <w:tcPr>
            <w:tcW w:w="1260" w:type="dxa"/>
          </w:tcPr>
          <w:p w14:paraId="75E8E56A" w14:textId="77777777" w:rsidR="00E36DA5" w:rsidRDefault="00E36DA5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347C4A2" w14:textId="77777777" w:rsidR="00E36DA5" w:rsidRDefault="00E36DA5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E7C1943" w14:textId="4362BC53" w:rsidR="00AF59D3" w:rsidRPr="003370C0" w:rsidRDefault="00E71A8A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="00AF59D3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8798" w:type="dxa"/>
            <w:gridSpan w:val="6"/>
            <w:vAlign w:val="center"/>
          </w:tcPr>
          <w:p w14:paraId="2E9787E1" w14:textId="77777777" w:rsidR="00AF59D3" w:rsidRPr="003370C0" w:rsidRDefault="00AF59D3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71A8A" w:rsidRPr="003370C0" w14:paraId="09F074AD" w14:textId="77777777" w:rsidTr="00903D1A">
        <w:trPr>
          <w:gridAfter w:val="1"/>
          <w:wAfter w:w="23" w:type="dxa"/>
          <w:trHeight w:val="470"/>
        </w:trPr>
        <w:tc>
          <w:tcPr>
            <w:tcW w:w="1531" w:type="dxa"/>
            <w:vMerge w:val="restart"/>
            <w:vAlign w:val="center"/>
          </w:tcPr>
          <w:p w14:paraId="4D219951" w14:textId="2AE620B9" w:rsidR="00E71A8A" w:rsidRPr="00B56628" w:rsidRDefault="00E71A8A" w:rsidP="00AF59D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OA</w:t>
            </w:r>
            <w:r w:rsidRPr="003370C0">
              <w:rPr>
                <w:rFonts w:ascii="Arial" w:hAnsi="Arial" w:cs="Arial"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sz w:val="20"/>
                <w:szCs w:val="20"/>
              </w:rPr>
              <w:t>, II, III, IV</w:t>
            </w:r>
          </w:p>
        </w:tc>
        <w:tc>
          <w:tcPr>
            <w:tcW w:w="6405" w:type="dxa"/>
          </w:tcPr>
          <w:p w14:paraId="17624481" w14:textId="4A0E66FD" w:rsidR="00E71A8A" w:rsidRPr="003370C0" w:rsidRDefault="00E71A8A" w:rsidP="00E71A8A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E71A8A">
              <w:rPr>
                <w:rFonts w:ascii="Arial" w:hAnsi="Arial" w:cs="Arial"/>
                <w:sz w:val="20"/>
                <w:szCs w:val="20"/>
              </w:rPr>
              <w:t>Random audit of payroll, allowances and benefits</w:t>
            </w:r>
          </w:p>
        </w:tc>
        <w:tc>
          <w:tcPr>
            <w:tcW w:w="1260" w:type="dxa"/>
          </w:tcPr>
          <w:p w14:paraId="2FEAD511" w14:textId="77777777" w:rsidR="00E71A8A" w:rsidRPr="003370C0" w:rsidRDefault="00E71A8A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5EFCBC99" w14:textId="69CB3CC7" w:rsidR="00E71A8A" w:rsidRPr="00E71A8A" w:rsidRDefault="00E71A8A" w:rsidP="00E71A8A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</w:rPr>
            </w:pPr>
            <w:r w:rsidRPr="00E71A8A">
              <w:rPr>
                <w:rFonts w:ascii="Arial" w:hAnsi="Arial" w:cs="Arial"/>
                <w:sz w:val="20"/>
                <w:szCs w:val="20"/>
              </w:rPr>
              <w:t>Familiar with BENECO, NEA, BIR, Labor Policies and guidelines</w:t>
            </w:r>
          </w:p>
        </w:tc>
        <w:tc>
          <w:tcPr>
            <w:tcW w:w="2191" w:type="dxa"/>
            <w:vAlign w:val="center"/>
          </w:tcPr>
          <w:p w14:paraId="20DC281A" w14:textId="47D3F79D" w:rsidR="00E71A8A" w:rsidRPr="003370C0" w:rsidRDefault="00E71A8A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gridSpan w:val="2"/>
          </w:tcPr>
          <w:p w14:paraId="38FB4437" w14:textId="0914160F" w:rsidR="00E71A8A" w:rsidRPr="003370C0" w:rsidRDefault="00E71A8A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1A74B27F" w14:textId="06F9ECED" w:rsidR="00E71A8A" w:rsidRPr="003370C0" w:rsidRDefault="00E71A8A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71A8A" w:rsidRPr="003370C0" w14:paraId="33971824" w14:textId="77777777" w:rsidTr="00903D1A">
        <w:trPr>
          <w:gridAfter w:val="1"/>
          <w:wAfter w:w="23" w:type="dxa"/>
          <w:trHeight w:val="416"/>
        </w:trPr>
        <w:tc>
          <w:tcPr>
            <w:tcW w:w="1531" w:type="dxa"/>
            <w:vMerge/>
            <w:vAlign w:val="center"/>
          </w:tcPr>
          <w:p w14:paraId="1090CAA4" w14:textId="572FD7F1" w:rsidR="00E71A8A" w:rsidRPr="003370C0" w:rsidRDefault="00E71A8A" w:rsidP="00AF59D3">
            <w:pPr>
              <w:pStyle w:val="ListParagrap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</w:tcPr>
          <w:p w14:paraId="6B20A385" w14:textId="4A71DF4C" w:rsidR="00E71A8A" w:rsidRPr="003370C0" w:rsidRDefault="00E71A8A" w:rsidP="00E71A8A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E71A8A">
              <w:rPr>
                <w:rFonts w:ascii="Arial" w:hAnsi="Arial" w:cs="Arial"/>
                <w:sz w:val="20"/>
                <w:szCs w:val="20"/>
              </w:rPr>
              <w:t>Checks liquidation reports of various allowances and benefits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</w:tcPr>
          <w:p w14:paraId="5E2E1B54" w14:textId="77777777" w:rsidR="00E71A8A" w:rsidRPr="003370C0" w:rsidRDefault="00E71A8A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274A6354" w14:textId="77777777" w:rsidR="00E71A8A" w:rsidRDefault="00E71A8A" w:rsidP="00E71A8A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</w:rPr>
            </w:pPr>
            <w:r w:rsidRPr="00E71A8A">
              <w:rPr>
                <w:rFonts w:ascii="Arial" w:hAnsi="Arial" w:cs="Arial"/>
                <w:sz w:val="20"/>
                <w:szCs w:val="20"/>
              </w:rPr>
              <w:t>Knowledge of Policies and Procedures</w:t>
            </w:r>
          </w:p>
          <w:p w14:paraId="29DB5995" w14:textId="1DF0506F" w:rsidR="00E71A8A" w:rsidRPr="00E71A8A" w:rsidRDefault="00E71A8A" w:rsidP="00E71A8A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</w:rPr>
            </w:pPr>
            <w:r w:rsidRPr="00E71A8A">
              <w:rPr>
                <w:rFonts w:ascii="Arial" w:hAnsi="Arial" w:cs="Arial"/>
                <w:sz w:val="20"/>
                <w:szCs w:val="20"/>
              </w:rPr>
              <w:t>Detail oriented</w:t>
            </w:r>
          </w:p>
        </w:tc>
        <w:tc>
          <w:tcPr>
            <w:tcW w:w="2191" w:type="dxa"/>
            <w:vAlign w:val="center"/>
          </w:tcPr>
          <w:p w14:paraId="5F086A77" w14:textId="386F2948" w:rsidR="00E71A8A" w:rsidRPr="003370C0" w:rsidRDefault="00E71A8A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gridSpan w:val="2"/>
          </w:tcPr>
          <w:p w14:paraId="60E9400E" w14:textId="086210B1" w:rsidR="00E71A8A" w:rsidRPr="003370C0" w:rsidRDefault="00E71A8A" w:rsidP="00AF59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gridSpan w:val="2"/>
            <w:vAlign w:val="center"/>
          </w:tcPr>
          <w:p w14:paraId="6F4B3758" w14:textId="4F23BB1C" w:rsidR="00E71A8A" w:rsidRPr="003370C0" w:rsidRDefault="00E71A8A" w:rsidP="00AF59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13771" w:rsidRPr="003370C0" w14:paraId="5DE8F974" w14:textId="77777777" w:rsidTr="00903D1A">
        <w:trPr>
          <w:trHeight w:val="278"/>
        </w:trPr>
        <w:tc>
          <w:tcPr>
            <w:tcW w:w="7936" w:type="dxa"/>
            <w:gridSpan w:val="2"/>
          </w:tcPr>
          <w:p w14:paraId="5185A91B" w14:textId="77777777" w:rsidR="00513771" w:rsidRDefault="00513771" w:rsidP="004344C4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9492CEC" w14:textId="3D012F98" w:rsidR="00513771" w:rsidRDefault="00070A13" w:rsidP="004344C4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  <w:p w14:paraId="568BF9EE" w14:textId="368F0F42" w:rsidR="00513771" w:rsidRPr="003370C0" w:rsidRDefault="00513771" w:rsidP="004344C4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3DE42285" w14:textId="77777777" w:rsidR="00513771" w:rsidRDefault="00513771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7B8E0A2" w14:textId="77777777" w:rsidR="00513771" w:rsidRDefault="00513771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FCBA624" w14:textId="5B85E97A" w:rsidR="00513771" w:rsidRPr="003370C0" w:rsidRDefault="00070A13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="0051377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8821" w:type="dxa"/>
            <w:gridSpan w:val="7"/>
            <w:vAlign w:val="center"/>
          </w:tcPr>
          <w:p w14:paraId="406AD7E3" w14:textId="17303F3A" w:rsidR="00513771" w:rsidRPr="003370C0" w:rsidRDefault="00513771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70A13" w:rsidRPr="003370C0" w14:paraId="2A2ACAFC" w14:textId="77777777" w:rsidTr="00903D1A">
        <w:tc>
          <w:tcPr>
            <w:tcW w:w="1531" w:type="dxa"/>
            <w:vMerge w:val="restart"/>
            <w:vAlign w:val="center"/>
          </w:tcPr>
          <w:p w14:paraId="0B308919" w14:textId="4F5EF0FF" w:rsidR="00070A13" w:rsidRPr="003370C0" w:rsidRDefault="00070A13" w:rsidP="00070A13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OA</w:t>
            </w:r>
            <w:r w:rsidRPr="003370C0">
              <w:rPr>
                <w:rFonts w:ascii="Arial" w:hAnsi="Arial" w:cs="Arial"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sz w:val="20"/>
                <w:szCs w:val="20"/>
              </w:rPr>
              <w:t>, II, III, IV</w:t>
            </w:r>
          </w:p>
        </w:tc>
        <w:tc>
          <w:tcPr>
            <w:tcW w:w="6405" w:type="dxa"/>
            <w:vAlign w:val="center"/>
          </w:tcPr>
          <w:p w14:paraId="111C2FAE" w14:textId="4D8CE90F" w:rsidR="00070A13" w:rsidRPr="00C700A0" w:rsidRDefault="00070A13" w:rsidP="00070A13">
            <w:pPr>
              <w:pStyle w:val="ListParagraph"/>
              <w:numPr>
                <w:ilvl w:val="0"/>
                <w:numId w:val="7"/>
              </w:numPr>
              <w:tabs>
                <w:tab w:val="left" w:pos="350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070A13">
              <w:rPr>
                <w:rFonts w:ascii="Arial" w:hAnsi="Arial" w:cs="Arial"/>
                <w:sz w:val="20"/>
                <w:szCs w:val="20"/>
              </w:rPr>
              <w:t>Conform with Quality Policy and related Quality objectives.</w:t>
            </w:r>
          </w:p>
        </w:tc>
        <w:tc>
          <w:tcPr>
            <w:tcW w:w="1260" w:type="dxa"/>
          </w:tcPr>
          <w:p w14:paraId="378ECFF0" w14:textId="77777777" w:rsidR="00070A13" w:rsidRPr="003370C0" w:rsidRDefault="00070A13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015DD652" w14:textId="504BDD4A" w:rsidR="00070A13" w:rsidRPr="003370C0" w:rsidRDefault="00070A13" w:rsidP="004344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gridSpan w:val="2"/>
            <w:vAlign w:val="center"/>
          </w:tcPr>
          <w:p w14:paraId="6996D577" w14:textId="7EE7E416" w:rsidR="00070A13" w:rsidRPr="003370C0" w:rsidRDefault="00070A13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9" w:type="dxa"/>
            <w:gridSpan w:val="2"/>
            <w:vAlign w:val="center"/>
          </w:tcPr>
          <w:p w14:paraId="5A883622" w14:textId="57672617" w:rsidR="00070A13" w:rsidRPr="003370C0" w:rsidRDefault="00070A13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4" w:type="dxa"/>
            <w:gridSpan w:val="2"/>
            <w:vAlign w:val="center"/>
          </w:tcPr>
          <w:p w14:paraId="07F3AC6F" w14:textId="45F0B196" w:rsidR="00070A13" w:rsidRPr="003370C0" w:rsidRDefault="00070A13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70A13" w:rsidRPr="003370C0" w14:paraId="56D6112A" w14:textId="77777777" w:rsidTr="00903D1A">
        <w:tc>
          <w:tcPr>
            <w:tcW w:w="1531" w:type="dxa"/>
            <w:vMerge/>
            <w:vAlign w:val="center"/>
          </w:tcPr>
          <w:p w14:paraId="0B6B9959" w14:textId="77777777" w:rsidR="00070A13" w:rsidRDefault="00070A13" w:rsidP="004344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5" w:type="dxa"/>
            <w:vAlign w:val="center"/>
          </w:tcPr>
          <w:p w14:paraId="39E6A9D3" w14:textId="61D6DDCF" w:rsidR="00070A13" w:rsidRPr="00C700A0" w:rsidRDefault="00070A13" w:rsidP="00070A13">
            <w:pPr>
              <w:pStyle w:val="ListParagraph"/>
              <w:numPr>
                <w:ilvl w:val="0"/>
                <w:numId w:val="7"/>
              </w:numPr>
              <w:tabs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 w:rsidRPr="00070A13">
              <w:rPr>
                <w:rFonts w:ascii="Arial" w:hAnsi="Arial" w:cs="Arial"/>
                <w:sz w:val="20"/>
                <w:szCs w:val="20"/>
              </w:rPr>
              <w:t>Conform with related Quality procedures and supporting documents.</w:t>
            </w:r>
          </w:p>
        </w:tc>
        <w:tc>
          <w:tcPr>
            <w:tcW w:w="1260" w:type="dxa"/>
          </w:tcPr>
          <w:p w14:paraId="610DC9DC" w14:textId="77777777" w:rsidR="00070A13" w:rsidRPr="003370C0" w:rsidRDefault="00070A13" w:rsidP="004344C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6905DE54" w14:textId="77777777" w:rsidR="00070A13" w:rsidRDefault="00070A13" w:rsidP="004344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gridSpan w:val="2"/>
            <w:vAlign w:val="center"/>
          </w:tcPr>
          <w:p w14:paraId="212F1B74" w14:textId="77777777" w:rsidR="00070A13" w:rsidRPr="003370C0" w:rsidRDefault="00070A13" w:rsidP="004344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9" w:type="dxa"/>
            <w:gridSpan w:val="2"/>
            <w:vAlign w:val="center"/>
          </w:tcPr>
          <w:p w14:paraId="273CE9F0" w14:textId="77777777" w:rsidR="00070A13" w:rsidRPr="00413645" w:rsidRDefault="00070A13" w:rsidP="004344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4" w:type="dxa"/>
            <w:gridSpan w:val="2"/>
            <w:vAlign w:val="center"/>
          </w:tcPr>
          <w:p w14:paraId="66E769E3" w14:textId="21262AFD" w:rsidR="00070A13" w:rsidRPr="003370C0" w:rsidRDefault="00070A13" w:rsidP="004344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344C4" w:rsidRPr="003370C0" w14:paraId="44B0D8CA" w14:textId="77777777" w:rsidTr="00E36DA5">
        <w:tc>
          <w:tcPr>
            <w:tcW w:w="18017" w:type="dxa"/>
            <w:gridSpan w:val="10"/>
          </w:tcPr>
          <w:p w14:paraId="31C2975B" w14:textId="3C5C3A79" w:rsidR="004344C4" w:rsidRPr="003370C0" w:rsidRDefault="004344C4" w:rsidP="004344C4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11354BFD" w14:textId="768977AF" w:rsidR="004344C4" w:rsidRPr="00070A13" w:rsidRDefault="00070A13" w:rsidP="00070A13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070A13">
              <w:rPr>
                <w:rFonts w:ascii="Arial" w:hAnsi="Arial" w:cs="Arial"/>
                <w:sz w:val="20"/>
                <w:szCs w:val="20"/>
              </w:rPr>
              <w:t>All Officers and Employees, Suppliers, Contractors, Service Providers, Regulators and Member-Consumer-Owners</w:t>
            </w:r>
          </w:p>
        </w:tc>
      </w:tr>
      <w:tr w:rsidR="004344C4" w:rsidRPr="003370C0" w14:paraId="0A046239" w14:textId="77777777" w:rsidTr="00E36DA5">
        <w:tc>
          <w:tcPr>
            <w:tcW w:w="18017" w:type="dxa"/>
            <w:gridSpan w:val="10"/>
          </w:tcPr>
          <w:p w14:paraId="171CD169" w14:textId="77777777" w:rsidR="00982136" w:rsidRDefault="00982136" w:rsidP="004344C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7363929" w14:textId="479A6C0E" w:rsidR="004344C4" w:rsidRDefault="004344C4" w:rsidP="004344C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p w14:paraId="0A3036CC" w14:textId="77777777" w:rsidR="00982136" w:rsidRDefault="00982136" w:rsidP="004344C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8"/>
              <w:gridCol w:w="16441"/>
            </w:tblGrid>
            <w:tr w:rsidR="004344C4" w:rsidRPr="00425047" w14:paraId="62E00139" w14:textId="77777777" w:rsidTr="004344C4">
              <w:tc>
                <w:tcPr>
                  <w:tcW w:w="978" w:type="dxa"/>
                </w:tcPr>
                <w:p w14:paraId="1DA8412B" w14:textId="2ECF8091" w:rsidR="004344C4" w:rsidRPr="00425047" w:rsidRDefault="00070A13" w:rsidP="004344C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OA</w:t>
                  </w:r>
                  <w:r w:rsidR="004344C4"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</w:p>
              </w:tc>
              <w:tc>
                <w:tcPr>
                  <w:tcW w:w="16441" w:type="dxa"/>
                </w:tcPr>
                <w:p w14:paraId="15BE771E" w14:textId="7F7B5810" w:rsidR="00F034F8" w:rsidRPr="00070A13" w:rsidRDefault="00F034F8" w:rsidP="00F034F8">
                  <w:pPr>
                    <w:pStyle w:val="ListParagraph"/>
                    <w:numPr>
                      <w:ilvl w:val="0"/>
                      <w:numId w:val="32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70A13">
                    <w:rPr>
                      <w:rFonts w:ascii="Arial" w:hAnsi="Arial" w:cs="Arial"/>
                      <w:sz w:val="20"/>
                      <w:szCs w:val="20"/>
                    </w:rPr>
                    <w:t xml:space="preserve">Graduate of BSC Accounting or BS Accountancy,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must be a </w:t>
                  </w:r>
                  <w:r w:rsidRPr="00070A13">
                    <w:rPr>
                      <w:rFonts w:ascii="Arial" w:hAnsi="Arial" w:cs="Arial"/>
                      <w:sz w:val="20"/>
                      <w:szCs w:val="20"/>
                    </w:rPr>
                    <w:t>CPA</w:t>
                  </w:r>
                </w:p>
                <w:p w14:paraId="10838F13" w14:textId="7F7B5810" w:rsidR="00F034F8" w:rsidRDefault="00F034F8" w:rsidP="00F034F8">
                  <w:pPr>
                    <w:pStyle w:val="ListParagraph"/>
                    <w:numPr>
                      <w:ilvl w:val="0"/>
                      <w:numId w:val="32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70A13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24 hours of Customer Relations Training; 48 hours related training for this position </w:t>
                  </w:r>
                </w:p>
                <w:p w14:paraId="1BBDFEAD" w14:textId="7B914EA8" w:rsidR="004344C4" w:rsidRPr="00F034F8" w:rsidRDefault="00F034F8" w:rsidP="00F034F8">
                  <w:pPr>
                    <w:pStyle w:val="ListParagraph"/>
                    <w:numPr>
                      <w:ilvl w:val="0"/>
                      <w:numId w:val="32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034F8">
                    <w:rPr>
                      <w:rFonts w:ascii="Arial" w:hAnsi="Arial" w:cs="Arial"/>
                      <w:sz w:val="20"/>
                      <w:szCs w:val="20"/>
                    </w:rPr>
                    <w:t xml:space="preserve">At least three (3) years related work experience        </w:t>
                  </w:r>
                </w:p>
              </w:tc>
            </w:tr>
            <w:tr w:rsidR="004344C4" w:rsidRPr="00425047" w14:paraId="7638C2ED" w14:textId="77777777" w:rsidTr="004344C4">
              <w:tc>
                <w:tcPr>
                  <w:tcW w:w="978" w:type="dxa"/>
                </w:tcPr>
                <w:p w14:paraId="469BC165" w14:textId="40544447" w:rsidR="004344C4" w:rsidRPr="00425047" w:rsidRDefault="00070A13" w:rsidP="004344C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OA</w:t>
                  </w:r>
                  <w:r w:rsidR="004344C4"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II</w:t>
                  </w:r>
                </w:p>
              </w:tc>
              <w:tc>
                <w:tcPr>
                  <w:tcW w:w="16441" w:type="dxa"/>
                </w:tcPr>
                <w:p w14:paraId="2214921D" w14:textId="4EC9BC4F" w:rsidR="00F034F8" w:rsidRDefault="00F034F8" w:rsidP="00F034F8">
                  <w:pPr>
                    <w:pStyle w:val="ListParagraph"/>
                    <w:numPr>
                      <w:ilvl w:val="0"/>
                      <w:numId w:val="32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70A13">
                    <w:rPr>
                      <w:rFonts w:ascii="Arial" w:hAnsi="Arial" w:cs="Arial"/>
                      <w:sz w:val="20"/>
                      <w:szCs w:val="20"/>
                    </w:rPr>
                    <w:t xml:space="preserve">Graduate of BSC Accounting or BS Accountancy,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must be a </w:t>
                  </w:r>
                  <w:r w:rsidRPr="00070A13">
                    <w:rPr>
                      <w:rFonts w:ascii="Arial" w:hAnsi="Arial" w:cs="Arial"/>
                      <w:sz w:val="20"/>
                      <w:szCs w:val="20"/>
                    </w:rPr>
                    <w:t>CPA</w:t>
                  </w:r>
                </w:p>
                <w:p w14:paraId="27017703" w14:textId="3A34F0FA" w:rsidR="00F034F8" w:rsidRDefault="00F034F8" w:rsidP="00F034F8">
                  <w:pPr>
                    <w:pStyle w:val="ListParagraph"/>
                    <w:numPr>
                      <w:ilvl w:val="0"/>
                      <w:numId w:val="32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70A13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24 hours of Customer Relations Training; 48 hours related training for this position </w:t>
                  </w:r>
                </w:p>
                <w:p w14:paraId="1C0D84DC" w14:textId="3FBE83B6" w:rsidR="00F034F8" w:rsidRPr="00F034F8" w:rsidRDefault="00F034F8" w:rsidP="00F034F8">
                  <w:pPr>
                    <w:pStyle w:val="ListParagraph"/>
                    <w:numPr>
                      <w:ilvl w:val="0"/>
                      <w:numId w:val="32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48 hours of General Audit, Fraud, Compliance and Controls training</w:t>
                  </w:r>
                </w:p>
                <w:p w14:paraId="0AEB0C05" w14:textId="646A3D84" w:rsidR="008E2E22" w:rsidRPr="00F034F8" w:rsidRDefault="00F034F8" w:rsidP="00F034F8">
                  <w:pPr>
                    <w:pStyle w:val="ListParagraph"/>
                    <w:numPr>
                      <w:ilvl w:val="0"/>
                      <w:numId w:val="32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034F8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four (4</w:t>
                  </w:r>
                  <w:r w:rsidRPr="00F034F8">
                    <w:rPr>
                      <w:rFonts w:ascii="Arial" w:hAnsi="Arial" w:cs="Arial"/>
                      <w:sz w:val="20"/>
                      <w:szCs w:val="20"/>
                    </w:rPr>
                    <w:t>) years related work experience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(with at least 1 year as Operations Auditor </w:t>
                  </w:r>
                  <w:r w:rsidR="00554971"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)</w:t>
                  </w:r>
                  <w:r w:rsidRPr="00F034F8">
                    <w:rPr>
                      <w:rFonts w:ascii="Arial" w:hAnsi="Arial" w:cs="Arial"/>
                      <w:sz w:val="20"/>
                      <w:szCs w:val="20"/>
                    </w:rPr>
                    <w:t xml:space="preserve">        </w:t>
                  </w:r>
                </w:p>
              </w:tc>
            </w:tr>
            <w:tr w:rsidR="004344C4" w:rsidRPr="00425047" w14:paraId="083AE9B4" w14:textId="77777777" w:rsidTr="004344C4">
              <w:tc>
                <w:tcPr>
                  <w:tcW w:w="978" w:type="dxa"/>
                </w:tcPr>
                <w:p w14:paraId="598CF0BE" w14:textId="5164E164" w:rsidR="004344C4" w:rsidRDefault="00070A13" w:rsidP="004344C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OA</w:t>
                  </w:r>
                  <w:r w:rsidR="004344C4"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II</w:t>
                  </w:r>
                  <w:r w:rsidR="004344C4"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16441" w:type="dxa"/>
                </w:tcPr>
                <w:p w14:paraId="15EF21CB" w14:textId="77777777" w:rsidR="00F034F8" w:rsidRDefault="00F034F8" w:rsidP="00F034F8">
                  <w:pPr>
                    <w:pStyle w:val="ListParagraph"/>
                    <w:numPr>
                      <w:ilvl w:val="0"/>
                      <w:numId w:val="32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70A13">
                    <w:rPr>
                      <w:rFonts w:ascii="Arial" w:hAnsi="Arial" w:cs="Arial"/>
                      <w:sz w:val="20"/>
                      <w:szCs w:val="20"/>
                    </w:rPr>
                    <w:t xml:space="preserve">Graduate of BSC Accounting or BS Accountancy,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must be a </w:t>
                  </w:r>
                  <w:r w:rsidRPr="00070A13">
                    <w:rPr>
                      <w:rFonts w:ascii="Arial" w:hAnsi="Arial" w:cs="Arial"/>
                      <w:sz w:val="20"/>
                      <w:szCs w:val="20"/>
                    </w:rPr>
                    <w:t>CPA</w:t>
                  </w:r>
                </w:p>
                <w:p w14:paraId="11F037E0" w14:textId="77777777" w:rsidR="00F034F8" w:rsidRDefault="00F034F8" w:rsidP="00F034F8">
                  <w:pPr>
                    <w:pStyle w:val="ListParagraph"/>
                    <w:numPr>
                      <w:ilvl w:val="0"/>
                      <w:numId w:val="32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70A13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24 hours of Customer Relations Training; 48 hours related training for this position </w:t>
                  </w:r>
                </w:p>
                <w:p w14:paraId="479C38A8" w14:textId="1B2F220F" w:rsidR="00F034F8" w:rsidRDefault="00F034F8" w:rsidP="00F034F8">
                  <w:pPr>
                    <w:pStyle w:val="ListParagraph"/>
                    <w:numPr>
                      <w:ilvl w:val="0"/>
                      <w:numId w:val="32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48 hours of General Audit, Fraud, Compliance and Controls training</w:t>
                  </w:r>
                </w:p>
                <w:p w14:paraId="7A3A4DAC" w14:textId="78083AA9" w:rsidR="00F034F8" w:rsidRDefault="00554971" w:rsidP="00F034F8">
                  <w:pPr>
                    <w:pStyle w:val="ListParagraph"/>
                    <w:numPr>
                      <w:ilvl w:val="0"/>
                      <w:numId w:val="32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80 hours</w:t>
                  </w:r>
                  <w:r>
                    <w:t xml:space="preserve"> of </w:t>
                  </w:r>
                  <w:r w:rsidRPr="00554971">
                    <w:rPr>
                      <w:rFonts w:ascii="Arial" w:hAnsi="Arial" w:cs="Arial"/>
                      <w:sz w:val="20"/>
                      <w:szCs w:val="20"/>
                    </w:rPr>
                    <w:t>Risk-Based Auditing, Fraud Detection, Specialized Operations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training </w:t>
                  </w:r>
                </w:p>
                <w:p w14:paraId="6EBF6525" w14:textId="24118EDF" w:rsidR="00554971" w:rsidRPr="00F034F8" w:rsidRDefault="00554971" w:rsidP="00F034F8">
                  <w:pPr>
                    <w:pStyle w:val="ListParagraph"/>
                    <w:numPr>
                      <w:ilvl w:val="0"/>
                      <w:numId w:val="32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40 hours of leadership related trainings.</w:t>
                  </w:r>
                </w:p>
                <w:p w14:paraId="0EFC8304" w14:textId="277CC116" w:rsidR="004344C4" w:rsidRPr="00F034F8" w:rsidRDefault="00F034F8" w:rsidP="00F034F8">
                  <w:pPr>
                    <w:pStyle w:val="ListParagraph"/>
                    <w:numPr>
                      <w:ilvl w:val="0"/>
                      <w:numId w:val="32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034F8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f</w:t>
                  </w:r>
                  <w:r w:rsidR="00554971">
                    <w:rPr>
                      <w:rFonts w:ascii="Arial" w:hAnsi="Arial" w:cs="Arial"/>
                      <w:sz w:val="20"/>
                      <w:szCs w:val="20"/>
                    </w:rPr>
                    <w:t>ive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(</w:t>
                  </w:r>
                  <w:r w:rsidR="00554971">
                    <w:rPr>
                      <w:rFonts w:ascii="Arial" w:hAnsi="Arial" w:cs="Arial"/>
                      <w:sz w:val="20"/>
                      <w:szCs w:val="20"/>
                    </w:rPr>
                    <w:t>5</w:t>
                  </w:r>
                  <w:r w:rsidRPr="00F034F8">
                    <w:rPr>
                      <w:rFonts w:ascii="Arial" w:hAnsi="Arial" w:cs="Arial"/>
                      <w:sz w:val="20"/>
                      <w:szCs w:val="20"/>
                    </w:rPr>
                    <w:t>) years related work experience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(with at least </w:t>
                  </w:r>
                  <w:r w:rsidR="00554971"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year as Operations Auditor </w:t>
                  </w:r>
                  <w:r w:rsidR="00554971">
                    <w:rPr>
                      <w:rFonts w:ascii="Arial" w:hAnsi="Arial" w:cs="Arial"/>
                      <w:sz w:val="20"/>
                      <w:szCs w:val="20"/>
                    </w:rPr>
                    <w:t>II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)</w:t>
                  </w:r>
                  <w:r w:rsidRPr="00F034F8">
                    <w:rPr>
                      <w:rFonts w:ascii="Arial" w:hAnsi="Arial" w:cs="Arial"/>
                      <w:sz w:val="20"/>
                      <w:szCs w:val="20"/>
                    </w:rPr>
                    <w:t xml:space="preserve">        </w:t>
                  </w:r>
                </w:p>
              </w:tc>
            </w:tr>
            <w:tr w:rsidR="00E36DA5" w:rsidRPr="00425047" w14:paraId="03572632" w14:textId="77777777" w:rsidTr="004344C4">
              <w:tc>
                <w:tcPr>
                  <w:tcW w:w="978" w:type="dxa"/>
                </w:tcPr>
                <w:p w14:paraId="2EAE87B0" w14:textId="2219E9DD" w:rsidR="00E36DA5" w:rsidRDefault="00070A13" w:rsidP="004344C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OA</w:t>
                  </w:r>
                  <w:r w:rsid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 IV</w:t>
                  </w:r>
                </w:p>
              </w:tc>
              <w:tc>
                <w:tcPr>
                  <w:tcW w:w="16441" w:type="dxa"/>
                </w:tcPr>
                <w:p w14:paraId="4B38FFA3" w14:textId="77777777" w:rsidR="00554971" w:rsidRDefault="00554971" w:rsidP="00554971">
                  <w:pPr>
                    <w:pStyle w:val="ListParagraph"/>
                    <w:numPr>
                      <w:ilvl w:val="0"/>
                      <w:numId w:val="32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70A13">
                    <w:rPr>
                      <w:rFonts w:ascii="Arial" w:hAnsi="Arial" w:cs="Arial"/>
                      <w:sz w:val="20"/>
                      <w:szCs w:val="20"/>
                    </w:rPr>
                    <w:t xml:space="preserve">Graduate of BSC Accounting or BS Accountancy,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must be a </w:t>
                  </w:r>
                  <w:r w:rsidRPr="00070A13">
                    <w:rPr>
                      <w:rFonts w:ascii="Arial" w:hAnsi="Arial" w:cs="Arial"/>
                      <w:sz w:val="20"/>
                      <w:szCs w:val="20"/>
                    </w:rPr>
                    <w:t>CPA</w:t>
                  </w:r>
                </w:p>
                <w:p w14:paraId="64B3E448" w14:textId="77777777" w:rsidR="00554971" w:rsidRDefault="00554971" w:rsidP="00554971">
                  <w:pPr>
                    <w:pStyle w:val="ListParagraph"/>
                    <w:numPr>
                      <w:ilvl w:val="0"/>
                      <w:numId w:val="32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70A13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24 hours of Customer Relations Training; 48 hours related training for this position </w:t>
                  </w:r>
                </w:p>
                <w:p w14:paraId="644996B7" w14:textId="77777777" w:rsidR="00554971" w:rsidRDefault="00554971" w:rsidP="00554971">
                  <w:pPr>
                    <w:pStyle w:val="ListParagraph"/>
                    <w:numPr>
                      <w:ilvl w:val="0"/>
                      <w:numId w:val="32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48 hours of General Audit, Fraud, Compliance and Controls training</w:t>
                  </w:r>
                </w:p>
                <w:p w14:paraId="7627CE48" w14:textId="2910C455" w:rsidR="00554971" w:rsidRDefault="00554971" w:rsidP="00554971">
                  <w:pPr>
                    <w:pStyle w:val="ListParagraph"/>
                    <w:numPr>
                      <w:ilvl w:val="0"/>
                      <w:numId w:val="32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80 hours</w:t>
                  </w:r>
                  <w:r>
                    <w:t xml:space="preserve"> </w:t>
                  </w:r>
                  <w:r w:rsidRPr="00554971">
                    <w:rPr>
                      <w:rFonts w:ascii="Arial" w:hAnsi="Arial" w:cs="Arial"/>
                      <w:sz w:val="20"/>
                      <w:szCs w:val="20"/>
                    </w:rPr>
                    <w:t>Risk-Based Auditing, Fraud Detection, Specialized Operations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training </w:t>
                  </w:r>
                </w:p>
                <w:p w14:paraId="5A789CE2" w14:textId="50A2BEFA" w:rsidR="00554971" w:rsidRDefault="00554971" w:rsidP="00554971">
                  <w:pPr>
                    <w:pStyle w:val="ListParagraph"/>
                    <w:numPr>
                      <w:ilvl w:val="0"/>
                      <w:numId w:val="32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120 hours of </w:t>
                  </w:r>
                  <w:r w:rsidRPr="00554971">
                    <w:rPr>
                      <w:rFonts w:ascii="Arial" w:hAnsi="Arial" w:cs="Arial"/>
                      <w:sz w:val="20"/>
                      <w:szCs w:val="20"/>
                    </w:rPr>
                    <w:t>Audit Planning, Quality Assurance, Leadership/Management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training</w:t>
                  </w:r>
                </w:p>
                <w:p w14:paraId="0E855EFB" w14:textId="7066B90F" w:rsidR="00554971" w:rsidRPr="00F034F8" w:rsidRDefault="00554971" w:rsidP="00554971">
                  <w:pPr>
                    <w:pStyle w:val="ListParagraph"/>
                    <w:numPr>
                      <w:ilvl w:val="0"/>
                      <w:numId w:val="32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lest 80 hours of leadership related trainings</w:t>
                  </w:r>
                </w:p>
                <w:p w14:paraId="78983C88" w14:textId="5201E0C4" w:rsidR="00E36DA5" w:rsidRPr="00070A13" w:rsidRDefault="00554971" w:rsidP="00554971">
                  <w:pPr>
                    <w:pStyle w:val="ListParagraph"/>
                    <w:numPr>
                      <w:ilvl w:val="0"/>
                      <w:numId w:val="32"/>
                    </w:numPr>
                    <w:tabs>
                      <w:tab w:val="left" w:pos="124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034F8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six (6</w:t>
                  </w:r>
                  <w:r w:rsidRPr="00F034F8">
                    <w:rPr>
                      <w:rFonts w:ascii="Arial" w:hAnsi="Arial" w:cs="Arial"/>
                      <w:sz w:val="20"/>
                      <w:szCs w:val="20"/>
                    </w:rPr>
                    <w:t>) years related work experience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(with at least 1 year as Operations Auditor III)</w:t>
                  </w:r>
                  <w:r w:rsidRPr="00F034F8">
                    <w:rPr>
                      <w:rFonts w:ascii="Arial" w:hAnsi="Arial" w:cs="Arial"/>
                      <w:sz w:val="20"/>
                      <w:szCs w:val="20"/>
                    </w:rPr>
                    <w:t xml:space="preserve">        </w:t>
                  </w:r>
                </w:p>
              </w:tc>
            </w:tr>
          </w:tbl>
          <w:p w14:paraId="63B3F67F" w14:textId="0017C8F9" w:rsidR="004344C4" w:rsidRPr="003370C0" w:rsidRDefault="004344C4" w:rsidP="004344C4">
            <w:pPr>
              <w:pStyle w:val="ListParagraph"/>
              <w:ind w:left="108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5443" w:rsidRPr="003370C0" w14:paraId="020344ED" w14:textId="77777777" w:rsidTr="00E36DA5">
        <w:tc>
          <w:tcPr>
            <w:tcW w:w="18017" w:type="dxa"/>
            <w:gridSpan w:val="10"/>
          </w:tcPr>
          <w:p w14:paraId="38DB15FA" w14:textId="77777777" w:rsidR="00070A13" w:rsidRDefault="00070A13" w:rsidP="00070A13">
            <w:pPr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duties.</w:t>
            </w:r>
          </w:p>
          <w:p w14:paraId="4702CC7A" w14:textId="7E005E09" w:rsidR="00982136" w:rsidRDefault="00982136" w:rsidP="004344C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F17F308" w14:textId="77777777" w:rsidR="00281C32" w:rsidRDefault="00E65443" w:rsidP="004344C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Acknowledged:                </w:t>
            </w:r>
          </w:p>
          <w:p w14:paraId="6538D063" w14:textId="21081B9C" w:rsidR="00E65443" w:rsidRPr="003370C0" w:rsidRDefault="00E65443" w:rsidP="004344C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                                                    </w:t>
            </w:r>
          </w:p>
          <w:p w14:paraId="3086F826" w14:textId="302FB757" w:rsidR="00E65443" w:rsidRPr="003370C0" w:rsidRDefault="00E65443" w:rsidP="004344C4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44EA976E" w14:textId="7D288AFD" w:rsidR="00E65443" w:rsidRPr="003370C0" w:rsidRDefault="00E65443" w:rsidP="004344C4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Cs/>
                <w:sz w:val="20"/>
                <w:szCs w:val="20"/>
              </w:rPr>
              <w:t xml:space="preserve">Employee’s Signature  </w:t>
            </w:r>
            <w:r w:rsidR="005C0AF5">
              <w:rPr>
                <w:rFonts w:ascii="Arial" w:hAnsi="Arial" w:cs="Arial"/>
                <w:bCs/>
                <w:sz w:val="20"/>
                <w:szCs w:val="20"/>
              </w:rPr>
              <w:t>o</w:t>
            </w:r>
            <w:r w:rsidRPr="003370C0">
              <w:rPr>
                <w:rFonts w:ascii="Arial" w:hAnsi="Arial" w:cs="Arial"/>
                <w:bCs/>
                <w:sz w:val="20"/>
                <w:szCs w:val="20"/>
              </w:rPr>
              <w:t>ver Printed Name</w:t>
            </w:r>
          </w:p>
          <w:p w14:paraId="76C037B1" w14:textId="77777777" w:rsidR="00E65443" w:rsidRPr="003370C0" w:rsidRDefault="00E65443" w:rsidP="004344C4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47256E3F" w14:textId="77777777" w:rsidR="00E65443" w:rsidRPr="003370C0" w:rsidRDefault="00E65443" w:rsidP="004344C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70C0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5277EA00" w14:textId="77777777" w:rsidR="001D7040" w:rsidRPr="003370C0" w:rsidRDefault="001D7040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5D58DACA" w14:textId="5ACA9DBF" w:rsidR="00673DB4" w:rsidRDefault="00673DB4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2A12A226" w14:textId="27E345A7" w:rsidR="007944E2" w:rsidRDefault="007944E2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54F3D3D6" w14:textId="29128D1D" w:rsidR="007944E2" w:rsidRDefault="007944E2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47BC593E" w14:textId="1FB872D9" w:rsidR="007944E2" w:rsidRDefault="007944E2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021AA1B6" w14:textId="52BA8368" w:rsidR="007944E2" w:rsidRDefault="007944E2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585000C7" w14:textId="103AB487" w:rsidR="007944E2" w:rsidRDefault="007944E2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0DA34F5D" w14:textId="3629D4B1" w:rsidR="007944E2" w:rsidRDefault="007944E2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sectPr w:rsidR="007944E2" w:rsidSect="00281C32">
      <w:pgSz w:w="18720" w:h="12240" w:orient="landscape" w:code="5"/>
      <w:pgMar w:top="1440" w:right="360" w:bottom="144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888F2" w14:textId="77777777" w:rsidR="00593A2C" w:rsidRDefault="00593A2C">
      <w:r>
        <w:separator/>
      </w:r>
    </w:p>
  </w:endnote>
  <w:endnote w:type="continuationSeparator" w:id="0">
    <w:p w14:paraId="6FB11827" w14:textId="77777777" w:rsidR="00593A2C" w:rsidRDefault="00593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06A25" w14:textId="77777777" w:rsidR="00593A2C" w:rsidRDefault="00593A2C">
      <w:r>
        <w:separator/>
      </w:r>
    </w:p>
  </w:footnote>
  <w:footnote w:type="continuationSeparator" w:id="0">
    <w:p w14:paraId="626B16EB" w14:textId="77777777" w:rsidR="00593A2C" w:rsidRDefault="00593A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1500" w:hanging="360"/>
      </w:pPr>
      <w:rPr>
        <w:rFonts w:ascii="Symbol" w:hAnsi="Symbol" w:cs="Arial" w:hint="default"/>
        <w:sz w:val="20"/>
        <w:szCs w:val="20"/>
      </w:rPr>
    </w:lvl>
  </w:abstractNum>
  <w:abstractNum w:abstractNumId="1" w15:restartNumberingAfterBreak="0">
    <w:nsid w:val="00E61610"/>
    <w:multiLevelType w:val="hybridMultilevel"/>
    <w:tmpl w:val="10B446D8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653600"/>
    <w:multiLevelType w:val="hybridMultilevel"/>
    <w:tmpl w:val="AEC42F8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E27C6C"/>
    <w:multiLevelType w:val="hybridMultilevel"/>
    <w:tmpl w:val="4498FE22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6C308C"/>
    <w:multiLevelType w:val="hybridMultilevel"/>
    <w:tmpl w:val="BC466D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58434B"/>
    <w:multiLevelType w:val="hybridMultilevel"/>
    <w:tmpl w:val="00C49FC0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89E57BA"/>
    <w:multiLevelType w:val="hybridMultilevel"/>
    <w:tmpl w:val="82D81268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8E036CE"/>
    <w:multiLevelType w:val="hybridMultilevel"/>
    <w:tmpl w:val="9670D858"/>
    <w:lvl w:ilvl="0" w:tplc="34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8" w15:restartNumberingAfterBreak="0">
    <w:nsid w:val="09B10ABB"/>
    <w:multiLevelType w:val="hybridMultilevel"/>
    <w:tmpl w:val="AE323804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B8178E1"/>
    <w:multiLevelType w:val="hybridMultilevel"/>
    <w:tmpl w:val="4498FE22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C525430"/>
    <w:multiLevelType w:val="hybridMultilevel"/>
    <w:tmpl w:val="106EA87A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0E976C0"/>
    <w:multiLevelType w:val="hybridMultilevel"/>
    <w:tmpl w:val="2334D9B4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33E65A3"/>
    <w:multiLevelType w:val="hybridMultilevel"/>
    <w:tmpl w:val="062ACB82"/>
    <w:lvl w:ilvl="0" w:tplc="3409000F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D0765F"/>
    <w:multiLevelType w:val="hybridMultilevel"/>
    <w:tmpl w:val="AEB60F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85A4E26"/>
    <w:multiLevelType w:val="hybridMultilevel"/>
    <w:tmpl w:val="7D0CCB2A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BEB114C"/>
    <w:multiLevelType w:val="hybridMultilevel"/>
    <w:tmpl w:val="2334D9B4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CBA0E18"/>
    <w:multiLevelType w:val="hybridMultilevel"/>
    <w:tmpl w:val="E632B526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2506D39"/>
    <w:multiLevelType w:val="hybridMultilevel"/>
    <w:tmpl w:val="CA14D7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FE204E"/>
    <w:multiLevelType w:val="hybridMultilevel"/>
    <w:tmpl w:val="7278CCAA"/>
    <w:lvl w:ilvl="0" w:tplc="7E5C3430">
      <w:start w:val="1"/>
      <w:numFmt w:val="bullet"/>
      <w:lvlText w:val=""/>
      <w:lvlJc w:val="left"/>
      <w:pPr>
        <w:tabs>
          <w:tab w:val="num" w:pos="681"/>
        </w:tabs>
        <w:ind w:left="681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01"/>
        </w:tabs>
        <w:ind w:left="140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21"/>
        </w:tabs>
        <w:ind w:left="21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41"/>
        </w:tabs>
        <w:ind w:left="28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61"/>
        </w:tabs>
        <w:ind w:left="356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81"/>
        </w:tabs>
        <w:ind w:left="42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01"/>
        </w:tabs>
        <w:ind w:left="50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21"/>
        </w:tabs>
        <w:ind w:left="572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41"/>
        </w:tabs>
        <w:ind w:left="6441" w:hanging="360"/>
      </w:pPr>
      <w:rPr>
        <w:rFonts w:ascii="Wingdings" w:hAnsi="Wingdings" w:hint="default"/>
      </w:rPr>
    </w:lvl>
  </w:abstractNum>
  <w:abstractNum w:abstractNumId="19" w15:restartNumberingAfterBreak="0">
    <w:nsid w:val="39D0322D"/>
    <w:multiLevelType w:val="hybridMultilevel"/>
    <w:tmpl w:val="4B10013E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C0B3703"/>
    <w:multiLevelType w:val="hybridMultilevel"/>
    <w:tmpl w:val="BC6E6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704348"/>
    <w:multiLevelType w:val="hybridMultilevel"/>
    <w:tmpl w:val="1B04D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7B3525"/>
    <w:multiLevelType w:val="hybridMultilevel"/>
    <w:tmpl w:val="22D81C2A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152FB8"/>
    <w:multiLevelType w:val="hybridMultilevel"/>
    <w:tmpl w:val="5926829C"/>
    <w:lvl w:ilvl="0" w:tplc="3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4D3C04"/>
    <w:multiLevelType w:val="hybridMultilevel"/>
    <w:tmpl w:val="0D467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C02878"/>
    <w:multiLevelType w:val="hybridMultilevel"/>
    <w:tmpl w:val="C602AEA6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F1E296B"/>
    <w:multiLevelType w:val="hybridMultilevel"/>
    <w:tmpl w:val="6762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CC3920"/>
    <w:multiLevelType w:val="hybridMultilevel"/>
    <w:tmpl w:val="84B474A8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0913B81"/>
    <w:multiLevelType w:val="hybridMultilevel"/>
    <w:tmpl w:val="61F4402A"/>
    <w:lvl w:ilvl="0" w:tplc="0409000F">
      <w:start w:val="1"/>
      <w:numFmt w:val="decimal"/>
      <w:lvlText w:val="%1."/>
      <w:lvlJc w:val="left"/>
      <w:pPr>
        <w:ind w:left="20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0C3240"/>
    <w:multiLevelType w:val="hybridMultilevel"/>
    <w:tmpl w:val="C602AEA6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FE6F4F"/>
    <w:multiLevelType w:val="hybridMultilevel"/>
    <w:tmpl w:val="9732FB6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9A42B7"/>
    <w:multiLevelType w:val="hybridMultilevel"/>
    <w:tmpl w:val="69CE6240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FF36A64"/>
    <w:multiLevelType w:val="hybridMultilevel"/>
    <w:tmpl w:val="22D81C2A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80517472">
    <w:abstractNumId w:val="26"/>
  </w:num>
  <w:num w:numId="2" w16cid:durableId="1697535732">
    <w:abstractNumId w:val="2"/>
  </w:num>
  <w:num w:numId="3" w16cid:durableId="361979755">
    <w:abstractNumId w:val="12"/>
  </w:num>
  <w:num w:numId="4" w16cid:durableId="1737896015">
    <w:abstractNumId w:val="30"/>
  </w:num>
  <w:num w:numId="5" w16cid:durableId="1700814608">
    <w:abstractNumId w:val="13"/>
  </w:num>
  <w:num w:numId="6" w16cid:durableId="986781835">
    <w:abstractNumId w:val="17"/>
  </w:num>
  <w:num w:numId="7" w16cid:durableId="1535577874">
    <w:abstractNumId w:val="4"/>
  </w:num>
  <w:num w:numId="8" w16cid:durableId="1414663894">
    <w:abstractNumId w:val="28"/>
  </w:num>
  <w:num w:numId="9" w16cid:durableId="1033312961">
    <w:abstractNumId w:val="20"/>
  </w:num>
  <w:num w:numId="10" w16cid:durableId="149561839">
    <w:abstractNumId w:val="21"/>
  </w:num>
  <w:num w:numId="11" w16cid:durableId="1251501566">
    <w:abstractNumId w:val="0"/>
  </w:num>
  <w:num w:numId="12" w16cid:durableId="1330869523">
    <w:abstractNumId w:val="24"/>
  </w:num>
  <w:num w:numId="13" w16cid:durableId="917443753">
    <w:abstractNumId w:val="27"/>
  </w:num>
  <w:num w:numId="14" w16cid:durableId="1167019930">
    <w:abstractNumId w:val="16"/>
  </w:num>
  <w:num w:numId="15" w16cid:durableId="578638825">
    <w:abstractNumId w:val="8"/>
  </w:num>
  <w:num w:numId="16" w16cid:durableId="212932216">
    <w:abstractNumId w:val="6"/>
  </w:num>
  <w:num w:numId="17" w16cid:durableId="490100541">
    <w:abstractNumId w:val="11"/>
  </w:num>
  <w:num w:numId="18" w16cid:durableId="800928741">
    <w:abstractNumId w:val="15"/>
  </w:num>
  <w:num w:numId="19" w16cid:durableId="1966041627">
    <w:abstractNumId w:val="10"/>
  </w:num>
  <w:num w:numId="20" w16cid:durableId="2011718516">
    <w:abstractNumId w:val="1"/>
  </w:num>
  <w:num w:numId="21" w16cid:durableId="545796622">
    <w:abstractNumId w:val="19"/>
  </w:num>
  <w:num w:numId="22" w16cid:durableId="53242223">
    <w:abstractNumId w:val="9"/>
  </w:num>
  <w:num w:numId="23" w16cid:durableId="1714116194">
    <w:abstractNumId w:val="3"/>
  </w:num>
  <w:num w:numId="24" w16cid:durableId="50539509">
    <w:abstractNumId w:val="22"/>
  </w:num>
  <w:num w:numId="25" w16cid:durableId="1481464411">
    <w:abstractNumId w:val="32"/>
  </w:num>
  <w:num w:numId="26" w16cid:durableId="1988780511">
    <w:abstractNumId w:val="14"/>
  </w:num>
  <w:num w:numId="27" w16cid:durableId="1286548078">
    <w:abstractNumId w:val="5"/>
  </w:num>
  <w:num w:numId="28" w16cid:durableId="1793476942">
    <w:abstractNumId w:val="31"/>
  </w:num>
  <w:num w:numId="29" w16cid:durableId="35279610">
    <w:abstractNumId w:val="25"/>
  </w:num>
  <w:num w:numId="30" w16cid:durableId="1086803913">
    <w:abstractNumId w:val="29"/>
  </w:num>
  <w:num w:numId="31" w16cid:durableId="790905293">
    <w:abstractNumId w:val="7"/>
  </w:num>
  <w:num w:numId="32" w16cid:durableId="2080445033">
    <w:abstractNumId w:val="23"/>
  </w:num>
  <w:num w:numId="33" w16cid:durableId="2024741926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94C"/>
    <w:rsid w:val="00012310"/>
    <w:rsid w:val="00016E74"/>
    <w:rsid w:val="00024B10"/>
    <w:rsid w:val="00026E41"/>
    <w:rsid w:val="00033D48"/>
    <w:rsid w:val="0004048D"/>
    <w:rsid w:val="00056196"/>
    <w:rsid w:val="00070A13"/>
    <w:rsid w:val="000734E2"/>
    <w:rsid w:val="00073721"/>
    <w:rsid w:val="00074C3C"/>
    <w:rsid w:val="000843F9"/>
    <w:rsid w:val="000A30BF"/>
    <w:rsid w:val="000C7355"/>
    <w:rsid w:val="000D2138"/>
    <w:rsid w:val="000D5CD8"/>
    <w:rsid w:val="000F4D52"/>
    <w:rsid w:val="00103EF2"/>
    <w:rsid w:val="00104D17"/>
    <w:rsid w:val="00132BBD"/>
    <w:rsid w:val="001351CE"/>
    <w:rsid w:val="00137757"/>
    <w:rsid w:val="00142DDA"/>
    <w:rsid w:val="001613A8"/>
    <w:rsid w:val="0016395B"/>
    <w:rsid w:val="00171C88"/>
    <w:rsid w:val="00182748"/>
    <w:rsid w:val="00187DD4"/>
    <w:rsid w:val="00197D51"/>
    <w:rsid w:val="001A0FFC"/>
    <w:rsid w:val="001A25E1"/>
    <w:rsid w:val="001B2387"/>
    <w:rsid w:val="001D1FEE"/>
    <w:rsid w:val="001D7040"/>
    <w:rsid w:val="001D7643"/>
    <w:rsid w:val="001E6DCB"/>
    <w:rsid w:val="00200850"/>
    <w:rsid w:val="002123A0"/>
    <w:rsid w:val="0021605B"/>
    <w:rsid w:val="00233AEC"/>
    <w:rsid w:val="002343BD"/>
    <w:rsid w:val="00234F5B"/>
    <w:rsid w:val="00246DC2"/>
    <w:rsid w:val="002507C1"/>
    <w:rsid w:val="0026386D"/>
    <w:rsid w:val="0026766F"/>
    <w:rsid w:val="00270BE8"/>
    <w:rsid w:val="00280621"/>
    <w:rsid w:val="00281C32"/>
    <w:rsid w:val="0028799E"/>
    <w:rsid w:val="002A25DD"/>
    <w:rsid w:val="002B19C2"/>
    <w:rsid w:val="002C104C"/>
    <w:rsid w:val="002C3BE1"/>
    <w:rsid w:val="002E16AD"/>
    <w:rsid w:val="002E34B2"/>
    <w:rsid w:val="002F76E0"/>
    <w:rsid w:val="002F76F9"/>
    <w:rsid w:val="003047DA"/>
    <w:rsid w:val="003179DD"/>
    <w:rsid w:val="003255D2"/>
    <w:rsid w:val="00336CC4"/>
    <w:rsid w:val="003370C0"/>
    <w:rsid w:val="00370ADB"/>
    <w:rsid w:val="00370B87"/>
    <w:rsid w:val="0037375B"/>
    <w:rsid w:val="00375EFA"/>
    <w:rsid w:val="003851D2"/>
    <w:rsid w:val="00396253"/>
    <w:rsid w:val="003A5D5F"/>
    <w:rsid w:val="003A65B8"/>
    <w:rsid w:val="003B2A72"/>
    <w:rsid w:val="003C302B"/>
    <w:rsid w:val="003D7A61"/>
    <w:rsid w:val="003F0627"/>
    <w:rsid w:val="003F3188"/>
    <w:rsid w:val="003F5FF5"/>
    <w:rsid w:val="003F6AA3"/>
    <w:rsid w:val="0040282B"/>
    <w:rsid w:val="00404AA3"/>
    <w:rsid w:val="00412B18"/>
    <w:rsid w:val="00412C78"/>
    <w:rsid w:val="00425BB3"/>
    <w:rsid w:val="004344C4"/>
    <w:rsid w:val="00443BCA"/>
    <w:rsid w:val="00446511"/>
    <w:rsid w:val="00451F60"/>
    <w:rsid w:val="0047264A"/>
    <w:rsid w:val="004751C6"/>
    <w:rsid w:val="00484056"/>
    <w:rsid w:val="004849ED"/>
    <w:rsid w:val="00484A98"/>
    <w:rsid w:val="00495577"/>
    <w:rsid w:val="004B728F"/>
    <w:rsid w:val="004F3AC7"/>
    <w:rsid w:val="00506DDD"/>
    <w:rsid w:val="00513771"/>
    <w:rsid w:val="0053249D"/>
    <w:rsid w:val="00547691"/>
    <w:rsid w:val="005478B9"/>
    <w:rsid w:val="00550443"/>
    <w:rsid w:val="00554971"/>
    <w:rsid w:val="00561D84"/>
    <w:rsid w:val="00564233"/>
    <w:rsid w:val="00564AA7"/>
    <w:rsid w:val="00570861"/>
    <w:rsid w:val="00576843"/>
    <w:rsid w:val="00577DAC"/>
    <w:rsid w:val="005870FD"/>
    <w:rsid w:val="005871B6"/>
    <w:rsid w:val="0059212D"/>
    <w:rsid w:val="00593A2C"/>
    <w:rsid w:val="00594C30"/>
    <w:rsid w:val="005A37D3"/>
    <w:rsid w:val="005A42F6"/>
    <w:rsid w:val="005C0AF5"/>
    <w:rsid w:val="005C6A61"/>
    <w:rsid w:val="005C7A14"/>
    <w:rsid w:val="005D0CB3"/>
    <w:rsid w:val="005D20AB"/>
    <w:rsid w:val="005D6CF2"/>
    <w:rsid w:val="005F4211"/>
    <w:rsid w:val="00602047"/>
    <w:rsid w:val="0061570C"/>
    <w:rsid w:val="00622626"/>
    <w:rsid w:val="006441FB"/>
    <w:rsid w:val="00651C7C"/>
    <w:rsid w:val="006616FC"/>
    <w:rsid w:val="00670846"/>
    <w:rsid w:val="00673DB4"/>
    <w:rsid w:val="00684019"/>
    <w:rsid w:val="006843CF"/>
    <w:rsid w:val="0069403F"/>
    <w:rsid w:val="006D0463"/>
    <w:rsid w:val="006E7C9A"/>
    <w:rsid w:val="00711A88"/>
    <w:rsid w:val="007228A6"/>
    <w:rsid w:val="00731FCC"/>
    <w:rsid w:val="00737B88"/>
    <w:rsid w:val="00755001"/>
    <w:rsid w:val="007614F0"/>
    <w:rsid w:val="007944E2"/>
    <w:rsid w:val="007973D5"/>
    <w:rsid w:val="007A6833"/>
    <w:rsid w:val="007D0A0E"/>
    <w:rsid w:val="007F04FA"/>
    <w:rsid w:val="007F55B7"/>
    <w:rsid w:val="007F767A"/>
    <w:rsid w:val="0080621E"/>
    <w:rsid w:val="00811208"/>
    <w:rsid w:val="00826554"/>
    <w:rsid w:val="00826801"/>
    <w:rsid w:val="00833F55"/>
    <w:rsid w:val="00835512"/>
    <w:rsid w:val="00837C05"/>
    <w:rsid w:val="00841558"/>
    <w:rsid w:val="00844443"/>
    <w:rsid w:val="008506BF"/>
    <w:rsid w:val="00862B21"/>
    <w:rsid w:val="00865FAD"/>
    <w:rsid w:val="008746F8"/>
    <w:rsid w:val="0089378A"/>
    <w:rsid w:val="008B1205"/>
    <w:rsid w:val="008B2488"/>
    <w:rsid w:val="008B4F69"/>
    <w:rsid w:val="008C37E6"/>
    <w:rsid w:val="008C4E0E"/>
    <w:rsid w:val="008C60C4"/>
    <w:rsid w:val="008C7DB2"/>
    <w:rsid w:val="008D5392"/>
    <w:rsid w:val="008E2E22"/>
    <w:rsid w:val="008E5617"/>
    <w:rsid w:val="008F0620"/>
    <w:rsid w:val="00903D1A"/>
    <w:rsid w:val="00907521"/>
    <w:rsid w:val="009173AE"/>
    <w:rsid w:val="00930E19"/>
    <w:rsid w:val="009319B5"/>
    <w:rsid w:val="00934925"/>
    <w:rsid w:val="00952042"/>
    <w:rsid w:val="00956D58"/>
    <w:rsid w:val="0096071C"/>
    <w:rsid w:val="009723E8"/>
    <w:rsid w:val="00982136"/>
    <w:rsid w:val="009B2D92"/>
    <w:rsid w:val="009B57DA"/>
    <w:rsid w:val="009D0211"/>
    <w:rsid w:val="009E630A"/>
    <w:rsid w:val="009F10EF"/>
    <w:rsid w:val="009F13B9"/>
    <w:rsid w:val="00A230F2"/>
    <w:rsid w:val="00A24048"/>
    <w:rsid w:val="00A26461"/>
    <w:rsid w:val="00A27CDA"/>
    <w:rsid w:val="00A31C0B"/>
    <w:rsid w:val="00A36375"/>
    <w:rsid w:val="00A41855"/>
    <w:rsid w:val="00A41F6D"/>
    <w:rsid w:val="00A568F4"/>
    <w:rsid w:val="00A6073D"/>
    <w:rsid w:val="00A63197"/>
    <w:rsid w:val="00A66225"/>
    <w:rsid w:val="00A722AB"/>
    <w:rsid w:val="00A75CED"/>
    <w:rsid w:val="00A80F40"/>
    <w:rsid w:val="00A8235F"/>
    <w:rsid w:val="00AA07A8"/>
    <w:rsid w:val="00AA51C3"/>
    <w:rsid w:val="00AA72D4"/>
    <w:rsid w:val="00AB3AC5"/>
    <w:rsid w:val="00AC0CF5"/>
    <w:rsid w:val="00AC1560"/>
    <w:rsid w:val="00AC6AEB"/>
    <w:rsid w:val="00AD462C"/>
    <w:rsid w:val="00AD593E"/>
    <w:rsid w:val="00AD7E8C"/>
    <w:rsid w:val="00AE6084"/>
    <w:rsid w:val="00AF2886"/>
    <w:rsid w:val="00AF59D3"/>
    <w:rsid w:val="00B00656"/>
    <w:rsid w:val="00B12A7B"/>
    <w:rsid w:val="00B30F5B"/>
    <w:rsid w:val="00B310EC"/>
    <w:rsid w:val="00B44AEA"/>
    <w:rsid w:val="00B472C1"/>
    <w:rsid w:val="00B56628"/>
    <w:rsid w:val="00B56DDD"/>
    <w:rsid w:val="00B66D20"/>
    <w:rsid w:val="00B87C39"/>
    <w:rsid w:val="00B90B10"/>
    <w:rsid w:val="00BA21B0"/>
    <w:rsid w:val="00BA610C"/>
    <w:rsid w:val="00BC56BA"/>
    <w:rsid w:val="00BE6592"/>
    <w:rsid w:val="00BF1482"/>
    <w:rsid w:val="00BF4EBC"/>
    <w:rsid w:val="00C01EBF"/>
    <w:rsid w:val="00C04F2D"/>
    <w:rsid w:val="00C0664D"/>
    <w:rsid w:val="00C1111B"/>
    <w:rsid w:val="00C16BB1"/>
    <w:rsid w:val="00C3260E"/>
    <w:rsid w:val="00C43144"/>
    <w:rsid w:val="00C457B3"/>
    <w:rsid w:val="00C6042F"/>
    <w:rsid w:val="00C700A0"/>
    <w:rsid w:val="00C7078F"/>
    <w:rsid w:val="00C850E9"/>
    <w:rsid w:val="00CB1152"/>
    <w:rsid w:val="00CB2A9A"/>
    <w:rsid w:val="00CD0B4A"/>
    <w:rsid w:val="00CD2BAA"/>
    <w:rsid w:val="00CD3674"/>
    <w:rsid w:val="00D035D3"/>
    <w:rsid w:val="00D056C4"/>
    <w:rsid w:val="00D12D95"/>
    <w:rsid w:val="00D31D9D"/>
    <w:rsid w:val="00D447AD"/>
    <w:rsid w:val="00D51AA5"/>
    <w:rsid w:val="00D556FA"/>
    <w:rsid w:val="00D56E7B"/>
    <w:rsid w:val="00D71F96"/>
    <w:rsid w:val="00D86551"/>
    <w:rsid w:val="00D91BAD"/>
    <w:rsid w:val="00DA5063"/>
    <w:rsid w:val="00DB12B2"/>
    <w:rsid w:val="00DE202A"/>
    <w:rsid w:val="00DF49F0"/>
    <w:rsid w:val="00E05CD7"/>
    <w:rsid w:val="00E16B31"/>
    <w:rsid w:val="00E3594C"/>
    <w:rsid w:val="00E36DA5"/>
    <w:rsid w:val="00E42D5C"/>
    <w:rsid w:val="00E47391"/>
    <w:rsid w:val="00E65443"/>
    <w:rsid w:val="00E71A8A"/>
    <w:rsid w:val="00E721C9"/>
    <w:rsid w:val="00E87C9E"/>
    <w:rsid w:val="00EA40BD"/>
    <w:rsid w:val="00EC1659"/>
    <w:rsid w:val="00EE7F93"/>
    <w:rsid w:val="00EF32FE"/>
    <w:rsid w:val="00EF7F36"/>
    <w:rsid w:val="00F034F8"/>
    <w:rsid w:val="00F057DF"/>
    <w:rsid w:val="00F12992"/>
    <w:rsid w:val="00F26752"/>
    <w:rsid w:val="00F306E3"/>
    <w:rsid w:val="00F40CD2"/>
    <w:rsid w:val="00F55227"/>
    <w:rsid w:val="00F73BF8"/>
    <w:rsid w:val="00F86D85"/>
    <w:rsid w:val="00F95637"/>
    <w:rsid w:val="00FA116E"/>
    <w:rsid w:val="00FA261D"/>
    <w:rsid w:val="00FA7616"/>
    <w:rsid w:val="00FB0A61"/>
    <w:rsid w:val="00FC04DB"/>
    <w:rsid w:val="00FC6D21"/>
    <w:rsid w:val="00FE183A"/>
    <w:rsid w:val="00FE37AB"/>
    <w:rsid w:val="00FF2B3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27B0C6"/>
  <w14:defaultImageDpi w14:val="300"/>
  <w15:docId w15:val="{5C85A6C2-8329-468C-A51B-7D4EBF196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34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E22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  <w:szCs w:val="20"/>
    </w:rPr>
  </w:style>
  <w:style w:type="table" w:styleId="TableGrid">
    <w:name w:val="Table Grid"/>
    <w:basedOn w:val="TableNormal"/>
    <w:uiPriority w:val="59"/>
    <w:rsid w:val="00FC6D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82680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2D95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D12D95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AB3AC5"/>
  </w:style>
  <w:style w:type="paragraph" w:styleId="ListParagraph">
    <w:name w:val="List Paragraph"/>
    <w:basedOn w:val="Normal"/>
    <w:uiPriority w:val="34"/>
    <w:qFormat/>
    <w:rsid w:val="005504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402FDE-9848-4848-84D6-50B5FD709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4</Pages>
  <Words>1242</Words>
  <Characters>7081</Characters>
  <Application>Microsoft Office Word</Application>
  <DocSecurity>4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2025-12-16T08:31:00Z</cp:lastPrinted>
  <dcterms:created xsi:type="dcterms:W3CDTF">2026-09-01T14:44:00Z</dcterms:created>
  <dcterms:modified xsi:type="dcterms:W3CDTF">2026-09-01T14:44:00Z</dcterms:modified>
</cp:coreProperties>
</file>