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Pr="00B74654" w:rsidRDefault="00AC2FE8">
      <w:pPr>
        <w:rPr>
          <w:b/>
        </w:rPr>
      </w:pPr>
      <w:r w:rsidRPr="00B74654">
        <w:rPr>
          <w:b/>
        </w:rPr>
        <w:t>FUNCIONES COMPRAS-INVENTARIOS</w:t>
      </w:r>
      <w:r w:rsidRPr="00B74654">
        <w:rPr>
          <w:b/>
        </w:rPr>
        <w:tab/>
      </w:r>
    </w:p>
    <w:p w:rsidR="00AC2FE8" w:rsidRDefault="00532916" w:rsidP="00532916">
      <w:pPr>
        <w:pStyle w:val="Prrafodelista"/>
        <w:numPr>
          <w:ilvl w:val="0"/>
          <w:numId w:val="3"/>
        </w:numPr>
      </w:pPr>
      <w:r>
        <w:t>Noticias y comunicación.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 xml:space="preserve">Productos </w:t>
      </w:r>
      <w:proofErr w:type="spellStart"/>
      <w:r>
        <w:t>best-sellers</w:t>
      </w:r>
      <w:proofErr w:type="spellEnd"/>
      <w:r>
        <w:t>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Publicación de la TRM.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Informar cambios de precio.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Catálogos.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Incentivos por ventas.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Noticias de la empresa  y mercado de joyas.</w:t>
      </w:r>
    </w:p>
    <w:p w:rsidR="008C7813" w:rsidRDefault="008C7813" w:rsidP="00B74654">
      <w:pPr>
        <w:pStyle w:val="Prrafodelista"/>
        <w:numPr>
          <w:ilvl w:val="1"/>
          <w:numId w:val="3"/>
        </w:numPr>
      </w:pPr>
      <w:r>
        <w:t>Noticias de empresas externas (análisis de la competencia).</w:t>
      </w:r>
    </w:p>
    <w:p w:rsidR="00427422" w:rsidRDefault="00427422" w:rsidP="00427422">
      <w:pPr>
        <w:pStyle w:val="Prrafodelista"/>
        <w:numPr>
          <w:ilvl w:val="1"/>
          <w:numId w:val="3"/>
        </w:numPr>
      </w:pPr>
      <w:r>
        <w:t>Consultas.</w:t>
      </w:r>
    </w:p>
    <w:p w:rsidR="00427422" w:rsidRDefault="00427422" w:rsidP="00427422">
      <w:pPr>
        <w:pStyle w:val="Prrafodelista"/>
        <w:numPr>
          <w:ilvl w:val="2"/>
          <w:numId w:val="3"/>
        </w:numPr>
      </w:pPr>
      <w:r>
        <w:t>Referencias disponibles.</w:t>
      </w:r>
    </w:p>
    <w:p w:rsidR="00427422" w:rsidRDefault="00427422" w:rsidP="00427422">
      <w:pPr>
        <w:pStyle w:val="Prrafodelista"/>
        <w:numPr>
          <w:ilvl w:val="2"/>
          <w:numId w:val="3"/>
        </w:numPr>
      </w:pPr>
      <w:r>
        <w:t>Productos que van a promoción con sus descuentos.</w:t>
      </w:r>
    </w:p>
    <w:p w:rsidR="00B74654" w:rsidRDefault="00B74654" w:rsidP="00B74654">
      <w:pPr>
        <w:pStyle w:val="Prrafodelista"/>
        <w:ind w:left="1440"/>
      </w:pPr>
    </w:p>
    <w:p w:rsidR="00532916" w:rsidRDefault="00532916" w:rsidP="00532916">
      <w:pPr>
        <w:pStyle w:val="Prrafodelista"/>
        <w:numPr>
          <w:ilvl w:val="0"/>
          <w:numId w:val="3"/>
        </w:numPr>
      </w:pPr>
      <w:r>
        <w:t>Inducciones y capacitaciones.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Capacitación del personal.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 xml:space="preserve">Material </w:t>
      </w:r>
      <w:r w:rsidR="00C55C73">
        <w:t>interactivo, tutoriales, gráficos</w:t>
      </w:r>
      <w:r w:rsidR="00C55C73">
        <w:tab/>
        <w:t>, videos, paso a paso.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Glosario de términos acerca de la mercancía.</w:t>
      </w:r>
    </w:p>
    <w:p w:rsidR="00B74654" w:rsidRDefault="00B74654" w:rsidP="00B74654">
      <w:pPr>
        <w:pStyle w:val="Prrafodelista"/>
        <w:ind w:left="1440"/>
      </w:pPr>
    </w:p>
    <w:p w:rsidR="00532916" w:rsidRDefault="00532916" w:rsidP="00532916">
      <w:pPr>
        <w:pStyle w:val="Prrafodelista"/>
        <w:numPr>
          <w:ilvl w:val="0"/>
          <w:numId w:val="3"/>
        </w:numPr>
      </w:pPr>
      <w:r>
        <w:t>Departamentos y documentos del SGC.</w:t>
      </w:r>
    </w:p>
    <w:p w:rsidR="00532916" w:rsidRDefault="00532916" w:rsidP="00532916">
      <w:pPr>
        <w:pStyle w:val="Prrafodelista"/>
        <w:numPr>
          <w:ilvl w:val="1"/>
          <w:numId w:val="3"/>
        </w:numPr>
      </w:pPr>
      <w:r>
        <w:t>Pedidos.</w:t>
      </w:r>
    </w:p>
    <w:p w:rsidR="00532916" w:rsidRDefault="00532916" w:rsidP="00532916">
      <w:pPr>
        <w:pStyle w:val="Prrafodelista"/>
        <w:numPr>
          <w:ilvl w:val="2"/>
          <w:numId w:val="3"/>
        </w:numPr>
      </w:pPr>
      <w:r>
        <w:t>Cuadros de Pedidos especiales</w:t>
      </w:r>
    </w:p>
    <w:p w:rsidR="00532916" w:rsidRDefault="00532916" w:rsidP="00532916">
      <w:pPr>
        <w:pStyle w:val="Prrafodelista"/>
        <w:numPr>
          <w:ilvl w:val="2"/>
          <w:numId w:val="3"/>
        </w:numPr>
      </w:pPr>
      <w:r>
        <w:t>Control de solicitudes no conformes (de vitrina o con proveedor)</w:t>
      </w:r>
    </w:p>
    <w:p w:rsidR="00532916" w:rsidRDefault="00532916" w:rsidP="00532916">
      <w:pPr>
        <w:pStyle w:val="Prrafodelista"/>
        <w:numPr>
          <w:ilvl w:val="2"/>
          <w:numId w:val="3"/>
        </w:numPr>
      </w:pPr>
      <w:r>
        <w:t>Pedidos puntos de venta</w:t>
      </w:r>
    </w:p>
    <w:p w:rsidR="00532916" w:rsidRDefault="00532916" w:rsidP="00532916">
      <w:pPr>
        <w:pStyle w:val="Prrafodelista"/>
        <w:numPr>
          <w:ilvl w:val="2"/>
          <w:numId w:val="3"/>
        </w:numPr>
      </w:pPr>
      <w:r>
        <w:t>Pedidos de papelería</w:t>
      </w:r>
    </w:p>
    <w:p w:rsidR="00C55C73" w:rsidRDefault="00C55C73" w:rsidP="00532916">
      <w:pPr>
        <w:pStyle w:val="Prrafodelista"/>
        <w:numPr>
          <w:ilvl w:val="2"/>
          <w:numId w:val="3"/>
        </w:numPr>
      </w:pPr>
      <w:r>
        <w:t>Órdenes de compra.</w:t>
      </w:r>
    </w:p>
    <w:p w:rsidR="00532916" w:rsidRDefault="00532916" w:rsidP="00B74654">
      <w:pPr>
        <w:pStyle w:val="Prrafodelista"/>
        <w:numPr>
          <w:ilvl w:val="1"/>
          <w:numId w:val="3"/>
        </w:numPr>
      </w:pPr>
      <w:r>
        <w:t>Compartir fotos de mercancía.</w:t>
      </w:r>
    </w:p>
    <w:p w:rsidR="00532916" w:rsidRDefault="00B74654" w:rsidP="00532916">
      <w:pPr>
        <w:pStyle w:val="Prrafodelista"/>
        <w:numPr>
          <w:ilvl w:val="1"/>
          <w:numId w:val="3"/>
        </w:numPr>
      </w:pPr>
      <w:r>
        <w:t>Salidas de inventario.</w:t>
      </w:r>
    </w:p>
    <w:p w:rsidR="00B74654" w:rsidRDefault="00B74654" w:rsidP="00532916">
      <w:pPr>
        <w:pStyle w:val="Prrafodelista"/>
        <w:numPr>
          <w:ilvl w:val="1"/>
          <w:numId w:val="3"/>
        </w:numPr>
      </w:pPr>
      <w:r>
        <w:t>Cotizaciones.</w:t>
      </w:r>
    </w:p>
    <w:p w:rsidR="00427422" w:rsidRDefault="00B74654" w:rsidP="00427422">
      <w:pPr>
        <w:pStyle w:val="Prrafodelista"/>
        <w:numPr>
          <w:ilvl w:val="1"/>
          <w:numId w:val="3"/>
        </w:numPr>
      </w:pPr>
      <w:r>
        <w:t xml:space="preserve">información de existencias para </w:t>
      </w:r>
      <w:proofErr w:type="spellStart"/>
      <w:r>
        <w:t>merchandasing.</w:t>
      </w:r>
      <w:proofErr w:type="spellEnd"/>
    </w:p>
    <w:p w:rsidR="00B74654" w:rsidRDefault="00B74654" w:rsidP="00427422">
      <w:pPr>
        <w:pStyle w:val="Prrafodelista"/>
        <w:numPr>
          <w:ilvl w:val="1"/>
          <w:numId w:val="3"/>
        </w:numPr>
      </w:pPr>
      <w:r>
        <w:t>Consulta y envío de soportes de pago.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Documentos, formatos, procesos, funciones, manuales.</w:t>
      </w:r>
    </w:p>
    <w:p w:rsidR="008C7813" w:rsidRDefault="008C7813" w:rsidP="008C7813">
      <w:pPr>
        <w:pStyle w:val="Prrafodelista"/>
        <w:numPr>
          <w:ilvl w:val="2"/>
          <w:numId w:val="3"/>
        </w:numPr>
      </w:pPr>
      <w:r>
        <w:t>Solicitud para depurar los documentos del departamento.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Tareas a otras áreas, tareas pendientes y programación del día, recordatorios.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Base de enlaces y recursos externos.</w:t>
      </w:r>
    </w:p>
    <w:p w:rsidR="00B74654" w:rsidRDefault="00B74654" w:rsidP="00B74654">
      <w:pPr>
        <w:pStyle w:val="Prrafodelista"/>
        <w:ind w:left="1440"/>
      </w:pPr>
    </w:p>
    <w:p w:rsidR="00532916" w:rsidRDefault="00532916" w:rsidP="00532916">
      <w:pPr>
        <w:pStyle w:val="Prrafodelista"/>
        <w:numPr>
          <w:ilvl w:val="0"/>
          <w:numId w:val="3"/>
        </w:numPr>
      </w:pPr>
      <w:r>
        <w:t>Informes.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Publicación de informes, documentos.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Reportes de ventas y existencias.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Reportes concernientes a mercancía.</w:t>
      </w:r>
    </w:p>
    <w:p w:rsidR="00B74654" w:rsidRDefault="00B74654" w:rsidP="00B74654">
      <w:pPr>
        <w:pStyle w:val="Prrafodelista"/>
        <w:numPr>
          <w:ilvl w:val="1"/>
          <w:numId w:val="3"/>
        </w:numPr>
      </w:pPr>
      <w:r>
        <w:t>Evaluación de proveedores</w:t>
      </w:r>
      <w:r>
        <w:t xml:space="preserve"> e informes de la evaluación.</w:t>
      </w:r>
    </w:p>
    <w:p w:rsidR="00B74654" w:rsidRDefault="00B74654" w:rsidP="00B74654">
      <w:pPr>
        <w:pStyle w:val="Prrafodelista"/>
        <w:ind w:left="1440"/>
      </w:pPr>
    </w:p>
    <w:p w:rsidR="00532916" w:rsidRDefault="00532916" w:rsidP="00167F85">
      <w:pPr>
        <w:pStyle w:val="Prrafodelista"/>
        <w:numPr>
          <w:ilvl w:val="0"/>
          <w:numId w:val="3"/>
        </w:numPr>
      </w:pPr>
      <w:r>
        <w:t>Chat.</w:t>
      </w:r>
    </w:p>
    <w:p w:rsidR="008C7813" w:rsidRDefault="008C7813" w:rsidP="008C7813">
      <w:pPr>
        <w:pStyle w:val="Prrafodelista"/>
        <w:numPr>
          <w:ilvl w:val="1"/>
          <w:numId w:val="3"/>
        </w:numPr>
      </w:pPr>
      <w:r>
        <w:t>Mensajería interna.</w:t>
      </w:r>
    </w:p>
    <w:p w:rsidR="008C7813" w:rsidRDefault="008C7813" w:rsidP="008C7813">
      <w:pPr>
        <w:pStyle w:val="Prrafodelista"/>
        <w:numPr>
          <w:ilvl w:val="1"/>
          <w:numId w:val="3"/>
        </w:numPr>
      </w:pPr>
      <w:r>
        <w:t>Compartir archivos adjuntos.</w:t>
      </w:r>
    </w:p>
    <w:p w:rsidR="008C7813" w:rsidRDefault="008C7813" w:rsidP="008C7813">
      <w:pPr>
        <w:pStyle w:val="Prrafodelista"/>
        <w:numPr>
          <w:ilvl w:val="1"/>
          <w:numId w:val="3"/>
        </w:numPr>
      </w:pPr>
      <w:r>
        <w:lastRenderedPageBreak/>
        <w:t>Categoría e urgencia de los mensajes.</w:t>
      </w:r>
    </w:p>
    <w:p w:rsidR="00C55C73" w:rsidRDefault="00C55C73" w:rsidP="00C55C73">
      <w:pPr>
        <w:pStyle w:val="Prrafodelista"/>
        <w:ind w:left="1440"/>
      </w:pPr>
    </w:p>
    <w:p w:rsidR="00F370DA" w:rsidRDefault="00532916" w:rsidP="00B74654">
      <w:pPr>
        <w:pStyle w:val="Prrafodelista"/>
        <w:numPr>
          <w:ilvl w:val="0"/>
          <w:numId w:val="3"/>
        </w:numPr>
      </w:pPr>
      <w:r>
        <w:t>Soporte a usuarios</w:t>
      </w:r>
      <w:r w:rsidR="00B74654">
        <w:t>.</w:t>
      </w:r>
    </w:p>
    <w:p w:rsidR="00C55C73" w:rsidRDefault="00C55C73" w:rsidP="00C55C73">
      <w:pPr>
        <w:pStyle w:val="Prrafodelista"/>
        <w:numPr>
          <w:ilvl w:val="1"/>
          <w:numId w:val="3"/>
        </w:numPr>
      </w:pPr>
      <w:r>
        <w:t>Buzón de sugerencias y mejoras.</w:t>
      </w:r>
    </w:p>
    <w:p w:rsidR="00C55C73" w:rsidRDefault="00C55C73" w:rsidP="00C55C73">
      <w:pPr>
        <w:pStyle w:val="Prrafodelista"/>
        <w:numPr>
          <w:ilvl w:val="1"/>
          <w:numId w:val="3"/>
        </w:numPr>
      </w:pPr>
      <w:r>
        <w:t>Documentación y manuales acerca de los sistemas.</w:t>
      </w:r>
    </w:p>
    <w:p w:rsidR="00C55C73" w:rsidRDefault="00C55C73" w:rsidP="00C55C73">
      <w:pPr>
        <w:pStyle w:val="Prrafodelista"/>
        <w:ind w:left="1440"/>
      </w:pPr>
    </w:p>
    <w:p w:rsidR="00C55C73" w:rsidRDefault="00C55C73" w:rsidP="00C55C73">
      <w:pPr>
        <w:pStyle w:val="Prrafodelista"/>
        <w:numPr>
          <w:ilvl w:val="0"/>
          <w:numId w:val="3"/>
        </w:numPr>
      </w:pPr>
      <w:r>
        <w:t>Búsqueda.</w:t>
      </w:r>
    </w:p>
    <w:p w:rsidR="00C55C73" w:rsidRDefault="00C55C73" w:rsidP="00C55C73">
      <w:pPr>
        <w:pStyle w:val="Prrafodelista"/>
        <w:numPr>
          <w:ilvl w:val="0"/>
          <w:numId w:val="3"/>
        </w:numPr>
      </w:pPr>
      <w:r>
        <w:t>Información del personal.</w:t>
      </w:r>
      <w:bookmarkStart w:id="0" w:name="_GoBack"/>
      <w:bookmarkEnd w:id="0"/>
    </w:p>
    <w:sectPr w:rsidR="00C55C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BC3"/>
    <w:multiLevelType w:val="hybridMultilevel"/>
    <w:tmpl w:val="E830F780"/>
    <w:lvl w:ilvl="0" w:tplc="FEE4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33F4"/>
    <w:multiLevelType w:val="hybridMultilevel"/>
    <w:tmpl w:val="8D72D04C"/>
    <w:lvl w:ilvl="0" w:tplc="5C965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A66"/>
    <w:multiLevelType w:val="hybridMultilevel"/>
    <w:tmpl w:val="863413B4"/>
    <w:lvl w:ilvl="0" w:tplc="C0C4D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8"/>
    <w:rsid w:val="00065D2C"/>
    <w:rsid w:val="000C0AFA"/>
    <w:rsid w:val="000E3386"/>
    <w:rsid w:val="00427422"/>
    <w:rsid w:val="00532916"/>
    <w:rsid w:val="0074411E"/>
    <w:rsid w:val="00764159"/>
    <w:rsid w:val="008C7813"/>
    <w:rsid w:val="00AC2FE8"/>
    <w:rsid w:val="00B74654"/>
    <w:rsid w:val="00BC4C2F"/>
    <w:rsid w:val="00C55C73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28E3-277E-4F5B-9A0F-F5CA230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8</cp:revision>
  <dcterms:created xsi:type="dcterms:W3CDTF">2016-06-23T22:30:00Z</dcterms:created>
  <dcterms:modified xsi:type="dcterms:W3CDTF">2016-07-05T22:36:00Z</dcterms:modified>
</cp:coreProperties>
</file>