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CF0" w:rsidRPr="00E83CF0" w:rsidRDefault="00E83CF0">
      <w:pPr>
        <w:rPr>
          <w:color w:val="FF0000"/>
        </w:rPr>
      </w:pPr>
      <w:r>
        <w:rPr>
          <w:color w:val="FF0000"/>
        </w:rPr>
        <w:t>MENU INÍCIO</w:t>
      </w:r>
    </w:p>
    <w:p w:rsidR="00E42094" w:rsidRDefault="006558C7">
      <w:r>
        <w:t>1º Banner (homem negro)</w:t>
      </w:r>
    </w:p>
    <w:p w:rsidR="006558C7" w:rsidRDefault="006558C7">
      <w:pPr>
        <w:rPr>
          <w:sz w:val="40"/>
          <w:szCs w:val="40"/>
        </w:rPr>
      </w:pPr>
      <w:r>
        <w:rPr>
          <w:sz w:val="40"/>
          <w:szCs w:val="40"/>
        </w:rPr>
        <w:t>Conta Vinculada</w:t>
      </w:r>
    </w:p>
    <w:p w:rsidR="006558C7" w:rsidRDefault="006558C7">
      <w:r>
        <w:t>Provisionamento das verbas rescisórias aos trabalhadores de empresa terceirizada.</w:t>
      </w:r>
    </w:p>
    <w:p w:rsidR="006558C7" w:rsidRDefault="006558C7"/>
    <w:p w:rsidR="006558C7" w:rsidRDefault="006558C7" w:rsidP="006558C7">
      <w:r>
        <w:t>2</w:t>
      </w:r>
      <w:r>
        <w:t>º Banner (</w:t>
      </w:r>
      <w:r>
        <w:t>mulher loura</w:t>
      </w:r>
      <w:r>
        <w:t>)</w:t>
      </w:r>
    </w:p>
    <w:p w:rsidR="006558C7" w:rsidRDefault="006558C7" w:rsidP="006558C7">
      <w:pPr>
        <w:rPr>
          <w:sz w:val="40"/>
          <w:szCs w:val="40"/>
        </w:rPr>
      </w:pPr>
      <w:r>
        <w:rPr>
          <w:sz w:val="40"/>
          <w:szCs w:val="40"/>
        </w:rPr>
        <w:t>Instrução Normativa nº 05, de 2017</w:t>
      </w:r>
    </w:p>
    <w:p w:rsidR="006558C7" w:rsidRDefault="006558C7" w:rsidP="006558C7">
      <w:r>
        <w:t>Assegure o pagamento das obrigações sociais e trabalhistas aos trabalhadores da contratada.</w:t>
      </w:r>
    </w:p>
    <w:p w:rsidR="006558C7" w:rsidRDefault="006558C7" w:rsidP="006558C7"/>
    <w:p w:rsidR="006558C7" w:rsidRDefault="006558C7" w:rsidP="006558C7">
      <w:r>
        <w:t>3</w:t>
      </w:r>
      <w:r>
        <w:t>º Banner (</w:t>
      </w:r>
      <w:r>
        <w:t>asiáticas</w:t>
      </w:r>
      <w:r>
        <w:t>)</w:t>
      </w:r>
    </w:p>
    <w:p w:rsidR="006558C7" w:rsidRDefault="006558C7" w:rsidP="006558C7">
      <w:pPr>
        <w:rPr>
          <w:sz w:val="40"/>
          <w:szCs w:val="40"/>
        </w:rPr>
      </w:pPr>
      <w:r>
        <w:rPr>
          <w:sz w:val="40"/>
          <w:szCs w:val="40"/>
        </w:rPr>
        <w:t>Um sistema para mais controle e melhores resultados</w:t>
      </w:r>
    </w:p>
    <w:p w:rsidR="006558C7" w:rsidRDefault="006558C7" w:rsidP="006558C7">
      <w:r>
        <w:t>Propicie maior segurança jurídica aos gestores e fiscais de contrato, tanto para Administração pública como privada.</w:t>
      </w:r>
    </w:p>
    <w:p w:rsidR="00E83CF0" w:rsidRDefault="00E83CF0" w:rsidP="006558C7">
      <w:pPr>
        <w:pBdr>
          <w:bottom w:val="single" w:sz="6" w:space="1" w:color="auto"/>
        </w:pBdr>
      </w:pPr>
    </w:p>
    <w:p w:rsidR="00E83CF0" w:rsidRDefault="00E83CF0" w:rsidP="006558C7"/>
    <w:p w:rsidR="00E83CF0" w:rsidRPr="00E83CF0" w:rsidRDefault="00E83CF0" w:rsidP="006558C7">
      <w:pPr>
        <w:rPr>
          <w:sz w:val="40"/>
          <w:szCs w:val="40"/>
        </w:rPr>
      </w:pPr>
      <w:r>
        <w:rPr>
          <w:sz w:val="40"/>
          <w:szCs w:val="40"/>
        </w:rPr>
        <w:t>Apresentações gráficas das retenções/liberações</w:t>
      </w:r>
    </w:p>
    <w:p w:rsidR="00E83CF0" w:rsidRDefault="00E83CF0" w:rsidP="006558C7"/>
    <w:p w:rsidR="00E83CF0" w:rsidRDefault="00E83CF0" w:rsidP="006558C7">
      <w:r>
        <w:t>Colocar os 03 gráficos do sistema</w:t>
      </w:r>
      <w:r w:rsidR="00D27C81">
        <w:t xml:space="preserve"> logo abaixo dos banners</w:t>
      </w:r>
      <w:bookmarkStart w:id="0" w:name="_GoBack"/>
      <w:bookmarkEnd w:id="0"/>
    </w:p>
    <w:p w:rsidR="00E83CF0" w:rsidRDefault="00E83CF0" w:rsidP="006558C7">
      <w:pPr>
        <w:pBdr>
          <w:bottom w:val="single" w:sz="6" w:space="1" w:color="auto"/>
        </w:pBdr>
      </w:pPr>
    </w:p>
    <w:p w:rsidR="00E83CF0" w:rsidRDefault="00E83CF0" w:rsidP="006558C7"/>
    <w:p w:rsidR="00E83CF0" w:rsidRPr="00E83CF0" w:rsidRDefault="00E83CF0" w:rsidP="006558C7">
      <w:pPr>
        <w:rPr>
          <w:color w:val="FF0000"/>
        </w:rPr>
      </w:pPr>
      <w:r w:rsidRPr="00E83CF0">
        <w:rPr>
          <w:color w:val="FF0000"/>
        </w:rPr>
        <w:t>MENU CONHEÇA</w:t>
      </w:r>
    </w:p>
    <w:p w:rsidR="00E83CF0" w:rsidRDefault="00E83CF0" w:rsidP="006558C7"/>
    <w:p w:rsidR="00E83CF0" w:rsidRDefault="00E83CF0" w:rsidP="006558C7">
      <w:pPr>
        <w:rPr>
          <w:sz w:val="40"/>
          <w:szCs w:val="40"/>
        </w:rPr>
      </w:pPr>
      <w:r>
        <w:rPr>
          <w:sz w:val="40"/>
          <w:szCs w:val="40"/>
        </w:rPr>
        <w:t>O que é?</w:t>
      </w:r>
    </w:p>
    <w:p w:rsidR="006558C7" w:rsidRDefault="00E83CF0" w:rsidP="006558C7">
      <w:pPr>
        <w:pBdr>
          <w:bottom w:val="single" w:sz="6" w:space="1" w:color="auto"/>
        </w:pBdr>
      </w:pPr>
      <w:r>
        <w:t>I</w:t>
      </w:r>
      <w:r>
        <w:t xml:space="preserve">nstrumento de gestão e gerenciamento de riscos para as contratações de serviços continuados com dedicação exclusiva de mão de obra. O principal objetivo </w:t>
      </w:r>
      <w:r>
        <w:t>da Conta Vinculada</w:t>
      </w:r>
      <w:r>
        <w:t xml:space="preserve"> reside na garantia de existência de saldo financeiro para fazer frente aos encargos trabalhistas devidos aos funcionários contratados pelas empresas terceirizadas. Destina-se exclusivamente à provisão dos valores referentes ao pagamento das férias, 1/3 constitucional de férias e 13º salário, dos encargos previdenciários incidentes sobre as rubricas citadas, bem como dos </w:t>
      </w:r>
      <w:r>
        <w:lastRenderedPageBreak/>
        <w:t xml:space="preserve">valores devidos em caso de pagamento de multa sobre o saldo do FGTS na demissão sem justa causa. </w:t>
      </w:r>
    </w:p>
    <w:p w:rsidR="00E83CF0" w:rsidRDefault="00E83CF0" w:rsidP="006558C7"/>
    <w:p w:rsidR="00E83CF0" w:rsidRDefault="000A2818" w:rsidP="006558C7">
      <w:pPr>
        <w:rPr>
          <w:color w:val="FF0000"/>
        </w:rPr>
      </w:pPr>
      <w:r>
        <w:rPr>
          <w:color w:val="FF0000"/>
        </w:rPr>
        <w:t>MENU CONTATO</w:t>
      </w:r>
    </w:p>
    <w:p w:rsidR="000A2818" w:rsidRDefault="000A2818" w:rsidP="006558C7">
      <w:pPr>
        <w:rPr>
          <w:color w:val="FF0000"/>
        </w:rPr>
      </w:pPr>
    </w:p>
    <w:p w:rsidR="000A2818" w:rsidRDefault="000A2818" w:rsidP="006558C7">
      <w:pPr>
        <w:rPr>
          <w:sz w:val="40"/>
          <w:szCs w:val="40"/>
        </w:rPr>
      </w:pPr>
      <w:r w:rsidRPr="000A2818">
        <w:rPr>
          <w:sz w:val="40"/>
          <w:szCs w:val="40"/>
        </w:rPr>
        <w:t>Contato</w:t>
      </w:r>
    </w:p>
    <w:p w:rsidR="000A2818" w:rsidRDefault="000A2818" w:rsidP="006558C7">
      <w:pPr>
        <w:pBdr>
          <w:bottom w:val="single" w:sz="6" w:space="1" w:color="auto"/>
        </w:pBdr>
      </w:pPr>
      <w:r>
        <w:t>Leve toda praticidade de um sistema de controle da Conta Vinculada para seu Órgão ou Instituição.</w:t>
      </w:r>
    </w:p>
    <w:p w:rsidR="00932E07" w:rsidRDefault="00932E07" w:rsidP="006558C7">
      <w:pPr>
        <w:pBdr>
          <w:bottom w:val="single" w:sz="6" w:space="1" w:color="auto"/>
        </w:pBdr>
      </w:pPr>
      <w:r>
        <w:t>(</w:t>
      </w:r>
      <w:proofErr w:type="gramStart"/>
      <w:r>
        <w:t>tela</w:t>
      </w:r>
      <w:proofErr w:type="gramEnd"/>
      <w:r>
        <w:t xml:space="preserve"> das duas mulheres de braços cruzados)</w:t>
      </w:r>
    </w:p>
    <w:p w:rsidR="00932E07" w:rsidRDefault="00932E07" w:rsidP="006558C7">
      <w:pPr>
        <w:pBdr>
          <w:bottom w:val="single" w:sz="6" w:space="1" w:color="auto"/>
        </w:pBdr>
      </w:pPr>
    </w:p>
    <w:p w:rsidR="000A2818" w:rsidRDefault="000A2818" w:rsidP="006558C7"/>
    <w:p w:rsidR="000A2818" w:rsidRDefault="000A2818" w:rsidP="006558C7">
      <w:pPr>
        <w:rPr>
          <w:color w:val="FF0000"/>
        </w:rPr>
      </w:pPr>
      <w:r>
        <w:rPr>
          <w:color w:val="FF0000"/>
        </w:rPr>
        <w:t>EXPERIMENTE GRÁTIS</w:t>
      </w:r>
      <w:r w:rsidR="00932E07">
        <w:rPr>
          <w:color w:val="FF0000"/>
        </w:rPr>
        <w:t xml:space="preserve"> </w:t>
      </w:r>
    </w:p>
    <w:p w:rsidR="000A2818" w:rsidRDefault="000A2818" w:rsidP="006558C7">
      <w:pPr>
        <w:rPr>
          <w:color w:val="FF0000"/>
        </w:rPr>
      </w:pPr>
    </w:p>
    <w:p w:rsidR="000A2818" w:rsidRDefault="00932E07" w:rsidP="006558C7">
      <w:pPr>
        <w:rPr>
          <w:sz w:val="40"/>
          <w:szCs w:val="40"/>
        </w:rPr>
      </w:pPr>
      <w:r>
        <w:rPr>
          <w:sz w:val="40"/>
          <w:szCs w:val="40"/>
        </w:rPr>
        <w:t>Faça o teste do sistema</w:t>
      </w:r>
    </w:p>
    <w:p w:rsidR="00932E07" w:rsidRDefault="00932E07" w:rsidP="006558C7">
      <w:r w:rsidRPr="00932E07">
        <w:t xml:space="preserve">Preencha os campos abaixo, e você receberá por e-mail um </w:t>
      </w:r>
      <w:proofErr w:type="spellStart"/>
      <w:r w:rsidRPr="00932E07">
        <w:t>login</w:t>
      </w:r>
      <w:proofErr w:type="spellEnd"/>
      <w:r w:rsidRPr="00932E07">
        <w:t xml:space="preserve"> e senha de acesso para experimentar todas as ferrament</w:t>
      </w:r>
      <w:r>
        <w:t>as do Sistema de Conta Vinculada</w:t>
      </w:r>
      <w:r w:rsidRPr="00932E07">
        <w:t>.</w:t>
      </w:r>
    </w:p>
    <w:p w:rsidR="00254D5E" w:rsidRDefault="00254D5E" w:rsidP="006558C7"/>
    <w:p w:rsidR="00254D5E" w:rsidRPr="00932E07" w:rsidRDefault="00254D5E" w:rsidP="006558C7">
      <w:r>
        <w:t>(</w:t>
      </w:r>
      <w:proofErr w:type="gramStart"/>
      <w:r>
        <w:t>colocar</w:t>
      </w:r>
      <w:proofErr w:type="gramEnd"/>
      <w:r>
        <w:t xml:space="preserve"> a tela de cadastro de cliente do sistema sem: endereço, UF, CEP, telefone e categoria)</w:t>
      </w:r>
    </w:p>
    <w:p w:rsidR="006558C7" w:rsidRDefault="00254D5E">
      <w:r>
        <w:t>_____________________________________________________________________________</w:t>
      </w:r>
    </w:p>
    <w:p w:rsidR="00254D5E" w:rsidRDefault="00254D5E"/>
    <w:p w:rsidR="00254D5E" w:rsidRDefault="00254D5E"/>
    <w:p w:rsidR="006558C7" w:rsidRPr="006558C7" w:rsidRDefault="006558C7"/>
    <w:sectPr w:rsidR="006558C7" w:rsidRPr="00655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C7"/>
    <w:rsid w:val="000A2818"/>
    <w:rsid w:val="00254D5E"/>
    <w:rsid w:val="00327DAD"/>
    <w:rsid w:val="006558C7"/>
    <w:rsid w:val="00932E07"/>
    <w:rsid w:val="00D27C81"/>
    <w:rsid w:val="00E42094"/>
    <w:rsid w:val="00E8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206CF-7A26-438F-9B13-054AED0F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o.vasconcelos\AppData\Roaming\Microsoft\Templates\Aurel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E9212-D6D2-4FCB-B9A2-3F5180FA4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Aurelio</Template>
  <TotalTime>51</TotalTime>
  <Pages>2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 Vasconcelos</dc:creator>
  <cp:keywords/>
  <dc:description/>
  <cp:lastModifiedBy>Marcelo Ferreira Vasconcelos</cp:lastModifiedBy>
  <cp:revision>3</cp:revision>
  <dcterms:created xsi:type="dcterms:W3CDTF">2019-05-24T21:13:00Z</dcterms:created>
  <dcterms:modified xsi:type="dcterms:W3CDTF">2019-05-24T22:04:00Z</dcterms:modified>
</cp:coreProperties>
</file>