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biology</w:t>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.anatomy and physiology of animals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Gaseous exchange and respiration</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:_kilei</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w:t>
      </w:r>
      <w:r w:rsidDel="00000000" w:rsidR="00000000" w:rsidRPr="00000000">
        <w:rPr>
          <w:rFonts w:ascii="Arial Narrow" w:cs="Arial Narrow" w:eastAsia="Arial Narrow" w:hAnsi="Arial Narrow"/>
          <w:rtl w:val="0"/>
        </w:rPr>
        <w:t xml:space="preserve"> by the end of the lesson the learner should be able to</w:t>
      </w:r>
    </w:p>
    <w:p w:rsidR="00000000" w:rsidDel="00000000" w:rsidP="00000000" w:rsidRDefault="00000000" w:rsidRPr="00000000" w14:paraId="0000000F">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general characteristics of respiratory surfaces in </w:t>
      </w:r>
      <w:r w:rsidDel="00000000" w:rsidR="00000000" w:rsidRPr="00000000">
        <w:rPr>
          <w:rFonts w:ascii="Arial Narrow" w:cs="Arial Narrow" w:eastAsia="Arial Narrow" w:hAnsi="Arial Narrow"/>
          <w:rtl w:val="0"/>
        </w:rPr>
        <w:t xml:space="preserve">animals</w:t>
      </w:r>
      <w:r w:rsidDel="00000000" w:rsidR="00000000" w:rsidRPr="00000000">
        <w:rPr>
          <w:rtl w:val="0"/>
        </w:rPr>
      </w:r>
    </w:p>
    <w:p w:rsidR="00000000" w:rsidDel="00000000" w:rsidP="00000000" w:rsidRDefault="00000000" w:rsidRPr="00000000" w14:paraId="00000010">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Describe the structure and adaptations of respiratory structures in animals</w:t>
      </w:r>
      <w:r w:rsidDel="00000000" w:rsidR="00000000" w:rsidRPr="00000000">
        <w:rPr>
          <w:rtl w:val="0"/>
        </w:rPr>
      </w:r>
    </w:p>
    <w:p w:rsidR="00000000" w:rsidDel="00000000" w:rsidP="00000000" w:rsidRDefault="00000000" w:rsidRPr="00000000" w14:paraId="00000011">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Describe the mechanisms of gaseous exchange in humans</w:t>
      </w:r>
      <w:r w:rsidDel="00000000" w:rsidR="00000000" w:rsidRPr="00000000">
        <w:rPr>
          <w:rtl w:val="0"/>
        </w:rPr>
      </w:r>
    </w:p>
    <w:p w:rsidR="00000000" w:rsidDel="00000000" w:rsidP="00000000" w:rsidRDefault="00000000" w:rsidRPr="00000000" w14:paraId="00000012">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Describe the process of aerobic and anaerobic respiration</w:t>
      </w:r>
      <w:r w:rsidDel="00000000" w:rsidR="00000000" w:rsidRPr="00000000">
        <w:rPr>
          <w:rtl w:val="0"/>
        </w:rPr>
      </w:r>
    </w:p>
    <w:p w:rsidR="00000000" w:rsidDel="00000000" w:rsidP="00000000" w:rsidRDefault="00000000" w:rsidRPr="00000000" w14:paraId="00000013">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Calculate the respiratory quotient for different foods</w:t>
      </w:r>
      <w:r w:rsidDel="00000000" w:rsidR="00000000" w:rsidRPr="00000000">
        <w:rPr>
          <w:rtl w:val="0"/>
        </w:rPr>
      </w:r>
    </w:p>
    <w:p w:rsidR="00000000" w:rsidDel="00000000" w:rsidP="00000000" w:rsidRDefault="00000000" w:rsidRPr="00000000" w14:paraId="00000014">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Appreciate the importance of gaseous exchange and respiration in animals</w:t>
      </w:r>
      <w:r w:rsidDel="00000000" w:rsidR="00000000" w:rsidRPr="00000000">
        <w:rPr>
          <w:rtl w:val="0"/>
        </w:rPr>
      </w:r>
    </w:p>
    <w:p w:rsidR="00000000" w:rsidDel="00000000" w:rsidP="00000000" w:rsidRDefault="00000000" w:rsidRPr="00000000" w14:paraId="00000015">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Describe the factors affecting the rate of respiration</w:t>
      </w: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2">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3">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5">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6">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7">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8">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9">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A">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B">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C">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D">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measure their own breathing rate before and after mild physical activity. Have them record their results, then discuss as a class how and why respiration rates change, linking their observations to the concept of gaseous exchange.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Key inquiry question: why does the breathing rate increase after an exercise ?</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discuss what is happening </w:t>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widowControl w:val="1"/>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work in pairs they investigate their breathing rates before and after mild exercise and draw their initial model</w:t>
            </w:r>
          </w:p>
          <w:p w:rsidR="00000000" w:rsidDel="00000000" w:rsidP="00000000" w:rsidRDefault="00000000" w:rsidRPr="00000000" w14:paraId="00000034">
            <w:pPr>
              <w:widowControl w:val="1"/>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widowControl w:val="1"/>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watch the video and explain their initial ideas</w:t>
            </w:r>
          </w:p>
          <w:p w:rsidR="00000000" w:rsidDel="00000000" w:rsidP="00000000" w:rsidRDefault="00000000" w:rsidRPr="00000000" w14:paraId="00000036">
            <w:pPr>
              <w:widowControl w:val="1"/>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widowControl w:val="1"/>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8">
            <w:pPr>
              <w:widowControl w:val="1"/>
              <w:ind w:left="720" w:firstLine="0"/>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A">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B">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2">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4F">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0">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1">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3">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4">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5">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7">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 General characteristics of respiratory surfaces in animals</w:t>
            </w:r>
          </w:p>
          <w:p w:rsidR="00000000" w:rsidDel="00000000" w:rsidP="00000000" w:rsidRDefault="00000000" w:rsidRPr="00000000" w14:paraId="00000059">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Structure and adaptations of respiratory structures in animals</w:t>
            </w:r>
          </w:p>
          <w:p w:rsidR="00000000" w:rsidDel="00000000" w:rsidP="00000000" w:rsidRDefault="00000000" w:rsidRPr="00000000" w14:paraId="0000005A">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Mechanisms of gaseous exchange in humans</w:t>
            </w:r>
          </w:p>
          <w:p w:rsidR="00000000" w:rsidDel="00000000" w:rsidP="00000000" w:rsidRDefault="00000000" w:rsidRPr="00000000" w14:paraId="0000005B">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Aerobic and anaerobic respiration</w:t>
            </w:r>
          </w:p>
          <w:p w:rsidR="00000000" w:rsidDel="00000000" w:rsidP="00000000" w:rsidRDefault="00000000" w:rsidRPr="00000000" w14:paraId="0000005C">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Respiratory quotient for different foods</w:t>
            </w:r>
          </w:p>
          <w:p w:rsidR="00000000" w:rsidDel="00000000" w:rsidP="00000000" w:rsidRDefault="00000000" w:rsidRPr="00000000" w14:paraId="0000005D">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Importance of gaseous exchange and respiration in animals</w:t>
            </w:r>
          </w:p>
          <w:p w:rsidR="00000000" w:rsidDel="00000000" w:rsidP="00000000" w:rsidRDefault="00000000" w:rsidRPr="00000000" w14:paraId="0000005E">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line="254" w:lineRule="auto"/>
              <w:ind w:left="720" w:right="111"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Factors affecting the rate of respiration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1">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w:t>
            </w:r>
            <w:r w:rsidDel="00000000" w:rsidR="00000000" w:rsidRPr="00000000">
              <w:rPr>
                <w:rFonts w:ascii="Arial Narrow" w:cs="Arial Narrow" w:eastAsia="Arial Narrow" w:hAnsi="Arial Narrow"/>
                <w:b w:val="1"/>
                <w:bCs w:val="1"/>
                <w:color w:val="000000"/>
                <w:rtl w:val="0"/>
              </w:rPr>
              <w:t xml:space="preserve">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3">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4">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5">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6">
            <w:pPr>
              <w:numPr>
                <w:ilvl w:val="1"/>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0"/>
                <w:bCs w:val="0"/>
                <w:sz w:val="26"/>
                <w:szCs w:val="26"/>
              </w:rPr>
            </w:pPr>
            <w:bookmarkStart w:colFirst="0" w:colLast="0" w:name="_heading=h.jylhjw3bhpf5" w:id="2"/>
            <w:bookmarkEnd w:id="2"/>
            <w:r w:rsidDel="00000000" w:rsidR="00000000" w:rsidRPr="00000000">
              <w:rPr>
                <w:rFonts w:ascii="Arial Narrow" w:cs="Arial Narrow" w:eastAsia="Arial Narrow" w:hAnsi="Arial Narrow"/>
                <w:b w:val="0"/>
                <w:bCs w:val="0"/>
                <w:sz w:val="26"/>
                <w:szCs w:val="26"/>
                <w:rtl w:val="0"/>
              </w:rPr>
              <w:t xml:space="preserve">Breathing and Pulse at Rest</w:t>
            </w:r>
          </w:p>
          <w:p w:rsidR="00000000" w:rsidDel="00000000" w:rsidP="00000000" w:rsidRDefault="00000000" w:rsidRPr="00000000" w14:paraId="00000069">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(Practical): Students measure their breathing rate and pulse rate at rest.</w:t>
            </w:r>
          </w:p>
          <w:p w:rsidR="00000000" w:rsidDel="00000000" w:rsidP="00000000" w:rsidRDefault="00000000" w:rsidRPr="00000000" w14:paraId="0000006A">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Reading on functions of the circulatory system </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B">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 Reading on functions of  respiratory systems </w:t>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C">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Question Cultivated: What changes when we start exercising?</w:t>
            </w:r>
          </w:p>
          <w:p w:rsidR="00000000" w:rsidDel="00000000" w:rsidP="00000000" w:rsidRDefault="00000000" w:rsidRPr="00000000" w14:paraId="0000006D">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Model Link: Students draw a simple model showing lungs (oxygen in, carbon dioxide out) and heart pumping blood.</w:t>
            </w:r>
          </w:p>
          <w:p w:rsidR="00000000" w:rsidDel="00000000" w:rsidP="00000000" w:rsidRDefault="00000000" w:rsidRPr="00000000" w14:paraId="0000006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0"/>
                <w:bCs w:val="0"/>
                <w:sz w:val="26"/>
                <w:szCs w:val="26"/>
              </w:rPr>
            </w:pPr>
            <w:bookmarkStart w:colFirst="0" w:colLast="0" w:name="_heading=h.fg4fml5oc9g4" w:id="3"/>
            <w:bookmarkEnd w:id="3"/>
            <w:r w:rsidDel="00000000" w:rsidR="00000000" w:rsidRPr="00000000">
              <w:rPr>
                <w:rFonts w:ascii="Arial Narrow" w:cs="Arial Narrow" w:eastAsia="Arial Narrow" w:hAnsi="Arial Narrow"/>
                <w:b w:val="0"/>
                <w:bCs w:val="0"/>
                <w:sz w:val="26"/>
                <w:szCs w:val="26"/>
                <w:rtl w:val="0"/>
              </w:rPr>
              <w:t xml:space="preserve">Changes During Exercise</w:t>
            </w:r>
          </w:p>
          <w:p w:rsidR="00000000" w:rsidDel="00000000" w:rsidP="00000000" w:rsidRDefault="00000000" w:rsidRPr="00000000" w14:paraId="0000006F">
            <w:pPr>
              <w:numPr>
                <w:ilvl w:val="0"/>
                <w:numId w:val="2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sdt>
              <w:sdtPr>
                <w:id w:val="-1405556560"/>
                <w:tag w:val="goog_rdk_0"/>
              </w:sdtPr>
              <w:sdtContent>
                <w:r w:rsidDel="00000000" w:rsidR="00000000" w:rsidRPr="00000000">
                  <w:rPr>
                    <w:rFonts w:ascii="Arial Unicode MS" w:cs="Arial Unicode MS" w:eastAsia="Arial Unicode MS" w:hAnsi="Arial Unicode MS"/>
                    <w:rtl w:val="0"/>
                  </w:rPr>
                  <w:t xml:space="preserve">Activity (Practical): Students jog for 2 minutes → measure breathing rate and pulse → compare with Lesson 1.</w:t>
                </w:r>
              </w:sdtContent>
            </w:sdt>
          </w:p>
          <w:p w:rsidR="00000000" w:rsidDel="00000000" w:rsidP="00000000" w:rsidRDefault="00000000" w:rsidRPr="00000000" w14:paraId="00000070">
            <w:pPr>
              <w:numPr>
                <w:ilvl w:val="0"/>
                <w:numId w:val="2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 video showing oxygen transport throughout the heart </w:t>
            </w:r>
            <w:hyperlink r:id="rId12">
              <w:r w:rsidDel="00000000" w:rsidR="00000000" w:rsidRPr="00000000">
                <w:rPr>
                  <w:rFonts w:ascii="Arial Narrow" w:cs="Arial Narrow" w:eastAsia="Arial Narrow" w:hAnsi="Arial Narrow"/>
                  <w:color w:val="0000ee"/>
                  <w:u w:val="single"/>
                  <w:rtl w:val="0"/>
                </w:rPr>
                <w:t xml:space="preserve">Circulatory System and Pathway of Blood Through the Heart</w:t>
              </w:r>
            </w:hyperlink>
            <w:r w:rsidDel="00000000" w:rsidR="00000000" w:rsidRPr="00000000">
              <w:rPr>
                <w:rtl w:val="0"/>
              </w:rPr>
            </w:r>
          </w:p>
          <w:p w:rsidR="00000000" w:rsidDel="00000000" w:rsidP="00000000" w:rsidRDefault="00000000" w:rsidRPr="00000000" w14:paraId="00000071">
            <w:pPr>
              <w:numPr>
                <w:ilvl w:val="0"/>
                <w:numId w:val="2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Question Cultivated: Why does the heart and lungs work harder during exercise?</w:t>
            </w:r>
          </w:p>
          <w:p w:rsidR="00000000" w:rsidDel="00000000" w:rsidP="00000000" w:rsidRDefault="00000000" w:rsidRPr="00000000" w14:paraId="00000072">
            <w:pPr>
              <w:numPr>
                <w:ilvl w:val="0"/>
                <w:numId w:val="2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Model Link: Students update their model by showing increased demand for oxygen and faster pumping of blood.</w:t>
            </w:r>
          </w:p>
          <w:p w:rsidR="00000000" w:rsidDel="00000000" w:rsidP="00000000" w:rsidRDefault="00000000" w:rsidRPr="00000000" w14:paraId="0000007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0"/>
                <w:bCs w:val="0"/>
                <w:sz w:val="26"/>
                <w:szCs w:val="26"/>
              </w:rPr>
            </w:pPr>
            <w:bookmarkStart w:colFirst="0" w:colLast="0" w:name="_heading=h.7e4h5shgueih" w:id="4"/>
            <w:bookmarkEnd w:id="4"/>
            <w:r w:rsidDel="00000000" w:rsidR="00000000" w:rsidRPr="00000000">
              <w:rPr>
                <w:rFonts w:ascii="Arial Narrow" w:cs="Arial Narrow" w:eastAsia="Arial Narrow" w:hAnsi="Arial Narrow"/>
                <w:b w:val="0"/>
                <w:bCs w:val="0"/>
                <w:sz w:val="26"/>
                <w:szCs w:val="26"/>
                <w:rtl w:val="0"/>
              </w:rPr>
              <w:t xml:space="preserve">Carbon Dioxide and Energy</w:t>
            </w:r>
          </w:p>
          <w:p w:rsidR="00000000" w:rsidDel="00000000" w:rsidP="00000000" w:rsidRDefault="00000000" w:rsidRPr="00000000" w14:paraId="00000074">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sdt>
              <w:sdtPr>
                <w:id w:val="-1365879810"/>
                <w:tag w:val="goog_rdk_1"/>
              </w:sdtPr>
              <w:sdtContent>
                <w:r w:rsidDel="00000000" w:rsidR="00000000" w:rsidRPr="00000000">
                  <w:rPr>
                    <w:rFonts w:ascii="Arial Unicode MS" w:cs="Arial Unicode MS" w:eastAsia="Arial Unicode MS" w:hAnsi="Arial Unicode MS"/>
                    <w:rtl w:val="0"/>
                  </w:rPr>
                  <w:t xml:space="preserve">Activity (Practical): Blow air into limewater before and after exercise → observe cloudiness (CO₂ test).</w:t>
                </w:r>
              </w:sdtContent>
            </w:sdt>
          </w:p>
          <w:p w:rsidR="00000000" w:rsidDel="00000000" w:rsidP="00000000" w:rsidRDefault="00000000" w:rsidRPr="00000000" w14:paraId="00000075">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sdt>
              <w:sdtPr>
                <w:id w:val="-821718303"/>
                <w:tag w:val="goog_rdk_2"/>
              </w:sdtPr>
              <w:sdtContent>
                <w:r w:rsidDel="00000000" w:rsidR="00000000" w:rsidRPr="00000000">
                  <w:rPr>
                    <w:rFonts w:ascii="Arial Unicode MS" w:cs="Arial Unicode MS" w:eastAsia="Arial Unicode MS" w:hAnsi="Arial Unicode MS"/>
                    <w:rtl w:val="0"/>
                  </w:rPr>
                  <w:t xml:space="preserve">Reading on cellular respiration (oxygen use → energy + carbon dioxide production).</w:t>
                </w:r>
              </w:sdtContent>
            </w:sdt>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6">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Question Cultivated: How does energy production relate to breathing and heartbeat?</w:t>
            </w:r>
          </w:p>
          <w:p w:rsidR="00000000" w:rsidDel="00000000" w:rsidP="00000000" w:rsidRDefault="00000000" w:rsidRPr="00000000" w14:paraId="00000077">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sdt>
              <w:sdtPr>
                <w:id w:val="718865002"/>
                <w:tag w:val="goog_rdk_3"/>
              </w:sdtPr>
              <w:sdtContent>
                <w:r w:rsidDel="00000000" w:rsidR="00000000" w:rsidRPr="00000000">
                  <w:rPr>
                    <w:rFonts w:ascii="Arial Unicode MS" w:cs="Arial Unicode MS" w:eastAsia="Arial Unicode MS" w:hAnsi="Arial Unicode MS"/>
                    <w:rtl w:val="0"/>
                  </w:rPr>
                  <w:t xml:space="preserve">Model Link: Students add to the model: muscles need more oxygen for respiration, and more CO₂ is produced → lungs/heart respond.</w:t>
                </w:r>
              </w:sdtContent>
            </w:sdt>
          </w:p>
          <w:p w:rsidR="00000000" w:rsidDel="00000000" w:rsidP="00000000" w:rsidRDefault="00000000" w:rsidRPr="00000000" w14:paraId="0000007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0"/>
                <w:bCs w:val="0"/>
                <w:sz w:val="26"/>
                <w:szCs w:val="26"/>
              </w:rPr>
            </w:pPr>
            <w:bookmarkStart w:colFirst="0" w:colLast="0" w:name="_heading=h.3pw7b1e9rxbk" w:id="5"/>
            <w:bookmarkEnd w:id="5"/>
            <w:r w:rsidDel="00000000" w:rsidR="00000000" w:rsidRPr="00000000">
              <w:rPr>
                <w:rFonts w:ascii="Arial Narrow" w:cs="Arial Narrow" w:eastAsia="Arial Narrow" w:hAnsi="Arial Narrow"/>
                <w:b w:val="0"/>
                <w:bCs w:val="0"/>
                <w:sz w:val="26"/>
                <w:szCs w:val="26"/>
                <w:rtl w:val="0"/>
              </w:rPr>
              <w:t xml:space="preserve"> Making Sense of the Whole System</w:t>
            </w:r>
          </w:p>
          <w:p w:rsidR="00000000" w:rsidDel="00000000" w:rsidP="00000000" w:rsidRDefault="00000000" w:rsidRPr="00000000" w14:paraId="00000079">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pPr>
            <w:r w:rsidDel="00000000" w:rsidR="00000000" w:rsidRPr="00000000">
              <w:rPr>
                <w:rFonts w:ascii="Arial Narrow" w:cs="Arial Narrow" w:eastAsia="Arial Narrow" w:hAnsi="Arial Narrow"/>
                <w:rtl w:val="0"/>
              </w:rPr>
              <w:t xml:space="preserve">Activity (Simulation): Show how the circulatory and respiratory systems work together during exercise.</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A">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pPr>
            <w:r w:rsidDel="00000000" w:rsidR="00000000" w:rsidRPr="00000000">
              <w:rPr>
                <w:rFonts w:ascii="Arial Narrow" w:cs="Arial Narrow" w:eastAsia="Arial Narrow" w:hAnsi="Arial Narrow"/>
                <w:rtl w:val="0"/>
              </w:rPr>
              <w:t xml:space="preserve">Group Work: Students revisit all evidence collected (Lesson 1–3) and refine their model.</w:t>
            </w:r>
          </w:p>
          <w:p w:rsidR="00000000" w:rsidDel="00000000" w:rsidP="00000000" w:rsidRDefault="00000000" w:rsidRPr="00000000" w14:paraId="0000007B">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pPr>
            <w:r w:rsidDel="00000000" w:rsidR="00000000" w:rsidRPr="00000000">
              <w:rPr>
                <w:rFonts w:ascii="Arial Narrow" w:cs="Arial Narrow" w:eastAsia="Arial Narrow" w:hAnsi="Arial Narrow"/>
                <w:rtl w:val="0"/>
              </w:rPr>
              <w:t xml:space="preserve">Discussion: Class builds a final consensus explanation of the phenomenon.</w:t>
            </w:r>
          </w:p>
          <w:p w:rsidR="00000000" w:rsidDel="00000000" w:rsidP="00000000" w:rsidRDefault="00000000" w:rsidRPr="00000000" w14:paraId="0000007C">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pPr>
            <w:r w:rsidDel="00000000" w:rsidR="00000000" w:rsidRPr="00000000">
              <w:rPr>
                <w:rFonts w:ascii="Arial Narrow" w:cs="Arial Narrow" w:eastAsia="Arial Narrow" w:hAnsi="Arial Narrow"/>
                <w:rtl w:val="0"/>
              </w:rPr>
              <w:t xml:space="preserve">Student Question Cultivated: Are there limits to how much our heart and lungs can respond? (Leads to extension topics).</w:t>
            </w:r>
          </w:p>
          <w:p w:rsidR="00000000" w:rsidDel="00000000" w:rsidP="00000000" w:rsidRDefault="00000000" w:rsidRPr="00000000" w14:paraId="0000007D">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pPr>
            <w:sdt>
              <w:sdtPr>
                <w:id w:val="1974442987"/>
                <w:tag w:val="goog_rdk_4"/>
              </w:sdtPr>
              <w:sdtContent>
                <w:r w:rsidDel="00000000" w:rsidR="00000000" w:rsidRPr="00000000">
                  <w:rPr>
                    <w:rFonts w:ascii="Arial Unicode MS" w:cs="Arial Unicode MS" w:eastAsia="Arial Unicode MS" w:hAnsi="Arial Unicode MS"/>
                    <w:rtl w:val="0"/>
                  </w:rPr>
                  <w:t xml:space="preserve">Model Link: Final model includes integration: “Running increases energy demand → muscles use more oxygen and produce more CO₂ → heart and lungs respond by working faster.”</w:t>
                </w:r>
              </w:sdtContent>
            </w:sdt>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0">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0"/>
                <w:bCs w:val="0"/>
                <w:sz w:val="26"/>
                <w:szCs w:val="26"/>
              </w:rPr>
            </w:pPr>
            <w:bookmarkStart w:colFirst="0" w:colLast="0" w:name="_heading=h.lym1wvhltbvx" w:id="6"/>
            <w:bookmarkEnd w:id="6"/>
            <w:r w:rsidDel="00000000" w:rsidR="00000000" w:rsidRPr="00000000">
              <w:rPr>
                <w:rFonts w:ascii="Arial Narrow" w:cs="Arial Narrow" w:eastAsia="Arial Narrow" w:hAnsi="Arial Narrow"/>
                <w:b w:val="0"/>
                <w:bCs w:val="0"/>
                <w:sz w:val="26"/>
                <w:szCs w:val="26"/>
                <w:rtl w:val="0"/>
              </w:rPr>
              <w:t xml:space="preserve">Breathing and Pulse at Rest</w:t>
            </w:r>
          </w:p>
          <w:p w:rsidR="00000000" w:rsidDel="00000000" w:rsidP="00000000" w:rsidRDefault="00000000" w:rsidRPr="00000000" w14:paraId="00000081">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Sense-Making Tool(s):</w:t>
            </w:r>
          </w:p>
          <w:p w:rsidR="00000000" w:rsidDel="00000000" w:rsidP="00000000" w:rsidRDefault="00000000" w:rsidRPr="00000000" w14:paraId="00000082">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 table (pulse/breathing rate recording).</w:t>
            </w:r>
          </w:p>
          <w:p w:rsidR="00000000" w:rsidDel="00000000" w:rsidP="00000000" w:rsidRDefault="00000000" w:rsidRPr="00000000" w14:paraId="00000083">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Simple initial model (diagram linking lungs &amp; heart).</w:t>
            </w:r>
          </w:p>
          <w:p w:rsidR="00000000" w:rsidDel="00000000" w:rsidP="00000000" w:rsidRDefault="00000000" w:rsidRPr="00000000" w14:paraId="00000084">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Moves:</w:t>
            </w:r>
          </w:p>
          <w:p w:rsidR="00000000" w:rsidDel="00000000" w:rsidP="00000000" w:rsidRDefault="00000000" w:rsidRPr="00000000" w14:paraId="00000085">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Guide students to compare data within groups.</w:t>
            </w:r>
          </w:p>
          <w:p w:rsidR="00000000" w:rsidDel="00000000" w:rsidP="00000000" w:rsidRDefault="00000000" w:rsidRPr="00000000" w14:paraId="00000086">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Prompt with questions: </w:t>
            </w:r>
            <w:r w:rsidDel="00000000" w:rsidR="00000000" w:rsidRPr="00000000">
              <w:rPr>
                <w:rFonts w:ascii="Arial Narrow" w:cs="Arial Narrow" w:eastAsia="Arial Narrow" w:hAnsi="Arial Narrow"/>
                <w:i w:val="1"/>
                <w:iCs w:val="1"/>
                <w:sz w:val="24"/>
                <w:szCs w:val="24"/>
                <w:rtl w:val="0"/>
              </w:rPr>
              <w:t xml:space="preserve">“What is normal? What do you notice about differences among learners?”</w:t>
            </w:r>
          </w:p>
          <w:p w:rsidR="00000000" w:rsidDel="00000000" w:rsidP="00000000" w:rsidRDefault="00000000" w:rsidRPr="00000000" w14:paraId="00000087">
            <w:pPr>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Encourage students to draw a simple model of the body systems at rest.</w:t>
            </w:r>
          </w:p>
          <w:p w:rsidR="00000000" w:rsidDel="00000000" w:rsidP="00000000" w:rsidRDefault="00000000" w:rsidRPr="00000000" w14:paraId="00000088">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0"/>
                <w:bCs w:val="0"/>
                <w:sz w:val="26"/>
                <w:szCs w:val="26"/>
              </w:rPr>
            </w:pPr>
            <w:bookmarkStart w:colFirst="0" w:colLast="0" w:name="_heading=h.h04ji2cihcbj" w:id="7"/>
            <w:bookmarkEnd w:id="7"/>
            <w:r w:rsidDel="00000000" w:rsidR="00000000" w:rsidRPr="00000000">
              <w:rPr>
                <w:rFonts w:ascii="Arial Narrow" w:cs="Arial Narrow" w:eastAsia="Arial Narrow" w:hAnsi="Arial Narrow"/>
                <w:b w:val="0"/>
                <w:bCs w:val="0"/>
                <w:sz w:val="26"/>
                <w:szCs w:val="26"/>
                <w:rtl w:val="0"/>
              </w:rPr>
              <w:t xml:space="preserve">Changes During Exercise</w:t>
            </w:r>
          </w:p>
          <w:p w:rsidR="00000000" w:rsidDel="00000000" w:rsidP="00000000" w:rsidRDefault="00000000" w:rsidRPr="00000000" w14:paraId="00000089">
            <w:pPr>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Sense-Making Tool(s):</w:t>
            </w:r>
          </w:p>
          <w:p w:rsidR="00000000" w:rsidDel="00000000" w:rsidP="00000000" w:rsidRDefault="00000000" w:rsidRPr="00000000" w14:paraId="0000008A">
            <w:pPr>
              <w:widowControl w:val="1"/>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Comparative graph (rest vs. post-exercise pulse/breathing).</w:t>
            </w:r>
          </w:p>
          <w:p w:rsidR="00000000" w:rsidDel="00000000" w:rsidP="00000000" w:rsidRDefault="00000000" w:rsidRPr="00000000" w14:paraId="0000008B">
            <w:pPr>
              <w:widowControl w:val="1"/>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 revision (add changes due to activity).</w:t>
            </w:r>
          </w:p>
          <w:p w:rsidR="00000000" w:rsidDel="00000000" w:rsidP="00000000" w:rsidRDefault="00000000" w:rsidRPr="00000000" w14:paraId="0000008C">
            <w:pPr>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Moves:</w:t>
            </w:r>
          </w:p>
          <w:p w:rsidR="00000000" w:rsidDel="00000000" w:rsidP="00000000" w:rsidRDefault="00000000" w:rsidRPr="00000000" w14:paraId="0000008D">
            <w:pPr>
              <w:widowControl w:val="1"/>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Help learners plot and interpret graphs.</w:t>
            </w:r>
          </w:p>
          <w:p w:rsidR="00000000" w:rsidDel="00000000" w:rsidP="00000000" w:rsidRDefault="00000000" w:rsidRPr="00000000" w14:paraId="0000008E">
            <w:pPr>
              <w:widowControl w:val="1"/>
              <w:numPr>
                <w:ilvl w:val="1"/>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Ask guiding questions: </w:t>
            </w:r>
            <w:r w:rsidDel="00000000" w:rsidR="00000000" w:rsidRPr="00000000">
              <w:rPr>
                <w:rFonts w:ascii="Arial Narrow" w:cs="Arial Narrow" w:eastAsia="Arial Narrow" w:hAnsi="Arial Narrow"/>
                <w:i w:val="1"/>
                <w:iCs w:val="1"/>
                <w:sz w:val="24"/>
                <w:szCs w:val="24"/>
                <w:rtl w:val="0"/>
              </w:rPr>
              <w:t xml:space="preserve">“What changed? Why might your body need this change?”</w:t>
            </w:r>
          </w:p>
          <w:p w:rsidR="00000000" w:rsidDel="00000000" w:rsidP="00000000" w:rsidRDefault="00000000" w:rsidRPr="00000000" w14:paraId="0000008F">
            <w:pPr>
              <w:widowControl w:val="1"/>
              <w:numPr>
                <w:ilvl w:val="1"/>
                <w:numId w:val="2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Facilitate group discussion linking activity to body responses.</w:t>
            </w:r>
          </w:p>
          <w:p w:rsidR="00000000" w:rsidDel="00000000" w:rsidP="00000000" w:rsidRDefault="00000000" w:rsidRPr="00000000" w14:paraId="00000090">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0"/>
                <w:bCs w:val="0"/>
                <w:sz w:val="26"/>
                <w:szCs w:val="26"/>
              </w:rPr>
            </w:pPr>
            <w:bookmarkStart w:colFirst="0" w:colLast="0" w:name="_heading=h.twvmg4tpdjvt" w:id="8"/>
            <w:bookmarkEnd w:id="8"/>
            <w:r w:rsidDel="00000000" w:rsidR="00000000" w:rsidRPr="00000000">
              <w:rPr>
                <w:rFonts w:ascii="Arial Narrow" w:cs="Arial Narrow" w:eastAsia="Arial Narrow" w:hAnsi="Arial Narrow"/>
                <w:b w:val="0"/>
                <w:bCs w:val="0"/>
                <w:sz w:val="26"/>
                <w:szCs w:val="26"/>
                <w:rtl w:val="0"/>
              </w:rPr>
              <w:t xml:space="preserve">Carbon Dioxide and Energy</w:t>
            </w:r>
          </w:p>
          <w:p w:rsidR="00000000" w:rsidDel="00000000" w:rsidP="00000000" w:rsidRDefault="00000000" w:rsidRPr="00000000" w14:paraId="00000091">
            <w:pPr>
              <w:widowControl w:val="1"/>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Sense-Making Tool(s):</w:t>
            </w:r>
          </w:p>
          <w:p w:rsidR="00000000" w:rsidDel="00000000" w:rsidP="00000000" w:rsidRDefault="00000000" w:rsidRPr="00000000" w14:paraId="00000092">
            <w:pPr>
              <w:widowControl w:val="1"/>
              <w:numPr>
                <w:ilvl w:val="1"/>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sdt>
              <w:sdtPr>
                <w:id w:val="-1598177295"/>
                <w:tag w:val="goog_rdk_5"/>
              </w:sdtPr>
              <w:sdtContent>
                <w:r w:rsidDel="00000000" w:rsidR="00000000" w:rsidRPr="00000000">
                  <w:rPr>
                    <w:rFonts w:ascii="Arial Unicode MS" w:cs="Arial Unicode MS" w:eastAsia="Arial Unicode MS" w:hAnsi="Arial Unicode MS"/>
                    <w:sz w:val="24"/>
                    <w:szCs w:val="24"/>
                    <w:rtl w:val="0"/>
                  </w:rPr>
                  <w:t xml:space="preserve">Cause-effect chart (exercise → more CO₂ → body response).</w:t>
                </w:r>
              </w:sdtContent>
            </w:sdt>
          </w:p>
          <w:p w:rsidR="00000000" w:rsidDel="00000000" w:rsidP="00000000" w:rsidRDefault="00000000" w:rsidRPr="00000000" w14:paraId="00000093">
            <w:pPr>
              <w:widowControl w:val="1"/>
              <w:numPr>
                <w:ilvl w:val="1"/>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sdt>
              <w:sdtPr>
                <w:id w:val="-1783226874"/>
                <w:tag w:val="goog_rdk_6"/>
              </w:sdtPr>
              <w:sdtContent>
                <w:r w:rsidDel="00000000" w:rsidR="00000000" w:rsidRPr="00000000">
                  <w:rPr>
                    <w:rFonts w:ascii="Arial Unicode MS" w:cs="Arial Unicode MS" w:eastAsia="Arial Unicode MS" w:hAnsi="Arial Unicode MS"/>
                    <w:sz w:val="24"/>
                    <w:szCs w:val="24"/>
                    <w:rtl w:val="0"/>
                  </w:rPr>
                  <w:t xml:space="preserve">Model update with CO₂ as evidence.</w:t>
                </w:r>
              </w:sdtContent>
            </w:sdt>
          </w:p>
          <w:p w:rsidR="00000000" w:rsidDel="00000000" w:rsidP="00000000" w:rsidRDefault="00000000" w:rsidRPr="00000000" w14:paraId="00000094">
            <w:pPr>
              <w:widowControl w:val="1"/>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Moves:</w:t>
            </w:r>
          </w:p>
          <w:p w:rsidR="00000000" w:rsidDel="00000000" w:rsidP="00000000" w:rsidRDefault="00000000" w:rsidRPr="00000000" w14:paraId="00000095">
            <w:pPr>
              <w:widowControl w:val="1"/>
              <w:numPr>
                <w:ilvl w:val="1"/>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Lead reflection: </w:t>
            </w:r>
            <w:r w:rsidDel="00000000" w:rsidR="00000000" w:rsidRPr="00000000">
              <w:rPr>
                <w:rFonts w:ascii="Arial Narrow" w:cs="Arial Narrow" w:eastAsia="Arial Narrow" w:hAnsi="Arial Narrow"/>
                <w:i w:val="1"/>
                <w:iCs w:val="1"/>
                <w:sz w:val="24"/>
                <w:szCs w:val="24"/>
                <w:rtl w:val="0"/>
              </w:rPr>
              <w:t xml:space="preserve">“What does the limewater test show about what happens inside muscles?”</w:t>
            </w:r>
          </w:p>
          <w:p w:rsidR="00000000" w:rsidDel="00000000" w:rsidP="00000000" w:rsidRDefault="00000000" w:rsidRPr="00000000" w14:paraId="00000096">
            <w:pPr>
              <w:widowControl w:val="1"/>
              <w:numPr>
                <w:ilvl w:val="1"/>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Connect evidence to the idea of cellular respiration.</w:t>
            </w:r>
          </w:p>
          <w:p w:rsidR="00000000" w:rsidDel="00000000" w:rsidP="00000000" w:rsidRDefault="00000000" w:rsidRPr="00000000" w14:paraId="00000097">
            <w:pPr>
              <w:widowControl w:val="1"/>
              <w:numPr>
                <w:ilvl w:val="1"/>
                <w:numId w:val="2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450" w:hanging="360"/>
              <w:rPr>
                <w:rFonts w:ascii="Arial Narrow" w:cs="Arial Narrow" w:eastAsia="Arial Narrow" w:hAnsi="Arial Narrow"/>
                <w:sz w:val="24"/>
                <w:szCs w:val="24"/>
              </w:rPr>
            </w:pPr>
            <w:sdt>
              <w:sdtPr>
                <w:id w:val="-757270246"/>
                <w:tag w:val="goog_rdk_7"/>
              </w:sdtPr>
              <w:sdtContent>
                <w:r w:rsidDel="00000000" w:rsidR="00000000" w:rsidRPr="00000000">
                  <w:rPr>
                    <w:rFonts w:ascii="Arial Unicode MS" w:cs="Arial Unicode MS" w:eastAsia="Arial Unicode MS" w:hAnsi="Arial Unicode MS"/>
                    <w:sz w:val="24"/>
                    <w:szCs w:val="24"/>
                    <w:rtl w:val="0"/>
                  </w:rPr>
                  <w:t xml:space="preserve">Prompt students to compare their prior models and add CO₂ evidence.</w:t>
                </w:r>
              </w:sdtContent>
            </w:sdt>
          </w:p>
          <w:p w:rsidR="00000000" w:rsidDel="00000000" w:rsidP="00000000" w:rsidRDefault="00000000" w:rsidRPr="00000000" w14:paraId="00000098">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0"/>
                <w:bCs w:val="0"/>
                <w:sz w:val="26"/>
                <w:szCs w:val="26"/>
              </w:rPr>
            </w:pPr>
            <w:bookmarkStart w:colFirst="0" w:colLast="0" w:name="_heading=h.mixeao25k5uv" w:id="9"/>
            <w:bookmarkEnd w:id="9"/>
            <w:r w:rsidDel="00000000" w:rsidR="00000000" w:rsidRPr="00000000">
              <w:rPr>
                <w:rFonts w:ascii="Arial Narrow" w:cs="Arial Narrow" w:eastAsia="Arial Narrow" w:hAnsi="Arial Narrow"/>
                <w:b w:val="0"/>
                <w:bCs w:val="0"/>
                <w:sz w:val="26"/>
                <w:szCs w:val="26"/>
                <w:rtl w:val="0"/>
              </w:rPr>
              <w:t xml:space="preserve"> Making Sense of the Whole System</w:t>
            </w:r>
          </w:p>
          <w:p w:rsidR="00000000" w:rsidDel="00000000" w:rsidP="00000000" w:rsidRDefault="00000000" w:rsidRPr="00000000" w14:paraId="00000099">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Sense-Making Tool(s):</w:t>
            </w:r>
          </w:p>
          <w:p w:rsidR="00000000" w:rsidDel="00000000" w:rsidP="00000000" w:rsidRDefault="00000000" w:rsidRPr="00000000" w14:paraId="0000009A">
            <w:pPr>
              <w:widowControl w:val="1"/>
              <w:numPr>
                <w:ilvl w:val="1"/>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consensus model (whiteboard/poster showing full system).</w:t>
            </w:r>
          </w:p>
          <w:p w:rsidR="00000000" w:rsidDel="00000000" w:rsidP="00000000" w:rsidRDefault="00000000" w:rsidRPr="00000000" w14:paraId="0000009B">
            <w:pPr>
              <w:widowControl w:val="1"/>
              <w:numPr>
                <w:ilvl w:val="1"/>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 written explanation scaffold.</w:t>
            </w:r>
          </w:p>
          <w:p w:rsidR="00000000" w:rsidDel="00000000" w:rsidP="00000000" w:rsidRDefault="00000000" w:rsidRPr="00000000" w14:paraId="0000009C">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Moves:</w:t>
            </w:r>
          </w:p>
          <w:p w:rsidR="00000000" w:rsidDel="00000000" w:rsidP="00000000" w:rsidRDefault="00000000" w:rsidRPr="00000000" w14:paraId="0000009D">
            <w:pPr>
              <w:widowControl w:val="1"/>
              <w:numPr>
                <w:ilvl w:val="1"/>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Support students in merging all previous evidence into one complete model.</w:t>
            </w:r>
          </w:p>
          <w:p w:rsidR="00000000" w:rsidDel="00000000" w:rsidP="00000000" w:rsidRDefault="00000000" w:rsidRPr="00000000" w14:paraId="0000009E">
            <w:pPr>
              <w:widowControl w:val="1"/>
              <w:numPr>
                <w:ilvl w:val="1"/>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Encourage peer teaching: </w:t>
            </w:r>
            <w:r w:rsidDel="00000000" w:rsidR="00000000" w:rsidRPr="00000000">
              <w:rPr>
                <w:rFonts w:ascii="Arial Narrow" w:cs="Arial Narrow" w:eastAsia="Arial Narrow" w:hAnsi="Arial Narrow"/>
                <w:i w:val="1"/>
                <w:iCs w:val="1"/>
                <w:sz w:val="24"/>
                <w:szCs w:val="24"/>
                <w:rtl w:val="0"/>
              </w:rPr>
              <w:t xml:space="preserve">“Explain your model to another group.”</w:t>
            </w:r>
          </w:p>
          <w:p w:rsidR="00000000" w:rsidDel="00000000" w:rsidP="00000000" w:rsidRDefault="00000000" w:rsidRPr="00000000" w14:paraId="0000009F">
            <w:pPr>
              <w:widowControl w:val="1"/>
              <w:numPr>
                <w:ilvl w:val="1"/>
                <w:numId w:val="2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45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Scaffold the final explanation: </w:t>
            </w:r>
            <w:r w:rsidDel="00000000" w:rsidR="00000000" w:rsidRPr="00000000">
              <w:rPr>
                <w:rFonts w:ascii="Arial Narrow" w:cs="Arial Narrow" w:eastAsia="Arial Narrow" w:hAnsi="Arial Narrow"/>
                <w:i w:val="1"/>
                <w:iCs w:val="1"/>
                <w:sz w:val="24"/>
                <w:szCs w:val="24"/>
                <w:rtl w:val="0"/>
              </w:rPr>
              <w:t xml:space="preserve">“Start with what muscles need, then what the lungs do, then the heart’s role.”</w:t>
            </w:r>
          </w:p>
          <w:p w:rsidR="00000000" w:rsidDel="00000000" w:rsidP="00000000" w:rsidRDefault="00000000" w:rsidRPr="00000000" w14:paraId="000000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Questions on gaseous exchange and respiration </w:t>
            </w:r>
            <w:hyperlink r:id="rId15">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w:t>
            </w:r>
            <w:r w:rsidDel="00000000" w:rsidR="00000000" w:rsidRPr="00000000">
              <w:rPr>
                <w:rFonts w:ascii="Arial Narrow" w:cs="Arial Narrow" w:eastAsia="Arial Narrow" w:hAnsi="Arial Narrow"/>
                <w:b w:val="1"/>
                <w:bCs w:val="1"/>
                <w:i w:val="1"/>
                <w:iCs w:val="1"/>
                <w:rtl w:val="0"/>
              </w:rPr>
              <w:t xml:space="preserve">HERE</w:t>
            </w:r>
            <w:r w:rsidDel="00000000" w:rsidR="00000000" w:rsidRPr="00000000">
              <w:rPr>
                <w:rtl w:val="0"/>
              </w:rPr>
            </w:r>
          </w:p>
          <w:p w:rsidR="00000000" w:rsidDel="00000000" w:rsidP="00000000" w:rsidRDefault="00000000" w:rsidRPr="00000000" w14:paraId="000000A3">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996935643"/>
              <w:tag w:val="goog_rdk_8"/>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A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Breathing and pulse rate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Pulse and breathing are slower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At rest, the body does not need much oxygen or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When the body is resting, the heart and lungs work at a lower rate because muscles need less oxygen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Changes during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Pulse and breathing became faster after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Exercise increases the body’s demand for oxygen and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heart and lungs respond by working faster to supply more oxygen and remove waste carbon dioxide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Carbon dioxide and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More carbon dioxide is produced after exercise, limewater turned cloudy faster</w:t>
                      </w:r>
                    </w:p>
                    <w:p w:rsidR="00000000" w:rsidDel="00000000" w:rsidP="00000000" w:rsidRDefault="00000000" w:rsidRPr="00000000" w14:paraId="000000B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Muscles produce more carbon dioxide when energy demand increases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lungs must work harder to remove excess carbon dioxide during exercise</w:t>
                      </w:r>
                    </w:p>
                  </w:tc>
                </w:tr>
              </w:tbl>
            </w:sdtContent>
          </w:sdt>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C">
            <w:pPr>
              <w:numPr>
                <w:ilvl w:val="0"/>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1">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0" w:afterAutospacing="0" w:before="240" w:line="254"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When you run, your muscles need more energy to keep working. Energy in the body is released through a process called cellular respiration, which uses oxygen and produces carbon dioxide as waste.</w:t>
            </w:r>
          </w:p>
          <w:p w:rsidR="00000000" w:rsidDel="00000000" w:rsidP="00000000" w:rsidRDefault="00000000" w:rsidRPr="00000000" w14:paraId="000000C2">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As muscles demand more oxygen and release more carbon dioxide, your body responds by making you breathe faster and deeper. This brings more oxygen into the lungs and removes carbon dioxide more quickly.</w:t>
            </w:r>
          </w:p>
          <w:p w:rsidR="00000000" w:rsidDel="00000000" w:rsidP="00000000" w:rsidRDefault="00000000" w:rsidRPr="00000000" w14:paraId="000000C3">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At the same time, your heart beats faster to pump more oxygen-rich blood to the muscles and carry away carbon dioxide.</w:t>
            </w:r>
          </w:p>
          <w:p w:rsidR="00000000" w:rsidDel="00000000" w:rsidP="00000000" w:rsidRDefault="00000000" w:rsidRPr="00000000" w14:paraId="000000C4">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24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faster heartbeat and breathing work together to match the supply of oxygen with the muscles’ increased energy needs during exercise.</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6">
            <w:pPr>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rtl w:val="0"/>
              </w:rPr>
              <w:t xml:space="preserve">Revisit the Driving questions to identify what evidence students have gathered to help them answer the questions.  </w:t>
            </w:r>
            <w:r w:rsidDel="00000000" w:rsidR="00000000" w:rsidRPr="00000000">
              <w:rPr>
                <w:rFonts w:ascii="Arial Narrow" w:cs="Arial Narrow" w:eastAsia="Arial Narrow" w:hAnsi="Arial Narrow"/>
                <w:b w:val="1"/>
                <w:bCs w:val="1"/>
                <w:sz w:val="26"/>
                <w:szCs w:val="26"/>
                <w:rtl w:val="0"/>
              </w:rPr>
              <w:t xml:space="preserve"> Gaseous Exchange and </w:t>
            </w:r>
            <w:r w:rsidDel="00000000" w:rsidR="00000000" w:rsidRPr="00000000">
              <w:rPr>
                <w:rFonts w:ascii="Arial Narrow" w:cs="Arial Narrow" w:eastAsia="Arial Narrow" w:hAnsi="Arial Narrow"/>
                <w:b w:val="1"/>
                <w:bCs w:val="1"/>
                <w:sz w:val="26"/>
                <w:szCs w:val="26"/>
                <w:rtl w:val="0"/>
              </w:rPr>
              <w:t xml:space="preserve">Respiration</w:t>
            </w:r>
            <w:r w:rsidDel="00000000" w:rsidR="00000000" w:rsidRPr="00000000">
              <w:rPr>
                <w:rtl w:val="0"/>
              </w:rPr>
            </w:r>
          </w:p>
          <w:p w:rsidR="00000000" w:rsidDel="00000000" w:rsidP="00000000" w:rsidRDefault="00000000" w:rsidRPr="00000000" w14:paraId="000000C7">
            <w:pPr>
              <w:numPr>
                <w:ilvl w:val="0"/>
                <w:numId w:val="3"/>
              </w:numPr>
              <w:spacing w:after="0" w:afterAutospacing="0" w:befor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sz w:val="26"/>
                <w:szCs w:val="26"/>
                <w:rtl w:val="0"/>
              </w:rPr>
              <w:t xml:space="preserve">Breathing and pulse rate</w:t>
            </w:r>
            <w:r w:rsidDel="00000000" w:rsidR="00000000" w:rsidRPr="00000000">
              <w:rPr>
                <w:rFonts w:ascii="Arial Narrow" w:cs="Arial Narrow" w:eastAsia="Arial Narrow" w:hAnsi="Arial Narrow"/>
                <w:rtl w:val="0"/>
              </w:rPr>
              <w:t xml:space="preserve"> When you run, your muscles need more energy to keep working. Energy in the body is released through a process called cellular respiration, which uses oxygen and produces carbon dioxide as waste.</w:t>
            </w:r>
          </w:p>
          <w:p w:rsidR="00000000" w:rsidDel="00000000" w:rsidP="00000000" w:rsidRDefault="00000000" w:rsidRPr="00000000" w14:paraId="000000C8">
            <w:pPr>
              <w:numPr>
                <w:ilvl w:val="0"/>
                <w:numId w:val="2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sz w:val="26"/>
                <w:szCs w:val="26"/>
                <w:rtl w:val="0"/>
              </w:rPr>
              <w:t xml:space="preserve">(Carbon Dioxide and Energy)</w:t>
            </w:r>
            <w:r w:rsidDel="00000000" w:rsidR="00000000" w:rsidRPr="00000000">
              <w:rPr>
                <w:rFonts w:ascii="Arial Narrow" w:cs="Arial Narrow" w:eastAsia="Arial Narrow" w:hAnsi="Arial Narrow"/>
                <w:rtl w:val="0"/>
              </w:rPr>
              <w:t xml:space="preserve">As muscles demand more oxygen and release more carbon dioxide, your body responds by making you breathe faster and deeper. This brings more oxygen into the lungs and removes carbon dioxide more quickly.</w:t>
            </w:r>
          </w:p>
          <w:p w:rsidR="00000000" w:rsidDel="00000000" w:rsidP="00000000" w:rsidRDefault="00000000" w:rsidRPr="00000000" w14:paraId="000000C9">
            <w:pPr>
              <w:numPr>
                <w:ilvl w:val="0"/>
                <w:numId w:val="2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sz w:val="26"/>
                <w:szCs w:val="26"/>
                <w:rtl w:val="0"/>
              </w:rPr>
              <w:t xml:space="preserve">(Changes During Exercise)</w:t>
            </w:r>
            <w:r w:rsidDel="00000000" w:rsidR="00000000" w:rsidRPr="00000000">
              <w:rPr>
                <w:rFonts w:ascii="Arial Narrow" w:cs="Arial Narrow" w:eastAsia="Arial Narrow" w:hAnsi="Arial Narrow"/>
                <w:rtl w:val="0"/>
              </w:rPr>
              <w:t xml:space="preserve">At the same time, your heart beats faster to pump more oxygen-rich blood to the muscles and carry away carbon dioxide.</w:t>
            </w:r>
          </w:p>
          <w:p w:rsidR="00000000" w:rsidDel="00000000" w:rsidP="00000000" w:rsidRDefault="00000000" w:rsidRPr="00000000" w14:paraId="000000CA">
            <w:pPr>
              <w:numPr>
                <w:ilvl w:val="0"/>
                <w:numId w:val="27"/>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faster heartbeat and breathing work together to match the supply of oxygen with the muscles’ increased energy needs during exercise.</w:t>
            </w:r>
          </w:p>
          <w:p w:rsidR="00000000" w:rsidDel="00000000" w:rsidP="00000000" w:rsidRDefault="00000000" w:rsidRPr="00000000" w14:paraId="000000CB">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C">
            <w:pPr>
              <w:rPr>
                <w:rFonts w:ascii="Arial Narrow" w:cs="Arial Narrow" w:eastAsia="Arial Narrow" w:hAnsi="Arial Narrow"/>
                <w:color w:val="99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r w:rsidDel="00000000" w:rsidR="00000000" w:rsidRPr="00000000">
              <w:rPr>
                <w:rtl w:val="0"/>
              </w:rPr>
            </w:r>
          </w:p>
          <w:p w:rsidR="00000000" w:rsidDel="00000000" w:rsidP="00000000" w:rsidRDefault="00000000" w:rsidRPr="00000000" w14:paraId="000000CE">
            <w:pPr>
              <w:pStyle w:val="Heading3"/>
              <w:keepNext w:val="0"/>
              <w:keepLines w:val="0"/>
              <w:rPr>
                <w:rFonts w:ascii="Arial Narrow" w:cs="Arial Narrow" w:eastAsia="Arial Narrow" w:hAnsi="Arial Narrow"/>
                <w:b w:val="0"/>
                <w:bCs w:val="0"/>
                <w:sz w:val="26"/>
                <w:szCs w:val="26"/>
              </w:rPr>
            </w:pPr>
            <w:bookmarkStart w:colFirst="0" w:colLast="0" w:name="_heading=h.8znsnuassmer" w:id="10"/>
            <w:bookmarkEnd w:id="10"/>
            <w:r w:rsidDel="00000000" w:rsidR="00000000" w:rsidRPr="00000000">
              <w:rPr>
                <w:rFonts w:ascii="Arial Narrow" w:cs="Arial Narrow" w:eastAsia="Arial Narrow" w:hAnsi="Arial Narrow"/>
                <w:b w:val="0"/>
                <w:bCs w:val="0"/>
                <w:sz w:val="26"/>
                <w:szCs w:val="26"/>
                <w:rtl w:val="0"/>
              </w:rPr>
              <w:t xml:space="preserve">Step 1: Revisit All Evidence </w:t>
            </w:r>
          </w:p>
          <w:p w:rsidR="00000000" w:rsidDel="00000000" w:rsidP="00000000" w:rsidRDefault="00000000" w:rsidRPr="00000000" w14:paraId="000000CF">
            <w:pPr>
              <w:numPr>
                <w:ilvl w:val="0"/>
                <w:numId w:val="2"/>
              </w:numPr>
              <w:spacing w:after="0" w:afterAutospacing="0" w:before="240" w:lineRule="auto"/>
              <w:ind w:left="180" w:hanging="360"/>
              <w:rPr>
                <w:rFonts w:ascii="Arial Narrow" w:cs="Arial Narrow" w:eastAsia="Arial Narrow" w:hAnsi="Arial Narrow"/>
              </w:rPr>
            </w:pPr>
            <w:sdt>
              <w:sdtPr>
                <w:id w:val="-325749227"/>
                <w:tag w:val="goog_rdk_9"/>
              </w:sdtPr>
              <w:sdtContent>
                <w:r w:rsidDel="00000000" w:rsidR="00000000" w:rsidRPr="00000000">
                  <w:rPr>
                    <w:rFonts w:ascii="Arial Unicode MS" w:cs="Arial Unicode MS" w:eastAsia="Arial Unicode MS" w:hAnsi="Arial Unicode MS"/>
                    <w:rtl w:val="0"/>
                  </w:rPr>
                  <w:t xml:space="preserve">Activity: In groups, students review their evidence log (pulse rates, breathing data, CO₂ test, simulation notes).</w:t>
                </w:r>
              </w:sdtContent>
            </w:sdt>
          </w:p>
          <w:p w:rsidR="00000000" w:rsidDel="00000000" w:rsidP="00000000" w:rsidRDefault="00000000" w:rsidRPr="00000000" w14:paraId="000000D0">
            <w:pPr>
              <w:numPr>
                <w:ilvl w:val="0"/>
                <w:numId w:val="2"/>
              </w:numPr>
              <w:spacing w:after="0" w:afterAutospacing="0" w:before="0" w:beforeAutospacing="0" w:lineRule="auto"/>
              <w:ind w:left="1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Moves:</w:t>
            </w:r>
          </w:p>
          <w:p w:rsidR="00000000" w:rsidDel="00000000" w:rsidP="00000000" w:rsidRDefault="00000000" w:rsidRPr="00000000" w14:paraId="000000D1">
            <w:pPr>
              <w:numPr>
                <w:ilvl w:val="1"/>
                <w:numId w:val="2"/>
              </w:numPr>
              <w:spacing w:after="0" w:afterAutospacing="0" w:before="0" w:beforeAutospacing="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Ask: </w:t>
            </w:r>
            <w:r w:rsidDel="00000000" w:rsidR="00000000" w:rsidRPr="00000000">
              <w:rPr>
                <w:rFonts w:ascii="Arial Narrow" w:cs="Arial Narrow" w:eastAsia="Arial Narrow" w:hAnsi="Arial Narrow"/>
                <w:i w:val="1"/>
                <w:iCs w:val="1"/>
                <w:rtl w:val="0"/>
              </w:rPr>
              <w:t xml:space="preserve">“What did each lesson teach us about the phenomenon?”</w:t>
            </w:r>
          </w:p>
          <w:p w:rsidR="00000000" w:rsidDel="00000000" w:rsidP="00000000" w:rsidRDefault="00000000" w:rsidRPr="00000000" w14:paraId="000000D2">
            <w:pPr>
              <w:numPr>
                <w:ilvl w:val="1"/>
                <w:numId w:val="2"/>
              </w:numPr>
              <w:spacing w:after="240" w:before="0" w:beforeAutospacing="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Have students highlight the most important evidence.</w:t>
            </w:r>
          </w:p>
          <w:p w:rsidR="00000000" w:rsidDel="00000000" w:rsidP="00000000" w:rsidRDefault="00000000" w:rsidRPr="00000000" w14:paraId="000000D3">
            <w:pPr>
              <w:pStyle w:val="Heading3"/>
              <w:keepNext w:val="0"/>
              <w:keepLines w:val="0"/>
              <w:rPr>
                <w:rFonts w:ascii="Arial Narrow" w:cs="Arial Narrow" w:eastAsia="Arial Narrow" w:hAnsi="Arial Narrow"/>
                <w:b w:val="0"/>
                <w:bCs w:val="0"/>
                <w:sz w:val="26"/>
                <w:szCs w:val="26"/>
              </w:rPr>
            </w:pPr>
            <w:bookmarkStart w:colFirst="0" w:colLast="0" w:name="_heading=h.pfpwcbutkuxn" w:id="11"/>
            <w:bookmarkEnd w:id="11"/>
            <w:r w:rsidDel="00000000" w:rsidR="00000000" w:rsidRPr="00000000">
              <w:rPr>
                <w:rFonts w:ascii="Arial Narrow" w:cs="Arial Narrow" w:eastAsia="Arial Narrow" w:hAnsi="Arial Narrow"/>
                <w:b w:val="0"/>
                <w:bCs w:val="0"/>
                <w:sz w:val="26"/>
                <w:szCs w:val="26"/>
                <w:rtl w:val="0"/>
              </w:rPr>
              <w:t xml:space="preserve">Step 2: Build the Model Storyline </w:t>
            </w:r>
          </w:p>
          <w:p w:rsidR="00000000" w:rsidDel="00000000" w:rsidP="00000000" w:rsidRDefault="00000000" w:rsidRPr="00000000" w14:paraId="000000D4">
            <w:pPr>
              <w:numPr>
                <w:ilvl w:val="0"/>
                <w:numId w:val="1"/>
              </w:numPr>
              <w:spacing w:after="0" w:afterAutospacing="0" w:before="240" w:lineRule="auto"/>
              <w:ind w:left="270" w:hanging="360"/>
              <w:rPr>
                <w:rFonts w:ascii="Arial Narrow" w:cs="Arial Narrow" w:eastAsia="Arial Narrow" w:hAnsi="Arial Narrow"/>
              </w:rPr>
            </w:pPr>
            <w:sdt>
              <w:sdtPr>
                <w:id w:val="660901631"/>
                <w:tag w:val="goog_rdk_10"/>
              </w:sdtPr>
              <w:sdtContent>
                <w:r w:rsidDel="00000000" w:rsidR="00000000" w:rsidRPr="00000000">
                  <w:rPr>
                    <w:rFonts w:ascii="Arial Unicode MS" w:cs="Arial Unicode MS" w:eastAsia="Arial Unicode MS" w:hAnsi="Arial Unicode MS"/>
                    <w:rtl w:val="0"/>
                  </w:rPr>
                  <w:t xml:space="preserve">Activity: Students sequence the evidence into a logical flow → muscles need more energy → need more O₂ → faster breathing → faster heartbeat → removal of CO₂.</w:t>
                </w:r>
              </w:sdtContent>
            </w:sdt>
          </w:p>
          <w:p w:rsidR="00000000" w:rsidDel="00000000" w:rsidP="00000000" w:rsidRDefault="00000000" w:rsidRPr="00000000" w14:paraId="000000D5">
            <w:pPr>
              <w:numPr>
                <w:ilvl w:val="0"/>
                <w:numId w:val="1"/>
              </w:numPr>
              <w:spacing w:after="0" w:afterAutospacing="0" w:before="0" w:beforeAutospacing="0" w:lineRule="auto"/>
              <w:ind w:left="27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Moves:</w:t>
            </w:r>
          </w:p>
          <w:p w:rsidR="00000000" w:rsidDel="00000000" w:rsidP="00000000" w:rsidRDefault="00000000" w:rsidRPr="00000000" w14:paraId="000000D6">
            <w:pPr>
              <w:numPr>
                <w:ilvl w:val="1"/>
                <w:numId w:val="1"/>
              </w:numPr>
              <w:spacing w:after="0" w:afterAutospacing="0" w:before="0" w:beforeAutospacing="0" w:lineRule="auto"/>
              <w:ind w:left="5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Provide sentence stems: </w:t>
            </w:r>
            <w:r w:rsidDel="00000000" w:rsidR="00000000" w:rsidRPr="00000000">
              <w:rPr>
                <w:rFonts w:ascii="Arial Narrow" w:cs="Arial Narrow" w:eastAsia="Arial Narrow" w:hAnsi="Arial Narrow"/>
                <w:i w:val="1"/>
                <w:iCs w:val="1"/>
                <w:rtl w:val="0"/>
              </w:rPr>
              <w:t xml:space="preserve">“First…, Then…, As a result…”</w:t>
            </w:r>
          </w:p>
          <w:p w:rsidR="00000000" w:rsidDel="00000000" w:rsidP="00000000" w:rsidRDefault="00000000" w:rsidRPr="00000000" w14:paraId="000000D7">
            <w:pPr>
              <w:numPr>
                <w:ilvl w:val="1"/>
                <w:numId w:val="1"/>
              </w:numPr>
              <w:spacing w:after="240" w:before="0" w:beforeAutospacing="0" w:lineRule="auto"/>
              <w:ind w:left="5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Remind: </w:t>
            </w:r>
            <w:r w:rsidDel="00000000" w:rsidR="00000000" w:rsidRPr="00000000">
              <w:rPr>
                <w:rFonts w:ascii="Arial Narrow" w:cs="Arial Narrow" w:eastAsia="Arial Narrow" w:hAnsi="Arial Narrow"/>
                <w:i w:val="1"/>
                <w:iCs w:val="1"/>
                <w:rtl w:val="0"/>
              </w:rPr>
              <w:t xml:space="preserve">“A good model tells a story.”</w:t>
            </w:r>
            <w:r w:rsidDel="00000000" w:rsidR="00000000" w:rsidRPr="00000000">
              <w:rPr>
                <w:rtl w:val="0"/>
              </w:rPr>
            </w:r>
          </w:p>
          <w:p w:rsidR="00000000" w:rsidDel="00000000" w:rsidP="00000000" w:rsidRDefault="00000000" w:rsidRPr="00000000" w14:paraId="000000D8">
            <w:pPr>
              <w:pStyle w:val="Heading3"/>
              <w:keepNext w:val="0"/>
              <w:keepLines w:val="0"/>
              <w:rPr>
                <w:rFonts w:ascii="Arial Narrow" w:cs="Arial Narrow" w:eastAsia="Arial Narrow" w:hAnsi="Arial Narrow"/>
                <w:b w:val="0"/>
                <w:bCs w:val="0"/>
                <w:sz w:val="26"/>
                <w:szCs w:val="26"/>
              </w:rPr>
            </w:pPr>
            <w:bookmarkStart w:colFirst="0" w:colLast="0" w:name="_heading=h.4j0dmx4bwc4q" w:id="12"/>
            <w:bookmarkEnd w:id="12"/>
            <w:r w:rsidDel="00000000" w:rsidR="00000000" w:rsidRPr="00000000">
              <w:rPr>
                <w:rFonts w:ascii="Arial Narrow" w:cs="Arial Narrow" w:eastAsia="Arial Narrow" w:hAnsi="Arial Narrow"/>
                <w:b w:val="0"/>
                <w:bCs w:val="0"/>
                <w:sz w:val="26"/>
                <w:szCs w:val="26"/>
                <w:rtl w:val="0"/>
              </w:rPr>
              <w:t xml:space="preserve">Step 3: Visual Walkthrough of the Model </w:t>
            </w:r>
          </w:p>
          <w:p w:rsidR="00000000" w:rsidDel="00000000" w:rsidP="00000000" w:rsidRDefault="00000000" w:rsidRPr="00000000" w14:paraId="000000D9">
            <w:pPr>
              <w:numPr>
                <w:ilvl w:val="0"/>
                <w:numId w:val="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Groups present their final models (drawn on chart paper or slides).</w:t>
            </w:r>
          </w:p>
          <w:p w:rsidR="00000000" w:rsidDel="00000000" w:rsidP="00000000" w:rsidRDefault="00000000" w:rsidRPr="00000000" w14:paraId="000000DA">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Moves:</w:t>
            </w:r>
          </w:p>
          <w:p w:rsidR="00000000" w:rsidDel="00000000" w:rsidP="00000000" w:rsidRDefault="00000000" w:rsidRPr="00000000" w14:paraId="000000DB">
            <w:pPr>
              <w:numPr>
                <w:ilvl w:val="1"/>
                <w:numId w:val="4"/>
              </w:numPr>
              <w:spacing w:after="0" w:afterAutospacing="0" w:before="0" w:beforeAutospacing="0" w:lineRule="auto"/>
              <w:ind w:left="5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Prompt: </w:t>
            </w:r>
            <w:sdt>
              <w:sdtPr>
                <w:id w:val="293632385"/>
                <w:tag w:val="goog_rdk_11"/>
              </w:sdtPr>
              <w:sdtContent>
                <w:r w:rsidDel="00000000" w:rsidR="00000000" w:rsidRPr="00000000">
                  <w:rPr>
                    <w:rFonts w:ascii="Arial Unicode MS" w:cs="Arial Unicode MS" w:eastAsia="Arial Unicode MS" w:hAnsi="Arial Unicode MS"/>
                    <w:i w:val="1"/>
                    <w:iCs w:val="1"/>
                    <w:rtl w:val="0"/>
                  </w:rPr>
                  <w:t xml:space="preserve">“Point to the lungs. What happens here during running? Show me where the oxygen goes. Where does CO₂ come from?”</w:t>
                </w:r>
              </w:sdtContent>
            </w:sdt>
          </w:p>
          <w:p w:rsidR="00000000" w:rsidDel="00000000" w:rsidP="00000000" w:rsidRDefault="00000000" w:rsidRPr="00000000" w14:paraId="000000DC">
            <w:pPr>
              <w:numPr>
                <w:ilvl w:val="1"/>
                <w:numId w:val="4"/>
              </w:numPr>
              <w:spacing w:after="240" w:before="0" w:beforeAutospacing="0" w:lineRule="auto"/>
              <w:ind w:left="5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Clarify any misconceptions (e.g., oxygen is used in muscles, not “made” there).</w:t>
            </w:r>
          </w:p>
          <w:p w:rsidR="00000000" w:rsidDel="00000000" w:rsidP="00000000" w:rsidRDefault="00000000" w:rsidRPr="00000000" w14:paraId="000000DD">
            <w:pPr>
              <w:pStyle w:val="Heading3"/>
              <w:keepNext w:val="0"/>
              <w:keepLines w:val="0"/>
              <w:rPr>
                <w:rFonts w:ascii="Arial Narrow" w:cs="Arial Narrow" w:eastAsia="Arial Narrow" w:hAnsi="Arial Narrow"/>
                <w:b w:val="0"/>
                <w:bCs w:val="0"/>
                <w:sz w:val="26"/>
                <w:szCs w:val="26"/>
              </w:rPr>
            </w:pPr>
            <w:bookmarkStart w:colFirst="0" w:colLast="0" w:name="_heading=h.w7ot4bcns0h1" w:id="13"/>
            <w:bookmarkEnd w:id="13"/>
            <w:r w:rsidDel="00000000" w:rsidR="00000000" w:rsidRPr="00000000">
              <w:rPr>
                <w:rFonts w:ascii="Arial Narrow" w:cs="Arial Narrow" w:eastAsia="Arial Narrow" w:hAnsi="Arial Narrow"/>
                <w:b w:val="0"/>
                <w:bCs w:val="0"/>
                <w:sz w:val="26"/>
                <w:szCs w:val="26"/>
                <w:rtl w:val="0"/>
              </w:rPr>
              <w:t xml:space="preserve">Step 4: Compare and Refine Models</w:t>
            </w:r>
          </w:p>
          <w:p w:rsidR="00000000" w:rsidDel="00000000" w:rsidP="00000000" w:rsidRDefault="00000000" w:rsidRPr="00000000" w14:paraId="000000DE">
            <w:pPr>
              <w:numPr>
                <w:ilvl w:val="0"/>
                <w:numId w:val="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Gallery walk – groups look at each other’s models and note similarities/differences.</w:t>
            </w:r>
          </w:p>
          <w:p w:rsidR="00000000" w:rsidDel="00000000" w:rsidP="00000000" w:rsidRDefault="00000000" w:rsidRPr="00000000" w14:paraId="000000DF">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Moves:</w:t>
            </w:r>
          </w:p>
          <w:p w:rsidR="00000000" w:rsidDel="00000000" w:rsidP="00000000" w:rsidRDefault="00000000" w:rsidRPr="00000000" w14:paraId="000000E0">
            <w:pPr>
              <w:numPr>
                <w:ilvl w:val="1"/>
                <w:numId w:val="6"/>
              </w:numPr>
              <w:spacing w:after="0" w:afterAutospacing="0" w:before="0" w:beforeAutospacing="0" w:lineRule="auto"/>
              <w:ind w:left="5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Ask: </w:t>
            </w:r>
            <w:r w:rsidDel="00000000" w:rsidR="00000000" w:rsidRPr="00000000">
              <w:rPr>
                <w:rFonts w:ascii="Arial Narrow" w:cs="Arial Narrow" w:eastAsia="Arial Narrow" w:hAnsi="Arial Narrow"/>
                <w:i w:val="1"/>
                <w:iCs w:val="1"/>
                <w:rtl w:val="0"/>
              </w:rPr>
              <w:t xml:space="preserve">“What do all models agree on? Where do they differ?”</w:t>
            </w:r>
          </w:p>
          <w:p w:rsidR="00000000" w:rsidDel="00000000" w:rsidP="00000000" w:rsidRDefault="00000000" w:rsidRPr="00000000" w14:paraId="000000E1">
            <w:pPr>
              <w:numPr>
                <w:ilvl w:val="1"/>
                <w:numId w:val="6"/>
              </w:numPr>
              <w:spacing w:after="240" w:before="0" w:beforeAutospacing="0" w:lineRule="auto"/>
              <w:ind w:left="5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Facilitate a short discussion to refine towards one class consensus model.</w:t>
            </w:r>
          </w:p>
          <w:p w:rsidR="00000000" w:rsidDel="00000000" w:rsidP="00000000" w:rsidRDefault="00000000" w:rsidRPr="00000000" w14:paraId="000000E2">
            <w:pPr>
              <w:pStyle w:val="Heading3"/>
              <w:keepNext w:val="0"/>
              <w:keepLines w:val="0"/>
              <w:rPr>
                <w:rFonts w:ascii="Arial Narrow" w:cs="Arial Narrow" w:eastAsia="Arial Narrow" w:hAnsi="Arial Narrow"/>
                <w:b w:val="0"/>
                <w:bCs w:val="0"/>
                <w:sz w:val="26"/>
                <w:szCs w:val="26"/>
              </w:rPr>
            </w:pPr>
            <w:bookmarkStart w:colFirst="0" w:colLast="0" w:name="_heading=h.ysh009k79vx3" w:id="14"/>
            <w:bookmarkEnd w:id="14"/>
            <w:r w:rsidDel="00000000" w:rsidR="00000000" w:rsidRPr="00000000">
              <w:rPr>
                <w:rFonts w:ascii="Arial Narrow" w:cs="Arial Narrow" w:eastAsia="Arial Narrow" w:hAnsi="Arial Narrow"/>
                <w:b w:val="0"/>
                <w:bCs w:val="0"/>
                <w:sz w:val="26"/>
                <w:szCs w:val="26"/>
                <w:rtl w:val="0"/>
              </w:rPr>
              <w:t xml:space="preserve">Step 5: Translate Model into Words </w:t>
            </w:r>
          </w:p>
          <w:p w:rsidR="00000000" w:rsidDel="00000000" w:rsidP="00000000" w:rsidRDefault="00000000" w:rsidRPr="00000000" w14:paraId="000000E3">
            <w:pPr>
              <w:numPr>
                <w:ilvl w:val="0"/>
                <w:numId w:val="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Students use the class consensus model to draft 3–4 sentences explaining the system.</w:t>
            </w:r>
          </w:p>
          <w:p w:rsidR="00000000" w:rsidDel="00000000" w:rsidP="00000000" w:rsidRDefault="00000000" w:rsidRPr="00000000" w14:paraId="000000E4">
            <w:pPr>
              <w:numPr>
                <w:ilvl w:val="0"/>
                <w:numId w:val="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Moves:</w:t>
            </w:r>
          </w:p>
          <w:p w:rsidR="00000000" w:rsidDel="00000000" w:rsidP="00000000" w:rsidRDefault="00000000" w:rsidRPr="00000000" w14:paraId="000000E5">
            <w:pPr>
              <w:numPr>
                <w:ilvl w:val="1"/>
                <w:numId w:val="8"/>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Scaffold with guiding prompts:</w:t>
            </w:r>
          </w:p>
          <w:p w:rsidR="00000000" w:rsidDel="00000000" w:rsidP="00000000" w:rsidRDefault="00000000" w:rsidRPr="00000000" w14:paraId="000000E6">
            <w:pPr>
              <w:numPr>
                <w:ilvl w:val="2"/>
                <w:numId w:val="8"/>
              </w:numPr>
              <w:spacing w:after="0" w:afterAutospacing="0" w:before="0" w:beforeAutospacing="0" w:lineRule="auto"/>
              <w:ind w:left="63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do the muscles need during exercise?</w:t>
            </w:r>
          </w:p>
          <w:p w:rsidR="00000000" w:rsidDel="00000000" w:rsidP="00000000" w:rsidRDefault="00000000" w:rsidRPr="00000000" w14:paraId="000000E7">
            <w:pPr>
              <w:numPr>
                <w:ilvl w:val="2"/>
                <w:numId w:val="8"/>
              </w:numPr>
              <w:spacing w:after="0" w:afterAutospacing="0" w:before="0" w:beforeAutospacing="0" w:lineRule="auto"/>
              <w:ind w:left="63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 the lungs respond?</w:t>
            </w:r>
          </w:p>
          <w:p w:rsidR="00000000" w:rsidDel="00000000" w:rsidP="00000000" w:rsidRDefault="00000000" w:rsidRPr="00000000" w14:paraId="000000E8">
            <w:pPr>
              <w:numPr>
                <w:ilvl w:val="2"/>
                <w:numId w:val="8"/>
              </w:numPr>
              <w:spacing w:after="0" w:afterAutospacing="0" w:before="0" w:beforeAutospacing="0" w:lineRule="auto"/>
              <w:ind w:left="63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the heart respond?</w:t>
            </w:r>
          </w:p>
          <w:p w:rsidR="00000000" w:rsidDel="00000000" w:rsidP="00000000" w:rsidRDefault="00000000" w:rsidRPr="00000000" w14:paraId="000000E9">
            <w:pPr>
              <w:numPr>
                <w:ilvl w:val="2"/>
                <w:numId w:val="8"/>
              </w:numPr>
              <w:spacing w:after="240" w:before="0" w:beforeAutospacing="0" w:lineRule="auto"/>
              <w:ind w:left="63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 they work together?</w:t>
            </w:r>
          </w:p>
          <w:p w:rsidR="00000000" w:rsidDel="00000000" w:rsidP="00000000" w:rsidRDefault="00000000" w:rsidRPr="00000000" w14:paraId="000000EA">
            <w:pPr>
              <w:spacing w:after="0" w:before="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B">
            <w:pP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E">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EF">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0">
      <w:pPr>
        <w:tabs>
          <w:tab w:val="left" w:leader="none" w:pos="3481"/>
        </w:tabs>
        <w:rPr>
          <w:rFonts w:ascii="Arial Narrow" w:cs="Arial Narrow" w:eastAsia="Arial Narrow" w:hAnsi="Arial Narrow"/>
        </w:rPr>
      </w:pPr>
      <w:r w:rsidDel="00000000" w:rsidR="00000000" w:rsidRPr="00000000">
        <w:rPr>
          <w:rtl w:val="0"/>
        </w:rPr>
      </w:r>
    </w:p>
    <w:sdt>
      <w:sdtPr>
        <w:lock w:val="contentLocked"/>
        <w:id w:val="-1948924373"/>
        <w:tag w:val="goog_rdk_12"/>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F1">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F2">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F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F4">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F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Collaboration is achieved when they are discussing in groups</w:t>
                </w:r>
              </w:p>
              <w:p w:rsidR="00000000" w:rsidDel="00000000" w:rsidP="00000000" w:rsidRDefault="00000000" w:rsidRPr="00000000" w14:paraId="000000F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Critical thinking when doing a project to make a model</w:t>
                </w:r>
              </w:p>
              <w:p w:rsidR="00000000" w:rsidDel="00000000" w:rsidP="00000000" w:rsidRDefault="00000000" w:rsidRPr="00000000" w14:paraId="000000F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Self efficacy when presenting their work </w:t>
                </w:r>
              </w:p>
            </w:tc>
          </w:tr>
          <w:tr>
            <w:trPr>
              <w:cantSplit w:val="0"/>
              <w:tblHeader w:val="0"/>
            </w:trPr>
            <w:tc>
              <w:tcPr>
                <w:shd w:fill="fff2cc" w:val="clear"/>
              </w:tcPr>
              <w:p w:rsidR="00000000" w:rsidDel="00000000" w:rsidP="00000000" w:rsidRDefault="00000000" w:rsidRPr="00000000" w14:paraId="000000F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0F9">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F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Respect as they appreciate other students ideas</w:t>
                </w:r>
              </w:p>
              <w:p w:rsidR="00000000" w:rsidDel="00000000" w:rsidP="00000000" w:rsidRDefault="00000000" w:rsidRPr="00000000" w14:paraId="000000F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Unity as they work in groups</w:t>
                </w:r>
              </w:p>
            </w:tc>
          </w:tr>
          <w:tr>
            <w:trPr>
              <w:cantSplit w:val="0"/>
              <w:tblHeader w:val="0"/>
            </w:trPr>
            <w:tc>
              <w:tcPr>
                <w:shd w:fill="fff2cc" w:val="clear"/>
              </w:tcPr>
              <w:p w:rsidR="00000000" w:rsidDel="00000000" w:rsidP="00000000" w:rsidRDefault="00000000" w:rsidRPr="00000000" w14:paraId="000000F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F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F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Involvement of parents to help them do the projects</w:t>
                </w:r>
              </w:p>
            </w:tc>
          </w:tr>
          <w:tr>
            <w:trPr>
              <w:cantSplit w:val="0"/>
              <w:tblHeader w:val="0"/>
            </w:trPr>
            <w:tc>
              <w:tcPr>
                <w:shd w:fill="fff2cc" w:val="clear"/>
              </w:tcPr>
              <w:p w:rsidR="00000000" w:rsidDel="00000000" w:rsidP="00000000" w:rsidRDefault="00000000" w:rsidRPr="00000000" w14:paraId="000000F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0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yes . medicine, nursing, paramedics</w:t>
                </w:r>
              </w:p>
            </w:tc>
          </w:tr>
          <w:tr>
            <w:trPr>
              <w:cantSplit w:val="0"/>
              <w:tblHeader w:val="0"/>
            </w:trPr>
            <w:tc>
              <w:tcPr>
                <w:shd w:fill="fff2cc" w:val="clear"/>
              </w:tcPr>
              <w:p w:rsidR="00000000" w:rsidDel="00000000" w:rsidP="00000000" w:rsidRDefault="00000000" w:rsidRPr="00000000" w14:paraId="0000010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0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Yes rubric for the project of creating a model</w:t>
                </w:r>
              </w:p>
            </w:tc>
          </w:tr>
        </w:tbl>
      </w:sdtContent>
    </w:sdt>
    <w:p w:rsidR="00000000" w:rsidDel="00000000" w:rsidP="00000000" w:rsidRDefault="00000000" w:rsidRPr="00000000" w14:paraId="0000010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4">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05">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6">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6">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07">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8">
        <w:r w:rsidDel="00000000" w:rsidR="00000000" w:rsidRPr="00000000">
          <w:rPr>
            <w:rFonts w:ascii="Roboto" w:cs="Roboto" w:eastAsia="Roboto" w:hAnsi="Roboto"/>
            <w:b w:val="1"/>
            <w:bCs w:val="1"/>
            <w:color w:val="001d35"/>
            <w:sz w:val="24"/>
            <w:szCs w:val="24"/>
            <w:u w:val="single"/>
            <w:rtl w:val="0"/>
          </w:rPr>
          <w:t xml:space="preserve">Self-efficacy:</w:t>
        </w:r>
      </w:hyperlink>
      <w:hyperlink r:id="rId1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8">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09">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0">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A">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0B">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C">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0D">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0E">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0F">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bCs w:val="1"/>
            <w:color w:val="001d35"/>
            <w:sz w:val="24"/>
            <w:szCs w:val="24"/>
            <w:u w:val="single"/>
            <w:rtl w:val="0"/>
          </w:rPr>
          <w:t xml:space="preserve">Citizenship:</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0">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11">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2">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1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5">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16">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17">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18">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19">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1A">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1B">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1C">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1D">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1E">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1F">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20">
      <w:pPr>
        <w:numPr>
          <w:ilvl w:val="0"/>
          <w:numId w:val="11"/>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21">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u w:val="none"/>
      </w:rPr>
    </w:lvl>
    <w:lvl w:ilvl="1">
      <w:start w:val="1"/>
      <w:numFmt w:val="bullet"/>
      <w:lvlText w:val="○"/>
      <w:lvlJc w:val="left"/>
      <w:pPr>
        <w:ind w:left="5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80" w:hanging="360"/>
      </w:pPr>
      <w:rPr>
        <w:u w:val="none"/>
      </w:rPr>
    </w:lvl>
    <w:lvl w:ilvl="1">
      <w:start w:val="1"/>
      <w:numFmt w:val="bullet"/>
      <w:lvlText w:val="○"/>
      <w:lvlJc w:val="left"/>
      <w:pPr>
        <w:ind w:left="36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5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5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63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1">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4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4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4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shorts/ItcdlUGq0Zg" TargetMode="External"/><Relationship Id="rId2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11" Type="http://schemas.openxmlformats.org/officeDocument/2006/relationships/hyperlink" Target="https://my.clevelandclinic.org/health/body/21205-respiratory-system" TargetMode="External"/><Relationship Id="rId10" Type="http://schemas.openxmlformats.org/officeDocument/2006/relationships/hyperlink" Target="https://my.clevelandclinic.org/health/body/circulatory-and-cardiovascular-system" TargetMode="External"/><Relationship Id="rId13" Type="http://schemas.openxmlformats.org/officeDocument/2006/relationships/hyperlink" Target="https://bio.libretexts.org/Bookshelves/Human_Biology/Human_Biology_(Wakim_and_Grewal)/05%3A_Cells/5.09%3A_Cellular_Respiration" TargetMode="External"/><Relationship Id="rId12" Type="http://schemas.openxmlformats.org/officeDocument/2006/relationships/hyperlink" Target="https://youtu.be/_vZ0lefPg_0?si=t5R6SpjZlUGYM4bf" TargetMode="External"/><Relationship Id="rId15" Type="http://schemas.openxmlformats.org/officeDocument/2006/relationships/hyperlink" Target="https://www.khanacademy.org/teacher/khanmigo-tools/questions-generator?resumeThreadId=6791833a71822fc42610c2f3f46f5ed7b587fb64" TargetMode="External"/><Relationship Id="rId14" Type="http://schemas.openxmlformats.org/officeDocument/2006/relationships/hyperlink" Target="https://www.pbslearningmedia.org/resource/tdc02.sci.life.reg.bodycontrol/body-control-center/?utm_source=chatgpt.com" TargetMode="External"/><Relationship Id="rId17"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s8QXzQNBQOyPe51hpX8XDPhw==">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