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DEDA" w14:textId="77777777" w:rsidR="00193293" w:rsidRDefault="00193293" w:rsidP="00193293">
      <w:pPr>
        <w:pStyle w:val="Heading2"/>
      </w:pPr>
      <w:bookmarkStart w:id="0" w:name="_Toc58140556"/>
      <w:r w:rsidRPr="00112AC4">
        <w:t>PROJECT</w:t>
      </w:r>
      <w:r>
        <w:t xml:space="preserve"> </w:t>
      </w:r>
      <w:r w:rsidRPr="00112AC4">
        <w:t>DESCRIPTION</w:t>
      </w:r>
      <w:r>
        <w:t xml:space="preserve"> AND PURPOSE</w:t>
      </w:r>
      <w:bookmarkEnd w:id="0"/>
    </w:p>
    <w:p w14:paraId="522B3D64" w14:textId="77777777" w:rsidR="00193293" w:rsidRDefault="00193293" w:rsidP="00193293">
      <w:pPr>
        <w:jc w:val="both"/>
      </w:pPr>
      <w:r>
        <w:t>This report describes a Smart Watch which provides health and fitness monitoring features to the customer. The following capabilities are offered:</w:t>
      </w:r>
    </w:p>
    <w:p w14:paraId="5FDF0A41" w14:textId="77777777" w:rsidR="00193293" w:rsidRDefault="00193293" w:rsidP="00193293">
      <w:pPr>
        <w:pStyle w:val="ListParagraph"/>
        <w:numPr>
          <w:ilvl w:val="0"/>
          <w:numId w:val="2"/>
        </w:numPr>
        <w:jc w:val="both"/>
      </w:pPr>
      <w:r>
        <w:t>Step Counting</w:t>
      </w:r>
    </w:p>
    <w:p w14:paraId="0A995328" w14:textId="77777777" w:rsidR="00193293" w:rsidRDefault="00193293" w:rsidP="00193293">
      <w:pPr>
        <w:pStyle w:val="ListParagraph"/>
        <w:numPr>
          <w:ilvl w:val="0"/>
          <w:numId w:val="2"/>
        </w:numPr>
        <w:jc w:val="both"/>
      </w:pPr>
      <w:r>
        <w:t>Heart Rate Monitoring</w:t>
      </w:r>
    </w:p>
    <w:p w14:paraId="3717DC74" w14:textId="77777777" w:rsidR="00193293" w:rsidRDefault="00193293" w:rsidP="00193293">
      <w:pPr>
        <w:pStyle w:val="ListParagraph"/>
        <w:numPr>
          <w:ilvl w:val="0"/>
          <w:numId w:val="2"/>
        </w:numPr>
        <w:jc w:val="both"/>
      </w:pPr>
      <w:r>
        <w:t>Sleep Monitoring</w:t>
      </w:r>
    </w:p>
    <w:p w14:paraId="29712D73" w14:textId="77777777" w:rsidR="00193293" w:rsidRDefault="00193293" w:rsidP="00193293">
      <w:pPr>
        <w:pStyle w:val="ListParagraph"/>
        <w:numPr>
          <w:ilvl w:val="0"/>
          <w:numId w:val="2"/>
        </w:numPr>
        <w:jc w:val="both"/>
      </w:pPr>
      <w:r>
        <w:t>Exercise Route Mapping</w:t>
      </w:r>
    </w:p>
    <w:p w14:paraId="75E97069" w14:textId="77777777" w:rsidR="00193293" w:rsidRDefault="00193293" w:rsidP="00193293">
      <w:pPr>
        <w:pStyle w:val="ListParagraph"/>
        <w:numPr>
          <w:ilvl w:val="0"/>
          <w:numId w:val="2"/>
        </w:numPr>
        <w:jc w:val="both"/>
      </w:pPr>
      <w:r>
        <w:t>Electrocardiogram</w:t>
      </w:r>
    </w:p>
    <w:p w14:paraId="178A71F8" w14:textId="77777777" w:rsidR="00193293" w:rsidRDefault="00193293" w:rsidP="00193293">
      <w:pPr>
        <w:pStyle w:val="ListParagraph"/>
        <w:numPr>
          <w:ilvl w:val="0"/>
          <w:numId w:val="2"/>
        </w:numPr>
        <w:jc w:val="both"/>
      </w:pPr>
      <w:r>
        <w:t>Health Check Notification</w:t>
      </w:r>
    </w:p>
    <w:p w14:paraId="3542FA75" w14:textId="77777777" w:rsidR="00193293" w:rsidRDefault="00193293" w:rsidP="00193293">
      <w:pPr>
        <w:jc w:val="both"/>
      </w:pPr>
      <w:r>
        <w:t>The purpose of the device is to provide the customer with a data-driven understanding of their health and fitness. The above features are enabled by onboard sensing, actuation, and bidirectional Bluetooth communication with another mobile device.</w:t>
      </w:r>
    </w:p>
    <w:p w14:paraId="658F194B" w14:textId="77777777" w:rsidR="00193293" w:rsidRPr="00834748" w:rsidRDefault="00193293" w:rsidP="00193293">
      <w:pPr>
        <w:ind w:firstLine="576"/>
        <w:jc w:val="both"/>
      </w:pPr>
      <w:r>
        <w:t>A variety of target users are considered for this product which</w:t>
      </w:r>
      <w:r w:rsidRPr="00834748">
        <w:t xml:space="preserve"> is inspired by wearable devices currently available in the market, such as the Charge </w:t>
      </w:r>
      <w:r w:rsidRPr="00DE5E19">
        <w:t xml:space="preserve">3 </w:t>
      </w:r>
      <w:r w:rsidRPr="00DE5E19">
        <w:rPr>
          <w:b/>
          <w:bCs/>
        </w:rPr>
        <w:t>[A]</w:t>
      </w:r>
      <w:r w:rsidRPr="00834748">
        <w:t xml:space="preserve"> offered by Fitbit, and the Galaxy Watch 3 offered by Samsung </w:t>
      </w:r>
      <w:r w:rsidRPr="00DE5E19">
        <w:rPr>
          <w:b/>
          <w:bCs/>
        </w:rPr>
        <w:t>[B]</w:t>
      </w:r>
      <w:r w:rsidRPr="00834748">
        <w:t xml:space="preserve">. </w:t>
      </w:r>
      <w:r>
        <w:t>T</w:t>
      </w:r>
      <w:r w:rsidRPr="00834748">
        <w:t>he requirements, design and management documentation relating to the development phase the project</w:t>
      </w:r>
      <w:r>
        <w:t>, are detailed within this document</w:t>
      </w:r>
      <w:r w:rsidRPr="00834748">
        <w:t xml:space="preserve">. </w:t>
      </w:r>
    </w:p>
    <w:p w14:paraId="3DCA3454" w14:textId="77777777" w:rsidR="00193293" w:rsidRPr="00A12A8F" w:rsidRDefault="00193293" w:rsidP="00193293">
      <w:pPr>
        <w:jc w:val="both"/>
      </w:pPr>
    </w:p>
    <w:p w14:paraId="11464B71" w14:textId="77777777" w:rsidR="00193293" w:rsidRPr="00C31D30" w:rsidRDefault="00193293" w:rsidP="00193293">
      <w:pPr>
        <w:pStyle w:val="Heading2"/>
      </w:pPr>
      <w:bookmarkStart w:id="1" w:name="_Toc58140557"/>
      <w:r>
        <w:t>PROJECT SCOPE</w:t>
      </w:r>
      <w:bookmarkEnd w:id="1"/>
    </w:p>
    <w:p w14:paraId="50C8E81F" w14:textId="77777777" w:rsidR="00193293" w:rsidRDefault="00193293" w:rsidP="00193293">
      <w:pPr>
        <w:pStyle w:val="Heading2"/>
        <w:numPr>
          <w:ilvl w:val="0"/>
          <w:numId w:val="0"/>
        </w:numPr>
        <w:ind w:firstLine="576"/>
        <w:jc w:val="both"/>
        <w:rPr>
          <w:b w:val="0"/>
          <w:bCs w:val="0"/>
        </w:rPr>
      </w:pPr>
      <w:r>
        <w:rPr>
          <w:b w:val="0"/>
          <w:bCs w:val="0"/>
        </w:rPr>
        <w:t xml:space="preserve">The focus of this project is the software which will be developed to run on the Smart Watch itself. The software running on the external connected device is considered to be out of scope. It is assumed that this capability is being developed by an external team. </w:t>
      </w:r>
    </w:p>
    <w:p w14:paraId="68BC3CF5" w14:textId="77777777" w:rsidR="0072469A" w:rsidRDefault="00193293"/>
    <w:sectPr w:rsidR="00724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B1EA1"/>
    <w:multiLevelType w:val="hybridMultilevel"/>
    <w:tmpl w:val="F42CDD3E"/>
    <w:lvl w:ilvl="0" w:tplc="7750DE8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06218B6"/>
    <w:multiLevelType w:val="hybridMultilevel"/>
    <w:tmpl w:val="08090025"/>
    <w:lvl w:ilvl="0" w:tplc="3ED4B6FA">
      <w:start w:val="1"/>
      <w:numFmt w:val="decimal"/>
      <w:pStyle w:val="Heading1"/>
      <w:lvlText w:val="%1"/>
      <w:lvlJc w:val="left"/>
      <w:pPr>
        <w:ind w:left="432" w:hanging="432"/>
      </w:pPr>
    </w:lvl>
    <w:lvl w:ilvl="1" w:tplc="46A0F9C4">
      <w:start w:val="1"/>
      <w:numFmt w:val="decimal"/>
      <w:pStyle w:val="Heading2"/>
      <w:lvlText w:val="%1.%2"/>
      <w:lvlJc w:val="left"/>
      <w:pPr>
        <w:ind w:left="576" w:hanging="576"/>
      </w:pPr>
    </w:lvl>
    <w:lvl w:ilvl="2" w:tplc="886653A4">
      <w:start w:val="1"/>
      <w:numFmt w:val="decimal"/>
      <w:pStyle w:val="Heading3"/>
      <w:lvlText w:val="%1.%2.%3"/>
      <w:lvlJc w:val="left"/>
      <w:pPr>
        <w:ind w:left="720" w:hanging="720"/>
      </w:pPr>
    </w:lvl>
    <w:lvl w:ilvl="3" w:tplc="3286AB4C">
      <w:start w:val="1"/>
      <w:numFmt w:val="decimal"/>
      <w:pStyle w:val="Heading4"/>
      <w:lvlText w:val="%1.%2.%3.%4"/>
      <w:lvlJc w:val="left"/>
      <w:pPr>
        <w:ind w:left="864" w:hanging="864"/>
      </w:pPr>
    </w:lvl>
    <w:lvl w:ilvl="4" w:tplc="0B062FAE">
      <w:start w:val="1"/>
      <w:numFmt w:val="decimal"/>
      <w:pStyle w:val="Heading5"/>
      <w:lvlText w:val="%1.%2.%3.%4.%5"/>
      <w:lvlJc w:val="left"/>
      <w:pPr>
        <w:ind w:left="1008" w:hanging="1008"/>
      </w:pPr>
    </w:lvl>
    <w:lvl w:ilvl="5" w:tplc="6B10C458">
      <w:start w:val="1"/>
      <w:numFmt w:val="decimal"/>
      <w:pStyle w:val="Heading6"/>
      <w:lvlText w:val="%1.%2.%3.%4.%5.%6"/>
      <w:lvlJc w:val="left"/>
      <w:pPr>
        <w:ind w:left="1152" w:hanging="1152"/>
      </w:pPr>
    </w:lvl>
    <w:lvl w:ilvl="6" w:tplc="F2D09758">
      <w:start w:val="1"/>
      <w:numFmt w:val="decimal"/>
      <w:pStyle w:val="Heading7"/>
      <w:lvlText w:val="%1.%2.%3.%4.%5.%6.%7"/>
      <w:lvlJc w:val="left"/>
      <w:pPr>
        <w:ind w:left="1296" w:hanging="1296"/>
      </w:pPr>
    </w:lvl>
    <w:lvl w:ilvl="7" w:tplc="8A4C085E">
      <w:start w:val="1"/>
      <w:numFmt w:val="decimal"/>
      <w:pStyle w:val="Heading8"/>
      <w:lvlText w:val="%1.%2.%3.%4.%5.%6.%7.%8"/>
      <w:lvlJc w:val="left"/>
      <w:pPr>
        <w:ind w:left="1440" w:hanging="1440"/>
      </w:pPr>
    </w:lvl>
    <w:lvl w:ilvl="8" w:tplc="51BCEAE6">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93"/>
    <w:rsid w:val="00133308"/>
    <w:rsid w:val="00193293"/>
    <w:rsid w:val="00CC1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92E3"/>
  <w15:chartTrackingRefBased/>
  <w15:docId w15:val="{265885B2-6D5B-4D3C-8AB5-8A14C424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93"/>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193293"/>
    <w:pPr>
      <w:keepNext/>
      <w:keepLines/>
      <w:numPr>
        <w:numId w:val="1"/>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193293"/>
    <w:pPr>
      <w:keepNext/>
      <w:keepLines/>
      <w:numPr>
        <w:ilvl w:val="1"/>
        <w:numId w:val="1"/>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193293"/>
    <w:pPr>
      <w:keepNext/>
      <w:keepLines/>
      <w:numPr>
        <w:ilvl w:val="2"/>
        <w:numId w:val="1"/>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193293"/>
    <w:pPr>
      <w:keepNext/>
      <w:keepLines/>
      <w:numPr>
        <w:ilvl w:val="3"/>
        <w:numId w:val="1"/>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193293"/>
    <w:pPr>
      <w:keepNext/>
      <w:keepLines/>
      <w:numPr>
        <w:ilvl w:val="4"/>
        <w:numId w:val="1"/>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19329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9329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93293"/>
    <w:pPr>
      <w:keepNext/>
      <w:keepLines/>
      <w:numPr>
        <w:ilvl w:val="7"/>
        <w:numId w:val="1"/>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193293"/>
    <w:pPr>
      <w:keepNext/>
      <w:keepLines/>
      <w:numPr>
        <w:ilvl w:val="8"/>
        <w:numId w:val="1"/>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93293"/>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193293"/>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193293"/>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193293"/>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193293"/>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193293"/>
    <w:rPr>
      <w:rFonts w:asciiTheme="majorHAnsi" w:eastAsiaTheme="majorEastAsia" w:hAnsiTheme="majorHAnsi" w:cstheme="majorBidi"/>
      <w:color w:val="1F3763"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193293"/>
    <w:rPr>
      <w:rFonts w:asciiTheme="majorHAnsi" w:eastAsiaTheme="majorEastAsia" w:hAnsiTheme="majorHAnsi" w:cstheme="majorBidi"/>
      <w:i/>
      <w:iCs/>
      <w:color w:val="1F3763"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193293"/>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193293"/>
    <w:rPr>
      <w:rFonts w:asciiTheme="majorHAnsi" w:eastAsiaTheme="majorEastAsia" w:hAnsiTheme="majorHAnsi" w:cstheme="majorBidi"/>
      <w:i/>
      <w:iCs/>
      <w:color w:val="272727" w:themeColor="text1" w:themeTint="D8"/>
      <w:kern w:val="24"/>
      <w:szCs w:val="21"/>
      <w:lang w:val="en-US" w:eastAsia="ja-JP"/>
    </w:rPr>
  </w:style>
  <w:style w:type="paragraph" w:styleId="ListParagraph">
    <w:name w:val="List Paragraph"/>
    <w:basedOn w:val="Normal"/>
    <w:uiPriority w:val="34"/>
    <w:unhideWhenUsed/>
    <w:qFormat/>
    <w:rsid w:val="00193293"/>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ULStudent:MARK.ROCHE</dc:creator>
  <cp:keywords/>
  <dc:description/>
  <cp:lastModifiedBy>ULStudent:MARK.ROCHE</cp:lastModifiedBy>
  <cp:revision>1</cp:revision>
  <dcterms:created xsi:type="dcterms:W3CDTF">2020-12-06T19:11:00Z</dcterms:created>
  <dcterms:modified xsi:type="dcterms:W3CDTF">2020-12-06T19:12:00Z</dcterms:modified>
</cp:coreProperties>
</file>