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DB6BA" w14:textId="14C7B115" w:rsidR="0004447E" w:rsidRPr="0062339A" w:rsidRDefault="0004447E" w:rsidP="000E24B8">
      <w:pPr>
        <w:pStyle w:val="Heading1"/>
        <w:pBdr>
          <w:bottom w:val="single" w:sz="8" w:space="7" w:color="000000"/>
        </w:pBdr>
        <w:jc w:val="center"/>
        <w:rPr>
          <w:sz w:val="36"/>
          <w:szCs w:val="36"/>
        </w:rPr>
      </w:pPr>
      <w:r w:rsidRPr="0062339A">
        <w:rPr>
          <w:sz w:val="36"/>
          <w:szCs w:val="36"/>
        </w:rPr>
        <w:t xml:space="preserve">Michael </w:t>
      </w:r>
      <w:r w:rsidR="0062339A" w:rsidRPr="0062339A">
        <w:rPr>
          <w:sz w:val="36"/>
          <w:szCs w:val="36"/>
        </w:rPr>
        <w:t xml:space="preserve">Alberto </w:t>
      </w:r>
      <w:r w:rsidRPr="0062339A">
        <w:rPr>
          <w:sz w:val="36"/>
          <w:szCs w:val="36"/>
        </w:rPr>
        <w:t xml:space="preserve">Arroyo Valenzuela </w:t>
      </w:r>
    </w:p>
    <w:p w14:paraId="1A37AB3A" w14:textId="6C353B08" w:rsidR="0004447E" w:rsidRPr="0062339A" w:rsidRDefault="000E24B8" w:rsidP="000E24B8">
      <w:pPr>
        <w:pStyle w:val="Heading1"/>
        <w:pBdr>
          <w:bottom w:val="single" w:sz="8" w:space="7" w:color="000000"/>
        </w:pBdr>
        <w:jc w:val="center"/>
        <w:rPr>
          <w:sz w:val="28"/>
          <w:szCs w:val="28"/>
        </w:rPr>
      </w:pPr>
      <w:r w:rsidRPr="0062339A">
        <w:rPr>
          <w:sz w:val="28"/>
          <w:szCs w:val="28"/>
        </w:rPr>
        <w:t>Software</w:t>
      </w:r>
      <w:r w:rsidR="0004447E" w:rsidRPr="0062339A">
        <w:rPr>
          <w:sz w:val="28"/>
          <w:szCs w:val="28"/>
        </w:rPr>
        <w:t xml:space="preserve"> Engineer</w:t>
      </w:r>
      <w:r w:rsidR="006F4165" w:rsidRPr="0062339A">
        <w:rPr>
          <w:sz w:val="28"/>
          <w:szCs w:val="28"/>
        </w:rPr>
        <w:t xml:space="preserve"> | Full Stack Developer</w:t>
      </w:r>
    </w:p>
    <w:p w14:paraId="590F58A9" w14:textId="737A12E0" w:rsidR="009748E5" w:rsidRDefault="0004447E" w:rsidP="005E6A4A">
      <w:pPr>
        <w:pBdr>
          <w:top w:val="nil"/>
          <w:left w:val="nil"/>
          <w:bottom w:val="nil"/>
          <w:right w:val="nil"/>
          <w:between w:val="nil"/>
        </w:pBdr>
        <w:spacing w:before="120" w:after="120"/>
        <w:jc w:val="center"/>
        <w:rPr>
          <w:rFonts w:ascii="Calibri" w:eastAsia="Calibri" w:hAnsi="Calibri" w:cs="Calibri"/>
          <w:color w:val="000000"/>
          <w:lang w:val="es-CR"/>
        </w:rPr>
      </w:pPr>
      <w:r w:rsidRPr="0004447E">
        <w:rPr>
          <w:rFonts w:ascii="Calibri" w:eastAsia="Calibri" w:hAnsi="Calibri" w:cs="Calibri"/>
          <w:color w:val="000000"/>
          <w:lang w:val="es-CR"/>
        </w:rPr>
        <w:t xml:space="preserve">Heredia, Costa Rica  • </w:t>
      </w:r>
      <w:hyperlink r:id="rId7" w:history="1">
        <w:r w:rsidRPr="0004447E">
          <w:rPr>
            <w:rStyle w:val="Hyperlink"/>
            <w:rFonts w:ascii="Calibri" w:eastAsia="Calibri" w:hAnsi="Calibri" w:cs="Calibri"/>
            <w:lang w:val="es-CR"/>
          </w:rPr>
          <w:t>marroyova@gmail.com</w:t>
        </w:r>
      </w:hyperlink>
      <w:r w:rsidRPr="0004447E">
        <w:rPr>
          <w:rFonts w:ascii="Calibri" w:eastAsia="Calibri" w:hAnsi="Calibri" w:cs="Calibri"/>
          <w:color w:val="000000"/>
          <w:lang w:val="es-CR"/>
        </w:rPr>
        <w:t xml:space="preserve"> • (+506) 8875-9448</w:t>
      </w:r>
    </w:p>
    <w:p w14:paraId="44AE2AA0" w14:textId="77777777" w:rsidR="000E24B8" w:rsidRDefault="000E24B8" w:rsidP="005E6A4A">
      <w:pPr>
        <w:pBdr>
          <w:top w:val="nil"/>
          <w:left w:val="nil"/>
          <w:bottom w:val="nil"/>
          <w:right w:val="nil"/>
          <w:between w:val="nil"/>
        </w:pBdr>
        <w:spacing w:before="120" w:after="120"/>
        <w:jc w:val="center"/>
        <w:rPr>
          <w:rFonts w:ascii="Calibri" w:eastAsia="Calibri" w:hAnsi="Calibri" w:cs="Calibri"/>
          <w:color w:val="000000"/>
          <w:lang w:val="es-CR"/>
        </w:rPr>
      </w:pPr>
    </w:p>
    <w:p w14:paraId="6FC20934" w14:textId="47CBD7D5" w:rsidR="006F4165" w:rsidRPr="006F4165" w:rsidRDefault="000E24B8" w:rsidP="006F4165">
      <w:pPr>
        <w:pStyle w:val="Heading2"/>
        <w:pBdr>
          <w:top w:val="nil"/>
          <w:left w:val="nil"/>
          <w:bottom w:val="single" w:sz="8" w:space="2" w:color="000000"/>
          <w:right w:val="nil"/>
          <w:between w:val="nil"/>
        </w:pBdr>
        <w:spacing w:before="120" w:after="200"/>
        <w:ind w:right="0"/>
        <w:jc w:val="left"/>
      </w:pPr>
      <w:r>
        <w:t>Professional profile</w:t>
      </w:r>
    </w:p>
    <w:p w14:paraId="3E372078" w14:textId="02D38483" w:rsidR="006F4165" w:rsidRDefault="006F4165" w:rsidP="006F4165">
      <w:pPr>
        <w:tabs>
          <w:tab w:val="left" w:pos="9355"/>
        </w:tabs>
        <w:spacing w:line="276" w:lineRule="auto"/>
        <w:ind w:left="75" w:right="118"/>
        <w:jc w:val="both"/>
        <w:rPr>
          <w:rFonts w:ascii="Calibri" w:eastAsia="Calibri" w:hAnsi="Calibri" w:cs="Calibri"/>
        </w:rPr>
      </w:pPr>
      <w:r w:rsidRPr="006F4165">
        <w:rPr>
          <w:rFonts w:ascii="Calibri" w:eastAsia="Calibri" w:hAnsi="Calibri" w:cs="Calibri"/>
        </w:rPr>
        <w:t>Software Engineer with a solid background in systems development and over 5 years of experience in software engineering, project management, and systems administration. Skilled in building robust, scalable, and maintainable full stack solutions focused on user experience and operational efficiency. Passionate about technology, continuous improvement, and delivering high-quality software that drives business growth.</w:t>
      </w:r>
    </w:p>
    <w:p w14:paraId="1D9EDC65" w14:textId="77777777" w:rsidR="0062339A" w:rsidRPr="006F4165" w:rsidRDefault="0062339A" w:rsidP="006F4165">
      <w:pPr>
        <w:tabs>
          <w:tab w:val="left" w:pos="9355"/>
        </w:tabs>
        <w:spacing w:line="276" w:lineRule="auto"/>
        <w:ind w:left="75" w:right="118"/>
        <w:jc w:val="both"/>
        <w:rPr>
          <w:rFonts w:ascii="Calibri" w:eastAsia="Calibri" w:hAnsi="Calibri" w:cs="Calibri"/>
        </w:rPr>
      </w:pPr>
    </w:p>
    <w:p w14:paraId="0344EE45" w14:textId="77777777" w:rsidR="00876FF3" w:rsidRDefault="009F016E" w:rsidP="009748E5">
      <w:pPr>
        <w:pStyle w:val="Heading2"/>
        <w:pBdr>
          <w:top w:val="nil"/>
          <w:left w:val="nil"/>
          <w:bottom w:val="single" w:sz="8" w:space="2" w:color="000000"/>
          <w:right w:val="nil"/>
          <w:between w:val="nil"/>
        </w:pBdr>
        <w:spacing w:before="120" w:after="200"/>
        <w:ind w:right="0"/>
        <w:jc w:val="left"/>
      </w:pPr>
      <w:bookmarkStart w:id="0" w:name="_fmsg02ws3wyq" w:colFirst="0" w:colLast="0"/>
      <w:bookmarkStart w:id="1" w:name="_8r79d7rfi77x" w:colFirst="0" w:colLast="0"/>
      <w:bookmarkEnd w:id="0"/>
      <w:bookmarkEnd w:id="1"/>
      <w:r>
        <w:t>Experience</w:t>
      </w:r>
    </w:p>
    <w:tbl>
      <w:tblPr>
        <w:tblW w:w="5042" w:type="pct"/>
        <w:tblInd w:w="-90" w:type="dxa"/>
        <w:tblLook w:val="04A0" w:firstRow="1" w:lastRow="0" w:firstColumn="1" w:lastColumn="0" w:noHBand="0" w:noVBand="1"/>
      </w:tblPr>
      <w:tblGrid>
        <w:gridCol w:w="8101"/>
        <w:gridCol w:w="2790"/>
      </w:tblGrid>
      <w:tr w:rsidR="00876FF3" w14:paraId="7FEAF4AC" w14:textId="77777777" w:rsidTr="009B6FDB">
        <w:trPr>
          <w:trHeight w:val="189"/>
        </w:trPr>
        <w:tc>
          <w:tcPr>
            <w:tcW w:w="3719" w:type="pct"/>
          </w:tcPr>
          <w:p w14:paraId="06757BFA" w14:textId="6BEE4843" w:rsidR="00F51FA7" w:rsidRPr="00F51FA7" w:rsidRDefault="00F51FA7" w:rsidP="00F51FA7">
            <w:pPr>
              <w:tabs>
                <w:tab w:val="left" w:pos="9489"/>
              </w:tabs>
              <w:spacing w:line="276" w:lineRule="auto"/>
              <w:ind w:left="75"/>
              <w:rPr>
                <w:rFonts w:ascii="Calibri" w:eastAsia="Calibri" w:hAnsi="Calibri" w:cs="Calibri"/>
                <w:b/>
              </w:rPr>
            </w:pPr>
            <w:r>
              <w:rPr>
                <w:rFonts w:ascii="Calibri" w:eastAsia="Calibri" w:hAnsi="Calibri" w:cs="Calibri"/>
                <w:b/>
              </w:rPr>
              <w:t>Poder Judicial</w:t>
            </w:r>
          </w:p>
        </w:tc>
        <w:tc>
          <w:tcPr>
            <w:tcW w:w="1281" w:type="pct"/>
          </w:tcPr>
          <w:p w14:paraId="6421CE0F" w14:textId="49BFB2AA" w:rsidR="00876FF3" w:rsidRDefault="00F51FA7" w:rsidP="005E6A4A">
            <w:pPr>
              <w:tabs>
                <w:tab w:val="left" w:pos="9489"/>
              </w:tabs>
              <w:spacing w:line="276" w:lineRule="auto"/>
              <w:jc w:val="right"/>
            </w:pPr>
            <w:r>
              <w:rPr>
                <w:rFonts w:ascii="Calibri" w:eastAsia="Calibri" w:hAnsi="Calibri" w:cs="Calibri"/>
              </w:rPr>
              <w:t>Barrio Lahman, San José</w:t>
            </w:r>
          </w:p>
        </w:tc>
      </w:tr>
      <w:tr w:rsidR="00876FF3" w14:paraId="066C14BB" w14:textId="77777777" w:rsidTr="009B6FDB">
        <w:trPr>
          <w:trHeight w:val="268"/>
        </w:trPr>
        <w:tc>
          <w:tcPr>
            <w:tcW w:w="3719" w:type="pct"/>
          </w:tcPr>
          <w:p w14:paraId="73B9563A" w14:textId="16DA8FAA" w:rsidR="00876FF3" w:rsidRDefault="00F51FA7" w:rsidP="005E6A4A">
            <w:pPr>
              <w:tabs>
                <w:tab w:val="left" w:pos="9355"/>
              </w:tabs>
              <w:spacing w:line="276" w:lineRule="auto"/>
              <w:ind w:left="75" w:right="118"/>
            </w:pPr>
            <w:r w:rsidRPr="00F51FA7">
              <w:rPr>
                <w:rFonts w:ascii="Calibri" w:eastAsia="Calibri" w:hAnsi="Calibri" w:cs="Calibri"/>
              </w:rPr>
              <w:t>IT Professional 2</w:t>
            </w:r>
            <w:r w:rsidR="00EB19CE">
              <w:rPr>
                <w:rFonts w:ascii="Calibri" w:eastAsia="Calibri" w:hAnsi="Calibri" w:cs="Calibri"/>
              </w:rPr>
              <w:t xml:space="preserve"> (Senior Developer)</w:t>
            </w:r>
          </w:p>
        </w:tc>
        <w:tc>
          <w:tcPr>
            <w:tcW w:w="1281" w:type="pct"/>
          </w:tcPr>
          <w:p w14:paraId="282DF711" w14:textId="074469B9" w:rsidR="00876FF3" w:rsidRDefault="00F51FA7" w:rsidP="005E6A4A">
            <w:pPr>
              <w:tabs>
                <w:tab w:val="left" w:pos="9355"/>
              </w:tabs>
              <w:spacing w:line="276" w:lineRule="auto"/>
              <w:jc w:val="right"/>
            </w:pPr>
            <w:r>
              <w:rPr>
                <w:rFonts w:ascii="Calibri" w:eastAsia="Calibri" w:hAnsi="Calibri" w:cs="Calibri"/>
              </w:rPr>
              <w:t>2022 – Present</w:t>
            </w:r>
          </w:p>
        </w:tc>
      </w:tr>
    </w:tbl>
    <w:p w14:paraId="4839ABAA" w14:textId="0713B262" w:rsidR="00F51FA7" w:rsidRPr="00F51FA7" w:rsidRDefault="00F51FA7"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Responsible for the analysis, design, development, implementation, and maintenance of software solutions that support the organization’s strategic objectives.</w:t>
      </w:r>
    </w:p>
    <w:p w14:paraId="05894D87" w14:textId="590DB651" w:rsidR="00F51FA7" w:rsidRPr="00F51FA7" w:rsidRDefault="00F51FA7"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Collaborate with cross-functional teams to gather, analyze, and translate business requirements into technical specifications.</w:t>
      </w:r>
    </w:p>
    <w:p w14:paraId="0062A9E7" w14:textId="3B30A306" w:rsidR="00F51FA7" w:rsidRPr="00F51FA7" w:rsidRDefault="00F51FA7"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Design and implement scalable, efficient, and maintainable applications aligned with best software development practices.</w:t>
      </w:r>
    </w:p>
    <w:p w14:paraId="3A9FA89C" w14:textId="4A2314EE" w:rsidR="00F51FA7" w:rsidRPr="00F51FA7" w:rsidRDefault="00F51FA7"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Ensure high performance, security, and quality of delivered software through testing and continuous improvement.</w:t>
      </w:r>
    </w:p>
    <w:p w14:paraId="155CB7DF" w14:textId="1E3E6E71" w:rsidR="00F51FA7" w:rsidRPr="00F51FA7" w:rsidRDefault="00F51FA7"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Participate in code reviews, documentation, and version control to maintain software integrity and consistency.</w:t>
      </w:r>
    </w:p>
    <w:p w14:paraId="14102F89" w14:textId="6AE5BA37" w:rsidR="00F51FA7" w:rsidRPr="00F51FA7" w:rsidRDefault="00F51FA7"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Provide technical support and maintenance, ensuring timely resolution of issues and continuous system optimization.</w:t>
      </w:r>
    </w:p>
    <w:p w14:paraId="235CC652" w14:textId="4BFC5464" w:rsidR="00876FF3" w:rsidRPr="009B6FDB" w:rsidRDefault="00F51FA7"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Contribute to innovation and process improvement initiatives within the development lifecycle.</w:t>
      </w:r>
    </w:p>
    <w:tbl>
      <w:tblPr>
        <w:tblW w:w="5000" w:type="pct"/>
        <w:tblLook w:val="04A0" w:firstRow="1" w:lastRow="0" w:firstColumn="1" w:lastColumn="0" w:noHBand="0" w:noVBand="1"/>
      </w:tblPr>
      <w:tblGrid>
        <w:gridCol w:w="8009"/>
        <w:gridCol w:w="2791"/>
      </w:tblGrid>
      <w:tr w:rsidR="00876FF3" w14:paraId="55952EB7" w14:textId="77777777" w:rsidTr="009B6FDB">
        <w:trPr>
          <w:trHeight w:val="189"/>
        </w:trPr>
        <w:tc>
          <w:tcPr>
            <w:tcW w:w="3708" w:type="pct"/>
          </w:tcPr>
          <w:p w14:paraId="393102F1" w14:textId="6F4CCECE" w:rsidR="00876FF3" w:rsidRDefault="00EB19CE" w:rsidP="009B6FDB">
            <w:pPr>
              <w:tabs>
                <w:tab w:val="left" w:pos="9489"/>
              </w:tabs>
              <w:spacing w:line="276" w:lineRule="auto"/>
            </w:pPr>
            <w:r>
              <w:rPr>
                <w:rFonts w:ascii="Calibri" w:eastAsia="Calibri" w:hAnsi="Calibri" w:cs="Calibri"/>
                <w:b/>
              </w:rPr>
              <w:t>Poder Judicial</w:t>
            </w:r>
          </w:p>
        </w:tc>
        <w:tc>
          <w:tcPr>
            <w:tcW w:w="1292" w:type="pct"/>
          </w:tcPr>
          <w:p w14:paraId="284AB882" w14:textId="5DEE4065" w:rsidR="00876FF3" w:rsidRDefault="00EB19CE" w:rsidP="005E6A4A">
            <w:pPr>
              <w:tabs>
                <w:tab w:val="left" w:pos="9489"/>
              </w:tabs>
              <w:spacing w:line="276" w:lineRule="auto"/>
              <w:jc w:val="right"/>
            </w:pPr>
            <w:r>
              <w:rPr>
                <w:rFonts w:ascii="Calibri" w:eastAsia="Calibri" w:hAnsi="Calibri" w:cs="Calibri"/>
              </w:rPr>
              <w:t>Barrio Lahman, San José</w:t>
            </w:r>
          </w:p>
        </w:tc>
      </w:tr>
      <w:tr w:rsidR="00876FF3" w14:paraId="46DE4965" w14:textId="77777777" w:rsidTr="009B6FDB">
        <w:trPr>
          <w:trHeight w:val="268"/>
        </w:trPr>
        <w:tc>
          <w:tcPr>
            <w:tcW w:w="3708" w:type="pct"/>
          </w:tcPr>
          <w:p w14:paraId="572DF400" w14:textId="3E495684" w:rsidR="00876FF3" w:rsidRDefault="00EB19CE" w:rsidP="009B6FDB">
            <w:pPr>
              <w:tabs>
                <w:tab w:val="left" w:pos="9355"/>
              </w:tabs>
              <w:spacing w:line="276" w:lineRule="auto"/>
              <w:ind w:right="118"/>
            </w:pPr>
            <w:r>
              <w:rPr>
                <w:rFonts w:ascii="Calibri" w:eastAsia="Calibri" w:hAnsi="Calibri" w:cs="Calibri"/>
              </w:rPr>
              <w:t>IT Professional 1, (Junior Developer)</w:t>
            </w:r>
          </w:p>
        </w:tc>
        <w:tc>
          <w:tcPr>
            <w:tcW w:w="1292" w:type="pct"/>
          </w:tcPr>
          <w:p w14:paraId="18F695D2" w14:textId="7EA12EFA" w:rsidR="00876FF3" w:rsidRDefault="00EB19CE" w:rsidP="005E6A4A">
            <w:pPr>
              <w:tabs>
                <w:tab w:val="left" w:pos="9355"/>
              </w:tabs>
              <w:spacing w:line="276" w:lineRule="auto"/>
              <w:jc w:val="right"/>
            </w:pPr>
            <w:r>
              <w:rPr>
                <w:rFonts w:ascii="Calibri" w:eastAsia="Calibri" w:hAnsi="Calibri" w:cs="Calibri"/>
              </w:rPr>
              <w:t>2020 – 2021</w:t>
            </w:r>
          </w:p>
        </w:tc>
      </w:tr>
    </w:tbl>
    <w:p w14:paraId="59C6367C" w14:textId="77777777" w:rsidR="00EB19CE" w:rsidRPr="00F51FA7" w:rsidRDefault="00EB19CE"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bookmarkStart w:id="2" w:name="_4p7373oopzhv" w:colFirst="0" w:colLast="0"/>
      <w:bookmarkEnd w:id="2"/>
      <w:r w:rsidRPr="00F51FA7">
        <w:rPr>
          <w:rFonts w:ascii="Calibri" w:eastAsia="Calibri" w:hAnsi="Calibri" w:cs="Calibri"/>
          <w:color w:val="000000"/>
        </w:rPr>
        <w:t>Responsible for the analysis, design, development, implementation, and maintenance of software solutions that support the organization’s strategic objectives.</w:t>
      </w:r>
    </w:p>
    <w:p w14:paraId="24252910" w14:textId="77777777" w:rsidR="00EB19CE" w:rsidRPr="00F51FA7" w:rsidRDefault="00EB19CE"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Collaborate with cross-functional teams to gather, analyze, and translate business requirements into technical specifications.</w:t>
      </w:r>
    </w:p>
    <w:p w14:paraId="40A50183" w14:textId="77777777" w:rsidR="00EB19CE" w:rsidRPr="00F51FA7" w:rsidRDefault="00EB19CE"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Design and implement scalable, efficient, and maintainable applications aligned with best software development practices.</w:t>
      </w:r>
    </w:p>
    <w:p w14:paraId="1537C8FF" w14:textId="77777777" w:rsidR="00EB19CE" w:rsidRDefault="00EB19CE"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F51FA7">
        <w:rPr>
          <w:rFonts w:ascii="Calibri" w:eastAsia="Calibri" w:hAnsi="Calibri" w:cs="Calibri"/>
          <w:color w:val="000000"/>
        </w:rPr>
        <w:t>Ensure high performance, security, and quality of delivered software through testing and continuous improvement.</w:t>
      </w:r>
    </w:p>
    <w:tbl>
      <w:tblPr>
        <w:tblW w:w="5000" w:type="pct"/>
        <w:tblLook w:val="04A0" w:firstRow="1" w:lastRow="0" w:firstColumn="1" w:lastColumn="0" w:noHBand="0" w:noVBand="1"/>
      </w:tblPr>
      <w:tblGrid>
        <w:gridCol w:w="8009"/>
        <w:gridCol w:w="2791"/>
      </w:tblGrid>
      <w:tr w:rsidR="00EB19CE" w14:paraId="08617167" w14:textId="77777777" w:rsidTr="0091708E">
        <w:trPr>
          <w:trHeight w:val="189"/>
        </w:trPr>
        <w:tc>
          <w:tcPr>
            <w:tcW w:w="3708" w:type="pct"/>
          </w:tcPr>
          <w:p w14:paraId="3F984E32" w14:textId="77777777" w:rsidR="00EB19CE" w:rsidRDefault="00EB19CE" w:rsidP="0091708E">
            <w:pPr>
              <w:tabs>
                <w:tab w:val="left" w:pos="9489"/>
              </w:tabs>
              <w:spacing w:line="276" w:lineRule="auto"/>
            </w:pPr>
            <w:r>
              <w:rPr>
                <w:rFonts w:ascii="Calibri" w:eastAsia="Calibri" w:hAnsi="Calibri" w:cs="Calibri"/>
                <w:b/>
              </w:rPr>
              <w:t>Poder Judicial</w:t>
            </w:r>
          </w:p>
        </w:tc>
        <w:tc>
          <w:tcPr>
            <w:tcW w:w="1292" w:type="pct"/>
          </w:tcPr>
          <w:p w14:paraId="50FCAC0E" w14:textId="44005DB7" w:rsidR="00EB19CE" w:rsidRDefault="00EB19CE" w:rsidP="0091708E">
            <w:pPr>
              <w:tabs>
                <w:tab w:val="left" w:pos="9489"/>
              </w:tabs>
              <w:spacing w:line="276" w:lineRule="auto"/>
              <w:jc w:val="right"/>
            </w:pPr>
            <w:proofErr w:type="spellStart"/>
            <w:r>
              <w:rPr>
                <w:rFonts w:ascii="Calibri" w:eastAsia="Calibri" w:hAnsi="Calibri" w:cs="Calibri"/>
              </w:rPr>
              <w:t>Sarapiquí</w:t>
            </w:r>
            <w:proofErr w:type="spellEnd"/>
            <w:r>
              <w:rPr>
                <w:rFonts w:ascii="Calibri" w:eastAsia="Calibri" w:hAnsi="Calibri" w:cs="Calibri"/>
              </w:rPr>
              <w:t>, Heredia</w:t>
            </w:r>
          </w:p>
        </w:tc>
      </w:tr>
      <w:tr w:rsidR="00EB19CE" w14:paraId="14EAE4EC" w14:textId="77777777" w:rsidTr="0091708E">
        <w:trPr>
          <w:trHeight w:val="268"/>
        </w:trPr>
        <w:tc>
          <w:tcPr>
            <w:tcW w:w="3708" w:type="pct"/>
          </w:tcPr>
          <w:p w14:paraId="1D482781" w14:textId="7E39119D" w:rsidR="00EB19CE" w:rsidRDefault="00EB19CE" w:rsidP="0091708E">
            <w:pPr>
              <w:tabs>
                <w:tab w:val="left" w:pos="9355"/>
              </w:tabs>
              <w:spacing w:line="276" w:lineRule="auto"/>
              <w:ind w:right="118"/>
            </w:pPr>
            <w:r>
              <w:rPr>
                <w:rFonts w:ascii="Calibri" w:eastAsia="Calibri" w:hAnsi="Calibri" w:cs="Calibri"/>
              </w:rPr>
              <w:t>Specialized IT Technician</w:t>
            </w:r>
          </w:p>
        </w:tc>
        <w:tc>
          <w:tcPr>
            <w:tcW w:w="1292" w:type="pct"/>
          </w:tcPr>
          <w:p w14:paraId="74204458" w14:textId="47AC5BC9" w:rsidR="00EB19CE" w:rsidRDefault="00EB19CE" w:rsidP="0091708E">
            <w:pPr>
              <w:tabs>
                <w:tab w:val="left" w:pos="9355"/>
              </w:tabs>
              <w:spacing w:line="276" w:lineRule="auto"/>
              <w:jc w:val="right"/>
            </w:pPr>
            <w:r>
              <w:rPr>
                <w:rFonts w:ascii="Calibri" w:eastAsia="Calibri" w:hAnsi="Calibri" w:cs="Calibri"/>
              </w:rPr>
              <w:t>2018-2019</w:t>
            </w:r>
          </w:p>
        </w:tc>
      </w:tr>
    </w:tbl>
    <w:p w14:paraId="36FB0483" w14:textId="3D9A9B6E" w:rsidR="00EB19CE" w:rsidRDefault="00EB19CE" w:rsidP="00EB19CE">
      <w:pPr>
        <w:pStyle w:val="ListParagraph"/>
        <w:numPr>
          <w:ilvl w:val="0"/>
          <w:numId w:val="9"/>
        </w:num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r w:rsidRPr="00EB19CE">
        <w:rPr>
          <w:rFonts w:ascii="Calibri" w:eastAsia="Calibri" w:hAnsi="Calibri" w:cs="Calibri"/>
          <w:color w:val="000000"/>
        </w:rPr>
        <w:t>Provide technical assistance to organization users, resolving</w:t>
      </w:r>
      <w:r>
        <w:rPr>
          <w:rFonts w:ascii="Calibri" w:eastAsia="Calibri" w:hAnsi="Calibri" w:cs="Calibri"/>
          <w:color w:val="000000"/>
        </w:rPr>
        <w:t xml:space="preserve"> </w:t>
      </w:r>
      <w:r w:rsidRPr="00EB19CE">
        <w:rPr>
          <w:rFonts w:ascii="Calibri" w:eastAsia="Calibri" w:hAnsi="Calibri" w:cs="Calibri"/>
          <w:color w:val="000000"/>
        </w:rPr>
        <w:t>problems related to hardware, software, networks, equipment</w:t>
      </w:r>
      <w:r>
        <w:rPr>
          <w:rFonts w:ascii="Calibri" w:eastAsia="Calibri" w:hAnsi="Calibri" w:cs="Calibri"/>
          <w:color w:val="000000"/>
        </w:rPr>
        <w:t xml:space="preserve"> </w:t>
      </w:r>
      <w:r w:rsidRPr="00EB19CE">
        <w:rPr>
          <w:rFonts w:ascii="Calibri" w:eastAsia="Calibri" w:hAnsi="Calibri" w:cs="Calibri"/>
          <w:color w:val="000000"/>
        </w:rPr>
        <w:t>installation and configuration.</w:t>
      </w:r>
    </w:p>
    <w:p w14:paraId="4584ECFF" w14:textId="77777777" w:rsidR="0062339A" w:rsidRPr="0062339A" w:rsidRDefault="0062339A" w:rsidP="0062339A">
      <w:pPr>
        <w:pBdr>
          <w:top w:val="nil"/>
          <w:left w:val="nil"/>
          <w:bottom w:val="nil"/>
          <w:right w:val="nil"/>
          <w:between w:val="nil"/>
        </w:pBdr>
        <w:tabs>
          <w:tab w:val="left" w:pos="839"/>
          <w:tab w:val="left" w:pos="840"/>
        </w:tabs>
        <w:spacing w:after="200" w:line="276" w:lineRule="auto"/>
        <w:ind w:left="144"/>
        <w:jc w:val="both"/>
        <w:rPr>
          <w:rFonts w:ascii="Calibri" w:eastAsia="Calibri" w:hAnsi="Calibri" w:cs="Calibri"/>
          <w:color w:val="000000"/>
        </w:rPr>
      </w:pPr>
    </w:p>
    <w:p w14:paraId="153AF3A6" w14:textId="77777777" w:rsidR="006F4165" w:rsidRPr="00041986" w:rsidRDefault="006F4165" w:rsidP="006F4165">
      <w:pPr>
        <w:pStyle w:val="Heading2"/>
        <w:pBdr>
          <w:bottom w:val="single" w:sz="8" w:space="2" w:color="000000"/>
        </w:pBdr>
        <w:spacing w:after="120"/>
        <w:ind w:right="0"/>
        <w:jc w:val="left"/>
      </w:pPr>
      <w:r>
        <w:lastRenderedPageBreak/>
        <w:t>Education</w:t>
      </w:r>
    </w:p>
    <w:tbl>
      <w:tblPr>
        <w:tblW w:w="5040" w:type="pct"/>
        <w:tblInd w:w="-85" w:type="dxa"/>
        <w:tblLook w:val="04A0" w:firstRow="1" w:lastRow="0" w:firstColumn="1" w:lastColumn="0" w:noHBand="0" w:noVBand="1"/>
      </w:tblPr>
      <w:tblGrid>
        <w:gridCol w:w="8996"/>
        <w:gridCol w:w="1890"/>
      </w:tblGrid>
      <w:tr w:rsidR="006F4165" w14:paraId="51CC1A2F" w14:textId="77777777" w:rsidTr="0091708E">
        <w:trPr>
          <w:trHeight w:val="189"/>
        </w:trPr>
        <w:tc>
          <w:tcPr>
            <w:tcW w:w="4132" w:type="pct"/>
          </w:tcPr>
          <w:p w14:paraId="11A1D3BE" w14:textId="77777777" w:rsidR="006F4165" w:rsidRDefault="006F4165" w:rsidP="0091708E">
            <w:pPr>
              <w:tabs>
                <w:tab w:val="left" w:pos="9489"/>
              </w:tabs>
              <w:spacing w:line="276" w:lineRule="auto"/>
            </w:pPr>
            <w:r>
              <w:rPr>
                <w:rFonts w:ascii="Calibri" w:eastAsia="Calibri" w:hAnsi="Calibri" w:cs="Calibri"/>
                <w:b/>
              </w:rPr>
              <w:t xml:space="preserve">Universidad </w:t>
            </w:r>
            <w:proofErr w:type="spellStart"/>
            <w:r>
              <w:rPr>
                <w:rFonts w:ascii="Calibri" w:eastAsia="Calibri" w:hAnsi="Calibri" w:cs="Calibri"/>
                <w:b/>
              </w:rPr>
              <w:t>Tecnológica</w:t>
            </w:r>
            <w:proofErr w:type="spellEnd"/>
            <w:r>
              <w:rPr>
                <w:rFonts w:ascii="Calibri" w:eastAsia="Calibri" w:hAnsi="Calibri" w:cs="Calibri"/>
                <w:b/>
              </w:rPr>
              <w:t xml:space="preserve"> </w:t>
            </w:r>
            <w:proofErr w:type="spellStart"/>
            <w:r>
              <w:rPr>
                <w:rFonts w:ascii="Calibri" w:eastAsia="Calibri" w:hAnsi="Calibri" w:cs="Calibri"/>
                <w:b/>
              </w:rPr>
              <w:t>Costarricense</w:t>
            </w:r>
            <w:proofErr w:type="spellEnd"/>
          </w:p>
        </w:tc>
        <w:tc>
          <w:tcPr>
            <w:tcW w:w="868" w:type="pct"/>
          </w:tcPr>
          <w:p w14:paraId="0844C87D" w14:textId="77777777" w:rsidR="006F4165" w:rsidRDefault="006F4165" w:rsidP="0091708E">
            <w:pPr>
              <w:tabs>
                <w:tab w:val="left" w:pos="9489"/>
              </w:tabs>
              <w:spacing w:line="276" w:lineRule="auto"/>
              <w:jc w:val="right"/>
            </w:pPr>
            <w:r>
              <w:rPr>
                <w:rFonts w:ascii="Calibri" w:eastAsia="Calibri" w:hAnsi="Calibri" w:cs="Calibri"/>
              </w:rPr>
              <w:t>San José</w:t>
            </w:r>
          </w:p>
        </w:tc>
      </w:tr>
      <w:tr w:rsidR="006F4165" w14:paraId="3EAD5742" w14:textId="77777777" w:rsidTr="0091708E">
        <w:trPr>
          <w:trHeight w:val="268"/>
        </w:trPr>
        <w:tc>
          <w:tcPr>
            <w:tcW w:w="4132" w:type="pct"/>
          </w:tcPr>
          <w:p w14:paraId="1E154E73" w14:textId="77777777" w:rsidR="006F4165" w:rsidRDefault="006F4165" w:rsidP="0091708E">
            <w:pPr>
              <w:tabs>
                <w:tab w:val="left" w:pos="9355"/>
              </w:tabs>
              <w:spacing w:line="276" w:lineRule="auto"/>
              <w:ind w:right="118"/>
              <w:rPr>
                <w:rFonts w:ascii="Calibri" w:eastAsia="Calibri" w:hAnsi="Calibri" w:cs="Calibri"/>
              </w:rPr>
            </w:pPr>
            <w:r w:rsidRPr="00B55D2C">
              <w:rPr>
                <w:rFonts w:ascii="Calibri" w:eastAsia="Calibri" w:hAnsi="Calibri" w:cs="Calibri"/>
              </w:rPr>
              <w:t>Licentiate Degree in Computer Systems Engineering</w:t>
            </w:r>
          </w:p>
          <w:p w14:paraId="326F4F4B" w14:textId="77777777" w:rsidR="006F4165" w:rsidRDefault="006F4165" w:rsidP="0091708E">
            <w:pPr>
              <w:tabs>
                <w:tab w:val="left" w:pos="9355"/>
              </w:tabs>
              <w:spacing w:line="276" w:lineRule="auto"/>
              <w:ind w:right="118"/>
            </w:pPr>
          </w:p>
        </w:tc>
        <w:tc>
          <w:tcPr>
            <w:tcW w:w="868" w:type="pct"/>
          </w:tcPr>
          <w:p w14:paraId="7341CEF4" w14:textId="77777777" w:rsidR="006F4165" w:rsidRDefault="006F4165" w:rsidP="0091708E">
            <w:pPr>
              <w:tabs>
                <w:tab w:val="left" w:pos="9355"/>
              </w:tabs>
              <w:spacing w:line="276" w:lineRule="auto"/>
              <w:jc w:val="right"/>
            </w:pPr>
            <w:r>
              <w:t>March, 2022</w:t>
            </w:r>
          </w:p>
        </w:tc>
      </w:tr>
      <w:tr w:rsidR="006F4165" w14:paraId="2C363D89" w14:textId="77777777" w:rsidTr="0091708E">
        <w:trPr>
          <w:trHeight w:val="268"/>
        </w:trPr>
        <w:tc>
          <w:tcPr>
            <w:tcW w:w="4132" w:type="pct"/>
          </w:tcPr>
          <w:p w14:paraId="1AF9591E" w14:textId="77777777" w:rsidR="006F4165" w:rsidRPr="00B55D2C" w:rsidRDefault="006F4165" w:rsidP="0091708E">
            <w:pPr>
              <w:tabs>
                <w:tab w:val="left" w:pos="9355"/>
              </w:tabs>
              <w:spacing w:line="276" w:lineRule="auto"/>
              <w:ind w:right="118"/>
              <w:rPr>
                <w:rFonts w:ascii="Calibri" w:eastAsia="Calibri" w:hAnsi="Calibri" w:cs="Calibri"/>
                <w:b/>
                <w:bCs/>
              </w:rPr>
            </w:pPr>
            <w:r w:rsidRPr="00B55D2C">
              <w:rPr>
                <w:rFonts w:ascii="Calibri" w:eastAsia="Calibri" w:hAnsi="Calibri" w:cs="Calibri"/>
                <w:b/>
                <w:bCs/>
              </w:rPr>
              <w:t xml:space="preserve">Universidad </w:t>
            </w:r>
            <w:proofErr w:type="spellStart"/>
            <w:r w:rsidRPr="00B55D2C">
              <w:rPr>
                <w:rFonts w:ascii="Calibri" w:eastAsia="Calibri" w:hAnsi="Calibri" w:cs="Calibri"/>
                <w:b/>
                <w:bCs/>
              </w:rPr>
              <w:t>Tecnológica</w:t>
            </w:r>
            <w:proofErr w:type="spellEnd"/>
            <w:r w:rsidRPr="00B55D2C">
              <w:rPr>
                <w:rFonts w:ascii="Calibri" w:eastAsia="Calibri" w:hAnsi="Calibri" w:cs="Calibri"/>
                <w:b/>
                <w:bCs/>
              </w:rPr>
              <w:t xml:space="preserve"> </w:t>
            </w:r>
            <w:proofErr w:type="spellStart"/>
            <w:r w:rsidRPr="00B55D2C">
              <w:rPr>
                <w:rFonts w:ascii="Calibri" w:eastAsia="Calibri" w:hAnsi="Calibri" w:cs="Calibri"/>
                <w:b/>
                <w:bCs/>
              </w:rPr>
              <w:t>Costarricense</w:t>
            </w:r>
            <w:proofErr w:type="spellEnd"/>
          </w:p>
        </w:tc>
        <w:tc>
          <w:tcPr>
            <w:tcW w:w="868" w:type="pct"/>
          </w:tcPr>
          <w:p w14:paraId="6ADC9B14" w14:textId="77777777" w:rsidR="006F4165" w:rsidRDefault="006F4165" w:rsidP="0091708E">
            <w:pPr>
              <w:tabs>
                <w:tab w:val="left" w:pos="9355"/>
              </w:tabs>
              <w:spacing w:line="276" w:lineRule="auto"/>
              <w:jc w:val="right"/>
            </w:pPr>
            <w:r>
              <w:t>San José</w:t>
            </w:r>
          </w:p>
        </w:tc>
      </w:tr>
      <w:tr w:rsidR="006F4165" w14:paraId="725A2002" w14:textId="77777777" w:rsidTr="0091708E">
        <w:trPr>
          <w:trHeight w:val="268"/>
        </w:trPr>
        <w:tc>
          <w:tcPr>
            <w:tcW w:w="4132" w:type="pct"/>
          </w:tcPr>
          <w:p w14:paraId="37E38092" w14:textId="77777777" w:rsidR="006F4165" w:rsidRPr="00B55D2C" w:rsidRDefault="006F4165" w:rsidP="0091708E">
            <w:pPr>
              <w:tabs>
                <w:tab w:val="left" w:pos="9355"/>
              </w:tabs>
              <w:spacing w:line="276" w:lineRule="auto"/>
              <w:ind w:right="118"/>
              <w:rPr>
                <w:rFonts w:ascii="Calibri" w:eastAsia="Calibri" w:hAnsi="Calibri" w:cs="Calibri"/>
              </w:rPr>
            </w:pPr>
            <w:proofErr w:type="gramStart"/>
            <w:r w:rsidRPr="00B55D2C">
              <w:rPr>
                <w:rFonts w:ascii="Calibri" w:eastAsia="Calibri" w:hAnsi="Calibri" w:cs="Calibri"/>
              </w:rPr>
              <w:t>Bachelor's Degree in Computer Systems Engineering</w:t>
            </w:r>
            <w:proofErr w:type="gramEnd"/>
          </w:p>
        </w:tc>
        <w:tc>
          <w:tcPr>
            <w:tcW w:w="868" w:type="pct"/>
          </w:tcPr>
          <w:p w14:paraId="2DC825AD" w14:textId="77777777" w:rsidR="006F4165" w:rsidRDefault="006F4165" w:rsidP="0091708E">
            <w:pPr>
              <w:tabs>
                <w:tab w:val="left" w:pos="9355"/>
              </w:tabs>
              <w:spacing w:line="276" w:lineRule="auto"/>
              <w:jc w:val="right"/>
            </w:pPr>
            <w:r>
              <w:t>August, 2020</w:t>
            </w:r>
          </w:p>
        </w:tc>
      </w:tr>
    </w:tbl>
    <w:p w14:paraId="43C223E7" w14:textId="77777777" w:rsidR="00EB19CE" w:rsidRPr="00EB19CE" w:rsidRDefault="00EB19CE" w:rsidP="00EB19CE">
      <w:pPr>
        <w:pBdr>
          <w:top w:val="nil"/>
          <w:left w:val="nil"/>
          <w:bottom w:val="nil"/>
          <w:right w:val="nil"/>
          <w:between w:val="nil"/>
        </w:pBdr>
        <w:tabs>
          <w:tab w:val="left" w:pos="839"/>
          <w:tab w:val="left" w:pos="840"/>
        </w:tabs>
        <w:spacing w:after="200" w:line="276" w:lineRule="auto"/>
        <w:jc w:val="both"/>
        <w:rPr>
          <w:rFonts w:ascii="Calibri" w:eastAsia="Calibri" w:hAnsi="Calibri" w:cs="Calibri"/>
          <w:color w:val="000000"/>
        </w:rPr>
      </w:pPr>
    </w:p>
    <w:p w14:paraId="46B2664B" w14:textId="09CA6CC2" w:rsidR="00876FF3" w:rsidRDefault="009F016E" w:rsidP="00432A96">
      <w:pPr>
        <w:pStyle w:val="Heading2"/>
        <w:pBdr>
          <w:top w:val="nil"/>
          <w:left w:val="nil"/>
          <w:bottom w:val="single" w:sz="8" w:space="2" w:color="000000"/>
          <w:right w:val="nil"/>
          <w:between w:val="nil"/>
        </w:pBdr>
        <w:spacing w:before="120" w:after="200"/>
        <w:ind w:right="0"/>
        <w:jc w:val="left"/>
      </w:pPr>
      <w:bookmarkStart w:id="3" w:name="_w3gwwz1jmhid" w:colFirst="0" w:colLast="0"/>
      <w:bookmarkEnd w:id="3"/>
      <w:r>
        <w:t xml:space="preserve">Skills </w:t>
      </w:r>
    </w:p>
    <w:p w14:paraId="450B1940" w14:textId="0563662C" w:rsidR="00876FF3" w:rsidRDefault="009F016E" w:rsidP="0062339A">
      <w:pPr>
        <w:pStyle w:val="ListParagraph"/>
        <w:numPr>
          <w:ilvl w:val="0"/>
          <w:numId w:val="14"/>
        </w:numPr>
        <w:spacing w:line="276" w:lineRule="auto"/>
        <w:jc w:val="both"/>
        <w:rPr>
          <w:rFonts w:ascii="Calibri" w:eastAsia="Calibri" w:hAnsi="Calibri" w:cs="Calibri"/>
        </w:rPr>
      </w:pPr>
      <w:r w:rsidRPr="005E6A4A">
        <w:rPr>
          <w:rFonts w:ascii="Calibri" w:eastAsia="Calibri" w:hAnsi="Calibri" w:cs="Calibri"/>
          <w:b/>
        </w:rPr>
        <w:t>Technical</w:t>
      </w:r>
      <w:r w:rsidRPr="005E6A4A">
        <w:rPr>
          <w:rFonts w:ascii="Calibri" w:eastAsia="Calibri" w:hAnsi="Calibri" w:cs="Calibri"/>
        </w:rPr>
        <w:t xml:space="preserve">: </w:t>
      </w:r>
      <w:r w:rsidR="00EB19CE">
        <w:rPr>
          <w:rFonts w:ascii="Calibri" w:eastAsia="Calibri" w:hAnsi="Calibri" w:cs="Calibri"/>
        </w:rPr>
        <w:t xml:space="preserve"> </w:t>
      </w:r>
      <w:r w:rsidR="006F0EE7">
        <w:rPr>
          <w:rFonts w:ascii="Calibri" w:eastAsia="Calibri" w:hAnsi="Calibri" w:cs="Calibri"/>
        </w:rPr>
        <w:t>|</w:t>
      </w:r>
      <w:r w:rsidR="00EB19CE" w:rsidRPr="00EB19CE">
        <w:rPr>
          <w:rFonts w:ascii="Calibri" w:eastAsia="Calibri" w:hAnsi="Calibri" w:cs="Calibri"/>
        </w:rPr>
        <w:t>Angular | React | C# | TypeScript</w:t>
      </w:r>
      <w:r w:rsidR="00EB19CE">
        <w:rPr>
          <w:rFonts w:ascii="Calibri" w:eastAsia="Calibri" w:hAnsi="Calibri" w:cs="Calibri"/>
        </w:rPr>
        <w:t xml:space="preserve"> | JavaScript | </w:t>
      </w:r>
      <w:proofErr w:type="spellStart"/>
      <w:r w:rsidR="00EB19CE">
        <w:rPr>
          <w:rFonts w:ascii="Calibri" w:eastAsia="Calibri" w:hAnsi="Calibri" w:cs="Calibri"/>
        </w:rPr>
        <w:t>NestJS</w:t>
      </w:r>
      <w:proofErr w:type="spellEnd"/>
      <w:r w:rsidR="00EB19CE" w:rsidRPr="00EB19CE">
        <w:rPr>
          <w:rFonts w:ascii="Calibri" w:eastAsia="Calibri" w:hAnsi="Calibri" w:cs="Calibri"/>
        </w:rPr>
        <w:t xml:space="preserve"> |</w:t>
      </w:r>
      <w:r w:rsidR="00EB19CE">
        <w:rPr>
          <w:rFonts w:ascii="Calibri" w:eastAsia="Calibri" w:hAnsi="Calibri" w:cs="Calibri"/>
        </w:rPr>
        <w:t xml:space="preserve"> Node |</w:t>
      </w:r>
      <w:r w:rsidR="00EB19CE" w:rsidRPr="00EB19CE">
        <w:rPr>
          <w:rFonts w:ascii="Calibri" w:eastAsia="Calibri" w:hAnsi="Calibri" w:cs="Calibri"/>
        </w:rPr>
        <w:t xml:space="preserve"> HTML | CSS |</w:t>
      </w:r>
      <w:r w:rsidR="00EB19CE">
        <w:rPr>
          <w:rFonts w:ascii="Calibri" w:eastAsia="Calibri" w:hAnsi="Calibri" w:cs="Calibri"/>
        </w:rPr>
        <w:t xml:space="preserve"> Flutter | Dart | </w:t>
      </w:r>
      <w:r w:rsidR="00EB19CE" w:rsidRPr="00EB19CE">
        <w:rPr>
          <w:rFonts w:ascii="Calibri" w:eastAsia="Calibri" w:hAnsi="Calibri" w:cs="Calibri"/>
        </w:rPr>
        <w:t>Bootstrap | Tailwind | Ionic | Swagger | RESTful APIs | JWT |</w:t>
      </w:r>
      <w:r w:rsidR="00EB19CE">
        <w:rPr>
          <w:rFonts w:ascii="Calibri" w:eastAsia="Calibri" w:hAnsi="Calibri" w:cs="Calibri"/>
        </w:rPr>
        <w:t xml:space="preserve"> </w:t>
      </w:r>
      <w:r w:rsidR="00EB19CE" w:rsidRPr="00EB19CE">
        <w:rPr>
          <w:rFonts w:ascii="Calibri" w:eastAsia="Calibri" w:hAnsi="Calibri" w:cs="Calibri"/>
        </w:rPr>
        <w:t xml:space="preserve">ORM | SQL Server | PostgreSQL | Redis | MongoDB | </w:t>
      </w:r>
      <w:r w:rsidR="00EB19CE">
        <w:rPr>
          <w:rFonts w:ascii="Calibri" w:eastAsia="Calibri" w:hAnsi="Calibri" w:cs="Calibri"/>
        </w:rPr>
        <w:t xml:space="preserve">AWS </w:t>
      </w:r>
      <w:r w:rsidR="00EB19CE" w:rsidRPr="00EB19CE">
        <w:rPr>
          <w:rFonts w:ascii="Calibri" w:eastAsia="Calibri" w:hAnsi="Calibri" w:cs="Calibri"/>
        </w:rPr>
        <w:t>S3</w:t>
      </w:r>
      <w:r w:rsidR="006F0EE7">
        <w:rPr>
          <w:rFonts w:ascii="Calibri" w:eastAsia="Calibri" w:hAnsi="Calibri" w:cs="Calibri"/>
        </w:rPr>
        <w:t xml:space="preserve"> | Docker | Firebase | Microsoft Azure | Postman | GIT | GITHUB | Azure DevOps | JMeter | Jira | N8N |</w:t>
      </w:r>
    </w:p>
    <w:p w14:paraId="10687043" w14:textId="77777777" w:rsidR="0062339A" w:rsidRDefault="0062339A" w:rsidP="0062339A">
      <w:pPr>
        <w:pStyle w:val="ListParagraph"/>
        <w:spacing w:line="276" w:lineRule="auto"/>
        <w:ind w:left="504"/>
        <w:jc w:val="both"/>
        <w:rPr>
          <w:rFonts w:ascii="Calibri" w:eastAsia="Calibri" w:hAnsi="Calibri" w:cs="Calibri"/>
        </w:rPr>
      </w:pPr>
    </w:p>
    <w:p w14:paraId="66DB8B6E" w14:textId="0B5D86A8" w:rsidR="006F0EE7" w:rsidRDefault="006F0EE7" w:rsidP="0062339A">
      <w:pPr>
        <w:pStyle w:val="ListParagraph"/>
        <w:numPr>
          <w:ilvl w:val="0"/>
          <w:numId w:val="14"/>
        </w:numPr>
        <w:spacing w:line="276" w:lineRule="auto"/>
        <w:jc w:val="both"/>
        <w:rPr>
          <w:rFonts w:ascii="Calibri" w:eastAsia="Calibri" w:hAnsi="Calibri" w:cs="Calibri"/>
        </w:rPr>
      </w:pPr>
      <w:r>
        <w:rPr>
          <w:rFonts w:ascii="Calibri" w:eastAsia="Calibri" w:hAnsi="Calibri" w:cs="Calibri"/>
          <w:b/>
        </w:rPr>
        <w:t>Soft skills</w:t>
      </w:r>
      <w:r w:rsidRPr="006F0EE7">
        <w:rPr>
          <w:rFonts w:ascii="Calibri" w:eastAsia="Calibri" w:hAnsi="Calibri" w:cs="Calibri"/>
        </w:rPr>
        <w:t>:</w:t>
      </w:r>
      <w:r>
        <w:rPr>
          <w:rFonts w:ascii="Calibri" w:eastAsia="Calibri" w:hAnsi="Calibri" w:cs="Calibri"/>
        </w:rPr>
        <w:t xml:space="preserve">  |Adaptability | Teamwork | Proactive | Creative | Effective communication | Active listening | Empathy | Time management | Cooperation | Conflict resolution | Feedback skills | Critical thinking |</w:t>
      </w:r>
    </w:p>
    <w:p w14:paraId="59A31D8B" w14:textId="77777777" w:rsidR="0062339A" w:rsidRPr="0062339A" w:rsidRDefault="0062339A" w:rsidP="0062339A">
      <w:pPr>
        <w:spacing w:line="276" w:lineRule="auto"/>
        <w:jc w:val="both"/>
        <w:rPr>
          <w:rFonts w:ascii="Calibri" w:eastAsia="Calibri" w:hAnsi="Calibri" w:cs="Calibri"/>
        </w:rPr>
      </w:pPr>
    </w:p>
    <w:p w14:paraId="55D47A19" w14:textId="685157DC" w:rsidR="00876FF3" w:rsidRPr="005E6A4A" w:rsidRDefault="009F016E" w:rsidP="0062339A">
      <w:pPr>
        <w:pStyle w:val="ListParagraph"/>
        <w:numPr>
          <w:ilvl w:val="0"/>
          <w:numId w:val="14"/>
        </w:numPr>
        <w:spacing w:line="276" w:lineRule="auto"/>
        <w:jc w:val="both"/>
        <w:rPr>
          <w:rFonts w:ascii="Calibri" w:eastAsia="Calibri" w:hAnsi="Calibri" w:cs="Calibri"/>
        </w:rPr>
      </w:pPr>
      <w:r w:rsidRPr="005E6A4A">
        <w:rPr>
          <w:rFonts w:ascii="Calibri" w:eastAsia="Calibri" w:hAnsi="Calibri" w:cs="Calibri"/>
          <w:b/>
        </w:rPr>
        <w:t>Language</w:t>
      </w:r>
      <w:r w:rsidRPr="005E6A4A">
        <w:rPr>
          <w:rFonts w:ascii="Calibri" w:eastAsia="Calibri" w:hAnsi="Calibri" w:cs="Calibri"/>
        </w:rPr>
        <w:t xml:space="preserve">: </w:t>
      </w:r>
      <w:r w:rsidR="006F0EE7">
        <w:rPr>
          <w:rFonts w:ascii="Calibri" w:eastAsia="Calibri" w:hAnsi="Calibri" w:cs="Calibri"/>
        </w:rPr>
        <w:t xml:space="preserve">Spanish: Native.  English: </w:t>
      </w:r>
      <w:r>
        <w:rPr>
          <w:rFonts w:ascii="Calibri" w:eastAsia="Calibri" w:hAnsi="Calibri" w:cs="Calibri"/>
        </w:rPr>
        <w:t>B2</w:t>
      </w:r>
    </w:p>
    <w:p w14:paraId="32D7A16D" w14:textId="023B497F" w:rsidR="00876FF3" w:rsidRPr="006F4165" w:rsidRDefault="00876FF3" w:rsidP="006F4165">
      <w:pPr>
        <w:spacing w:line="276" w:lineRule="auto"/>
        <w:rPr>
          <w:rFonts w:ascii="Calibri" w:eastAsia="Calibri" w:hAnsi="Calibri" w:cs="Calibri"/>
        </w:rPr>
      </w:pPr>
    </w:p>
    <w:sectPr w:rsidR="00876FF3" w:rsidRPr="006F4165">
      <w:pgSz w:w="12240" w:h="15840"/>
      <w:pgMar w:top="720" w:right="720" w:bottom="720" w:left="720" w:header="10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F90A7" w14:textId="77777777" w:rsidR="00A70760" w:rsidRDefault="00A70760" w:rsidP="0004447E">
      <w:r>
        <w:separator/>
      </w:r>
    </w:p>
  </w:endnote>
  <w:endnote w:type="continuationSeparator" w:id="0">
    <w:p w14:paraId="36572056" w14:textId="77777777" w:rsidR="00A70760" w:rsidRDefault="00A70760" w:rsidP="00044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7137EB2-D4D5-6747-BD4F-3FB398DE82DC}"/>
  </w:font>
  <w:font w:name="Times New Roman">
    <w:panose1 w:val="02020603050405020304"/>
    <w:charset w:val="00"/>
    <w:family w:val="roman"/>
    <w:pitch w:val="variable"/>
    <w:sig w:usb0="E0002EFF" w:usb1="C000785B" w:usb2="00000009" w:usb3="00000000" w:csb0="000001FF" w:csb1="00000000"/>
    <w:embedRegular r:id="rId2" w:fontKey="{298711C9-9C7F-7044-BEDE-649D44BF0F24}"/>
    <w:embedBold r:id="rId3" w:fontKey="{BCD25AFD-6954-284D-84BD-C15397C9A104}"/>
  </w:font>
  <w:font w:name="Courier New">
    <w:panose1 w:val="02070309020205020404"/>
    <w:charset w:val="00"/>
    <w:family w:val="modern"/>
    <w:pitch w:val="fixed"/>
    <w:sig w:usb0="E0002AFF" w:usb1="C0007843" w:usb2="00000009" w:usb3="00000000" w:csb0="000001FF" w:csb1="00000000"/>
    <w:embedRegular r:id="rId4" w:fontKey="{D4C7B453-892A-1B46-9A3C-92AFEAA91C85}"/>
  </w:font>
  <w:font w:name="Wingdings">
    <w:panose1 w:val="05000000000000000000"/>
    <w:charset w:val="4D"/>
    <w:family w:val="decorative"/>
    <w:pitch w:val="variable"/>
    <w:sig w:usb0="00000003" w:usb1="00000000" w:usb2="00000000" w:usb3="00000000" w:csb0="80000001" w:csb1="00000000"/>
    <w:embedRegular r:id="rId5" w:fontKey="{E9C8BDE8-8F2F-C64F-8CB3-CD180E1703B7}"/>
  </w:font>
  <w:font w:name="Noto Sans Symbols">
    <w:charset w:val="00"/>
    <w:family w:val="auto"/>
    <w:pitch w:val="default"/>
    <w:embedRegular r:id="rId6" w:fontKey="{2ADA53DD-2764-984D-9ADF-0C9F97241E56}"/>
  </w:font>
  <w:font w:name="Calibri">
    <w:panose1 w:val="020F0502020204030204"/>
    <w:charset w:val="00"/>
    <w:family w:val="swiss"/>
    <w:pitch w:val="variable"/>
    <w:sig w:usb0="E4002EFF" w:usb1="C200247B" w:usb2="00000009" w:usb3="00000000" w:csb0="000001FF" w:csb1="00000000"/>
    <w:embedRegular r:id="rId7" w:fontKey="{10BB9011-6E9E-D742-9901-5B388A9839C8}"/>
    <w:embedBold r:id="rId8" w:fontKey="{E18C3A3A-84A4-E04B-AFF1-F157F72FB58C}"/>
  </w:font>
  <w:font w:name="Georgia">
    <w:panose1 w:val="02040502050405020303"/>
    <w:charset w:val="00"/>
    <w:family w:val="roman"/>
    <w:pitch w:val="variable"/>
    <w:sig w:usb0="00000287" w:usb1="00000000" w:usb2="00000000" w:usb3="00000000" w:csb0="0000009F" w:csb1="00000000"/>
    <w:embedRegular r:id="rId9" w:fontKey="{32DE7D7A-EAA8-814C-945E-9992D6C00086}"/>
    <w:embedItalic r:id="rId10" w:fontKey="{A71A436E-47D2-0F4F-AB4B-311410E42FCD}"/>
  </w:font>
  <w:font w:name="Cambria">
    <w:panose1 w:val="02040503050406030204"/>
    <w:charset w:val="00"/>
    <w:family w:val="roman"/>
    <w:pitch w:val="variable"/>
    <w:sig w:usb0="E00006FF" w:usb1="420024FF" w:usb2="02000000" w:usb3="00000000" w:csb0="0000019F" w:csb1="00000000"/>
    <w:embedRegular r:id="rId11" w:fontKey="{AEF50932-868B-EE42-A273-10A260145E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43E6F" w14:textId="77777777" w:rsidR="00A70760" w:rsidRDefault="00A70760" w:rsidP="0004447E">
      <w:r>
        <w:separator/>
      </w:r>
    </w:p>
  </w:footnote>
  <w:footnote w:type="continuationSeparator" w:id="0">
    <w:p w14:paraId="0EABEDA3" w14:textId="77777777" w:rsidR="00A70760" w:rsidRDefault="00A70760" w:rsidP="00044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93A"/>
    <w:multiLevelType w:val="hybridMultilevel"/>
    <w:tmpl w:val="F58E0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3407B"/>
    <w:multiLevelType w:val="hybridMultilevel"/>
    <w:tmpl w:val="E550C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EC1FFE"/>
    <w:multiLevelType w:val="hybridMultilevel"/>
    <w:tmpl w:val="F986495E"/>
    <w:lvl w:ilvl="0" w:tplc="6D828DD4">
      <w:start w:val="1"/>
      <w:numFmt w:val="bullet"/>
      <w:lvlText w:val=""/>
      <w:lvlJc w:val="left"/>
      <w:pPr>
        <w:ind w:left="504"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5395765"/>
    <w:multiLevelType w:val="hybridMultilevel"/>
    <w:tmpl w:val="570AA680"/>
    <w:lvl w:ilvl="0" w:tplc="CF0C9E80">
      <w:start w:val="1"/>
      <w:numFmt w:val="bullet"/>
      <w:lvlText w:val=""/>
      <w:lvlJc w:val="left"/>
      <w:pPr>
        <w:ind w:left="504" w:hanging="360"/>
      </w:pPr>
      <w:rPr>
        <w:rFonts w:ascii="Symbol" w:hAnsi="Symbol" w:hint="default"/>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4" w15:restartNumberingAfterBreak="0">
    <w:nsid w:val="1EEA3237"/>
    <w:multiLevelType w:val="hybridMultilevel"/>
    <w:tmpl w:val="F784195C"/>
    <w:lvl w:ilvl="0" w:tplc="6D828DD4">
      <w:start w:val="1"/>
      <w:numFmt w:val="bullet"/>
      <w:lvlText w:val=""/>
      <w:lvlJc w:val="left"/>
      <w:pPr>
        <w:ind w:left="504"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F803605"/>
    <w:multiLevelType w:val="multilevel"/>
    <w:tmpl w:val="4B1265EC"/>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860" w:hanging="360"/>
      </w:pPr>
    </w:lvl>
    <w:lvl w:ilvl="2">
      <w:numFmt w:val="bullet"/>
      <w:lvlText w:val="•"/>
      <w:lvlJc w:val="left"/>
      <w:pPr>
        <w:ind w:left="2880" w:hanging="360"/>
      </w:pPr>
    </w:lvl>
    <w:lvl w:ilvl="3">
      <w:numFmt w:val="bullet"/>
      <w:lvlText w:val="•"/>
      <w:lvlJc w:val="left"/>
      <w:pPr>
        <w:ind w:left="3900" w:hanging="360"/>
      </w:pPr>
    </w:lvl>
    <w:lvl w:ilvl="4">
      <w:numFmt w:val="bullet"/>
      <w:lvlText w:val="•"/>
      <w:lvlJc w:val="left"/>
      <w:pPr>
        <w:ind w:left="4920" w:hanging="360"/>
      </w:pPr>
    </w:lvl>
    <w:lvl w:ilvl="5">
      <w:numFmt w:val="bullet"/>
      <w:lvlText w:val="•"/>
      <w:lvlJc w:val="left"/>
      <w:pPr>
        <w:ind w:left="5940" w:hanging="360"/>
      </w:pPr>
    </w:lvl>
    <w:lvl w:ilvl="6">
      <w:numFmt w:val="bullet"/>
      <w:lvlText w:val="•"/>
      <w:lvlJc w:val="left"/>
      <w:pPr>
        <w:ind w:left="6960" w:hanging="360"/>
      </w:pPr>
    </w:lvl>
    <w:lvl w:ilvl="7">
      <w:numFmt w:val="bullet"/>
      <w:lvlText w:val="•"/>
      <w:lvlJc w:val="left"/>
      <w:pPr>
        <w:ind w:left="7980" w:hanging="360"/>
      </w:pPr>
    </w:lvl>
    <w:lvl w:ilvl="8">
      <w:numFmt w:val="bullet"/>
      <w:lvlText w:val="•"/>
      <w:lvlJc w:val="left"/>
      <w:pPr>
        <w:ind w:left="9000" w:hanging="360"/>
      </w:pPr>
    </w:lvl>
  </w:abstractNum>
  <w:abstractNum w:abstractNumId="6" w15:restartNumberingAfterBreak="0">
    <w:nsid w:val="22CA519B"/>
    <w:multiLevelType w:val="hybridMultilevel"/>
    <w:tmpl w:val="251624EC"/>
    <w:lvl w:ilvl="0" w:tplc="101AF47E">
      <w:start w:val="1"/>
      <w:numFmt w:val="bullet"/>
      <w:lvlText w:val=""/>
      <w:lvlJc w:val="left"/>
      <w:pPr>
        <w:ind w:left="432"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36C19FD"/>
    <w:multiLevelType w:val="multilevel"/>
    <w:tmpl w:val="7E506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DA6895"/>
    <w:multiLevelType w:val="hybridMultilevel"/>
    <w:tmpl w:val="BB24D592"/>
    <w:lvl w:ilvl="0" w:tplc="6D828DD4">
      <w:start w:val="1"/>
      <w:numFmt w:val="bullet"/>
      <w:lvlText w:val=""/>
      <w:lvlJc w:val="left"/>
      <w:pPr>
        <w:ind w:left="648"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32301349"/>
    <w:multiLevelType w:val="hybridMultilevel"/>
    <w:tmpl w:val="59021314"/>
    <w:lvl w:ilvl="0" w:tplc="6D828DD4">
      <w:start w:val="1"/>
      <w:numFmt w:val="bullet"/>
      <w:lvlText w:val=""/>
      <w:lvlJc w:val="left"/>
      <w:pPr>
        <w:ind w:left="504"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6A9298C"/>
    <w:multiLevelType w:val="hybridMultilevel"/>
    <w:tmpl w:val="52E6C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B773809"/>
    <w:multiLevelType w:val="multilevel"/>
    <w:tmpl w:val="F98AAB7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5EA652C2"/>
    <w:multiLevelType w:val="multilevel"/>
    <w:tmpl w:val="3D3A2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313111"/>
    <w:multiLevelType w:val="hybridMultilevel"/>
    <w:tmpl w:val="D7545B5E"/>
    <w:lvl w:ilvl="0" w:tplc="6D828DD4">
      <w:start w:val="1"/>
      <w:numFmt w:val="bullet"/>
      <w:lvlText w:val=""/>
      <w:lvlJc w:val="left"/>
      <w:pPr>
        <w:ind w:left="504"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71804678">
    <w:abstractNumId w:val="12"/>
  </w:num>
  <w:num w:numId="2" w16cid:durableId="1005858292">
    <w:abstractNumId w:val="5"/>
  </w:num>
  <w:num w:numId="3" w16cid:durableId="1928348566">
    <w:abstractNumId w:val="11"/>
  </w:num>
  <w:num w:numId="4" w16cid:durableId="477916702">
    <w:abstractNumId w:val="7"/>
  </w:num>
  <w:num w:numId="5" w16cid:durableId="1760906468">
    <w:abstractNumId w:val="1"/>
  </w:num>
  <w:num w:numId="6" w16cid:durableId="2114470980">
    <w:abstractNumId w:val="10"/>
  </w:num>
  <w:num w:numId="7" w16cid:durableId="690184321">
    <w:abstractNumId w:val="0"/>
  </w:num>
  <w:num w:numId="8" w16cid:durableId="2027170365">
    <w:abstractNumId w:val="6"/>
  </w:num>
  <w:num w:numId="9" w16cid:durableId="470513011">
    <w:abstractNumId w:val="4"/>
  </w:num>
  <w:num w:numId="10" w16cid:durableId="131287365">
    <w:abstractNumId w:val="9"/>
  </w:num>
  <w:num w:numId="11" w16cid:durableId="360011044">
    <w:abstractNumId w:val="2"/>
  </w:num>
  <w:num w:numId="12" w16cid:durableId="513422004">
    <w:abstractNumId w:val="13"/>
  </w:num>
  <w:num w:numId="13" w16cid:durableId="1400595780">
    <w:abstractNumId w:val="8"/>
  </w:num>
  <w:num w:numId="14" w16cid:durableId="2022779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FF3"/>
    <w:rsid w:val="00041986"/>
    <w:rsid w:val="0004447E"/>
    <w:rsid w:val="000D4EB8"/>
    <w:rsid w:val="000E24B8"/>
    <w:rsid w:val="00226C80"/>
    <w:rsid w:val="00227F63"/>
    <w:rsid w:val="00313A8D"/>
    <w:rsid w:val="00432A96"/>
    <w:rsid w:val="005E6A4A"/>
    <w:rsid w:val="0062339A"/>
    <w:rsid w:val="006F0EE7"/>
    <w:rsid w:val="006F4165"/>
    <w:rsid w:val="00876FF3"/>
    <w:rsid w:val="009748E5"/>
    <w:rsid w:val="009B6FDB"/>
    <w:rsid w:val="009D4C88"/>
    <w:rsid w:val="009F016E"/>
    <w:rsid w:val="00A70760"/>
    <w:rsid w:val="00AF4458"/>
    <w:rsid w:val="00B55D2C"/>
    <w:rsid w:val="00EB19CE"/>
    <w:rsid w:val="00F51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2B45"/>
  <w15:docId w15:val="{9E2BB60F-4F59-41DA-A3B6-1C7516FF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91"/>
      <w:ind w:right="1"/>
      <w:outlineLvl w:val="0"/>
    </w:pPr>
    <w:rPr>
      <w:rFonts w:ascii="Calibri" w:eastAsia="Calibri" w:hAnsi="Calibri" w:cs="Calibri"/>
      <w:b/>
    </w:rPr>
  </w:style>
  <w:style w:type="paragraph" w:styleId="Heading2">
    <w:name w:val="heading 2"/>
    <w:basedOn w:val="Normal"/>
    <w:next w:val="Normal"/>
    <w:uiPriority w:val="9"/>
    <w:unhideWhenUsed/>
    <w:qFormat/>
    <w:pPr>
      <w:keepNext/>
      <w:keepLines/>
      <w:spacing w:before="91" w:after="80"/>
      <w:ind w:right="1"/>
      <w:jc w:val="center"/>
      <w:outlineLvl w:val="1"/>
    </w:pPr>
    <w:rPr>
      <w:rFonts w:ascii="Calibri" w:eastAsia="Calibri" w:hAnsi="Calibri" w:cs="Calibri"/>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B6FDB"/>
    <w:pPr>
      <w:ind w:left="720"/>
      <w:contextualSpacing/>
    </w:pPr>
  </w:style>
  <w:style w:type="table" w:styleId="TableGrid">
    <w:name w:val="Table Grid"/>
    <w:basedOn w:val="TableNormal"/>
    <w:uiPriority w:val="39"/>
    <w:rsid w:val="00974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447E"/>
    <w:rPr>
      <w:color w:val="0000FF" w:themeColor="hyperlink"/>
      <w:u w:val="single"/>
    </w:rPr>
  </w:style>
  <w:style w:type="character" w:styleId="UnresolvedMention">
    <w:name w:val="Unresolved Mention"/>
    <w:basedOn w:val="DefaultParagraphFont"/>
    <w:uiPriority w:val="99"/>
    <w:semiHidden/>
    <w:unhideWhenUsed/>
    <w:rsid w:val="0004447E"/>
    <w:rPr>
      <w:color w:val="605E5C"/>
      <w:shd w:val="clear" w:color="auto" w:fill="E1DFDD"/>
    </w:rPr>
  </w:style>
  <w:style w:type="paragraph" w:styleId="Header">
    <w:name w:val="header"/>
    <w:basedOn w:val="Normal"/>
    <w:link w:val="HeaderChar"/>
    <w:uiPriority w:val="99"/>
    <w:unhideWhenUsed/>
    <w:rsid w:val="0004447E"/>
    <w:pPr>
      <w:tabs>
        <w:tab w:val="center" w:pos="4680"/>
        <w:tab w:val="right" w:pos="9360"/>
      </w:tabs>
    </w:pPr>
  </w:style>
  <w:style w:type="character" w:customStyle="1" w:styleId="HeaderChar">
    <w:name w:val="Header Char"/>
    <w:basedOn w:val="DefaultParagraphFont"/>
    <w:link w:val="Header"/>
    <w:uiPriority w:val="99"/>
    <w:rsid w:val="0004447E"/>
  </w:style>
  <w:style w:type="paragraph" w:styleId="Footer">
    <w:name w:val="footer"/>
    <w:basedOn w:val="Normal"/>
    <w:link w:val="FooterChar"/>
    <w:uiPriority w:val="99"/>
    <w:unhideWhenUsed/>
    <w:rsid w:val="0004447E"/>
    <w:pPr>
      <w:tabs>
        <w:tab w:val="center" w:pos="4680"/>
        <w:tab w:val="right" w:pos="9360"/>
      </w:tabs>
    </w:pPr>
  </w:style>
  <w:style w:type="character" w:customStyle="1" w:styleId="FooterChar">
    <w:name w:val="Footer Char"/>
    <w:basedOn w:val="DefaultParagraphFont"/>
    <w:link w:val="Footer"/>
    <w:uiPriority w:val="99"/>
    <w:rsid w:val="00044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royov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Harvard University</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Arroyo Valenzuela</cp:lastModifiedBy>
  <cp:revision>5</cp:revision>
  <dcterms:created xsi:type="dcterms:W3CDTF">2025-02-06T21:13:00Z</dcterms:created>
  <dcterms:modified xsi:type="dcterms:W3CDTF">2025-10-22T22:35:00Z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2020-07-06T00:00:00Z</vt:lpwstr>
  </property>
  <property fmtid="{D5CDD505-2E9C-101B-9397-08002B2CF9AE}" pid="3" name="Creator">
    <vt:lpwstr>Adobe InDesign 15.0 (Macintosh)</vt:lpwstr>
  </property>
  <property fmtid="{D5CDD505-2E9C-101B-9397-08002B2CF9AE}" pid="4" name="LastSaved">
    <vt:lpwstr>2020-08-23T00:00:00Z</vt:lpwstr>
  </property>
</Properties>
</file>