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A744" w14:textId="77777777" w:rsidR="007B229A" w:rsidRPr="00B60DDF" w:rsidRDefault="003E6D15" w:rsidP="00B60DDF">
      <w:pPr>
        <w:pStyle w:val="Heading1"/>
        <w:numPr>
          <w:ilvl w:val="0"/>
          <w:numId w:val="2"/>
        </w:numPr>
        <w:spacing w:line="360" w:lineRule="auto"/>
      </w:pPr>
      <w:bookmarkStart w:id="0" w:name="_Toc44055486"/>
      <w:r w:rsidRPr="00B60DDF">
        <w:t>Package Installation Guide</w:t>
      </w:r>
      <w:bookmarkEnd w:id="0"/>
    </w:p>
    <w:p w14:paraId="4E06A745" w14:textId="77777777" w:rsidR="00A936B3" w:rsidRPr="00C51E3D" w:rsidRDefault="003E6D15" w:rsidP="003C2BFD">
      <w:pPr>
        <w:pStyle w:val="Heading2"/>
        <w:spacing w:before="0" w:after="240" w:line="276" w:lineRule="auto"/>
        <w:rPr>
          <w:rFonts w:cs="Times New Roman"/>
          <w:b w:val="0"/>
          <w:color w:val="0067DF"/>
          <w:sz w:val="28"/>
          <w:szCs w:val="28"/>
        </w:rPr>
      </w:pPr>
      <w:bookmarkStart w:id="1" w:name="_Toc44055487"/>
      <w:r w:rsidRPr="00C51E3D">
        <w:rPr>
          <w:rFonts w:cs="Times New Roman"/>
          <w:color w:val="0067DF"/>
          <w:sz w:val="28"/>
          <w:szCs w:val="28"/>
        </w:rPr>
        <w:t>Step by step guide to install and update packages</w:t>
      </w:r>
      <w:bookmarkEnd w:id="1"/>
    </w:p>
    <w:p w14:paraId="4E06A746" w14:textId="77777777" w:rsidR="001E288C" w:rsidRPr="00C51E3D" w:rsidRDefault="003E6D15" w:rsidP="001D54FC">
      <w:pPr>
        <w:spacing w:after="240" w:line="360" w:lineRule="auto"/>
        <w:jc w:val="both"/>
        <w:rPr>
          <w:rFonts w:ascii="Times New Roman" w:hAnsi="Times New Roman" w:cs="Times New Roman"/>
          <w:sz w:val="24"/>
          <w:szCs w:val="24"/>
        </w:rPr>
      </w:pPr>
      <w:r w:rsidRPr="00C51E3D">
        <w:rPr>
          <w:rFonts w:ascii="Times New Roman" w:hAnsi="Times New Roman" w:cs="Times New Roman"/>
          <w:sz w:val="24"/>
          <w:szCs w:val="24"/>
        </w:rPr>
        <w:t>This section will detail the system requirements and UiPath packages to be available in the system to ensure that it executes the codes correctly. Follow the steps to install the package in UiPath studio:</w:t>
      </w:r>
    </w:p>
    <w:p w14:paraId="4E06A747" w14:textId="77777777" w:rsidR="00A91940" w:rsidRPr="00C51E3D" w:rsidRDefault="003E6D15" w:rsidP="00E03FC6">
      <w:pPr>
        <w:spacing w:line="360" w:lineRule="auto"/>
        <w:jc w:val="both"/>
        <w:rPr>
          <w:rFonts w:ascii="Times New Roman" w:hAnsi="Times New Roman" w:cs="Times New Roman"/>
          <w:sz w:val="28"/>
          <w:szCs w:val="28"/>
        </w:rPr>
      </w:pPr>
      <w:r w:rsidRPr="00C51E3D">
        <w:rPr>
          <w:rFonts w:ascii="Times New Roman" w:hAnsi="Times New Roman" w:cs="Times New Roman"/>
          <w:b/>
          <w:sz w:val="24"/>
          <w:szCs w:val="24"/>
        </w:rPr>
        <w:t>Step 1.</w:t>
      </w:r>
      <w:r w:rsidRPr="00C51E3D">
        <w:rPr>
          <w:rFonts w:ascii="Times New Roman" w:hAnsi="Times New Roman" w:cs="Times New Roman"/>
          <w:sz w:val="24"/>
          <w:szCs w:val="24"/>
        </w:rPr>
        <w:t xml:space="preserve"> Click on Manage Package</w:t>
      </w:r>
      <w:r w:rsidR="00192FE9" w:rsidRPr="00C51E3D">
        <w:rPr>
          <w:rFonts w:ascii="Times New Roman" w:hAnsi="Times New Roman" w:cs="Times New Roman"/>
          <w:sz w:val="24"/>
          <w:szCs w:val="24"/>
        </w:rPr>
        <w:t>s</w:t>
      </w:r>
      <w:r w:rsidRPr="00C51E3D">
        <w:rPr>
          <w:rFonts w:ascii="Times New Roman" w:hAnsi="Times New Roman" w:cs="Times New Roman"/>
          <w:sz w:val="24"/>
          <w:szCs w:val="24"/>
        </w:rPr>
        <w:t>.</w:t>
      </w:r>
    </w:p>
    <w:p w14:paraId="4E06A748" w14:textId="77777777" w:rsidR="001360A6" w:rsidRPr="00C51E3D" w:rsidRDefault="003E6D15" w:rsidP="00E03FC6">
      <w:pPr>
        <w:keepNext/>
        <w:spacing w:line="360" w:lineRule="auto"/>
        <w:jc w:val="both"/>
        <w:rPr>
          <w:rFonts w:ascii="Times New Roman" w:hAnsi="Times New Roman" w:cs="Times New Roman"/>
        </w:rPr>
      </w:pPr>
      <w:r w:rsidRPr="00C51E3D">
        <w:rPr>
          <w:rFonts w:ascii="Times New Roman" w:hAnsi="Times New Roman" w:cs="Times New Roman"/>
          <w:noProof/>
          <w:lang w:val="en-IN" w:eastAsia="en-IN"/>
        </w:rPr>
        <w:drawing>
          <wp:inline distT="0" distB="0" distL="0" distR="0" wp14:anchorId="4E06A7F9" wp14:editId="4E06A7FA">
            <wp:extent cx="5943600" cy="676714"/>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676714"/>
                    </a:xfrm>
                    <a:prstGeom prst="rect">
                      <a:avLst/>
                    </a:prstGeom>
                    <a:ln>
                      <a:solidFill>
                        <a:srgbClr val="0067DF"/>
                      </a:solidFill>
                    </a:ln>
                  </pic:spPr>
                </pic:pic>
              </a:graphicData>
            </a:graphic>
          </wp:inline>
        </w:drawing>
      </w:r>
    </w:p>
    <w:p w14:paraId="4E06A749" w14:textId="25447858" w:rsidR="00A91940" w:rsidRPr="00C51E3D" w:rsidRDefault="003E6D15" w:rsidP="004C6366">
      <w:pPr>
        <w:pStyle w:val="Caption"/>
      </w:pPr>
      <w:bookmarkStart w:id="2" w:name="_Toc12546338"/>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1</w:t>
      </w:r>
      <w:r w:rsidR="002A0C0B" w:rsidRPr="00C51E3D">
        <w:fldChar w:fldCharType="end"/>
      </w:r>
      <w:r w:rsidRPr="00C51E3D">
        <w:t xml:space="preserve"> Manage Packages Ribbon Bar</w:t>
      </w:r>
      <w:bookmarkEnd w:id="2"/>
    </w:p>
    <w:p w14:paraId="4E06A74A" w14:textId="77777777" w:rsidR="00A91940" w:rsidRPr="00C51E3D" w:rsidRDefault="003E6D15" w:rsidP="00E03FC6">
      <w:pPr>
        <w:spacing w:after="0" w:line="276" w:lineRule="auto"/>
        <w:jc w:val="both"/>
        <w:rPr>
          <w:rFonts w:ascii="Times New Roman" w:hAnsi="Times New Roman" w:cs="Times New Roman"/>
          <w:sz w:val="24"/>
          <w:szCs w:val="24"/>
        </w:rPr>
      </w:pPr>
      <w:r w:rsidRPr="00C51E3D">
        <w:rPr>
          <w:rFonts w:ascii="Times New Roman" w:hAnsi="Times New Roman" w:cs="Times New Roman"/>
          <w:b/>
          <w:sz w:val="24"/>
          <w:szCs w:val="24"/>
        </w:rPr>
        <w:t>Step 2.</w:t>
      </w:r>
      <w:r w:rsidRPr="00C51E3D">
        <w:rPr>
          <w:rFonts w:ascii="Times New Roman" w:hAnsi="Times New Roman" w:cs="Times New Roman"/>
          <w:sz w:val="24"/>
          <w:szCs w:val="24"/>
        </w:rPr>
        <w:t xml:space="preserve"> Search the package according to </w:t>
      </w:r>
      <w:r w:rsidR="0008570A" w:rsidRPr="00C51E3D">
        <w:rPr>
          <w:rFonts w:ascii="Times New Roman" w:hAnsi="Times New Roman" w:cs="Times New Roman"/>
          <w:sz w:val="24"/>
          <w:szCs w:val="24"/>
        </w:rPr>
        <w:t xml:space="preserve">the </w:t>
      </w:r>
      <w:r w:rsidRPr="00C51E3D">
        <w:rPr>
          <w:rFonts w:ascii="Times New Roman" w:hAnsi="Times New Roman" w:cs="Times New Roman"/>
          <w:sz w:val="24"/>
          <w:szCs w:val="24"/>
        </w:rPr>
        <w:t>project requirement.</w:t>
      </w:r>
    </w:p>
    <w:p w14:paraId="4E06A74B" w14:textId="77777777" w:rsidR="007861B6" w:rsidRPr="00C51E3D" w:rsidRDefault="007861B6" w:rsidP="00E03FC6">
      <w:pPr>
        <w:spacing w:after="0" w:line="276" w:lineRule="auto"/>
        <w:jc w:val="both"/>
        <w:rPr>
          <w:rFonts w:ascii="Times New Roman" w:hAnsi="Times New Roman" w:cs="Times New Roman"/>
          <w:sz w:val="24"/>
          <w:szCs w:val="24"/>
        </w:rPr>
      </w:pPr>
    </w:p>
    <w:p w14:paraId="4E06A74C" w14:textId="77777777" w:rsidR="001360A6" w:rsidRPr="00C51E3D" w:rsidRDefault="003E6D15" w:rsidP="00E03FC6">
      <w:pPr>
        <w:keepNext/>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B" wp14:editId="4E06A7FC">
            <wp:extent cx="5475546" cy="3058795"/>
            <wp:effectExtent l="19050" t="19050" r="11430" b="27305"/>
            <wp:docPr id="10421026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anage.PNG"/>
                    <pic:cNvPicPr/>
                  </pic:nvPicPr>
                  <pic:blipFill>
                    <a:blip r:embed="rId12">
                      <a:extLst>
                        <a:ext uri="{28A0092B-C50C-407E-A947-70E740481C1C}">
                          <a14:useLocalDpi xmlns:a14="http://schemas.microsoft.com/office/drawing/2010/main" val="0"/>
                        </a:ext>
                      </a:extLst>
                    </a:blip>
                    <a:stretch>
                      <a:fillRect/>
                    </a:stretch>
                  </pic:blipFill>
                  <pic:spPr>
                    <a:xfrm>
                      <a:off x="0" y="0"/>
                      <a:ext cx="5475546" cy="3058795"/>
                    </a:xfrm>
                    <a:prstGeom prst="rect">
                      <a:avLst/>
                    </a:prstGeom>
                    <a:ln>
                      <a:solidFill>
                        <a:srgbClr val="0067DF"/>
                      </a:solidFill>
                    </a:ln>
                  </pic:spPr>
                </pic:pic>
              </a:graphicData>
            </a:graphic>
          </wp:inline>
        </w:drawing>
      </w:r>
    </w:p>
    <w:p w14:paraId="4E06A74D" w14:textId="0257E1AE" w:rsidR="00A91940" w:rsidRPr="00C51E3D" w:rsidRDefault="003E6D15" w:rsidP="004C6366">
      <w:pPr>
        <w:pStyle w:val="Caption"/>
      </w:pPr>
      <w:bookmarkStart w:id="3" w:name="_Toc12546339"/>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2</w:t>
      </w:r>
      <w:r w:rsidR="002A0C0B" w:rsidRPr="00C51E3D">
        <w:fldChar w:fldCharType="end"/>
      </w:r>
      <w:r w:rsidRPr="00C51E3D">
        <w:t xml:space="preserve"> Package Installation</w:t>
      </w:r>
      <w:bookmarkEnd w:id="3"/>
    </w:p>
    <w:p w14:paraId="4E06A74E" w14:textId="77777777" w:rsidR="00A9194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3: </w:t>
      </w:r>
      <w:r w:rsidRPr="00C51E3D">
        <w:rPr>
          <w:rFonts w:ascii="Times New Roman" w:hAnsi="Times New Roman" w:cs="Times New Roman"/>
          <w:sz w:val="24"/>
        </w:rPr>
        <w:t>Select the package and the version to be installed.</w:t>
      </w:r>
    </w:p>
    <w:p w14:paraId="4E06A74F" w14:textId="77777777" w:rsidR="00CD01F0" w:rsidRPr="00C51E3D" w:rsidRDefault="003E6D15" w:rsidP="001D54FC">
      <w:pPr>
        <w:spacing w:after="0" w:line="360" w:lineRule="auto"/>
        <w:jc w:val="both"/>
        <w:rPr>
          <w:rFonts w:ascii="Times New Roman" w:hAnsi="Times New Roman" w:cs="Times New Roman"/>
          <w:sz w:val="24"/>
        </w:rPr>
      </w:pPr>
      <w:r w:rsidRPr="00C51E3D">
        <w:rPr>
          <w:rFonts w:ascii="Times New Roman" w:hAnsi="Times New Roman" w:cs="Times New Roman"/>
          <w:b/>
          <w:sz w:val="24"/>
        </w:rPr>
        <w:t xml:space="preserve">Step 4: </w:t>
      </w:r>
      <w:r w:rsidR="00E03FC6" w:rsidRPr="00C51E3D">
        <w:rPr>
          <w:rFonts w:ascii="Times New Roman" w:hAnsi="Times New Roman" w:cs="Times New Roman"/>
          <w:sz w:val="24"/>
        </w:rPr>
        <w:t>Save the packages by click</w:t>
      </w:r>
      <w:r w:rsidR="00192FE9" w:rsidRPr="00C51E3D">
        <w:rPr>
          <w:rFonts w:ascii="Times New Roman" w:hAnsi="Times New Roman" w:cs="Times New Roman"/>
          <w:sz w:val="24"/>
        </w:rPr>
        <w:t xml:space="preserve">ing </w:t>
      </w:r>
      <w:r w:rsidRPr="00C51E3D">
        <w:rPr>
          <w:rFonts w:ascii="Times New Roman" w:hAnsi="Times New Roman" w:cs="Times New Roman"/>
          <w:sz w:val="24"/>
        </w:rPr>
        <w:t xml:space="preserve">on </w:t>
      </w:r>
      <w:r w:rsidR="00E03FC6" w:rsidRPr="00C51E3D">
        <w:rPr>
          <w:rFonts w:ascii="Times New Roman" w:hAnsi="Times New Roman" w:cs="Times New Roman"/>
          <w:sz w:val="24"/>
        </w:rPr>
        <w:t xml:space="preserve">the </w:t>
      </w:r>
      <w:r w:rsidR="00192FE9" w:rsidRPr="00C51E3D">
        <w:rPr>
          <w:rFonts w:ascii="Times New Roman" w:hAnsi="Times New Roman" w:cs="Times New Roman"/>
          <w:sz w:val="24"/>
        </w:rPr>
        <w:t>“S</w:t>
      </w:r>
      <w:r w:rsidRPr="00C51E3D">
        <w:rPr>
          <w:rFonts w:ascii="Times New Roman" w:hAnsi="Times New Roman" w:cs="Times New Roman"/>
          <w:sz w:val="24"/>
        </w:rPr>
        <w:t>ave</w:t>
      </w:r>
      <w:r w:rsidR="00192FE9" w:rsidRPr="00C51E3D">
        <w:rPr>
          <w:rFonts w:ascii="Times New Roman" w:hAnsi="Times New Roman" w:cs="Times New Roman"/>
          <w:sz w:val="24"/>
        </w:rPr>
        <w:t>”</w:t>
      </w:r>
      <w:r w:rsidRPr="00C51E3D">
        <w:rPr>
          <w:rFonts w:ascii="Times New Roman" w:hAnsi="Times New Roman" w:cs="Times New Roman"/>
          <w:sz w:val="24"/>
        </w:rPr>
        <w:t xml:space="preserve"> button. </w:t>
      </w:r>
    </w:p>
    <w:p w14:paraId="4E06A750" w14:textId="77777777" w:rsidR="006C3447" w:rsidRPr="00C51E3D" w:rsidRDefault="003E6D15" w:rsidP="006C3447">
      <w:pPr>
        <w:pStyle w:val="Heading2"/>
        <w:spacing w:before="0" w:after="240" w:line="276" w:lineRule="auto"/>
        <w:rPr>
          <w:rFonts w:cs="Times New Roman"/>
          <w:b w:val="0"/>
          <w:color w:val="0067DF"/>
          <w:sz w:val="28"/>
          <w:szCs w:val="28"/>
        </w:rPr>
      </w:pPr>
      <w:bookmarkStart w:id="4" w:name="_Toc44055488"/>
      <w:r w:rsidRPr="00C51E3D">
        <w:rPr>
          <w:rFonts w:cs="Times New Roman"/>
          <w:color w:val="0067DF"/>
          <w:sz w:val="28"/>
          <w:szCs w:val="28"/>
        </w:rPr>
        <w:lastRenderedPageBreak/>
        <w:t>Viewing list of installed Packages</w:t>
      </w:r>
      <w:bookmarkEnd w:id="4"/>
      <w:r w:rsidRPr="00C51E3D">
        <w:rPr>
          <w:rFonts w:cs="Times New Roman"/>
          <w:color w:val="0067DF"/>
          <w:sz w:val="28"/>
          <w:szCs w:val="28"/>
        </w:rPr>
        <w:t xml:space="preserve"> </w:t>
      </w:r>
    </w:p>
    <w:p w14:paraId="4E06A751" w14:textId="77777777" w:rsidR="00A604CB" w:rsidRPr="00C51E3D" w:rsidRDefault="003E6D15" w:rsidP="001D54FC">
      <w:pPr>
        <w:spacing w:line="360" w:lineRule="auto"/>
        <w:jc w:val="both"/>
        <w:rPr>
          <w:rFonts w:ascii="Times New Roman" w:hAnsi="Times New Roman" w:cs="Times New Roman"/>
          <w:sz w:val="24"/>
          <w:szCs w:val="24"/>
        </w:rPr>
      </w:pPr>
      <w:r w:rsidRPr="00C51E3D">
        <w:rPr>
          <w:rFonts w:ascii="Times New Roman" w:hAnsi="Times New Roman" w:cs="Times New Roman"/>
          <w:sz w:val="24"/>
          <w:szCs w:val="24"/>
        </w:rPr>
        <w:t>To view the</w:t>
      </w:r>
      <w:r w:rsidR="001D54FC" w:rsidRPr="00C51E3D">
        <w:rPr>
          <w:rFonts w:ascii="Times New Roman" w:hAnsi="Times New Roman" w:cs="Times New Roman"/>
          <w:sz w:val="24"/>
          <w:szCs w:val="24"/>
        </w:rPr>
        <w:t xml:space="preserve"> packages used in code,</w:t>
      </w:r>
      <w:r w:rsidRPr="00C51E3D">
        <w:rPr>
          <w:rFonts w:ascii="Times New Roman" w:hAnsi="Times New Roman" w:cs="Times New Roman"/>
          <w:sz w:val="24"/>
          <w:szCs w:val="24"/>
        </w:rPr>
        <w:t xml:space="preserve"> right-click on the </w:t>
      </w:r>
      <w:r w:rsidR="001D54FC" w:rsidRPr="00C51E3D">
        <w:rPr>
          <w:rFonts w:ascii="Times New Roman" w:hAnsi="Times New Roman" w:cs="Times New Roman"/>
          <w:sz w:val="24"/>
          <w:szCs w:val="24"/>
        </w:rPr>
        <w:t>“D</w:t>
      </w:r>
      <w:r w:rsidRPr="00C51E3D">
        <w:rPr>
          <w:rFonts w:ascii="Times New Roman" w:hAnsi="Times New Roman" w:cs="Times New Roman"/>
          <w:sz w:val="24"/>
          <w:szCs w:val="24"/>
        </w:rPr>
        <w:t>ependencies</w:t>
      </w:r>
      <w:r w:rsidR="001D54FC" w:rsidRPr="00C51E3D">
        <w:rPr>
          <w:rFonts w:ascii="Times New Roman" w:hAnsi="Times New Roman" w:cs="Times New Roman"/>
          <w:sz w:val="24"/>
          <w:szCs w:val="24"/>
        </w:rPr>
        <w:t>” option of “Project” panel</w:t>
      </w:r>
      <w:r w:rsidRPr="00C51E3D">
        <w:rPr>
          <w:rFonts w:ascii="Times New Roman" w:hAnsi="Times New Roman" w:cs="Times New Roman"/>
          <w:sz w:val="24"/>
          <w:szCs w:val="24"/>
        </w:rPr>
        <w:t xml:space="preserve"> and </w:t>
      </w:r>
      <w:r w:rsidR="001D54FC" w:rsidRPr="00C51E3D">
        <w:rPr>
          <w:rFonts w:ascii="Times New Roman" w:hAnsi="Times New Roman" w:cs="Times New Roman"/>
          <w:sz w:val="24"/>
          <w:szCs w:val="24"/>
        </w:rPr>
        <w:t>select “M</w:t>
      </w:r>
      <w:r w:rsidRPr="00C51E3D">
        <w:rPr>
          <w:rFonts w:ascii="Times New Roman" w:hAnsi="Times New Roman" w:cs="Times New Roman"/>
          <w:sz w:val="24"/>
          <w:szCs w:val="24"/>
        </w:rPr>
        <w:t>anage</w:t>
      </w:r>
      <w:r w:rsidR="001D54FC" w:rsidRPr="00C51E3D">
        <w:rPr>
          <w:rFonts w:ascii="Times New Roman" w:hAnsi="Times New Roman" w:cs="Times New Roman"/>
          <w:sz w:val="24"/>
          <w:szCs w:val="24"/>
        </w:rPr>
        <w:t>”</w:t>
      </w:r>
      <w:r w:rsidRPr="00C51E3D">
        <w:rPr>
          <w:rFonts w:ascii="Times New Roman" w:hAnsi="Times New Roman" w:cs="Times New Roman"/>
          <w:sz w:val="24"/>
          <w:szCs w:val="24"/>
        </w:rPr>
        <w:t xml:space="preserve"> option (</w:t>
      </w:r>
      <w:r w:rsidR="001D54FC" w:rsidRPr="00C51E3D">
        <w:rPr>
          <w:rFonts w:ascii="Times New Roman" w:hAnsi="Times New Roman" w:cs="Times New Roman"/>
          <w:sz w:val="24"/>
          <w:szCs w:val="24"/>
        </w:rPr>
        <w:t xml:space="preserve">refer </w:t>
      </w:r>
      <w:r w:rsidR="00E03FC6" w:rsidRPr="00C51E3D">
        <w:rPr>
          <w:rFonts w:ascii="Times New Roman" w:hAnsi="Times New Roman" w:cs="Times New Roman"/>
          <w:sz w:val="24"/>
          <w:szCs w:val="24"/>
        </w:rPr>
        <w:t>Figure</w:t>
      </w:r>
      <w:r w:rsidRPr="00C51E3D">
        <w:rPr>
          <w:rFonts w:ascii="Times New Roman" w:hAnsi="Times New Roman" w:cs="Times New Roman"/>
          <w:sz w:val="24"/>
          <w:szCs w:val="24"/>
        </w:rPr>
        <w:t xml:space="preserve"> 3)</w:t>
      </w:r>
      <w:r w:rsidR="001D54FC" w:rsidRPr="00C51E3D">
        <w:rPr>
          <w:rFonts w:ascii="Times New Roman" w:hAnsi="Times New Roman" w:cs="Times New Roman"/>
          <w:sz w:val="24"/>
          <w:szCs w:val="24"/>
        </w:rPr>
        <w:t>.</w:t>
      </w:r>
    </w:p>
    <w:p w14:paraId="4E06A752" w14:textId="77777777" w:rsidR="00A604CB" w:rsidRPr="00C51E3D" w:rsidRDefault="003E6D15" w:rsidP="00E03FC6">
      <w:pPr>
        <w:keepNext/>
        <w:spacing w:line="276" w:lineRule="auto"/>
        <w:jc w:val="both"/>
        <w:rPr>
          <w:rFonts w:ascii="Times New Roman" w:hAnsi="Times New Roman" w:cs="Times New Roman"/>
        </w:rPr>
      </w:pPr>
      <w:r w:rsidRPr="00C51E3D">
        <w:rPr>
          <w:rFonts w:ascii="Times New Roman" w:hAnsi="Times New Roman" w:cs="Times New Roman"/>
          <w:noProof/>
          <w:sz w:val="24"/>
          <w:szCs w:val="24"/>
          <w:lang w:val="en-IN" w:eastAsia="en-IN"/>
        </w:rPr>
        <w:drawing>
          <wp:inline distT="0" distB="0" distL="0" distR="0" wp14:anchorId="4E06A7FD" wp14:editId="4E06A7FE">
            <wp:extent cx="5943600" cy="3071875"/>
            <wp:effectExtent l="19050" t="19050" r="19050" b="146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2422" name="image (7).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71875"/>
                    </a:xfrm>
                    <a:prstGeom prst="rect">
                      <a:avLst/>
                    </a:prstGeom>
                    <a:ln>
                      <a:solidFill>
                        <a:srgbClr val="0067DF"/>
                      </a:solidFill>
                    </a:ln>
                  </pic:spPr>
                </pic:pic>
              </a:graphicData>
            </a:graphic>
          </wp:inline>
        </w:drawing>
      </w:r>
    </w:p>
    <w:p w14:paraId="4E06A753" w14:textId="53DE5AAA" w:rsidR="00A604CB" w:rsidRPr="00C51E3D" w:rsidRDefault="003E6D15" w:rsidP="004C6366">
      <w:pPr>
        <w:pStyle w:val="Caption"/>
      </w:pPr>
      <w:bookmarkStart w:id="5" w:name="_Toc12546340"/>
      <w:r w:rsidRPr="00C51E3D">
        <w:t xml:space="preserve">Figure </w:t>
      </w:r>
      <w:r w:rsidR="002A0C0B" w:rsidRPr="00C51E3D">
        <w:fldChar w:fldCharType="begin"/>
      </w:r>
      <w:r w:rsidR="002A0C0B" w:rsidRPr="00C51E3D">
        <w:instrText xml:space="preserve"> SEQ Figure \* ARABIC </w:instrText>
      </w:r>
      <w:r w:rsidR="002A0C0B" w:rsidRPr="00C51E3D">
        <w:fldChar w:fldCharType="separate"/>
      </w:r>
      <w:r w:rsidR="005F2D4C">
        <w:rPr>
          <w:noProof/>
        </w:rPr>
        <w:t>3</w:t>
      </w:r>
      <w:r w:rsidR="002A0C0B" w:rsidRPr="00C51E3D">
        <w:fldChar w:fldCharType="end"/>
      </w:r>
      <w:r w:rsidRPr="00C51E3D">
        <w:t xml:space="preserve"> Installed Packages List</w:t>
      </w:r>
      <w:bookmarkEnd w:id="5"/>
    </w:p>
    <w:p w14:paraId="4E06A754" w14:textId="77777777" w:rsidR="00A604CB" w:rsidRPr="00C51E3D" w:rsidRDefault="003E6D15" w:rsidP="00E03FC6">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Note: For the codes which involve browser usage, the browser should have its extension installed. You can install an extension from the 'Tools' section of UiPath Studio. </w:t>
      </w:r>
    </w:p>
    <w:p w14:paraId="4E06A755" w14:textId="77777777" w:rsidR="00E03FC6" w:rsidRPr="00C51E3D" w:rsidRDefault="00E03FC6" w:rsidP="00E03FC6">
      <w:pPr>
        <w:spacing w:line="276" w:lineRule="auto"/>
        <w:jc w:val="both"/>
        <w:rPr>
          <w:rFonts w:ascii="Times New Roman" w:hAnsi="Times New Roman" w:cs="Times New Roman"/>
          <w:sz w:val="24"/>
          <w:szCs w:val="24"/>
        </w:rPr>
      </w:pPr>
    </w:p>
    <w:p w14:paraId="4E06A756" w14:textId="77777777" w:rsidR="00E03FC6" w:rsidRPr="00C51E3D" w:rsidRDefault="00E03FC6" w:rsidP="00E03FC6">
      <w:pPr>
        <w:spacing w:line="276" w:lineRule="auto"/>
        <w:jc w:val="both"/>
        <w:rPr>
          <w:rFonts w:ascii="Times New Roman" w:hAnsi="Times New Roman" w:cs="Times New Roman"/>
          <w:sz w:val="24"/>
          <w:szCs w:val="24"/>
        </w:rPr>
      </w:pPr>
    </w:p>
    <w:p w14:paraId="4E06A757" w14:textId="77777777" w:rsidR="00E03FC6" w:rsidRPr="00C51E3D" w:rsidRDefault="00E03FC6" w:rsidP="00E03FC6">
      <w:pPr>
        <w:spacing w:line="276" w:lineRule="auto"/>
        <w:jc w:val="both"/>
        <w:rPr>
          <w:rFonts w:ascii="Times New Roman" w:hAnsi="Times New Roman" w:cs="Times New Roman"/>
          <w:b/>
          <w:sz w:val="24"/>
          <w:szCs w:val="24"/>
        </w:rPr>
      </w:pPr>
    </w:p>
    <w:p w14:paraId="4E06A758" w14:textId="77777777" w:rsidR="00E03FC6" w:rsidRPr="00C51E3D" w:rsidRDefault="00E03FC6" w:rsidP="00E03FC6">
      <w:pPr>
        <w:spacing w:line="276" w:lineRule="auto"/>
        <w:jc w:val="both"/>
        <w:rPr>
          <w:rFonts w:ascii="Times New Roman" w:hAnsi="Times New Roman" w:cs="Times New Roman"/>
          <w:b/>
          <w:sz w:val="24"/>
          <w:szCs w:val="24"/>
        </w:rPr>
      </w:pPr>
    </w:p>
    <w:p w14:paraId="4E06A759" w14:textId="77777777" w:rsidR="00E03FC6" w:rsidRPr="00C51E3D" w:rsidRDefault="00E03FC6" w:rsidP="00E03FC6">
      <w:pPr>
        <w:spacing w:line="276" w:lineRule="auto"/>
        <w:jc w:val="both"/>
        <w:rPr>
          <w:rFonts w:ascii="Times New Roman" w:hAnsi="Times New Roman" w:cs="Times New Roman"/>
          <w:b/>
          <w:sz w:val="24"/>
          <w:szCs w:val="24"/>
        </w:rPr>
      </w:pPr>
    </w:p>
    <w:p w14:paraId="4E06A75A" w14:textId="77777777" w:rsidR="00E03FC6" w:rsidRPr="00C51E3D" w:rsidRDefault="00E03FC6" w:rsidP="00E03FC6">
      <w:pPr>
        <w:spacing w:line="276" w:lineRule="auto"/>
        <w:jc w:val="both"/>
        <w:rPr>
          <w:rFonts w:ascii="Times New Roman" w:hAnsi="Times New Roman" w:cs="Times New Roman"/>
          <w:b/>
          <w:sz w:val="24"/>
          <w:szCs w:val="24"/>
        </w:rPr>
      </w:pPr>
    </w:p>
    <w:p w14:paraId="4E06A75B" w14:textId="77777777" w:rsidR="00E03FC6" w:rsidRPr="00C51E3D" w:rsidRDefault="00E03FC6" w:rsidP="00E03FC6">
      <w:pPr>
        <w:spacing w:line="276" w:lineRule="auto"/>
        <w:jc w:val="both"/>
        <w:rPr>
          <w:rFonts w:ascii="Times New Roman" w:hAnsi="Times New Roman" w:cs="Times New Roman"/>
          <w:b/>
          <w:sz w:val="24"/>
          <w:szCs w:val="24"/>
        </w:rPr>
      </w:pPr>
    </w:p>
    <w:p w14:paraId="4E06A75C" w14:textId="77777777" w:rsidR="00E03FC6" w:rsidRPr="00C51E3D" w:rsidRDefault="00E03FC6" w:rsidP="00E03FC6">
      <w:pPr>
        <w:spacing w:line="276" w:lineRule="auto"/>
        <w:jc w:val="both"/>
        <w:rPr>
          <w:rFonts w:ascii="Times New Roman" w:hAnsi="Times New Roman" w:cs="Times New Roman"/>
          <w:b/>
          <w:sz w:val="24"/>
          <w:szCs w:val="24"/>
        </w:rPr>
      </w:pPr>
    </w:p>
    <w:p w14:paraId="4E06A75D" w14:textId="77777777" w:rsidR="002E58EA" w:rsidRPr="00C51E3D" w:rsidRDefault="003E6D15" w:rsidP="006C3447">
      <w:pPr>
        <w:pStyle w:val="Heading1"/>
        <w:spacing w:line="360" w:lineRule="auto"/>
        <w:rPr>
          <w:rFonts w:cs="Times New Roman"/>
          <w:b w:val="0"/>
          <w:bCs/>
          <w:color w:val="0067DF"/>
          <w:szCs w:val="48"/>
        </w:rPr>
      </w:pPr>
      <w:bookmarkStart w:id="6" w:name="_Toc44055489"/>
      <w:r w:rsidRPr="00C51E3D">
        <w:rPr>
          <w:rFonts w:cs="Times New Roman"/>
          <w:bCs/>
          <w:color w:val="0067DF"/>
          <w:szCs w:val="48"/>
        </w:rPr>
        <w:lastRenderedPageBreak/>
        <w:t>Basic Projects</w:t>
      </w:r>
      <w:bookmarkEnd w:id="6"/>
    </w:p>
    <w:p w14:paraId="4E06A77C" w14:textId="71623E5F" w:rsidR="007B229A" w:rsidRPr="002B4588" w:rsidRDefault="003E6D15" w:rsidP="002B4588">
      <w:pPr>
        <w:pStyle w:val="Heading2"/>
        <w:numPr>
          <w:ilvl w:val="1"/>
          <w:numId w:val="18"/>
        </w:numPr>
        <w:spacing w:before="0" w:after="240" w:line="276" w:lineRule="auto"/>
        <w:jc w:val="both"/>
        <w:rPr>
          <w:rFonts w:cs="Times New Roman"/>
          <w:b w:val="0"/>
          <w:bCs/>
          <w:color w:val="0067DF"/>
          <w:sz w:val="28"/>
          <w:szCs w:val="28"/>
        </w:rPr>
      </w:pPr>
      <w:bookmarkStart w:id="7" w:name="_Toc44055491"/>
      <w:r w:rsidRPr="002B4588">
        <w:rPr>
          <w:rFonts w:cs="Times New Roman"/>
          <w:color w:val="0067DF"/>
          <w:sz w:val="28"/>
          <w:szCs w:val="28"/>
        </w:rPr>
        <w:t>Stock</w:t>
      </w:r>
      <w:r w:rsidR="004C6366" w:rsidRPr="002B4588">
        <w:rPr>
          <w:rFonts w:cs="Times New Roman"/>
          <w:color w:val="0067DF"/>
          <w:sz w:val="28"/>
          <w:szCs w:val="28"/>
        </w:rPr>
        <w:t>-</w:t>
      </w:r>
      <w:r w:rsidRPr="002B4588">
        <w:rPr>
          <w:rFonts w:cs="Times New Roman"/>
          <w:color w:val="0067DF"/>
          <w:sz w:val="28"/>
          <w:szCs w:val="28"/>
        </w:rPr>
        <w:t>Broker Robot</w:t>
      </w:r>
      <w:bookmarkEnd w:id="7"/>
    </w:p>
    <w:p w14:paraId="4E06A77D" w14:textId="77777777" w:rsidR="008A271B" w:rsidRPr="00C51E3D" w:rsidRDefault="003E6D15" w:rsidP="000A221D">
      <w:pPr>
        <w:spacing w:after="240"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The code comprises of </w:t>
      </w:r>
      <w:r w:rsidR="0069399F" w:rsidRPr="00C51E3D">
        <w:rPr>
          <w:rFonts w:ascii="Times New Roman" w:hAnsi="Times New Roman" w:cs="Times New Roman"/>
          <w:sz w:val="24"/>
          <w:szCs w:val="24"/>
        </w:rPr>
        <w:t>three</w:t>
      </w:r>
      <w:r w:rsidRPr="00C51E3D">
        <w:rPr>
          <w:rFonts w:ascii="Times New Roman" w:hAnsi="Times New Roman" w:cs="Times New Roman"/>
          <w:sz w:val="24"/>
          <w:szCs w:val="24"/>
        </w:rPr>
        <w:t xml:space="preserve"> packages (refer Table 2)</w:t>
      </w:r>
      <w:r w:rsidR="0069399F" w:rsidRPr="00C51E3D">
        <w:rPr>
          <w:rFonts w:ascii="Times New Roman" w:hAnsi="Times New Roman" w:cs="Times New Roman"/>
          <w:sz w:val="24"/>
          <w:szCs w:val="24"/>
        </w:rPr>
        <w:t>,</w:t>
      </w:r>
      <w:r w:rsidRPr="00C51E3D">
        <w:rPr>
          <w:rFonts w:ascii="Times New Roman" w:hAnsi="Times New Roman" w:cs="Times New Roman"/>
          <w:sz w:val="24"/>
          <w:szCs w:val="24"/>
        </w:rPr>
        <w:t xml:space="preserve"> and they must be installed in the studio for the Robot to execute the task successfully.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E2311" w:rsidRPr="00C51E3D" w14:paraId="4E06A781" w14:textId="77777777" w:rsidTr="00A26C6A">
        <w:tc>
          <w:tcPr>
            <w:tcW w:w="9350" w:type="dxa"/>
          </w:tcPr>
          <w:p w14:paraId="4E06A77E" w14:textId="77777777" w:rsidR="008A271B" w:rsidRPr="00C51E3D" w:rsidRDefault="003E6D15" w:rsidP="00E03FC6">
            <w:pPr>
              <w:pStyle w:val="ListParagraph"/>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Uipath.Mail.Activities</w:t>
            </w:r>
            <w:proofErr w:type="spellEnd"/>
            <w:proofErr w:type="gramEnd"/>
          </w:p>
          <w:p w14:paraId="4E06A77F" w14:textId="77777777" w:rsidR="008A271B" w:rsidRPr="00C51E3D" w:rsidRDefault="003E6D15" w:rsidP="00E03FC6">
            <w:pPr>
              <w:pStyle w:val="ListParagraph"/>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UiPath.System.Activities</w:t>
            </w:r>
            <w:proofErr w:type="spellEnd"/>
            <w:proofErr w:type="gramEnd"/>
          </w:p>
          <w:p w14:paraId="4E06A780" w14:textId="77777777" w:rsidR="00E05DEF" w:rsidRPr="00C51E3D" w:rsidRDefault="003E6D15" w:rsidP="00E03FC6">
            <w:pPr>
              <w:pStyle w:val="ListParagraph"/>
              <w:keepNext/>
              <w:numPr>
                <w:ilvl w:val="0"/>
                <w:numId w:val="3"/>
              </w:numPr>
              <w:spacing w:line="276" w:lineRule="auto"/>
              <w:jc w:val="both"/>
              <w:rPr>
                <w:rFonts w:ascii="Times New Roman" w:hAnsi="Times New Roman" w:cs="Times New Roman"/>
                <w:sz w:val="24"/>
                <w:szCs w:val="24"/>
              </w:rPr>
            </w:pPr>
            <w:proofErr w:type="spellStart"/>
            <w:proofErr w:type="gramStart"/>
            <w:r w:rsidRPr="00C51E3D">
              <w:rPr>
                <w:rFonts w:ascii="Times New Roman" w:hAnsi="Times New Roman" w:cs="Times New Roman"/>
                <w:sz w:val="24"/>
                <w:szCs w:val="24"/>
              </w:rPr>
              <w:t>UiPath.UIAtuomation.Activities</w:t>
            </w:r>
            <w:proofErr w:type="spellEnd"/>
            <w:proofErr w:type="gramEnd"/>
          </w:p>
        </w:tc>
      </w:tr>
    </w:tbl>
    <w:p w14:paraId="4E06A782" w14:textId="4D8B0EE3" w:rsidR="00E05DEF" w:rsidRPr="00C51E3D" w:rsidRDefault="003E6D15" w:rsidP="004C6366">
      <w:pPr>
        <w:pStyle w:val="Caption"/>
      </w:pPr>
      <w:bookmarkStart w:id="8" w:name="_Toc12546354"/>
      <w:r w:rsidRPr="00C51E3D">
        <w:t xml:space="preserve">Table </w:t>
      </w:r>
      <w:r w:rsidRPr="00C51E3D">
        <w:fldChar w:fldCharType="begin"/>
      </w:r>
      <w:r w:rsidRPr="00C51E3D">
        <w:instrText xml:space="preserve"> SEQ Table \* ARABIC </w:instrText>
      </w:r>
      <w:r w:rsidRPr="00C51E3D">
        <w:fldChar w:fldCharType="separate"/>
      </w:r>
      <w:r w:rsidR="005F2D4C">
        <w:rPr>
          <w:noProof/>
        </w:rPr>
        <w:t>2</w:t>
      </w:r>
      <w:r w:rsidRPr="00C51E3D">
        <w:fldChar w:fldCharType="end"/>
      </w:r>
      <w:r w:rsidRPr="00C51E3D">
        <w:t xml:space="preserve"> List of packages used in </w:t>
      </w:r>
      <w:r w:rsidR="00055D4E" w:rsidRPr="00C51E3D">
        <w:t>‘</w:t>
      </w:r>
      <w:proofErr w:type="gramStart"/>
      <w:r w:rsidRPr="00C51E3D">
        <w:t>Stock Broker</w:t>
      </w:r>
      <w:proofErr w:type="gramEnd"/>
      <w:r w:rsidR="00055D4E" w:rsidRPr="00C51E3D">
        <w:t>’</w:t>
      </w:r>
      <w:r w:rsidRPr="00C51E3D">
        <w:t xml:space="preserve"> Robot</w:t>
      </w:r>
      <w:bookmarkEnd w:id="8"/>
    </w:p>
    <w:p w14:paraId="4E06A783" w14:textId="77777777" w:rsidR="007B229A" w:rsidRPr="00C51E3D" w:rsidRDefault="003E6D15" w:rsidP="00E03FC6">
      <w:pPr>
        <w:spacing w:line="276" w:lineRule="auto"/>
        <w:jc w:val="both"/>
        <w:rPr>
          <w:rFonts w:ascii="Times New Roman" w:hAnsi="Times New Roman" w:cs="Times New Roman"/>
          <w:sz w:val="28"/>
          <w:szCs w:val="28"/>
        </w:rPr>
      </w:pPr>
      <w:r w:rsidRPr="00C51E3D">
        <w:rPr>
          <w:rFonts w:ascii="Times New Roman" w:hAnsi="Times New Roman" w:cs="Times New Roman"/>
          <w:sz w:val="24"/>
          <w:szCs w:val="24"/>
        </w:rPr>
        <w:t>The above-listed packages used can be viewed on the left side of the "Project" panel tab (refer Figure 6).</w:t>
      </w:r>
    </w:p>
    <w:p w14:paraId="4E06A784" w14:textId="77777777" w:rsidR="00CA1EF9" w:rsidRPr="00C51E3D" w:rsidRDefault="003E6D15" w:rsidP="00CA1EF9">
      <w:pPr>
        <w:keepNext/>
        <w:spacing w:line="360" w:lineRule="auto"/>
        <w:jc w:val="both"/>
        <w:rPr>
          <w:rFonts w:ascii="Times New Roman" w:hAnsi="Times New Roman" w:cs="Times New Roman"/>
        </w:rPr>
      </w:pPr>
      <w:r w:rsidRPr="00C51E3D">
        <w:rPr>
          <w:rFonts w:ascii="Times New Roman" w:hAnsi="Times New Roman" w:cs="Times New Roman"/>
          <w:b/>
          <w:noProof/>
          <w:color w:val="FFC000" w:themeColor="accent4"/>
          <w:sz w:val="24"/>
          <w:szCs w:val="24"/>
          <w:lang w:val="en-IN" w:eastAsia="en-IN"/>
        </w:rPr>
        <w:drawing>
          <wp:inline distT="0" distB="0" distL="0" distR="0" wp14:anchorId="4E06A805" wp14:editId="4E06A806">
            <wp:extent cx="5691383" cy="2954020"/>
            <wp:effectExtent l="19050" t="19050" r="24130" b="177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165305" name="Stock.PNG"/>
                    <pic:cNvPicPr/>
                  </pic:nvPicPr>
                  <pic:blipFill>
                    <a:blip r:embed="rId14">
                      <a:extLst>
                        <a:ext uri="{28A0092B-C50C-407E-A947-70E740481C1C}">
                          <a14:useLocalDpi xmlns:a14="http://schemas.microsoft.com/office/drawing/2010/main" val="0"/>
                        </a:ext>
                      </a:extLst>
                    </a:blip>
                    <a:stretch>
                      <a:fillRect/>
                    </a:stretch>
                  </pic:blipFill>
                  <pic:spPr>
                    <a:xfrm>
                      <a:off x="0" y="0"/>
                      <a:ext cx="5691383" cy="2954020"/>
                    </a:xfrm>
                    <a:prstGeom prst="rect">
                      <a:avLst/>
                    </a:prstGeom>
                    <a:ln>
                      <a:solidFill>
                        <a:srgbClr val="0067DF"/>
                      </a:solidFill>
                    </a:ln>
                  </pic:spPr>
                </pic:pic>
              </a:graphicData>
            </a:graphic>
          </wp:inline>
        </w:drawing>
      </w:r>
    </w:p>
    <w:p w14:paraId="4E06A785" w14:textId="61086AB2" w:rsidR="007B229A" w:rsidRPr="00C51E3D" w:rsidRDefault="003E6D15" w:rsidP="004C6366">
      <w:pPr>
        <w:pStyle w:val="Caption"/>
        <w:rPr>
          <w:b/>
          <w:color w:val="FFC000" w:themeColor="accent4"/>
          <w:sz w:val="24"/>
          <w:szCs w:val="24"/>
        </w:rPr>
      </w:pPr>
      <w:bookmarkStart w:id="9" w:name="_Toc12546343"/>
      <w:r w:rsidRPr="00C51E3D">
        <w:t xml:space="preserve">Figure </w:t>
      </w:r>
      <w:r w:rsidRPr="00C51E3D">
        <w:fldChar w:fldCharType="begin"/>
      </w:r>
      <w:r w:rsidRPr="00C51E3D">
        <w:instrText xml:space="preserve"> SEQ Figure \* ARABIC </w:instrText>
      </w:r>
      <w:r w:rsidRPr="00C51E3D">
        <w:fldChar w:fldCharType="separate"/>
      </w:r>
      <w:r w:rsidR="005F2D4C">
        <w:rPr>
          <w:noProof/>
        </w:rPr>
        <w:t>6</w:t>
      </w:r>
      <w:r w:rsidRPr="00C51E3D">
        <w:fldChar w:fldCharType="end"/>
      </w:r>
      <w:r w:rsidRPr="00C51E3D">
        <w:t xml:space="preserve"> List of packages used in </w:t>
      </w:r>
      <w:proofErr w:type="gramStart"/>
      <w:r w:rsidRPr="00C51E3D">
        <w:t>Stock Broker</w:t>
      </w:r>
      <w:proofErr w:type="gramEnd"/>
      <w:r w:rsidRPr="00C51E3D">
        <w:t xml:space="preserve"> Robot</w:t>
      </w:r>
      <w:bookmarkEnd w:id="9"/>
    </w:p>
    <w:p w14:paraId="4E06A786" w14:textId="77777777" w:rsidR="00EC303F" w:rsidRPr="00C51E3D" w:rsidRDefault="003E6D15" w:rsidP="00CA1EF9">
      <w:pPr>
        <w:spacing w:line="276" w:lineRule="auto"/>
        <w:jc w:val="both"/>
        <w:rPr>
          <w:rFonts w:ascii="Times New Roman" w:hAnsi="Times New Roman" w:cs="Times New Roman"/>
          <w:sz w:val="24"/>
          <w:szCs w:val="24"/>
        </w:rPr>
      </w:pPr>
      <w:r w:rsidRPr="00C51E3D">
        <w:rPr>
          <w:rFonts w:ascii="Times New Roman" w:hAnsi="Times New Roman" w:cs="Times New Roman"/>
          <w:sz w:val="24"/>
          <w:szCs w:val="24"/>
        </w:rPr>
        <w:t xml:space="preserve">Right-click on "Dependencies" and select "Manage" to view all project dependencies (refer figure 7).  </w:t>
      </w:r>
    </w:p>
    <w:p w14:paraId="4E06A787" w14:textId="77777777" w:rsidR="00CA1EF9" w:rsidRPr="00C51E3D" w:rsidRDefault="003E6D15" w:rsidP="00197411">
      <w:pPr>
        <w:keepNext/>
        <w:spacing w:line="360" w:lineRule="auto"/>
        <w:jc w:val="center"/>
        <w:rPr>
          <w:rFonts w:ascii="Times New Roman" w:hAnsi="Times New Roman" w:cs="Times New Roman"/>
        </w:rPr>
      </w:pPr>
      <w:r w:rsidRPr="00C51E3D">
        <w:rPr>
          <w:rFonts w:ascii="Times New Roman" w:hAnsi="Times New Roman" w:cs="Times New Roman"/>
          <w:noProof/>
          <w:sz w:val="28"/>
          <w:szCs w:val="28"/>
          <w:lang w:val="en-IN" w:eastAsia="en-IN"/>
        </w:rPr>
        <w:lastRenderedPageBreak/>
        <w:drawing>
          <wp:inline distT="0" distB="0" distL="0" distR="0" wp14:anchorId="4E06A807" wp14:editId="4E06A808">
            <wp:extent cx="3705536" cy="2265528"/>
            <wp:effectExtent l="19050" t="19050" r="9525" b="209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967975" name=""/>
                    <pic:cNvPicPr/>
                  </pic:nvPicPr>
                  <pic:blipFill>
                    <a:blip r:embed="rId15"/>
                    <a:stretch>
                      <a:fillRect/>
                    </a:stretch>
                  </pic:blipFill>
                  <pic:spPr>
                    <a:xfrm>
                      <a:off x="0" y="0"/>
                      <a:ext cx="3714017" cy="2270713"/>
                    </a:xfrm>
                    <a:prstGeom prst="rect">
                      <a:avLst/>
                    </a:prstGeom>
                    <a:ln>
                      <a:solidFill>
                        <a:srgbClr val="0067DF"/>
                      </a:solidFill>
                    </a:ln>
                  </pic:spPr>
                </pic:pic>
              </a:graphicData>
            </a:graphic>
          </wp:inline>
        </w:drawing>
      </w:r>
    </w:p>
    <w:p w14:paraId="4E06A788" w14:textId="729606CC" w:rsidR="007B229A" w:rsidRPr="00C51E3D" w:rsidRDefault="003E6D15" w:rsidP="004C6366">
      <w:pPr>
        <w:pStyle w:val="Caption"/>
      </w:pPr>
      <w:bookmarkStart w:id="10" w:name="_Toc12546344"/>
      <w:r w:rsidRPr="00C51E3D">
        <w:t xml:space="preserve">Figure </w:t>
      </w:r>
      <w:r w:rsidRPr="00C51E3D">
        <w:fldChar w:fldCharType="begin"/>
      </w:r>
      <w:r w:rsidRPr="00C51E3D">
        <w:instrText xml:space="preserve"> SEQ Figure \* ARABIC </w:instrText>
      </w:r>
      <w:r w:rsidRPr="00C51E3D">
        <w:fldChar w:fldCharType="separate"/>
      </w:r>
      <w:r w:rsidR="005F2D4C">
        <w:rPr>
          <w:noProof/>
        </w:rPr>
        <w:t>7</w:t>
      </w:r>
      <w:r w:rsidRPr="00C51E3D">
        <w:fldChar w:fldCharType="end"/>
      </w:r>
      <w:r w:rsidRPr="00C51E3D">
        <w:t xml:space="preserve"> </w:t>
      </w:r>
      <w:r w:rsidR="00975A56" w:rsidRPr="00C51E3D">
        <w:t>Project Dependencies in ‘</w:t>
      </w:r>
      <w:proofErr w:type="gramStart"/>
      <w:r w:rsidR="00975A56" w:rsidRPr="00C51E3D">
        <w:t>Stock Broker</w:t>
      </w:r>
      <w:proofErr w:type="gramEnd"/>
      <w:r w:rsidR="00975A56" w:rsidRPr="00C51E3D">
        <w:t>’</w:t>
      </w:r>
      <w:bookmarkEnd w:id="10"/>
    </w:p>
    <w:p w14:paraId="4E06A789" w14:textId="77777777" w:rsidR="007B229A" w:rsidRPr="00C51E3D" w:rsidRDefault="003E6D15" w:rsidP="00E03FC6">
      <w:pPr>
        <w:pStyle w:val="CommentText"/>
        <w:spacing w:line="276" w:lineRule="auto"/>
        <w:jc w:val="both"/>
        <w:rPr>
          <w:rFonts w:ascii="Times New Roman" w:hAnsi="Times New Roman" w:cs="Times New Roman"/>
          <w:b/>
          <w:sz w:val="24"/>
          <w:szCs w:val="28"/>
        </w:rPr>
      </w:pPr>
      <w:r w:rsidRPr="00C51E3D">
        <w:rPr>
          <w:rFonts w:ascii="Times New Roman" w:hAnsi="Times New Roman" w:cs="Times New Roman"/>
          <w:b/>
          <w:sz w:val="24"/>
          <w:szCs w:val="28"/>
        </w:rPr>
        <w:t>Note: If a package appears in '</w:t>
      </w:r>
      <w:r w:rsidRPr="00C51E3D">
        <w:rPr>
          <w:rFonts w:ascii="Times New Roman" w:hAnsi="Times New Roman" w:cs="Times New Roman"/>
          <w:b/>
          <w:color w:val="FF0000"/>
          <w:sz w:val="24"/>
          <w:szCs w:val="28"/>
        </w:rPr>
        <w:t>Red</w:t>
      </w:r>
      <w:r w:rsidRPr="00C51E3D">
        <w:rPr>
          <w:rFonts w:ascii="Times New Roman" w:hAnsi="Times New Roman" w:cs="Times New Roman"/>
          <w:b/>
          <w:sz w:val="24"/>
          <w:szCs w:val="28"/>
        </w:rPr>
        <w:t>' it indicates a problem. To resolve it, right-click on the package name and click resolve/update</w:t>
      </w:r>
    </w:p>
    <w:p w14:paraId="4E06A78A" w14:textId="77777777" w:rsidR="00684864" w:rsidRPr="00C51E3D" w:rsidRDefault="003E6D15" w:rsidP="007B5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Times New Roman" w:hAnsi="Times New Roman" w:cs="Times New Roman"/>
          <w:b/>
          <w:sz w:val="24"/>
          <w:szCs w:val="28"/>
        </w:rPr>
      </w:pPr>
      <w:r w:rsidRPr="00C51E3D">
        <w:rPr>
          <w:rFonts w:ascii="Times New Roman" w:hAnsi="Times New Roman" w:cs="Times New Roman"/>
          <w:b/>
          <w:sz w:val="24"/>
          <w:szCs w:val="28"/>
        </w:rPr>
        <w:t>Prerequisite</w:t>
      </w:r>
      <w:r w:rsidR="007B5AC3" w:rsidRPr="00C51E3D">
        <w:rPr>
          <w:rFonts w:ascii="Times New Roman" w:hAnsi="Times New Roman" w:cs="Times New Roman"/>
          <w:b/>
          <w:sz w:val="24"/>
          <w:szCs w:val="28"/>
        </w:rPr>
        <w:t>:</w:t>
      </w:r>
    </w:p>
    <w:p w14:paraId="4E06A78B" w14:textId="77777777" w:rsidR="00E52601" w:rsidRPr="00C51E3D" w:rsidRDefault="003E6D15" w:rsidP="00E52601">
      <w:pPr>
        <w:pStyle w:val="CommentText"/>
        <w:numPr>
          <w:ilvl w:val="0"/>
          <w:numId w:val="5"/>
        </w:numPr>
        <w:spacing w:line="276" w:lineRule="auto"/>
        <w:jc w:val="both"/>
        <w:rPr>
          <w:rFonts w:ascii="Times New Roman" w:eastAsia="Times New Roman" w:hAnsi="Times New Roman" w:cs="Times New Roman"/>
          <w:color w:val="000000" w:themeColor="text1"/>
          <w:sz w:val="24"/>
          <w:szCs w:val="24"/>
          <w:lang w:eastAsia="en-IN"/>
        </w:rPr>
      </w:pPr>
      <w:r w:rsidRPr="00C51E3D">
        <w:rPr>
          <w:rFonts w:ascii="Times New Roman" w:eastAsia="Times New Roman" w:hAnsi="Times New Roman" w:cs="Times New Roman"/>
          <w:color w:val="000000" w:themeColor="text1"/>
          <w:sz w:val="24"/>
          <w:szCs w:val="24"/>
          <w:lang w:eastAsia="en-IN"/>
        </w:rPr>
        <w:t>Insert the Recipient Email address in the ‘</w:t>
      </w:r>
      <w:r w:rsidRPr="00C51E3D">
        <w:rPr>
          <w:rFonts w:ascii="Times New Roman" w:eastAsia="Times New Roman" w:hAnsi="Times New Roman" w:cs="Times New Roman"/>
          <w:b/>
          <w:bCs/>
          <w:color w:val="000000" w:themeColor="text1"/>
          <w:sz w:val="24"/>
          <w:szCs w:val="24"/>
          <w:lang w:eastAsia="en-IN"/>
        </w:rPr>
        <w:t>Values’</w:t>
      </w:r>
      <w:r w:rsidRPr="00C51E3D">
        <w:rPr>
          <w:rFonts w:ascii="Times New Roman" w:eastAsia="Times New Roman" w:hAnsi="Times New Roman" w:cs="Times New Roman"/>
          <w:color w:val="000000" w:themeColor="text1"/>
          <w:sz w:val="24"/>
          <w:szCs w:val="24"/>
          <w:lang w:eastAsia="en-IN"/>
        </w:rPr>
        <w:t xml:space="preserve"> column of ‘</w:t>
      </w:r>
      <w:proofErr w:type="spellStart"/>
      <w:r w:rsidRPr="00C51E3D">
        <w:rPr>
          <w:rFonts w:ascii="Times New Roman" w:eastAsia="Times New Roman" w:hAnsi="Times New Roman" w:cs="Times New Roman"/>
          <w:b/>
          <w:bCs/>
          <w:color w:val="000000" w:themeColor="text1"/>
          <w:sz w:val="24"/>
          <w:szCs w:val="24"/>
          <w:lang w:eastAsia="en-IN"/>
        </w:rPr>
        <w:t>Config.xlsx</w:t>
      </w:r>
      <w:r w:rsidRPr="00C51E3D">
        <w:rPr>
          <w:rFonts w:ascii="Times New Roman" w:eastAsia="Times New Roman" w:hAnsi="Times New Roman" w:cs="Times New Roman"/>
          <w:color w:val="000000" w:themeColor="text1"/>
          <w:sz w:val="24"/>
          <w:szCs w:val="24"/>
          <w:lang w:eastAsia="en-IN"/>
        </w:rPr>
        <w:t>’file</w:t>
      </w:r>
      <w:proofErr w:type="spellEnd"/>
      <w:r w:rsidRPr="00C51E3D">
        <w:rPr>
          <w:rFonts w:ascii="Times New Roman" w:eastAsia="Times New Roman" w:hAnsi="Times New Roman" w:cs="Times New Roman"/>
          <w:color w:val="000000" w:themeColor="text1"/>
          <w:sz w:val="24"/>
          <w:szCs w:val="24"/>
          <w:lang w:eastAsia="en-IN"/>
        </w:rPr>
        <w:t>.</w:t>
      </w:r>
    </w:p>
    <w:p w14:paraId="4E06A78C" w14:textId="401DA884" w:rsidR="00E52601" w:rsidRPr="00C51E3D" w:rsidRDefault="003E6D15" w:rsidP="00E52601">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hAnsi="Times New Roman" w:cs="Times New Roman"/>
          <w:sz w:val="24"/>
          <w:szCs w:val="24"/>
        </w:rPr>
        <w:t>Google</w:t>
      </w:r>
      <w:r w:rsidRPr="00C51E3D">
        <w:rPr>
          <w:rFonts w:ascii="Times New Roman" w:eastAsia="Times New Roman" w:hAnsi="Times New Roman" w:cs="Times New Roman"/>
          <w:sz w:val="24"/>
          <w:szCs w:val="24"/>
          <w:lang w:eastAsia="en-IN"/>
        </w:rPr>
        <w:t xml:space="preserve"> Chrome application should be installed </w:t>
      </w:r>
      <w:r w:rsidR="005D55A1">
        <w:rPr>
          <w:rFonts w:ascii="Times New Roman" w:eastAsia="Times New Roman" w:hAnsi="Times New Roman" w:cs="Times New Roman"/>
          <w:sz w:val="24"/>
          <w:szCs w:val="24"/>
          <w:lang w:eastAsia="en-IN"/>
        </w:rPr>
        <w:t>o</w:t>
      </w:r>
      <w:r w:rsidRPr="00C51E3D">
        <w:rPr>
          <w:rFonts w:ascii="Times New Roman" w:eastAsia="Times New Roman" w:hAnsi="Times New Roman" w:cs="Times New Roman"/>
          <w:sz w:val="24"/>
          <w:szCs w:val="24"/>
          <w:lang w:eastAsia="en-IN"/>
        </w:rPr>
        <w:t>n your system</w:t>
      </w:r>
      <w:r w:rsidRPr="00C51E3D">
        <w:rPr>
          <w:rFonts w:ascii="Times New Roman" w:hAnsi="Times New Roman" w:cs="Times New Roman"/>
          <w:sz w:val="24"/>
          <w:szCs w:val="24"/>
        </w:rPr>
        <w:t>.</w:t>
      </w:r>
    </w:p>
    <w:p w14:paraId="4E06A78D" w14:textId="77777777" w:rsidR="00E52601" w:rsidRPr="00C51E3D" w:rsidRDefault="003E6D15" w:rsidP="00E52601">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 xml:space="preserve">To install Google Chrome extension, open the Uipath studio, then click on the tools option and then enable the Google Chrome extension by clicking on the icon in the list of extensions. </w:t>
      </w:r>
    </w:p>
    <w:p w14:paraId="4E06A78E" w14:textId="1E587683" w:rsidR="00E52601" w:rsidRDefault="003E6D15" w:rsidP="00E52601">
      <w:pPr>
        <w:pStyle w:val="CommentText"/>
        <w:numPr>
          <w:ilvl w:val="0"/>
          <w:numId w:val="5"/>
        </w:numPr>
        <w:spacing w:line="276" w:lineRule="auto"/>
        <w:jc w:val="both"/>
        <w:rPr>
          <w:rFonts w:ascii="Times New Roman" w:eastAsia="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The ‘</w:t>
      </w:r>
      <w:r w:rsidRPr="00C51E3D">
        <w:rPr>
          <w:rFonts w:ascii="Times New Roman" w:eastAsia="Times New Roman" w:hAnsi="Times New Roman" w:cs="Times New Roman"/>
          <w:b/>
          <w:bCs/>
          <w:sz w:val="24"/>
          <w:szCs w:val="24"/>
          <w:lang w:eastAsia="en-IN"/>
        </w:rPr>
        <w:t>offer to save password</w:t>
      </w:r>
      <w:r w:rsidRPr="00C51E3D">
        <w:rPr>
          <w:rFonts w:ascii="Times New Roman" w:eastAsia="Times New Roman" w:hAnsi="Times New Roman" w:cs="Times New Roman"/>
          <w:sz w:val="24"/>
          <w:szCs w:val="24"/>
          <w:lang w:eastAsia="en-IN"/>
        </w:rPr>
        <w:t>’ option should be disabled on the Chrome Browser.</w:t>
      </w:r>
    </w:p>
    <w:p w14:paraId="6E1BF1C9" w14:textId="70450675" w:rsidR="0047068E" w:rsidRPr="0047068E" w:rsidRDefault="003E6D15" w:rsidP="00E52601">
      <w:pPr>
        <w:pStyle w:val="CommentText"/>
        <w:numPr>
          <w:ilvl w:val="0"/>
          <w:numId w:val="5"/>
        </w:numPr>
        <w:spacing w:line="276" w:lineRule="auto"/>
        <w:jc w:val="both"/>
        <w:rPr>
          <w:rFonts w:ascii="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 xml:space="preserve">The Project folder has </w:t>
      </w:r>
      <w:r w:rsidR="00082680" w:rsidRPr="00C51E3D">
        <w:rPr>
          <w:rFonts w:ascii="Times New Roman" w:eastAsia="Times New Roman" w:hAnsi="Times New Roman" w:cs="Times New Roman"/>
          <w:sz w:val="24"/>
          <w:szCs w:val="24"/>
          <w:lang w:eastAsia="en-IN"/>
        </w:rPr>
        <w:t>a ‘</w:t>
      </w:r>
      <w:r w:rsidR="00F064B1">
        <w:rPr>
          <w:rFonts w:ascii="Times New Roman" w:eastAsia="Times New Roman" w:hAnsi="Times New Roman" w:cs="Times New Roman"/>
          <w:b/>
          <w:bCs/>
          <w:sz w:val="24"/>
          <w:szCs w:val="24"/>
          <w:lang w:eastAsia="en-IN"/>
        </w:rPr>
        <w:t xml:space="preserve">config.xlsx’ </w:t>
      </w:r>
      <w:r w:rsidR="00F064B1">
        <w:rPr>
          <w:rFonts w:ascii="Times New Roman" w:eastAsia="Times New Roman" w:hAnsi="Times New Roman" w:cs="Times New Roman"/>
          <w:sz w:val="24"/>
          <w:szCs w:val="24"/>
          <w:lang w:eastAsia="en-IN"/>
        </w:rPr>
        <w:t>file</w:t>
      </w:r>
      <w:r w:rsidR="00082680" w:rsidRPr="00C51E3D">
        <w:rPr>
          <w:rFonts w:ascii="Times New Roman" w:eastAsia="Times New Roman" w:hAnsi="Times New Roman" w:cs="Times New Roman"/>
          <w:sz w:val="24"/>
          <w:szCs w:val="24"/>
          <w:lang w:eastAsia="en-IN"/>
        </w:rPr>
        <w:t xml:space="preserve"> </w:t>
      </w:r>
      <w:r w:rsidR="00E8645D">
        <w:rPr>
          <w:rFonts w:ascii="Times New Roman" w:eastAsia="Times New Roman" w:hAnsi="Times New Roman" w:cs="Times New Roman"/>
          <w:sz w:val="24"/>
          <w:szCs w:val="24"/>
          <w:lang w:eastAsia="en-IN"/>
        </w:rPr>
        <w:t>containing</w:t>
      </w:r>
      <w:r w:rsidR="00F064B1">
        <w:rPr>
          <w:rFonts w:ascii="Times New Roman" w:eastAsia="Times New Roman" w:hAnsi="Times New Roman" w:cs="Times New Roman"/>
          <w:sz w:val="24"/>
          <w:szCs w:val="24"/>
          <w:lang w:eastAsia="en-IN"/>
        </w:rPr>
        <w:t xml:space="preserve"> </w:t>
      </w:r>
      <w:r w:rsidR="00E8645D">
        <w:rPr>
          <w:rFonts w:ascii="Times New Roman" w:eastAsia="Times New Roman" w:hAnsi="Times New Roman" w:cs="Times New Roman"/>
          <w:sz w:val="24"/>
          <w:szCs w:val="24"/>
          <w:lang w:eastAsia="en-IN"/>
        </w:rPr>
        <w:t xml:space="preserve">the </w:t>
      </w:r>
      <w:r w:rsidR="00F064B1">
        <w:rPr>
          <w:rFonts w:ascii="Times New Roman" w:eastAsia="Times New Roman" w:hAnsi="Times New Roman" w:cs="Times New Roman"/>
          <w:sz w:val="24"/>
          <w:szCs w:val="24"/>
          <w:lang w:eastAsia="en-IN"/>
        </w:rPr>
        <w:t>URL</w:t>
      </w:r>
      <w:r w:rsidR="007F3038">
        <w:rPr>
          <w:rFonts w:ascii="Times New Roman" w:eastAsia="Times New Roman" w:hAnsi="Times New Roman" w:cs="Times New Roman"/>
          <w:sz w:val="24"/>
          <w:szCs w:val="24"/>
          <w:lang w:eastAsia="en-IN"/>
        </w:rPr>
        <w:t xml:space="preserve"> </w:t>
      </w:r>
      <w:r w:rsidR="00E8645D">
        <w:rPr>
          <w:rFonts w:ascii="Times New Roman" w:eastAsia="Times New Roman" w:hAnsi="Times New Roman" w:cs="Times New Roman"/>
          <w:sz w:val="24"/>
          <w:szCs w:val="24"/>
          <w:lang w:eastAsia="en-IN"/>
        </w:rPr>
        <w:t xml:space="preserve">of ‘rpachallenge.com’ stock market page </w:t>
      </w:r>
      <w:r w:rsidR="007F3038">
        <w:rPr>
          <w:rFonts w:ascii="Times New Roman" w:eastAsia="Times New Roman" w:hAnsi="Times New Roman" w:cs="Times New Roman"/>
          <w:sz w:val="24"/>
          <w:szCs w:val="24"/>
          <w:lang w:eastAsia="en-IN"/>
        </w:rPr>
        <w:t xml:space="preserve">and the email address </w:t>
      </w:r>
      <w:r w:rsidR="00ED52F4">
        <w:rPr>
          <w:rFonts w:ascii="Times New Roman" w:eastAsia="Times New Roman" w:hAnsi="Times New Roman" w:cs="Times New Roman"/>
          <w:sz w:val="24"/>
          <w:szCs w:val="24"/>
          <w:lang w:eastAsia="en-IN"/>
        </w:rPr>
        <w:t xml:space="preserve">from where the email </w:t>
      </w:r>
      <w:r w:rsidR="00E8645D">
        <w:rPr>
          <w:rFonts w:ascii="Times New Roman" w:eastAsia="Times New Roman" w:hAnsi="Times New Roman" w:cs="Times New Roman"/>
          <w:sz w:val="24"/>
          <w:szCs w:val="24"/>
          <w:lang w:eastAsia="en-IN"/>
        </w:rPr>
        <w:t xml:space="preserve">is to </w:t>
      </w:r>
      <w:r w:rsidR="00ED52F4">
        <w:rPr>
          <w:rFonts w:ascii="Times New Roman" w:eastAsia="Times New Roman" w:hAnsi="Times New Roman" w:cs="Times New Roman"/>
          <w:sz w:val="24"/>
          <w:szCs w:val="24"/>
          <w:lang w:eastAsia="en-IN"/>
        </w:rPr>
        <w:t>be</w:t>
      </w:r>
      <w:r w:rsidR="00913BE5">
        <w:rPr>
          <w:rFonts w:ascii="Times New Roman" w:eastAsia="Times New Roman" w:hAnsi="Times New Roman" w:cs="Times New Roman"/>
          <w:sz w:val="24"/>
          <w:szCs w:val="24"/>
          <w:lang w:eastAsia="en-IN"/>
        </w:rPr>
        <w:t xml:space="preserve"> </w:t>
      </w:r>
      <w:r w:rsidR="00ED52F4">
        <w:rPr>
          <w:rFonts w:ascii="Times New Roman" w:eastAsia="Times New Roman" w:hAnsi="Times New Roman" w:cs="Times New Roman"/>
          <w:sz w:val="24"/>
          <w:szCs w:val="24"/>
          <w:lang w:eastAsia="en-IN"/>
        </w:rPr>
        <w:t xml:space="preserve">sent. </w:t>
      </w:r>
      <w:r w:rsidR="00D111EB">
        <w:rPr>
          <w:rFonts w:ascii="Times New Roman" w:eastAsia="Times New Roman" w:hAnsi="Times New Roman" w:cs="Times New Roman"/>
          <w:sz w:val="24"/>
          <w:szCs w:val="24"/>
          <w:lang w:eastAsia="en-IN"/>
        </w:rPr>
        <w:t>To make the necessary changes, p</w:t>
      </w:r>
      <w:r w:rsidR="00ED52F4">
        <w:rPr>
          <w:rFonts w:ascii="Times New Roman" w:eastAsia="Times New Roman" w:hAnsi="Times New Roman" w:cs="Times New Roman"/>
          <w:sz w:val="24"/>
          <w:szCs w:val="24"/>
          <w:lang w:eastAsia="en-IN"/>
        </w:rPr>
        <w:t xml:space="preserve">lease enter the </w:t>
      </w:r>
      <w:r w:rsidR="00D111EB">
        <w:rPr>
          <w:rFonts w:ascii="Times New Roman" w:eastAsia="Times New Roman" w:hAnsi="Times New Roman" w:cs="Times New Roman"/>
          <w:sz w:val="24"/>
          <w:szCs w:val="24"/>
          <w:lang w:eastAsia="en-IN"/>
        </w:rPr>
        <w:t xml:space="preserve">URL and the email address </w:t>
      </w:r>
      <w:r w:rsidR="00E8645D">
        <w:rPr>
          <w:rFonts w:ascii="Times New Roman" w:eastAsia="Times New Roman" w:hAnsi="Times New Roman" w:cs="Times New Roman"/>
          <w:sz w:val="24"/>
          <w:szCs w:val="24"/>
          <w:lang w:eastAsia="en-IN"/>
        </w:rPr>
        <w:t xml:space="preserve">in the </w:t>
      </w:r>
      <w:r w:rsidR="00E8645D" w:rsidRPr="00E8645D">
        <w:rPr>
          <w:rFonts w:ascii="Times New Roman" w:eastAsia="Times New Roman" w:hAnsi="Times New Roman" w:cs="Times New Roman"/>
          <w:b/>
          <w:bCs/>
          <w:sz w:val="24"/>
          <w:szCs w:val="24"/>
          <w:lang w:eastAsia="en-IN"/>
        </w:rPr>
        <w:t>config</w:t>
      </w:r>
      <w:r w:rsidR="00E8645D">
        <w:rPr>
          <w:rFonts w:ascii="Times New Roman" w:eastAsia="Times New Roman" w:hAnsi="Times New Roman" w:cs="Times New Roman"/>
          <w:sz w:val="24"/>
          <w:szCs w:val="24"/>
          <w:lang w:eastAsia="en-IN"/>
        </w:rPr>
        <w:t xml:space="preserve"> file.</w:t>
      </w:r>
    </w:p>
    <w:p w14:paraId="71D8A547" w14:textId="302789D4" w:rsidR="00010ADA" w:rsidRPr="00066938" w:rsidRDefault="009107A2" w:rsidP="00E52601">
      <w:pPr>
        <w:pStyle w:val="CommentText"/>
        <w:numPr>
          <w:ilvl w:val="0"/>
          <w:numId w:val="5"/>
        </w:numPr>
        <w:spacing w:line="276" w:lineRule="auto"/>
        <w:jc w:val="both"/>
        <w:rPr>
          <w:rFonts w:ascii="Times New Roman" w:hAnsi="Times New Roman" w:cs="Times New Roman"/>
          <w:sz w:val="24"/>
          <w:szCs w:val="24"/>
          <w:lang w:eastAsia="en-IN"/>
        </w:rPr>
      </w:pPr>
      <w:r w:rsidRPr="00C51E3D">
        <w:rPr>
          <w:rFonts w:ascii="Times New Roman" w:eastAsia="Times New Roman" w:hAnsi="Times New Roman" w:cs="Times New Roman"/>
          <w:sz w:val="24"/>
          <w:szCs w:val="24"/>
          <w:lang w:eastAsia="en-IN"/>
        </w:rPr>
        <w:t>The Project folder has a ‘</w:t>
      </w:r>
      <w:r w:rsidRPr="009107A2">
        <w:rPr>
          <w:rFonts w:ascii="Times New Roman" w:eastAsia="Times New Roman" w:hAnsi="Times New Roman" w:cs="Times New Roman"/>
          <w:b/>
          <w:bCs/>
          <w:sz w:val="24"/>
          <w:szCs w:val="24"/>
          <w:lang w:eastAsia="en-IN"/>
        </w:rPr>
        <w:t>rule</w:t>
      </w:r>
      <w:r>
        <w:rPr>
          <w:rFonts w:ascii="Times New Roman" w:eastAsia="Times New Roman" w:hAnsi="Times New Roman" w:cs="Times New Roman"/>
          <w:b/>
          <w:bCs/>
          <w:sz w:val="24"/>
          <w:szCs w:val="24"/>
          <w:lang w:eastAsia="en-IN"/>
        </w:rPr>
        <w:t xml:space="preserve">.xlsx’ </w:t>
      </w:r>
      <w:r>
        <w:rPr>
          <w:rFonts w:ascii="Times New Roman" w:eastAsia="Times New Roman" w:hAnsi="Times New Roman" w:cs="Times New Roman"/>
          <w:sz w:val="24"/>
          <w:szCs w:val="24"/>
          <w:lang w:eastAsia="en-IN"/>
        </w:rPr>
        <w:t>file</w:t>
      </w:r>
      <w:r w:rsidRPr="00C51E3D">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containing the </w:t>
      </w:r>
      <w:r w:rsidR="009F3F22">
        <w:rPr>
          <w:rFonts w:ascii="Times New Roman" w:eastAsia="Times New Roman" w:hAnsi="Times New Roman" w:cs="Times New Roman"/>
          <w:sz w:val="24"/>
          <w:szCs w:val="24"/>
          <w:lang w:eastAsia="en-IN"/>
        </w:rPr>
        <w:t>headers ‘Company Name’, ‘</w:t>
      </w:r>
      <w:r w:rsidR="00DF76DB">
        <w:rPr>
          <w:rFonts w:ascii="Times New Roman" w:eastAsia="Times New Roman" w:hAnsi="Times New Roman" w:cs="Times New Roman"/>
          <w:sz w:val="24"/>
          <w:szCs w:val="24"/>
          <w:lang w:eastAsia="en-IN"/>
        </w:rPr>
        <w:t>Price</w:t>
      </w:r>
      <w:r w:rsidR="009F3F22">
        <w:rPr>
          <w:rFonts w:ascii="Times New Roman" w:eastAsia="Times New Roman" w:hAnsi="Times New Roman" w:cs="Times New Roman"/>
          <w:sz w:val="24"/>
          <w:szCs w:val="24"/>
          <w:lang w:eastAsia="en-IN"/>
        </w:rPr>
        <w:t>’ and ‘</w:t>
      </w:r>
      <w:r w:rsidR="00DF76DB">
        <w:rPr>
          <w:rFonts w:ascii="Times New Roman" w:eastAsia="Times New Roman" w:hAnsi="Times New Roman" w:cs="Times New Roman"/>
          <w:sz w:val="24"/>
          <w:szCs w:val="24"/>
          <w:lang w:eastAsia="en-IN"/>
        </w:rPr>
        <w:t>Action’. The user can</w:t>
      </w:r>
      <w:r w:rsidR="00913BE5">
        <w:rPr>
          <w:rFonts w:ascii="Times New Roman" w:eastAsia="Times New Roman" w:hAnsi="Times New Roman" w:cs="Times New Roman"/>
          <w:sz w:val="24"/>
          <w:szCs w:val="24"/>
          <w:lang w:eastAsia="en-IN"/>
        </w:rPr>
        <w:t xml:space="preserve"> enter the ‘Buy’ or ‘Sell’ actions.</w:t>
      </w:r>
    </w:p>
    <w:p w14:paraId="77DF4641" w14:textId="4B972D50" w:rsidR="00066938" w:rsidRDefault="00066938">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eastAsia="en-IN"/>
        </w:rPr>
        <w:br w:type="page"/>
      </w:r>
    </w:p>
    <w:p w14:paraId="01B24017" w14:textId="0867C2AB" w:rsidR="00066938" w:rsidRDefault="00E87366" w:rsidP="00E87366">
      <w:pPr>
        <w:pStyle w:val="Heading2"/>
        <w:rPr>
          <w:lang w:eastAsia="en-IN"/>
        </w:rPr>
      </w:pPr>
      <w:r w:rsidRPr="00E87366">
        <w:rPr>
          <w:lang w:eastAsia="en-IN"/>
        </w:rPr>
        <w:lastRenderedPageBreak/>
        <w:t>Process Flow Chart</w:t>
      </w:r>
    </w:p>
    <w:p w14:paraId="61CBCB86" w14:textId="7CF36E3C" w:rsidR="00E87366" w:rsidRDefault="00E87366" w:rsidP="00E87366">
      <w:pPr>
        <w:pStyle w:val="CommentText"/>
        <w:spacing w:line="276" w:lineRule="auto"/>
        <w:ind w:left="720"/>
        <w:jc w:val="cente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494EE463" wp14:editId="4B2471AD">
            <wp:extent cx="5631180" cy="158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68299" cy="1597879"/>
                    </a:xfrm>
                    <a:prstGeom prst="rect">
                      <a:avLst/>
                    </a:prstGeom>
                    <a:noFill/>
                  </pic:spPr>
                </pic:pic>
              </a:graphicData>
            </a:graphic>
          </wp:inline>
        </w:drawing>
      </w:r>
    </w:p>
    <w:p w14:paraId="0FB0B1EF" w14:textId="0B72C7BD" w:rsidR="00E87366" w:rsidRDefault="00E87366" w:rsidP="00066938">
      <w:pPr>
        <w:pStyle w:val="CommentText"/>
        <w:spacing w:line="276" w:lineRule="auto"/>
        <w:ind w:left="720"/>
        <w:jc w:val="both"/>
        <w:rPr>
          <w:rFonts w:ascii="Times New Roman" w:hAnsi="Times New Roman" w:cs="Times New Roman"/>
          <w:sz w:val="24"/>
          <w:szCs w:val="24"/>
          <w:lang w:eastAsia="en-IN"/>
        </w:rPr>
      </w:pPr>
    </w:p>
    <w:p w14:paraId="08F62131" w14:textId="77777777" w:rsidR="00B93546" w:rsidRPr="00B93546" w:rsidRDefault="00B93546" w:rsidP="00B93546">
      <w:pPr>
        <w:pStyle w:val="Heading2"/>
        <w:rPr>
          <w:lang w:val="en-IE" w:eastAsia="en-IN"/>
        </w:rPr>
      </w:pPr>
      <w:r w:rsidRPr="00B93546">
        <w:rPr>
          <w:lang w:eastAsia="en-IN"/>
        </w:rPr>
        <w:t>Applications to be used</w:t>
      </w:r>
    </w:p>
    <w:p w14:paraId="4D654F69" w14:textId="785F75EA" w:rsidR="00B93546" w:rsidRDefault="008C3909" w:rsidP="008C3909">
      <w:pPr>
        <w:pStyle w:val="CommentText"/>
        <w:spacing w:line="276" w:lineRule="auto"/>
        <w:ind w:left="720"/>
        <w:jc w:val="center"/>
        <w:rPr>
          <w:rFonts w:ascii="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1678D052" wp14:editId="2E727782">
            <wp:extent cx="6012815" cy="1138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6903" cy="1156277"/>
                    </a:xfrm>
                    <a:prstGeom prst="rect">
                      <a:avLst/>
                    </a:prstGeom>
                    <a:noFill/>
                  </pic:spPr>
                </pic:pic>
              </a:graphicData>
            </a:graphic>
          </wp:inline>
        </w:drawing>
      </w:r>
    </w:p>
    <w:p w14:paraId="492289D8" w14:textId="77777777" w:rsidR="00A43DA3" w:rsidRPr="00A43DA3" w:rsidRDefault="00A43DA3" w:rsidP="00A61DF5">
      <w:pPr>
        <w:pStyle w:val="CommentText"/>
        <w:spacing w:line="276" w:lineRule="auto"/>
        <w:jc w:val="both"/>
        <w:rPr>
          <w:rFonts w:ascii="Times New Roman" w:hAnsi="Times New Roman" w:cs="Times New Roman"/>
          <w:sz w:val="24"/>
          <w:szCs w:val="24"/>
          <w:lang w:val="en-IE" w:eastAsia="en-IN"/>
        </w:rPr>
      </w:pPr>
      <w:r w:rsidRPr="00A43DA3">
        <w:rPr>
          <w:rFonts w:ascii="Times New Roman" w:hAnsi="Times New Roman" w:cs="Times New Roman"/>
          <w:sz w:val="24"/>
          <w:szCs w:val="24"/>
          <w:lang w:val="en-US" w:eastAsia="en-IN"/>
        </w:rPr>
        <w:t>Based on the scope, applications to be used for Stock-Broker Robot are:</w:t>
      </w:r>
    </w:p>
    <w:p w14:paraId="4D0EFD02" w14:textId="77777777" w:rsidR="00A43DA3" w:rsidRPr="00A43DA3" w:rsidRDefault="00A43DA3" w:rsidP="00A43DA3">
      <w:pPr>
        <w:pStyle w:val="CommentText"/>
        <w:spacing w:line="276" w:lineRule="auto"/>
        <w:ind w:left="720"/>
        <w:jc w:val="both"/>
        <w:rPr>
          <w:rFonts w:ascii="Times New Roman" w:hAnsi="Times New Roman" w:cs="Times New Roman"/>
          <w:sz w:val="24"/>
          <w:szCs w:val="24"/>
          <w:lang w:val="en-IE" w:eastAsia="en-IN"/>
        </w:rPr>
      </w:pPr>
      <w:r w:rsidRPr="00A43DA3">
        <w:rPr>
          <w:rFonts w:ascii="Times New Roman" w:hAnsi="Times New Roman" w:cs="Times New Roman"/>
          <w:b/>
          <w:bCs/>
          <w:sz w:val="24"/>
          <w:szCs w:val="24"/>
          <w:lang w:val="en-US" w:eastAsia="en-IN"/>
        </w:rPr>
        <w:t xml:space="preserve">1. UiPath Studio: </w:t>
      </w:r>
      <w:r w:rsidRPr="00A43DA3">
        <w:rPr>
          <w:rFonts w:ascii="Times New Roman" w:hAnsi="Times New Roman" w:cs="Times New Roman"/>
          <w:sz w:val="24"/>
          <w:szCs w:val="24"/>
          <w:lang w:val="en-US" w:eastAsia="en-IN"/>
        </w:rPr>
        <w:t xml:space="preserve">Used to create the Robot. </w:t>
      </w:r>
      <w:r w:rsidRPr="00A43DA3">
        <w:rPr>
          <w:rFonts w:ascii="Times New Roman" w:hAnsi="Times New Roman" w:cs="Times New Roman"/>
          <w:b/>
          <w:bCs/>
          <w:sz w:val="24"/>
          <w:szCs w:val="24"/>
          <w:lang w:val="en-US" w:eastAsia="en-IN"/>
        </w:rPr>
        <w:t xml:space="preserve"> </w:t>
      </w:r>
    </w:p>
    <w:p w14:paraId="530D11E3" w14:textId="77777777" w:rsidR="00A43DA3" w:rsidRPr="00A43DA3" w:rsidRDefault="00A43DA3" w:rsidP="00A43DA3">
      <w:pPr>
        <w:pStyle w:val="CommentText"/>
        <w:spacing w:line="276" w:lineRule="auto"/>
        <w:ind w:left="720"/>
        <w:jc w:val="both"/>
        <w:rPr>
          <w:rFonts w:ascii="Times New Roman" w:hAnsi="Times New Roman" w:cs="Times New Roman"/>
          <w:sz w:val="24"/>
          <w:szCs w:val="24"/>
          <w:lang w:val="en-IE" w:eastAsia="en-IN"/>
        </w:rPr>
      </w:pPr>
      <w:r w:rsidRPr="00A43DA3">
        <w:rPr>
          <w:rFonts w:ascii="Times New Roman" w:hAnsi="Times New Roman" w:cs="Times New Roman"/>
          <w:b/>
          <w:bCs/>
          <w:sz w:val="24"/>
          <w:szCs w:val="24"/>
          <w:lang w:val="en-US" w:eastAsia="en-IN"/>
        </w:rPr>
        <w:t>2. W</w:t>
      </w:r>
      <w:r w:rsidRPr="00A43DA3">
        <w:rPr>
          <w:rFonts w:ascii="Times New Roman" w:hAnsi="Times New Roman" w:cs="Times New Roman"/>
          <w:b/>
          <w:bCs/>
          <w:sz w:val="24"/>
          <w:szCs w:val="24"/>
          <w:lang w:eastAsia="en-IN"/>
        </w:rPr>
        <w:t xml:space="preserve">eb Browser: </w:t>
      </w:r>
      <w:r w:rsidRPr="00A43DA3">
        <w:rPr>
          <w:rFonts w:ascii="Times New Roman" w:hAnsi="Times New Roman" w:cs="Times New Roman"/>
          <w:sz w:val="24"/>
          <w:szCs w:val="24"/>
          <w:lang w:eastAsia="en-IN"/>
        </w:rPr>
        <w:t xml:space="preserve">Used </w:t>
      </w:r>
      <w:r w:rsidRPr="00A43DA3">
        <w:rPr>
          <w:rFonts w:ascii="Times New Roman" w:hAnsi="Times New Roman" w:cs="Times New Roman"/>
          <w:sz w:val="24"/>
          <w:szCs w:val="24"/>
          <w:lang w:val="en-US" w:eastAsia="en-IN"/>
        </w:rPr>
        <w:t xml:space="preserve">to open </w:t>
      </w:r>
      <w:proofErr w:type="gramStart"/>
      <w:r w:rsidRPr="00A43DA3">
        <w:rPr>
          <w:rFonts w:ascii="Times New Roman" w:hAnsi="Times New Roman" w:cs="Times New Roman"/>
          <w:sz w:val="24"/>
          <w:szCs w:val="24"/>
          <w:lang w:val="en-US" w:eastAsia="en-IN"/>
        </w:rPr>
        <w:t>stock broker</w:t>
      </w:r>
      <w:proofErr w:type="gramEnd"/>
      <w:r w:rsidRPr="00A43DA3">
        <w:rPr>
          <w:rFonts w:ascii="Times New Roman" w:hAnsi="Times New Roman" w:cs="Times New Roman"/>
          <w:sz w:val="24"/>
          <w:szCs w:val="24"/>
          <w:lang w:val="en-US" w:eastAsia="en-IN"/>
        </w:rPr>
        <w:t xml:space="preserve"> webpage.</w:t>
      </w:r>
    </w:p>
    <w:p w14:paraId="37741B57" w14:textId="77777777" w:rsidR="00A43DA3" w:rsidRPr="00A43DA3" w:rsidRDefault="00A43DA3" w:rsidP="00A43DA3">
      <w:pPr>
        <w:pStyle w:val="CommentText"/>
        <w:spacing w:line="276" w:lineRule="auto"/>
        <w:ind w:left="720"/>
        <w:jc w:val="both"/>
        <w:rPr>
          <w:rFonts w:ascii="Times New Roman" w:hAnsi="Times New Roman" w:cs="Times New Roman"/>
          <w:sz w:val="24"/>
          <w:szCs w:val="24"/>
          <w:lang w:val="en-IE" w:eastAsia="en-IN"/>
        </w:rPr>
      </w:pPr>
      <w:r w:rsidRPr="00A43DA3">
        <w:rPr>
          <w:rFonts w:ascii="Times New Roman" w:hAnsi="Times New Roman" w:cs="Times New Roman"/>
          <w:b/>
          <w:bCs/>
          <w:sz w:val="24"/>
          <w:szCs w:val="24"/>
          <w:lang w:val="en-US" w:eastAsia="en-IN"/>
        </w:rPr>
        <w:t>3. MS Excel:</w:t>
      </w:r>
      <w:r w:rsidRPr="00A43DA3">
        <w:rPr>
          <w:rFonts w:ascii="Times New Roman" w:hAnsi="Times New Roman" w:cs="Times New Roman"/>
          <w:sz w:val="24"/>
          <w:szCs w:val="24"/>
          <w:lang w:val="en-US" w:eastAsia="en-IN"/>
        </w:rPr>
        <w:t xml:space="preserve"> Used to read rules and configuration for the Robot.</w:t>
      </w:r>
    </w:p>
    <w:p w14:paraId="7C49A554" w14:textId="77777777" w:rsidR="00A43DA3" w:rsidRPr="00A43DA3" w:rsidRDefault="00A43DA3" w:rsidP="00A43DA3">
      <w:pPr>
        <w:pStyle w:val="CommentText"/>
        <w:spacing w:line="276" w:lineRule="auto"/>
        <w:ind w:left="720"/>
        <w:jc w:val="both"/>
        <w:rPr>
          <w:rFonts w:ascii="Times New Roman" w:hAnsi="Times New Roman" w:cs="Times New Roman"/>
          <w:sz w:val="24"/>
          <w:szCs w:val="24"/>
          <w:lang w:val="en-IE" w:eastAsia="en-IN"/>
        </w:rPr>
      </w:pPr>
      <w:r w:rsidRPr="00A43DA3">
        <w:rPr>
          <w:rFonts w:ascii="Times New Roman" w:hAnsi="Times New Roman" w:cs="Times New Roman"/>
          <w:b/>
          <w:bCs/>
          <w:sz w:val="24"/>
          <w:szCs w:val="24"/>
          <w:lang w:val="en-US" w:eastAsia="en-IN"/>
        </w:rPr>
        <w:t>4. MS Outlook:</w:t>
      </w:r>
      <w:r w:rsidRPr="00A43DA3">
        <w:rPr>
          <w:rFonts w:ascii="Times New Roman" w:hAnsi="Times New Roman" w:cs="Times New Roman"/>
          <w:sz w:val="24"/>
          <w:szCs w:val="24"/>
          <w:lang w:val="en-US" w:eastAsia="en-IN"/>
        </w:rPr>
        <w:t xml:space="preserve"> Used to send sell/purchase confirmation email.</w:t>
      </w:r>
    </w:p>
    <w:p w14:paraId="46492DC1" w14:textId="77777777" w:rsidR="00382E64" w:rsidRDefault="00382E64" w:rsidP="00382E64">
      <w:pPr>
        <w:pStyle w:val="Heading2"/>
        <w:rPr>
          <w:rFonts w:eastAsia="Times New Roman"/>
          <w:lang w:val="en-IE" w:eastAsia="en-IN"/>
        </w:rPr>
      </w:pPr>
      <w:r>
        <w:rPr>
          <w:rFonts w:eastAsia="Times New Roman"/>
          <w:lang w:val="en-IE" w:eastAsia="en-IN"/>
        </w:rPr>
        <w:t>Process steps</w:t>
      </w:r>
    </w:p>
    <w:p w14:paraId="03130AA4"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val="en-US" w:eastAsia="en-IN"/>
        </w:rPr>
        <w:t xml:space="preserve">Project Overview: </w:t>
      </w:r>
      <w:r w:rsidRPr="00AA6597">
        <w:rPr>
          <w:rFonts w:ascii="Times New Roman" w:hAnsi="Times New Roman" w:cs="Times New Roman"/>
          <w:sz w:val="24"/>
          <w:szCs w:val="24"/>
          <w:lang w:val="en-US" w:eastAsia="en-IN"/>
        </w:rPr>
        <w:t xml:space="preserve">This project aims to build a Robot that buys and sells shares on a stock-broker website. </w:t>
      </w:r>
      <w:r w:rsidRPr="00AA6597">
        <w:rPr>
          <w:rFonts w:ascii="Times New Roman" w:hAnsi="Times New Roman" w:cs="Times New Roman"/>
          <w:sz w:val="24"/>
          <w:szCs w:val="24"/>
          <w:lang w:eastAsia="en-IN"/>
        </w:rPr>
        <w:t xml:space="preserve">The Robot searches for current prices of the company shares as per rules in the excel file. It further tracks the values and performs actions which are stated in the ‘Rule’ file. </w:t>
      </w:r>
    </w:p>
    <w:p w14:paraId="0C8BE0D1"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The ‘Rule’ file used in the code has the below mentioned fields:</w:t>
      </w:r>
    </w:p>
    <w:p w14:paraId="6D3C5DFC" w14:textId="77777777" w:rsidR="00AA6597" w:rsidRPr="00AA6597" w:rsidRDefault="00AA6597" w:rsidP="00AA6597">
      <w:pPr>
        <w:pStyle w:val="CommentText"/>
        <w:numPr>
          <w:ilvl w:val="0"/>
          <w:numId w:val="19"/>
        </w:numPr>
        <w:spacing w:line="276" w:lineRule="auto"/>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Company name</w:t>
      </w:r>
    </w:p>
    <w:p w14:paraId="3FEE75E3" w14:textId="77777777" w:rsidR="00AA6597" w:rsidRPr="00AA6597" w:rsidRDefault="00AA6597" w:rsidP="00AA6597">
      <w:pPr>
        <w:pStyle w:val="CommentText"/>
        <w:numPr>
          <w:ilvl w:val="0"/>
          <w:numId w:val="19"/>
        </w:numPr>
        <w:spacing w:line="276" w:lineRule="auto"/>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Price</w:t>
      </w:r>
    </w:p>
    <w:p w14:paraId="3A2D5F01" w14:textId="77777777" w:rsidR="00AA6597" w:rsidRPr="00AA6597" w:rsidRDefault="00AA6597" w:rsidP="00AA6597">
      <w:pPr>
        <w:pStyle w:val="CommentText"/>
        <w:numPr>
          <w:ilvl w:val="0"/>
          <w:numId w:val="19"/>
        </w:numPr>
        <w:spacing w:line="276" w:lineRule="auto"/>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Action – Buy or sell</w:t>
      </w:r>
    </w:p>
    <w:p w14:paraId="79A28586"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Rule set for the Robot to Action:</w:t>
      </w:r>
    </w:p>
    <w:p w14:paraId="6AE94F8D" w14:textId="77777777" w:rsidR="00AA6597" w:rsidRPr="00AA6597" w:rsidRDefault="00AA6597" w:rsidP="00AA6597">
      <w:pPr>
        <w:pStyle w:val="CommentText"/>
        <w:numPr>
          <w:ilvl w:val="0"/>
          <w:numId w:val="20"/>
        </w:numPr>
        <w:spacing w:line="276" w:lineRule="auto"/>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lastRenderedPageBreak/>
        <w:t>Buy – The robot will check the current price of the share mentioned in the excel file and if it is less than or equal to the price mentioned in the file, then it will buy the shares.</w:t>
      </w:r>
    </w:p>
    <w:p w14:paraId="139DC764" w14:textId="670C07C6" w:rsidR="00AA6597" w:rsidRPr="009B5926" w:rsidRDefault="00AA6597" w:rsidP="00AA6597">
      <w:pPr>
        <w:pStyle w:val="CommentText"/>
        <w:numPr>
          <w:ilvl w:val="0"/>
          <w:numId w:val="20"/>
        </w:numPr>
        <w:spacing w:line="276" w:lineRule="auto"/>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Sell – The robot will check the current price of the share mentioned in the excel file and if it is greater than or equal to the price mentioned in the file, then it will sell the shares.</w:t>
      </w:r>
    </w:p>
    <w:p w14:paraId="539316B0" w14:textId="77777777" w:rsidR="009B5926" w:rsidRPr="00AA6597" w:rsidRDefault="009B5926" w:rsidP="00AA6597">
      <w:pPr>
        <w:pStyle w:val="CommentText"/>
        <w:numPr>
          <w:ilvl w:val="0"/>
          <w:numId w:val="20"/>
        </w:numPr>
        <w:spacing w:line="276" w:lineRule="auto"/>
        <w:jc w:val="both"/>
        <w:rPr>
          <w:rFonts w:ascii="Times New Roman" w:hAnsi="Times New Roman" w:cs="Times New Roman"/>
          <w:sz w:val="24"/>
          <w:szCs w:val="24"/>
          <w:lang w:val="en-IE" w:eastAsia="en-IN"/>
        </w:rPr>
      </w:pPr>
    </w:p>
    <w:p w14:paraId="26F701D9" w14:textId="4CDA3D05" w:rsidR="00AA6597" w:rsidRDefault="00AA6597" w:rsidP="006937A7">
      <w:pPr>
        <w:pStyle w:val="Heading2"/>
        <w:rPr>
          <w:lang w:eastAsia="en-IN"/>
        </w:rPr>
      </w:pPr>
      <w:r w:rsidRPr="00AA6597">
        <w:rPr>
          <w:lang w:eastAsia="en-IN"/>
        </w:rPr>
        <w:t>Steps make a Stock-Broker Robot:</w:t>
      </w:r>
    </w:p>
    <w:p w14:paraId="6B63D5E9" w14:textId="77777777" w:rsidR="009B5926" w:rsidRPr="009B5926" w:rsidRDefault="009B5926" w:rsidP="009B5926">
      <w:pPr>
        <w:rPr>
          <w:lang w:eastAsia="en-IN"/>
        </w:rPr>
      </w:pPr>
    </w:p>
    <w:p w14:paraId="6D0EB659"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eastAsia="en-IN"/>
        </w:rPr>
        <w:t>Step 1:</w:t>
      </w:r>
      <w:r w:rsidRPr="00AA6597">
        <w:rPr>
          <w:rFonts w:ascii="Times New Roman" w:hAnsi="Times New Roman" w:cs="Times New Roman"/>
          <w:sz w:val="24"/>
          <w:szCs w:val="24"/>
          <w:lang w:eastAsia="en-IN"/>
        </w:rPr>
        <w:t xml:space="preserve"> The Robot will open the stock market webpage of RPAChallenge.com website.</w:t>
      </w:r>
    </w:p>
    <w:p w14:paraId="68767056" w14:textId="2A8A203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eastAsia="en-IN"/>
        </w:rPr>
        <w:t>Step 2:</w:t>
      </w:r>
      <w:r w:rsidRPr="00AA6597">
        <w:rPr>
          <w:rFonts w:ascii="Times New Roman" w:hAnsi="Times New Roman" w:cs="Times New Roman"/>
          <w:sz w:val="24"/>
          <w:szCs w:val="24"/>
          <w:lang w:eastAsia="en-IN"/>
        </w:rPr>
        <w:t xml:space="preserve"> On the webpage, it searches for the shares of the companies mentioned in the ‘rule.xlsx’ file.</w:t>
      </w:r>
    </w:p>
    <w:p w14:paraId="22C084C3"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eastAsia="en-IN"/>
        </w:rPr>
        <w:t>Step 3:</w:t>
      </w:r>
      <w:r w:rsidRPr="00AA6597">
        <w:rPr>
          <w:rFonts w:ascii="Times New Roman" w:hAnsi="Times New Roman" w:cs="Times New Roman"/>
          <w:sz w:val="24"/>
          <w:szCs w:val="24"/>
          <w:lang w:eastAsia="en-IN"/>
        </w:rPr>
        <w:t xml:space="preserve"> It will then check the current price of the share and compare the values mentioned in the ‘Rule’ file.</w:t>
      </w:r>
    </w:p>
    <w:p w14:paraId="4EB1E76F"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eastAsia="en-IN"/>
        </w:rPr>
        <w:t>Step 4:</w:t>
      </w:r>
      <w:r w:rsidRPr="00AA6597">
        <w:rPr>
          <w:rFonts w:ascii="Times New Roman" w:hAnsi="Times New Roman" w:cs="Times New Roman"/>
          <w:sz w:val="24"/>
          <w:szCs w:val="24"/>
          <w:lang w:eastAsia="en-IN"/>
        </w:rPr>
        <w:t xml:space="preserve"> After comparing the prices, it will further perform the action mentioned in the ‘rule.xlsx’ file </w:t>
      </w:r>
      <w:proofErr w:type="gramStart"/>
      <w:r w:rsidRPr="00AA6597">
        <w:rPr>
          <w:rFonts w:ascii="Times New Roman" w:hAnsi="Times New Roman" w:cs="Times New Roman"/>
          <w:sz w:val="24"/>
          <w:szCs w:val="24"/>
          <w:lang w:eastAsia="en-IN"/>
        </w:rPr>
        <w:t>i.e.</w:t>
      </w:r>
      <w:proofErr w:type="gramEnd"/>
      <w:r w:rsidRPr="00AA6597">
        <w:rPr>
          <w:rFonts w:ascii="Times New Roman" w:hAnsi="Times New Roman" w:cs="Times New Roman"/>
          <w:sz w:val="24"/>
          <w:szCs w:val="24"/>
          <w:lang w:eastAsia="en-IN"/>
        </w:rPr>
        <w:t xml:space="preserve"> either buy or sell.</w:t>
      </w:r>
    </w:p>
    <w:p w14:paraId="7B523843" w14:textId="564244B8" w:rsidR="00AC0DE4" w:rsidRPr="00AC0DE4" w:rsidRDefault="00AA6597" w:rsidP="00AC0DE4">
      <w:pPr>
        <w:pStyle w:val="CommentText"/>
        <w:spacing w:line="276" w:lineRule="auto"/>
        <w:ind w:left="720"/>
        <w:jc w:val="both"/>
        <w:rPr>
          <w:rFonts w:ascii="Times New Roman" w:hAnsi="Times New Roman" w:cs="Times New Roman"/>
          <w:sz w:val="24"/>
          <w:szCs w:val="24"/>
          <w:lang w:eastAsia="en-IN"/>
        </w:rPr>
      </w:pPr>
      <w:r w:rsidRPr="00AA6597">
        <w:rPr>
          <w:rFonts w:ascii="Times New Roman" w:hAnsi="Times New Roman" w:cs="Times New Roman"/>
          <w:b/>
          <w:bCs/>
          <w:sz w:val="24"/>
          <w:szCs w:val="24"/>
          <w:lang w:eastAsia="en-IN"/>
        </w:rPr>
        <w:t>Step 5:</w:t>
      </w:r>
      <w:r w:rsidRPr="00AA6597">
        <w:rPr>
          <w:rFonts w:ascii="Times New Roman" w:hAnsi="Times New Roman" w:cs="Times New Roman"/>
          <w:sz w:val="24"/>
          <w:szCs w:val="24"/>
          <w:lang w:eastAsia="en-IN"/>
        </w:rPr>
        <w:t xml:space="preserve"> Once it completes the action in the ‘Rule’ file, it sends confirmation through email.</w:t>
      </w:r>
    </w:p>
    <w:p w14:paraId="1C455EF3" w14:textId="77777777" w:rsidR="00AC0DE4" w:rsidRDefault="00AC0DE4" w:rsidP="00AC0DE4">
      <w:pPr>
        <w:rPr>
          <w:lang w:val="en-IN" w:eastAsia="en-IN"/>
        </w:rPr>
      </w:pPr>
    </w:p>
    <w:p w14:paraId="3AB2E043" w14:textId="0958423D" w:rsidR="00AC0DE4" w:rsidRPr="005801E2" w:rsidRDefault="00AC0DE4" w:rsidP="005801E2">
      <w:pPr>
        <w:pStyle w:val="Heading2"/>
        <w:rPr>
          <w:lang w:val="en-IE" w:eastAsia="en-IN"/>
        </w:rPr>
      </w:pPr>
      <w:r>
        <w:rPr>
          <w:lang w:val="en-IN" w:eastAsia="en-IN"/>
        </w:rPr>
        <w:t>Appendix</w:t>
      </w:r>
    </w:p>
    <w:p w14:paraId="4FA9C515"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eastAsia="en-IN"/>
        </w:rPr>
        <w:t>1. What is Stock</w:t>
      </w:r>
    </w:p>
    <w:p w14:paraId="3EFAA872"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Stock is the shares in which the ownership of a company or corporation is divided. Shares are small portion of the company that gives you a small ownership in the company.</w:t>
      </w:r>
    </w:p>
    <w:p w14:paraId="311CF3E2"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b/>
          <w:bCs/>
          <w:sz w:val="24"/>
          <w:szCs w:val="24"/>
          <w:lang w:eastAsia="en-IN"/>
        </w:rPr>
        <w:t>2. What is Share Market</w:t>
      </w:r>
    </w:p>
    <w:p w14:paraId="3EC4F01B" w14:textId="77777777" w:rsidR="00AA6597" w:rsidRPr="00AA6597" w:rsidRDefault="00AA6597" w:rsidP="00AA6597">
      <w:pPr>
        <w:pStyle w:val="CommentText"/>
        <w:spacing w:line="276" w:lineRule="auto"/>
        <w:ind w:left="720"/>
        <w:jc w:val="both"/>
        <w:rPr>
          <w:rFonts w:ascii="Times New Roman" w:hAnsi="Times New Roman" w:cs="Times New Roman"/>
          <w:sz w:val="24"/>
          <w:szCs w:val="24"/>
          <w:lang w:val="en-IE" w:eastAsia="en-IN"/>
        </w:rPr>
      </w:pPr>
      <w:r w:rsidRPr="00AA6597">
        <w:rPr>
          <w:rFonts w:ascii="Times New Roman" w:hAnsi="Times New Roman" w:cs="Times New Roman"/>
          <w:sz w:val="24"/>
          <w:szCs w:val="24"/>
          <w:lang w:eastAsia="en-IN"/>
        </w:rPr>
        <w:t>The share market is where the shares of various companies are sold or purchased.</w:t>
      </w:r>
    </w:p>
    <w:p w14:paraId="013B7AFD" w14:textId="61E9DB74" w:rsidR="008C3909" w:rsidRDefault="008C3909" w:rsidP="00A43DA3">
      <w:pPr>
        <w:pStyle w:val="CommentText"/>
        <w:spacing w:line="276" w:lineRule="auto"/>
        <w:ind w:left="720"/>
        <w:jc w:val="both"/>
        <w:rPr>
          <w:rFonts w:ascii="Times New Roman" w:hAnsi="Times New Roman" w:cs="Times New Roman"/>
          <w:sz w:val="24"/>
          <w:szCs w:val="24"/>
          <w:lang w:eastAsia="en-IN"/>
        </w:rPr>
      </w:pPr>
    </w:p>
    <w:p w14:paraId="6394DD09" w14:textId="77777777" w:rsidR="008C3909" w:rsidRDefault="008C3909" w:rsidP="008C3909">
      <w:pPr>
        <w:pStyle w:val="CommentText"/>
        <w:spacing w:line="276" w:lineRule="auto"/>
        <w:ind w:left="720"/>
        <w:jc w:val="center"/>
        <w:rPr>
          <w:rFonts w:ascii="Times New Roman" w:hAnsi="Times New Roman" w:cs="Times New Roman"/>
          <w:sz w:val="24"/>
          <w:szCs w:val="24"/>
          <w:lang w:eastAsia="en-IN"/>
        </w:rPr>
      </w:pPr>
    </w:p>
    <w:p w14:paraId="05DD2470" w14:textId="3D472129" w:rsidR="00E87366" w:rsidRDefault="00E87366" w:rsidP="00066938">
      <w:pPr>
        <w:pStyle w:val="CommentText"/>
        <w:spacing w:line="276" w:lineRule="auto"/>
        <w:ind w:left="720"/>
        <w:jc w:val="both"/>
        <w:rPr>
          <w:rFonts w:ascii="Times New Roman" w:hAnsi="Times New Roman" w:cs="Times New Roman"/>
          <w:sz w:val="24"/>
          <w:szCs w:val="24"/>
          <w:lang w:eastAsia="en-IN"/>
        </w:rPr>
      </w:pPr>
    </w:p>
    <w:p w14:paraId="6CCFE780" w14:textId="7EF10FE2" w:rsidR="008C3909" w:rsidRDefault="008C3909" w:rsidP="00066938">
      <w:pPr>
        <w:pStyle w:val="CommentText"/>
        <w:spacing w:line="276" w:lineRule="auto"/>
        <w:ind w:left="720"/>
        <w:jc w:val="both"/>
        <w:rPr>
          <w:rFonts w:ascii="Times New Roman" w:hAnsi="Times New Roman" w:cs="Times New Roman"/>
          <w:sz w:val="24"/>
          <w:szCs w:val="24"/>
          <w:lang w:eastAsia="en-IN"/>
        </w:rPr>
      </w:pPr>
    </w:p>
    <w:p w14:paraId="00FB5102" w14:textId="445F6F9A" w:rsidR="008C3909" w:rsidRDefault="008C3909" w:rsidP="00066938">
      <w:pPr>
        <w:pStyle w:val="CommentText"/>
        <w:spacing w:line="276" w:lineRule="auto"/>
        <w:ind w:left="720"/>
        <w:jc w:val="both"/>
        <w:rPr>
          <w:rFonts w:ascii="Times New Roman" w:hAnsi="Times New Roman" w:cs="Times New Roman"/>
          <w:sz w:val="24"/>
          <w:szCs w:val="24"/>
          <w:lang w:eastAsia="en-IN"/>
        </w:rPr>
      </w:pPr>
    </w:p>
    <w:p w14:paraId="1C49316D" w14:textId="77777777" w:rsidR="008C3909" w:rsidRDefault="008C3909" w:rsidP="00066938">
      <w:pPr>
        <w:pStyle w:val="CommentText"/>
        <w:spacing w:line="276" w:lineRule="auto"/>
        <w:ind w:left="720"/>
        <w:jc w:val="both"/>
        <w:rPr>
          <w:rFonts w:ascii="Times New Roman" w:hAnsi="Times New Roman" w:cs="Times New Roman"/>
          <w:sz w:val="24"/>
          <w:szCs w:val="24"/>
          <w:lang w:eastAsia="en-IN"/>
        </w:rPr>
      </w:pPr>
    </w:p>
    <w:p w14:paraId="0EE232E2" w14:textId="77777777" w:rsidR="00E87366" w:rsidRPr="00C51E3D" w:rsidRDefault="00E87366" w:rsidP="00066938">
      <w:pPr>
        <w:pStyle w:val="CommentText"/>
        <w:spacing w:line="276" w:lineRule="auto"/>
        <w:ind w:left="720"/>
        <w:jc w:val="both"/>
        <w:rPr>
          <w:rFonts w:ascii="Times New Roman" w:hAnsi="Times New Roman" w:cs="Times New Roman"/>
          <w:sz w:val="24"/>
          <w:szCs w:val="24"/>
          <w:lang w:eastAsia="en-IN"/>
        </w:rPr>
      </w:pPr>
    </w:p>
    <w:p w14:paraId="4E06A792" w14:textId="7174DE69" w:rsidR="00D4080E" w:rsidRPr="00C51E3D" w:rsidRDefault="00D4080E">
      <w:pPr>
        <w:rPr>
          <w:rFonts w:ascii="Times New Roman" w:eastAsia="Times New Roman" w:hAnsi="Times New Roman" w:cs="Times New Roman"/>
          <w:sz w:val="24"/>
          <w:szCs w:val="24"/>
          <w:lang w:val="en-IN" w:eastAsia="en-IN"/>
        </w:rPr>
      </w:pPr>
    </w:p>
    <w:sectPr w:rsidR="00D4080E" w:rsidRPr="00C51E3D" w:rsidSect="00512F1F">
      <w:headerReference w:type="default" r:id="rId18"/>
      <w:footerReference w:type="default" r:id="rId19"/>
      <w:pgSz w:w="12240" w:h="15840"/>
      <w:pgMar w:top="156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304C67" w14:textId="77777777" w:rsidR="00B157C1" w:rsidRDefault="00B157C1">
      <w:pPr>
        <w:spacing w:after="0" w:line="240" w:lineRule="auto"/>
      </w:pPr>
      <w:r>
        <w:separator/>
      </w:r>
    </w:p>
  </w:endnote>
  <w:endnote w:type="continuationSeparator" w:id="0">
    <w:p w14:paraId="1F04A021" w14:textId="77777777" w:rsidR="00B157C1" w:rsidRDefault="00B1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44078"/>
      <w:docPartObj>
        <w:docPartGallery w:val="Page Numbers (Bottom of Page)"/>
        <w:docPartUnique/>
      </w:docPartObj>
    </w:sdtPr>
    <w:sdtEndPr>
      <w:rPr>
        <w:color w:val="7F7F7F" w:themeColor="background1" w:themeShade="7F"/>
        <w:spacing w:val="60"/>
      </w:rPr>
    </w:sdtEndPr>
    <w:sdtContent>
      <w:p w14:paraId="4E06A81E" w14:textId="77777777" w:rsidR="00983587" w:rsidRDefault="003E6D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184D46">
          <w:rPr>
            <w:noProof/>
          </w:rPr>
          <w:t>8</w:t>
        </w:r>
        <w:r>
          <w:rPr>
            <w:noProof/>
          </w:rPr>
          <w:fldChar w:fldCharType="end"/>
        </w:r>
        <w:r>
          <w:t xml:space="preserve"> | </w:t>
        </w:r>
        <w:r>
          <w:rPr>
            <w:color w:val="7F7F7F" w:themeColor="background1" w:themeShade="7F"/>
            <w:spacing w:val="60"/>
          </w:rPr>
          <w:t>Page</w:t>
        </w:r>
      </w:p>
    </w:sdtContent>
  </w:sdt>
  <w:p w14:paraId="4E06A81F" w14:textId="77777777" w:rsidR="00983587" w:rsidRDefault="009835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76F8D" w14:textId="77777777" w:rsidR="00B157C1" w:rsidRDefault="00B157C1">
      <w:pPr>
        <w:spacing w:after="0" w:line="240" w:lineRule="auto"/>
      </w:pPr>
      <w:r>
        <w:separator/>
      </w:r>
    </w:p>
  </w:footnote>
  <w:footnote w:type="continuationSeparator" w:id="0">
    <w:p w14:paraId="764EC568" w14:textId="77777777" w:rsidR="00B157C1" w:rsidRDefault="00B15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6A81D" w14:textId="38245583" w:rsidR="00983587" w:rsidRPr="00726055" w:rsidRDefault="00923098">
    <w:pPr>
      <w:pStyle w:val="Header"/>
      <w:rPr>
        <w:sz w:val="28"/>
        <w:lang w:val="en-IN"/>
      </w:rPr>
    </w:pPr>
    <w:r w:rsidRPr="000A14C2">
      <w:rPr>
        <w:noProof/>
        <w:color w:val="808080" w:themeColor="background1" w:themeShade="80"/>
        <w:sz w:val="20"/>
        <w:lang w:eastAsia="en-IN"/>
      </w:rPr>
      <w:drawing>
        <wp:anchor distT="0" distB="0" distL="114300" distR="114300" simplePos="0" relativeHeight="251659264" behindDoc="0" locked="0" layoutInCell="1" allowOverlap="1" wp14:anchorId="17376F0B" wp14:editId="1E6A6C13">
          <wp:simplePos x="0" y="0"/>
          <wp:positionH relativeFrom="margin">
            <wp:posOffset>4957029</wp:posOffset>
          </wp:positionH>
          <wp:positionV relativeFrom="page">
            <wp:posOffset>394401</wp:posOffset>
          </wp:positionV>
          <wp:extent cx="1028700" cy="365125"/>
          <wp:effectExtent l="0" t="0" r="0" b="0"/>
          <wp:wrapThrough wrapText="bothSides">
            <wp:wrapPolygon edited="0">
              <wp:start x="0" y="0"/>
              <wp:lineTo x="0" y="20285"/>
              <wp:lineTo x="8400" y="20285"/>
              <wp:lineTo x="21200" y="16904"/>
              <wp:lineTo x="21200" y="3381"/>
              <wp:lineTo x="8400" y="0"/>
              <wp:lineTo x="0" y="0"/>
            </wp:wrapPolygon>
          </wp:wrapThrough>
          <wp:docPr id="383563250" name="Picture 16" descr="Logo 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1" cstate="print">
                    <a:extLst>
                      <a:ext uri="{28A0092B-C50C-407E-A947-70E740481C1C}">
                        <a14:useLocalDpi xmlns:a14="http://schemas.microsoft.com/office/drawing/2010/main" val="0"/>
                      </a:ext>
                      <a:ext uri="{FF2B5EF4-FFF2-40B4-BE49-F238E27FC236}">
                        <a16:creationId xmlns:a14="http://schemas.microsoft.com/office/drawing/2010/main" xmlns:a16="http://schemas.microsoft.com/office/drawing/2014/main" xmlns:w="http://schemas.openxmlformats.org/wordprocessingml/2006/main" xmlns:w10="urn:schemas-microsoft-com:office:word" xmlns:v="urn:schemas-microsoft-com:vml" xmlns:o="urn:schemas-microsoft-com:office:office" xmlns="" xmlns:arto="http://schemas.microsoft.com/office/word/2006/arto" id="{8573730B-F432-4655-9262-6FD1416784F4}"/>
                      </a:ext>
                    </a:extLst>
                  </a:blip>
                  <a:stretch>
                    <a:fillRect/>
                  </a:stretch>
                </pic:blipFill>
                <pic:spPr>
                  <a:xfrm>
                    <a:off x="0" y="0"/>
                    <a:ext cx="1028700" cy="365125"/>
                  </a:xfrm>
                  <a:prstGeom prst="rect">
                    <a:avLst/>
                  </a:prstGeom>
                </pic:spPr>
              </pic:pic>
            </a:graphicData>
          </a:graphic>
        </wp:anchor>
      </w:drawing>
    </w:r>
    <w:r w:rsidR="003E6D15" w:rsidRPr="00FD279C">
      <w:rPr>
        <w:sz w:val="28"/>
        <w:lang w:val="en-IN"/>
      </w:rPr>
      <w:t xml:space="preserve">Capstone Projects - Lab Manual     </w:t>
    </w:r>
    <w:r w:rsidR="003E6D15" w:rsidRPr="00FD279C">
      <w:rPr>
        <w:caps/>
        <w:noProof/>
        <w:color w:val="FFFFFF" w:themeColor="background1"/>
        <w:lang w:val="en-IN" w:eastAsia="en-I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467D"/>
    <w:multiLevelType w:val="hybridMultilevel"/>
    <w:tmpl w:val="9BB2732C"/>
    <w:lvl w:ilvl="0" w:tplc="995006D0">
      <w:start w:val="1"/>
      <w:numFmt w:val="bullet"/>
      <w:lvlText w:val=""/>
      <w:lvlJc w:val="left"/>
      <w:pPr>
        <w:ind w:left="720" w:hanging="360"/>
      </w:pPr>
      <w:rPr>
        <w:rFonts w:ascii="Wingdings" w:hAnsi="Wingdings" w:hint="default"/>
        <w:color w:val="000000" w:themeColor="text1"/>
      </w:rPr>
    </w:lvl>
    <w:lvl w:ilvl="1" w:tplc="B97A3336" w:tentative="1">
      <w:start w:val="1"/>
      <w:numFmt w:val="bullet"/>
      <w:lvlText w:val="o"/>
      <w:lvlJc w:val="left"/>
      <w:pPr>
        <w:ind w:left="1440" w:hanging="360"/>
      </w:pPr>
      <w:rPr>
        <w:rFonts w:ascii="Courier New" w:hAnsi="Courier New" w:cs="Courier New" w:hint="default"/>
      </w:rPr>
    </w:lvl>
    <w:lvl w:ilvl="2" w:tplc="01B03F6E" w:tentative="1">
      <w:start w:val="1"/>
      <w:numFmt w:val="bullet"/>
      <w:lvlText w:val=""/>
      <w:lvlJc w:val="left"/>
      <w:pPr>
        <w:ind w:left="2160" w:hanging="360"/>
      </w:pPr>
      <w:rPr>
        <w:rFonts w:ascii="Wingdings" w:hAnsi="Wingdings" w:hint="default"/>
      </w:rPr>
    </w:lvl>
    <w:lvl w:ilvl="3" w:tplc="F06017BA" w:tentative="1">
      <w:start w:val="1"/>
      <w:numFmt w:val="bullet"/>
      <w:lvlText w:val=""/>
      <w:lvlJc w:val="left"/>
      <w:pPr>
        <w:ind w:left="2880" w:hanging="360"/>
      </w:pPr>
      <w:rPr>
        <w:rFonts w:ascii="Symbol" w:hAnsi="Symbol" w:hint="default"/>
      </w:rPr>
    </w:lvl>
    <w:lvl w:ilvl="4" w:tplc="89D425EC" w:tentative="1">
      <w:start w:val="1"/>
      <w:numFmt w:val="bullet"/>
      <w:lvlText w:val="o"/>
      <w:lvlJc w:val="left"/>
      <w:pPr>
        <w:ind w:left="3600" w:hanging="360"/>
      </w:pPr>
      <w:rPr>
        <w:rFonts w:ascii="Courier New" w:hAnsi="Courier New" w:cs="Courier New" w:hint="default"/>
      </w:rPr>
    </w:lvl>
    <w:lvl w:ilvl="5" w:tplc="343A02EE" w:tentative="1">
      <w:start w:val="1"/>
      <w:numFmt w:val="bullet"/>
      <w:lvlText w:val=""/>
      <w:lvlJc w:val="left"/>
      <w:pPr>
        <w:ind w:left="4320" w:hanging="360"/>
      </w:pPr>
      <w:rPr>
        <w:rFonts w:ascii="Wingdings" w:hAnsi="Wingdings" w:hint="default"/>
      </w:rPr>
    </w:lvl>
    <w:lvl w:ilvl="6" w:tplc="AB822AB4" w:tentative="1">
      <w:start w:val="1"/>
      <w:numFmt w:val="bullet"/>
      <w:lvlText w:val=""/>
      <w:lvlJc w:val="left"/>
      <w:pPr>
        <w:ind w:left="5040" w:hanging="360"/>
      </w:pPr>
      <w:rPr>
        <w:rFonts w:ascii="Symbol" w:hAnsi="Symbol" w:hint="default"/>
      </w:rPr>
    </w:lvl>
    <w:lvl w:ilvl="7" w:tplc="8FDEAA02" w:tentative="1">
      <w:start w:val="1"/>
      <w:numFmt w:val="bullet"/>
      <w:lvlText w:val="o"/>
      <w:lvlJc w:val="left"/>
      <w:pPr>
        <w:ind w:left="5760" w:hanging="360"/>
      </w:pPr>
      <w:rPr>
        <w:rFonts w:ascii="Courier New" w:hAnsi="Courier New" w:cs="Courier New" w:hint="default"/>
      </w:rPr>
    </w:lvl>
    <w:lvl w:ilvl="8" w:tplc="7B7CC944" w:tentative="1">
      <w:start w:val="1"/>
      <w:numFmt w:val="bullet"/>
      <w:lvlText w:val=""/>
      <w:lvlJc w:val="left"/>
      <w:pPr>
        <w:ind w:left="6480" w:hanging="360"/>
      </w:pPr>
      <w:rPr>
        <w:rFonts w:ascii="Wingdings" w:hAnsi="Wingdings" w:hint="default"/>
      </w:rPr>
    </w:lvl>
  </w:abstractNum>
  <w:abstractNum w:abstractNumId="1" w15:restartNumberingAfterBreak="0">
    <w:nsid w:val="08F679D5"/>
    <w:multiLevelType w:val="multilevel"/>
    <w:tmpl w:val="CFA0AB70"/>
    <w:lvl w:ilvl="0">
      <w:start w:val="1"/>
      <w:numFmt w:val="decimal"/>
      <w:pStyle w:val="Heading1"/>
      <w:lvlText w:val="%1"/>
      <w:lvlJc w:val="left"/>
      <w:pPr>
        <w:ind w:left="432" w:hanging="432"/>
      </w:pPr>
      <w:rPr>
        <w:rFonts w:hint="default"/>
        <w:sz w:val="48"/>
        <w:szCs w:val="48"/>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4357C10"/>
    <w:multiLevelType w:val="hybridMultilevel"/>
    <w:tmpl w:val="797E3202"/>
    <w:lvl w:ilvl="0" w:tplc="9DE60DF2">
      <w:start w:val="1"/>
      <w:numFmt w:val="bullet"/>
      <w:lvlText w:val=""/>
      <w:lvlJc w:val="left"/>
      <w:pPr>
        <w:ind w:left="720" w:hanging="360"/>
      </w:pPr>
      <w:rPr>
        <w:rFonts w:ascii="Wingdings" w:hAnsi="Wingdings" w:hint="default"/>
      </w:rPr>
    </w:lvl>
    <w:lvl w:ilvl="1" w:tplc="6FC69AB4" w:tentative="1">
      <w:start w:val="1"/>
      <w:numFmt w:val="bullet"/>
      <w:lvlText w:val="o"/>
      <w:lvlJc w:val="left"/>
      <w:pPr>
        <w:ind w:left="1440" w:hanging="360"/>
      </w:pPr>
      <w:rPr>
        <w:rFonts w:ascii="Courier New" w:hAnsi="Courier New" w:cs="Courier New" w:hint="default"/>
      </w:rPr>
    </w:lvl>
    <w:lvl w:ilvl="2" w:tplc="6EFAFA80" w:tentative="1">
      <w:start w:val="1"/>
      <w:numFmt w:val="bullet"/>
      <w:lvlText w:val=""/>
      <w:lvlJc w:val="left"/>
      <w:pPr>
        <w:ind w:left="2160" w:hanging="360"/>
      </w:pPr>
      <w:rPr>
        <w:rFonts w:ascii="Wingdings" w:hAnsi="Wingdings" w:hint="default"/>
      </w:rPr>
    </w:lvl>
    <w:lvl w:ilvl="3" w:tplc="BAA2774C" w:tentative="1">
      <w:start w:val="1"/>
      <w:numFmt w:val="bullet"/>
      <w:lvlText w:val=""/>
      <w:lvlJc w:val="left"/>
      <w:pPr>
        <w:ind w:left="2880" w:hanging="360"/>
      </w:pPr>
      <w:rPr>
        <w:rFonts w:ascii="Symbol" w:hAnsi="Symbol" w:hint="default"/>
      </w:rPr>
    </w:lvl>
    <w:lvl w:ilvl="4" w:tplc="30629B4A" w:tentative="1">
      <w:start w:val="1"/>
      <w:numFmt w:val="bullet"/>
      <w:lvlText w:val="o"/>
      <w:lvlJc w:val="left"/>
      <w:pPr>
        <w:ind w:left="3600" w:hanging="360"/>
      </w:pPr>
      <w:rPr>
        <w:rFonts w:ascii="Courier New" w:hAnsi="Courier New" w:cs="Courier New" w:hint="default"/>
      </w:rPr>
    </w:lvl>
    <w:lvl w:ilvl="5" w:tplc="1638DF3C" w:tentative="1">
      <w:start w:val="1"/>
      <w:numFmt w:val="bullet"/>
      <w:lvlText w:val=""/>
      <w:lvlJc w:val="left"/>
      <w:pPr>
        <w:ind w:left="4320" w:hanging="360"/>
      </w:pPr>
      <w:rPr>
        <w:rFonts w:ascii="Wingdings" w:hAnsi="Wingdings" w:hint="default"/>
      </w:rPr>
    </w:lvl>
    <w:lvl w:ilvl="6" w:tplc="94B0CDD4" w:tentative="1">
      <w:start w:val="1"/>
      <w:numFmt w:val="bullet"/>
      <w:lvlText w:val=""/>
      <w:lvlJc w:val="left"/>
      <w:pPr>
        <w:ind w:left="5040" w:hanging="360"/>
      </w:pPr>
      <w:rPr>
        <w:rFonts w:ascii="Symbol" w:hAnsi="Symbol" w:hint="default"/>
      </w:rPr>
    </w:lvl>
    <w:lvl w:ilvl="7" w:tplc="D88E5F50" w:tentative="1">
      <w:start w:val="1"/>
      <w:numFmt w:val="bullet"/>
      <w:lvlText w:val="o"/>
      <w:lvlJc w:val="left"/>
      <w:pPr>
        <w:ind w:left="5760" w:hanging="360"/>
      </w:pPr>
      <w:rPr>
        <w:rFonts w:ascii="Courier New" w:hAnsi="Courier New" w:cs="Courier New" w:hint="default"/>
      </w:rPr>
    </w:lvl>
    <w:lvl w:ilvl="8" w:tplc="D9E823F4" w:tentative="1">
      <w:start w:val="1"/>
      <w:numFmt w:val="bullet"/>
      <w:lvlText w:val=""/>
      <w:lvlJc w:val="left"/>
      <w:pPr>
        <w:ind w:left="6480" w:hanging="360"/>
      </w:pPr>
      <w:rPr>
        <w:rFonts w:ascii="Wingdings" w:hAnsi="Wingdings" w:hint="default"/>
      </w:rPr>
    </w:lvl>
  </w:abstractNum>
  <w:abstractNum w:abstractNumId="3" w15:restartNumberingAfterBreak="0">
    <w:nsid w:val="1CE07580"/>
    <w:multiLevelType w:val="hybridMultilevel"/>
    <w:tmpl w:val="6D12DD64"/>
    <w:lvl w:ilvl="0" w:tplc="AB5C976A">
      <w:start w:val="1"/>
      <w:numFmt w:val="lowerRoman"/>
      <w:lvlText w:val="%1."/>
      <w:lvlJc w:val="right"/>
      <w:pPr>
        <w:ind w:left="720" w:hanging="360"/>
      </w:pPr>
    </w:lvl>
    <w:lvl w:ilvl="1" w:tplc="4ADEA76C" w:tentative="1">
      <w:start w:val="1"/>
      <w:numFmt w:val="lowerLetter"/>
      <w:lvlText w:val="%2."/>
      <w:lvlJc w:val="left"/>
      <w:pPr>
        <w:ind w:left="1440" w:hanging="360"/>
      </w:pPr>
    </w:lvl>
    <w:lvl w:ilvl="2" w:tplc="4D0C1328" w:tentative="1">
      <w:start w:val="1"/>
      <w:numFmt w:val="lowerRoman"/>
      <w:lvlText w:val="%3."/>
      <w:lvlJc w:val="right"/>
      <w:pPr>
        <w:ind w:left="2160" w:hanging="180"/>
      </w:pPr>
    </w:lvl>
    <w:lvl w:ilvl="3" w:tplc="4B36B10E" w:tentative="1">
      <w:start w:val="1"/>
      <w:numFmt w:val="decimal"/>
      <w:lvlText w:val="%4."/>
      <w:lvlJc w:val="left"/>
      <w:pPr>
        <w:ind w:left="2880" w:hanging="360"/>
      </w:pPr>
    </w:lvl>
    <w:lvl w:ilvl="4" w:tplc="0E088494" w:tentative="1">
      <w:start w:val="1"/>
      <w:numFmt w:val="lowerLetter"/>
      <w:lvlText w:val="%5."/>
      <w:lvlJc w:val="left"/>
      <w:pPr>
        <w:ind w:left="3600" w:hanging="360"/>
      </w:pPr>
    </w:lvl>
    <w:lvl w:ilvl="5" w:tplc="A72AA4BE" w:tentative="1">
      <w:start w:val="1"/>
      <w:numFmt w:val="lowerRoman"/>
      <w:lvlText w:val="%6."/>
      <w:lvlJc w:val="right"/>
      <w:pPr>
        <w:ind w:left="4320" w:hanging="180"/>
      </w:pPr>
    </w:lvl>
    <w:lvl w:ilvl="6" w:tplc="BA34EED6" w:tentative="1">
      <w:start w:val="1"/>
      <w:numFmt w:val="decimal"/>
      <w:lvlText w:val="%7."/>
      <w:lvlJc w:val="left"/>
      <w:pPr>
        <w:ind w:left="5040" w:hanging="360"/>
      </w:pPr>
    </w:lvl>
    <w:lvl w:ilvl="7" w:tplc="1812D30E" w:tentative="1">
      <w:start w:val="1"/>
      <w:numFmt w:val="lowerLetter"/>
      <w:lvlText w:val="%8."/>
      <w:lvlJc w:val="left"/>
      <w:pPr>
        <w:ind w:left="5760" w:hanging="360"/>
      </w:pPr>
    </w:lvl>
    <w:lvl w:ilvl="8" w:tplc="3FC4A716" w:tentative="1">
      <w:start w:val="1"/>
      <w:numFmt w:val="lowerRoman"/>
      <w:lvlText w:val="%9."/>
      <w:lvlJc w:val="right"/>
      <w:pPr>
        <w:ind w:left="6480" w:hanging="180"/>
      </w:pPr>
    </w:lvl>
  </w:abstractNum>
  <w:abstractNum w:abstractNumId="4" w15:restartNumberingAfterBreak="0">
    <w:nsid w:val="1ECA5479"/>
    <w:multiLevelType w:val="hybridMultilevel"/>
    <w:tmpl w:val="F5E85D78"/>
    <w:lvl w:ilvl="0" w:tplc="A19EAE4A">
      <w:start w:val="1"/>
      <w:numFmt w:val="bullet"/>
      <w:lvlText w:val=""/>
      <w:lvlJc w:val="left"/>
      <w:pPr>
        <w:ind w:left="720" w:hanging="360"/>
      </w:pPr>
      <w:rPr>
        <w:rFonts w:ascii="Wingdings" w:hAnsi="Wingdings" w:hint="default"/>
      </w:rPr>
    </w:lvl>
    <w:lvl w:ilvl="1" w:tplc="F4F26FA0">
      <w:start w:val="1"/>
      <w:numFmt w:val="bullet"/>
      <w:lvlText w:val="o"/>
      <w:lvlJc w:val="left"/>
      <w:pPr>
        <w:ind w:left="1440" w:hanging="360"/>
      </w:pPr>
      <w:rPr>
        <w:rFonts w:ascii="Courier New" w:hAnsi="Courier New" w:cs="Courier New" w:hint="default"/>
      </w:rPr>
    </w:lvl>
    <w:lvl w:ilvl="2" w:tplc="D4684602" w:tentative="1">
      <w:start w:val="1"/>
      <w:numFmt w:val="bullet"/>
      <w:lvlText w:val=""/>
      <w:lvlJc w:val="left"/>
      <w:pPr>
        <w:ind w:left="2160" w:hanging="360"/>
      </w:pPr>
      <w:rPr>
        <w:rFonts w:ascii="Wingdings" w:hAnsi="Wingdings" w:hint="default"/>
      </w:rPr>
    </w:lvl>
    <w:lvl w:ilvl="3" w:tplc="4824211E" w:tentative="1">
      <w:start w:val="1"/>
      <w:numFmt w:val="bullet"/>
      <w:lvlText w:val=""/>
      <w:lvlJc w:val="left"/>
      <w:pPr>
        <w:ind w:left="2880" w:hanging="360"/>
      </w:pPr>
      <w:rPr>
        <w:rFonts w:ascii="Symbol" w:hAnsi="Symbol" w:hint="default"/>
      </w:rPr>
    </w:lvl>
    <w:lvl w:ilvl="4" w:tplc="DA581B74" w:tentative="1">
      <w:start w:val="1"/>
      <w:numFmt w:val="bullet"/>
      <w:lvlText w:val="o"/>
      <w:lvlJc w:val="left"/>
      <w:pPr>
        <w:ind w:left="3600" w:hanging="360"/>
      </w:pPr>
      <w:rPr>
        <w:rFonts w:ascii="Courier New" w:hAnsi="Courier New" w:cs="Courier New" w:hint="default"/>
      </w:rPr>
    </w:lvl>
    <w:lvl w:ilvl="5" w:tplc="7042EE50" w:tentative="1">
      <w:start w:val="1"/>
      <w:numFmt w:val="bullet"/>
      <w:lvlText w:val=""/>
      <w:lvlJc w:val="left"/>
      <w:pPr>
        <w:ind w:left="4320" w:hanging="360"/>
      </w:pPr>
      <w:rPr>
        <w:rFonts w:ascii="Wingdings" w:hAnsi="Wingdings" w:hint="default"/>
      </w:rPr>
    </w:lvl>
    <w:lvl w:ilvl="6" w:tplc="F5CE7D4E" w:tentative="1">
      <w:start w:val="1"/>
      <w:numFmt w:val="bullet"/>
      <w:lvlText w:val=""/>
      <w:lvlJc w:val="left"/>
      <w:pPr>
        <w:ind w:left="5040" w:hanging="360"/>
      </w:pPr>
      <w:rPr>
        <w:rFonts w:ascii="Symbol" w:hAnsi="Symbol" w:hint="default"/>
      </w:rPr>
    </w:lvl>
    <w:lvl w:ilvl="7" w:tplc="9DF8D89E" w:tentative="1">
      <w:start w:val="1"/>
      <w:numFmt w:val="bullet"/>
      <w:lvlText w:val="o"/>
      <w:lvlJc w:val="left"/>
      <w:pPr>
        <w:ind w:left="5760" w:hanging="360"/>
      </w:pPr>
      <w:rPr>
        <w:rFonts w:ascii="Courier New" w:hAnsi="Courier New" w:cs="Courier New" w:hint="default"/>
      </w:rPr>
    </w:lvl>
    <w:lvl w:ilvl="8" w:tplc="B3D443C2" w:tentative="1">
      <w:start w:val="1"/>
      <w:numFmt w:val="bullet"/>
      <w:lvlText w:val=""/>
      <w:lvlJc w:val="left"/>
      <w:pPr>
        <w:ind w:left="6480" w:hanging="360"/>
      </w:pPr>
      <w:rPr>
        <w:rFonts w:ascii="Wingdings" w:hAnsi="Wingdings" w:hint="default"/>
      </w:rPr>
    </w:lvl>
  </w:abstractNum>
  <w:abstractNum w:abstractNumId="5" w15:restartNumberingAfterBreak="0">
    <w:nsid w:val="1FE6765E"/>
    <w:multiLevelType w:val="hybridMultilevel"/>
    <w:tmpl w:val="9F4E02D6"/>
    <w:lvl w:ilvl="0" w:tplc="0F9AF5BA">
      <w:start w:val="1"/>
      <w:numFmt w:val="bullet"/>
      <w:lvlText w:val="•"/>
      <w:lvlJc w:val="left"/>
      <w:pPr>
        <w:tabs>
          <w:tab w:val="num" w:pos="720"/>
        </w:tabs>
        <w:ind w:left="720" w:hanging="360"/>
      </w:pPr>
      <w:rPr>
        <w:rFonts w:ascii="Arial" w:hAnsi="Arial" w:hint="default"/>
      </w:rPr>
    </w:lvl>
    <w:lvl w:ilvl="1" w:tplc="88989EC6" w:tentative="1">
      <w:start w:val="1"/>
      <w:numFmt w:val="bullet"/>
      <w:lvlText w:val="•"/>
      <w:lvlJc w:val="left"/>
      <w:pPr>
        <w:tabs>
          <w:tab w:val="num" w:pos="1440"/>
        </w:tabs>
        <w:ind w:left="1440" w:hanging="360"/>
      </w:pPr>
      <w:rPr>
        <w:rFonts w:ascii="Arial" w:hAnsi="Arial" w:hint="default"/>
      </w:rPr>
    </w:lvl>
    <w:lvl w:ilvl="2" w:tplc="BE80B5A4" w:tentative="1">
      <w:start w:val="1"/>
      <w:numFmt w:val="bullet"/>
      <w:lvlText w:val="•"/>
      <w:lvlJc w:val="left"/>
      <w:pPr>
        <w:tabs>
          <w:tab w:val="num" w:pos="2160"/>
        </w:tabs>
        <w:ind w:left="2160" w:hanging="360"/>
      </w:pPr>
      <w:rPr>
        <w:rFonts w:ascii="Arial" w:hAnsi="Arial" w:hint="default"/>
      </w:rPr>
    </w:lvl>
    <w:lvl w:ilvl="3" w:tplc="021C47F4" w:tentative="1">
      <w:start w:val="1"/>
      <w:numFmt w:val="bullet"/>
      <w:lvlText w:val="•"/>
      <w:lvlJc w:val="left"/>
      <w:pPr>
        <w:tabs>
          <w:tab w:val="num" w:pos="2880"/>
        </w:tabs>
        <w:ind w:left="2880" w:hanging="360"/>
      </w:pPr>
      <w:rPr>
        <w:rFonts w:ascii="Arial" w:hAnsi="Arial" w:hint="default"/>
      </w:rPr>
    </w:lvl>
    <w:lvl w:ilvl="4" w:tplc="D2EE8464" w:tentative="1">
      <w:start w:val="1"/>
      <w:numFmt w:val="bullet"/>
      <w:lvlText w:val="•"/>
      <w:lvlJc w:val="left"/>
      <w:pPr>
        <w:tabs>
          <w:tab w:val="num" w:pos="3600"/>
        </w:tabs>
        <w:ind w:left="3600" w:hanging="360"/>
      </w:pPr>
      <w:rPr>
        <w:rFonts w:ascii="Arial" w:hAnsi="Arial" w:hint="default"/>
      </w:rPr>
    </w:lvl>
    <w:lvl w:ilvl="5" w:tplc="7786C786" w:tentative="1">
      <w:start w:val="1"/>
      <w:numFmt w:val="bullet"/>
      <w:lvlText w:val="•"/>
      <w:lvlJc w:val="left"/>
      <w:pPr>
        <w:tabs>
          <w:tab w:val="num" w:pos="4320"/>
        </w:tabs>
        <w:ind w:left="4320" w:hanging="360"/>
      </w:pPr>
      <w:rPr>
        <w:rFonts w:ascii="Arial" w:hAnsi="Arial" w:hint="default"/>
      </w:rPr>
    </w:lvl>
    <w:lvl w:ilvl="6" w:tplc="167879E6" w:tentative="1">
      <w:start w:val="1"/>
      <w:numFmt w:val="bullet"/>
      <w:lvlText w:val="•"/>
      <w:lvlJc w:val="left"/>
      <w:pPr>
        <w:tabs>
          <w:tab w:val="num" w:pos="5040"/>
        </w:tabs>
        <w:ind w:left="5040" w:hanging="360"/>
      </w:pPr>
      <w:rPr>
        <w:rFonts w:ascii="Arial" w:hAnsi="Arial" w:hint="default"/>
      </w:rPr>
    </w:lvl>
    <w:lvl w:ilvl="7" w:tplc="13B6A1D2" w:tentative="1">
      <w:start w:val="1"/>
      <w:numFmt w:val="bullet"/>
      <w:lvlText w:val="•"/>
      <w:lvlJc w:val="left"/>
      <w:pPr>
        <w:tabs>
          <w:tab w:val="num" w:pos="5760"/>
        </w:tabs>
        <w:ind w:left="5760" w:hanging="360"/>
      </w:pPr>
      <w:rPr>
        <w:rFonts w:ascii="Arial" w:hAnsi="Arial" w:hint="default"/>
      </w:rPr>
    </w:lvl>
    <w:lvl w:ilvl="8" w:tplc="878C93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B9709E"/>
    <w:multiLevelType w:val="hybridMultilevel"/>
    <w:tmpl w:val="6290BB52"/>
    <w:lvl w:ilvl="0" w:tplc="8EBC5B6C">
      <w:start w:val="1"/>
      <w:numFmt w:val="bullet"/>
      <w:lvlText w:val=""/>
      <w:lvlJc w:val="left"/>
      <w:pPr>
        <w:ind w:left="720" w:hanging="360"/>
      </w:pPr>
      <w:rPr>
        <w:rFonts w:ascii="Wingdings" w:hAnsi="Wingdings" w:hint="default"/>
      </w:rPr>
    </w:lvl>
    <w:lvl w:ilvl="1" w:tplc="BC4EA5C0" w:tentative="1">
      <w:start w:val="1"/>
      <w:numFmt w:val="bullet"/>
      <w:lvlText w:val="o"/>
      <w:lvlJc w:val="left"/>
      <w:pPr>
        <w:ind w:left="1440" w:hanging="360"/>
      </w:pPr>
      <w:rPr>
        <w:rFonts w:ascii="Courier New" w:hAnsi="Courier New" w:cs="Courier New" w:hint="default"/>
      </w:rPr>
    </w:lvl>
    <w:lvl w:ilvl="2" w:tplc="4EA803B0" w:tentative="1">
      <w:start w:val="1"/>
      <w:numFmt w:val="bullet"/>
      <w:lvlText w:val=""/>
      <w:lvlJc w:val="left"/>
      <w:pPr>
        <w:ind w:left="2160" w:hanging="360"/>
      </w:pPr>
      <w:rPr>
        <w:rFonts w:ascii="Wingdings" w:hAnsi="Wingdings" w:hint="default"/>
      </w:rPr>
    </w:lvl>
    <w:lvl w:ilvl="3" w:tplc="B2D07022" w:tentative="1">
      <w:start w:val="1"/>
      <w:numFmt w:val="bullet"/>
      <w:lvlText w:val=""/>
      <w:lvlJc w:val="left"/>
      <w:pPr>
        <w:ind w:left="2880" w:hanging="360"/>
      </w:pPr>
      <w:rPr>
        <w:rFonts w:ascii="Symbol" w:hAnsi="Symbol" w:hint="default"/>
      </w:rPr>
    </w:lvl>
    <w:lvl w:ilvl="4" w:tplc="224C0E4E" w:tentative="1">
      <w:start w:val="1"/>
      <w:numFmt w:val="bullet"/>
      <w:lvlText w:val="o"/>
      <w:lvlJc w:val="left"/>
      <w:pPr>
        <w:ind w:left="3600" w:hanging="360"/>
      </w:pPr>
      <w:rPr>
        <w:rFonts w:ascii="Courier New" w:hAnsi="Courier New" w:cs="Courier New" w:hint="default"/>
      </w:rPr>
    </w:lvl>
    <w:lvl w:ilvl="5" w:tplc="07CC8878" w:tentative="1">
      <w:start w:val="1"/>
      <w:numFmt w:val="bullet"/>
      <w:lvlText w:val=""/>
      <w:lvlJc w:val="left"/>
      <w:pPr>
        <w:ind w:left="4320" w:hanging="360"/>
      </w:pPr>
      <w:rPr>
        <w:rFonts w:ascii="Wingdings" w:hAnsi="Wingdings" w:hint="default"/>
      </w:rPr>
    </w:lvl>
    <w:lvl w:ilvl="6" w:tplc="C53C09D0" w:tentative="1">
      <w:start w:val="1"/>
      <w:numFmt w:val="bullet"/>
      <w:lvlText w:val=""/>
      <w:lvlJc w:val="left"/>
      <w:pPr>
        <w:ind w:left="5040" w:hanging="360"/>
      </w:pPr>
      <w:rPr>
        <w:rFonts w:ascii="Symbol" w:hAnsi="Symbol" w:hint="default"/>
      </w:rPr>
    </w:lvl>
    <w:lvl w:ilvl="7" w:tplc="D3F88AAE" w:tentative="1">
      <w:start w:val="1"/>
      <w:numFmt w:val="bullet"/>
      <w:lvlText w:val="o"/>
      <w:lvlJc w:val="left"/>
      <w:pPr>
        <w:ind w:left="5760" w:hanging="360"/>
      </w:pPr>
      <w:rPr>
        <w:rFonts w:ascii="Courier New" w:hAnsi="Courier New" w:cs="Courier New" w:hint="default"/>
      </w:rPr>
    </w:lvl>
    <w:lvl w:ilvl="8" w:tplc="AD24E7B0" w:tentative="1">
      <w:start w:val="1"/>
      <w:numFmt w:val="bullet"/>
      <w:lvlText w:val=""/>
      <w:lvlJc w:val="left"/>
      <w:pPr>
        <w:ind w:left="6480" w:hanging="360"/>
      </w:pPr>
      <w:rPr>
        <w:rFonts w:ascii="Wingdings" w:hAnsi="Wingdings" w:hint="default"/>
      </w:rPr>
    </w:lvl>
  </w:abstractNum>
  <w:abstractNum w:abstractNumId="7" w15:restartNumberingAfterBreak="0">
    <w:nsid w:val="285F7650"/>
    <w:multiLevelType w:val="hybridMultilevel"/>
    <w:tmpl w:val="7F265916"/>
    <w:lvl w:ilvl="0" w:tplc="860877BC">
      <w:start w:val="1"/>
      <w:numFmt w:val="bullet"/>
      <w:lvlText w:val=""/>
      <w:lvlJc w:val="left"/>
      <w:pPr>
        <w:ind w:left="720" w:hanging="360"/>
      </w:pPr>
      <w:rPr>
        <w:rFonts w:ascii="Wingdings" w:hAnsi="Wingdings" w:hint="default"/>
      </w:rPr>
    </w:lvl>
    <w:lvl w:ilvl="1" w:tplc="C9CE6BB4">
      <w:start w:val="1"/>
      <w:numFmt w:val="bullet"/>
      <w:lvlText w:val="o"/>
      <w:lvlJc w:val="left"/>
      <w:pPr>
        <w:ind w:left="1440" w:hanging="360"/>
      </w:pPr>
      <w:rPr>
        <w:rFonts w:ascii="Courier New" w:hAnsi="Courier New" w:cs="Courier New" w:hint="default"/>
      </w:rPr>
    </w:lvl>
    <w:lvl w:ilvl="2" w:tplc="4F04B3FC" w:tentative="1">
      <w:start w:val="1"/>
      <w:numFmt w:val="bullet"/>
      <w:lvlText w:val=""/>
      <w:lvlJc w:val="left"/>
      <w:pPr>
        <w:ind w:left="2160" w:hanging="360"/>
      </w:pPr>
      <w:rPr>
        <w:rFonts w:ascii="Wingdings" w:hAnsi="Wingdings" w:hint="default"/>
      </w:rPr>
    </w:lvl>
    <w:lvl w:ilvl="3" w:tplc="4432C5EC" w:tentative="1">
      <w:start w:val="1"/>
      <w:numFmt w:val="bullet"/>
      <w:lvlText w:val=""/>
      <w:lvlJc w:val="left"/>
      <w:pPr>
        <w:ind w:left="2880" w:hanging="360"/>
      </w:pPr>
      <w:rPr>
        <w:rFonts w:ascii="Symbol" w:hAnsi="Symbol" w:hint="default"/>
      </w:rPr>
    </w:lvl>
    <w:lvl w:ilvl="4" w:tplc="A55E75FC" w:tentative="1">
      <w:start w:val="1"/>
      <w:numFmt w:val="bullet"/>
      <w:lvlText w:val="o"/>
      <w:lvlJc w:val="left"/>
      <w:pPr>
        <w:ind w:left="3600" w:hanging="360"/>
      </w:pPr>
      <w:rPr>
        <w:rFonts w:ascii="Courier New" w:hAnsi="Courier New" w:cs="Courier New" w:hint="default"/>
      </w:rPr>
    </w:lvl>
    <w:lvl w:ilvl="5" w:tplc="D1D6A5E0" w:tentative="1">
      <w:start w:val="1"/>
      <w:numFmt w:val="bullet"/>
      <w:lvlText w:val=""/>
      <w:lvlJc w:val="left"/>
      <w:pPr>
        <w:ind w:left="4320" w:hanging="360"/>
      </w:pPr>
      <w:rPr>
        <w:rFonts w:ascii="Wingdings" w:hAnsi="Wingdings" w:hint="default"/>
      </w:rPr>
    </w:lvl>
    <w:lvl w:ilvl="6" w:tplc="32403E2E" w:tentative="1">
      <w:start w:val="1"/>
      <w:numFmt w:val="bullet"/>
      <w:lvlText w:val=""/>
      <w:lvlJc w:val="left"/>
      <w:pPr>
        <w:ind w:left="5040" w:hanging="360"/>
      </w:pPr>
      <w:rPr>
        <w:rFonts w:ascii="Symbol" w:hAnsi="Symbol" w:hint="default"/>
      </w:rPr>
    </w:lvl>
    <w:lvl w:ilvl="7" w:tplc="B83EDBF8" w:tentative="1">
      <w:start w:val="1"/>
      <w:numFmt w:val="bullet"/>
      <w:lvlText w:val="o"/>
      <w:lvlJc w:val="left"/>
      <w:pPr>
        <w:ind w:left="5760" w:hanging="360"/>
      </w:pPr>
      <w:rPr>
        <w:rFonts w:ascii="Courier New" w:hAnsi="Courier New" w:cs="Courier New" w:hint="default"/>
      </w:rPr>
    </w:lvl>
    <w:lvl w:ilvl="8" w:tplc="640C93E6" w:tentative="1">
      <w:start w:val="1"/>
      <w:numFmt w:val="bullet"/>
      <w:lvlText w:val=""/>
      <w:lvlJc w:val="left"/>
      <w:pPr>
        <w:ind w:left="6480" w:hanging="360"/>
      </w:pPr>
      <w:rPr>
        <w:rFonts w:ascii="Wingdings" w:hAnsi="Wingdings" w:hint="default"/>
      </w:rPr>
    </w:lvl>
  </w:abstractNum>
  <w:abstractNum w:abstractNumId="8" w15:restartNumberingAfterBreak="0">
    <w:nsid w:val="293A51FD"/>
    <w:multiLevelType w:val="hybridMultilevel"/>
    <w:tmpl w:val="60C86752"/>
    <w:lvl w:ilvl="0" w:tplc="AB66FB64">
      <w:start w:val="1"/>
      <w:numFmt w:val="bullet"/>
      <w:lvlText w:val=""/>
      <w:lvlJc w:val="left"/>
      <w:pPr>
        <w:ind w:left="720" w:hanging="360"/>
      </w:pPr>
      <w:rPr>
        <w:rFonts w:ascii="Wingdings" w:hAnsi="Wingdings" w:hint="default"/>
      </w:rPr>
    </w:lvl>
    <w:lvl w:ilvl="1" w:tplc="BC046BDE" w:tentative="1">
      <w:start w:val="1"/>
      <w:numFmt w:val="bullet"/>
      <w:lvlText w:val="o"/>
      <w:lvlJc w:val="left"/>
      <w:pPr>
        <w:ind w:left="1440" w:hanging="360"/>
      </w:pPr>
      <w:rPr>
        <w:rFonts w:ascii="Courier New" w:hAnsi="Courier New" w:cs="Courier New" w:hint="default"/>
      </w:rPr>
    </w:lvl>
    <w:lvl w:ilvl="2" w:tplc="A7B0BDE8" w:tentative="1">
      <w:start w:val="1"/>
      <w:numFmt w:val="bullet"/>
      <w:lvlText w:val=""/>
      <w:lvlJc w:val="left"/>
      <w:pPr>
        <w:ind w:left="2160" w:hanging="360"/>
      </w:pPr>
      <w:rPr>
        <w:rFonts w:ascii="Wingdings" w:hAnsi="Wingdings" w:hint="default"/>
      </w:rPr>
    </w:lvl>
    <w:lvl w:ilvl="3" w:tplc="E864D894" w:tentative="1">
      <w:start w:val="1"/>
      <w:numFmt w:val="bullet"/>
      <w:lvlText w:val=""/>
      <w:lvlJc w:val="left"/>
      <w:pPr>
        <w:ind w:left="2880" w:hanging="360"/>
      </w:pPr>
      <w:rPr>
        <w:rFonts w:ascii="Symbol" w:hAnsi="Symbol" w:hint="default"/>
      </w:rPr>
    </w:lvl>
    <w:lvl w:ilvl="4" w:tplc="345655D4" w:tentative="1">
      <w:start w:val="1"/>
      <w:numFmt w:val="bullet"/>
      <w:lvlText w:val="o"/>
      <w:lvlJc w:val="left"/>
      <w:pPr>
        <w:ind w:left="3600" w:hanging="360"/>
      </w:pPr>
      <w:rPr>
        <w:rFonts w:ascii="Courier New" w:hAnsi="Courier New" w:cs="Courier New" w:hint="default"/>
      </w:rPr>
    </w:lvl>
    <w:lvl w:ilvl="5" w:tplc="FEC211CE" w:tentative="1">
      <w:start w:val="1"/>
      <w:numFmt w:val="bullet"/>
      <w:lvlText w:val=""/>
      <w:lvlJc w:val="left"/>
      <w:pPr>
        <w:ind w:left="4320" w:hanging="360"/>
      </w:pPr>
      <w:rPr>
        <w:rFonts w:ascii="Wingdings" w:hAnsi="Wingdings" w:hint="default"/>
      </w:rPr>
    </w:lvl>
    <w:lvl w:ilvl="6" w:tplc="795E938C" w:tentative="1">
      <w:start w:val="1"/>
      <w:numFmt w:val="bullet"/>
      <w:lvlText w:val=""/>
      <w:lvlJc w:val="left"/>
      <w:pPr>
        <w:ind w:left="5040" w:hanging="360"/>
      </w:pPr>
      <w:rPr>
        <w:rFonts w:ascii="Symbol" w:hAnsi="Symbol" w:hint="default"/>
      </w:rPr>
    </w:lvl>
    <w:lvl w:ilvl="7" w:tplc="10C49610" w:tentative="1">
      <w:start w:val="1"/>
      <w:numFmt w:val="bullet"/>
      <w:lvlText w:val="o"/>
      <w:lvlJc w:val="left"/>
      <w:pPr>
        <w:ind w:left="5760" w:hanging="360"/>
      </w:pPr>
      <w:rPr>
        <w:rFonts w:ascii="Courier New" w:hAnsi="Courier New" w:cs="Courier New" w:hint="default"/>
      </w:rPr>
    </w:lvl>
    <w:lvl w:ilvl="8" w:tplc="62D2A174" w:tentative="1">
      <w:start w:val="1"/>
      <w:numFmt w:val="bullet"/>
      <w:lvlText w:val=""/>
      <w:lvlJc w:val="left"/>
      <w:pPr>
        <w:ind w:left="6480" w:hanging="360"/>
      </w:pPr>
      <w:rPr>
        <w:rFonts w:ascii="Wingdings" w:hAnsi="Wingdings" w:hint="default"/>
      </w:rPr>
    </w:lvl>
  </w:abstractNum>
  <w:abstractNum w:abstractNumId="9" w15:restartNumberingAfterBreak="0">
    <w:nsid w:val="2BD13D78"/>
    <w:multiLevelType w:val="hybridMultilevel"/>
    <w:tmpl w:val="AA9A8AD6"/>
    <w:lvl w:ilvl="0" w:tplc="B46631B8">
      <w:start w:val="1"/>
      <w:numFmt w:val="upperRoman"/>
      <w:lvlText w:val="%1."/>
      <w:lvlJc w:val="right"/>
      <w:pPr>
        <w:ind w:left="720" w:hanging="360"/>
      </w:pPr>
    </w:lvl>
    <w:lvl w:ilvl="1" w:tplc="CBB694EE" w:tentative="1">
      <w:start w:val="1"/>
      <w:numFmt w:val="lowerLetter"/>
      <w:lvlText w:val="%2."/>
      <w:lvlJc w:val="left"/>
      <w:pPr>
        <w:ind w:left="1440" w:hanging="360"/>
      </w:pPr>
    </w:lvl>
    <w:lvl w:ilvl="2" w:tplc="E18A2866" w:tentative="1">
      <w:start w:val="1"/>
      <w:numFmt w:val="lowerRoman"/>
      <w:lvlText w:val="%3."/>
      <w:lvlJc w:val="right"/>
      <w:pPr>
        <w:ind w:left="2160" w:hanging="180"/>
      </w:pPr>
    </w:lvl>
    <w:lvl w:ilvl="3" w:tplc="280EEE68" w:tentative="1">
      <w:start w:val="1"/>
      <w:numFmt w:val="decimal"/>
      <w:lvlText w:val="%4."/>
      <w:lvlJc w:val="left"/>
      <w:pPr>
        <w:ind w:left="2880" w:hanging="360"/>
      </w:pPr>
    </w:lvl>
    <w:lvl w:ilvl="4" w:tplc="D57ED978" w:tentative="1">
      <w:start w:val="1"/>
      <w:numFmt w:val="lowerLetter"/>
      <w:lvlText w:val="%5."/>
      <w:lvlJc w:val="left"/>
      <w:pPr>
        <w:ind w:left="3600" w:hanging="360"/>
      </w:pPr>
    </w:lvl>
    <w:lvl w:ilvl="5" w:tplc="656AF1F4" w:tentative="1">
      <w:start w:val="1"/>
      <w:numFmt w:val="lowerRoman"/>
      <w:lvlText w:val="%6."/>
      <w:lvlJc w:val="right"/>
      <w:pPr>
        <w:ind w:left="4320" w:hanging="180"/>
      </w:pPr>
    </w:lvl>
    <w:lvl w:ilvl="6" w:tplc="CF7A3AB4" w:tentative="1">
      <w:start w:val="1"/>
      <w:numFmt w:val="decimal"/>
      <w:lvlText w:val="%7."/>
      <w:lvlJc w:val="left"/>
      <w:pPr>
        <w:ind w:left="5040" w:hanging="360"/>
      </w:pPr>
    </w:lvl>
    <w:lvl w:ilvl="7" w:tplc="81A664EE" w:tentative="1">
      <w:start w:val="1"/>
      <w:numFmt w:val="lowerLetter"/>
      <w:lvlText w:val="%8."/>
      <w:lvlJc w:val="left"/>
      <w:pPr>
        <w:ind w:left="5760" w:hanging="360"/>
      </w:pPr>
    </w:lvl>
    <w:lvl w:ilvl="8" w:tplc="9918BD10" w:tentative="1">
      <w:start w:val="1"/>
      <w:numFmt w:val="lowerRoman"/>
      <w:lvlText w:val="%9."/>
      <w:lvlJc w:val="right"/>
      <w:pPr>
        <w:ind w:left="6480" w:hanging="180"/>
      </w:pPr>
    </w:lvl>
  </w:abstractNum>
  <w:abstractNum w:abstractNumId="10" w15:restartNumberingAfterBreak="0">
    <w:nsid w:val="2FC54DF4"/>
    <w:multiLevelType w:val="hybridMultilevel"/>
    <w:tmpl w:val="BC72F690"/>
    <w:lvl w:ilvl="0" w:tplc="173CCD02">
      <w:start w:val="1"/>
      <w:numFmt w:val="bullet"/>
      <w:lvlText w:val=""/>
      <w:lvlJc w:val="left"/>
      <w:pPr>
        <w:ind w:left="720" w:hanging="360"/>
      </w:pPr>
      <w:rPr>
        <w:rFonts w:ascii="Wingdings" w:hAnsi="Wingdings" w:hint="default"/>
      </w:rPr>
    </w:lvl>
    <w:lvl w:ilvl="1" w:tplc="7D94F59E">
      <w:start w:val="1"/>
      <w:numFmt w:val="bullet"/>
      <w:lvlText w:val="o"/>
      <w:lvlJc w:val="left"/>
      <w:pPr>
        <w:ind w:left="1440" w:hanging="360"/>
      </w:pPr>
      <w:rPr>
        <w:rFonts w:ascii="Courier New" w:hAnsi="Courier New" w:cs="Courier New" w:hint="default"/>
      </w:rPr>
    </w:lvl>
    <w:lvl w:ilvl="2" w:tplc="56E02BB4" w:tentative="1">
      <w:start w:val="1"/>
      <w:numFmt w:val="bullet"/>
      <w:lvlText w:val=""/>
      <w:lvlJc w:val="left"/>
      <w:pPr>
        <w:ind w:left="2160" w:hanging="360"/>
      </w:pPr>
      <w:rPr>
        <w:rFonts w:ascii="Wingdings" w:hAnsi="Wingdings" w:hint="default"/>
      </w:rPr>
    </w:lvl>
    <w:lvl w:ilvl="3" w:tplc="1F8A4D2C" w:tentative="1">
      <w:start w:val="1"/>
      <w:numFmt w:val="bullet"/>
      <w:lvlText w:val=""/>
      <w:lvlJc w:val="left"/>
      <w:pPr>
        <w:ind w:left="2880" w:hanging="360"/>
      </w:pPr>
      <w:rPr>
        <w:rFonts w:ascii="Symbol" w:hAnsi="Symbol" w:hint="default"/>
      </w:rPr>
    </w:lvl>
    <w:lvl w:ilvl="4" w:tplc="0CD22612" w:tentative="1">
      <w:start w:val="1"/>
      <w:numFmt w:val="bullet"/>
      <w:lvlText w:val="o"/>
      <w:lvlJc w:val="left"/>
      <w:pPr>
        <w:ind w:left="3600" w:hanging="360"/>
      </w:pPr>
      <w:rPr>
        <w:rFonts w:ascii="Courier New" w:hAnsi="Courier New" w:cs="Courier New" w:hint="default"/>
      </w:rPr>
    </w:lvl>
    <w:lvl w:ilvl="5" w:tplc="0D6681C8" w:tentative="1">
      <w:start w:val="1"/>
      <w:numFmt w:val="bullet"/>
      <w:lvlText w:val=""/>
      <w:lvlJc w:val="left"/>
      <w:pPr>
        <w:ind w:left="4320" w:hanging="360"/>
      </w:pPr>
      <w:rPr>
        <w:rFonts w:ascii="Wingdings" w:hAnsi="Wingdings" w:hint="default"/>
      </w:rPr>
    </w:lvl>
    <w:lvl w:ilvl="6" w:tplc="5114CA88" w:tentative="1">
      <w:start w:val="1"/>
      <w:numFmt w:val="bullet"/>
      <w:lvlText w:val=""/>
      <w:lvlJc w:val="left"/>
      <w:pPr>
        <w:ind w:left="5040" w:hanging="360"/>
      </w:pPr>
      <w:rPr>
        <w:rFonts w:ascii="Symbol" w:hAnsi="Symbol" w:hint="default"/>
      </w:rPr>
    </w:lvl>
    <w:lvl w:ilvl="7" w:tplc="3904C52A" w:tentative="1">
      <w:start w:val="1"/>
      <w:numFmt w:val="bullet"/>
      <w:lvlText w:val="o"/>
      <w:lvlJc w:val="left"/>
      <w:pPr>
        <w:ind w:left="5760" w:hanging="360"/>
      </w:pPr>
      <w:rPr>
        <w:rFonts w:ascii="Courier New" w:hAnsi="Courier New" w:cs="Courier New" w:hint="default"/>
      </w:rPr>
    </w:lvl>
    <w:lvl w:ilvl="8" w:tplc="6BFE8E1A" w:tentative="1">
      <w:start w:val="1"/>
      <w:numFmt w:val="bullet"/>
      <w:lvlText w:val=""/>
      <w:lvlJc w:val="left"/>
      <w:pPr>
        <w:ind w:left="6480" w:hanging="360"/>
      </w:pPr>
      <w:rPr>
        <w:rFonts w:ascii="Wingdings" w:hAnsi="Wingdings" w:hint="default"/>
      </w:rPr>
    </w:lvl>
  </w:abstractNum>
  <w:abstractNum w:abstractNumId="11" w15:restartNumberingAfterBreak="0">
    <w:nsid w:val="3F3F1D1E"/>
    <w:multiLevelType w:val="hybridMultilevel"/>
    <w:tmpl w:val="5C8A7780"/>
    <w:lvl w:ilvl="0" w:tplc="B28C4652">
      <w:start w:val="1"/>
      <w:numFmt w:val="bullet"/>
      <w:lvlText w:val=""/>
      <w:lvlJc w:val="left"/>
      <w:pPr>
        <w:ind w:left="720" w:hanging="360"/>
      </w:pPr>
      <w:rPr>
        <w:rFonts w:ascii="Wingdings" w:hAnsi="Wingdings" w:hint="default"/>
      </w:rPr>
    </w:lvl>
    <w:lvl w:ilvl="1" w:tplc="390001C8" w:tentative="1">
      <w:start w:val="1"/>
      <w:numFmt w:val="bullet"/>
      <w:lvlText w:val="o"/>
      <w:lvlJc w:val="left"/>
      <w:pPr>
        <w:ind w:left="1440" w:hanging="360"/>
      </w:pPr>
      <w:rPr>
        <w:rFonts w:ascii="Courier New" w:hAnsi="Courier New" w:cs="Courier New" w:hint="default"/>
      </w:rPr>
    </w:lvl>
    <w:lvl w:ilvl="2" w:tplc="8C6C7D70" w:tentative="1">
      <w:start w:val="1"/>
      <w:numFmt w:val="bullet"/>
      <w:lvlText w:val=""/>
      <w:lvlJc w:val="left"/>
      <w:pPr>
        <w:ind w:left="2160" w:hanging="360"/>
      </w:pPr>
      <w:rPr>
        <w:rFonts w:ascii="Wingdings" w:hAnsi="Wingdings" w:hint="default"/>
      </w:rPr>
    </w:lvl>
    <w:lvl w:ilvl="3" w:tplc="AED6EF2C" w:tentative="1">
      <w:start w:val="1"/>
      <w:numFmt w:val="bullet"/>
      <w:lvlText w:val=""/>
      <w:lvlJc w:val="left"/>
      <w:pPr>
        <w:ind w:left="2880" w:hanging="360"/>
      </w:pPr>
      <w:rPr>
        <w:rFonts w:ascii="Symbol" w:hAnsi="Symbol" w:hint="default"/>
      </w:rPr>
    </w:lvl>
    <w:lvl w:ilvl="4" w:tplc="2FEE2C0E" w:tentative="1">
      <w:start w:val="1"/>
      <w:numFmt w:val="bullet"/>
      <w:lvlText w:val="o"/>
      <w:lvlJc w:val="left"/>
      <w:pPr>
        <w:ind w:left="3600" w:hanging="360"/>
      </w:pPr>
      <w:rPr>
        <w:rFonts w:ascii="Courier New" w:hAnsi="Courier New" w:cs="Courier New" w:hint="default"/>
      </w:rPr>
    </w:lvl>
    <w:lvl w:ilvl="5" w:tplc="976EFE40" w:tentative="1">
      <w:start w:val="1"/>
      <w:numFmt w:val="bullet"/>
      <w:lvlText w:val=""/>
      <w:lvlJc w:val="left"/>
      <w:pPr>
        <w:ind w:left="4320" w:hanging="360"/>
      </w:pPr>
      <w:rPr>
        <w:rFonts w:ascii="Wingdings" w:hAnsi="Wingdings" w:hint="default"/>
      </w:rPr>
    </w:lvl>
    <w:lvl w:ilvl="6" w:tplc="A93267A8" w:tentative="1">
      <w:start w:val="1"/>
      <w:numFmt w:val="bullet"/>
      <w:lvlText w:val=""/>
      <w:lvlJc w:val="left"/>
      <w:pPr>
        <w:ind w:left="5040" w:hanging="360"/>
      </w:pPr>
      <w:rPr>
        <w:rFonts w:ascii="Symbol" w:hAnsi="Symbol" w:hint="default"/>
      </w:rPr>
    </w:lvl>
    <w:lvl w:ilvl="7" w:tplc="120255A0" w:tentative="1">
      <w:start w:val="1"/>
      <w:numFmt w:val="bullet"/>
      <w:lvlText w:val="o"/>
      <w:lvlJc w:val="left"/>
      <w:pPr>
        <w:ind w:left="5760" w:hanging="360"/>
      </w:pPr>
      <w:rPr>
        <w:rFonts w:ascii="Courier New" w:hAnsi="Courier New" w:cs="Courier New" w:hint="default"/>
      </w:rPr>
    </w:lvl>
    <w:lvl w:ilvl="8" w:tplc="4350D01A" w:tentative="1">
      <w:start w:val="1"/>
      <w:numFmt w:val="bullet"/>
      <w:lvlText w:val=""/>
      <w:lvlJc w:val="left"/>
      <w:pPr>
        <w:ind w:left="6480" w:hanging="360"/>
      </w:pPr>
      <w:rPr>
        <w:rFonts w:ascii="Wingdings" w:hAnsi="Wingdings" w:hint="default"/>
      </w:rPr>
    </w:lvl>
  </w:abstractNum>
  <w:abstractNum w:abstractNumId="12" w15:restartNumberingAfterBreak="0">
    <w:nsid w:val="47FB34B7"/>
    <w:multiLevelType w:val="hybridMultilevel"/>
    <w:tmpl w:val="26CE0A2A"/>
    <w:lvl w:ilvl="0" w:tplc="3BA480E4">
      <w:start w:val="1"/>
      <w:numFmt w:val="bullet"/>
      <w:lvlText w:val=""/>
      <w:lvlJc w:val="left"/>
      <w:pPr>
        <w:ind w:left="720" w:hanging="360"/>
      </w:pPr>
      <w:rPr>
        <w:rFonts w:ascii="Wingdings" w:hAnsi="Wingdings" w:hint="default"/>
      </w:rPr>
    </w:lvl>
    <w:lvl w:ilvl="1" w:tplc="41CC9018" w:tentative="1">
      <w:start w:val="1"/>
      <w:numFmt w:val="bullet"/>
      <w:lvlText w:val="o"/>
      <w:lvlJc w:val="left"/>
      <w:pPr>
        <w:ind w:left="1440" w:hanging="360"/>
      </w:pPr>
      <w:rPr>
        <w:rFonts w:ascii="Courier New" w:hAnsi="Courier New" w:cs="Courier New" w:hint="default"/>
      </w:rPr>
    </w:lvl>
    <w:lvl w:ilvl="2" w:tplc="77987BA4" w:tentative="1">
      <w:start w:val="1"/>
      <w:numFmt w:val="bullet"/>
      <w:lvlText w:val=""/>
      <w:lvlJc w:val="left"/>
      <w:pPr>
        <w:ind w:left="2160" w:hanging="360"/>
      </w:pPr>
      <w:rPr>
        <w:rFonts w:ascii="Wingdings" w:hAnsi="Wingdings" w:hint="default"/>
      </w:rPr>
    </w:lvl>
    <w:lvl w:ilvl="3" w:tplc="9E2A29F2" w:tentative="1">
      <w:start w:val="1"/>
      <w:numFmt w:val="bullet"/>
      <w:lvlText w:val=""/>
      <w:lvlJc w:val="left"/>
      <w:pPr>
        <w:ind w:left="2880" w:hanging="360"/>
      </w:pPr>
      <w:rPr>
        <w:rFonts w:ascii="Symbol" w:hAnsi="Symbol" w:hint="default"/>
      </w:rPr>
    </w:lvl>
    <w:lvl w:ilvl="4" w:tplc="7ECE26DC" w:tentative="1">
      <w:start w:val="1"/>
      <w:numFmt w:val="bullet"/>
      <w:lvlText w:val="o"/>
      <w:lvlJc w:val="left"/>
      <w:pPr>
        <w:ind w:left="3600" w:hanging="360"/>
      </w:pPr>
      <w:rPr>
        <w:rFonts w:ascii="Courier New" w:hAnsi="Courier New" w:cs="Courier New" w:hint="default"/>
      </w:rPr>
    </w:lvl>
    <w:lvl w:ilvl="5" w:tplc="0BC02404" w:tentative="1">
      <w:start w:val="1"/>
      <w:numFmt w:val="bullet"/>
      <w:lvlText w:val=""/>
      <w:lvlJc w:val="left"/>
      <w:pPr>
        <w:ind w:left="4320" w:hanging="360"/>
      </w:pPr>
      <w:rPr>
        <w:rFonts w:ascii="Wingdings" w:hAnsi="Wingdings" w:hint="default"/>
      </w:rPr>
    </w:lvl>
    <w:lvl w:ilvl="6" w:tplc="00F40E40" w:tentative="1">
      <w:start w:val="1"/>
      <w:numFmt w:val="bullet"/>
      <w:lvlText w:val=""/>
      <w:lvlJc w:val="left"/>
      <w:pPr>
        <w:ind w:left="5040" w:hanging="360"/>
      </w:pPr>
      <w:rPr>
        <w:rFonts w:ascii="Symbol" w:hAnsi="Symbol" w:hint="default"/>
      </w:rPr>
    </w:lvl>
    <w:lvl w:ilvl="7" w:tplc="2CE83D32" w:tentative="1">
      <w:start w:val="1"/>
      <w:numFmt w:val="bullet"/>
      <w:lvlText w:val="o"/>
      <w:lvlJc w:val="left"/>
      <w:pPr>
        <w:ind w:left="5760" w:hanging="360"/>
      </w:pPr>
      <w:rPr>
        <w:rFonts w:ascii="Courier New" w:hAnsi="Courier New" w:cs="Courier New" w:hint="default"/>
      </w:rPr>
    </w:lvl>
    <w:lvl w:ilvl="8" w:tplc="FF50484E" w:tentative="1">
      <w:start w:val="1"/>
      <w:numFmt w:val="bullet"/>
      <w:lvlText w:val=""/>
      <w:lvlJc w:val="left"/>
      <w:pPr>
        <w:ind w:left="6480" w:hanging="360"/>
      </w:pPr>
      <w:rPr>
        <w:rFonts w:ascii="Wingdings" w:hAnsi="Wingdings" w:hint="default"/>
      </w:rPr>
    </w:lvl>
  </w:abstractNum>
  <w:abstractNum w:abstractNumId="13" w15:restartNumberingAfterBreak="0">
    <w:nsid w:val="55876B26"/>
    <w:multiLevelType w:val="hybridMultilevel"/>
    <w:tmpl w:val="D0FAB1A0"/>
    <w:lvl w:ilvl="0" w:tplc="C71E4F36">
      <w:start w:val="1"/>
      <w:numFmt w:val="bullet"/>
      <w:lvlText w:val="•"/>
      <w:lvlJc w:val="left"/>
      <w:pPr>
        <w:tabs>
          <w:tab w:val="num" w:pos="720"/>
        </w:tabs>
        <w:ind w:left="720" w:hanging="360"/>
      </w:pPr>
      <w:rPr>
        <w:rFonts w:ascii="Arial" w:hAnsi="Arial" w:hint="default"/>
      </w:rPr>
    </w:lvl>
    <w:lvl w:ilvl="1" w:tplc="4CD61FFE" w:tentative="1">
      <w:start w:val="1"/>
      <w:numFmt w:val="bullet"/>
      <w:lvlText w:val="•"/>
      <w:lvlJc w:val="left"/>
      <w:pPr>
        <w:tabs>
          <w:tab w:val="num" w:pos="1440"/>
        </w:tabs>
        <w:ind w:left="1440" w:hanging="360"/>
      </w:pPr>
      <w:rPr>
        <w:rFonts w:ascii="Arial" w:hAnsi="Arial" w:hint="default"/>
      </w:rPr>
    </w:lvl>
    <w:lvl w:ilvl="2" w:tplc="9D80CB5A" w:tentative="1">
      <w:start w:val="1"/>
      <w:numFmt w:val="bullet"/>
      <w:lvlText w:val="•"/>
      <w:lvlJc w:val="left"/>
      <w:pPr>
        <w:tabs>
          <w:tab w:val="num" w:pos="2160"/>
        </w:tabs>
        <w:ind w:left="2160" w:hanging="360"/>
      </w:pPr>
      <w:rPr>
        <w:rFonts w:ascii="Arial" w:hAnsi="Arial" w:hint="default"/>
      </w:rPr>
    </w:lvl>
    <w:lvl w:ilvl="3" w:tplc="E22C52CE" w:tentative="1">
      <w:start w:val="1"/>
      <w:numFmt w:val="bullet"/>
      <w:lvlText w:val="•"/>
      <w:lvlJc w:val="left"/>
      <w:pPr>
        <w:tabs>
          <w:tab w:val="num" w:pos="2880"/>
        </w:tabs>
        <w:ind w:left="2880" w:hanging="360"/>
      </w:pPr>
      <w:rPr>
        <w:rFonts w:ascii="Arial" w:hAnsi="Arial" w:hint="default"/>
      </w:rPr>
    </w:lvl>
    <w:lvl w:ilvl="4" w:tplc="FB5A71DA" w:tentative="1">
      <w:start w:val="1"/>
      <w:numFmt w:val="bullet"/>
      <w:lvlText w:val="•"/>
      <w:lvlJc w:val="left"/>
      <w:pPr>
        <w:tabs>
          <w:tab w:val="num" w:pos="3600"/>
        </w:tabs>
        <w:ind w:left="3600" w:hanging="360"/>
      </w:pPr>
      <w:rPr>
        <w:rFonts w:ascii="Arial" w:hAnsi="Arial" w:hint="default"/>
      </w:rPr>
    </w:lvl>
    <w:lvl w:ilvl="5" w:tplc="5BCABC2A" w:tentative="1">
      <w:start w:val="1"/>
      <w:numFmt w:val="bullet"/>
      <w:lvlText w:val="•"/>
      <w:lvlJc w:val="left"/>
      <w:pPr>
        <w:tabs>
          <w:tab w:val="num" w:pos="4320"/>
        </w:tabs>
        <w:ind w:left="4320" w:hanging="360"/>
      </w:pPr>
      <w:rPr>
        <w:rFonts w:ascii="Arial" w:hAnsi="Arial" w:hint="default"/>
      </w:rPr>
    </w:lvl>
    <w:lvl w:ilvl="6" w:tplc="4D8A16C8" w:tentative="1">
      <w:start w:val="1"/>
      <w:numFmt w:val="bullet"/>
      <w:lvlText w:val="•"/>
      <w:lvlJc w:val="left"/>
      <w:pPr>
        <w:tabs>
          <w:tab w:val="num" w:pos="5040"/>
        </w:tabs>
        <w:ind w:left="5040" w:hanging="360"/>
      </w:pPr>
      <w:rPr>
        <w:rFonts w:ascii="Arial" w:hAnsi="Arial" w:hint="default"/>
      </w:rPr>
    </w:lvl>
    <w:lvl w:ilvl="7" w:tplc="5FA00C60" w:tentative="1">
      <w:start w:val="1"/>
      <w:numFmt w:val="bullet"/>
      <w:lvlText w:val="•"/>
      <w:lvlJc w:val="left"/>
      <w:pPr>
        <w:tabs>
          <w:tab w:val="num" w:pos="5760"/>
        </w:tabs>
        <w:ind w:left="5760" w:hanging="360"/>
      </w:pPr>
      <w:rPr>
        <w:rFonts w:ascii="Arial" w:hAnsi="Arial" w:hint="default"/>
      </w:rPr>
    </w:lvl>
    <w:lvl w:ilvl="8" w:tplc="00A287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52E62E7"/>
    <w:multiLevelType w:val="hybridMultilevel"/>
    <w:tmpl w:val="230E302E"/>
    <w:lvl w:ilvl="0" w:tplc="234EB1A0">
      <w:start w:val="1"/>
      <w:numFmt w:val="bullet"/>
      <w:lvlText w:val=""/>
      <w:lvlJc w:val="left"/>
      <w:pPr>
        <w:ind w:left="720" w:hanging="360"/>
      </w:pPr>
      <w:rPr>
        <w:rFonts w:ascii="Wingdings" w:hAnsi="Wingdings" w:hint="default"/>
      </w:rPr>
    </w:lvl>
    <w:lvl w:ilvl="1" w:tplc="BD005868" w:tentative="1">
      <w:start w:val="1"/>
      <w:numFmt w:val="bullet"/>
      <w:lvlText w:val="o"/>
      <w:lvlJc w:val="left"/>
      <w:pPr>
        <w:ind w:left="1440" w:hanging="360"/>
      </w:pPr>
      <w:rPr>
        <w:rFonts w:ascii="Courier New" w:hAnsi="Courier New" w:cs="Courier New" w:hint="default"/>
      </w:rPr>
    </w:lvl>
    <w:lvl w:ilvl="2" w:tplc="171010CC" w:tentative="1">
      <w:start w:val="1"/>
      <w:numFmt w:val="bullet"/>
      <w:lvlText w:val=""/>
      <w:lvlJc w:val="left"/>
      <w:pPr>
        <w:ind w:left="2160" w:hanging="360"/>
      </w:pPr>
      <w:rPr>
        <w:rFonts w:ascii="Wingdings" w:hAnsi="Wingdings" w:hint="default"/>
      </w:rPr>
    </w:lvl>
    <w:lvl w:ilvl="3" w:tplc="C6E25F72" w:tentative="1">
      <w:start w:val="1"/>
      <w:numFmt w:val="bullet"/>
      <w:lvlText w:val=""/>
      <w:lvlJc w:val="left"/>
      <w:pPr>
        <w:ind w:left="2880" w:hanging="360"/>
      </w:pPr>
      <w:rPr>
        <w:rFonts w:ascii="Symbol" w:hAnsi="Symbol" w:hint="default"/>
      </w:rPr>
    </w:lvl>
    <w:lvl w:ilvl="4" w:tplc="EEACF9A0" w:tentative="1">
      <w:start w:val="1"/>
      <w:numFmt w:val="bullet"/>
      <w:lvlText w:val="o"/>
      <w:lvlJc w:val="left"/>
      <w:pPr>
        <w:ind w:left="3600" w:hanging="360"/>
      </w:pPr>
      <w:rPr>
        <w:rFonts w:ascii="Courier New" w:hAnsi="Courier New" w:cs="Courier New" w:hint="default"/>
      </w:rPr>
    </w:lvl>
    <w:lvl w:ilvl="5" w:tplc="FBC8BAB4" w:tentative="1">
      <w:start w:val="1"/>
      <w:numFmt w:val="bullet"/>
      <w:lvlText w:val=""/>
      <w:lvlJc w:val="left"/>
      <w:pPr>
        <w:ind w:left="4320" w:hanging="360"/>
      </w:pPr>
      <w:rPr>
        <w:rFonts w:ascii="Wingdings" w:hAnsi="Wingdings" w:hint="default"/>
      </w:rPr>
    </w:lvl>
    <w:lvl w:ilvl="6" w:tplc="4574CDEE" w:tentative="1">
      <w:start w:val="1"/>
      <w:numFmt w:val="bullet"/>
      <w:lvlText w:val=""/>
      <w:lvlJc w:val="left"/>
      <w:pPr>
        <w:ind w:left="5040" w:hanging="360"/>
      </w:pPr>
      <w:rPr>
        <w:rFonts w:ascii="Symbol" w:hAnsi="Symbol" w:hint="default"/>
      </w:rPr>
    </w:lvl>
    <w:lvl w:ilvl="7" w:tplc="CCAEA860" w:tentative="1">
      <w:start w:val="1"/>
      <w:numFmt w:val="bullet"/>
      <w:lvlText w:val="o"/>
      <w:lvlJc w:val="left"/>
      <w:pPr>
        <w:ind w:left="5760" w:hanging="360"/>
      </w:pPr>
      <w:rPr>
        <w:rFonts w:ascii="Courier New" w:hAnsi="Courier New" w:cs="Courier New" w:hint="default"/>
      </w:rPr>
    </w:lvl>
    <w:lvl w:ilvl="8" w:tplc="DF5C5A08" w:tentative="1">
      <w:start w:val="1"/>
      <w:numFmt w:val="bullet"/>
      <w:lvlText w:val=""/>
      <w:lvlJc w:val="left"/>
      <w:pPr>
        <w:ind w:left="6480" w:hanging="360"/>
      </w:pPr>
      <w:rPr>
        <w:rFonts w:ascii="Wingdings" w:hAnsi="Wingdings" w:hint="default"/>
      </w:rPr>
    </w:lvl>
  </w:abstractNum>
  <w:abstractNum w:abstractNumId="15" w15:restartNumberingAfterBreak="0">
    <w:nsid w:val="6AA912AF"/>
    <w:multiLevelType w:val="hybridMultilevel"/>
    <w:tmpl w:val="033C7FCC"/>
    <w:lvl w:ilvl="0" w:tplc="9DB829C2">
      <w:start w:val="1"/>
      <w:numFmt w:val="bullet"/>
      <w:lvlText w:val=""/>
      <w:lvlJc w:val="left"/>
      <w:pPr>
        <w:ind w:left="720" w:hanging="360"/>
      </w:pPr>
      <w:rPr>
        <w:rFonts w:ascii="Wingdings" w:hAnsi="Wingdings" w:hint="default"/>
      </w:rPr>
    </w:lvl>
    <w:lvl w:ilvl="1" w:tplc="4C78030C" w:tentative="1">
      <w:start w:val="1"/>
      <w:numFmt w:val="bullet"/>
      <w:lvlText w:val="o"/>
      <w:lvlJc w:val="left"/>
      <w:pPr>
        <w:ind w:left="1440" w:hanging="360"/>
      </w:pPr>
      <w:rPr>
        <w:rFonts w:ascii="Courier New" w:hAnsi="Courier New" w:cs="Courier New" w:hint="default"/>
      </w:rPr>
    </w:lvl>
    <w:lvl w:ilvl="2" w:tplc="3C26EE3E" w:tentative="1">
      <w:start w:val="1"/>
      <w:numFmt w:val="bullet"/>
      <w:lvlText w:val=""/>
      <w:lvlJc w:val="left"/>
      <w:pPr>
        <w:ind w:left="2160" w:hanging="360"/>
      </w:pPr>
      <w:rPr>
        <w:rFonts w:ascii="Wingdings" w:hAnsi="Wingdings" w:hint="default"/>
      </w:rPr>
    </w:lvl>
    <w:lvl w:ilvl="3" w:tplc="57001C7E" w:tentative="1">
      <w:start w:val="1"/>
      <w:numFmt w:val="bullet"/>
      <w:lvlText w:val=""/>
      <w:lvlJc w:val="left"/>
      <w:pPr>
        <w:ind w:left="2880" w:hanging="360"/>
      </w:pPr>
      <w:rPr>
        <w:rFonts w:ascii="Symbol" w:hAnsi="Symbol" w:hint="default"/>
      </w:rPr>
    </w:lvl>
    <w:lvl w:ilvl="4" w:tplc="686A153E" w:tentative="1">
      <w:start w:val="1"/>
      <w:numFmt w:val="bullet"/>
      <w:lvlText w:val="o"/>
      <w:lvlJc w:val="left"/>
      <w:pPr>
        <w:ind w:left="3600" w:hanging="360"/>
      </w:pPr>
      <w:rPr>
        <w:rFonts w:ascii="Courier New" w:hAnsi="Courier New" w:cs="Courier New" w:hint="default"/>
      </w:rPr>
    </w:lvl>
    <w:lvl w:ilvl="5" w:tplc="3A761F24" w:tentative="1">
      <w:start w:val="1"/>
      <w:numFmt w:val="bullet"/>
      <w:lvlText w:val=""/>
      <w:lvlJc w:val="left"/>
      <w:pPr>
        <w:ind w:left="4320" w:hanging="360"/>
      </w:pPr>
      <w:rPr>
        <w:rFonts w:ascii="Wingdings" w:hAnsi="Wingdings" w:hint="default"/>
      </w:rPr>
    </w:lvl>
    <w:lvl w:ilvl="6" w:tplc="22D801C6" w:tentative="1">
      <w:start w:val="1"/>
      <w:numFmt w:val="bullet"/>
      <w:lvlText w:val=""/>
      <w:lvlJc w:val="left"/>
      <w:pPr>
        <w:ind w:left="5040" w:hanging="360"/>
      </w:pPr>
      <w:rPr>
        <w:rFonts w:ascii="Symbol" w:hAnsi="Symbol" w:hint="default"/>
      </w:rPr>
    </w:lvl>
    <w:lvl w:ilvl="7" w:tplc="54BE634C" w:tentative="1">
      <w:start w:val="1"/>
      <w:numFmt w:val="bullet"/>
      <w:lvlText w:val="o"/>
      <w:lvlJc w:val="left"/>
      <w:pPr>
        <w:ind w:left="5760" w:hanging="360"/>
      </w:pPr>
      <w:rPr>
        <w:rFonts w:ascii="Courier New" w:hAnsi="Courier New" w:cs="Courier New" w:hint="default"/>
      </w:rPr>
    </w:lvl>
    <w:lvl w:ilvl="8" w:tplc="BFC0A102" w:tentative="1">
      <w:start w:val="1"/>
      <w:numFmt w:val="bullet"/>
      <w:lvlText w:val=""/>
      <w:lvlJc w:val="left"/>
      <w:pPr>
        <w:ind w:left="6480" w:hanging="360"/>
      </w:pPr>
      <w:rPr>
        <w:rFonts w:ascii="Wingdings" w:hAnsi="Wingdings" w:hint="default"/>
      </w:rPr>
    </w:lvl>
  </w:abstractNum>
  <w:abstractNum w:abstractNumId="16" w15:restartNumberingAfterBreak="0">
    <w:nsid w:val="786764E5"/>
    <w:multiLevelType w:val="hybridMultilevel"/>
    <w:tmpl w:val="7CC4D770"/>
    <w:lvl w:ilvl="0" w:tplc="C22ED37A">
      <w:start w:val="1"/>
      <w:numFmt w:val="bullet"/>
      <w:lvlText w:val=""/>
      <w:lvlJc w:val="left"/>
      <w:pPr>
        <w:ind w:left="720" w:hanging="360"/>
      </w:pPr>
      <w:rPr>
        <w:rFonts w:ascii="Wingdings" w:hAnsi="Wingdings" w:hint="default"/>
      </w:rPr>
    </w:lvl>
    <w:lvl w:ilvl="1" w:tplc="6C74121E" w:tentative="1">
      <w:start w:val="1"/>
      <w:numFmt w:val="bullet"/>
      <w:lvlText w:val="o"/>
      <w:lvlJc w:val="left"/>
      <w:pPr>
        <w:ind w:left="1440" w:hanging="360"/>
      </w:pPr>
      <w:rPr>
        <w:rFonts w:ascii="Courier New" w:hAnsi="Courier New" w:cs="Courier New" w:hint="default"/>
      </w:rPr>
    </w:lvl>
    <w:lvl w:ilvl="2" w:tplc="466851EA" w:tentative="1">
      <w:start w:val="1"/>
      <w:numFmt w:val="bullet"/>
      <w:lvlText w:val=""/>
      <w:lvlJc w:val="left"/>
      <w:pPr>
        <w:ind w:left="2160" w:hanging="360"/>
      </w:pPr>
      <w:rPr>
        <w:rFonts w:ascii="Wingdings" w:hAnsi="Wingdings" w:hint="default"/>
      </w:rPr>
    </w:lvl>
    <w:lvl w:ilvl="3" w:tplc="10725E92" w:tentative="1">
      <w:start w:val="1"/>
      <w:numFmt w:val="bullet"/>
      <w:lvlText w:val=""/>
      <w:lvlJc w:val="left"/>
      <w:pPr>
        <w:ind w:left="2880" w:hanging="360"/>
      </w:pPr>
      <w:rPr>
        <w:rFonts w:ascii="Symbol" w:hAnsi="Symbol" w:hint="default"/>
      </w:rPr>
    </w:lvl>
    <w:lvl w:ilvl="4" w:tplc="7222DB32" w:tentative="1">
      <w:start w:val="1"/>
      <w:numFmt w:val="bullet"/>
      <w:lvlText w:val="o"/>
      <w:lvlJc w:val="left"/>
      <w:pPr>
        <w:ind w:left="3600" w:hanging="360"/>
      </w:pPr>
      <w:rPr>
        <w:rFonts w:ascii="Courier New" w:hAnsi="Courier New" w:cs="Courier New" w:hint="default"/>
      </w:rPr>
    </w:lvl>
    <w:lvl w:ilvl="5" w:tplc="A5761B38" w:tentative="1">
      <w:start w:val="1"/>
      <w:numFmt w:val="bullet"/>
      <w:lvlText w:val=""/>
      <w:lvlJc w:val="left"/>
      <w:pPr>
        <w:ind w:left="4320" w:hanging="360"/>
      </w:pPr>
      <w:rPr>
        <w:rFonts w:ascii="Wingdings" w:hAnsi="Wingdings" w:hint="default"/>
      </w:rPr>
    </w:lvl>
    <w:lvl w:ilvl="6" w:tplc="9AF64108" w:tentative="1">
      <w:start w:val="1"/>
      <w:numFmt w:val="bullet"/>
      <w:lvlText w:val=""/>
      <w:lvlJc w:val="left"/>
      <w:pPr>
        <w:ind w:left="5040" w:hanging="360"/>
      </w:pPr>
      <w:rPr>
        <w:rFonts w:ascii="Symbol" w:hAnsi="Symbol" w:hint="default"/>
      </w:rPr>
    </w:lvl>
    <w:lvl w:ilvl="7" w:tplc="55C27C78" w:tentative="1">
      <w:start w:val="1"/>
      <w:numFmt w:val="bullet"/>
      <w:lvlText w:val="o"/>
      <w:lvlJc w:val="left"/>
      <w:pPr>
        <w:ind w:left="5760" w:hanging="360"/>
      </w:pPr>
      <w:rPr>
        <w:rFonts w:ascii="Courier New" w:hAnsi="Courier New" w:cs="Courier New" w:hint="default"/>
      </w:rPr>
    </w:lvl>
    <w:lvl w:ilvl="8" w:tplc="708E6032" w:tentative="1">
      <w:start w:val="1"/>
      <w:numFmt w:val="bullet"/>
      <w:lvlText w:val=""/>
      <w:lvlJc w:val="left"/>
      <w:pPr>
        <w:ind w:left="6480" w:hanging="360"/>
      </w:pPr>
      <w:rPr>
        <w:rFonts w:ascii="Wingdings" w:hAnsi="Wingdings" w:hint="default"/>
      </w:rPr>
    </w:lvl>
  </w:abstractNum>
  <w:abstractNum w:abstractNumId="17" w15:restartNumberingAfterBreak="0">
    <w:nsid w:val="7DEF001B"/>
    <w:multiLevelType w:val="hybridMultilevel"/>
    <w:tmpl w:val="87B6BE54"/>
    <w:lvl w:ilvl="0" w:tplc="6D8ACCF8">
      <w:start w:val="1"/>
      <w:numFmt w:val="bullet"/>
      <w:lvlText w:val=""/>
      <w:lvlJc w:val="left"/>
      <w:pPr>
        <w:ind w:left="720" w:hanging="360"/>
      </w:pPr>
      <w:rPr>
        <w:rFonts w:ascii="Wingdings" w:hAnsi="Wingdings" w:hint="default"/>
      </w:rPr>
    </w:lvl>
    <w:lvl w:ilvl="1" w:tplc="C7D0F1FA" w:tentative="1">
      <w:start w:val="1"/>
      <w:numFmt w:val="bullet"/>
      <w:lvlText w:val="o"/>
      <w:lvlJc w:val="left"/>
      <w:pPr>
        <w:ind w:left="1440" w:hanging="360"/>
      </w:pPr>
      <w:rPr>
        <w:rFonts w:ascii="Courier New" w:hAnsi="Courier New" w:cs="Courier New" w:hint="default"/>
      </w:rPr>
    </w:lvl>
    <w:lvl w:ilvl="2" w:tplc="9B58E63A" w:tentative="1">
      <w:start w:val="1"/>
      <w:numFmt w:val="bullet"/>
      <w:lvlText w:val=""/>
      <w:lvlJc w:val="left"/>
      <w:pPr>
        <w:ind w:left="2160" w:hanging="360"/>
      </w:pPr>
      <w:rPr>
        <w:rFonts w:ascii="Wingdings" w:hAnsi="Wingdings" w:hint="default"/>
      </w:rPr>
    </w:lvl>
    <w:lvl w:ilvl="3" w:tplc="D2CA3BF4" w:tentative="1">
      <w:start w:val="1"/>
      <w:numFmt w:val="bullet"/>
      <w:lvlText w:val=""/>
      <w:lvlJc w:val="left"/>
      <w:pPr>
        <w:ind w:left="2880" w:hanging="360"/>
      </w:pPr>
      <w:rPr>
        <w:rFonts w:ascii="Symbol" w:hAnsi="Symbol" w:hint="default"/>
      </w:rPr>
    </w:lvl>
    <w:lvl w:ilvl="4" w:tplc="80445588" w:tentative="1">
      <w:start w:val="1"/>
      <w:numFmt w:val="bullet"/>
      <w:lvlText w:val="o"/>
      <w:lvlJc w:val="left"/>
      <w:pPr>
        <w:ind w:left="3600" w:hanging="360"/>
      </w:pPr>
      <w:rPr>
        <w:rFonts w:ascii="Courier New" w:hAnsi="Courier New" w:cs="Courier New" w:hint="default"/>
      </w:rPr>
    </w:lvl>
    <w:lvl w:ilvl="5" w:tplc="C380B9BC" w:tentative="1">
      <w:start w:val="1"/>
      <w:numFmt w:val="bullet"/>
      <w:lvlText w:val=""/>
      <w:lvlJc w:val="left"/>
      <w:pPr>
        <w:ind w:left="4320" w:hanging="360"/>
      </w:pPr>
      <w:rPr>
        <w:rFonts w:ascii="Wingdings" w:hAnsi="Wingdings" w:hint="default"/>
      </w:rPr>
    </w:lvl>
    <w:lvl w:ilvl="6" w:tplc="D668D6AC" w:tentative="1">
      <w:start w:val="1"/>
      <w:numFmt w:val="bullet"/>
      <w:lvlText w:val=""/>
      <w:lvlJc w:val="left"/>
      <w:pPr>
        <w:ind w:left="5040" w:hanging="360"/>
      </w:pPr>
      <w:rPr>
        <w:rFonts w:ascii="Symbol" w:hAnsi="Symbol" w:hint="default"/>
      </w:rPr>
    </w:lvl>
    <w:lvl w:ilvl="7" w:tplc="22C898F6" w:tentative="1">
      <w:start w:val="1"/>
      <w:numFmt w:val="bullet"/>
      <w:lvlText w:val="o"/>
      <w:lvlJc w:val="left"/>
      <w:pPr>
        <w:ind w:left="5760" w:hanging="360"/>
      </w:pPr>
      <w:rPr>
        <w:rFonts w:ascii="Courier New" w:hAnsi="Courier New" w:cs="Courier New" w:hint="default"/>
      </w:rPr>
    </w:lvl>
    <w:lvl w:ilvl="8" w:tplc="9070A2F2"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3"/>
  </w:num>
  <w:num w:numId="5">
    <w:abstractNumId w:val="0"/>
  </w:num>
  <w:num w:numId="6">
    <w:abstractNumId w:val="17"/>
  </w:num>
  <w:num w:numId="7">
    <w:abstractNumId w:val="10"/>
  </w:num>
  <w:num w:numId="8">
    <w:abstractNumId w:val="7"/>
  </w:num>
  <w:num w:numId="9">
    <w:abstractNumId w:val="4"/>
  </w:num>
  <w:num w:numId="10">
    <w:abstractNumId w:val="2"/>
  </w:num>
  <w:num w:numId="11">
    <w:abstractNumId w:val="8"/>
  </w:num>
  <w:num w:numId="12">
    <w:abstractNumId w:val="6"/>
  </w:num>
  <w:num w:numId="13">
    <w:abstractNumId w:val="12"/>
  </w:num>
  <w:num w:numId="14">
    <w:abstractNumId w:val="9"/>
  </w:num>
  <w:num w:numId="15">
    <w:abstractNumId w:val="15"/>
  </w:num>
  <w:num w:numId="16">
    <w:abstractNumId w:val="14"/>
  </w:num>
  <w:num w:numId="17">
    <w:abstractNumId w:val="11"/>
  </w:num>
  <w:num w:numId="18">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wN7WwMDAxMTA2MTVV0lEKTi0uzszPAymwqAUAaqjobCwAAAA="/>
  </w:docVars>
  <w:rsids>
    <w:rsidRoot w:val="00B81228"/>
    <w:rsid w:val="00001664"/>
    <w:rsid w:val="00010ADA"/>
    <w:rsid w:val="00021E75"/>
    <w:rsid w:val="0002311F"/>
    <w:rsid w:val="00026FCF"/>
    <w:rsid w:val="00036F5B"/>
    <w:rsid w:val="00037FD0"/>
    <w:rsid w:val="00040732"/>
    <w:rsid w:val="00041455"/>
    <w:rsid w:val="000428EA"/>
    <w:rsid w:val="00055D4E"/>
    <w:rsid w:val="00062EF2"/>
    <w:rsid w:val="00066938"/>
    <w:rsid w:val="00071ACB"/>
    <w:rsid w:val="0007200E"/>
    <w:rsid w:val="00075054"/>
    <w:rsid w:val="00077D37"/>
    <w:rsid w:val="000822B2"/>
    <w:rsid w:val="00082680"/>
    <w:rsid w:val="0008570A"/>
    <w:rsid w:val="00085774"/>
    <w:rsid w:val="00086DF7"/>
    <w:rsid w:val="000875F9"/>
    <w:rsid w:val="000A221D"/>
    <w:rsid w:val="000A36EA"/>
    <w:rsid w:val="000B3EEF"/>
    <w:rsid w:val="000B4EDE"/>
    <w:rsid w:val="000B711F"/>
    <w:rsid w:val="000C41B9"/>
    <w:rsid w:val="000D051B"/>
    <w:rsid w:val="000D20E8"/>
    <w:rsid w:val="000E0D79"/>
    <w:rsid w:val="000E66A7"/>
    <w:rsid w:val="000E6A91"/>
    <w:rsid w:val="000F3B25"/>
    <w:rsid w:val="000F463A"/>
    <w:rsid w:val="000F6EC6"/>
    <w:rsid w:val="00110291"/>
    <w:rsid w:val="00112BD8"/>
    <w:rsid w:val="001223ED"/>
    <w:rsid w:val="001265D7"/>
    <w:rsid w:val="001360A6"/>
    <w:rsid w:val="00137326"/>
    <w:rsid w:val="00137D7D"/>
    <w:rsid w:val="00146CFE"/>
    <w:rsid w:val="00147814"/>
    <w:rsid w:val="00153891"/>
    <w:rsid w:val="0016382E"/>
    <w:rsid w:val="0016487E"/>
    <w:rsid w:val="00173EB7"/>
    <w:rsid w:val="00176962"/>
    <w:rsid w:val="00182B6B"/>
    <w:rsid w:val="00184D46"/>
    <w:rsid w:val="00187C93"/>
    <w:rsid w:val="00192FE9"/>
    <w:rsid w:val="00197411"/>
    <w:rsid w:val="001A28F8"/>
    <w:rsid w:val="001B12CC"/>
    <w:rsid w:val="001B1324"/>
    <w:rsid w:val="001B2B3D"/>
    <w:rsid w:val="001B3554"/>
    <w:rsid w:val="001B362C"/>
    <w:rsid w:val="001B3A16"/>
    <w:rsid w:val="001D2C64"/>
    <w:rsid w:val="001D54FC"/>
    <w:rsid w:val="001D681E"/>
    <w:rsid w:val="001E269A"/>
    <w:rsid w:val="001E288C"/>
    <w:rsid w:val="001E770E"/>
    <w:rsid w:val="001F09E5"/>
    <w:rsid w:val="001F162D"/>
    <w:rsid w:val="001F2355"/>
    <w:rsid w:val="001F2935"/>
    <w:rsid w:val="00201FDC"/>
    <w:rsid w:val="00205419"/>
    <w:rsid w:val="0020633F"/>
    <w:rsid w:val="00207890"/>
    <w:rsid w:val="0021118F"/>
    <w:rsid w:val="002171A4"/>
    <w:rsid w:val="002366F2"/>
    <w:rsid w:val="0024337A"/>
    <w:rsid w:val="0024358F"/>
    <w:rsid w:val="002474A0"/>
    <w:rsid w:val="00247AB4"/>
    <w:rsid w:val="002552D2"/>
    <w:rsid w:val="00257337"/>
    <w:rsid w:val="00261526"/>
    <w:rsid w:val="002647E2"/>
    <w:rsid w:val="00266960"/>
    <w:rsid w:val="002703F3"/>
    <w:rsid w:val="00270837"/>
    <w:rsid w:val="00271363"/>
    <w:rsid w:val="0027661E"/>
    <w:rsid w:val="00280816"/>
    <w:rsid w:val="00280BC6"/>
    <w:rsid w:val="00280E02"/>
    <w:rsid w:val="00282D33"/>
    <w:rsid w:val="002863BF"/>
    <w:rsid w:val="00292FF9"/>
    <w:rsid w:val="002A0C0B"/>
    <w:rsid w:val="002A7A60"/>
    <w:rsid w:val="002B1801"/>
    <w:rsid w:val="002B3ED7"/>
    <w:rsid w:val="002B41E5"/>
    <w:rsid w:val="002B4588"/>
    <w:rsid w:val="002C7D54"/>
    <w:rsid w:val="002D43A5"/>
    <w:rsid w:val="002D7114"/>
    <w:rsid w:val="002E123F"/>
    <w:rsid w:val="002E4C78"/>
    <w:rsid w:val="002E58EA"/>
    <w:rsid w:val="002E65C3"/>
    <w:rsid w:val="002E6E85"/>
    <w:rsid w:val="002F07D8"/>
    <w:rsid w:val="002F16E4"/>
    <w:rsid w:val="00313AFF"/>
    <w:rsid w:val="00315982"/>
    <w:rsid w:val="00324D06"/>
    <w:rsid w:val="00327FD4"/>
    <w:rsid w:val="00331DA4"/>
    <w:rsid w:val="0033646E"/>
    <w:rsid w:val="00344973"/>
    <w:rsid w:val="00355F1F"/>
    <w:rsid w:val="00370ADB"/>
    <w:rsid w:val="0037468A"/>
    <w:rsid w:val="00382E64"/>
    <w:rsid w:val="00383C2C"/>
    <w:rsid w:val="003960FE"/>
    <w:rsid w:val="00396ED0"/>
    <w:rsid w:val="003A134D"/>
    <w:rsid w:val="003B3DF8"/>
    <w:rsid w:val="003C2BFD"/>
    <w:rsid w:val="003C37B4"/>
    <w:rsid w:val="003C42AE"/>
    <w:rsid w:val="003D3508"/>
    <w:rsid w:val="003D4E0F"/>
    <w:rsid w:val="003E6D15"/>
    <w:rsid w:val="004010A5"/>
    <w:rsid w:val="004347B6"/>
    <w:rsid w:val="00436198"/>
    <w:rsid w:val="0043621A"/>
    <w:rsid w:val="00445F38"/>
    <w:rsid w:val="00447564"/>
    <w:rsid w:val="00456D3F"/>
    <w:rsid w:val="0047068E"/>
    <w:rsid w:val="00472085"/>
    <w:rsid w:val="004751FE"/>
    <w:rsid w:val="004814AA"/>
    <w:rsid w:val="00483E71"/>
    <w:rsid w:val="00491B6B"/>
    <w:rsid w:val="004A157C"/>
    <w:rsid w:val="004A61A6"/>
    <w:rsid w:val="004C3ADC"/>
    <w:rsid w:val="004C6366"/>
    <w:rsid w:val="004F1AB6"/>
    <w:rsid w:val="00501805"/>
    <w:rsid w:val="005129B1"/>
    <w:rsid w:val="00512F1F"/>
    <w:rsid w:val="00513283"/>
    <w:rsid w:val="00535153"/>
    <w:rsid w:val="00546BA5"/>
    <w:rsid w:val="00547897"/>
    <w:rsid w:val="00557235"/>
    <w:rsid w:val="005619C5"/>
    <w:rsid w:val="005754D3"/>
    <w:rsid w:val="005801E2"/>
    <w:rsid w:val="005822E5"/>
    <w:rsid w:val="0058236E"/>
    <w:rsid w:val="0058626D"/>
    <w:rsid w:val="00586CF3"/>
    <w:rsid w:val="005A06D1"/>
    <w:rsid w:val="005A3234"/>
    <w:rsid w:val="005A44F5"/>
    <w:rsid w:val="005B2341"/>
    <w:rsid w:val="005B6DA7"/>
    <w:rsid w:val="005C083B"/>
    <w:rsid w:val="005C2A8E"/>
    <w:rsid w:val="005C5994"/>
    <w:rsid w:val="005D01DD"/>
    <w:rsid w:val="005D55A1"/>
    <w:rsid w:val="005E2EAD"/>
    <w:rsid w:val="005F2D4C"/>
    <w:rsid w:val="005F3F83"/>
    <w:rsid w:val="005F6F08"/>
    <w:rsid w:val="006152C5"/>
    <w:rsid w:val="00621BD3"/>
    <w:rsid w:val="006248C4"/>
    <w:rsid w:val="00626754"/>
    <w:rsid w:val="006337D9"/>
    <w:rsid w:val="00636166"/>
    <w:rsid w:val="00640B88"/>
    <w:rsid w:val="006533F3"/>
    <w:rsid w:val="00653E2D"/>
    <w:rsid w:val="006549B7"/>
    <w:rsid w:val="00664201"/>
    <w:rsid w:val="006666D6"/>
    <w:rsid w:val="006678EC"/>
    <w:rsid w:val="0067334B"/>
    <w:rsid w:val="00684864"/>
    <w:rsid w:val="006853A7"/>
    <w:rsid w:val="006937A7"/>
    <w:rsid w:val="0069399F"/>
    <w:rsid w:val="006A1384"/>
    <w:rsid w:val="006B220C"/>
    <w:rsid w:val="006B4198"/>
    <w:rsid w:val="006B4D65"/>
    <w:rsid w:val="006C3447"/>
    <w:rsid w:val="006C44A5"/>
    <w:rsid w:val="006C655C"/>
    <w:rsid w:val="006C7812"/>
    <w:rsid w:val="006E1B8E"/>
    <w:rsid w:val="006E528F"/>
    <w:rsid w:val="006E6AF0"/>
    <w:rsid w:val="006F0888"/>
    <w:rsid w:val="006F31D9"/>
    <w:rsid w:val="0070024C"/>
    <w:rsid w:val="00701B36"/>
    <w:rsid w:val="00702EB2"/>
    <w:rsid w:val="00721B10"/>
    <w:rsid w:val="00726055"/>
    <w:rsid w:val="007301C7"/>
    <w:rsid w:val="00731F5E"/>
    <w:rsid w:val="007320FF"/>
    <w:rsid w:val="00742F51"/>
    <w:rsid w:val="00745084"/>
    <w:rsid w:val="00746661"/>
    <w:rsid w:val="00747411"/>
    <w:rsid w:val="007605F5"/>
    <w:rsid w:val="007656BE"/>
    <w:rsid w:val="007668E9"/>
    <w:rsid w:val="00777F1A"/>
    <w:rsid w:val="00786026"/>
    <w:rsid w:val="007861B6"/>
    <w:rsid w:val="0079750F"/>
    <w:rsid w:val="007A2E90"/>
    <w:rsid w:val="007A7FB4"/>
    <w:rsid w:val="007B229A"/>
    <w:rsid w:val="007B4ADA"/>
    <w:rsid w:val="007B5AC3"/>
    <w:rsid w:val="007B61DA"/>
    <w:rsid w:val="007C4647"/>
    <w:rsid w:val="007D01ED"/>
    <w:rsid w:val="007D53E7"/>
    <w:rsid w:val="007D65B6"/>
    <w:rsid w:val="007D76CE"/>
    <w:rsid w:val="007E0538"/>
    <w:rsid w:val="007F3038"/>
    <w:rsid w:val="00815581"/>
    <w:rsid w:val="00820B84"/>
    <w:rsid w:val="008254B4"/>
    <w:rsid w:val="00826163"/>
    <w:rsid w:val="008405A5"/>
    <w:rsid w:val="0084688C"/>
    <w:rsid w:val="00861C93"/>
    <w:rsid w:val="0086330E"/>
    <w:rsid w:val="0087157E"/>
    <w:rsid w:val="00872D00"/>
    <w:rsid w:val="00887F84"/>
    <w:rsid w:val="00892709"/>
    <w:rsid w:val="008A1A2D"/>
    <w:rsid w:val="008A1B0C"/>
    <w:rsid w:val="008A22B2"/>
    <w:rsid w:val="008A271B"/>
    <w:rsid w:val="008A4CAA"/>
    <w:rsid w:val="008A6B1A"/>
    <w:rsid w:val="008B233F"/>
    <w:rsid w:val="008C3909"/>
    <w:rsid w:val="008D1844"/>
    <w:rsid w:val="008D4E44"/>
    <w:rsid w:val="008D7882"/>
    <w:rsid w:val="008E0392"/>
    <w:rsid w:val="008E08CE"/>
    <w:rsid w:val="008E4F69"/>
    <w:rsid w:val="008F1F69"/>
    <w:rsid w:val="009001FE"/>
    <w:rsid w:val="009062C7"/>
    <w:rsid w:val="00907915"/>
    <w:rsid w:val="009107A2"/>
    <w:rsid w:val="00913BE5"/>
    <w:rsid w:val="009141A0"/>
    <w:rsid w:val="00914CB0"/>
    <w:rsid w:val="0091609F"/>
    <w:rsid w:val="009217FA"/>
    <w:rsid w:val="0092278E"/>
    <w:rsid w:val="00923098"/>
    <w:rsid w:val="009254E1"/>
    <w:rsid w:val="00930B92"/>
    <w:rsid w:val="0096187D"/>
    <w:rsid w:val="00962054"/>
    <w:rsid w:val="0097008F"/>
    <w:rsid w:val="00975A56"/>
    <w:rsid w:val="00983587"/>
    <w:rsid w:val="009B0CC7"/>
    <w:rsid w:val="009B5436"/>
    <w:rsid w:val="009B5926"/>
    <w:rsid w:val="009C024D"/>
    <w:rsid w:val="009C2382"/>
    <w:rsid w:val="009C5D40"/>
    <w:rsid w:val="009C5D60"/>
    <w:rsid w:val="009D0045"/>
    <w:rsid w:val="009D22D5"/>
    <w:rsid w:val="009E169A"/>
    <w:rsid w:val="009E18DA"/>
    <w:rsid w:val="009E7979"/>
    <w:rsid w:val="009F3F22"/>
    <w:rsid w:val="009F528E"/>
    <w:rsid w:val="00A0340C"/>
    <w:rsid w:val="00A034E8"/>
    <w:rsid w:val="00A13879"/>
    <w:rsid w:val="00A172A2"/>
    <w:rsid w:val="00A21AFE"/>
    <w:rsid w:val="00A2395C"/>
    <w:rsid w:val="00A2449A"/>
    <w:rsid w:val="00A26C6A"/>
    <w:rsid w:val="00A36EE5"/>
    <w:rsid w:val="00A403B9"/>
    <w:rsid w:val="00A43DA3"/>
    <w:rsid w:val="00A53B56"/>
    <w:rsid w:val="00A5407B"/>
    <w:rsid w:val="00A604CB"/>
    <w:rsid w:val="00A6177D"/>
    <w:rsid w:val="00A61DF5"/>
    <w:rsid w:val="00A63001"/>
    <w:rsid w:val="00A6712A"/>
    <w:rsid w:val="00A7158D"/>
    <w:rsid w:val="00A73030"/>
    <w:rsid w:val="00A76468"/>
    <w:rsid w:val="00A805C6"/>
    <w:rsid w:val="00A826C5"/>
    <w:rsid w:val="00A859A1"/>
    <w:rsid w:val="00A91940"/>
    <w:rsid w:val="00A936B3"/>
    <w:rsid w:val="00AA0EBE"/>
    <w:rsid w:val="00AA4C68"/>
    <w:rsid w:val="00AA6597"/>
    <w:rsid w:val="00AB543B"/>
    <w:rsid w:val="00AC0DE4"/>
    <w:rsid w:val="00AC61FF"/>
    <w:rsid w:val="00AC678E"/>
    <w:rsid w:val="00AD63BE"/>
    <w:rsid w:val="00AE3B76"/>
    <w:rsid w:val="00AF341E"/>
    <w:rsid w:val="00AF6B74"/>
    <w:rsid w:val="00B01E6C"/>
    <w:rsid w:val="00B03B8C"/>
    <w:rsid w:val="00B157C1"/>
    <w:rsid w:val="00B21F89"/>
    <w:rsid w:val="00B324D7"/>
    <w:rsid w:val="00B35D3D"/>
    <w:rsid w:val="00B473EE"/>
    <w:rsid w:val="00B523D2"/>
    <w:rsid w:val="00B60DDF"/>
    <w:rsid w:val="00B7005E"/>
    <w:rsid w:val="00B70B45"/>
    <w:rsid w:val="00B723B8"/>
    <w:rsid w:val="00B72EAF"/>
    <w:rsid w:val="00B731AE"/>
    <w:rsid w:val="00B77035"/>
    <w:rsid w:val="00B811D1"/>
    <w:rsid w:val="00B81228"/>
    <w:rsid w:val="00B93546"/>
    <w:rsid w:val="00BA0B1D"/>
    <w:rsid w:val="00BA6C66"/>
    <w:rsid w:val="00BB067B"/>
    <w:rsid w:val="00BC3773"/>
    <w:rsid w:val="00BE3B62"/>
    <w:rsid w:val="00BE3CB9"/>
    <w:rsid w:val="00BF0ADB"/>
    <w:rsid w:val="00BF11F9"/>
    <w:rsid w:val="00BF4F44"/>
    <w:rsid w:val="00BF587B"/>
    <w:rsid w:val="00BF6B16"/>
    <w:rsid w:val="00C00E1F"/>
    <w:rsid w:val="00C0361D"/>
    <w:rsid w:val="00C07979"/>
    <w:rsid w:val="00C07FB8"/>
    <w:rsid w:val="00C1667D"/>
    <w:rsid w:val="00C17D74"/>
    <w:rsid w:val="00C205B1"/>
    <w:rsid w:val="00C2356A"/>
    <w:rsid w:val="00C23A91"/>
    <w:rsid w:val="00C3029F"/>
    <w:rsid w:val="00C30EC0"/>
    <w:rsid w:val="00C34C46"/>
    <w:rsid w:val="00C36C3E"/>
    <w:rsid w:val="00C42DA7"/>
    <w:rsid w:val="00C51B9E"/>
    <w:rsid w:val="00C51E3D"/>
    <w:rsid w:val="00C522AA"/>
    <w:rsid w:val="00C60E9A"/>
    <w:rsid w:val="00C66C63"/>
    <w:rsid w:val="00C73980"/>
    <w:rsid w:val="00C7524D"/>
    <w:rsid w:val="00C756D1"/>
    <w:rsid w:val="00C876DE"/>
    <w:rsid w:val="00CA037F"/>
    <w:rsid w:val="00CA1C10"/>
    <w:rsid w:val="00CA1EF9"/>
    <w:rsid w:val="00CA408A"/>
    <w:rsid w:val="00CA711C"/>
    <w:rsid w:val="00CB324F"/>
    <w:rsid w:val="00CC3EFE"/>
    <w:rsid w:val="00CC650D"/>
    <w:rsid w:val="00CD01F0"/>
    <w:rsid w:val="00CD151D"/>
    <w:rsid w:val="00CE20C6"/>
    <w:rsid w:val="00CE2311"/>
    <w:rsid w:val="00CF06B0"/>
    <w:rsid w:val="00CF2584"/>
    <w:rsid w:val="00CF61E2"/>
    <w:rsid w:val="00D111EB"/>
    <w:rsid w:val="00D11FFC"/>
    <w:rsid w:val="00D24E4C"/>
    <w:rsid w:val="00D31427"/>
    <w:rsid w:val="00D37534"/>
    <w:rsid w:val="00D4080E"/>
    <w:rsid w:val="00D42B54"/>
    <w:rsid w:val="00D53D93"/>
    <w:rsid w:val="00D81E5E"/>
    <w:rsid w:val="00DA4A99"/>
    <w:rsid w:val="00DA6A8A"/>
    <w:rsid w:val="00DB562B"/>
    <w:rsid w:val="00DB59BD"/>
    <w:rsid w:val="00DC2C00"/>
    <w:rsid w:val="00DC4932"/>
    <w:rsid w:val="00DD628E"/>
    <w:rsid w:val="00DF76DB"/>
    <w:rsid w:val="00E017A5"/>
    <w:rsid w:val="00E03FC6"/>
    <w:rsid w:val="00E0511C"/>
    <w:rsid w:val="00E05DEF"/>
    <w:rsid w:val="00E115BA"/>
    <w:rsid w:val="00E2022B"/>
    <w:rsid w:val="00E22BCA"/>
    <w:rsid w:val="00E312E6"/>
    <w:rsid w:val="00E32BCA"/>
    <w:rsid w:val="00E33107"/>
    <w:rsid w:val="00E361D0"/>
    <w:rsid w:val="00E3795D"/>
    <w:rsid w:val="00E442A3"/>
    <w:rsid w:val="00E453B6"/>
    <w:rsid w:val="00E47585"/>
    <w:rsid w:val="00E47E81"/>
    <w:rsid w:val="00E52136"/>
    <w:rsid w:val="00E52601"/>
    <w:rsid w:val="00E565DF"/>
    <w:rsid w:val="00E620AF"/>
    <w:rsid w:val="00E679E6"/>
    <w:rsid w:val="00E834D5"/>
    <w:rsid w:val="00E8645D"/>
    <w:rsid w:val="00E86AF9"/>
    <w:rsid w:val="00E87366"/>
    <w:rsid w:val="00E96A64"/>
    <w:rsid w:val="00EC0C44"/>
    <w:rsid w:val="00EC2268"/>
    <w:rsid w:val="00EC303F"/>
    <w:rsid w:val="00EC61AD"/>
    <w:rsid w:val="00ED52F4"/>
    <w:rsid w:val="00ED6CF9"/>
    <w:rsid w:val="00EE2191"/>
    <w:rsid w:val="00EE3F78"/>
    <w:rsid w:val="00EF1180"/>
    <w:rsid w:val="00EF2140"/>
    <w:rsid w:val="00EF6C67"/>
    <w:rsid w:val="00EF7F7C"/>
    <w:rsid w:val="00F01C64"/>
    <w:rsid w:val="00F053B0"/>
    <w:rsid w:val="00F064B1"/>
    <w:rsid w:val="00F142C6"/>
    <w:rsid w:val="00F20AB9"/>
    <w:rsid w:val="00F309ED"/>
    <w:rsid w:val="00F32455"/>
    <w:rsid w:val="00F33F52"/>
    <w:rsid w:val="00F41887"/>
    <w:rsid w:val="00F45D0F"/>
    <w:rsid w:val="00F51680"/>
    <w:rsid w:val="00F528FD"/>
    <w:rsid w:val="00F60A0A"/>
    <w:rsid w:val="00F74D54"/>
    <w:rsid w:val="00F824A8"/>
    <w:rsid w:val="00F94858"/>
    <w:rsid w:val="00FA328C"/>
    <w:rsid w:val="00FA3CB7"/>
    <w:rsid w:val="00FA6011"/>
    <w:rsid w:val="00FC2DEF"/>
    <w:rsid w:val="00FC2F36"/>
    <w:rsid w:val="00FD279C"/>
    <w:rsid w:val="00FD677E"/>
    <w:rsid w:val="00FE3461"/>
    <w:rsid w:val="2F9AA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A71F"/>
  <w15:chartTrackingRefBased/>
  <w15:docId w15:val="{8B774A02-6E89-4E93-996C-C59DA8F6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DDF"/>
    <w:pPr>
      <w:keepNext/>
      <w:keepLines/>
      <w:numPr>
        <w:numId w:val="1"/>
      </w:numPr>
      <w:spacing w:before="240" w:after="0"/>
      <w:outlineLvl w:val="0"/>
    </w:pPr>
    <w:rPr>
      <w:rFonts w:ascii="Times New Roman" w:eastAsiaTheme="majorEastAsia" w:hAnsi="Times New Roman" w:cstheme="majorBidi"/>
      <w:b/>
      <w:color w:val="0067CB"/>
      <w:sz w:val="48"/>
      <w:szCs w:val="32"/>
    </w:rPr>
  </w:style>
  <w:style w:type="paragraph" w:styleId="Heading2">
    <w:name w:val="heading 2"/>
    <w:basedOn w:val="Normal"/>
    <w:next w:val="Normal"/>
    <w:link w:val="Heading2Char"/>
    <w:uiPriority w:val="9"/>
    <w:unhideWhenUsed/>
    <w:qFormat/>
    <w:rsid w:val="00B60DDF"/>
    <w:pPr>
      <w:keepNext/>
      <w:keepLines/>
      <w:numPr>
        <w:ilvl w:val="1"/>
        <w:numId w:val="1"/>
      </w:numPr>
      <w:spacing w:before="40" w:after="0"/>
      <w:outlineLvl w:val="1"/>
    </w:pPr>
    <w:rPr>
      <w:rFonts w:ascii="Times New Roman" w:eastAsiaTheme="majorEastAsia" w:hAnsi="Times New Roman" w:cstheme="majorBidi"/>
      <w:b/>
      <w:color w:val="0067CB"/>
      <w:sz w:val="26"/>
      <w:szCs w:val="26"/>
    </w:rPr>
  </w:style>
  <w:style w:type="paragraph" w:styleId="Heading3">
    <w:name w:val="heading 3"/>
    <w:basedOn w:val="Normal"/>
    <w:next w:val="Normal"/>
    <w:link w:val="Heading3Char"/>
    <w:uiPriority w:val="9"/>
    <w:unhideWhenUsed/>
    <w:qFormat/>
    <w:rsid w:val="007B229A"/>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B229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B229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B229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B229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B229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B229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DDF"/>
    <w:rPr>
      <w:rFonts w:ascii="Times New Roman" w:eastAsiaTheme="majorEastAsia" w:hAnsi="Times New Roman" w:cstheme="majorBidi"/>
      <w:b/>
      <w:color w:val="0067CB"/>
      <w:sz w:val="48"/>
      <w:szCs w:val="32"/>
    </w:rPr>
  </w:style>
  <w:style w:type="paragraph" w:styleId="TOCHeading">
    <w:name w:val="TOC Heading"/>
    <w:basedOn w:val="Heading1"/>
    <w:next w:val="Normal"/>
    <w:uiPriority w:val="39"/>
    <w:unhideWhenUsed/>
    <w:qFormat/>
    <w:rsid w:val="00344973"/>
    <w:pPr>
      <w:outlineLvl w:val="9"/>
    </w:pPr>
  </w:style>
  <w:style w:type="paragraph" w:styleId="CommentText">
    <w:name w:val="annotation text"/>
    <w:basedOn w:val="Normal"/>
    <w:link w:val="CommentTextChar"/>
    <w:uiPriority w:val="99"/>
    <w:unhideWhenUsed/>
    <w:rsid w:val="007B229A"/>
    <w:pPr>
      <w:spacing w:line="240" w:lineRule="auto"/>
    </w:pPr>
    <w:rPr>
      <w:sz w:val="20"/>
      <w:szCs w:val="20"/>
      <w:lang w:val="en-IN"/>
    </w:rPr>
  </w:style>
  <w:style w:type="character" w:customStyle="1" w:styleId="CommentTextChar">
    <w:name w:val="Comment Text Char"/>
    <w:basedOn w:val="DefaultParagraphFont"/>
    <w:link w:val="CommentText"/>
    <w:uiPriority w:val="99"/>
    <w:rsid w:val="007B229A"/>
    <w:rPr>
      <w:sz w:val="20"/>
      <w:szCs w:val="20"/>
      <w:lang w:val="en-IN"/>
    </w:rPr>
  </w:style>
  <w:style w:type="table" w:styleId="TableGrid">
    <w:name w:val="Table Grid"/>
    <w:basedOn w:val="TableNormal"/>
    <w:uiPriority w:val="39"/>
    <w:rsid w:val="007B229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B22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7B229A"/>
    <w:rPr>
      <w:rFonts w:ascii="Courier New" w:eastAsia="Times New Roman" w:hAnsi="Courier New" w:cs="Courier New"/>
      <w:sz w:val="20"/>
      <w:szCs w:val="20"/>
      <w:lang w:val="en-IN" w:eastAsia="en-IN"/>
    </w:rPr>
  </w:style>
  <w:style w:type="paragraph" w:styleId="Caption">
    <w:name w:val="caption"/>
    <w:basedOn w:val="Normal"/>
    <w:next w:val="Normal"/>
    <w:autoRedefine/>
    <w:uiPriority w:val="35"/>
    <w:unhideWhenUsed/>
    <w:qFormat/>
    <w:rsid w:val="004C6366"/>
    <w:pPr>
      <w:spacing w:before="240" w:after="200" w:line="240" w:lineRule="auto"/>
      <w:ind w:left="720"/>
      <w:jc w:val="center"/>
    </w:pPr>
    <w:rPr>
      <w:i/>
      <w:iCs/>
      <w:color w:val="44546A" w:themeColor="text2"/>
      <w:sz w:val="18"/>
      <w:szCs w:val="18"/>
      <w:lang w:val="en-IN"/>
    </w:rPr>
  </w:style>
  <w:style w:type="paragraph" w:styleId="TOC1">
    <w:name w:val="toc 1"/>
    <w:basedOn w:val="Normal"/>
    <w:next w:val="Normal"/>
    <w:autoRedefine/>
    <w:uiPriority w:val="39"/>
    <w:unhideWhenUsed/>
    <w:rsid w:val="005A3234"/>
    <w:pPr>
      <w:tabs>
        <w:tab w:val="left" w:pos="440"/>
        <w:tab w:val="right" w:leader="dot" w:pos="9350"/>
      </w:tabs>
      <w:spacing w:before="240" w:after="240" w:line="360" w:lineRule="auto"/>
    </w:pPr>
    <w:rPr>
      <w:rFonts w:ascii="Poppins" w:hAnsi="Poppins" w:cs="Times New Roman"/>
      <w:b/>
      <w:bCs/>
      <w:noProof/>
      <w:sz w:val="32"/>
      <w:szCs w:val="32"/>
    </w:rPr>
  </w:style>
  <w:style w:type="character" w:styleId="Hyperlink">
    <w:name w:val="Hyperlink"/>
    <w:basedOn w:val="DefaultParagraphFont"/>
    <w:uiPriority w:val="99"/>
    <w:unhideWhenUsed/>
    <w:rsid w:val="007B229A"/>
    <w:rPr>
      <w:color w:val="0563C1" w:themeColor="hyperlink"/>
      <w:u w:val="single"/>
    </w:rPr>
  </w:style>
  <w:style w:type="character" w:customStyle="1" w:styleId="Heading2Char">
    <w:name w:val="Heading 2 Char"/>
    <w:basedOn w:val="DefaultParagraphFont"/>
    <w:link w:val="Heading2"/>
    <w:uiPriority w:val="9"/>
    <w:rsid w:val="00B60DDF"/>
    <w:rPr>
      <w:rFonts w:ascii="Times New Roman" w:eastAsiaTheme="majorEastAsia" w:hAnsi="Times New Roman" w:cstheme="majorBidi"/>
      <w:b/>
      <w:color w:val="0067CB"/>
      <w:sz w:val="26"/>
      <w:szCs w:val="26"/>
    </w:rPr>
  </w:style>
  <w:style w:type="character" w:customStyle="1" w:styleId="Heading3Char">
    <w:name w:val="Heading 3 Char"/>
    <w:basedOn w:val="DefaultParagraphFont"/>
    <w:link w:val="Heading3"/>
    <w:uiPriority w:val="9"/>
    <w:rsid w:val="007B22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B22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B22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B22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B22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B22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B229A"/>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FC2DEF"/>
    <w:pPr>
      <w:spacing w:after="100"/>
      <w:ind w:left="220"/>
    </w:pPr>
  </w:style>
  <w:style w:type="paragraph" w:styleId="ListParagraph">
    <w:name w:val="List Paragraph"/>
    <w:basedOn w:val="Normal"/>
    <w:uiPriority w:val="34"/>
    <w:qFormat/>
    <w:rsid w:val="00731F5E"/>
    <w:pPr>
      <w:ind w:left="720"/>
      <w:contextualSpacing/>
    </w:pPr>
  </w:style>
  <w:style w:type="paragraph" w:styleId="TableofFigures">
    <w:name w:val="table of figures"/>
    <w:aliases w:val="List of Tables"/>
    <w:basedOn w:val="Normal"/>
    <w:next w:val="Normal"/>
    <w:uiPriority w:val="99"/>
    <w:unhideWhenUsed/>
    <w:rsid w:val="00146CFE"/>
    <w:pPr>
      <w:spacing w:after="0"/>
    </w:pPr>
  </w:style>
  <w:style w:type="character" w:styleId="CommentReference">
    <w:name w:val="annotation reference"/>
    <w:basedOn w:val="DefaultParagraphFont"/>
    <w:uiPriority w:val="99"/>
    <w:semiHidden/>
    <w:unhideWhenUsed/>
    <w:rsid w:val="00491B6B"/>
    <w:rPr>
      <w:sz w:val="16"/>
      <w:szCs w:val="16"/>
    </w:rPr>
  </w:style>
  <w:style w:type="paragraph" w:styleId="CommentSubject">
    <w:name w:val="annotation subject"/>
    <w:basedOn w:val="CommentText"/>
    <w:next w:val="CommentText"/>
    <w:link w:val="CommentSubjectChar"/>
    <w:uiPriority w:val="99"/>
    <w:semiHidden/>
    <w:unhideWhenUsed/>
    <w:rsid w:val="00491B6B"/>
    <w:rPr>
      <w:b/>
      <w:bCs/>
      <w:lang w:val="en-US"/>
    </w:rPr>
  </w:style>
  <w:style w:type="character" w:customStyle="1" w:styleId="CommentSubjectChar">
    <w:name w:val="Comment Subject Char"/>
    <w:basedOn w:val="CommentTextChar"/>
    <w:link w:val="CommentSubject"/>
    <w:uiPriority w:val="99"/>
    <w:semiHidden/>
    <w:rsid w:val="00491B6B"/>
    <w:rPr>
      <w:b/>
      <w:bCs/>
      <w:sz w:val="20"/>
      <w:szCs w:val="20"/>
      <w:lang w:val="en-IN"/>
    </w:rPr>
  </w:style>
  <w:style w:type="paragraph" w:styleId="BalloonText">
    <w:name w:val="Balloon Text"/>
    <w:basedOn w:val="Normal"/>
    <w:link w:val="BalloonTextChar"/>
    <w:uiPriority w:val="99"/>
    <w:semiHidden/>
    <w:unhideWhenUsed/>
    <w:rsid w:val="00491B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B6B"/>
    <w:rPr>
      <w:rFonts w:ascii="Segoe UI" w:hAnsi="Segoe UI" w:cs="Segoe UI"/>
      <w:sz w:val="18"/>
      <w:szCs w:val="18"/>
    </w:rPr>
  </w:style>
  <w:style w:type="paragraph" w:styleId="TOC3">
    <w:name w:val="toc 3"/>
    <w:basedOn w:val="Normal"/>
    <w:next w:val="Normal"/>
    <w:autoRedefine/>
    <w:uiPriority w:val="39"/>
    <w:unhideWhenUsed/>
    <w:rsid w:val="00A26C6A"/>
    <w:pPr>
      <w:spacing w:after="100"/>
      <w:ind w:left="440"/>
    </w:pPr>
  </w:style>
  <w:style w:type="paragraph" w:styleId="NoSpacing">
    <w:name w:val="No Spacing"/>
    <w:link w:val="NoSpacingChar"/>
    <w:uiPriority w:val="1"/>
    <w:qFormat/>
    <w:rsid w:val="00282D33"/>
    <w:pPr>
      <w:spacing w:after="0" w:line="240" w:lineRule="auto"/>
    </w:pPr>
    <w:rPr>
      <w:rFonts w:eastAsiaTheme="minorEastAsia"/>
    </w:rPr>
  </w:style>
  <w:style w:type="character" w:customStyle="1" w:styleId="NoSpacingChar">
    <w:name w:val="No Spacing Char"/>
    <w:basedOn w:val="DefaultParagraphFont"/>
    <w:link w:val="NoSpacing"/>
    <w:uiPriority w:val="1"/>
    <w:rsid w:val="00282D33"/>
    <w:rPr>
      <w:rFonts w:eastAsiaTheme="minorEastAsia"/>
    </w:rPr>
  </w:style>
  <w:style w:type="paragraph" w:styleId="Header">
    <w:name w:val="header"/>
    <w:basedOn w:val="Normal"/>
    <w:link w:val="HeaderChar"/>
    <w:uiPriority w:val="99"/>
    <w:unhideWhenUsed/>
    <w:rsid w:val="007B61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1DA"/>
  </w:style>
  <w:style w:type="paragraph" w:styleId="Footer">
    <w:name w:val="footer"/>
    <w:basedOn w:val="Normal"/>
    <w:link w:val="FooterChar"/>
    <w:uiPriority w:val="99"/>
    <w:unhideWhenUsed/>
    <w:rsid w:val="007B61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1DA"/>
  </w:style>
  <w:style w:type="character" w:customStyle="1" w:styleId="UnresolvedMention1">
    <w:name w:val="Unresolved Mention1"/>
    <w:basedOn w:val="DefaultParagraphFont"/>
    <w:uiPriority w:val="99"/>
    <w:semiHidden/>
    <w:unhideWhenUsed/>
    <w:rsid w:val="00147814"/>
    <w:rPr>
      <w:color w:val="605E5C"/>
      <w:shd w:val="clear" w:color="auto" w:fill="E1DFDD"/>
    </w:rPr>
  </w:style>
  <w:style w:type="paragraph" w:styleId="NormalWeb">
    <w:name w:val="Normal (Web)"/>
    <w:basedOn w:val="Normal"/>
    <w:uiPriority w:val="99"/>
    <w:semiHidden/>
    <w:unhideWhenUsed/>
    <w:rsid w:val="00327FD4"/>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74848">
      <w:bodyDiv w:val="1"/>
      <w:marLeft w:val="0"/>
      <w:marRight w:val="0"/>
      <w:marTop w:val="0"/>
      <w:marBottom w:val="0"/>
      <w:divBdr>
        <w:top w:val="none" w:sz="0" w:space="0" w:color="auto"/>
        <w:left w:val="none" w:sz="0" w:space="0" w:color="auto"/>
        <w:bottom w:val="none" w:sz="0" w:space="0" w:color="auto"/>
        <w:right w:val="none" w:sz="0" w:space="0" w:color="auto"/>
      </w:divBdr>
      <w:divsChild>
        <w:div w:id="614871147">
          <w:marLeft w:val="0"/>
          <w:marRight w:val="0"/>
          <w:marTop w:val="0"/>
          <w:marBottom w:val="0"/>
          <w:divBdr>
            <w:top w:val="none" w:sz="0" w:space="0" w:color="auto"/>
            <w:left w:val="none" w:sz="0" w:space="0" w:color="auto"/>
            <w:bottom w:val="none" w:sz="0" w:space="0" w:color="auto"/>
            <w:right w:val="none" w:sz="0" w:space="0" w:color="auto"/>
          </w:divBdr>
        </w:div>
      </w:divsChild>
    </w:div>
    <w:div w:id="426078877">
      <w:bodyDiv w:val="1"/>
      <w:marLeft w:val="0"/>
      <w:marRight w:val="0"/>
      <w:marTop w:val="0"/>
      <w:marBottom w:val="0"/>
      <w:divBdr>
        <w:top w:val="none" w:sz="0" w:space="0" w:color="auto"/>
        <w:left w:val="none" w:sz="0" w:space="0" w:color="auto"/>
        <w:bottom w:val="none" w:sz="0" w:space="0" w:color="auto"/>
        <w:right w:val="none" w:sz="0" w:space="0" w:color="auto"/>
      </w:divBdr>
      <w:divsChild>
        <w:div w:id="1462990039">
          <w:marLeft w:val="0"/>
          <w:marRight w:val="0"/>
          <w:marTop w:val="0"/>
          <w:marBottom w:val="0"/>
          <w:divBdr>
            <w:top w:val="none" w:sz="0" w:space="0" w:color="auto"/>
            <w:left w:val="none" w:sz="0" w:space="0" w:color="auto"/>
            <w:bottom w:val="none" w:sz="0" w:space="0" w:color="auto"/>
            <w:right w:val="none" w:sz="0" w:space="0" w:color="auto"/>
          </w:divBdr>
        </w:div>
      </w:divsChild>
    </w:div>
    <w:div w:id="948467997">
      <w:bodyDiv w:val="1"/>
      <w:marLeft w:val="0"/>
      <w:marRight w:val="0"/>
      <w:marTop w:val="0"/>
      <w:marBottom w:val="0"/>
      <w:divBdr>
        <w:top w:val="none" w:sz="0" w:space="0" w:color="auto"/>
        <w:left w:val="none" w:sz="0" w:space="0" w:color="auto"/>
        <w:bottom w:val="none" w:sz="0" w:space="0" w:color="auto"/>
        <w:right w:val="none" w:sz="0" w:space="0" w:color="auto"/>
      </w:divBdr>
    </w:div>
    <w:div w:id="995039305">
      <w:bodyDiv w:val="1"/>
      <w:marLeft w:val="0"/>
      <w:marRight w:val="0"/>
      <w:marTop w:val="0"/>
      <w:marBottom w:val="0"/>
      <w:divBdr>
        <w:top w:val="none" w:sz="0" w:space="0" w:color="auto"/>
        <w:left w:val="none" w:sz="0" w:space="0" w:color="auto"/>
        <w:bottom w:val="none" w:sz="0" w:space="0" w:color="auto"/>
        <w:right w:val="none" w:sz="0" w:space="0" w:color="auto"/>
      </w:divBdr>
      <w:divsChild>
        <w:div w:id="538666058">
          <w:marLeft w:val="274"/>
          <w:marRight w:val="0"/>
          <w:marTop w:val="0"/>
          <w:marBottom w:val="0"/>
          <w:divBdr>
            <w:top w:val="none" w:sz="0" w:space="0" w:color="auto"/>
            <w:left w:val="none" w:sz="0" w:space="0" w:color="auto"/>
            <w:bottom w:val="none" w:sz="0" w:space="0" w:color="auto"/>
            <w:right w:val="none" w:sz="0" w:space="0" w:color="auto"/>
          </w:divBdr>
        </w:div>
        <w:div w:id="1876696394">
          <w:marLeft w:val="274"/>
          <w:marRight w:val="0"/>
          <w:marTop w:val="0"/>
          <w:marBottom w:val="0"/>
          <w:divBdr>
            <w:top w:val="none" w:sz="0" w:space="0" w:color="auto"/>
            <w:left w:val="none" w:sz="0" w:space="0" w:color="auto"/>
            <w:bottom w:val="none" w:sz="0" w:space="0" w:color="auto"/>
            <w:right w:val="none" w:sz="0" w:space="0" w:color="auto"/>
          </w:divBdr>
        </w:div>
        <w:div w:id="382489988">
          <w:marLeft w:val="274"/>
          <w:marRight w:val="0"/>
          <w:marTop w:val="0"/>
          <w:marBottom w:val="0"/>
          <w:divBdr>
            <w:top w:val="none" w:sz="0" w:space="0" w:color="auto"/>
            <w:left w:val="none" w:sz="0" w:space="0" w:color="auto"/>
            <w:bottom w:val="none" w:sz="0" w:space="0" w:color="auto"/>
            <w:right w:val="none" w:sz="0" w:space="0" w:color="auto"/>
          </w:divBdr>
        </w:div>
        <w:div w:id="938412451">
          <w:marLeft w:val="274"/>
          <w:marRight w:val="0"/>
          <w:marTop w:val="0"/>
          <w:marBottom w:val="0"/>
          <w:divBdr>
            <w:top w:val="none" w:sz="0" w:space="0" w:color="auto"/>
            <w:left w:val="none" w:sz="0" w:space="0" w:color="auto"/>
            <w:bottom w:val="none" w:sz="0" w:space="0" w:color="auto"/>
            <w:right w:val="none" w:sz="0" w:space="0" w:color="auto"/>
          </w:divBdr>
        </w:div>
        <w:div w:id="1501117199">
          <w:marLeft w:val="274"/>
          <w:marRight w:val="0"/>
          <w:marTop w:val="0"/>
          <w:marBottom w:val="0"/>
          <w:divBdr>
            <w:top w:val="none" w:sz="0" w:space="0" w:color="auto"/>
            <w:left w:val="none" w:sz="0" w:space="0" w:color="auto"/>
            <w:bottom w:val="none" w:sz="0" w:space="0" w:color="auto"/>
            <w:right w:val="none" w:sz="0" w:space="0" w:color="auto"/>
          </w:divBdr>
        </w:div>
      </w:divsChild>
    </w:div>
    <w:div w:id="1293096020">
      <w:bodyDiv w:val="1"/>
      <w:marLeft w:val="0"/>
      <w:marRight w:val="0"/>
      <w:marTop w:val="0"/>
      <w:marBottom w:val="0"/>
      <w:divBdr>
        <w:top w:val="none" w:sz="0" w:space="0" w:color="auto"/>
        <w:left w:val="none" w:sz="0" w:space="0" w:color="auto"/>
        <w:bottom w:val="none" w:sz="0" w:space="0" w:color="auto"/>
        <w:right w:val="none" w:sz="0" w:space="0" w:color="auto"/>
      </w:divBdr>
    </w:div>
    <w:div w:id="199295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D1210C3B51A5C4692CA66E9C955F0EC" ma:contentTypeVersion="9" ma:contentTypeDescription="Create a new document." ma:contentTypeScope="" ma:versionID="a13272ba5804fa25624e2288ff36a7e0">
  <xsd:schema xmlns:xsd="http://www.w3.org/2001/XMLSchema" xmlns:xs="http://www.w3.org/2001/XMLSchema" xmlns:p="http://schemas.microsoft.com/office/2006/metadata/properties" xmlns:ns2="f8a55bf3-1012-4d5a-be3d-319263706637" targetNamespace="http://schemas.microsoft.com/office/2006/metadata/properties" ma:root="true" ma:fieldsID="cdb621cb9c70e95723f449e9efd12ebc" ns2:_="">
    <xsd:import namespace="f8a55bf3-1012-4d5a-be3d-3192637066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55bf3-1012-4d5a-be3d-3192637066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5C728-2623-441E-8BC8-DC36D8AE40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2FD4EB-23BC-4455-887F-7A7E2F03DB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55bf3-1012-4d5a-be3d-3192637066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FB844E5-1CAE-4999-9647-386D02DCF306}">
  <ds:schemaRefs>
    <ds:schemaRef ds:uri="http://schemas.microsoft.com/sharepoint/v3/contenttype/forms"/>
  </ds:schemaRefs>
</ds:datastoreItem>
</file>

<file path=customXml/itemProps4.xml><?xml version="1.0" encoding="utf-8"?>
<ds:datastoreItem xmlns:ds="http://schemas.openxmlformats.org/officeDocument/2006/customXml" ds:itemID="{F7FEF100-C5C7-419A-B6D2-7C5011487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6</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Capstone Projects</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Projects</dc:title>
  <dc:subject>Lab Manual</dc:subject>
  <dc:creator>Amit Rastogi</dc:creator>
  <cp:lastModifiedBy>Marcello Schmidt</cp:lastModifiedBy>
  <cp:revision>19</cp:revision>
  <cp:lastPrinted>2021-01-22T05:37:00Z</cp:lastPrinted>
  <dcterms:created xsi:type="dcterms:W3CDTF">2021-01-21T07:14:00Z</dcterms:created>
  <dcterms:modified xsi:type="dcterms:W3CDTF">2021-05-26T08:46:00Z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0x0101001D1210C3B51A5C4692CA66E9C955F0EC</vt:lpwstr>
  </property>
  <property fmtid="{D5CDD505-2E9C-101B-9397-08002B2CF9AE}" pid="3" name="Order">
    <vt:r8>7742600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