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CC834E" w14:textId="23F37688" w:rsidR="000726F4" w:rsidRPr="000726F4" w:rsidRDefault="000726F4" w:rsidP="000726F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726F4">
              <w:rPr>
                <w:rFonts w:eastAsiaTheme="majorEastAsia"/>
                <w:color w:val="000000" w:themeColor="text1"/>
                <w:sz w:val="24"/>
                <w:szCs w:val="24"/>
              </w:rPr>
              <w:t>R//: Si, como equipo de trabajo hemos cumplido con todas las metas que hemos establecidos con éxito, los factores más importantes que podemos destacar que nos ha ayudado a llevar el desarrollo del proyecto de manera fácil, ha sido la comunicación, trabajo en equipo, ayuda al otro en situación de complejidad, responsabilidad.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2364B0F" w14:textId="77777777" w:rsidR="000726F4" w:rsidRDefault="000726F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3FC440C" w14:textId="633F6D13" w:rsidR="000726F4" w:rsidRPr="000726F4" w:rsidRDefault="000726F4" w:rsidP="000726F4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R//: </w:t>
            </w:r>
            <w:r w:rsidRPr="000726F4">
              <w:rPr>
                <w:rFonts w:eastAsiaTheme="majorEastAsia"/>
                <w:sz w:val="24"/>
                <w:szCs w:val="24"/>
              </w:rPr>
              <w:t>Si en el futuro se nos presenta algún tipo de dificultad, como equipo tenemos planeado reunirnos y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0726F4">
              <w:rPr>
                <w:rFonts w:eastAsiaTheme="majorEastAsia"/>
                <w:sz w:val="24"/>
                <w:szCs w:val="24"/>
              </w:rPr>
              <w:t>conversar el problema existente y determinar que complejidad o impacto tiene, luego de eso la persona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0726F4">
              <w:rPr>
                <w:rFonts w:eastAsiaTheme="majorEastAsia"/>
                <w:sz w:val="24"/>
                <w:szCs w:val="24"/>
              </w:rPr>
              <w:t>que ya haya terminado su “</w:t>
            </w:r>
            <w:r>
              <w:rPr>
                <w:rFonts w:eastAsiaTheme="majorEastAsia"/>
                <w:sz w:val="24"/>
                <w:szCs w:val="24"/>
              </w:rPr>
              <w:t>tarea</w:t>
            </w:r>
            <w:r w:rsidRPr="000726F4">
              <w:rPr>
                <w:rFonts w:eastAsiaTheme="majorEastAsia"/>
                <w:sz w:val="24"/>
                <w:szCs w:val="24"/>
              </w:rPr>
              <w:t xml:space="preserve">” o tenga menos </w:t>
            </w:r>
            <w:r>
              <w:rPr>
                <w:rFonts w:eastAsiaTheme="majorEastAsia"/>
                <w:sz w:val="24"/>
                <w:szCs w:val="24"/>
              </w:rPr>
              <w:t>trabajo</w:t>
            </w:r>
            <w:r w:rsidRPr="000726F4">
              <w:rPr>
                <w:rFonts w:eastAsiaTheme="majorEastAsia"/>
                <w:sz w:val="24"/>
                <w:szCs w:val="24"/>
              </w:rPr>
              <w:t xml:space="preserve"> que realizar ayudara al compañero para soluciona</w:t>
            </w:r>
            <w:r>
              <w:rPr>
                <w:rFonts w:eastAsiaTheme="majorEastAsia"/>
                <w:sz w:val="24"/>
                <w:szCs w:val="24"/>
              </w:rPr>
              <w:t xml:space="preserve">r </w:t>
            </w:r>
            <w:r w:rsidRPr="000726F4">
              <w:rPr>
                <w:rFonts w:eastAsiaTheme="majorEastAsia"/>
                <w:sz w:val="24"/>
                <w:szCs w:val="24"/>
              </w:rPr>
              <w:t>la situación</w:t>
            </w:r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D99CA8E" w14:textId="134856D5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52FA82DF" w14:textId="77777777" w:rsidR="000726F4" w:rsidRDefault="000726F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090196C" w14:textId="1C695609" w:rsidR="000726F4" w:rsidRPr="000726F4" w:rsidRDefault="000726F4" w:rsidP="000726F4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R//: </w:t>
            </w:r>
            <w:r w:rsidRPr="000726F4">
              <w:rPr>
                <w:rFonts w:eastAsiaTheme="majorEastAsia"/>
                <w:sz w:val="24"/>
                <w:szCs w:val="24"/>
              </w:rPr>
              <w:t>Evaluó de forma positiva el trabajo que hemos realizado, hemos trabajo de manera coordinada y hemos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0726F4">
              <w:rPr>
                <w:rFonts w:eastAsiaTheme="majorEastAsia"/>
                <w:sz w:val="24"/>
                <w:szCs w:val="24"/>
              </w:rPr>
              <w:t>avanzado sin mayor complejidad.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0726F4">
              <w:rPr>
                <w:rFonts w:eastAsiaTheme="majorEastAsia"/>
                <w:sz w:val="24"/>
                <w:szCs w:val="24"/>
              </w:rPr>
              <w:t>Por el momento destaco, el trabajo en equipo, responsabilidad,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0726F4">
              <w:rPr>
                <w:rFonts w:eastAsiaTheme="majorEastAsia"/>
                <w:sz w:val="24"/>
                <w:szCs w:val="24"/>
              </w:rPr>
              <w:t>creatividad, comunicación y empatía. Por el momento no se nos ha presentado alguna situación la cual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0726F4">
              <w:rPr>
                <w:rFonts w:eastAsiaTheme="majorEastAsia"/>
                <w:sz w:val="24"/>
                <w:szCs w:val="24"/>
              </w:rPr>
              <w:t>podríamos evaluar como “mejora” ya que hemos congeniado de buena manera.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3FEBEE2" w14:textId="77777777" w:rsidR="000726F4" w:rsidRDefault="000726F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3B282E0" w14:textId="3048B78E" w:rsidR="000726F4" w:rsidRPr="000726F4" w:rsidRDefault="000726F4" w:rsidP="000726F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726F4">
              <w:rPr>
                <w:rFonts w:eastAsiaTheme="majorEastAsia"/>
                <w:color w:val="000000" w:themeColor="text1"/>
                <w:sz w:val="24"/>
                <w:szCs w:val="24"/>
              </w:rPr>
              <w:t>R//: Una de las principales inquietudes, es si el proyecto lo lanzamos conjunto a la municipalidad o junta vecinal, para ver si lo escalamos a comunal o solamente en un sector de la comuna seleccionado.</w:t>
            </w:r>
          </w:p>
          <w:p w14:paraId="1DB84FDD" w14:textId="77777777" w:rsidR="000726F4" w:rsidRDefault="000726F4" w:rsidP="000726F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22EFC8F7" w14:textId="22E6471B" w:rsidR="000726F4" w:rsidRPr="000726F4" w:rsidRDefault="000726F4" w:rsidP="000726F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726F4">
              <w:rPr>
                <w:rFonts w:eastAsiaTheme="majorEastAsia"/>
                <w:color w:val="000000" w:themeColor="text1"/>
                <w:sz w:val="24"/>
                <w:szCs w:val="24"/>
              </w:rPr>
              <w:t>Referente a una consulta hacia el docente, es que, si nos puede ayudar a encontrar el foco, hacia donde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Pr="000726F4">
              <w:rPr>
                <w:rFonts w:eastAsiaTheme="majorEastAsia"/>
                <w:color w:val="000000" w:themeColor="text1"/>
                <w:sz w:val="24"/>
                <w:szCs w:val="24"/>
              </w:rPr>
              <w:t>podemos dirigirnos y como realizarlo.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E1E01C" w14:textId="77777777" w:rsidR="000726F4" w:rsidRDefault="000726F4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4DC3F78" w14:textId="77777777" w:rsidR="000726F4" w:rsidRDefault="000726F4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4E0D1B0" w14:textId="77777777" w:rsidR="000726F4" w:rsidRDefault="000726F4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70DC4D9" w14:textId="77777777" w:rsidR="000726F4" w:rsidRDefault="000726F4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435B7E2" w14:textId="77777777" w:rsidR="000726F4" w:rsidRDefault="000726F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CC3596F" w14:textId="4FD25354" w:rsidR="000726F4" w:rsidRDefault="000726F4" w:rsidP="000726F4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R/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/:</w:t>
            </w:r>
            <w:r w:rsidRPr="000726F4">
              <w:rPr>
                <w:rFonts w:eastAsiaTheme="majorEastAsia"/>
                <w:sz w:val="24"/>
                <w:szCs w:val="24"/>
              </w:rPr>
              <w:t>Las</w:t>
            </w:r>
            <w:proofErr w:type="gramEnd"/>
            <w:r w:rsidRPr="000726F4">
              <w:rPr>
                <w:rFonts w:eastAsiaTheme="majorEastAsia"/>
                <w:sz w:val="24"/>
                <w:szCs w:val="24"/>
              </w:rPr>
              <w:t xml:space="preserve"> actividades que fueron asignadas desde un principio, cada participante la ha realizado de manera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0726F4">
              <w:rPr>
                <w:rFonts w:eastAsiaTheme="majorEastAsia"/>
                <w:sz w:val="24"/>
                <w:szCs w:val="24"/>
              </w:rPr>
              <w:t>eficaz, por el momento no se encuentra motivo para redistribuir las tareas.</w:t>
            </w:r>
          </w:p>
          <w:p w14:paraId="18AA8385" w14:textId="77777777" w:rsidR="000726F4" w:rsidRPr="000726F4" w:rsidRDefault="000726F4" w:rsidP="000726F4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CED6E6" w14:textId="7D4AE6D0" w:rsidR="000726F4" w:rsidRDefault="000726F4" w:rsidP="000726F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726F4">
              <w:rPr>
                <w:rFonts w:eastAsiaTheme="majorEastAsia"/>
                <w:sz w:val="24"/>
                <w:szCs w:val="24"/>
              </w:rPr>
              <w:t>Por el momento no hemos añadido una nueva tarea la cual tenga relevancia con el proyecto.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1C1D8D" w14:textId="77777777" w:rsidR="000726F4" w:rsidRPr="000726F4" w:rsidRDefault="000726F4" w:rsidP="000726F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726F4">
              <w:rPr>
                <w:rFonts w:eastAsiaTheme="majorEastAsia"/>
                <w:color w:val="000000" w:themeColor="text1"/>
                <w:sz w:val="24"/>
                <w:szCs w:val="24"/>
              </w:rPr>
              <w:t>R//: El trabajo grupal que hemos realizado lo evaluó de forma positiva, hemos congeniado todo de</w:t>
            </w:r>
          </w:p>
          <w:p w14:paraId="45A65874" w14:textId="77777777" w:rsidR="000726F4" w:rsidRDefault="000726F4" w:rsidP="000726F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726F4">
              <w:rPr>
                <w:rFonts w:eastAsiaTheme="majorEastAsia"/>
                <w:color w:val="000000" w:themeColor="text1"/>
                <w:sz w:val="24"/>
                <w:szCs w:val="24"/>
              </w:rPr>
              <w:t>manera eficaz, siendo así una pieza importante para el desarrollo del proyecto.</w:t>
            </w:r>
          </w:p>
          <w:p w14:paraId="65B6D178" w14:textId="77777777" w:rsidR="000726F4" w:rsidRPr="000726F4" w:rsidRDefault="000726F4" w:rsidP="000726F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199C36C1" w14:textId="77777777" w:rsidR="000726F4" w:rsidRPr="000726F4" w:rsidRDefault="000726F4" w:rsidP="000726F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726F4">
              <w:rPr>
                <w:rFonts w:eastAsiaTheme="majorEastAsia"/>
                <w:color w:val="000000" w:themeColor="text1"/>
                <w:sz w:val="24"/>
                <w:szCs w:val="24"/>
              </w:rPr>
              <w:t>Como se mencionó con anterioridad, aspectos positivos, comunicación, trabajo en equipo,</w:t>
            </w:r>
          </w:p>
          <w:p w14:paraId="18ED5113" w14:textId="77777777" w:rsidR="000726F4" w:rsidRDefault="000726F4" w:rsidP="000726F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726F4">
              <w:rPr>
                <w:rFonts w:eastAsiaTheme="majorEastAsia"/>
                <w:color w:val="000000" w:themeColor="text1"/>
                <w:sz w:val="24"/>
                <w:szCs w:val="24"/>
              </w:rPr>
              <w:t>colaboración, responsabilidad, empatía, etc.</w:t>
            </w:r>
          </w:p>
          <w:p w14:paraId="51D373CC" w14:textId="77777777" w:rsidR="000726F4" w:rsidRPr="000726F4" w:rsidRDefault="000726F4" w:rsidP="000726F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634BF9E7" w14:textId="77777777" w:rsidR="000726F4" w:rsidRPr="000726F4" w:rsidRDefault="000726F4" w:rsidP="000726F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726F4">
              <w:rPr>
                <w:rFonts w:eastAsiaTheme="majorEastAsia"/>
                <w:color w:val="000000" w:themeColor="text1"/>
                <w:sz w:val="24"/>
                <w:szCs w:val="24"/>
              </w:rPr>
              <w:t>Por el momento, todo el tiempo y actividades que hemos realizado no se han presentado</w:t>
            </w:r>
          </w:p>
          <w:p w14:paraId="74BEEF00" w14:textId="77777777" w:rsidR="000726F4" w:rsidRPr="000726F4" w:rsidRDefault="000726F4" w:rsidP="000726F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726F4">
              <w:rPr>
                <w:rFonts w:eastAsiaTheme="majorEastAsia"/>
                <w:color w:val="000000" w:themeColor="text1"/>
                <w:sz w:val="24"/>
                <w:szCs w:val="24"/>
              </w:rPr>
              <w:t>dificultades ni problemas dentro del equipo. Por el momento no hay mención sobre algo para</w:t>
            </w:r>
          </w:p>
          <w:p w14:paraId="4DF3595B" w14:textId="5BE3DC44" w:rsidR="000726F4" w:rsidRPr="000726F4" w:rsidRDefault="000726F4" w:rsidP="000726F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726F4">
              <w:rPr>
                <w:rFonts w:eastAsiaTheme="majorEastAsia"/>
                <w:color w:val="000000" w:themeColor="text1"/>
                <w:sz w:val="24"/>
                <w:szCs w:val="24"/>
              </w:rPr>
              <w:t>mejorar.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FCEC8" w14:textId="77777777" w:rsidR="00174330" w:rsidRDefault="00174330" w:rsidP="00DF38AE">
      <w:pPr>
        <w:spacing w:after="0" w:line="240" w:lineRule="auto"/>
      </w:pPr>
      <w:r>
        <w:separator/>
      </w:r>
    </w:p>
  </w:endnote>
  <w:endnote w:type="continuationSeparator" w:id="0">
    <w:p w14:paraId="08329F8A" w14:textId="77777777" w:rsidR="00174330" w:rsidRDefault="0017433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B6508" w14:textId="77777777" w:rsidR="00174330" w:rsidRDefault="00174330" w:rsidP="00DF38AE">
      <w:pPr>
        <w:spacing w:after="0" w:line="240" w:lineRule="auto"/>
      </w:pPr>
      <w:r>
        <w:separator/>
      </w:r>
    </w:p>
  </w:footnote>
  <w:footnote w:type="continuationSeparator" w:id="0">
    <w:p w14:paraId="715E2BB3" w14:textId="77777777" w:rsidR="00174330" w:rsidRDefault="0017433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295266">
    <w:abstractNumId w:val="3"/>
  </w:num>
  <w:num w:numId="2" w16cid:durableId="2069496290">
    <w:abstractNumId w:val="8"/>
  </w:num>
  <w:num w:numId="3" w16cid:durableId="1189300466">
    <w:abstractNumId w:val="12"/>
  </w:num>
  <w:num w:numId="4" w16cid:durableId="1023288857">
    <w:abstractNumId w:val="28"/>
  </w:num>
  <w:num w:numId="5" w16cid:durableId="1297680902">
    <w:abstractNumId w:val="30"/>
  </w:num>
  <w:num w:numId="6" w16cid:durableId="1007058788">
    <w:abstractNumId w:val="4"/>
  </w:num>
  <w:num w:numId="7" w16cid:durableId="381828498">
    <w:abstractNumId w:val="11"/>
  </w:num>
  <w:num w:numId="8" w16cid:durableId="1031345433">
    <w:abstractNumId w:val="19"/>
  </w:num>
  <w:num w:numId="9" w16cid:durableId="10881162">
    <w:abstractNumId w:val="15"/>
  </w:num>
  <w:num w:numId="10" w16cid:durableId="1616868687">
    <w:abstractNumId w:val="9"/>
  </w:num>
  <w:num w:numId="11" w16cid:durableId="207453777">
    <w:abstractNumId w:val="24"/>
  </w:num>
  <w:num w:numId="12" w16cid:durableId="1985813805">
    <w:abstractNumId w:val="35"/>
  </w:num>
  <w:num w:numId="13" w16cid:durableId="112404917">
    <w:abstractNumId w:val="29"/>
  </w:num>
  <w:num w:numId="14" w16cid:durableId="477764377">
    <w:abstractNumId w:val="1"/>
  </w:num>
  <w:num w:numId="15" w16cid:durableId="87967694">
    <w:abstractNumId w:val="36"/>
  </w:num>
  <w:num w:numId="16" w16cid:durableId="1104229369">
    <w:abstractNumId w:val="21"/>
  </w:num>
  <w:num w:numId="17" w16cid:durableId="1911772962">
    <w:abstractNumId w:val="17"/>
  </w:num>
  <w:num w:numId="18" w16cid:durableId="1774933416">
    <w:abstractNumId w:val="31"/>
  </w:num>
  <w:num w:numId="19" w16cid:durableId="2018844059">
    <w:abstractNumId w:val="10"/>
  </w:num>
  <w:num w:numId="20" w16cid:durableId="329063839">
    <w:abstractNumId w:val="39"/>
  </w:num>
  <w:num w:numId="21" w16cid:durableId="968776520">
    <w:abstractNumId w:val="34"/>
  </w:num>
  <w:num w:numId="22" w16cid:durableId="2104762751">
    <w:abstractNumId w:val="13"/>
  </w:num>
  <w:num w:numId="23" w16cid:durableId="1566263206">
    <w:abstractNumId w:val="14"/>
  </w:num>
  <w:num w:numId="24" w16cid:durableId="1403913777">
    <w:abstractNumId w:val="5"/>
  </w:num>
  <w:num w:numId="25" w16cid:durableId="256211394">
    <w:abstractNumId w:val="16"/>
  </w:num>
  <w:num w:numId="26" w16cid:durableId="665404609">
    <w:abstractNumId w:val="20"/>
  </w:num>
  <w:num w:numId="27" w16cid:durableId="555237372">
    <w:abstractNumId w:val="23"/>
  </w:num>
  <w:num w:numId="28" w16cid:durableId="2035181200">
    <w:abstractNumId w:val="0"/>
  </w:num>
  <w:num w:numId="29" w16cid:durableId="1788043342">
    <w:abstractNumId w:val="18"/>
  </w:num>
  <w:num w:numId="30" w16cid:durableId="949429508">
    <w:abstractNumId w:val="22"/>
  </w:num>
  <w:num w:numId="31" w16cid:durableId="1907107488">
    <w:abstractNumId w:val="2"/>
  </w:num>
  <w:num w:numId="32" w16cid:durableId="1709866056">
    <w:abstractNumId w:val="7"/>
  </w:num>
  <w:num w:numId="33" w16cid:durableId="2102488033">
    <w:abstractNumId w:val="32"/>
  </w:num>
  <w:num w:numId="34" w16cid:durableId="2144811574">
    <w:abstractNumId w:val="38"/>
  </w:num>
  <w:num w:numId="35" w16cid:durableId="1591890049">
    <w:abstractNumId w:val="6"/>
  </w:num>
  <w:num w:numId="36" w16cid:durableId="1968925891">
    <w:abstractNumId w:val="25"/>
  </w:num>
  <w:num w:numId="37" w16cid:durableId="1161192759">
    <w:abstractNumId w:val="37"/>
  </w:num>
  <w:num w:numId="38" w16cid:durableId="536161896">
    <w:abstractNumId w:val="27"/>
  </w:num>
  <w:num w:numId="39" w16cid:durableId="648480870">
    <w:abstractNumId w:val="26"/>
  </w:num>
  <w:num w:numId="40" w16cid:durableId="128938787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26F4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330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452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5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5F4A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3E3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9AD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578</Words>
  <Characters>3032</Characters>
  <Application>Microsoft Office Word</Application>
  <DocSecurity>0</DocSecurity>
  <Lines>108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MILENKO BENJAMIN SOTO MORALES</cp:lastModifiedBy>
  <cp:revision>44</cp:revision>
  <cp:lastPrinted>2019-12-16T20:10:00Z</cp:lastPrinted>
  <dcterms:created xsi:type="dcterms:W3CDTF">2021-12-31T12:50:00Z</dcterms:created>
  <dcterms:modified xsi:type="dcterms:W3CDTF">2025-12-03T23:53:00Z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