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A5A41" w14:textId="52A24D58" w:rsidR="003F2EA9" w:rsidRDefault="0064228C">
      <w:r w:rsidRPr="0064228C">
        <w:rPr>
          <w:noProof/>
        </w:rPr>
        <w:drawing>
          <wp:inline distT="0" distB="0" distL="0" distR="0" wp14:anchorId="13FACC23" wp14:editId="1776117D">
            <wp:extent cx="2562583" cy="666843"/>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2583" cy="666843"/>
                    </a:xfrm>
                    <a:prstGeom prst="rect">
                      <a:avLst/>
                    </a:prstGeom>
                  </pic:spPr>
                </pic:pic>
              </a:graphicData>
            </a:graphic>
          </wp:inline>
        </w:drawing>
      </w:r>
      <w:r>
        <w:br/>
      </w:r>
    </w:p>
    <w:p w14:paraId="377E1158" w14:textId="7A6C37C7" w:rsidR="0064228C" w:rsidRDefault="0064228C"/>
    <w:p w14:paraId="24A4D331" w14:textId="77777777" w:rsidR="0064228C" w:rsidRDefault="0064228C"/>
    <w:p w14:paraId="198B9455" w14:textId="28250756" w:rsidR="0064228C" w:rsidRDefault="0064228C" w:rsidP="0064228C">
      <w:pPr>
        <w:jc w:val="center"/>
        <w:rPr>
          <w:b/>
          <w:bCs/>
          <w:sz w:val="72"/>
          <w:szCs w:val="72"/>
        </w:rPr>
      </w:pPr>
      <w:r w:rsidRPr="0064228C">
        <w:rPr>
          <w:b/>
          <w:bCs/>
          <w:sz w:val="72"/>
          <w:szCs w:val="72"/>
        </w:rPr>
        <w:t>Rapport de projet DE Stijl 2.0</w:t>
      </w:r>
    </w:p>
    <w:p w14:paraId="2F9726BD" w14:textId="38F13368" w:rsidR="0064228C" w:rsidRDefault="0064228C" w:rsidP="0064228C">
      <w:pPr>
        <w:jc w:val="center"/>
        <w:rPr>
          <w:sz w:val="36"/>
          <w:szCs w:val="36"/>
        </w:rPr>
      </w:pPr>
      <w:r w:rsidRPr="0064228C">
        <w:rPr>
          <w:sz w:val="36"/>
          <w:szCs w:val="36"/>
        </w:rPr>
        <w:t>21/02/2022</w:t>
      </w:r>
    </w:p>
    <w:p w14:paraId="184DE23E" w14:textId="52960C4B" w:rsidR="0064228C" w:rsidRDefault="0064228C" w:rsidP="0064228C">
      <w:pPr>
        <w:jc w:val="center"/>
        <w:rPr>
          <w:sz w:val="36"/>
          <w:szCs w:val="36"/>
        </w:rPr>
      </w:pPr>
    </w:p>
    <w:p w14:paraId="61627FE6" w14:textId="1AD17A04" w:rsidR="0064228C" w:rsidRDefault="0064228C" w:rsidP="0064228C">
      <w:pPr>
        <w:jc w:val="center"/>
        <w:rPr>
          <w:sz w:val="36"/>
          <w:szCs w:val="36"/>
        </w:rPr>
      </w:pPr>
    </w:p>
    <w:p w14:paraId="7142AEA9" w14:textId="263386FA" w:rsidR="0064228C" w:rsidRDefault="0064228C" w:rsidP="0064228C">
      <w:pPr>
        <w:jc w:val="center"/>
        <w:rPr>
          <w:sz w:val="36"/>
          <w:szCs w:val="36"/>
        </w:rPr>
      </w:pPr>
    </w:p>
    <w:p w14:paraId="21CDE8C8" w14:textId="736810D4" w:rsidR="0064228C" w:rsidRDefault="0064228C" w:rsidP="0064228C">
      <w:pPr>
        <w:jc w:val="center"/>
        <w:rPr>
          <w:sz w:val="36"/>
          <w:szCs w:val="36"/>
        </w:rPr>
      </w:pPr>
    </w:p>
    <w:p w14:paraId="7A5A7C7D" w14:textId="7C66C1C4" w:rsidR="0064228C" w:rsidRDefault="0064228C" w:rsidP="0064228C">
      <w:pPr>
        <w:jc w:val="center"/>
        <w:rPr>
          <w:sz w:val="36"/>
          <w:szCs w:val="36"/>
        </w:rPr>
      </w:pPr>
    </w:p>
    <w:p w14:paraId="0D246DDF" w14:textId="4997CC9E" w:rsidR="0064228C" w:rsidRDefault="0064228C" w:rsidP="0064228C">
      <w:pPr>
        <w:jc w:val="center"/>
        <w:rPr>
          <w:sz w:val="36"/>
          <w:szCs w:val="36"/>
        </w:rPr>
      </w:pPr>
    </w:p>
    <w:p w14:paraId="5F91A39C" w14:textId="713E8C2F" w:rsidR="0064228C" w:rsidRDefault="0064228C" w:rsidP="0064228C">
      <w:pPr>
        <w:jc w:val="center"/>
        <w:rPr>
          <w:sz w:val="36"/>
          <w:szCs w:val="36"/>
        </w:rPr>
      </w:pPr>
    </w:p>
    <w:p w14:paraId="7DE7BEFA" w14:textId="6246C90E" w:rsidR="0064228C" w:rsidRDefault="0064228C" w:rsidP="0064228C">
      <w:pPr>
        <w:rPr>
          <w:sz w:val="36"/>
          <w:szCs w:val="36"/>
        </w:rPr>
      </w:pPr>
    </w:p>
    <w:p w14:paraId="509BF826" w14:textId="77777777" w:rsidR="0064228C" w:rsidRDefault="0064228C" w:rsidP="0064228C">
      <w:pPr>
        <w:rPr>
          <w:sz w:val="36"/>
          <w:szCs w:val="36"/>
        </w:rPr>
      </w:pPr>
    </w:p>
    <w:p w14:paraId="2CC31250" w14:textId="77777777" w:rsidR="0064228C" w:rsidRDefault="0064228C" w:rsidP="0064228C">
      <w:pPr>
        <w:jc w:val="center"/>
        <w:rPr>
          <w:sz w:val="36"/>
          <w:szCs w:val="36"/>
        </w:rPr>
      </w:pPr>
    </w:p>
    <w:p w14:paraId="56B2AB16" w14:textId="015EA52E" w:rsidR="0064228C" w:rsidRPr="0064228C" w:rsidRDefault="0064228C" w:rsidP="0064228C">
      <w:pPr>
        <w:rPr>
          <w:b/>
          <w:bCs/>
          <w:sz w:val="36"/>
          <w:szCs w:val="36"/>
        </w:rPr>
      </w:pPr>
      <w:r w:rsidRPr="0064228C">
        <w:rPr>
          <w:b/>
          <w:bCs/>
          <w:sz w:val="36"/>
          <w:szCs w:val="36"/>
        </w:rPr>
        <w:t>4 IR A1</w:t>
      </w:r>
    </w:p>
    <w:p w14:paraId="26F3884A" w14:textId="00AEF267" w:rsidR="0064228C" w:rsidRPr="0064228C" w:rsidRDefault="0064228C" w:rsidP="0064228C">
      <w:pPr>
        <w:rPr>
          <w:sz w:val="32"/>
          <w:szCs w:val="32"/>
        </w:rPr>
      </w:pPr>
      <w:r w:rsidRPr="0064228C">
        <w:rPr>
          <w:b/>
          <w:bCs/>
          <w:sz w:val="32"/>
          <w:szCs w:val="32"/>
        </w:rPr>
        <w:t>EMERY Martin</w:t>
      </w:r>
      <w:r w:rsidRPr="0064228C">
        <w:rPr>
          <w:sz w:val="32"/>
          <w:szCs w:val="32"/>
        </w:rPr>
        <w:t xml:space="preserve"> (conception, …)</w:t>
      </w:r>
    </w:p>
    <w:p w14:paraId="639D8DEE" w14:textId="4E3C9863" w:rsidR="0064228C" w:rsidRPr="0064228C" w:rsidRDefault="0064228C" w:rsidP="0064228C">
      <w:pPr>
        <w:rPr>
          <w:sz w:val="32"/>
          <w:szCs w:val="32"/>
        </w:rPr>
      </w:pPr>
      <w:r w:rsidRPr="0064228C">
        <w:rPr>
          <w:b/>
          <w:bCs/>
          <w:sz w:val="32"/>
          <w:szCs w:val="32"/>
        </w:rPr>
        <w:t>PONTALIER Marie</w:t>
      </w:r>
      <w:r w:rsidRPr="0064228C">
        <w:rPr>
          <w:sz w:val="32"/>
          <w:szCs w:val="32"/>
        </w:rPr>
        <w:t xml:space="preserve"> (conception, …)</w:t>
      </w:r>
    </w:p>
    <w:p w14:paraId="05AEFD76" w14:textId="0A8BB063" w:rsidR="0064228C" w:rsidRDefault="0064228C" w:rsidP="0064228C">
      <w:pPr>
        <w:rPr>
          <w:sz w:val="32"/>
          <w:szCs w:val="32"/>
        </w:rPr>
      </w:pPr>
      <w:r w:rsidRPr="0064228C">
        <w:rPr>
          <w:b/>
          <w:bCs/>
          <w:sz w:val="32"/>
          <w:szCs w:val="32"/>
        </w:rPr>
        <w:t>TOMIETTO Vincent</w:t>
      </w:r>
      <w:r w:rsidRPr="0064228C">
        <w:rPr>
          <w:sz w:val="32"/>
          <w:szCs w:val="32"/>
        </w:rPr>
        <w:t xml:space="preserve"> (conception, …</w:t>
      </w:r>
    </w:p>
    <w:p w14:paraId="2BFA6CA1" w14:textId="41262BD6" w:rsidR="0064228C" w:rsidRDefault="0064228C" w:rsidP="0064228C">
      <w:pPr>
        <w:rPr>
          <w:sz w:val="32"/>
          <w:szCs w:val="32"/>
        </w:rPr>
      </w:pPr>
    </w:p>
    <w:p w14:paraId="706C984A" w14:textId="111B5023" w:rsidR="0064228C" w:rsidRDefault="0064228C" w:rsidP="0064228C">
      <w:pPr>
        <w:rPr>
          <w:sz w:val="32"/>
          <w:szCs w:val="32"/>
        </w:rPr>
      </w:pPr>
    </w:p>
    <w:sdt>
      <w:sdtPr>
        <w:rPr>
          <w:rFonts w:asciiTheme="minorHAnsi" w:eastAsiaTheme="minorHAnsi" w:hAnsiTheme="minorHAnsi" w:cstheme="minorBidi"/>
          <w:color w:val="auto"/>
          <w:sz w:val="22"/>
          <w:szCs w:val="22"/>
          <w:lang w:eastAsia="en-US"/>
        </w:rPr>
        <w:id w:val="-108119755"/>
        <w:docPartObj>
          <w:docPartGallery w:val="Table of Contents"/>
          <w:docPartUnique/>
        </w:docPartObj>
      </w:sdtPr>
      <w:sdtEndPr>
        <w:rPr>
          <w:b/>
          <w:bCs/>
        </w:rPr>
      </w:sdtEndPr>
      <w:sdtContent>
        <w:p w14:paraId="53CB691B" w14:textId="0C0CCF9A" w:rsidR="0064228C" w:rsidRDefault="0064228C">
          <w:pPr>
            <w:pStyle w:val="En-ttedetabledesmatires"/>
          </w:pPr>
          <w:r>
            <w:t>Table des matières</w:t>
          </w:r>
        </w:p>
        <w:p w14:paraId="0717F616" w14:textId="465B532B" w:rsidR="004F68AC" w:rsidRDefault="0064228C">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96270610" w:history="1">
            <w:r w:rsidR="004F68AC" w:rsidRPr="00975D16">
              <w:rPr>
                <w:rStyle w:val="Lienhypertexte"/>
                <w:rFonts w:cstheme="minorHAnsi"/>
                <w:b/>
                <w:bCs/>
                <w:noProof/>
              </w:rPr>
              <w:t>1.</w:t>
            </w:r>
            <w:r w:rsidR="004F68AC">
              <w:rPr>
                <w:rFonts w:eastAsiaTheme="minorEastAsia"/>
                <w:noProof/>
                <w:lang w:eastAsia="fr-FR"/>
              </w:rPr>
              <w:tab/>
            </w:r>
            <w:r w:rsidR="004F68AC" w:rsidRPr="00975D16">
              <w:rPr>
                <w:rStyle w:val="Lienhypertexte"/>
                <w:rFonts w:cstheme="minorHAnsi"/>
                <w:b/>
                <w:bCs/>
                <w:noProof/>
              </w:rPr>
              <w:t>Conception</w:t>
            </w:r>
            <w:r w:rsidR="004F68AC">
              <w:rPr>
                <w:noProof/>
                <w:webHidden/>
              </w:rPr>
              <w:tab/>
            </w:r>
            <w:r w:rsidR="004F68AC">
              <w:rPr>
                <w:noProof/>
                <w:webHidden/>
              </w:rPr>
              <w:fldChar w:fldCharType="begin"/>
            </w:r>
            <w:r w:rsidR="004F68AC">
              <w:rPr>
                <w:noProof/>
                <w:webHidden/>
              </w:rPr>
              <w:instrText xml:space="preserve"> PAGEREF _Toc96270610 \h </w:instrText>
            </w:r>
            <w:r w:rsidR="004F68AC">
              <w:rPr>
                <w:noProof/>
                <w:webHidden/>
              </w:rPr>
            </w:r>
            <w:r w:rsidR="004F68AC">
              <w:rPr>
                <w:noProof/>
                <w:webHidden/>
              </w:rPr>
              <w:fldChar w:fldCharType="separate"/>
            </w:r>
            <w:r w:rsidR="004F68AC">
              <w:rPr>
                <w:noProof/>
                <w:webHidden/>
              </w:rPr>
              <w:t>3</w:t>
            </w:r>
            <w:r w:rsidR="004F68AC">
              <w:rPr>
                <w:noProof/>
                <w:webHidden/>
              </w:rPr>
              <w:fldChar w:fldCharType="end"/>
            </w:r>
          </w:hyperlink>
        </w:p>
        <w:p w14:paraId="3D486E7A" w14:textId="12F805F2" w:rsidR="004F68AC" w:rsidRDefault="00596623">
          <w:pPr>
            <w:pStyle w:val="TM2"/>
            <w:tabs>
              <w:tab w:val="left" w:pos="880"/>
              <w:tab w:val="right" w:leader="dot" w:pos="9062"/>
            </w:tabs>
            <w:rPr>
              <w:rFonts w:eastAsiaTheme="minorEastAsia"/>
              <w:noProof/>
              <w:lang w:eastAsia="fr-FR"/>
            </w:rPr>
          </w:pPr>
          <w:hyperlink w:anchor="_Toc96270611" w:history="1">
            <w:r w:rsidR="004F68AC" w:rsidRPr="00975D16">
              <w:rPr>
                <w:rStyle w:val="Lienhypertexte"/>
                <w:rFonts w:cstheme="minorHAnsi"/>
                <w:b/>
                <w:bCs/>
                <w:noProof/>
              </w:rPr>
              <w:t>1.1</w:t>
            </w:r>
            <w:r w:rsidR="004F68AC">
              <w:rPr>
                <w:rFonts w:eastAsiaTheme="minorEastAsia"/>
                <w:noProof/>
                <w:lang w:eastAsia="fr-FR"/>
              </w:rPr>
              <w:tab/>
            </w:r>
            <w:r w:rsidR="004F68AC" w:rsidRPr="00975D16">
              <w:rPr>
                <w:rStyle w:val="Lienhypertexte"/>
                <w:rFonts w:cstheme="minorHAnsi"/>
                <w:b/>
                <w:bCs/>
                <w:noProof/>
              </w:rPr>
              <w:t>Diagramme fonctionnel général</w:t>
            </w:r>
            <w:r w:rsidR="004F68AC">
              <w:rPr>
                <w:noProof/>
                <w:webHidden/>
              </w:rPr>
              <w:tab/>
            </w:r>
            <w:r w:rsidR="004F68AC">
              <w:rPr>
                <w:noProof/>
                <w:webHidden/>
              </w:rPr>
              <w:fldChar w:fldCharType="begin"/>
            </w:r>
            <w:r w:rsidR="004F68AC">
              <w:rPr>
                <w:noProof/>
                <w:webHidden/>
              </w:rPr>
              <w:instrText xml:space="preserve"> PAGEREF _Toc96270611 \h </w:instrText>
            </w:r>
            <w:r w:rsidR="004F68AC">
              <w:rPr>
                <w:noProof/>
                <w:webHidden/>
              </w:rPr>
            </w:r>
            <w:r w:rsidR="004F68AC">
              <w:rPr>
                <w:noProof/>
                <w:webHidden/>
              </w:rPr>
              <w:fldChar w:fldCharType="separate"/>
            </w:r>
            <w:r w:rsidR="004F68AC">
              <w:rPr>
                <w:noProof/>
                <w:webHidden/>
              </w:rPr>
              <w:t>3</w:t>
            </w:r>
            <w:r w:rsidR="004F68AC">
              <w:rPr>
                <w:noProof/>
                <w:webHidden/>
              </w:rPr>
              <w:fldChar w:fldCharType="end"/>
            </w:r>
          </w:hyperlink>
        </w:p>
        <w:p w14:paraId="1EC318E9" w14:textId="44C5F7F7" w:rsidR="004F68AC" w:rsidRDefault="00596623">
          <w:pPr>
            <w:pStyle w:val="TM2"/>
            <w:tabs>
              <w:tab w:val="left" w:pos="880"/>
              <w:tab w:val="right" w:leader="dot" w:pos="9062"/>
            </w:tabs>
            <w:rPr>
              <w:rFonts w:eastAsiaTheme="minorEastAsia"/>
              <w:noProof/>
              <w:lang w:eastAsia="fr-FR"/>
            </w:rPr>
          </w:pPr>
          <w:hyperlink w:anchor="_Toc96270612" w:history="1">
            <w:r w:rsidR="004F68AC" w:rsidRPr="00975D16">
              <w:rPr>
                <w:rStyle w:val="Lienhypertexte"/>
                <w:rFonts w:cstheme="minorHAnsi"/>
                <w:b/>
                <w:bCs/>
                <w:noProof/>
              </w:rPr>
              <w:t>1.2</w:t>
            </w:r>
            <w:r w:rsidR="004F68AC">
              <w:rPr>
                <w:rFonts w:eastAsiaTheme="minorEastAsia"/>
                <w:noProof/>
                <w:lang w:eastAsia="fr-FR"/>
              </w:rPr>
              <w:tab/>
            </w:r>
            <w:r w:rsidR="004F68AC" w:rsidRPr="00975D16">
              <w:rPr>
                <w:rStyle w:val="Lienhypertexte"/>
                <w:rFonts w:cstheme="minorHAnsi"/>
                <w:b/>
                <w:bCs/>
                <w:noProof/>
              </w:rPr>
              <w:t>Groupe de threads gestion du moniteur</w:t>
            </w:r>
            <w:r w:rsidR="004F68AC">
              <w:rPr>
                <w:noProof/>
                <w:webHidden/>
              </w:rPr>
              <w:tab/>
            </w:r>
            <w:r w:rsidR="004F68AC">
              <w:rPr>
                <w:noProof/>
                <w:webHidden/>
              </w:rPr>
              <w:fldChar w:fldCharType="begin"/>
            </w:r>
            <w:r w:rsidR="004F68AC">
              <w:rPr>
                <w:noProof/>
                <w:webHidden/>
              </w:rPr>
              <w:instrText xml:space="preserve"> PAGEREF _Toc96270612 \h </w:instrText>
            </w:r>
            <w:r w:rsidR="004F68AC">
              <w:rPr>
                <w:noProof/>
                <w:webHidden/>
              </w:rPr>
            </w:r>
            <w:r w:rsidR="004F68AC">
              <w:rPr>
                <w:noProof/>
                <w:webHidden/>
              </w:rPr>
              <w:fldChar w:fldCharType="separate"/>
            </w:r>
            <w:r w:rsidR="004F68AC">
              <w:rPr>
                <w:noProof/>
                <w:webHidden/>
              </w:rPr>
              <w:t>3</w:t>
            </w:r>
            <w:r w:rsidR="004F68AC">
              <w:rPr>
                <w:noProof/>
                <w:webHidden/>
              </w:rPr>
              <w:fldChar w:fldCharType="end"/>
            </w:r>
          </w:hyperlink>
        </w:p>
        <w:p w14:paraId="3D9F6D46" w14:textId="44F2D8F7" w:rsidR="004F68AC" w:rsidRDefault="00596623">
          <w:pPr>
            <w:pStyle w:val="TM3"/>
            <w:tabs>
              <w:tab w:val="left" w:pos="1320"/>
              <w:tab w:val="right" w:leader="dot" w:pos="9062"/>
            </w:tabs>
            <w:rPr>
              <w:rFonts w:eastAsiaTheme="minorEastAsia"/>
              <w:noProof/>
              <w:lang w:eastAsia="fr-FR"/>
            </w:rPr>
          </w:pPr>
          <w:hyperlink w:anchor="_Toc96270613" w:history="1">
            <w:r w:rsidR="004F68AC" w:rsidRPr="00975D16">
              <w:rPr>
                <w:rStyle w:val="Lienhypertexte"/>
                <w:rFonts w:cstheme="minorHAnsi"/>
                <w:b/>
                <w:bCs/>
                <w:noProof/>
              </w:rPr>
              <w:t>1.2.1</w:t>
            </w:r>
            <w:r w:rsidR="004F68AC">
              <w:rPr>
                <w:rFonts w:eastAsiaTheme="minorEastAsia"/>
                <w:noProof/>
                <w:lang w:eastAsia="fr-FR"/>
              </w:rPr>
              <w:tab/>
            </w:r>
            <w:r w:rsidR="004F68AC" w:rsidRPr="00975D16">
              <w:rPr>
                <w:rStyle w:val="Lienhypertexte"/>
                <w:rFonts w:cstheme="minorHAnsi"/>
                <w:b/>
                <w:bCs/>
                <w:noProof/>
              </w:rPr>
              <w:t>Diagramme fonctionnel du groupe gestion moniteur</w:t>
            </w:r>
            <w:r w:rsidR="004F68AC">
              <w:rPr>
                <w:noProof/>
                <w:webHidden/>
              </w:rPr>
              <w:tab/>
            </w:r>
            <w:r w:rsidR="004F68AC">
              <w:rPr>
                <w:noProof/>
                <w:webHidden/>
              </w:rPr>
              <w:fldChar w:fldCharType="begin"/>
            </w:r>
            <w:r w:rsidR="004F68AC">
              <w:rPr>
                <w:noProof/>
                <w:webHidden/>
              </w:rPr>
              <w:instrText xml:space="preserve"> PAGEREF _Toc96270613 \h </w:instrText>
            </w:r>
            <w:r w:rsidR="004F68AC">
              <w:rPr>
                <w:noProof/>
                <w:webHidden/>
              </w:rPr>
            </w:r>
            <w:r w:rsidR="004F68AC">
              <w:rPr>
                <w:noProof/>
                <w:webHidden/>
              </w:rPr>
              <w:fldChar w:fldCharType="separate"/>
            </w:r>
            <w:r w:rsidR="004F68AC">
              <w:rPr>
                <w:noProof/>
                <w:webHidden/>
              </w:rPr>
              <w:t>3</w:t>
            </w:r>
            <w:r w:rsidR="004F68AC">
              <w:rPr>
                <w:noProof/>
                <w:webHidden/>
              </w:rPr>
              <w:fldChar w:fldCharType="end"/>
            </w:r>
          </w:hyperlink>
        </w:p>
        <w:p w14:paraId="282FECF9" w14:textId="403B39F8" w:rsidR="004F68AC" w:rsidRDefault="00596623">
          <w:pPr>
            <w:pStyle w:val="TM3"/>
            <w:tabs>
              <w:tab w:val="left" w:pos="1320"/>
              <w:tab w:val="right" w:leader="dot" w:pos="9062"/>
            </w:tabs>
            <w:rPr>
              <w:rFonts w:eastAsiaTheme="minorEastAsia"/>
              <w:noProof/>
              <w:lang w:eastAsia="fr-FR"/>
            </w:rPr>
          </w:pPr>
          <w:hyperlink w:anchor="_Toc96270614" w:history="1">
            <w:r w:rsidR="004F68AC" w:rsidRPr="00975D16">
              <w:rPr>
                <w:rStyle w:val="Lienhypertexte"/>
                <w:rFonts w:cstheme="minorHAnsi"/>
                <w:b/>
                <w:bCs/>
                <w:noProof/>
              </w:rPr>
              <w:t>1.2.2</w:t>
            </w:r>
            <w:r w:rsidR="004F68AC">
              <w:rPr>
                <w:rFonts w:eastAsiaTheme="minorEastAsia"/>
                <w:noProof/>
                <w:lang w:eastAsia="fr-FR"/>
              </w:rPr>
              <w:tab/>
            </w:r>
            <w:r w:rsidR="004F68AC" w:rsidRPr="00975D16">
              <w:rPr>
                <w:rStyle w:val="Lienhypertexte"/>
                <w:rFonts w:cstheme="minorHAnsi"/>
                <w:b/>
                <w:bCs/>
                <w:noProof/>
              </w:rPr>
              <w:t>Description des threads du groupe gestion moniteur</w:t>
            </w:r>
            <w:r w:rsidR="004F68AC">
              <w:rPr>
                <w:noProof/>
                <w:webHidden/>
              </w:rPr>
              <w:tab/>
            </w:r>
            <w:r w:rsidR="004F68AC">
              <w:rPr>
                <w:noProof/>
                <w:webHidden/>
              </w:rPr>
              <w:fldChar w:fldCharType="begin"/>
            </w:r>
            <w:r w:rsidR="004F68AC">
              <w:rPr>
                <w:noProof/>
                <w:webHidden/>
              </w:rPr>
              <w:instrText xml:space="preserve"> PAGEREF _Toc96270614 \h </w:instrText>
            </w:r>
            <w:r w:rsidR="004F68AC">
              <w:rPr>
                <w:noProof/>
                <w:webHidden/>
              </w:rPr>
            </w:r>
            <w:r w:rsidR="004F68AC">
              <w:rPr>
                <w:noProof/>
                <w:webHidden/>
              </w:rPr>
              <w:fldChar w:fldCharType="separate"/>
            </w:r>
            <w:r w:rsidR="004F68AC">
              <w:rPr>
                <w:noProof/>
                <w:webHidden/>
              </w:rPr>
              <w:t>3</w:t>
            </w:r>
            <w:r w:rsidR="004F68AC">
              <w:rPr>
                <w:noProof/>
                <w:webHidden/>
              </w:rPr>
              <w:fldChar w:fldCharType="end"/>
            </w:r>
          </w:hyperlink>
        </w:p>
        <w:p w14:paraId="51A2DE6E" w14:textId="3CF535C0" w:rsidR="004F68AC" w:rsidRDefault="00596623">
          <w:pPr>
            <w:pStyle w:val="TM3"/>
            <w:tabs>
              <w:tab w:val="left" w:pos="1320"/>
              <w:tab w:val="right" w:leader="dot" w:pos="9062"/>
            </w:tabs>
            <w:rPr>
              <w:rFonts w:eastAsiaTheme="minorEastAsia"/>
              <w:noProof/>
              <w:lang w:eastAsia="fr-FR"/>
            </w:rPr>
          </w:pPr>
          <w:hyperlink w:anchor="_Toc96270615" w:history="1">
            <w:r w:rsidR="004F68AC" w:rsidRPr="00975D16">
              <w:rPr>
                <w:rStyle w:val="Lienhypertexte"/>
                <w:rFonts w:cstheme="minorHAnsi"/>
                <w:b/>
                <w:bCs/>
                <w:noProof/>
              </w:rPr>
              <w:t>1.2.3</w:t>
            </w:r>
            <w:r w:rsidR="004F68AC">
              <w:rPr>
                <w:rFonts w:eastAsiaTheme="minorEastAsia"/>
                <w:noProof/>
                <w:lang w:eastAsia="fr-FR"/>
              </w:rPr>
              <w:tab/>
            </w:r>
            <w:r w:rsidR="004F68AC" w:rsidRPr="00975D16">
              <w:rPr>
                <w:rStyle w:val="Lienhypertexte"/>
                <w:rFonts w:cstheme="minorHAnsi"/>
                <w:b/>
                <w:bCs/>
                <w:noProof/>
              </w:rPr>
              <w:t>Diagrammes d’activités du groupe gestion moniteur</w:t>
            </w:r>
            <w:r w:rsidR="004F68AC">
              <w:rPr>
                <w:noProof/>
                <w:webHidden/>
              </w:rPr>
              <w:tab/>
            </w:r>
            <w:r w:rsidR="004F68AC">
              <w:rPr>
                <w:noProof/>
                <w:webHidden/>
              </w:rPr>
              <w:fldChar w:fldCharType="begin"/>
            </w:r>
            <w:r w:rsidR="004F68AC">
              <w:rPr>
                <w:noProof/>
                <w:webHidden/>
              </w:rPr>
              <w:instrText xml:space="preserve"> PAGEREF _Toc96270615 \h </w:instrText>
            </w:r>
            <w:r w:rsidR="004F68AC">
              <w:rPr>
                <w:noProof/>
                <w:webHidden/>
              </w:rPr>
            </w:r>
            <w:r w:rsidR="004F68AC">
              <w:rPr>
                <w:noProof/>
                <w:webHidden/>
              </w:rPr>
              <w:fldChar w:fldCharType="separate"/>
            </w:r>
            <w:r w:rsidR="004F68AC">
              <w:rPr>
                <w:noProof/>
                <w:webHidden/>
              </w:rPr>
              <w:t>3</w:t>
            </w:r>
            <w:r w:rsidR="004F68AC">
              <w:rPr>
                <w:noProof/>
                <w:webHidden/>
              </w:rPr>
              <w:fldChar w:fldCharType="end"/>
            </w:r>
          </w:hyperlink>
        </w:p>
        <w:p w14:paraId="703BF0DC" w14:textId="3108931D" w:rsidR="004F68AC" w:rsidRDefault="00596623">
          <w:pPr>
            <w:pStyle w:val="TM2"/>
            <w:tabs>
              <w:tab w:val="left" w:pos="880"/>
              <w:tab w:val="right" w:leader="dot" w:pos="9062"/>
            </w:tabs>
            <w:rPr>
              <w:rFonts w:eastAsiaTheme="minorEastAsia"/>
              <w:noProof/>
              <w:lang w:eastAsia="fr-FR"/>
            </w:rPr>
          </w:pPr>
          <w:hyperlink w:anchor="_Toc96270616" w:history="1">
            <w:r w:rsidR="004F68AC" w:rsidRPr="00975D16">
              <w:rPr>
                <w:rStyle w:val="Lienhypertexte"/>
                <w:rFonts w:cstheme="minorHAnsi"/>
                <w:b/>
                <w:bCs/>
                <w:noProof/>
              </w:rPr>
              <w:t>1.3</w:t>
            </w:r>
            <w:r w:rsidR="004F68AC">
              <w:rPr>
                <w:rFonts w:eastAsiaTheme="minorEastAsia"/>
                <w:noProof/>
                <w:lang w:eastAsia="fr-FR"/>
              </w:rPr>
              <w:tab/>
            </w:r>
            <w:r w:rsidR="004F68AC" w:rsidRPr="00975D16">
              <w:rPr>
                <w:rStyle w:val="Lienhypertexte"/>
                <w:rFonts w:cstheme="minorHAnsi"/>
                <w:b/>
                <w:bCs/>
                <w:noProof/>
              </w:rPr>
              <w:t>Groupe de threads gestion du robot</w:t>
            </w:r>
            <w:r w:rsidR="004F68AC">
              <w:rPr>
                <w:noProof/>
                <w:webHidden/>
              </w:rPr>
              <w:tab/>
            </w:r>
            <w:r w:rsidR="004F68AC">
              <w:rPr>
                <w:noProof/>
                <w:webHidden/>
              </w:rPr>
              <w:fldChar w:fldCharType="begin"/>
            </w:r>
            <w:r w:rsidR="004F68AC">
              <w:rPr>
                <w:noProof/>
                <w:webHidden/>
              </w:rPr>
              <w:instrText xml:space="preserve"> PAGEREF _Toc96270616 \h </w:instrText>
            </w:r>
            <w:r w:rsidR="004F68AC">
              <w:rPr>
                <w:noProof/>
                <w:webHidden/>
              </w:rPr>
            </w:r>
            <w:r w:rsidR="004F68AC">
              <w:rPr>
                <w:noProof/>
                <w:webHidden/>
              </w:rPr>
              <w:fldChar w:fldCharType="separate"/>
            </w:r>
            <w:r w:rsidR="004F68AC">
              <w:rPr>
                <w:noProof/>
                <w:webHidden/>
              </w:rPr>
              <w:t>3</w:t>
            </w:r>
            <w:r w:rsidR="004F68AC">
              <w:rPr>
                <w:noProof/>
                <w:webHidden/>
              </w:rPr>
              <w:fldChar w:fldCharType="end"/>
            </w:r>
          </w:hyperlink>
        </w:p>
        <w:p w14:paraId="46940C07" w14:textId="43CA15E6" w:rsidR="004F68AC" w:rsidRDefault="00596623">
          <w:pPr>
            <w:pStyle w:val="TM3"/>
            <w:tabs>
              <w:tab w:val="left" w:pos="1320"/>
              <w:tab w:val="right" w:leader="dot" w:pos="9062"/>
            </w:tabs>
            <w:rPr>
              <w:rFonts w:eastAsiaTheme="minorEastAsia"/>
              <w:noProof/>
              <w:lang w:eastAsia="fr-FR"/>
            </w:rPr>
          </w:pPr>
          <w:hyperlink w:anchor="_Toc96270617" w:history="1">
            <w:r w:rsidR="004F68AC" w:rsidRPr="00975D16">
              <w:rPr>
                <w:rStyle w:val="Lienhypertexte"/>
                <w:rFonts w:cstheme="minorHAnsi"/>
                <w:b/>
                <w:bCs/>
                <w:noProof/>
              </w:rPr>
              <w:t>1.3.1</w:t>
            </w:r>
            <w:r w:rsidR="004F68AC">
              <w:rPr>
                <w:rFonts w:eastAsiaTheme="minorEastAsia"/>
                <w:noProof/>
                <w:lang w:eastAsia="fr-FR"/>
              </w:rPr>
              <w:tab/>
            </w:r>
            <w:r w:rsidR="004F68AC" w:rsidRPr="00975D16">
              <w:rPr>
                <w:rStyle w:val="Lienhypertexte"/>
                <w:rFonts w:cstheme="minorHAnsi"/>
                <w:b/>
                <w:bCs/>
                <w:noProof/>
              </w:rPr>
              <w:t>Diagramme fonctionnel du groupe gestion robot</w:t>
            </w:r>
            <w:r w:rsidR="004F68AC">
              <w:rPr>
                <w:noProof/>
                <w:webHidden/>
              </w:rPr>
              <w:tab/>
            </w:r>
            <w:r w:rsidR="004F68AC">
              <w:rPr>
                <w:noProof/>
                <w:webHidden/>
              </w:rPr>
              <w:fldChar w:fldCharType="begin"/>
            </w:r>
            <w:r w:rsidR="004F68AC">
              <w:rPr>
                <w:noProof/>
                <w:webHidden/>
              </w:rPr>
              <w:instrText xml:space="preserve"> PAGEREF _Toc96270617 \h </w:instrText>
            </w:r>
            <w:r w:rsidR="004F68AC">
              <w:rPr>
                <w:noProof/>
                <w:webHidden/>
              </w:rPr>
            </w:r>
            <w:r w:rsidR="004F68AC">
              <w:rPr>
                <w:noProof/>
                <w:webHidden/>
              </w:rPr>
              <w:fldChar w:fldCharType="separate"/>
            </w:r>
            <w:r w:rsidR="004F68AC">
              <w:rPr>
                <w:noProof/>
                <w:webHidden/>
              </w:rPr>
              <w:t>3</w:t>
            </w:r>
            <w:r w:rsidR="004F68AC">
              <w:rPr>
                <w:noProof/>
                <w:webHidden/>
              </w:rPr>
              <w:fldChar w:fldCharType="end"/>
            </w:r>
          </w:hyperlink>
        </w:p>
        <w:p w14:paraId="389E35CB" w14:textId="4B6E4493" w:rsidR="004F68AC" w:rsidRDefault="00596623">
          <w:pPr>
            <w:pStyle w:val="TM3"/>
            <w:tabs>
              <w:tab w:val="left" w:pos="1320"/>
              <w:tab w:val="right" w:leader="dot" w:pos="9062"/>
            </w:tabs>
            <w:rPr>
              <w:rFonts w:eastAsiaTheme="minorEastAsia"/>
              <w:noProof/>
              <w:lang w:eastAsia="fr-FR"/>
            </w:rPr>
          </w:pPr>
          <w:hyperlink w:anchor="_Toc96270618" w:history="1">
            <w:r w:rsidR="004F68AC" w:rsidRPr="00975D16">
              <w:rPr>
                <w:rStyle w:val="Lienhypertexte"/>
                <w:rFonts w:cstheme="minorHAnsi"/>
                <w:b/>
                <w:bCs/>
                <w:noProof/>
              </w:rPr>
              <w:t>1.3.2</w:t>
            </w:r>
            <w:r w:rsidR="004F68AC">
              <w:rPr>
                <w:rFonts w:eastAsiaTheme="minorEastAsia"/>
                <w:noProof/>
                <w:lang w:eastAsia="fr-FR"/>
              </w:rPr>
              <w:tab/>
            </w:r>
            <w:r w:rsidR="004F68AC" w:rsidRPr="00975D16">
              <w:rPr>
                <w:rStyle w:val="Lienhypertexte"/>
                <w:rFonts w:cstheme="minorHAnsi"/>
                <w:b/>
                <w:bCs/>
                <w:noProof/>
              </w:rPr>
              <w:t>Description des threads du groupe gestion robot</w:t>
            </w:r>
            <w:r w:rsidR="004F68AC">
              <w:rPr>
                <w:noProof/>
                <w:webHidden/>
              </w:rPr>
              <w:tab/>
            </w:r>
            <w:r w:rsidR="004F68AC">
              <w:rPr>
                <w:noProof/>
                <w:webHidden/>
              </w:rPr>
              <w:fldChar w:fldCharType="begin"/>
            </w:r>
            <w:r w:rsidR="004F68AC">
              <w:rPr>
                <w:noProof/>
                <w:webHidden/>
              </w:rPr>
              <w:instrText xml:space="preserve"> PAGEREF _Toc96270618 \h </w:instrText>
            </w:r>
            <w:r w:rsidR="004F68AC">
              <w:rPr>
                <w:noProof/>
                <w:webHidden/>
              </w:rPr>
            </w:r>
            <w:r w:rsidR="004F68AC">
              <w:rPr>
                <w:noProof/>
                <w:webHidden/>
              </w:rPr>
              <w:fldChar w:fldCharType="separate"/>
            </w:r>
            <w:r w:rsidR="004F68AC">
              <w:rPr>
                <w:noProof/>
                <w:webHidden/>
              </w:rPr>
              <w:t>3</w:t>
            </w:r>
            <w:r w:rsidR="004F68AC">
              <w:rPr>
                <w:noProof/>
                <w:webHidden/>
              </w:rPr>
              <w:fldChar w:fldCharType="end"/>
            </w:r>
          </w:hyperlink>
        </w:p>
        <w:p w14:paraId="28829100" w14:textId="63018491" w:rsidR="004F68AC" w:rsidRDefault="00596623">
          <w:pPr>
            <w:pStyle w:val="TM3"/>
            <w:tabs>
              <w:tab w:val="left" w:pos="1320"/>
              <w:tab w:val="right" w:leader="dot" w:pos="9062"/>
            </w:tabs>
            <w:rPr>
              <w:rFonts w:eastAsiaTheme="minorEastAsia"/>
              <w:noProof/>
              <w:lang w:eastAsia="fr-FR"/>
            </w:rPr>
          </w:pPr>
          <w:hyperlink w:anchor="_Toc96270619" w:history="1">
            <w:r w:rsidR="004F68AC" w:rsidRPr="00975D16">
              <w:rPr>
                <w:rStyle w:val="Lienhypertexte"/>
                <w:rFonts w:cstheme="minorHAnsi"/>
                <w:b/>
                <w:bCs/>
                <w:noProof/>
              </w:rPr>
              <w:t>1.3.3</w:t>
            </w:r>
            <w:r w:rsidR="004F68AC">
              <w:rPr>
                <w:rFonts w:eastAsiaTheme="minorEastAsia"/>
                <w:noProof/>
                <w:lang w:eastAsia="fr-FR"/>
              </w:rPr>
              <w:tab/>
            </w:r>
            <w:r w:rsidR="004F68AC" w:rsidRPr="00975D16">
              <w:rPr>
                <w:rStyle w:val="Lienhypertexte"/>
                <w:rFonts w:cstheme="minorHAnsi"/>
                <w:b/>
                <w:bCs/>
                <w:noProof/>
              </w:rPr>
              <w:t>Diagrammes d’activité du groupe gestion robot</w:t>
            </w:r>
            <w:r w:rsidR="004F68AC">
              <w:rPr>
                <w:noProof/>
                <w:webHidden/>
              </w:rPr>
              <w:tab/>
            </w:r>
            <w:r w:rsidR="004F68AC">
              <w:rPr>
                <w:noProof/>
                <w:webHidden/>
              </w:rPr>
              <w:fldChar w:fldCharType="begin"/>
            </w:r>
            <w:r w:rsidR="004F68AC">
              <w:rPr>
                <w:noProof/>
                <w:webHidden/>
              </w:rPr>
              <w:instrText xml:space="preserve"> PAGEREF _Toc96270619 \h </w:instrText>
            </w:r>
            <w:r w:rsidR="004F68AC">
              <w:rPr>
                <w:noProof/>
                <w:webHidden/>
              </w:rPr>
            </w:r>
            <w:r w:rsidR="004F68AC">
              <w:rPr>
                <w:noProof/>
                <w:webHidden/>
              </w:rPr>
              <w:fldChar w:fldCharType="separate"/>
            </w:r>
            <w:r w:rsidR="004F68AC">
              <w:rPr>
                <w:noProof/>
                <w:webHidden/>
              </w:rPr>
              <w:t>3</w:t>
            </w:r>
            <w:r w:rsidR="004F68AC">
              <w:rPr>
                <w:noProof/>
                <w:webHidden/>
              </w:rPr>
              <w:fldChar w:fldCharType="end"/>
            </w:r>
          </w:hyperlink>
        </w:p>
        <w:p w14:paraId="34018830" w14:textId="6A7339FB" w:rsidR="004F68AC" w:rsidRDefault="00596623">
          <w:pPr>
            <w:pStyle w:val="TM2"/>
            <w:tabs>
              <w:tab w:val="left" w:pos="880"/>
              <w:tab w:val="right" w:leader="dot" w:pos="9062"/>
            </w:tabs>
            <w:rPr>
              <w:rFonts w:eastAsiaTheme="minorEastAsia"/>
              <w:noProof/>
              <w:lang w:eastAsia="fr-FR"/>
            </w:rPr>
          </w:pPr>
          <w:hyperlink w:anchor="_Toc96270620" w:history="1">
            <w:r w:rsidR="004F68AC" w:rsidRPr="00975D16">
              <w:rPr>
                <w:rStyle w:val="Lienhypertexte"/>
                <w:rFonts w:cstheme="minorHAnsi"/>
                <w:b/>
                <w:bCs/>
                <w:noProof/>
              </w:rPr>
              <w:t>1.4</w:t>
            </w:r>
            <w:r w:rsidR="004F68AC">
              <w:rPr>
                <w:rFonts w:eastAsiaTheme="minorEastAsia"/>
                <w:noProof/>
                <w:lang w:eastAsia="fr-FR"/>
              </w:rPr>
              <w:tab/>
            </w:r>
            <w:r w:rsidR="004F68AC" w:rsidRPr="00975D16">
              <w:rPr>
                <w:rStyle w:val="Lienhypertexte"/>
                <w:rFonts w:cstheme="minorHAnsi"/>
                <w:b/>
                <w:bCs/>
                <w:noProof/>
              </w:rPr>
              <w:t>Groupe de threads vision</w:t>
            </w:r>
            <w:r w:rsidR="004F68AC">
              <w:rPr>
                <w:noProof/>
                <w:webHidden/>
              </w:rPr>
              <w:tab/>
            </w:r>
            <w:r w:rsidR="004F68AC">
              <w:rPr>
                <w:noProof/>
                <w:webHidden/>
              </w:rPr>
              <w:fldChar w:fldCharType="begin"/>
            </w:r>
            <w:r w:rsidR="004F68AC">
              <w:rPr>
                <w:noProof/>
                <w:webHidden/>
              </w:rPr>
              <w:instrText xml:space="preserve"> PAGEREF _Toc96270620 \h </w:instrText>
            </w:r>
            <w:r w:rsidR="004F68AC">
              <w:rPr>
                <w:noProof/>
                <w:webHidden/>
              </w:rPr>
            </w:r>
            <w:r w:rsidR="004F68AC">
              <w:rPr>
                <w:noProof/>
                <w:webHidden/>
              </w:rPr>
              <w:fldChar w:fldCharType="separate"/>
            </w:r>
            <w:r w:rsidR="004F68AC">
              <w:rPr>
                <w:noProof/>
                <w:webHidden/>
              </w:rPr>
              <w:t>3</w:t>
            </w:r>
            <w:r w:rsidR="004F68AC">
              <w:rPr>
                <w:noProof/>
                <w:webHidden/>
              </w:rPr>
              <w:fldChar w:fldCharType="end"/>
            </w:r>
          </w:hyperlink>
        </w:p>
        <w:p w14:paraId="39D27573" w14:textId="63959F81" w:rsidR="004F68AC" w:rsidRDefault="00596623">
          <w:pPr>
            <w:pStyle w:val="TM3"/>
            <w:tabs>
              <w:tab w:val="left" w:pos="1320"/>
              <w:tab w:val="right" w:leader="dot" w:pos="9062"/>
            </w:tabs>
            <w:rPr>
              <w:rFonts w:eastAsiaTheme="minorEastAsia"/>
              <w:noProof/>
              <w:lang w:eastAsia="fr-FR"/>
            </w:rPr>
          </w:pPr>
          <w:hyperlink w:anchor="_Toc96270621" w:history="1">
            <w:r w:rsidR="004F68AC" w:rsidRPr="00975D16">
              <w:rPr>
                <w:rStyle w:val="Lienhypertexte"/>
                <w:rFonts w:cstheme="minorHAnsi"/>
                <w:b/>
                <w:bCs/>
                <w:noProof/>
              </w:rPr>
              <w:t>1.4.1</w:t>
            </w:r>
            <w:r w:rsidR="004F68AC">
              <w:rPr>
                <w:rFonts w:eastAsiaTheme="minorEastAsia"/>
                <w:noProof/>
                <w:lang w:eastAsia="fr-FR"/>
              </w:rPr>
              <w:tab/>
            </w:r>
            <w:r w:rsidR="004F68AC" w:rsidRPr="00975D16">
              <w:rPr>
                <w:rStyle w:val="Lienhypertexte"/>
                <w:rFonts w:cstheme="minorHAnsi"/>
                <w:b/>
                <w:bCs/>
                <w:noProof/>
              </w:rPr>
              <w:t>Diagramme fonctionnel du groupe vision</w:t>
            </w:r>
            <w:r w:rsidR="004F68AC">
              <w:rPr>
                <w:noProof/>
                <w:webHidden/>
              </w:rPr>
              <w:tab/>
            </w:r>
            <w:r w:rsidR="004F68AC">
              <w:rPr>
                <w:noProof/>
                <w:webHidden/>
              </w:rPr>
              <w:fldChar w:fldCharType="begin"/>
            </w:r>
            <w:r w:rsidR="004F68AC">
              <w:rPr>
                <w:noProof/>
                <w:webHidden/>
              </w:rPr>
              <w:instrText xml:space="preserve"> PAGEREF _Toc96270621 \h </w:instrText>
            </w:r>
            <w:r w:rsidR="004F68AC">
              <w:rPr>
                <w:noProof/>
                <w:webHidden/>
              </w:rPr>
            </w:r>
            <w:r w:rsidR="004F68AC">
              <w:rPr>
                <w:noProof/>
                <w:webHidden/>
              </w:rPr>
              <w:fldChar w:fldCharType="separate"/>
            </w:r>
            <w:r w:rsidR="004F68AC">
              <w:rPr>
                <w:noProof/>
                <w:webHidden/>
              </w:rPr>
              <w:t>3</w:t>
            </w:r>
            <w:r w:rsidR="004F68AC">
              <w:rPr>
                <w:noProof/>
                <w:webHidden/>
              </w:rPr>
              <w:fldChar w:fldCharType="end"/>
            </w:r>
          </w:hyperlink>
        </w:p>
        <w:p w14:paraId="59F098B7" w14:textId="3A1B5953" w:rsidR="004F68AC" w:rsidRDefault="00596623">
          <w:pPr>
            <w:pStyle w:val="TM3"/>
            <w:tabs>
              <w:tab w:val="left" w:pos="1320"/>
              <w:tab w:val="right" w:leader="dot" w:pos="9062"/>
            </w:tabs>
            <w:rPr>
              <w:rFonts w:eastAsiaTheme="minorEastAsia"/>
              <w:noProof/>
              <w:lang w:eastAsia="fr-FR"/>
            </w:rPr>
          </w:pPr>
          <w:hyperlink w:anchor="_Toc96270622" w:history="1">
            <w:r w:rsidR="004F68AC" w:rsidRPr="00975D16">
              <w:rPr>
                <w:rStyle w:val="Lienhypertexte"/>
                <w:rFonts w:cstheme="minorHAnsi"/>
                <w:b/>
                <w:bCs/>
                <w:noProof/>
              </w:rPr>
              <w:t>1.4.2</w:t>
            </w:r>
            <w:r w:rsidR="004F68AC">
              <w:rPr>
                <w:rFonts w:eastAsiaTheme="minorEastAsia"/>
                <w:noProof/>
                <w:lang w:eastAsia="fr-FR"/>
              </w:rPr>
              <w:tab/>
            </w:r>
            <w:r w:rsidR="004F68AC" w:rsidRPr="00975D16">
              <w:rPr>
                <w:rStyle w:val="Lienhypertexte"/>
                <w:rFonts w:cstheme="minorHAnsi"/>
                <w:b/>
                <w:bCs/>
                <w:noProof/>
              </w:rPr>
              <w:t>Description des threads du groupe vision</w:t>
            </w:r>
            <w:r w:rsidR="004F68AC">
              <w:rPr>
                <w:noProof/>
                <w:webHidden/>
              </w:rPr>
              <w:tab/>
            </w:r>
            <w:r w:rsidR="004F68AC">
              <w:rPr>
                <w:noProof/>
                <w:webHidden/>
              </w:rPr>
              <w:fldChar w:fldCharType="begin"/>
            </w:r>
            <w:r w:rsidR="004F68AC">
              <w:rPr>
                <w:noProof/>
                <w:webHidden/>
              </w:rPr>
              <w:instrText xml:space="preserve"> PAGEREF _Toc96270622 \h </w:instrText>
            </w:r>
            <w:r w:rsidR="004F68AC">
              <w:rPr>
                <w:noProof/>
                <w:webHidden/>
              </w:rPr>
            </w:r>
            <w:r w:rsidR="004F68AC">
              <w:rPr>
                <w:noProof/>
                <w:webHidden/>
              </w:rPr>
              <w:fldChar w:fldCharType="separate"/>
            </w:r>
            <w:r w:rsidR="004F68AC">
              <w:rPr>
                <w:noProof/>
                <w:webHidden/>
              </w:rPr>
              <w:t>3</w:t>
            </w:r>
            <w:r w:rsidR="004F68AC">
              <w:rPr>
                <w:noProof/>
                <w:webHidden/>
              </w:rPr>
              <w:fldChar w:fldCharType="end"/>
            </w:r>
          </w:hyperlink>
        </w:p>
        <w:p w14:paraId="7E1F7972" w14:textId="0BD0A2E7" w:rsidR="004F68AC" w:rsidRDefault="00596623">
          <w:pPr>
            <w:pStyle w:val="TM3"/>
            <w:tabs>
              <w:tab w:val="left" w:pos="1320"/>
              <w:tab w:val="right" w:leader="dot" w:pos="9062"/>
            </w:tabs>
            <w:rPr>
              <w:rFonts w:eastAsiaTheme="minorEastAsia"/>
              <w:noProof/>
              <w:lang w:eastAsia="fr-FR"/>
            </w:rPr>
          </w:pPr>
          <w:hyperlink w:anchor="_Toc96270623" w:history="1">
            <w:r w:rsidR="004F68AC" w:rsidRPr="00975D16">
              <w:rPr>
                <w:rStyle w:val="Lienhypertexte"/>
                <w:rFonts w:cstheme="minorHAnsi"/>
                <w:b/>
                <w:bCs/>
                <w:noProof/>
              </w:rPr>
              <w:t>1.4.3</w:t>
            </w:r>
            <w:r w:rsidR="004F68AC">
              <w:rPr>
                <w:rFonts w:eastAsiaTheme="minorEastAsia"/>
                <w:noProof/>
                <w:lang w:eastAsia="fr-FR"/>
              </w:rPr>
              <w:tab/>
            </w:r>
            <w:r w:rsidR="004F68AC" w:rsidRPr="00975D16">
              <w:rPr>
                <w:rStyle w:val="Lienhypertexte"/>
                <w:rFonts w:cstheme="minorHAnsi"/>
                <w:b/>
                <w:bCs/>
                <w:noProof/>
              </w:rPr>
              <w:t>Diagrammes d’activité du groupe vision</w:t>
            </w:r>
            <w:r w:rsidR="004F68AC">
              <w:rPr>
                <w:noProof/>
                <w:webHidden/>
              </w:rPr>
              <w:tab/>
            </w:r>
            <w:r w:rsidR="004F68AC">
              <w:rPr>
                <w:noProof/>
                <w:webHidden/>
              </w:rPr>
              <w:fldChar w:fldCharType="begin"/>
            </w:r>
            <w:r w:rsidR="004F68AC">
              <w:rPr>
                <w:noProof/>
                <w:webHidden/>
              </w:rPr>
              <w:instrText xml:space="preserve"> PAGEREF _Toc96270623 \h </w:instrText>
            </w:r>
            <w:r w:rsidR="004F68AC">
              <w:rPr>
                <w:noProof/>
                <w:webHidden/>
              </w:rPr>
            </w:r>
            <w:r w:rsidR="004F68AC">
              <w:rPr>
                <w:noProof/>
                <w:webHidden/>
              </w:rPr>
              <w:fldChar w:fldCharType="separate"/>
            </w:r>
            <w:r w:rsidR="004F68AC">
              <w:rPr>
                <w:noProof/>
                <w:webHidden/>
              </w:rPr>
              <w:t>3</w:t>
            </w:r>
            <w:r w:rsidR="004F68AC">
              <w:rPr>
                <w:noProof/>
                <w:webHidden/>
              </w:rPr>
              <w:fldChar w:fldCharType="end"/>
            </w:r>
          </w:hyperlink>
        </w:p>
        <w:p w14:paraId="188309DF" w14:textId="7BB29FB8" w:rsidR="004F68AC" w:rsidRDefault="00596623">
          <w:pPr>
            <w:pStyle w:val="TM1"/>
            <w:tabs>
              <w:tab w:val="left" w:pos="440"/>
              <w:tab w:val="right" w:leader="dot" w:pos="9062"/>
            </w:tabs>
            <w:rPr>
              <w:rFonts w:eastAsiaTheme="minorEastAsia"/>
              <w:noProof/>
              <w:lang w:eastAsia="fr-FR"/>
            </w:rPr>
          </w:pPr>
          <w:hyperlink w:anchor="_Toc96270624" w:history="1">
            <w:r w:rsidR="004F68AC" w:rsidRPr="00975D16">
              <w:rPr>
                <w:rStyle w:val="Lienhypertexte"/>
                <w:rFonts w:cstheme="minorHAnsi"/>
                <w:b/>
                <w:bCs/>
                <w:noProof/>
              </w:rPr>
              <w:t>2.</w:t>
            </w:r>
            <w:r w:rsidR="004F68AC">
              <w:rPr>
                <w:rFonts w:eastAsiaTheme="minorEastAsia"/>
                <w:noProof/>
                <w:lang w:eastAsia="fr-FR"/>
              </w:rPr>
              <w:tab/>
            </w:r>
            <w:r w:rsidR="004F68AC" w:rsidRPr="00975D16">
              <w:rPr>
                <w:rStyle w:val="Lienhypertexte"/>
                <w:rFonts w:cstheme="minorHAnsi"/>
                <w:b/>
                <w:bCs/>
                <w:noProof/>
              </w:rPr>
              <w:t>Transformation AADL vers Xenomai</w:t>
            </w:r>
            <w:r w:rsidR="004F68AC">
              <w:rPr>
                <w:noProof/>
                <w:webHidden/>
              </w:rPr>
              <w:tab/>
            </w:r>
            <w:r w:rsidR="004F68AC">
              <w:rPr>
                <w:noProof/>
                <w:webHidden/>
              </w:rPr>
              <w:fldChar w:fldCharType="begin"/>
            </w:r>
            <w:r w:rsidR="004F68AC">
              <w:rPr>
                <w:noProof/>
                <w:webHidden/>
              </w:rPr>
              <w:instrText xml:space="preserve"> PAGEREF _Toc96270624 \h </w:instrText>
            </w:r>
            <w:r w:rsidR="004F68AC">
              <w:rPr>
                <w:noProof/>
                <w:webHidden/>
              </w:rPr>
            </w:r>
            <w:r w:rsidR="004F68AC">
              <w:rPr>
                <w:noProof/>
                <w:webHidden/>
              </w:rPr>
              <w:fldChar w:fldCharType="separate"/>
            </w:r>
            <w:r w:rsidR="004F68AC">
              <w:rPr>
                <w:noProof/>
                <w:webHidden/>
              </w:rPr>
              <w:t>4</w:t>
            </w:r>
            <w:r w:rsidR="004F68AC">
              <w:rPr>
                <w:noProof/>
                <w:webHidden/>
              </w:rPr>
              <w:fldChar w:fldCharType="end"/>
            </w:r>
          </w:hyperlink>
        </w:p>
        <w:p w14:paraId="761E626F" w14:textId="7FC3D091" w:rsidR="004F68AC" w:rsidRDefault="00596623">
          <w:pPr>
            <w:pStyle w:val="TM2"/>
            <w:tabs>
              <w:tab w:val="left" w:pos="880"/>
              <w:tab w:val="right" w:leader="dot" w:pos="9062"/>
            </w:tabs>
            <w:rPr>
              <w:rFonts w:eastAsiaTheme="minorEastAsia"/>
              <w:noProof/>
              <w:lang w:eastAsia="fr-FR"/>
            </w:rPr>
          </w:pPr>
          <w:hyperlink w:anchor="_Toc96270625" w:history="1">
            <w:r w:rsidR="004F68AC" w:rsidRPr="00975D16">
              <w:rPr>
                <w:rStyle w:val="Lienhypertexte"/>
                <w:rFonts w:cstheme="minorHAnsi"/>
                <w:b/>
                <w:bCs/>
                <w:noProof/>
              </w:rPr>
              <w:t>2.1</w:t>
            </w:r>
            <w:r w:rsidR="004F68AC">
              <w:rPr>
                <w:rFonts w:eastAsiaTheme="minorEastAsia"/>
                <w:noProof/>
                <w:lang w:eastAsia="fr-FR"/>
              </w:rPr>
              <w:tab/>
            </w:r>
            <w:r w:rsidR="004F68AC" w:rsidRPr="00975D16">
              <w:rPr>
                <w:rStyle w:val="Lienhypertexte"/>
                <w:rFonts w:cstheme="minorHAnsi"/>
                <w:b/>
                <w:bCs/>
                <w:noProof/>
              </w:rPr>
              <w:t>Thread</w:t>
            </w:r>
            <w:r w:rsidR="004F68AC">
              <w:rPr>
                <w:noProof/>
                <w:webHidden/>
              </w:rPr>
              <w:tab/>
            </w:r>
            <w:r w:rsidR="004F68AC">
              <w:rPr>
                <w:noProof/>
                <w:webHidden/>
              </w:rPr>
              <w:fldChar w:fldCharType="begin"/>
            </w:r>
            <w:r w:rsidR="004F68AC">
              <w:rPr>
                <w:noProof/>
                <w:webHidden/>
              </w:rPr>
              <w:instrText xml:space="preserve"> PAGEREF _Toc96270625 \h </w:instrText>
            </w:r>
            <w:r w:rsidR="004F68AC">
              <w:rPr>
                <w:noProof/>
                <w:webHidden/>
              </w:rPr>
            </w:r>
            <w:r w:rsidR="004F68AC">
              <w:rPr>
                <w:noProof/>
                <w:webHidden/>
              </w:rPr>
              <w:fldChar w:fldCharType="separate"/>
            </w:r>
            <w:r w:rsidR="004F68AC">
              <w:rPr>
                <w:noProof/>
                <w:webHidden/>
              </w:rPr>
              <w:t>4</w:t>
            </w:r>
            <w:r w:rsidR="004F68AC">
              <w:rPr>
                <w:noProof/>
                <w:webHidden/>
              </w:rPr>
              <w:fldChar w:fldCharType="end"/>
            </w:r>
          </w:hyperlink>
        </w:p>
        <w:p w14:paraId="06B345E5" w14:textId="25A28C26" w:rsidR="004F68AC" w:rsidRDefault="00596623">
          <w:pPr>
            <w:pStyle w:val="TM3"/>
            <w:tabs>
              <w:tab w:val="left" w:pos="1320"/>
              <w:tab w:val="right" w:leader="dot" w:pos="9062"/>
            </w:tabs>
            <w:rPr>
              <w:rFonts w:eastAsiaTheme="minorEastAsia"/>
              <w:noProof/>
              <w:lang w:eastAsia="fr-FR"/>
            </w:rPr>
          </w:pPr>
          <w:hyperlink w:anchor="_Toc96270626" w:history="1">
            <w:r w:rsidR="004F68AC" w:rsidRPr="00975D16">
              <w:rPr>
                <w:rStyle w:val="Lienhypertexte"/>
                <w:rFonts w:cstheme="minorHAnsi"/>
                <w:b/>
                <w:bCs/>
                <w:noProof/>
              </w:rPr>
              <w:t>2.1.1</w:t>
            </w:r>
            <w:r w:rsidR="004F68AC">
              <w:rPr>
                <w:rFonts w:eastAsiaTheme="minorEastAsia"/>
                <w:noProof/>
                <w:lang w:eastAsia="fr-FR"/>
              </w:rPr>
              <w:tab/>
            </w:r>
            <w:r w:rsidR="004F68AC" w:rsidRPr="00975D16">
              <w:rPr>
                <w:rStyle w:val="Lienhypertexte"/>
                <w:rFonts w:cstheme="minorHAnsi"/>
                <w:b/>
                <w:bCs/>
                <w:noProof/>
              </w:rPr>
              <w:t>Instanciation et démarrage</w:t>
            </w:r>
            <w:r w:rsidR="004F68AC">
              <w:rPr>
                <w:noProof/>
                <w:webHidden/>
              </w:rPr>
              <w:tab/>
            </w:r>
            <w:r w:rsidR="004F68AC">
              <w:rPr>
                <w:noProof/>
                <w:webHidden/>
              </w:rPr>
              <w:fldChar w:fldCharType="begin"/>
            </w:r>
            <w:r w:rsidR="004F68AC">
              <w:rPr>
                <w:noProof/>
                <w:webHidden/>
              </w:rPr>
              <w:instrText xml:space="preserve"> PAGEREF _Toc96270626 \h </w:instrText>
            </w:r>
            <w:r w:rsidR="004F68AC">
              <w:rPr>
                <w:noProof/>
                <w:webHidden/>
              </w:rPr>
            </w:r>
            <w:r w:rsidR="004F68AC">
              <w:rPr>
                <w:noProof/>
                <w:webHidden/>
              </w:rPr>
              <w:fldChar w:fldCharType="separate"/>
            </w:r>
            <w:r w:rsidR="004F68AC">
              <w:rPr>
                <w:noProof/>
                <w:webHidden/>
              </w:rPr>
              <w:t>4</w:t>
            </w:r>
            <w:r w:rsidR="004F68AC">
              <w:rPr>
                <w:noProof/>
                <w:webHidden/>
              </w:rPr>
              <w:fldChar w:fldCharType="end"/>
            </w:r>
          </w:hyperlink>
        </w:p>
        <w:p w14:paraId="268D288D" w14:textId="6F845AA1" w:rsidR="004F68AC" w:rsidRDefault="00596623">
          <w:pPr>
            <w:pStyle w:val="TM3"/>
            <w:tabs>
              <w:tab w:val="left" w:pos="1320"/>
              <w:tab w:val="right" w:leader="dot" w:pos="9062"/>
            </w:tabs>
            <w:rPr>
              <w:rFonts w:eastAsiaTheme="minorEastAsia"/>
              <w:noProof/>
              <w:lang w:eastAsia="fr-FR"/>
            </w:rPr>
          </w:pPr>
          <w:hyperlink w:anchor="_Toc96270627" w:history="1">
            <w:r w:rsidR="004F68AC" w:rsidRPr="00975D16">
              <w:rPr>
                <w:rStyle w:val="Lienhypertexte"/>
                <w:rFonts w:cstheme="minorHAnsi"/>
                <w:b/>
                <w:bCs/>
                <w:noProof/>
              </w:rPr>
              <w:t>2.1.2</w:t>
            </w:r>
            <w:r w:rsidR="004F68AC">
              <w:rPr>
                <w:rFonts w:eastAsiaTheme="minorEastAsia"/>
                <w:noProof/>
                <w:lang w:eastAsia="fr-FR"/>
              </w:rPr>
              <w:tab/>
            </w:r>
            <w:r w:rsidR="004F68AC" w:rsidRPr="00975D16">
              <w:rPr>
                <w:rStyle w:val="Lienhypertexte"/>
                <w:rFonts w:cstheme="minorHAnsi"/>
                <w:b/>
                <w:bCs/>
                <w:noProof/>
              </w:rPr>
              <w:t>Code à exécuter</w:t>
            </w:r>
            <w:r w:rsidR="004F68AC">
              <w:rPr>
                <w:noProof/>
                <w:webHidden/>
              </w:rPr>
              <w:tab/>
            </w:r>
            <w:r w:rsidR="004F68AC">
              <w:rPr>
                <w:noProof/>
                <w:webHidden/>
              </w:rPr>
              <w:fldChar w:fldCharType="begin"/>
            </w:r>
            <w:r w:rsidR="004F68AC">
              <w:rPr>
                <w:noProof/>
                <w:webHidden/>
              </w:rPr>
              <w:instrText xml:space="preserve"> PAGEREF _Toc96270627 \h </w:instrText>
            </w:r>
            <w:r w:rsidR="004F68AC">
              <w:rPr>
                <w:noProof/>
                <w:webHidden/>
              </w:rPr>
            </w:r>
            <w:r w:rsidR="004F68AC">
              <w:rPr>
                <w:noProof/>
                <w:webHidden/>
              </w:rPr>
              <w:fldChar w:fldCharType="separate"/>
            </w:r>
            <w:r w:rsidR="004F68AC">
              <w:rPr>
                <w:noProof/>
                <w:webHidden/>
              </w:rPr>
              <w:t>4</w:t>
            </w:r>
            <w:r w:rsidR="004F68AC">
              <w:rPr>
                <w:noProof/>
                <w:webHidden/>
              </w:rPr>
              <w:fldChar w:fldCharType="end"/>
            </w:r>
          </w:hyperlink>
        </w:p>
        <w:p w14:paraId="10597235" w14:textId="47466B4B" w:rsidR="004F68AC" w:rsidRDefault="00596623">
          <w:pPr>
            <w:pStyle w:val="TM3"/>
            <w:tabs>
              <w:tab w:val="left" w:pos="1320"/>
              <w:tab w:val="right" w:leader="dot" w:pos="9062"/>
            </w:tabs>
            <w:rPr>
              <w:rFonts w:eastAsiaTheme="minorEastAsia"/>
              <w:noProof/>
              <w:lang w:eastAsia="fr-FR"/>
            </w:rPr>
          </w:pPr>
          <w:hyperlink w:anchor="_Toc96270628" w:history="1">
            <w:r w:rsidR="004F68AC" w:rsidRPr="00975D16">
              <w:rPr>
                <w:rStyle w:val="Lienhypertexte"/>
                <w:rFonts w:cstheme="minorHAnsi"/>
                <w:b/>
                <w:bCs/>
                <w:noProof/>
              </w:rPr>
              <w:t>2.1.3</w:t>
            </w:r>
            <w:r w:rsidR="004F68AC">
              <w:rPr>
                <w:rFonts w:eastAsiaTheme="minorEastAsia"/>
                <w:noProof/>
                <w:lang w:eastAsia="fr-FR"/>
              </w:rPr>
              <w:tab/>
            </w:r>
            <w:r w:rsidR="004F68AC" w:rsidRPr="00975D16">
              <w:rPr>
                <w:rStyle w:val="Lienhypertexte"/>
                <w:rFonts w:cstheme="minorHAnsi"/>
                <w:b/>
                <w:bCs/>
                <w:noProof/>
              </w:rPr>
              <w:t>Niveau de priorités</w:t>
            </w:r>
            <w:r w:rsidR="004F68AC">
              <w:rPr>
                <w:noProof/>
                <w:webHidden/>
              </w:rPr>
              <w:tab/>
            </w:r>
            <w:r w:rsidR="004F68AC">
              <w:rPr>
                <w:noProof/>
                <w:webHidden/>
              </w:rPr>
              <w:fldChar w:fldCharType="begin"/>
            </w:r>
            <w:r w:rsidR="004F68AC">
              <w:rPr>
                <w:noProof/>
                <w:webHidden/>
              </w:rPr>
              <w:instrText xml:space="preserve"> PAGEREF _Toc96270628 \h </w:instrText>
            </w:r>
            <w:r w:rsidR="004F68AC">
              <w:rPr>
                <w:noProof/>
                <w:webHidden/>
              </w:rPr>
            </w:r>
            <w:r w:rsidR="004F68AC">
              <w:rPr>
                <w:noProof/>
                <w:webHidden/>
              </w:rPr>
              <w:fldChar w:fldCharType="separate"/>
            </w:r>
            <w:r w:rsidR="004F68AC">
              <w:rPr>
                <w:noProof/>
                <w:webHidden/>
              </w:rPr>
              <w:t>4</w:t>
            </w:r>
            <w:r w:rsidR="004F68AC">
              <w:rPr>
                <w:noProof/>
                <w:webHidden/>
              </w:rPr>
              <w:fldChar w:fldCharType="end"/>
            </w:r>
          </w:hyperlink>
        </w:p>
        <w:p w14:paraId="527F0B95" w14:textId="501B1475" w:rsidR="004F68AC" w:rsidRDefault="00596623">
          <w:pPr>
            <w:pStyle w:val="TM3"/>
            <w:tabs>
              <w:tab w:val="left" w:pos="1320"/>
              <w:tab w:val="right" w:leader="dot" w:pos="9062"/>
            </w:tabs>
            <w:rPr>
              <w:rFonts w:eastAsiaTheme="minorEastAsia"/>
              <w:noProof/>
              <w:lang w:eastAsia="fr-FR"/>
            </w:rPr>
          </w:pPr>
          <w:hyperlink w:anchor="_Toc96270629" w:history="1">
            <w:r w:rsidR="004F68AC" w:rsidRPr="00975D16">
              <w:rPr>
                <w:rStyle w:val="Lienhypertexte"/>
                <w:rFonts w:cstheme="minorHAnsi"/>
                <w:b/>
                <w:bCs/>
                <w:noProof/>
              </w:rPr>
              <w:t>2.1.4</w:t>
            </w:r>
            <w:r w:rsidR="004F68AC">
              <w:rPr>
                <w:rFonts w:eastAsiaTheme="minorEastAsia"/>
                <w:noProof/>
                <w:lang w:eastAsia="fr-FR"/>
              </w:rPr>
              <w:tab/>
            </w:r>
            <w:r w:rsidR="004F68AC" w:rsidRPr="00975D16">
              <w:rPr>
                <w:rStyle w:val="Lienhypertexte"/>
                <w:rFonts w:cstheme="minorHAnsi"/>
                <w:b/>
                <w:bCs/>
                <w:noProof/>
              </w:rPr>
              <w:t>Activation périodique</w:t>
            </w:r>
            <w:r w:rsidR="004F68AC">
              <w:rPr>
                <w:noProof/>
                <w:webHidden/>
              </w:rPr>
              <w:tab/>
            </w:r>
            <w:r w:rsidR="004F68AC">
              <w:rPr>
                <w:noProof/>
                <w:webHidden/>
              </w:rPr>
              <w:fldChar w:fldCharType="begin"/>
            </w:r>
            <w:r w:rsidR="004F68AC">
              <w:rPr>
                <w:noProof/>
                <w:webHidden/>
              </w:rPr>
              <w:instrText xml:space="preserve"> PAGEREF _Toc96270629 \h </w:instrText>
            </w:r>
            <w:r w:rsidR="004F68AC">
              <w:rPr>
                <w:noProof/>
                <w:webHidden/>
              </w:rPr>
            </w:r>
            <w:r w:rsidR="004F68AC">
              <w:rPr>
                <w:noProof/>
                <w:webHidden/>
              </w:rPr>
              <w:fldChar w:fldCharType="separate"/>
            </w:r>
            <w:r w:rsidR="004F68AC">
              <w:rPr>
                <w:noProof/>
                <w:webHidden/>
              </w:rPr>
              <w:t>4</w:t>
            </w:r>
            <w:r w:rsidR="004F68AC">
              <w:rPr>
                <w:noProof/>
                <w:webHidden/>
              </w:rPr>
              <w:fldChar w:fldCharType="end"/>
            </w:r>
          </w:hyperlink>
        </w:p>
        <w:p w14:paraId="6EEC3309" w14:textId="3DA550AF" w:rsidR="004F68AC" w:rsidRDefault="00596623">
          <w:pPr>
            <w:pStyle w:val="TM2"/>
            <w:tabs>
              <w:tab w:val="left" w:pos="880"/>
              <w:tab w:val="right" w:leader="dot" w:pos="9062"/>
            </w:tabs>
            <w:rPr>
              <w:rFonts w:eastAsiaTheme="minorEastAsia"/>
              <w:noProof/>
              <w:lang w:eastAsia="fr-FR"/>
            </w:rPr>
          </w:pPr>
          <w:hyperlink w:anchor="_Toc96270630" w:history="1">
            <w:r w:rsidR="004F68AC" w:rsidRPr="00975D16">
              <w:rPr>
                <w:rStyle w:val="Lienhypertexte"/>
                <w:rFonts w:eastAsia="Times New Roman" w:cstheme="minorHAnsi"/>
                <w:b/>
                <w:bCs/>
                <w:noProof/>
                <w:lang w:eastAsia="fr-FR"/>
              </w:rPr>
              <w:t>3.1</w:t>
            </w:r>
            <w:r w:rsidR="004F68AC">
              <w:rPr>
                <w:rFonts w:eastAsiaTheme="minorEastAsia"/>
                <w:noProof/>
                <w:lang w:eastAsia="fr-FR"/>
              </w:rPr>
              <w:tab/>
            </w:r>
            <w:r w:rsidR="004F68AC" w:rsidRPr="00975D16">
              <w:rPr>
                <w:rStyle w:val="Lienhypertexte"/>
                <w:rFonts w:eastAsia="Times New Roman" w:cstheme="minorHAnsi"/>
                <w:b/>
                <w:bCs/>
                <w:noProof/>
                <w:lang w:eastAsia="fr-FR"/>
              </w:rPr>
              <w:t>Donnée partagée</w:t>
            </w:r>
            <w:r w:rsidR="004F68AC">
              <w:rPr>
                <w:noProof/>
                <w:webHidden/>
              </w:rPr>
              <w:tab/>
            </w:r>
            <w:r w:rsidR="004F68AC">
              <w:rPr>
                <w:noProof/>
                <w:webHidden/>
              </w:rPr>
              <w:fldChar w:fldCharType="begin"/>
            </w:r>
            <w:r w:rsidR="004F68AC">
              <w:rPr>
                <w:noProof/>
                <w:webHidden/>
              </w:rPr>
              <w:instrText xml:space="preserve"> PAGEREF _Toc96270630 \h </w:instrText>
            </w:r>
            <w:r w:rsidR="004F68AC">
              <w:rPr>
                <w:noProof/>
                <w:webHidden/>
              </w:rPr>
            </w:r>
            <w:r w:rsidR="004F68AC">
              <w:rPr>
                <w:noProof/>
                <w:webHidden/>
              </w:rPr>
              <w:fldChar w:fldCharType="separate"/>
            </w:r>
            <w:r w:rsidR="004F68AC">
              <w:rPr>
                <w:noProof/>
                <w:webHidden/>
              </w:rPr>
              <w:t>5</w:t>
            </w:r>
            <w:r w:rsidR="004F68AC">
              <w:rPr>
                <w:noProof/>
                <w:webHidden/>
              </w:rPr>
              <w:fldChar w:fldCharType="end"/>
            </w:r>
          </w:hyperlink>
        </w:p>
        <w:p w14:paraId="766ECD4A" w14:textId="124A1713" w:rsidR="004F68AC" w:rsidRDefault="00596623">
          <w:pPr>
            <w:pStyle w:val="TM3"/>
            <w:tabs>
              <w:tab w:val="left" w:pos="1320"/>
              <w:tab w:val="right" w:leader="dot" w:pos="9062"/>
            </w:tabs>
            <w:rPr>
              <w:rFonts w:eastAsiaTheme="minorEastAsia"/>
              <w:noProof/>
              <w:lang w:eastAsia="fr-FR"/>
            </w:rPr>
          </w:pPr>
          <w:hyperlink w:anchor="_Toc96270631" w:history="1">
            <w:r w:rsidR="004F68AC" w:rsidRPr="00975D16">
              <w:rPr>
                <w:rStyle w:val="Lienhypertexte"/>
                <w:rFonts w:eastAsia="Times New Roman" w:cstheme="minorHAnsi"/>
                <w:b/>
                <w:bCs/>
                <w:noProof/>
                <w:lang w:eastAsia="fr-FR"/>
              </w:rPr>
              <w:t>3.1.1</w:t>
            </w:r>
            <w:r w:rsidR="004F68AC">
              <w:rPr>
                <w:rFonts w:eastAsiaTheme="minorEastAsia"/>
                <w:noProof/>
                <w:lang w:eastAsia="fr-FR"/>
              </w:rPr>
              <w:tab/>
            </w:r>
            <w:r w:rsidR="004F68AC" w:rsidRPr="00975D16">
              <w:rPr>
                <w:rStyle w:val="Lienhypertexte"/>
                <w:rFonts w:eastAsia="Times New Roman" w:cstheme="minorHAnsi"/>
                <w:b/>
                <w:bCs/>
                <w:noProof/>
                <w:lang w:eastAsia="fr-FR"/>
              </w:rPr>
              <w:t>Instanciation</w:t>
            </w:r>
            <w:r w:rsidR="004F68AC">
              <w:rPr>
                <w:noProof/>
                <w:webHidden/>
              </w:rPr>
              <w:tab/>
            </w:r>
            <w:r w:rsidR="004F68AC">
              <w:rPr>
                <w:noProof/>
                <w:webHidden/>
              </w:rPr>
              <w:fldChar w:fldCharType="begin"/>
            </w:r>
            <w:r w:rsidR="004F68AC">
              <w:rPr>
                <w:noProof/>
                <w:webHidden/>
              </w:rPr>
              <w:instrText xml:space="preserve"> PAGEREF _Toc96270631 \h </w:instrText>
            </w:r>
            <w:r w:rsidR="004F68AC">
              <w:rPr>
                <w:noProof/>
                <w:webHidden/>
              </w:rPr>
            </w:r>
            <w:r w:rsidR="004F68AC">
              <w:rPr>
                <w:noProof/>
                <w:webHidden/>
              </w:rPr>
              <w:fldChar w:fldCharType="separate"/>
            </w:r>
            <w:r w:rsidR="004F68AC">
              <w:rPr>
                <w:noProof/>
                <w:webHidden/>
              </w:rPr>
              <w:t>5</w:t>
            </w:r>
            <w:r w:rsidR="004F68AC">
              <w:rPr>
                <w:noProof/>
                <w:webHidden/>
              </w:rPr>
              <w:fldChar w:fldCharType="end"/>
            </w:r>
          </w:hyperlink>
        </w:p>
        <w:p w14:paraId="13C674D0" w14:textId="60862084" w:rsidR="004F68AC" w:rsidRDefault="00596623">
          <w:pPr>
            <w:pStyle w:val="TM3"/>
            <w:tabs>
              <w:tab w:val="left" w:pos="1320"/>
              <w:tab w:val="right" w:leader="dot" w:pos="9062"/>
            </w:tabs>
            <w:rPr>
              <w:rFonts w:eastAsiaTheme="minorEastAsia"/>
              <w:noProof/>
              <w:lang w:eastAsia="fr-FR"/>
            </w:rPr>
          </w:pPr>
          <w:hyperlink w:anchor="_Toc96270632" w:history="1">
            <w:r w:rsidR="004F68AC" w:rsidRPr="00975D16">
              <w:rPr>
                <w:rStyle w:val="Lienhypertexte"/>
                <w:rFonts w:eastAsia="Times New Roman" w:cstheme="minorHAnsi"/>
                <w:b/>
                <w:bCs/>
                <w:noProof/>
                <w:lang w:eastAsia="fr-FR"/>
              </w:rPr>
              <w:t>3.1.2</w:t>
            </w:r>
            <w:r w:rsidR="004F68AC">
              <w:rPr>
                <w:rFonts w:eastAsiaTheme="minorEastAsia"/>
                <w:noProof/>
                <w:lang w:eastAsia="fr-FR"/>
              </w:rPr>
              <w:tab/>
            </w:r>
            <w:r w:rsidR="004F68AC" w:rsidRPr="00975D16">
              <w:rPr>
                <w:rStyle w:val="Lienhypertexte"/>
                <w:rFonts w:eastAsia="Times New Roman" w:cstheme="minorHAnsi"/>
                <w:b/>
                <w:bCs/>
                <w:noProof/>
                <w:lang w:eastAsia="fr-FR"/>
              </w:rPr>
              <w:t>Accès en lecture et écriture</w:t>
            </w:r>
            <w:r w:rsidR="004F68AC">
              <w:rPr>
                <w:noProof/>
                <w:webHidden/>
              </w:rPr>
              <w:tab/>
            </w:r>
            <w:r w:rsidR="004F68AC">
              <w:rPr>
                <w:noProof/>
                <w:webHidden/>
              </w:rPr>
              <w:fldChar w:fldCharType="begin"/>
            </w:r>
            <w:r w:rsidR="004F68AC">
              <w:rPr>
                <w:noProof/>
                <w:webHidden/>
              </w:rPr>
              <w:instrText xml:space="preserve"> PAGEREF _Toc96270632 \h </w:instrText>
            </w:r>
            <w:r w:rsidR="004F68AC">
              <w:rPr>
                <w:noProof/>
                <w:webHidden/>
              </w:rPr>
            </w:r>
            <w:r w:rsidR="004F68AC">
              <w:rPr>
                <w:noProof/>
                <w:webHidden/>
              </w:rPr>
              <w:fldChar w:fldCharType="separate"/>
            </w:r>
            <w:r w:rsidR="004F68AC">
              <w:rPr>
                <w:noProof/>
                <w:webHidden/>
              </w:rPr>
              <w:t>5</w:t>
            </w:r>
            <w:r w:rsidR="004F68AC">
              <w:rPr>
                <w:noProof/>
                <w:webHidden/>
              </w:rPr>
              <w:fldChar w:fldCharType="end"/>
            </w:r>
          </w:hyperlink>
        </w:p>
        <w:p w14:paraId="3F7C1CD0" w14:textId="6229DF98" w:rsidR="004F68AC" w:rsidRDefault="00596623">
          <w:pPr>
            <w:pStyle w:val="TM2"/>
            <w:tabs>
              <w:tab w:val="left" w:pos="880"/>
              <w:tab w:val="right" w:leader="dot" w:pos="9062"/>
            </w:tabs>
            <w:rPr>
              <w:rFonts w:eastAsiaTheme="minorEastAsia"/>
              <w:noProof/>
              <w:lang w:eastAsia="fr-FR"/>
            </w:rPr>
          </w:pPr>
          <w:hyperlink w:anchor="_Toc96270633" w:history="1">
            <w:r w:rsidR="004F68AC" w:rsidRPr="00975D16">
              <w:rPr>
                <w:rStyle w:val="Lienhypertexte"/>
                <w:rFonts w:eastAsia="Times New Roman" w:cstheme="minorHAnsi"/>
                <w:b/>
                <w:bCs/>
                <w:noProof/>
                <w:lang w:eastAsia="fr-FR"/>
              </w:rPr>
              <w:t>3.2</w:t>
            </w:r>
            <w:r w:rsidR="004F68AC">
              <w:rPr>
                <w:rFonts w:eastAsiaTheme="minorEastAsia"/>
                <w:noProof/>
                <w:lang w:eastAsia="fr-FR"/>
              </w:rPr>
              <w:tab/>
            </w:r>
            <w:r w:rsidR="004F68AC" w:rsidRPr="00975D16">
              <w:rPr>
                <w:rStyle w:val="Lienhypertexte"/>
                <w:rFonts w:eastAsia="Times New Roman" w:cstheme="minorHAnsi"/>
                <w:b/>
                <w:bCs/>
                <w:noProof/>
                <w:lang w:eastAsia="fr-FR"/>
              </w:rPr>
              <w:t>Port d’événement</w:t>
            </w:r>
            <w:r w:rsidR="004F68AC">
              <w:rPr>
                <w:noProof/>
                <w:webHidden/>
              </w:rPr>
              <w:tab/>
            </w:r>
            <w:r w:rsidR="004F68AC">
              <w:rPr>
                <w:noProof/>
                <w:webHidden/>
              </w:rPr>
              <w:fldChar w:fldCharType="begin"/>
            </w:r>
            <w:r w:rsidR="004F68AC">
              <w:rPr>
                <w:noProof/>
                <w:webHidden/>
              </w:rPr>
              <w:instrText xml:space="preserve"> PAGEREF _Toc96270633 \h </w:instrText>
            </w:r>
            <w:r w:rsidR="004F68AC">
              <w:rPr>
                <w:noProof/>
                <w:webHidden/>
              </w:rPr>
            </w:r>
            <w:r w:rsidR="004F68AC">
              <w:rPr>
                <w:noProof/>
                <w:webHidden/>
              </w:rPr>
              <w:fldChar w:fldCharType="separate"/>
            </w:r>
            <w:r w:rsidR="004F68AC">
              <w:rPr>
                <w:noProof/>
                <w:webHidden/>
              </w:rPr>
              <w:t>5</w:t>
            </w:r>
            <w:r w:rsidR="004F68AC">
              <w:rPr>
                <w:noProof/>
                <w:webHidden/>
              </w:rPr>
              <w:fldChar w:fldCharType="end"/>
            </w:r>
          </w:hyperlink>
        </w:p>
        <w:p w14:paraId="176A3BD2" w14:textId="235D3978" w:rsidR="004F68AC" w:rsidRDefault="00596623">
          <w:pPr>
            <w:pStyle w:val="TM3"/>
            <w:tabs>
              <w:tab w:val="left" w:pos="1320"/>
              <w:tab w:val="right" w:leader="dot" w:pos="9062"/>
            </w:tabs>
            <w:rPr>
              <w:rFonts w:eastAsiaTheme="minorEastAsia"/>
              <w:noProof/>
              <w:lang w:eastAsia="fr-FR"/>
            </w:rPr>
          </w:pPr>
          <w:hyperlink w:anchor="_Toc96270634" w:history="1">
            <w:r w:rsidR="004F68AC" w:rsidRPr="00975D16">
              <w:rPr>
                <w:rStyle w:val="Lienhypertexte"/>
                <w:rFonts w:eastAsia="Times New Roman" w:cstheme="minorHAnsi"/>
                <w:b/>
                <w:bCs/>
                <w:noProof/>
                <w:lang w:eastAsia="fr-FR"/>
              </w:rPr>
              <w:t>3.2.1</w:t>
            </w:r>
            <w:r w:rsidR="004F68AC">
              <w:rPr>
                <w:rFonts w:eastAsiaTheme="minorEastAsia"/>
                <w:noProof/>
                <w:lang w:eastAsia="fr-FR"/>
              </w:rPr>
              <w:tab/>
            </w:r>
            <w:r w:rsidR="004F68AC" w:rsidRPr="00975D16">
              <w:rPr>
                <w:rStyle w:val="Lienhypertexte"/>
                <w:rFonts w:eastAsia="Times New Roman" w:cstheme="minorHAnsi"/>
                <w:b/>
                <w:bCs/>
                <w:noProof/>
                <w:lang w:eastAsia="fr-FR"/>
              </w:rPr>
              <w:t>Instanciation</w:t>
            </w:r>
            <w:r w:rsidR="004F68AC">
              <w:rPr>
                <w:noProof/>
                <w:webHidden/>
              </w:rPr>
              <w:tab/>
            </w:r>
            <w:r w:rsidR="004F68AC">
              <w:rPr>
                <w:noProof/>
                <w:webHidden/>
              </w:rPr>
              <w:fldChar w:fldCharType="begin"/>
            </w:r>
            <w:r w:rsidR="004F68AC">
              <w:rPr>
                <w:noProof/>
                <w:webHidden/>
              </w:rPr>
              <w:instrText xml:space="preserve"> PAGEREF _Toc96270634 \h </w:instrText>
            </w:r>
            <w:r w:rsidR="004F68AC">
              <w:rPr>
                <w:noProof/>
                <w:webHidden/>
              </w:rPr>
            </w:r>
            <w:r w:rsidR="004F68AC">
              <w:rPr>
                <w:noProof/>
                <w:webHidden/>
              </w:rPr>
              <w:fldChar w:fldCharType="separate"/>
            </w:r>
            <w:r w:rsidR="004F68AC">
              <w:rPr>
                <w:noProof/>
                <w:webHidden/>
              </w:rPr>
              <w:t>6</w:t>
            </w:r>
            <w:r w:rsidR="004F68AC">
              <w:rPr>
                <w:noProof/>
                <w:webHidden/>
              </w:rPr>
              <w:fldChar w:fldCharType="end"/>
            </w:r>
          </w:hyperlink>
        </w:p>
        <w:p w14:paraId="61859C1D" w14:textId="25AFF7D7" w:rsidR="004F68AC" w:rsidRDefault="00596623">
          <w:pPr>
            <w:pStyle w:val="TM3"/>
            <w:tabs>
              <w:tab w:val="left" w:pos="1320"/>
              <w:tab w:val="right" w:leader="dot" w:pos="9062"/>
            </w:tabs>
            <w:rPr>
              <w:rFonts w:eastAsiaTheme="minorEastAsia"/>
              <w:noProof/>
              <w:lang w:eastAsia="fr-FR"/>
            </w:rPr>
          </w:pPr>
          <w:hyperlink w:anchor="_Toc96270635" w:history="1">
            <w:r w:rsidR="004F68AC" w:rsidRPr="00975D16">
              <w:rPr>
                <w:rStyle w:val="Lienhypertexte"/>
                <w:rFonts w:eastAsia="Times New Roman" w:cstheme="minorHAnsi"/>
                <w:b/>
                <w:bCs/>
                <w:noProof/>
                <w:lang w:eastAsia="fr-FR"/>
              </w:rPr>
              <w:t>3.2.2</w:t>
            </w:r>
            <w:r w:rsidR="004F68AC">
              <w:rPr>
                <w:rFonts w:eastAsiaTheme="minorEastAsia"/>
                <w:noProof/>
                <w:lang w:eastAsia="fr-FR"/>
              </w:rPr>
              <w:tab/>
            </w:r>
            <w:r w:rsidR="004F68AC" w:rsidRPr="00975D16">
              <w:rPr>
                <w:rStyle w:val="Lienhypertexte"/>
                <w:rFonts w:eastAsia="Times New Roman" w:cstheme="minorHAnsi"/>
                <w:b/>
                <w:bCs/>
                <w:noProof/>
                <w:lang w:eastAsia="fr-FR"/>
              </w:rPr>
              <w:t>Envoi d’un événement</w:t>
            </w:r>
            <w:r w:rsidR="004F68AC">
              <w:rPr>
                <w:noProof/>
                <w:webHidden/>
              </w:rPr>
              <w:tab/>
            </w:r>
            <w:r w:rsidR="004F68AC">
              <w:rPr>
                <w:noProof/>
                <w:webHidden/>
              </w:rPr>
              <w:fldChar w:fldCharType="begin"/>
            </w:r>
            <w:r w:rsidR="004F68AC">
              <w:rPr>
                <w:noProof/>
                <w:webHidden/>
              </w:rPr>
              <w:instrText xml:space="preserve"> PAGEREF _Toc96270635 \h </w:instrText>
            </w:r>
            <w:r w:rsidR="004F68AC">
              <w:rPr>
                <w:noProof/>
                <w:webHidden/>
              </w:rPr>
            </w:r>
            <w:r w:rsidR="004F68AC">
              <w:rPr>
                <w:noProof/>
                <w:webHidden/>
              </w:rPr>
              <w:fldChar w:fldCharType="separate"/>
            </w:r>
            <w:r w:rsidR="004F68AC">
              <w:rPr>
                <w:noProof/>
                <w:webHidden/>
              </w:rPr>
              <w:t>6</w:t>
            </w:r>
            <w:r w:rsidR="004F68AC">
              <w:rPr>
                <w:noProof/>
                <w:webHidden/>
              </w:rPr>
              <w:fldChar w:fldCharType="end"/>
            </w:r>
          </w:hyperlink>
        </w:p>
        <w:p w14:paraId="5DC2E08C" w14:textId="0A673DF5" w:rsidR="004F68AC" w:rsidRDefault="00596623">
          <w:pPr>
            <w:pStyle w:val="TM3"/>
            <w:tabs>
              <w:tab w:val="left" w:pos="1320"/>
              <w:tab w:val="right" w:leader="dot" w:pos="9062"/>
            </w:tabs>
            <w:rPr>
              <w:rFonts w:eastAsiaTheme="minorEastAsia"/>
              <w:noProof/>
              <w:lang w:eastAsia="fr-FR"/>
            </w:rPr>
          </w:pPr>
          <w:hyperlink w:anchor="_Toc96270636" w:history="1">
            <w:r w:rsidR="004F68AC" w:rsidRPr="00975D16">
              <w:rPr>
                <w:rStyle w:val="Lienhypertexte"/>
                <w:rFonts w:eastAsia="Times New Roman" w:cstheme="minorHAnsi"/>
                <w:b/>
                <w:bCs/>
                <w:noProof/>
                <w:lang w:eastAsia="fr-FR"/>
              </w:rPr>
              <w:t>3.2.3</w:t>
            </w:r>
            <w:r w:rsidR="004F68AC">
              <w:rPr>
                <w:rFonts w:eastAsiaTheme="minorEastAsia"/>
                <w:noProof/>
                <w:lang w:eastAsia="fr-FR"/>
              </w:rPr>
              <w:tab/>
            </w:r>
            <w:r w:rsidR="004F68AC" w:rsidRPr="00975D16">
              <w:rPr>
                <w:rStyle w:val="Lienhypertexte"/>
                <w:rFonts w:eastAsia="Times New Roman" w:cstheme="minorHAnsi"/>
                <w:b/>
                <w:bCs/>
                <w:noProof/>
                <w:lang w:eastAsia="fr-FR"/>
              </w:rPr>
              <w:t>Réception d’un événement</w:t>
            </w:r>
            <w:r w:rsidR="004F68AC">
              <w:rPr>
                <w:noProof/>
                <w:webHidden/>
              </w:rPr>
              <w:tab/>
            </w:r>
            <w:r w:rsidR="004F68AC">
              <w:rPr>
                <w:noProof/>
                <w:webHidden/>
              </w:rPr>
              <w:fldChar w:fldCharType="begin"/>
            </w:r>
            <w:r w:rsidR="004F68AC">
              <w:rPr>
                <w:noProof/>
                <w:webHidden/>
              </w:rPr>
              <w:instrText xml:space="preserve"> PAGEREF _Toc96270636 \h </w:instrText>
            </w:r>
            <w:r w:rsidR="004F68AC">
              <w:rPr>
                <w:noProof/>
                <w:webHidden/>
              </w:rPr>
            </w:r>
            <w:r w:rsidR="004F68AC">
              <w:rPr>
                <w:noProof/>
                <w:webHidden/>
              </w:rPr>
              <w:fldChar w:fldCharType="separate"/>
            </w:r>
            <w:r w:rsidR="004F68AC">
              <w:rPr>
                <w:noProof/>
                <w:webHidden/>
              </w:rPr>
              <w:t>6</w:t>
            </w:r>
            <w:r w:rsidR="004F68AC">
              <w:rPr>
                <w:noProof/>
                <w:webHidden/>
              </w:rPr>
              <w:fldChar w:fldCharType="end"/>
            </w:r>
          </w:hyperlink>
        </w:p>
        <w:p w14:paraId="182D36CD" w14:textId="5B45E11D" w:rsidR="004F68AC" w:rsidRDefault="00596623">
          <w:pPr>
            <w:pStyle w:val="TM2"/>
            <w:tabs>
              <w:tab w:val="left" w:pos="880"/>
              <w:tab w:val="right" w:leader="dot" w:pos="9062"/>
            </w:tabs>
            <w:rPr>
              <w:rFonts w:eastAsiaTheme="minorEastAsia"/>
              <w:noProof/>
              <w:lang w:eastAsia="fr-FR"/>
            </w:rPr>
          </w:pPr>
          <w:hyperlink w:anchor="_Toc96270637" w:history="1">
            <w:r w:rsidR="004F68AC" w:rsidRPr="00975D16">
              <w:rPr>
                <w:rStyle w:val="Lienhypertexte"/>
                <w:rFonts w:eastAsia="Times New Roman" w:cstheme="minorHAnsi"/>
                <w:b/>
                <w:bCs/>
                <w:noProof/>
                <w:lang w:eastAsia="fr-FR"/>
              </w:rPr>
              <w:t>3.3</w:t>
            </w:r>
            <w:r w:rsidR="004F68AC">
              <w:rPr>
                <w:rFonts w:eastAsiaTheme="minorEastAsia"/>
                <w:noProof/>
                <w:lang w:eastAsia="fr-FR"/>
              </w:rPr>
              <w:tab/>
            </w:r>
            <w:r w:rsidR="004F68AC" w:rsidRPr="00975D16">
              <w:rPr>
                <w:rStyle w:val="Lienhypertexte"/>
                <w:rFonts w:eastAsia="Times New Roman" w:cstheme="minorHAnsi"/>
                <w:b/>
                <w:bCs/>
                <w:noProof/>
                <w:lang w:eastAsia="fr-FR"/>
              </w:rPr>
              <w:t>Ports d’événement-données</w:t>
            </w:r>
            <w:r w:rsidR="004F68AC">
              <w:rPr>
                <w:noProof/>
                <w:webHidden/>
              </w:rPr>
              <w:tab/>
            </w:r>
            <w:r w:rsidR="004F68AC">
              <w:rPr>
                <w:noProof/>
                <w:webHidden/>
              </w:rPr>
              <w:fldChar w:fldCharType="begin"/>
            </w:r>
            <w:r w:rsidR="004F68AC">
              <w:rPr>
                <w:noProof/>
                <w:webHidden/>
              </w:rPr>
              <w:instrText xml:space="preserve"> PAGEREF _Toc96270637 \h </w:instrText>
            </w:r>
            <w:r w:rsidR="004F68AC">
              <w:rPr>
                <w:noProof/>
                <w:webHidden/>
              </w:rPr>
            </w:r>
            <w:r w:rsidR="004F68AC">
              <w:rPr>
                <w:noProof/>
                <w:webHidden/>
              </w:rPr>
              <w:fldChar w:fldCharType="separate"/>
            </w:r>
            <w:r w:rsidR="004F68AC">
              <w:rPr>
                <w:noProof/>
                <w:webHidden/>
              </w:rPr>
              <w:t>6</w:t>
            </w:r>
            <w:r w:rsidR="004F68AC">
              <w:rPr>
                <w:noProof/>
                <w:webHidden/>
              </w:rPr>
              <w:fldChar w:fldCharType="end"/>
            </w:r>
          </w:hyperlink>
        </w:p>
        <w:p w14:paraId="199C0515" w14:textId="68B202D5" w:rsidR="004F68AC" w:rsidRDefault="00596623">
          <w:pPr>
            <w:pStyle w:val="TM3"/>
            <w:tabs>
              <w:tab w:val="left" w:pos="1320"/>
              <w:tab w:val="right" w:leader="dot" w:pos="9062"/>
            </w:tabs>
            <w:rPr>
              <w:rFonts w:eastAsiaTheme="minorEastAsia"/>
              <w:noProof/>
              <w:lang w:eastAsia="fr-FR"/>
            </w:rPr>
          </w:pPr>
          <w:hyperlink w:anchor="_Toc96270638" w:history="1">
            <w:r w:rsidR="004F68AC" w:rsidRPr="00975D16">
              <w:rPr>
                <w:rStyle w:val="Lienhypertexte"/>
                <w:rFonts w:eastAsia="Times New Roman" w:cstheme="minorHAnsi"/>
                <w:b/>
                <w:bCs/>
                <w:noProof/>
                <w:lang w:eastAsia="fr-FR"/>
              </w:rPr>
              <w:t>3.3.1</w:t>
            </w:r>
            <w:r w:rsidR="004F68AC">
              <w:rPr>
                <w:rFonts w:eastAsiaTheme="minorEastAsia"/>
                <w:noProof/>
                <w:lang w:eastAsia="fr-FR"/>
              </w:rPr>
              <w:tab/>
            </w:r>
            <w:r w:rsidR="004F68AC" w:rsidRPr="00975D16">
              <w:rPr>
                <w:rStyle w:val="Lienhypertexte"/>
                <w:rFonts w:eastAsia="Times New Roman" w:cstheme="minorHAnsi"/>
                <w:b/>
                <w:bCs/>
                <w:noProof/>
                <w:lang w:eastAsia="fr-FR"/>
              </w:rPr>
              <w:t>Instanciation</w:t>
            </w:r>
            <w:r w:rsidR="004F68AC">
              <w:rPr>
                <w:noProof/>
                <w:webHidden/>
              </w:rPr>
              <w:tab/>
            </w:r>
            <w:r w:rsidR="004F68AC">
              <w:rPr>
                <w:noProof/>
                <w:webHidden/>
              </w:rPr>
              <w:fldChar w:fldCharType="begin"/>
            </w:r>
            <w:r w:rsidR="004F68AC">
              <w:rPr>
                <w:noProof/>
                <w:webHidden/>
              </w:rPr>
              <w:instrText xml:space="preserve"> PAGEREF _Toc96270638 \h </w:instrText>
            </w:r>
            <w:r w:rsidR="004F68AC">
              <w:rPr>
                <w:noProof/>
                <w:webHidden/>
              </w:rPr>
            </w:r>
            <w:r w:rsidR="004F68AC">
              <w:rPr>
                <w:noProof/>
                <w:webHidden/>
              </w:rPr>
              <w:fldChar w:fldCharType="separate"/>
            </w:r>
            <w:r w:rsidR="004F68AC">
              <w:rPr>
                <w:noProof/>
                <w:webHidden/>
              </w:rPr>
              <w:t>6</w:t>
            </w:r>
            <w:r w:rsidR="004F68AC">
              <w:rPr>
                <w:noProof/>
                <w:webHidden/>
              </w:rPr>
              <w:fldChar w:fldCharType="end"/>
            </w:r>
          </w:hyperlink>
        </w:p>
        <w:p w14:paraId="117BA95C" w14:textId="64212991" w:rsidR="004F68AC" w:rsidRDefault="00596623">
          <w:pPr>
            <w:pStyle w:val="TM3"/>
            <w:tabs>
              <w:tab w:val="left" w:pos="1320"/>
              <w:tab w:val="right" w:leader="dot" w:pos="9062"/>
            </w:tabs>
            <w:rPr>
              <w:rFonts w:eastAsiaTheme="minorEastAsia"/>
              <w:noProof/>
              <w:lang w:eastAsia="fr-FR"/>
            </w:rPr>
          </w:pPr>
          <w:hyperlink w:anchor="_Toc96270639" w:history="1">
            <w:r w:rsidR="004F68AC" w:rsidRPr="00975D16">
              <w:rPr>
                <w:rStyle w:val="Lienhypertexte"/>
                <w:rFonts w:eastAsia="Times New Roman" w:cstheme="minorHAnsi"/>
                <w:b/>
                <w:bCs/>
                <w:noProof/>
                <w:lang w:eastAsia="fr-FR"/>
              </w:rPr>
              <w:t>3.3.2</w:t>
            </w:r>
            <w:r w:rsidR="004F68AC">
              <w:rPr>
                <w:rFonts w:eastAsiaTheme="minorEastAsia"/>
                <w:noProof/>
                <w:lang w:eastAsia="fr-FR"/>
              </w:rPr>
              <w:tab/>
            </w:r>
            <w:r w:rsidR="004F68AC" w:rsidRPr="00975D16">
              <w:rPr>
                <w:rStyle w:val="Lienhypertexte"/>
                <w:rFonts w:eastAsia="Times New Roman" w:cstheme="minorHAnsi"/>
                <w:b/>
                <w:bCs/>
                <w:noProof/>
                <w:lang w:eastAsia="fr-FR"/>
              </w:rPr>
              <w:t>Envoi d’une donnée</w:t>
            </w:r>
            <w:r w:rsidR="004F68AC">
              <w:rPr>
                <w:noProof/>
                <w:webHidden/>
              </w:rPr>
              <w:tab/>
            </w:r>
            <w:r w:rsidR="004F68AC">
              <w:rPr>
                <w:noProof/>
                <w:webHidden/>
              </w:rPr>
              <w:fldChar w:fldCharType="begin"/>
            </w:r>
            <w:r w:rsidR="004F68AC">
              <w:rPr>
                <w:noProof/>
                <w:webHidden/>
              </w:rPr>
              <w:instrText xml:space="preserve"> PAGEREF _Toc96270639 \h </w:instrText>
            </w:r>
            <w:r w:rsidR="004F68AC">
              <w:rPr>
                <w:noProof/>
                <w:webHidden/>
              </w:rPr>
            </w:r>
            <w:r w:rsidR="004F68AC">
              <w:rPr>
                <w:noProof/>
                <w:webHidden/>
              </w:rPr>
              <w:fldChar w:fldCharType="separate"/>
            </w:r>
            <w:r w:rsidR="004F68AC">
              <w:rPr>
                <w:noProof/>
                <w:webHidden/>
              </w:rPr>
              <w:t>7</w:t>
            </w:r>
            <w:r w:rsidR="004F68AC">
              <w:rPr>
                <w:noProof/>
                <w:webHidden/>
              </w:rPr>
              <w:fldChar w:fldCharType="end"/>
            </w:r>
          </w:hyperlink>
        </w:p>
        <w:p w14:paraId="501CE0C6" w14:textId="0D38CC95" w:rsidR="004F68AC" w:rsidRDefault="00596623">
          <w:pPr>
            <w:pStyle w:val="TM3"/>
            <w:tabs>
              <w:tab w:val="left" w:pos="1320"/>
              <w:tab w:val="right" w:leader="dot" w:pos="9062"/>
            </w:tabs>
            <w:rPr>
              <w:rFonts w:eastAsiaTheme="minorEastAsia"/>
              <w:noProof/>
              <w:lang w:eastAsia="fr-FR"/>
            </w:rPr>
          </w:pPr>
          <w:hyperlink w:anchor="_Toc96270640" w:history="1">
            <w:r w:rsidR="004F68AC" w:rsidRPr="00975D16">
              <w:rPr>
                <w:rStyle w:val="Lienhypertexte"/>
                <w:rFonts w:eastAsia="Times New Roman" w:cstheme="minorHAnsi"/>
                <w:b/>
                <w:bCs/>
                <w:noProof/>
                <w:lang w:eastAsia="fr-FR"/>
              </w:rPr>
              <w:t>3.3.3</w:t>
            </w:r>
            <w:r w:rsidR="004F68AC">
              <w:rPr>
                <w:rFonts w:eastAsiaTheme="minorEastAsia"/>
                <w:noProof/>
                <w:lang w:eastAsia="fr-FR"/>
              </w:rPr>
              <w:tab/>
            </w:r>
            <w:r w:rsidR="004F68AC" w:rsidRPr="00975D16">
              <w:rPr>
                <w:rStyle w:val="Lienhypertexte"/>
                <w:rFonts w:eastAsia="Times New Roman" w:cstheme="minorHAnsi"/>
                <w:b/>
                <w:bCs/>
                <w:noProof/>
                <w:lang w:eastAsia="fr-FR"/>
              </w:rPr>
              <w:t>Réception d’une donnée</w:t>
            </w:r>
            <w:r w:rsidR="004F68AC">
              <w:rPr>
                <w:noProof/>
                <w:webHidden/>
              </w:rPr>
              <w:tab/>
            </w:r>
            <w:r w:rsidR="004F68AC">
              <w:rPr>
                <w:noProof/>
                <w:webHidden/>
              </w:rPr>
              <w:fldChar w:fldCharType="begin"/>
            </w:r>
            <w:r w:rsidR="004F68AC">
              <w:rPr>
                <w:noProof/>
                <w:webHidden/>
              </w:rPr>
              <w:instrText xml:space="preserve"> PAGEREF _Toc96270640 \h </w:instrText>
            </w:r>
            <w:r w:rsidR="004F68AC">
              <w:rPr>
                <w:noProof/>
                <w:webHidden/>
              </w:rPr>
            </w:r>
            <w:r w:rsidR="004F68AC">
              <w:rPr>
                <w:noProof/>
                <w:webHidden/>
              </w:rPr>
              <w:fldChar w:fldCharType="separate"/>
            </w:r>
            <w:r w:rsidR="004F68AC">
              <w:rPr>
                <w:noProof/>
                <w:webHidden/>
              </w:rPr>
              <w:t>7</w:t>
            </w:r>
            <w:r w:rsidR="004F68AC">
              <w:rPr>
                <w:noProof/>
                <w:webHidden/>
              </w:rPr>
              <w:fldChar w:fldCharType="end"/>
            </w:r>
          </w:hyperlink>
        </w:p>
        <w:p w14:paraId="7EE7E82A" w14:textId="5B62B499" w:rsidR="004F68AC" w:rsidRDefault="00596623">
          <w:pPr>
            <w:pStyle w:val="TM1"/>
            <w:tabs>
              <w:tab w:val="left" w:pos="440"/>
              <w:tab w:val="right" w:leader="dot" w:pos="9062"/>
            </w:tabs>
            <w:rPr>
              <w:rFonts w:eastAsiaTheme="minorEastAsia"/>
              <w:noProof/>
              <w:lang w:eastAsia="fr-FR"/>
            </w:rPr>
          </w:pPr>
          <w:hyperlink w:anchor="_Toc96270641" w:history="1">
            <w:r w:rsidR="004F68AC" w:rsidRPr="00975D16">
              <w:rPr>
                <w:rStyle w:val="Lienhypertexte"/>
                <w:rFonts w:cstheme="minorHAnsi"/>
                <w:b/>
                <w:bCs/>
                <w:noProof/>
              </w:rPr>
              <w:t>3.</w:t>
            </w:r>
            <w:r w:rsidR="004F68AC">
              <w:rPr>
                <w:rFonts w:eastAsiaTheme="minorEastAsia"/>
                <w:noProof/>
                <w:lang w:eastAsia="fr-FR"/>
              </w:rPr>
              <w:tab/>
            </w:r>
            <w:r w:rsidR="004F68AC" w:rsidRPr="00975D16">
              <w:rPr>
                <w:rStyle w:val="Lienhypertexte"/>
                <w:rFonts w:cstheme="minorHAnsi"/>
                <w:b/>
                <w:bCs/>
                <w:noProof/>
              </w:rPr>
              <w:t>Analyse et validation de la conception</w:t>
            </w:r>
            <w:r w:rsidR="004F68AC">
              <w:rPr>
                <w:noProof/>
                <w:webHidden/>
              </w:rPr>
              <w:tab/>
            </w:r>
            <w:r w:rsidR="004F68AC">
              <w:rPr>
                <w:noProof/>
                <w:webHidden/>
              </w:rPr>
              <w:fldChar w:fldCharType="begin"/>
            </w:r>
            <w:r w:rsidR="004F68AC">
              <w:rPr>
                <w:noProof/>
                <w:webHidden/>
              </w:rPr>
              <w:instrText xml:space="preserve"> PAGEREF _Toc96270641 \h </w:instrText>
            </w:r>
            <w:r w:rsidR="004F68AC">
              <w:rPr>
                <w:noProof/>
                <w:webHidden/>
              </w:rPr>
            </w:r>
            <w:r w:rsidR="004F68AC">
              <w:rPr>
                <w:noProof/>
                <w:webHidden/>
              </w:rPr>
              <w:fldChar w:fldCharType="separate"/>
            </w:r>
            <w:r w:rsidR="004F68AC">
              <w:rPr>
                <w:noProof/>
                <w:webHidden/>
              </w:rPr>
              <w:t>7</w:t>
            </w:r>
            <w:r w:rsidR="004F68AC">
              <w:rPr>
                <w:noProof/>
                <w:webHidden/>
              </w:rPr>
              <w:fldChar w:fldCharType="end"/>
            </w:r>
          </w:hyperlink>
        </w:p>
        <w:p w14:paraId="5FDE0EED" w14:textId="581261CD" w:rsidR="002B66E3" w:rsidRDefault="0064228C" w:rsidP="0064228C">
          <w:pPr>
            <w:rPr>
              <w:b/>
              <w:bCs/>
            </w:rPr>
          </w:pPr>
          <w:r>
            <w:rPr>
              <w:b/>
              <w:bCs/>
            </w:rPr>
            <w:fldChar w:fldCharType="end"/>
          </w:r>
        </w:p>
      </w:sdtContent>
    </w:sdt>
    <w:p w14:paraId="543ED275" w14:textId="77777777" w:rsidR="002B66E3" w:rsidRDefault="002B66E3">
      <w:pPr>
        <w:rPr>
          <w:b/>
          <w:bCs/>
        </w:rPr>
      </w:pPr>
      <w:r>
        <w:rPr>
          <w:b/>
          <w:bCs/>
        </w:rPr>
        <w:br w:type="page"/>
      </w:r>
    </w:p>
    <w:p w14:paraId="06061408" w14:textId="2D50361D" w:rsidR="0064228C" w:rsidRPr="00DC5113" w:rsidRDefault="0064228C" w:rsidP="00DC5113">
      <w:pPr>
        <w:pStyle w:val="Paragraphedeliste"/>
        <w:numPr>
          <w:ilvl w:val="0"/>
          <w:numId w:val="1"/>
        </w:numPr>
        <w:outlineLvl w:val="0"/>
        <w:rPr>
          <w:rFonts w:cstheme="minorHAnsi"/>
          <w:b/>
          <w:bCs/>
          <w:sz w:val="32"/>
          <w:szCs w:val="32"/>
        </w:rPr>
      </w:pPr>
      <w:bookmarkStart w:id="0" w:name="_Toc96270610"/>
      <w:r w:rsidRPr="00DC5113">
        <w:rPr>
          <w:rFonts w:cstheme="minorHAnsi"/>
          <w:b/>
          <w:bCs/>
          <w:sz w:val="32"/>
          <w:szCs w:val="32"/>
        </w:rPr>
        <w:lastRenderedPageBreak/>
        <w:t>Conception</w:t>
      </w:r>
      <w:bookmarkEnd w:id="0"/>
    </w:p>
    <w:p w14:paraId="234F20FA" w14:textId="4EA171A0" w:rsidR="00DC5113" w:rsidRPr="00FF709F" w:rsidRDefault="0064228C" w:rsidP="00DC5113">
      <w:pPr>
        <w:pStyle w:val="Paragraphedeliste"/>
        <w:numPr>
          <w:ilvl w:val="1"/>
          <w:numId w:val="3"/>
        </w:numPr>
        <w:outlineLvl w:val="1"/>
        <w:rPr>
          <w:rFonts w:cstheme="minorHAnsi"/>
          <w:b/>
          <w:bCs/>
          <w:sz w:val="28"/>
          <w:szCs w:val="28"/>
        </w:rPr>
      </w:pPr>
      <w:bookmarkStart w:id="1" w:name="_Toc96270611"/>
      <w:r w:rsidRPr="00DC5113">
        <w:rPr>
          <w:rFonts w:cstheme="minorHAnsi"/>
          <w:b/>
          <w:bCs/>
          <w:sz w:val="28"/>
          <w:szCs w:val="28"/>
        </w:rPr>
        <w:t>Diagramme fonctionnel général</w:t>
      </w:r>
      <w:bookmarkEnd w:id="1"/>
    </w:p>
    <w:p w14:paraId="6B8B5996" w14:textId="182E31C7" w:rsidR="0064228C" w:rsidRPr="00DC5113" w:rsidRDefault="0064228C" w:rsidP="00DC5113">
      <w:pPr>
        <w:pStyle w:val="Paragraphedeliste"/>
        <w:numPr>
          <w:ilvl w:val="1"/>
          <w:numId w:val="3"/>
        </w:numPr>
        <w:outlineLvl w:val="1"/>
        <w:rPr>
          <w:rFonts w:cstheme="minorHAnsi"/>
          <w:b/>
          <w:bCs/>
          <w:sz w:val="28"/>
          <w:szCs w:val="28"/>
        </w:rPr>
      </w:pPr>
      <w:bookmarkStart w:id="2" w:name="_Toc96270612"/>
      <w:r w:rsidRPr="00DC5113">
        <w:rPr>
          <w:rFonts w:cstheme="minorHAnsi"/>
          <w:b/>
          <w:bCs/>
          <w:sz w:val="28"/>
          <w:szCs w:val="28"/>
        </w:rPr>
        <w:t>Groupe de threads gestion du moniteur</w:t>
      </w:r>
      <w:bookmarkEnd w:id="2"/>
    </w:p>
    <w:p w14:paraId="6ABE0AC7" w14:textId="2CF85684" w:rsidR="001F446E" w:rsidRPr="00DC5113" w:rsidRDefault="0064228C" w:rsidP="00DC5113">
      <w:pPr>
        <w:pStyle w:val="Paragraphedeliste"/>
        <w:numPr>
          <w:ilvl w:val="2"/>
          <w:numId w:val="3"/>
        </w:numPr>
        <w:outlineLvl w:val="2"/>
        <w:rPr>
          <w:rFonts w:cstheme="minorHAnsi"/>
          <w:b/>
          <w:bCs/>
          <w:sz w:val="24"/>
          <w:szCs w:val="24"/>
        </w:rPr>
      </w:pPr>
      <w:bookmarkStart w:id="3" w:name="_Toc96270613"/>
      <w:r w:rsidRPr="00DC5113">
        <w:rPr>
          <w:rFonts w:cstheme="minorHAnsi"/>
          <w:b/>
          <w:bCs/>
          <w:sz w:val="24"/>
          <w:szCs w:val="24"/>
        </w:rPr>
        <w:t>Diagramme fonctionnel du groupe gestion moniteur</w:t>
      </w:r>
      <w:bookmarkEnd w:id="3"/>
    </w:p>
    <w:p w14:paraId="001F1856" w14:textId="71BC8AD4" w:rsidR="0064228C" w:rsidRPr="00DC5113" w:rsidRDefault="0064228C" w:rsidP="00DC5113">
      <w:pPr>
        <w:pStyle w:val="Paragraphedeliste"/>
        <w:numPr>
          <w:ilvl w:val="2"/>
          <w:numId w:val="3"/>
        </w:numPr>
        <w:outlineLvl w:val="2"/>
        <w:rPr>
          <w:rFonts w:cstheme="minorHAnsi"/>
          <w:b/>
          <w:bCs/>
          <w:sz w:val="24"/>
          <w:szCs w:val="24"/>
        </w:rPr>
      </w:pPr>
      <w:bookmarkStart w:id="4" w:name="_Toc96270614"/>
      <w:r w:rsidRPr="00DC5113">
        <w:rPr>
          <w:rFonts w:cstheme="minorHAnsi"/>
          <w:b/>
          <w:bCs/>
          <w:sz w:val="24"/>
          <w:szCs w:val="24"/>
        </w:rPr>
        <w:t>Description des threads du groupe gestion moniteur</w:t>
      </w:r>
      <w:bookmarkEnd w:id="4"/>
    </w:p>
    <w:p w14:paraId="463073A2" w14:textId="11476378" w:rsidR="0064228C" w:rsidRPr="00DC5113" w:rsidRDefault="0064228C" w:rsidP="00DC5113">
      <w:pPr>
        <w:pStyle w:val="Paragraphedeliste"/>
        <w:numPr>
          <w:ilvl w:val="2"/>
          <w:numId w:val="3"/>
        </w:numPr>
        <w:outlineLvl w:val="2"/>
        <w:rPr>
          <w:rFonts w:cstheme="minorHAnsi"/>
          <w:b/>
          <w:bCs/>
          <w:sz w:val="24"/>
          <w:szCs w:val="24"/>
        </w:rPr>
      </w:pPr>
      <w:bookmarkStart w:id="5" w:name="_Toc96270615"/>
      <w:r w:rsidRPr="00DC5113">
        <w:rPr>
          <w:rFonts w:cstheme="minorHAnsi"/>
          <w:b/>
          <w:bCs/>
          <w:sz w:val="24"/>
          <w:szCs w:val="24"/>
        </w:rPr>
        <w:t>Diagrammes d’activités du groupe gestion moniteur</w:t>
      </w:r>
      <w:bookmarkEnd w:id="5"/>
    </w:p>
    <w:p w14:paraId="047611FE" w14:textId="09FE28B3" w:rsidR="0064228C" w:rsidRPr="00DC5113" w:rsidRDefault="0064228C" w:rsidP="00DC5113">
      <w:pPr>
        <w:pStyle w:val="Paragraphedeliste"/>
        <w:numPr>
          <w:ilvl w:val="1"/>
          <w:numId w:val="3"/>
        </w:numPr>
        <w:outlineLvl w:val="1"/>
        <w:rPr>
          <w:rFonts w:cstheme="minorHAnsi"/>
          <w:b/>
          <w:bCs/>
          <w:sz w:val="28"/>
          <w:szCs w:val="28"/>
        </w:rPr>
      </w:pPr>
      <w:bookmarkStart w:id="6" w:name="_Toc96270616"/>
      <w:r w:rsidRPr="00DC5113">
        <w:rPr>
          <w:rFonts w:cstheme="minorHAnsi"/>
          <w:b/>
          <w:bCs/>
          <w:sz w:val="28"/>
          <w:szCs w:val="28"/>
        </w:rPr>
        <w:t>Groupe de threads gestion du robot</w:t>
      </w:r>
      <w:bookmarkEnd w:id="6"/>
    </w:p>
    <w:p w14:paraId="70CFAF04" w14:textId="766C04FC" w:rsidR="0064228C" w:rsidRPr="00DC5113" w:rsidRDefault="001F446E" w:rsidP="00DC5113">
      <w:pPr>
        <w:pStyle w:val="Paragraphedeliste"/>
        <w:numPr>
          <w:ilvl w:val="2"/>
          <w:numId w:val="3"/>
        </w:numPr>
        <w:outlineLvl w:val="2"/>
        <w:rPr>
          <w:rFonts w:cstheme="minorHAnsi"/>
          <w:b/>
          <w:bCs/>
          <w:sz w:val="24"/>
          <w:szCs w:val="24"/>
        </w:rPr>
      </w:pPr>
      <w:bookmarkStart w:id="7" w:name="_Toc96270617"/>
      <w:r w:rsidRPr="00DC5113">
        <w:rPr>
          <w:rFonts w:cstheme="minorHAnsi"/>
          <w:b/>
          <w:bCs/>
          <w:sz w:val="24"/>
          <w:szCs w:val="24"/>
        </w:rPr>
        <w:t>Diagramme fonctionnel du groupe gestion robot</w:t>
      </w:r>
      <w:bookmarkEnd w:id="7"/>
    </w:p>
    <w:p w14:paraId="4C475808" w14:textId="29082CF6" w:rsidR="001F446E" w:rsidRPr="00DC5113" w:rsidRDefault="001F446E" w:rsidP="00DC5113">
      <w:pPr>
        <w:pStyle w:val="Paragraphedeliste"/>
        <w:numPr>
          <w:ilvl w:val="2"/>
          <w:numId w:val="3"/>
        </w:numPr>
        <w:outlineLvl w:val="2"/>
        <w:rPr>
          <w:rFonts w:cstheme="minorHAnsi"/>
          <w:b/>
          <w:bCs/>
          <w:sz w:val="24"/>
          <w:szCs w:val="24"/>
        </w:rPr>
      </w:pPr>
      <w:bookmarkStart w:id="8" w:name="_Toc96270618"/>
      <w:r w:rsidRPr="00DC5113">
        <w:rPr>
          <w:rFonts w:cstheme="minorHAnsi"/>
          <w:b/>
          <w:bCs/>
          <w:sz w:val="24"/>
          <w:szCs w:val="24"/>
        </w:rPr>
        <w:t>Description des threads du groupe gestion robot</w:t>
      </w:r>
      <w:bookmarkEnd w:id="8"/>
    </w:p>
    <w:p w14:paraId="52A78A17" w14:textId="45B1A2FE" w:rsidR="001F446E" w:rsidRPr="00DC5113" w:rsidRDefault="001F446E" w:rsidP="00DC5113">
      <w:pPr>
        <w:pStyle w:val="Paragraphedeliste"/>
        <w:numPr>
          <w:ilvl w:val="2"/>
          <w:numId w:val="3"/>
        </w:numPr>
        <w:outlineLvl w:val="2"/>
        <w:rPr>
          <w:rFonts w:cstheme="minorHAnsi"/>
          <w:b/>
          <w:bCs/>
          <w:sz w:val="24"/>
          <w:szCs w:val="24"/>
        </w:rPr>
      </w:pPr>
      <w:bookmarkStart w:id="9" w:name="_Toc96270619"/>
      <w:r w:rsidRPr="00DC5113">
        <w:rPr>
          <w:rFonts w:cstheme="minorHAnsi"/>
          <w:b/>
          <w:bCs/>
          <w:sz w:val="24"/>
          <w:szCs w:val="24"/>
        </w:rPr>
        <w:t>Diagrammes d’activité du groupe gestion robot</w:t>
      </w:r>
      <w:bookmarkEnd w:id="9"/>
    </w:p>
    <w:p w14:paraId="47FF2B74" w14:textId="262AD1B3" w:rsidR="001F446E" w:rsidRPr="00DC5113" w:rsidRDefault="001F446E" w:rsidP="00DC5113">
      <w:pPr>
        <w:pStyle w:val="Paragraphedeliste"/>
        <w:numPr>
          <w:ilvl w:val="1"/>
          <w:numId w:val="3"/>
        </w:numPr>
        <w:outlineLvl w:val="1"/>
        <w:rPr>
          <w:rFonts w:cstheme="minorHAnsi"/>
          <w:b/>
          <w:bCs/>
          <w:sz w:val="28"/>
          <w:szCs w:val="28"/>
        </w:rPr>
      </w:pPr>
      <w:bookmarkStart w:id="10" w:name="_Toc96270620"/>
      <w:r w:rsidRPr="00DC5113">
        <w:rPr>
          <w:rFonts w:cstheme="minorHAnsi"/>
          <w:b/>
          <w:bCs/>
          <w:sz w:val="28"/>
          <w:szCs w:val="28"/>
        </w:rPr>
        <w:t>Groupe de threads vision</w:t>
      </w:r>
      <w:bookmarkEnd w:id="10"/>
    </w:p>
    <w:p w14:paraId="2332EACB" w14:textId="17C06AD0" w:rsidR="001F446E" w:rsidRPr="00DC5113" w:rsidRDefault="001F446E" w:rsidP="00DC5113">
      <w:pPr>
        <w:pStyle w:val="Paragraphedeliste"/>
        <w:numPr>
          <w:ilvl w:val="2"/>
          <w:numId w:val="3"/>
        </w:numPr>
        <w:outlineLvl w:val="2"/>
        <w:rPr>
          <w:rFonts w:cstheme="minorHAnsi"/>
          <w:b/>
          <w:bCs/>
          <w:sz w:val="24"/>
          <w:szCs w:val="24"/>
        </w:rPr>
      </w:pPr>
      <w:bookmarkStart w:id="11" w:name="_Toc96270621"/>
      <w:r w:rsidRPr="00DC5113">
        <w:rPr>
          <w:rFonts w:cstheme="minorHAnsi"/>
          <w:b/>
          <w:bCs/>
          <w:sz w:val="24"/>
          <w:szCs w:val="24"/>
        </w:rPr>
        <w:t>Diagramme fonctionnel du groupe vision</w:t>
      </w:r>
      <w:bookmarkEnd w:id="11"/>
    </w:p>
    <w:p w14:paraId="73662591" w14:textId="735DB7D8" w:rsidR="001F446E" w:rsidRPr="00DC5113" w:rsidRDefault="001F446E" w:rsidP="00DC5113">
      <w:pPr>
        <w:pStyle w:val="Paragraphedeliste"/>
        <w:numPr>
          <w:ilvl w:val="2"/>
          <w:numId w:val="3"/>
        </w:numPr>
        <w:outlineLvl w:val="2"/>
        <w:rPr>
          <w:rFonts w:cstheme="minorHAnsi"/>
          <w:b/>
          <w:bCs/>
          <w:sz w:val="24"/>
          <w:szCs w:val="24"/>
        </w:rPr>
      </w:pPr>
      <w:bookmarkStart w:id="12" w:name="_Toc96270622"/>
      <w:r w:rsidRPr="00DC5113">
        <w:rPr>
          <w:rFonts w:cstheme="minorHAnsi"/>
          <w:b/>
          <w:bCs/>
          <w:sz w:val="24"/>
          <w:szCs w:val="24"/>
        </w:rPr>
        <w:t>Description des threads du groupe vision</w:t>
      </w:r>
      <w:bookmarkEnd w:id="12"/>
    </w:p>
    <w:p w14:paraId="30BC11E1" w14:textId="6D031D74" w:rsidR="00FF709F" w:rsidRDefault="001F446E" w:rsidP="00DC5113">
      <w:pPr>
        <w:pStyle w:val="Paragraphedeliste"/>
        <w:numPr>
          <w:ilvl w:val="2"/>
          <w:numId w:val="3"/>
        </w:numPr>
        <w:outlineLvl w:val="2"/>
        <w:rPr>
          <w:rFonts w:cstheme="minorHAnsi"/>
          <w:b/>
          <w:bCs/>
          <w:sz w:val="24"/>
          <w:szCs w:val="24"/>
        </w:rPr>
      </w:pPr>
      <w:bookmarkStart w:id="13" w:name="_Toc96270623"/>
      <w:r w:rsidRPr="00DC5113">
        <w:rPr>
          <w:rFonts w:cstheme="minorHAnsi"/>
          <w:b/>
          <w:bCs/>
          <w:sz w:val="24"/>
          <w:szCs w:val="24"/>
        </w:rPr>
        <w:t>Diagrammes d’activité du groupe vision</w:t>
      </w:r>
      <w:bookmarkEnd w:id="13"/>
    </w:p>
    <w:p w14:paraId="33B9767B" w14:textId="4B271DDA" w:rsidR="001F446E" w:rsidRPr="00FF709F" w:rsidRDefault="00FF709F" w:rsidP="00FF709F">
      <w:pPr>
        <w:rPr>
          <w:rFonts w:cstheme="minorHAnsi"/>
          <w:b/>
          <w:bCs/>
          <w:sz w:val="24"/>
          <w:szCs w:val="24"/>
        </w:rPr>
      </w:pPr>
      <w:r>
        <w:rPr>
          <w:rFonts w:cstheme="minorHAnsi"/>
          <w:b/>
          <w:bCs/>
          <w:sz w:val="24"/>
          <w:szCs w:val="24"/>
        </w:rPr>
        <w:br w:type="page"/>
      </w:r>
    </w:p>
    <w:p w14:paraId="4AC6CEFA" w14:textId="33FD416C" w:rsidR="001F446E" w:rsidRPr="00DC5113" w:rsidRDefault="001F446E" w:rsidP="00642D3F">
      <w:pPr>
        <w:pStyle w:val="Paragraphedeliste"/>
        <w:numPr>
          <w:ilvl w:val="0"/>
          <w:numId w:val="1"/>
        </w:numPr>
        <w:spacing w:line="360" w:lineRule="auto"/>
        <w:outlineLvl w:val="0"/>
        <w:rPr>
          <w:rFonts w:cstheme="minorHAnsi"/>
          <w:b/>
          <w:bCs/>
          <w:sz w:val="32"/>
          <w:szCs w:val="32"/>
        </w:rPr>
      </w:pPr>
      <w:bookmarkStart w:id="14" w:name="_Toc96270624"/>
      <w:r w:rsidRPr="00DC5113">
        <w:rPr>
          <w:rFonts w:cstheme="minorHAnsi"/>
          <w:b/>
          <w:bCs/>
          <w:sz w:val="32"/>
          <w:szCs w:val="32"/>
        </w:rPr>
        <w:lastRenderedPageBreak/>
        <w:t xml:space="preserve">Transformation AADL vers </w:t>
      </w:r>
      <w:proofErr w:type="spellStart"/>
      <w:r w:rsidRPr="00DC5113">
        <w:rPr>
          <w:rFonts w:cstheme="minorHAnsi"/>
          <w:b/>
          <w:bCs/>
          <w:sz w:val="32"/>
          <w:szCs w:val="32"/>
        </w:rPr>
        <w:t>Xenomai</w:t>
      </w:r>
      <w:bookmarkEnd w:id="14"/>
      <w:proofErr w:type="spellEnd"/>
    </w:p>
    <w:p w14:paraId="50358149" w14:textId="7402D8C8" w:rsidR="001F446E" w:rsidRPr="00DC5113" w:rsidRDefault="00FF709F" w:rsidP="00642D3F">
      <w:pPr>
        <w:pStyle w:val="Paragraphedeliste"/>
        <w:numPr>
          <w:ilvl w:val="1"/>
          <w:numId w:val="2"/>
        </w:numPr>
        <w:spacing w:line="276" w:lineRule="auto"/>
        <w:outlineLvl w:val="1"/>
        <w:rPr>
          <w:rFonts w:cstheme="minorHAnsi"/>
          <w:b/>
          <w:bCs/>
          <w:sz w:val="28"/>
          <w:szCs w:val="28"/>
        </w:rPr>
      </w:pPr>
      <w:r>
        <w:rPr>
          <w:rFonts w:cstheme="minorHAnsi"/>
          <w:b/>
          <w:bCs/>
          <w:sz w:val="28"/>
          <w:szCs w:val="28"/>
        </w:rPr>
        <w:t xml:space="preserve"> </w:t>
      </w:r>
      <w:bookmarkStart w:id="15" w:name="_Toc96270625"/>
      <w:r w:rsidR="001F446E" w:rsidRPr="00DC5113">
        <w:rPr>
          <w:rFonts w:cstheme="minorHAnsi"/>
          <w:b/>
          <w:bCs/>
          <w:sz w:val="28"/>
          <w:szCs w:val="28"/>
        </w:rPr>
        <w:t>Thread</w:t>
      </w:r>
      <w:bookmarkEnd w:id="15"/>
    </w:p>
    <w:p w14:paraId="3A5C15CD" w14:textId="2290E802" w:rsidR="001F446E" w:rsidRDefault="001F446E" w:rsidP="00DC5113">
      <w:pPr>
        <w:pStyle w:val="Paragraphedeliste"/>
        <w:numPr>
          <w:ilvl w:val="2"/>
          <w:numId w:val="2"/>
        </w:numPr>
        <w:outlineLvl w:val="2"/>
        <w:rPr>
          <w:rFonts w:cstheme="minorHAnsi"/>
          <w:b/>
          <w:bCs/>
          <w:sz w:val="24"/>
          <w:szCs w:val="24"/>
        </w:rPr>
      </w:pPr>
      <w:bookmarkStart w:id="16" w:name="_Toc96270626"/>
      <w:r w:rsidRPr="00DC5113">
        <w:rPr>
          <w:rFonts w:cstheme="minorHAnsi"/>
          <w:b/>
          <w:bCs/>
          <w:sz w:val="24"/>
          <w:szCs w:val="24"/>
        </w:rPr>
        <w:t>Instanciation et démarrage</w:t>
      </w:r>
      <w:bookmarkEnd w:id="16"/>
    </w:p>
    <w:p w14:paraId="4FC73885" w14:textId="47F9C39E" w:rsidR="00FF709F" w:rsidRDefault="00FF709F" w:rsidP="00642D3F">
      <w:pPr>
        <w:jc w:val="both"/>
        <w:rPr>
          <w:rFonts w:cstheme="minorHAnsi"/>
          <w:sz w:val="24"/>
          <w:szCs w:val="24"/>
        </w:rPr>
      </w:pPr>
      <w:r w:rsidRPr="00FF709F">
        <w:rPr>
          <w:rFonts w:cstheme="minorHAnsi"/>
          <w:sz w:val="24"/>
          <w:szCs w:val="24"/>
        </w:rPr>
        <w:t>Chaque thread a été implémenté par un RT_TASK déclarés dans</w:t>
      </w:r>
      <w:r>
        <w:rPr>
          <w:rFonts w:cstheme="minorHAnsi"/>
          <w:sz w:val="24"/>
          <w:szCs w:val="24"/>
        </w:rPr>
        <w:t xml:space="preserve"> </w:t>
      </w:r>
      <w:r w:rsidRPr="00FF709F">
        <w:rPr>
          <w:rFonts w:cstheme="minorHAnsi"/>
          <w:sz w:val="24"/>
          <w:szCs w:val="24"/>
        </w:rPr>
        <w:t xml:space="preserve">le fichier </w:t>
      </w:r>
      <w:proofErr w:type="spellStart"/>
      <w:r w:rsidR="004F68AC" w:rsidRPr="004F68AC">
        <w:rPr>
          <w:rFonts w:cstheme="minorHAnsi"/>
          <w:b/>
          <w:sz w:val="24"/>
          <w:szCs w:val="24"/>
        </w:rPr>
        <w:t>tasks.h</w:t>
      </w:r>
      <w:proofErr w:type="spellEnd"/>
      <w:r w:rsidR="00642D3F">
        <w:rPr>
          <w:rFonts w:cstheme="minorHAnsi"/>
          <w:sz w:val="24"/>
          <w:szCs w:val="24"/>
        </w:rPr>
        <w:t xml:space="preserve"> (voir </w:t>
      </w:r>
      <w:r w:rsidR="00D9490F">
        <w:rPr>
          <w:rFonts w:cstheme="minorHAnsi"/>
          <w:sz w:val="24"/>
          <w:szCs w:val="24"/>
        </w:rPr>
        <w:fldChar w:fldCharType="begin"/>
      </w:r>
      <w:r w:rsidR="00D9490F">
        <w:rPr>
          <w:rFonts w:cstheme="minorHAnsi"/>
          <w:sz w:val="24"/>
          <w:szCs w:val="24"/>
        </w:rPr>
        <w:instrText xml:space="preserve"> REF _Ref96266976 \h </w:instrText>
      </w:r>
      <w:r w:rsidR="00D9490F">
        <w:rPr>
          <w:rFonts w:cstheme="minorHAnsi"/>
          <w:sz w:val="24"/>
          <w:szCs w:val="24"/>
        </w:rPr>
      </w:r>
      <w:r w:rsidR="00D9490F">
        <w:rPr>
          <w:rFonts w:cstheme="minorHAnsi"/>
          <w:sz w:val="24"/>
          <w:szCs w:val="24"/>
        </w:rPr>
        <w:fldChar w:fldCharType="separate"/>
      </w:r>
      <w:r w:rsidR="004F68AC">
        <w:t xml:space="preserve">Figure </w:t>
      </w:r>
      <w:r w:rsidR="004F68AC">
        <w:rPr>
          <w:noProof/>
        </w:rPr>
        <w:t>1</w:t>
      </w:r>
      <w:r w:rsidR="00D9490F">
        <w:rPr>
          <w:rFonts w:cstheme="minorHAnsi"/>
          <w:sz w:val="24"/>
          <w:szCs w:val="24"/>
        </w:rPr>
        <w:fldChar w:fldCharType="end"/>
      </w:r>
      <w:r w:rsidR="00642D3F">
        <w:rPr>
          <w:rFonts w:cstheme="minorHAnsi"/>
          <w:sz w:val="24"/>
          <w:szCs w:val="24"/>
        </w:rPr>
        <w:t>)</w:t>
      </w:r>
      <w:r w:rsidRPr="00FF709F">
        <w:rPr>
          <w:rFonts w:cstheme="minorHAnsi"/>
          <w:sz w:val="24"/>
          <w:szCs w:val="24"/>
        </w:rPr>
        <w:t xml:space="preserve">. La création de la tâche se fait à l’aide du service </w:t>
      </w:r>
      <w:proofErr w:type="spellStart"/>
      <w:r w:rsidRPr="004F68AC">
        <w:rPr>
          <w:rFonts w:cstheme="minorHAnsi"/>
          <w:b/>
          <w:bCs/>
          <w:sz w:val="24"/>
          <w:szCs w:val="24"/>
        </w:rPr>
        <w:t>rt_task_cre</w:t>
      </w:r>
      <w:r w:rsidRPr="00735EB4">
        <w:rPr>
          <w:rFonts w:cstheme="minorHAnsi"/>
          <w:b/>
          <w:bCs/>
          <w:sz w:val="24"/>
          <w:szCs w:val="24"/>
        </w:rPr>
        <w:t>ate</w:t>
      </w:r>
      <w:proofErr w:type="spellEnd"/>
      <w:r w:rsidRPr="00FF709F">
        <w:rPr>
          <w:rFonts w:cstheme="minorHAnsi"/>
          <w:sz w:val="24"/>
          <w:szCs w:val="24"/>
        </w:rPr>
        <w:t xml:space="preserve"> </w:t>
      </w:r>
      <w:r>
        <w:rPr>
          <w:rFonts w:cstheme="minorHAnsi"/>
          <w:sz w:val="24"/>
          <w:szCs w:val="24"/>
        </w:rPr>
        <w:t xml:space="preserve">(voir </w:t>
      </w:r>
      <w:r w:rsidR="00D9490F">
        <w:rPr>
          <w:rFonts w:cstheme="minorHAnsi"/>
          <w:sz w:val="24"/>
          <w:szCs w:val="24"/>
        </w:rPr>
        <w:fldChar w:fldCharType="begin"/>
      </w:r>
      <w:r w:rsidR="00D9490F">
        <w:rPr>
          <w:rFonts w:cstheme="minorHAnsi"/>
          <w:sz w:val="24"/>
          <w:szCs w:val="24"/>
        </w:rPr>
        <w:instrText xml:space="preserve"> REF _Ref96266985 \h </w:instrText>
      </w:r>
      <w:r w:rsidR="00D9490F">
        <w:rPr>
          <w:rFonts w:cstheme="minorHAnsi"/>
          <w:sz w:val="24"/>
          <w:szCs w:val="24"/>
        </w:rPr>
      </w:r>
      <w:r w:rsidR="00D9490F">
        <w:rPr>
          <w:rFonts w:cstheme="minorHAnsi"/>
          <w:sz w:val="24"/>
          <w:szCs w:val="24"/>
        </w:rPr>
        <w:fldChar w:fldCharType="separate"/>
      </w:r>
      <w:r w:rsidR="004F68AC">
        <w:t xml:space="preserve">Figure </w:t>
      </w:r>
      <w:r w:rsidR="004F68AC">
        <w:rPr>
          <w:noProof/>
        </w:rPr>
        <w:t>2</w:t>
      </w:r>
      <w:r w:rsidR="00D9490F">
        <w:rPr>
          <w:rFonts w:cstheme="minorHAnsi"/>
          <w:sz w:val="24"/>
          <w:szCs w:val="24"/>
        </w:rPr>
        <w:fldChar w:fldCharType="end"/>
      </w:r>
      <w:r>
        <w:rPr>
          <w:rFonts w:cstheme="minorHAnsi"/>
          <w:sz w:val="24"/>
          <w:szCs w:val="24"/>
        </w:rPr>
        <w:t>)</w:t>
      </w:r>
      <w:r w:rsidRPr="00FF709F">
        <w:rPr>
          <w:rFonts w:cstheme="minorHAnsi"/>
          <w:sz w:val="24"/>
          <w:szCs w:val="24"/>
        </w:rPr>
        <w:t xml:space="preserve"> et son</w:t>
      </w:r>
      <w:r>
        <w:rPr>
          <w:rFonts w:cstheme="minorHAnsi"/>
          <w:sz w:val="24"/>
          <w:szCs w:val="24"/>
        </w:rPr>
        <w:t xml:space="preserve"> </w:t>
      </w:r>
      <w:r w:rsidRPr="00FF709F">
        <w:rPr>
          <w:rFonts w:cstheme="minorHAnsi"/>
          <w:sz w:val="24"/>
          <w:szCs w:val="24"/>
        </w:rPr>
        <w:t>démarrage à l’aide de</w:t>
      </w:r>
      <w:r>
        <w:rPr>
          <w:rFonts w:cstheme="minorHAnsi"/>
          <w:sz w:val="24"/>
          <w:szCs w:val="24"/>
        </w:rPr>
        <w:t xml:space="preserve"> </w:t>
      </w:r>
      <w:proofErr w:type="spellStart"/>
      <w:r w:rsidRPr="004F68AC">
        <w:rPr>
          <w:rFonts w:cstheme="minorHAnsi"/>
          <w:b/>
          <w:bCs/>
          <w:sz w:val="24"/>
          <w:szCs w:val="24"/>
        </w:rPr>
        <w:t>t_task_start</w:t>
      </w:r>
      <w:proofErr w:type="spellEnd"/>
      <w:r>
        <w:rPr>
          <w:rFonts w:cstheme="minorHAnsi"/>
          <w:sz w:val="24"/>
          <w:szCs w:val="24"/>
        </w:rPr>
        <w:t xml:space="preserve"> (voir </w:t>
      </w:r>
      <w:r w:rsidR="00D9490F">
        <w:rPr>
          <w:rFonts w:cstheme="minorHAnsi"/>
          <w:sz w:val="24"/>
          <w:szCs w:val="24"/>
        </w:rPr>
        <w:fldChar w:fldCharType="begin"/>
      </w:r>
      <w:r w:rsidR="00D9490F">
        <w:rPr>
          <w:rFonts w:cstheme="minorHAnsi"/>
          <w:sz w:val="24"/>
          <w:szCs w:val="24"/>
        </w:rPr>
        <w:instrText xml:space="preserve"> REF _Ref96266998 \h </w:instrText>
      </w:r>
      <w:r w:rsidR="00D9490F">
        <w:rPr>
          <w:rFonts w:cstheme="minorHAnsi"/>
          <w:sz w:val="24"/>
          <w:szCs w:val="24"/>
        </w:rPr>
      </w:r>
      <w:r w:rsidR="00D9490F">
        <w:rPr>
          <w:rFonts w:cstheme="minorHAnsi"/>
          <w:sz w:val="24"/>
          <w:szCs w:val="24"/>
        </w:rPr>
        <w:fldChar w:fldCharType="separate"/>
      </w:r>
      <w:r w:rsidR="004F68AC">
        <w:t xml:space="preserve">Figure </w:t>
      </w:r>
      <w:r w:rsidR="004F68AC">
        <w:rPr>
          <w:noProof/>
        </w:rPr>
        <w:t>3</w:t>
      </w:r>
      <w:r w:rsidR="00D9490F">
        <w:rPr>
          <w:rFonts w:cstheme="minorHAnsi"/>
          <w:sz w:val="24"/>
          <w:szCs w:val="24"/>
        </w:rPr>
        <w:fldChar w:fldCharType="end"/>
      </w:r>
      <w:r>
        <w:rPr>
          <w:rFonts w:cstheme="minorHAnsi"/>
          <w:sz w:val="24"/>
          <w:szCs w:val="24"/>
        </w:rPr>
        <w:t>)</w:t>
      </w:r>
      <w:r w:rsidRPr="00FF709F">
        <w:rPr>
          <w:rFonts w:cstheme="minorHAnsi"/>
          <w:sz w:val="24"/>
          <w:szCs w:val="24"/>
        </w:rPr>
        <w:t>. Toutes les tâches</w:t>
      </w:r>
      <w:r>
        <w:rPr>
          <w:rFonts w:cstheme="minorHAnsi"/>
          <w:sz w:val="24"/>
          <w:szCs w:val="24"/>
        </w:rPr>
        <w:t xml:space="preserve"> </w:t>
      </w:r>
      <w:r w:rsidRPr="00FF709F">
        <w:rPr>
          <w:rFonts w:cstheme="minorHAnsi"/>
          <w:sz w:val="24"/>
          <w:szCs w:val="24"/>
        </w:rPr>
        <w:t>sont créé</w:t>
      </w:r>
      <w:r>
        <w:rPr>
          <w:rFonts w:cstheme="minorHAnsi"/>
          <w:sz w:val="24"/>
          <w:szCs w:val="24"/>
        </w:rPr>
        <w:t>e</w:t>
      </w:r>
      <w:r w:rsidRPr="00FF709F">
        <w:rPr>
          <w:rFonts w:cstheme="minorHAnsi"/>
          <w:sz w:val="24"/>
          <w:szCs w:val="24"/>
        </w:rPr>
        <w:t xml:space="preserve">s dans la méthode </w:t>
      </w:r>
      <w:r w:rsidR="004F68AC">
        <w:rPr>
          <w:rFonts w:cstheme="minorHAnsi"/>
          <w:b/>
          <w:bCs/>
          <w:sz w:val="24"/>
          <w:szCs w:val="24"/>
        </w:rPr>
        <w:t>I</w:t>
      </w:r>
      <w:r w:rsidRPr="004F68AC">
        <w:rPr>
          <w:rFonts w:cstheme="minorHAnsi"/>
          <w:b/>
          <w:bCs/>
          <w:sz w:val="24"/>
          <w:szCs w:val="24"/>
        </w:rPr>
        <w:t>nit</w:t>
      </w:r>
      <w:r w:rsidRPr="00FF709F">
        <w:rPr>
          <w:rFonts w:cstheme="minorHAnsi"/>
          <w:sz w:val="24"/>
          <w:szCs w:val="24"/>
        </w:rPr>
        <w:t xml:space="preserve"> de</w:t>
      </w:r>
      <w:r>
        <w:rPr>
          <w:rFonts w:cstheme="minorHAnsi"/>
          <w:sz w:val="24"/>
          <w:szCs w:val="24"/>
        </w:rPr>
        <w:t xml:space="preserve"> </w:t>
      </w:r>
      <w:r w:rsidR="004F68AC" w:rsidRPr="004F68AC">
        <w:rPr>
          <w:rFonts w:cstheme="minorHAnsi"/>
          <w:b/>
          <w:sz w:val="24"/>
          <w:szCs w:val="24"/>
        </w:rPr>
        <w:t>tasks.cpp</w:t>
      </w:r>
      <w:r>
        <w:rPr>
          <w:rFonts w:cstheme="minorHAnsi"/>
          <w:sz w:val="24"/>
          <w:szCs w:val="24"/>
        </w:rPr>
        <w:t xml:space="preserve"> </w:t>
      </w:r>
      <w:r w:rsidRPr="00FF709F">
        <w:rPr>
          <w:rFonts w:cstheme="minorHAnsi"/>
          <w:sz w:val="24"/>
          <w:szCs w:val="24"/>
        </w:rPr>
        <w:t>et démarrées</w:t>
      </w:r>
      <w:r>
        <w:rPr>
          <w:rFonts w:cstheme="minorHAnsi"/>
          <w:sz w:val="24"/>
          <w:szCs w:val="24"/>
        </w:rPr>
        <w:t xml:space="preserve"> </w:t>
      </w:r>
      <w:r w:rsidRPr="00FF709F">
        <w:rPr>
          <w:rFonts w:cstheme="minorHAnsi"/>
          <w:sz w:val="24"/>
          <w:szCs w:val="24"/>
        </w:rPr>
        <w:t xml:space="preserve">dans la méthode </w:t>
      </w:r>
      <w:r w:rsidR="004F68AC" w:rsidRPr="004F68AC">
        <w:rPr>
          <w:rFonts w:cstheme="minorHAnsi"/>
          <w:b/>
          <w:bCs/>
          <w:sz w:val="24"/>
          <w:szCs w:val="24"/>
        </w:rPr>
        <w:t>R</w:t>
      </w:r>
      <w:r w:rsidRPr="004F68AC">
        <w:rPr>
          <w:rFonts w:cstheme="minorHAnsi"/>
          <w:b/>
          <w:bCs/>
          <w:sz w:val="24"/>
          <w:szCs w:val="24"/>
        </w:rPr>
        <w:t>un</w:t>
      </w:r>
      <w:r>
        <w:rPr>
          <w:rFonts w:cstheme="minorHAnsi"/>
          <w:sz w:val="24"/>
          <w:szCs w:val="24"/>
        </w:rPr>
        <w:t xml:space="preserve">. La création et le lancement d’une tâche sont surveillés et en cas d’échec nous sortons du programme. </w:t>
      </w:r>
    </w:p>
    <w:p w14:paraId="5FC99702" w14:textId="77777777" w:rsidR="00642D3F" w:rsidRDefault="00642D3F" w:rsidP="00642D3F">
      <w:pPr>
        <w:keepNext/>
        <w:jc w:val="center"/>
      </w:pPr>
      <w:r w:rsidRPr="00642D3F">
        <w:rPr>
          <w:rFonts w:cstheme="minorHAnsi"/>
          <w:noProof/>
          <w:sz w:val="24"/>
          <w:szCs w:val="24"/>
        </w:rPr>
        <w:drawing>
          <wp:inline distT="0" distB="0" distL="0" distR="0" wp14:anchorId="26C230C8" wp14:editId="20B65881">
            <wp:extent cx="1590897" cy="19052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90897" cy="190527"/>
                    </a:xfrm>
                    <a:prstGeom prst="rect">
                      <a:avLst/>
                    </a:prstGeom>
                  </pic:spPr>
                </pic:pic>
              </a:graphicData>
            </a:graphic>
          </wp:inline>
        </w:drawing>
      </w:r>
    </w:p>
    <w:p w14:paraId="75BADCE0" w14:textId="24296AF2" w:rsidR="00642D3F" w:rsidRPr="00735EB4" w:rsidRDefault="00642D3F" w:rsidP="00642D3F">
      <w:pPr>
        <w:pStyle w:val="Lgende"/>
        <w:jc w:val="center"/>
        <w:rPr>
          <w:rFonts w:cstheme="minorHAnsi"/>
          <w:sz w:val="24"/>
          <w:szCs w:val="24"/>
        </w:rPr>
      </w:pPr>
      <w:bookmarkStart w:id="17" w:name="_Ref96266976"/>
      <w:r>
        <w:t xml:space="preserve">Figure </w:t>
      </w:r>
      <w:fldSimple w:instr=" SEQ Figure \* ARABIC ">
        <w:r w:rsidR="004F68AC">
          <w:rPr>
            <w:noProof/>
          </w:rPr>
          <w:t>1</w:t>
        </w:r>
      </w:fldSimple>
      <w:bookmarkEnd w:id="17"/>
      <w:r>
        <w:t xml:space="preserve">: déclaration de la tâche </w:t>
      </w:r>
      <w:r w:rsidRPr="004F68AC">
        <w:rPr>
          <w:b/>
          <w:bCs/>
        </w:rPr>
        <w:t>server</w:t>
      </w:r>
      <w:r w:rsidR="00735EB4">
        <w:t xml:space="preserve"> dans </w:t>
      </w:r>
      <w:proofErr w:type="spellStart"/>
      <w:r w:rsidR="00735EB4" w:rsidRPr="00735EB4">
        <w:rPr>
          <w:b/>
          <w:bCs/>
        </w:rPr>
        <w:t>tasks.h</w:t>
      </w:r>
      <w:proofErr w:type="spellEnd"/>
    </w:p>
    <w:p w14:paraId="1420BB22" w14:textId="77777777" w:rsidR="00642D3F" w:rsidRDefault="00FF709F" w:rsidP="00642D3F">
      <w:pPr>
        <w:keepNext/>
        <w:jc w:val="center"/>
      </w:pPr>
      <w:r w:rsidRPr="00FF709F">
        <w:rPr>
          <w:rFonts w:cstheme="minorHAnsi"/>
          <w:noProof/>
          <w:sz w:val="24"/>
          <w:szCs w:val="24"/>
        </w:rPr>
        <w:drawing>
          <wp:inline distT="0" distB="0" distL="0" distR="0" wp14:anchorId="5AE40EB5" wp14:editId="7DA20A1D">
            <wp:extent cx="5760000" cy="6336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000" cy="633600"/>
                    </a:xfrm>
                    <a:prstGeom prst="rect">
                      <a:avLst/>
                    </a:prstGeom>
                  </pic:spPr>
                </pic:pic>
              </a:graphicData>
            </a:graphic>
          </wp:inline>
        </w:drawing>
      </w:r>
    </w:p>
    <w:p w14:paraId="3C8FB419" w14:textId="613B59B9" w:rsidR="00642D3F" w:rsidRPr="00735EB4" w:rsidRDefault="00642D3F" w:rsidP="00642D3F">
      <w:pPr>
        <w:pStyle w:val="Lgende"/>
        <w:jc w:val="center"/>
        <w:rPr>
          <w:b/>
          <w:bCs/>
        </w:rPr>
      </w:pPr>
      <w:bookmarkStart w:id="18" w:name="_Ref96266985"/>
      <w:r>
        <w:t xml:space="preserve">Figure </w:t>
      </w:r>
      <w:fldSimple w:instr=" SEQ Figure \* ARABIC ">
        <w:r w:rsidR="004F68AC">
          <w:rPr>
            <w:noProof/>
          </w:rPr>
          <w:t>2</w:t>
        </w:r>
      </w:fldSimple>
      <w:bookmarkEnd w:id="18"/>
      <w:r>
        <w:t xml:space="preserve">: création de la tâche </w:t>
      </w:r>
      <w:r w:rsidRPr="004F68AC">
        <w:rPr>
          <w:b/>
          <w:bCs/>
        </w:rPr>
        <w:t>server</w:t>
      </w:r>
      <w:r w:rsidR="00735EB4">
        <w:rPr>
          <w:b/>
          <w:bCs/>
        </w:rPr>
        <w:t xml:space="preserve"> </w:t>
      </w:r>
      <w:r w:rsidR="00735EB4">
        <w:t xml:space="preserve">dans </w:t>
      </w:r>
      <w:r w:rsidR="00735EB4">
        <w:rPr>
          <w:b/>
          <w:bCs/>
        </w:rPr>
        <w:t>tasks.cpp</w:t>
      </w:r>
    </w:p>
    <w:p w14:paraId="4032DB80" w14:textId="77777777" w:rsidR="0022379B" w:rsidRPr="0022379B" w:rsidRDefault="0022379B" w:rsidP="0022379B"/>
    <w:p w14:paraId="4B33D852" w14:textId="4C6AE994" w:rsidR="00642D3F" w:rsidRDefault="00642D3F" w:rsidP="00642D3F">
      <w:pPr>
        <w:jc w:val="center"/>
      </w:pPr>
      <w:r w:rsidRPr="00642D3F">
        <w:rPr>
          <w:rFonts w:cstheme="minorHAnsi"/>
          <w:noProof/>
          <w:sz w:val="24"/>
          <w:szCs w:val="24"/>
        </w:rPr>
        <w:drawing>
          <wp:inline distT="0" distB="0" distL="0" distR="0" wp14:anchorId="45ABF086" wp14:editId="6F266E24">
            <wp:extent cx="5760720" cy="567055"/>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67055"/>
                    </a:xfrm>
                    <a:prstGeom prst="rect">
                      <a:avLst/>
                    </a:prstGeom>
                  </pic:spPr>
                </pic:pic>
              </a:graphicData>
            </a:graphic>
          </wp:inline>
        </w:drawing>
      </w:r>
    </w:p>
    <w:p w14:paraId="497E7B5B" w14:textId="0306B9A2" w:rsidR="00FF709F" w:rsidRPr="00735EB4" w:rsidRDefault="00642D3F" w:rsidP="00642D3F">
      <w:pPr>
        <w:pStyle w:val="Lgende"/>
        <w:jc w:val="center"/>
        <w:rPr>
          <w:b/>
          <w:bCs/>
        </w:rPr>
      </w:pPr>
      <w:bookmarkStart w:id="19" w:name="_Ref96266998"/>
      <w:r>
        <w:t xml:space="preserve">Figure </w:t>
      </w:r>
      <w:fldSimple w:instr=" SEQ Figure \* ARABIC ">
        <w:r w:rsidR="004F68AC">
          <w:rPr>
            <w:noProof/>
          </w:rPr>
          <w:t>3</w:t>
        </w:r>
      </w:fldSimple>
      <w:bookmarkEnd w:id="19"/>
      <w:r>
        <w:t xml:space="preserve">: démarrage de la tâche </w:t>
      </w:r>
      <w:r w:rsidRPr="004F68AC">
        <w:rPr>
          <w:b/>
          <w:bCs/>
        </w:rPr>
        <w:t>server</w:t>
      </w:r>
      <w:r w:rsidR="00735EB4">
        <w:t xml:space="preserve"> dans </w:t>
      </w:r>
      <w:r w:rsidR="00735EB4">
        <w:rPr>
          <w:b/>
          <w:bCs/>
        </w:rPr>
        <w:t>tasks.cpp</w:t>
      </w:r>
    </w:p>
    <w:p w14:paraId="473DB005" w14:textId="77777777" w:rsidR="00642D3F" w:rsidRPr="00642D3F" w:rsidRDefault="00642D3F" w:rsidP="00642D3F"/>
    <w:p w14:paraId="245F6DFA" w14:textId="6269D64F" w:rsidR="001F446E" w:rsidRDefault="001F446E" w:rsidP="00DC5113">
      <w:pPr>
        <w:pStyle w:val="Paragraphedeliste"/>
        <w:numPr>
          <w:ilvl w:val="2"/>
          <w:numId w:val="2"/>
        </w:numPr>
        <w:outlineLvl w:val="2"/>
        <w:rPr>
          <w:rFonts w:cstheme="minorHAnsi"/>
          <w:b/>
          <w:bCs/>
          <w:sz w:val="24"/>
          <w:szCs w:val="24"/>
        </w:rPr>
      </w:pPr>
      <w:bookmarkStart w:id="20" w:name="_Toc96270627"/>
      <w:r w:rsidRPr="00DC5113">
        <w:rPr>
          <w:rFonts w:cstheme="minorHAnsi"/>
          <w:b/>
          <w:bCs/>
          <w:sz w:val="24"/>
          <w:szCs w:val="24"/>
        </w:rPr>
        <w:t>Code à exécuter</w:t>
      </w:r>
      <w:bookmarkEnd w:id="20"/>
    </w:p>
    <w:p w14:paraId="114F774F" w14:textId="6AAE5387" w:rsidR="00642D3F" w:rsidRPr="00642D3F" w:rsidRDefault="00642D3F" w:rsidP="00642D3F">
      <w:pPr>
        <w:jc w:val="both"/>
        <w:rPr>
          <w:rFonts w:cstheme="minorHAnsi"/>
          <w:sz w:val="24"/>
          <w:szCs w:val="24"/>
        </w:rPr>
      </w:pPr>
      <w:r w:rsidRPr="00642D3F">
        <w:rPr>
          <w:rFonts w:cstheme="minorHAnsi"/>
          <w:sz w:val="24"/>
          <w:szCs w:val="24"/>
        </w:rPr>
        <w:t xml:space="preserve">Lors du lancement d’une tâche avec </w:t>
      </w:r>
      <w:proofErr w:type="spellStart"/>
      <w:r w:rsidRPr="004F68AC">
        <w:rPr>
          <w:rFonts w:cstheme="minorHAnsi"/>
          <w:b/>
          <w:bCs/>
          <w:sz w:val="24"/>
          <w:szCs w:val="24"/>
        </w:rPr>
        <w:t>rt_task_start</w:t>
      </w:r>
      <w:proofErr w:type="spellEnd"/>
      <w:r w:rsidRPr="00642D3F">
        <w:rPr>
          <w:rFonts w:cstheme="minorHAnsi"/>
          <w:sz w:val="24"/>
          <w:szCs w:val="24"/>
        </w:rPr>
        <w:t xml:space="preserve">, on précise la tâche et l’adresse de la routine qui va être exécutée par cette tâche (voir </w:t>
      </w:r>
      <w:r w:rsidR="00D9490F">
        <w:rPr>
          <w:rFonts w:cstheme="minorHAnsi"/>
          <w:sz w:val="24"/>
          <w:szCs w:val="24"/>
        </w:rPr>
        <w:fldChar w:fldCharType="begin"/>
      </w:r>
      <w:r w:rsidR="00D9490F">
        <w:rPr>
          <w:rFonts w:cstheme="minorHAnsi"/>
          <w:sz w:val="24"/>
          <w:szCs w:val="24"/>
        </w:rPr>
        <w:instrText xml:space="preserve"> REF _Ref96266985 \h </w:instrText>
      </w:r>
      <w:r w:rsidR="00D9490F">
        <w:rPr>
          <w:rFonts w:cstheme="minorHAnsi"/>
          <w:sz w:val="24"/>
          <w:szCs w:val="24"/>
        </w:rPr>
      </w:r>
      <w:r w:rsidR="00D9490F">
        <w:rPr>
          <w:rFonts w:cstheme="minorHAnsi"/>
          <w:sz w:val="24"/>
          <w:szCs w:val="24"/>
        </w:rPr>
        <w:fldChar w:fldCharType="separate"/>
      </w:r>
      <w:r w:rsidR="004F68AC">
        <w:t xml:space="preserve">Figure </w:t>
      </w:r>
      <w:r w:rsidR="004F68AC">
        <w:rPr>
          <w:noProof/>
        </w:rPr>
        <w:t>2</w:t>
      </w:r>
      <w:r w:rsidR="00D9490F">
        <w:rPr>
          <w:rFonts w:cstheme="minorHAnsi"/>
          <w:sz w:val="24"/>
          <w:szCs w:val="24"/>
        </w:rPr>
        <w:fldChar w:fldCharType="end"/>
      </w:r>
      <w:r w:rsidRPr="00642D3F">
        <w:rPr>
          <w:rFonts w:cstheme="minorHAnsi"/>
          <w:sz w:val="24"/>
          <w:szCs w:val="24"/>
        </w:rPr>
        <w:t xml:space="preserve">). </w:t>
      </w:r>
    </w:p>
    <w:p w14:paraId="0DD69070" w14:textId="02BB71D6" w:rsidR="001F446E" w:rsidRDefault="001F446E" w:rsidP="00DC5113">
      <w:pPr>
        <w:pStyle w:val="Paragraphedeliste"/>
        <w:numPr>
          <w:ilvl w:val="2"/>
          <w:numId w:val="2"/>
        </w:numPr>
        <w:outlineLvl w:val="2"/>
        <w:rPr>
          <w:rFonts w:cstheme="minorHAnsi"/>
          <w:b/>
          <w:bCs/>
          <w:sz w:val="24"/>
          <w:szCs w:val="24"/>
        </w:rPr>
      </w:pPr>
      <w:bookmarkStart w:id="21" w:name="_Toc96270628"/>
      <w:r w:rsidRPr="00DC5113">
        <w:rPr>
          <w:rFonts w:cstheme="minorHAnsi"/>
          <w:b/>
          <w:bCs/>
          <w:sz w:val="24"/>
          <w:szCs w:val="24"/>
        </w:rPr>
        <w:t>Niveau de priorités</w:t>
      </w:r>
      <w:bookmarkEnd w:id="21"/>
    </w:p>
    <w:p w14:paraId="6C0AE2C6" w14:textId="1F6A9E16" w:rsidR="0022379B" w:rsidRDefault="0022379B" w:rsidP="0022379B">
      <w:pPr>
        <w:jc w:val="both"/>
        <w:rPr>
          <w:rFonts w:cstheme="minorHAnsi"/>
          <w:sz w:val="24"/>
          <w:szCs w:val="24"/>
        </w:rPr>
      </w:pPr>
      <w:r w:rsidRPr="0022379B">
        <w:rPr>
          <w:rFonts w:cstheme="minorHAnsi"/>
          <w:sz w:val="24"/>
          <w:szCs w:val="24"/>
        </w:rPr>
        <w:t xml:space="preserve">Sous </w:t>
      </w:r>
      <w:proofErr w:type="spellStart"/>
      <w:r w:rsidRPr="0022379B">
        <w:rPr>
          <w:rFonts w:cstheme="minorHAnsi"/>
          <w:sz w:val="24"/>
          <w:szCs w:val="24"/>
        </w:rPr>
        <w:t>Xenomai</w:t>
      </w:r>
      <w:proofErr w:type="spellEnd"/>
      <w:r w:rsidRPr="0022379B">
        <w:rPr>
          <w:rFonts w:cstheme="minorHAnsi"/>
          <w:sz w:val="24"/>
          <w:szCs w:val="24"/>
        </w:rPr>
        <w:t xml:space="preserve"> le niveau de priorité d’un thread peut aller du 0 à 99, avec 0 la priorité la plus faible. Cette priorité est </w:t>
      </w:r>
      <w:r w:rsidR="004F68AC" w:rsidRPr="0022379B">
        <w:rPr>
          <w:rFonts w:cstheme="minorHAnsi"/>
          <w:sz w:val="24"/>
          <w:szCs w:val="24"/>
        </w:rPr>
        <w:t>fixée</w:t>
      </w:r>
      <w:r w:rsidRPr="0022379B">
        <w:rPr>
          <w:rFonts w:cstheme="minorHAnsi"/>
          <w:sz w:val="24"/>
          <w:szCs w:val="24"/>
        </w:rPr>
        <w:t xml:space="preserve"> lors de l’appel au service </w:t>
      </w:r>
      <w:proofErr w:type="spellStart"/>
      <w:r w:rsidRPr="004F68AC">
        <w:rPr>
          <w:rFonts w:cstheme="minorHAnsi"/>
          <w:b/>
          <w:bCs/>
          <w:sz w:val="24"/>
          <w:szCs w:val="24"/>
        </w:rPr>
        <w:t>rt_task_create</w:t>
      </w:r>
      <w:proofErr w:type="spellEnd"/>
      <w:r w:rsidRPr="0022379B">
        <w:rPr>
          <w:rFonts w:cstheme="minorHAnsi"/>
          <w:sz w:val="24"/>
          <w:szCs w:val="24"/>
        </w:rPr>
        <w:t xml:space="preserve">. Pour faciliter la modification de ces priorités, nous avons utilisé des #define de la forme </w:t>
      </w:r>
      <w:r w:rsidRPr="004F68AC">
        <w:rPr>
          <w:rFonts w:cstheme="minorHAnsi"/>
          <w:b/>
          <w:bCs/>
          <w:sz w:val="24"/>
          <w:szCs w:val="24"/>
        </w:rPr>
        <w:t>PRIORITY_TTASK</w:t>
      </w:r>
      <w:r w:rsidRPr="0022379B">
        <w:rPr>
          <w:rFonts w:cstheme="minorHAnsi"/>
          <w:sz w:val="24"/>
          <w:szCs w:val="24"/>
        </w:rPr>
        <w:t xml:space="preserve"> dans le fichier </w:t>
      </w:r>
      <w:r w:rsidR="004F68AC" w:rsidRPr="004F68AC">
        <w:rPr>
          <w:rFonts w:cstheme="minorHAnsi"/>
          <w:b/>
          <w:sz w:val="24"/>
          <w:szCs w:val="24"/>
        </w:rPr>
        <w:t>tasks.cpp</w:t>
      </w:r>
      <w:r w:rsidRPr="0022379B">
        <w:rPr>
          <w:rFonts w:cstheme="minorHAnsi"/>
          <w:sz w:val="24"/>
          <w:szCs w:val="24"/>
        </w:rPr>
        <w:t xml:space="preserve"> (voir </w:t>
      </w:r>
      <w:r w:rsidR="00D9490F">
        <w:rPr>
          <w:rFonts w:cstheme="minorHAnsi"/>
          <w:sz w:val="24"/>
          <w:szCs w:val="24"/>
        </w:rPr>
        <w:fldChar w:fldCharType="begin"/>
      </w:r>
      <w:r w:rsidR="00D9490F">
        <w:rPr>
          <w:rFonts w:cstheme="minorHAnsi"/>
          <w:sz w:val="24"/>
          <w:szCs w:val="24"/>
        </w:rPr>
        <w:instrText xml:space="preserve"> REF _Ref96267020 \h </w:instrText>
      </w:r>
      <w:r w:rsidR="00D9490F">
        <w:rPr>
          <w:rFonts w:cstheme="minorHAnsi"/>
          <w:sz w:val="24"/>
          <w:szCs w:val="24"/>
        </w:rPr>
      </w:r>
      <w:r w:rsidR="00D9490F">
        <w:rPr>
          <w:rFonts w:cstheme="minorHAnsi"/>
          <w:sz w:val="24"/>
          <w:szCs w:val="24"/>
        </w:rPr>
        <w:fldChar w:fldCharType="separate"/>
      </w:r>
      <w:r w:rsidR="004F68AC">
        <w:t xml:space="preserve">Figure </w:t>
      </w:r>
      <w:r w:rsidR="004F68AC">
        <w:rPr>
          <w:noProof/>
        </w:rPr>
        <w:t>4</w:t>
      </w:r>
      <w:r w:rsidR="00D9490F">
        <w:rPr>
          <w:rFonts w:cstheme="minorHAnsi"/>
          <w:sz w:val="24"/>
          <w:szCs w:val="24"/>
        </w:rPr>
        <w:fldChar w:fldCharType="end"/>
      </w:r>
      <w:r w:rsidRPr="0022379B">
        <w:rPr>
          <w:rFonts w:cstheme="minorHAnsi"/>
          <w:sz w:val="24"/>
          <w:szCs w:val="24"/>
        </w:rPr>
        <w:t>).</w:t>
      </w:r>
    </w:p>
    <w:p w14:paraId="5DC7AB01" w14:textId="77777777" w:rsidR="0022379B" w:rsidRDefault="0022379B" w:rsidP="0022379B">
      <w:pPr>
        <w:keepNext/>
        <w:jc w:val="center"/>
      </w:pPr>
      <w:r w:rsidRPr="0022379B">
        <w:rPr>
          <w:rFonts w:cstheme="minorHAnsi"/>
          <w:noProof/>
          <w:sz w:val="24"/>
          <w:szCs w:val="24"/>
        </w:rPr>
        <w:drawing>
          <wp:inline distT="0" distB="0" distL="0" distR="0" wp14:anchorId="3401FF62" wp14:editId="4BAF113E">
            <wp:extent cx="2372056" cy="19052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2056" cy="190527"/>
                    </a:xfrm>
                    <a:prstGeom prst="rect">
                      <a:avLst/>
                    </a:prstGeom>
                  </pic:spPr>
                </pic:pic>
              </a:graphicData>
            </a:graphic>
          </wp:inline>
        </w:drawing>
      </w:r>
    </w:p>
    <w:p w14:paraId="59552742" w14:textId="4BA0418F" w:rsidR="0022379B" w:rsidRPr="0022379B" w:rsidRDefault="0022379B" w:rsidP="0022379B">
      <w:pPr>
        <w:pStyle w:val="Lgende"/>
        <w:jc w:val="center"/>
        <w:rPr>
          <w:rFonts w:cstheme="minorHAnsi"/>
          <w:sz w:val="24"/>
          <w:szCs w:val="24"/>
        </w:rPr>
      </w:pPr>
      <w:bookmarkStart w:id="22" w:name="_Ref96267020"/>
      <w:r>
        <w:t xml:space="preserve">Figure </w:t>
      </w:r>
      <w:fldSimple w:instr=" SEQ Figure \* ARABIC ">
        <w:r w:rsidR="004F68AC">
          <w:rPr>
            <w:noProof/>
          </w:rPr>
          <w:t>4</w:t>
        </w:r>
      </w:fldSimple>
      <w:bookmarkEnd w:id="22"/>
      <w:r>
        <w:t xml:space="preserve">: exemple de définition de priorité pour la tâche </w:t>
      </w:r>
      <w:r w:rsidRPr="004F68AC">
        <w:rPr>
          <w:b/>
          <w:bCs/>
        </w:rPr>
        <w:t>server</w:t>
      </w:r>
    </w:p>
    <w:p w14:paraId="706C1C61" w14:textId="21EDF11A" w:rsidR="001F446E" w:rsidRDefault="001F446E" w:rsidP="00DC5113">
      <w:pPr>
        <w:pStyle w:val="Paragraphedeliste"/>
        <w:numPr>
          <w:ilvl w:val="2"/>
          <w:numId w:val="2"/>
        </w:numPr>
        <w:outlineLvl w:val="2"/>
        <w:rPr>
          <w:rFonts w:cstheme="minorHAnsi"/>
          <w:b/>
          <w:bCs/>
          <w:sz w:val="24"/>
          <w:szCs w:val="24"/>
        </w:rPr>
      </w:pPr>
      <w:bookmarkStart w:id="23" w:name="_Toc96270629"/>
      <w:r w:rsidRPr="00DC5113">
        <w:rPr>
          <w:rFonts w:cstheme="minorHAnsi"/>
          <w:b/>
          <w:bCs/>
          <w:sz w:val="24"/>
          <w:szCs w:val="24"/>
        </w:rPr>
        <w:t>Activation périodique</w:t>
      </w:r>
      <w:bookmarkEnd w:id="23"/>
    </w:p>
    <w:p w14:paraId="5AD98500" w14:textId="04AC3A55" w:rsidR="00B3014B" w:rsidRDefault="00B3014B" w:rsidP="00B3014B">
      <w:pPr>
        <w:jc w:val="both"/>
        <w:rPr>
          <w:rFonts w:cstheme="minorHAnsi"/>
          <w:sz w:val="24"/>
          <w:szCs w:val="24"/>
        </w:rPr>
      </w:pPr>
      <w:r w:rsidRPr="00B3014B">
        <w:rPr>
          <w:rFonts w:cstheme="minorHAnsi"/>
          <w:sz w:val="24"/>
          <w:szCs w:val="24"/>
        </w:rPr>
        <w:t xml:space="preserve">Pour rendre périodique l’activation d’un thread, on fait appel aux services </w:t>
      </w:r>
      <w:proofErr w:type="spellStart"/>
      <w:r w:rsidRPr="004F68AC">
        <w:rPr>
          <w:rFonts w:cstheme="minorHAnsi"/>
          <w:b/>
          <w:bCs/>
          <w:sz w:val="24"/>
          <w:szCs w:val="24"/>
        </w:rPr>
        <w:t>rt_task_set_periodic</w:t>
      </w:r>
      <w:proofErr w:type="spellEnd"/>
      <w:r w:rsidRPr="00B3014B">
        <w:rPr>
          <w:rFonts w:cstheme="minorHAnsi"/>
          <w:sz w:val="24"/>
          <w:szCs w:val="24"/>
        </w:rPr>
        <w:t xml:space="preserve"> pour in </w:t>
      </w:r>
      <w:r>
        <w:rPr>
          <w:rFonts w:cstheme="minorHAnsi"/>
          <w:sz w:val="24"/>
          <w:szCs w:val="24"/>
        </w:rPr>
        <w:t xml:space="preserve">Pour rendre périodique l’activation d’un thread, on fait appel aux services </w:t>
      </w:r>
      <w:proofErr w:type="spellStart"/>
      <w:r w:rsidRPr="004F68AC">
        <w:rPr>
          <w:rFonts w:cstheme="minorHAnsi"/>
          <w:b/>
          <w:bCs/>
          <w:sz w:val="24"/>
          <w:szCs w:val="24"/>
        </w:rPr>
        <w:t>rt_task_set_periodic</w:t>
      </w:r>
      <w:proofErr w:type="spellEnd"/>
      <w:r>
        <w:rPr>
          <w:rFonts w:cstheme="minorHAnsi"/>
          <w:sz w:val="24"/>
          <w:szCs w:val="24"/>
        </w:rPr>
        <w:t xml:space="preserve"> pour indiquer la période d’une tâche puis au service </w:t>
      </w:r>
      <w:proofErr w:type="spellStart"/>
      <w:r w:rsidRPr="004F68AC">
        <w:rPr>
          <w:rFonts w:cstheme="minorHAnsi"/>
          <w:b/>
          <w:bCs/>
          <w:sz w:val="24"/>
          <w:szCs w:val="24"/>
        </w:rPr>
        <w:lastRenderedPageBreak/>
        <w:t>rt_task_wait_period</w:t>
      </w:r>
      <w:proofErr w:type="spellEnd"/>
      <w:r>
        <w:rPr>
          <w:rFonts w:cstheme="minorHAnsi"/>
          <w:sz w:val="24"/>
          <w:szCs w:val="24"/>
        </w:rPr>
        <w:t xml:space="preserve"> pour </w:t>
      </w:r>
      <w:proofErr w:type="spellStart"/>
      <w:r>
        <w:rPr>
          <w:rFonts w:cstheme="minorHAnsi"/>
          <w:sz w:val="24"/>
          <w:szCs w:val="24"/>
        </w:rPr>
        <w:t>descheduler</w:t>
      </w:r>
      <w:proofErr w:type="spellEnd"/>
      <w:r>
        <w:rPr>
          <w:rFonts w:cstheme="minorHAnsi"/>
          <w:sz w:val="24"/>
          <w:szCs w:val="24"/>
        </w:rPr>
        <w:t xml:space="preserve"> la tâche en attente du cycle suivant (voir </w:t>
      </w:r>
      <w:r w:rsidR="00D9490F">
        <w:rPr>
          <w:rFonts w:cstheme="minorHAnsi"/>
          <w:sz w:val="24"/>
          <w:szCs w:val="24"/>
        </w:rPr>
        <w:fldChar w:fldCharType="begin"/>
      </w:r>
      <w:r w:rsidR="00D9490F">
        <w:rPr>
          <w:rFonts w:cstheme="minorHAnsi"/>
          <w:sz w:val="24"/>
          <w:szCs w:val="24"/>
        </w:rPr>
        <w:instrText xml:space="preserve"> REF _Ref96267036 \h </w:instrText>
      </w:r>
      <w:r w:rsidR="00D9490F">
        <w:rPr>
          <w:rFonts w:cstheme="minorHAnsi"/>
          <w:sz w:val="24"/>
          <w:szCs w:val="24"/>
        </w:rPr>
      </w:r>
      <w:r w:rsidR="00D9490F">
        <w:rPr>
          <w:rFonts w:cstheme="minorHAnsi"/>
          <w:sz w:val="24"/>
          <w:szCs w:val="24"/>
        </w:rPr>
        <w:fldChar w:fldCharType="separate"/>
      </w:r>
      <w:r w:rsidR="004F68AC">
        <w:t xml:space="preserve">Figure </w:t>
      </w:r>
      <w:r w:rsidR="004F68AC">
        <w:rPr>
          <w:noProof/>
        </w:rPr>
        <w:t>5</w:t>
      </w:r>
      <w:r w:rsidR="00D9490F">
        <w:rPr>
          <w:rFonts w:cstheme="minorHAnsi"/>
          <w:sz w:val="24"/>
          <w:szCs w:val="24"/>
        </w:rPr>
        <w:fldChar w:fldCharType="end"/>
      </w:r>
      <w:r>
        <w:rPr>
          <w:rFonts w:cstheme="minorHAnsi"/>
          <w:sz w:val="24"/>
          <w:szCs w:val="24"/>
        </w:rPr>
        <w:t xml:space="preserve">). Ces services sont appelés après le lancement de la tâche concernée. </w:t>
      </w:r>
    </w:p>
    <w:p w14:paraId="65D03ED8" w14:textId="77777777" w:rsidR="00B3014B" w:rsidRDefault="00B3014B" w:rsidP="00B3014B">
      <w:pPr>
        <w:keepNext/>
        <w:jc w:val="center"/>
      </w:pPr>
      <w:r w:rsidRPr="0022379B">
        <w:rPr>
          <w:rFonts w:cstheme="minorHAnsi"/>
          <w:noProof/>
          <w:sz w:val="24"/>
          <w:szCs w:val="24"/>
        </w:rPr>
        <w:drawing>
          <wp:inline distT="0" distB="0" distL="0" distR="0" wp14:anchorId="4882AFF0" wp14:editId="58A4743F">
            <wp:extent cx="4067743" cy="876422"/>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7743" cy="876422"/>
                    </a:xfrm>
                    <a:prstGeom prst="rect">
                      <a:avLst/>
                    </a:prstGeom>
                  </pic:spPr>
                </pic:pic>
              </a:graphicData>
            </a:graphic>
          </wp:inline>
        </w:drawing>
      </w:r>
    </w:p>
    <w:p w14:paraId="0107C940" w14:textId="54457914" w:rsidR="00B3014B" w:rsidRDefault="00B3014B" w:rsidP="00B3014B">
      <w:pPr>
        <w:pStyle w:val="Lgende"/>
        <w:jc w:val="center"/>
      </w:pPr>
      <w:bookmarkStart w:id="24" w:name="_Ref96267036"/>
      <w:r>
        <w:t xml:space="preserve">Figure </w:t>
      </w:r>
      <w:fldSimple w:instr=" SEQ Figure \* ARABIC ">
        <w:r w:rsidR="004F68AC">
          <w:rPr>
            <w:noProof/>
          </w:rPr>
          <w:t>5</w:t>
        </w:r>
      </w:fldSimple>
      <w:bookmarkEnd w:id="24"/>
      <w:r>
        <w:t>: exemple d'activation périodique d'une tâche</w:t>
      </w:r>
    </w:p>
    <w:p w14:paraId="40473249" w14:textId="77777777" w:rsidR="00B3014B" w:rsidRPr="00B3014B" w:rsidRDefault="00B3014B" w:rsidP="004F68AC">
      <w:pPr>
        <w:pStyle w:val="Paragraphedeliste"/>
        <w:keepNext/>
        <w:ind w:left="360"/>
      </w:pPr>
    </w:p>
    <w:p w14:paraId="3BA99A77" w14:textId="09FB30D7" w:rsidR="001F446E" w:rsidRPr="00DC5113" w:rsidRDefault="00B3014B" w:rsidP="00DC5113">
      <w:pPr>
        <w:pStyle w:val="Paragraphedeliste"/>
        <w:numPr>
          <w:ilvl w:val="1"/>
          <w:numId w:val="2"/>
        </w:numPr>
        <w:spacing w:after="0" w:line="240" w:lineRule="auto"/>
        <w:outlineLvl w:val="1"/>
        <w:rPr>
          <w:rFonts w:eastAsia="Times New Roman" w:cstheme="minorHAnsi"/>
          <w:b/>
          <w:bCs/>
          <w:sz w:val="28"/>
          <w:szCs w:val="28"/>
          <w:lang w:eastAsia="fr-FR"/>
        </w:rPr>
      </w:pPr>
      <w:r>
        <w:rPr>
          <w:rFonts w:cstheme="minorHAnsi"/>
          <w:b/>
          <w:bCs/>
          <w:sz w:val="24"/>
          <w:szCs w:val="24"/>
        </w:rPr>
        <w:t xml:space="preserve"> </w:t>
      </w:r>
      <w:bookmarkStart w:id="25" w:name="_Toc96270630"/>
      <w:r w:rsidR="001F446E" w:rsidRPr="00DC5113">
        <w:rPr>
          <w:rFonts w:eastAsia="Times New Roman" w:cstheme="minorHAnsi"/>
          <w:b/>
          <w:bCs/>
          <w:sz w:val="28"/>
          <w:szCs w:val="28"/>
          <w:lang w:eastAsia="fr-FR"/>
        </w:rPr>
        <w:t>Donnée partagée</w:t>
      </w:r>
      <w:bookmarkEnd w:id="25"/>
    </w:p>
    <w:p w14:paraId="653F37FF" w14:textId="048D531F" w:rsidR="001F446E" w:rsidRDefault="001F446E" w:rsidP="00DC5113">
      <w:pPr>
        <w:pStyle w:val="Paragraphedeliste"/>
        <w:numPr>
          <w:ilvl w:val="2"/>
          <w:numId w:val="2"/>
        </w:numPr>
        <w:spacing w:after="0" w:line="240" w:lineRule="auto"/>
        <w:outlineLvl w:val="2"/>
        <w:rPr>
          <w:rFonts w:eastAsia="Times New Roman" w:cstheme="minorHAnsi"/>
          <w:b/>
          <w:bCs/>
          <w:sz w:val="24"/>
          <w:szCs w:val="24"/>
          <w:lang w:eastAsia="fr-FR"/>
        </w:rPr>
      </w:pPr>
      <w:bookmarkStart w:id="26" w:name="_Toc96270631"/>
      <w:r w:rsidRPr="00DC5113">
        <w:rPr>
          <w:rFonts w:eastAsia="Times New Roman" w:cstheme="minorHAnsi"/>
          <w:b/>
          <w:bCs/>
          <w:sz w:val="24"/>
          <w:szCs w:val="24"/>
          <w:lang w:eastAsia="fr-FR"/>
        </w:rPr>
        <w:t>Instanciation</w:t>
      </w:r>
      <w:bookmarkEnd w:id="26"/>
    </w:p>
    <w:p w14:paraId="3CBA7A69" w14:textId="6DA1DFFD" w:rsidR="00B3014B" w:rsidRPr="00B3014B" w:rsidRDefault="00B3014B" w:rsidP="00B3014B">
      <w:pPr>
        <w:jc w:val="both"/>
        <w:rPr>
          <w:rFonts w:eastAsia="Times New Roman" w:cstheme="minorHAnsi"/>
          <w:sz w:val="24"/>
          <w:szCs w:val="24"/>
          <w:lang w:eastAsia="fr-FR"/>
        </w:rPr>
      </w:pPr>
      <w:r w:rsidRPr="00B3014B">
        <w:rPr>
          <w:rFonts w:eastAsia="Times New Roman" w:cstheme="minorHAnsi"/>
          <w:sz w:val="24"/>
          <w:szCs w:val="24"/>
          <w:lang w:eastAsia="fr-FR"/>
        </w:rPr>
        <w:t xml:space="preserve">Les données </w:t>
      </w:r>
      <w:r>
        <w:rPr>
          <w:rFonts w:eastAsia="Times New Roman" w:cstheme="minorHAnsi"/>
          <w:sz w:val="24"/>
          <w:szCs w:val="24"/>
          <w:lang w:eastAsia="fr-FR"/>
        </w:rPr>
        <w:t xml:space="preserve">partagées sont définies comme variables globales dans </w:t>
      </w:r>
      <w:proofErr w:type="spellStart"/>
      <w:r w:rsidR="004F68AC" w:rsidRPr="004F68AC">
        <w:rPr>
          <w:rFonts w:eastAsia="Times New Roman" w:cstheme="minorHAnsi"/>
          <w:b/>
          <w:sz w:val="24"/>
          <w:szCs w:val="24"/>
          <w:lang w:eastAsia="fr-FR"/>
        </w:rPr>
        <w:t>tasks.h</w:t>
      </w:r>
      <w:proofErr w:type="spellEnd"/>
      <w:r>
        <w:rPr>
          <w:rFonts w:eastAsia="Times New Roman" w:cstheme="minorHAnsi"/>
          <w:sz w:val="24"/>
          <w:szCs w:val="24"/>
          <w:lang w:eastAsia="fr-FR"/>
        </w:rPr>
        <w:t xml:space="preserve"> et instanciées dans </w:t>
      </w:r>
      <w:r w:rsidR="004F68AC" w:rsidRPr="004F68AC">
        <w:rPr>
          <w:rFonts w:eastAsia="Times New Roman" w:cstheme="minorHAnsi"/>
          <w:b/>
          <w:sz w:val="24"/>
          <w:szCs w:val="24"/>
          <w:lang w:eastAsia="fr-FR"/>
        </w:rPr>
        <w:t>tasks.cpp</w:t>
      </w:r>
      <w:r>
        <w:rPr>
          <w:rFonts w:eastAsia="Times New Roman" w:cstheme="minorHAnsi"/>
          <w:sz w:val="24"/>
          <w:szCs w:val="24"/>
          <w:lang w:eastAsia="fr-FR"/>
        </w:rPr>
        <w:t xml:space="preserve">. </w:t>
      </w:r>
    </w:p>
    <w:p w14:paraId="524987F6" w14:textId="64C73A67" w:rsidR="001F446E" w:rsidRDefault="001F446E" w:rsidP="00DC5113">
      <w:pPr>
        <w:pStyle w:val="Paragraphedeliste"/>
        <w:numPr>
          <w:ilvl w:val="2"/>
          <w:numId w:val="2"/>
        </w:numPr>
        <w:spacing w:after="0" w:line="240" w:lineRule="auto"/>
        <w:outlineLvl w:val="2"/>
        <w:rPr>
          <w:rFonts w:eastAsia="Times New Roman" w:cstheme="minorHAnsi"/>
          <w:b/>
          <w:bCs/>
          <w:sz w:val="24"/>
          <w:szCs w:val="24"/>
          <w:lang w:eastAsia="fr-FR"/>
        </w:rPr>
      </w:pPr>
      <w:bookmarkStart w:id="27" w:name="_Toc96270632"/>
      <w:r w:rsidRPr="00DC5113">
        <w:rPr>
          <w:rFonts w:eastAsia="Times New Roman" w:cstheme="minorHAnsi"/>
          <w:b/>
          <w:bCs/>
          <w:sz w:val="24"/>
          <w:szCs w:val="24"/>
          <w:lang w:eastAsia="fr-FR"/>
        </w:rPr>
        <w:t>Accès en lecture et écriture</w:t>
      </w:r>
      <w:bookmarkEnd w:id="27"/>
    </w:p>
    <w:p w14:paraId="5D26DE68" w14:textId="13C86DE6" w:rsidR="00F92E53" w:rsidRDefault="00B3014B" w:rsidP="00B3014B">
      <w:pPr>
        <w:rPr>
          <w:rFonts w:eastAsia="Times New Roman" w:cstheme="minorHAnsi"/>
          <w:sz w:val="24"/>
          <w:szCs w:val="24"/>
          <w:lang w:eastAsia="fr-FR"/>
        </w:rPr>
      </w:pPr>
      <w:r>
        <w:rPr>
          <w:rFonts w:eastAsia="Times New Roman" w:cstheme="minorHAnsi"/>
          <w:sz w:val="24"/>
          <w:szCs w:val="24"/>
          <w:lang w:eastAsia="fr-FR"/>
        </w:rPr>
        <w:t xml:space="preserve">Toutes les variables globales partagées sont protégées par des mutex </w:t>
      </w:r>
      <w:r w:rsidRPr="004F68AC">
        <w:rPr>
          <w:rFonts w:eastAsia="Times New Roman" w:cstheme="minorHAnsi"/>
          <w:b/>
          <w:bCs/>
          <w:sz w:val="24"/>
          <w:szCs w:val="24"/>
          <w:lang w:eastAsia="fr-FR"/>
        </w:rPr>
        <w:t>RT_MUTEX</w:t>
      </w:r>
      <w:r>
        <w:rPr>
          <w:rFonts w:eastAsia="Times New Roman" w:cstheme="minorHAnsi"/>
          <w:sz w:val="24"/>
          <w:szCs w:val="24"/>
          <w:lang w:eastAsia="fr-FR"/>
        </w:rPr>
        <w:t xml:space="preserve">, déclarés dans </w:t>
      </w:r>
      <w:proofErr w:type="spellStart"/>
      <w:r w:rsidR="004F68AC" w:rsidRPr="004F68AC">
        <w:rPr>
          <w:rFonts w:eastAsia="Times New Roman" w:cstheme="minorHAnsi"/>
          <w:b/>
          <w:sz w:val="24"/>
          <w:szCs w:val="24"/>
          <w:lang w:eastAsia="fr-FR"/>
        </w:rPr>
        <w:t>tasks.h</w:t>
      </w:r>
      <w:proofErr w:type="spellEnd"/>
      <w:r>
        <w:rPr>
          <w:rFonts w:eastAsia="Times New Roman" w:cstheme="minorHAnsi"/>
          <w:sz w:val="24"/>
          <w:szCs w:val="24"/>
          <w:lang w:eastAsia="fr-FR"/>
        </w:rPr>
        <w:t xml:space="preserve"> </w:t>
      </w:r>
      <w:r w:rsidR="00F92E53">
        <w:rPr>
          <w:rFonts w:eastAsia="Times New Roman" w:cstheme="minorHAnsi"/>
          <w:sz w:val="24"/>
          <w:szCs w:val="24"/>
          <w:lang w:eastAsia="fr-FR"/>
        </w:rPr>
        <w:t xml:space="preserve">(voir </w:t>
      </w:r>
      <w:r w:rsidR="00F92E53">
        <w:rPr>
          <w:rFonts w:eastAsia="Times New Roman" w:cstheme="minorHAnsi"/>
          <w:sz w:val="24"/>
          <w:szCs w:val="24"/>
          <w:lang w:eastAsia="fr-FR"/>
        </w:rPr>
        <w:fldChar w:fldCharType="begin"/>
      </w:r>
      <w:r w:rsidR="00F92E53">
        <w:rPr>
          <w:rFonts w:eastAsia="Times New Roman" w:cstheme="minorHAnsi"/>
          <w:sz w:val="24"/>
          <w:szCs w:val="24"/>
          <w:lang w:eastAsia="fr-FR"/>
        </w:rPr>
        <w:instrText xml:space="preserve"> REF _Ref96267592 \h </w:instrText>
      </w:r>
      <w:r w:rsidR="00F92E53">
        <w:rPr>
          <w:rFonts w:eastAsia="Times New Roman" w:cstheme="minorHAnsi"/>
          <w:sz w:val="24"/>
          <w:szCs w:val="24"/>
          <w:lang w:eastAsia="fr-FR"/>
        </w:rPr>
      </w:r>
      <w:r w:rsidR="00F92E53">
        <w:rPr>
          <w:rFonts w:eastAsia="Times New Roman" w:cstheme="minorHAnsi"/>
          <w:sz w:val="24"/>
          <w:szCs w:val="24"/>
          <w:lang w:eastAsia="fr-FR"/>
        </w:rPr>
        <w:fldChar w:fldCharType="separate"/>
      </w:r>
      <w:r w:rsidR="004F68AC">
        <w:t xml:space="preserve">Figure </w:t>
      </w:r>
      <w:r w:rsidR="004F68AC">
        <w:rPr>
          <w:noProof/>
        </w:rPr>
        <w:t>6</w:t>
      </w:r>
      <w:r w:rsidR="00F92E53">
        <w:rPr>
          <w:rFonts w:eastAsia="Times New Roman" w:cstheme="minorHAnsi"/>
          <w:sz w:val="24"/>
          <w:szCs w:val="24"/>
          <w:lang w:eastAsia="fr-FR"/>
        </w:rPr>
        <w:fldChar w:fldCharType="end"/>
      </w:r>
      <w:r w:rsidR="00F92E53">
        <w:rPr>
          <w:rFonts w:eastAsia="Times New Roman" w:cstheme="minorHAnsi"/>
          <w:sz w:val="24"/>
          <w:szCs w:val="24"/>
          <w:lang w:eastAsia="fr-FR"/>
        </w:rPr>
        <w:t xml:space="preserve">) </w:t>
      </w:r>
      <w:r>
        <w:rPr>
          <w:rFonts w:eastAsia="Times New Roman" w:cstheme="minorHAnsi"/>
          <w:sz w:val="24"/>
          <w:szCs w:val="24"/>
          <w:lang w:eastAsia="fr-FR"/>
        </w:rPr>
        <w:t xml:space="preserve">et instanciés dans </w:t>
      </w:r>
      <w:r w:rsidR="004F68AC" w:rsidRPr="004F68AC">
        <w:rPr>
          <w:rFonts w:eastAsia="Times New Roman" w:cstheme="minorHAnsi"/>
          <w:b/>
          <w:sz w:val="24"/>
          <w:szCs w:val="24"/>
          <w:lang w:eastAsia="fr-FR"/>
        </w:rPr>
        <w:t>tasks.cpp</w:t>
      </w:r>
      <w:r w:rsidR="00F92E53">
        <w:rPr>
          <w:rFonts w:eastAsia="Times New Roman" w:cstheme="minorHAnsi"/>
          <w:sz w:val="24"/>
          <w:szCs w:val="24"/>
          <w:lang w:eastAsia="fr-FR"/>
        </w:rPr>
        <w:t xml:space="preserve"> de façon analogue aux tâches (voir </w:t>
      </w:r>
      <w:r w:rsidR="00F92E53">
        <w:rPr>
          <w:rFonts w:eastAsia="Times New Roman" w:cstheme="minorHAnsi"/>
          <w:sz w:val="24"/>
          <w:szCs w:val="24"/>
          <w:lang w:eastAsia="fr-FR"/>
        </w:rPr>
        <w:fldChar w:fldCharType="begin"/>
      </w:r>
      <w:r w:rsidR="00F92E53">
        <w:rPr>
          <w:rFonts w:eastAsia="Times New Roman" w:cstheme="minorHAnsi"/>
          <w:sz w:val="24"/>
          <w:szCs w:val="24"/>
          <w:lang w:eastAsia="fr-FR"/>
        </w:rPr>
        <w:instrText xml:space="preserve"> REF _Ref96267602 \h </w:instrText>
      </w:r>
      <w:r w:rsidR="00F92E53">
        <w:rPr>
          <w:rFonts w:eastAsia="Times New Roman" w:cstheme="minorHAnsi"/>
          <w:sz w:val="24"/>
          <w:szCs w:val="24"/>
          <w:lang w:eastAsia="fr-FR"/>
        </w:rPr>
      </w:r>
      <w:r w:rsidR="00F92E53">
        <w:rPr>
          <w:rFonts w:eastAsia="Times New Roman" w:cstheme="minorHAnsi"/>
          <w:sz w:val="24"/>
          <w:szCs w:val="24"/>
          <w:lang w:eastAsia="fr-FR"/>
        </w:rPr>
        <w:fldChar w:fldCharType="separate"/>
      </w:r>
      <w:r w:rsidR="004F68AC">
        <w:t xml:space="preserve">Figure </w:t>
      </w:r>
      <w:r w:rsidR="004F68AC">
        <w:rPr>
          <w:noProof/>
        </w:rPr>
        <w:t>7</w:t>
      </w:r>
      <w:r w:rsidR="00F92E53">
        <w:rPr>
          <w:rFonts w:eastAsia="Times New Roman" w:cstheme="minorHAnsi"/>
          <w:sz w:val="24"/>
          <w:szCs w:val="24"/>
          <w:lang w:eastAsia="fr-FR"/>
        </w:rPr>
        <w:fldChar w:fldCharType="end"/>
      </w:r>
      <w:r w:rsidR="00F92E53">
        <w:rPr>
          <w:rFonts w:eastAsia="Times New Roman" w:cstheme="minorHAnsi"/>
          <w:sz w:val="24"/>
          <w:szCs w:val="24"/>
          <w:lang w:eastAsia="fr-FR"/>
        </w:rPr>
        <w:t>)</w:t>
      </w:r>
      <w:r>
        <w:rPr>
          <w:rFonts w:eastAsia="Times New Roman" w:cstheme="minorHAnsi"/>
          <w:sz w:val="24"/>
          <w:szCs w:val="24"/>
          <w:lang w:eastAsia="fr-FR"/>
        </w:rPr>
        <w:t xml:space="preserve">. Pour chaque modification d’une variable globale, le mutex associés est pris via </w:t>
      </w:r>
      <w:proofErr w:type="spellStart"/>
      <w:r w:rsidRPr="004F68AC">
        <w:rPr>
          <w:rFonts w:eastAsia="Times New Roman" w:cstheme="minorHAnsi"/>
          <w:b/>
          <w:bCs/>
          <w:sz w:val="24"/>
          <w:szCs w:val="24"/>
          <w:lang w:eastAsia="fr-FR"/>
        </w:rPr>
        <w:t>rt_mutex_acquire</w:t>
      </w:r>
      <w:proofErr w:type="spellEnd"/>
      <w:r>
        <w:rPr>
          <w:rFonts w:eastAsia="Times New Roman" w:cstheme="minorHAnsi"/>
          <w:sz w:val="24"/>
          <w:szCs w:val="24"/>
          <w:lang w:eastAsia="fr-FR"/>
        </w:rPr>
        <w:t xml:space="preserve"> puis </w:t>
      </w:r>
      <w:r w:rsidR="004F68AC">
        <w:rPr>
          <w:rFonts w:eastAsia="Times New Roman" w:cstheme="minorHAnsi"/>
          <w:sz w:val="24"/>
          <w:szCs w:val="24"/>
          <w:lang w:eastAsia="fr-FR"/>
        </w:rPr>
        <w:t>relâché</w:t>
      </w:r>
      <w:r>
        <w:rPr>
          <w:rFonts w:eastAsia="Times New Roman" w:cstheme="minorHAnsi"/>
          <w:sz w:val="24"/>
          <w:szCs w:val="24"/>
          <w:lang w:eastAsia="fr-FR"/>
        </w:rPr>
        <w:t xml:space="preserve"> via </w:t>
      </w:r>
      <w:proofErr w:type="spellStart"/>
      <w:r w:rsidRPr="004F68AC">
        <w:rPr>
          <w:rFonts w:eastAsia="Times New Roman" w:cstheme="minorHAnsi"/>
          <w:b/>
          <w:bCs/>
          <w:sz w:val="24"/>
          <w:szCs w:val="24"/>
          <w:lang w:eastAsia="fr-FR"/>
        </w:rPr>
        <w:t>rt_mutex_release</w:t>
      </w:r>
      <w:proofErr w:type="spellEnd"/>
      <w:r>
        <w:rPr>
          <w:rFonts w:eastAsia="Times New Roman" w:cstheme="minorHAnsi"/>
          <w:sz w:val="24"/>
          <w:szCs w:val="24"/>
          <w:lang w:eastAsia="fr-FR"/>
        </w:rPr>
        <w:t xml:space="preserve"> (voir </w:t>
      </w:r>
      <w:r w:rsidR="00D9490F">
        <w:rPr>
          <w:rFonts w:eastAsia="Times New Roman" w:cstheme="minorHAnsi"/>
          <w:sz w:val="24"/>
          <w:szCs w:val="24"/>
          <w:lang w:eastAsia="fr-FR"/>
        </w:rPr>
        <w:fldChar w:fldCharType="begin"/>
      </w:r>
      <w:r w:rsidR="00D9490F">
        <w:rPr>
          <w:rFonts w:eastAsia="Times New Roman" w:cstheme="minorHAnsi"/>
          <w:sz w:val="24"/>
          <w:szCs w:val="24"/>
          <w:lang w:eastAsia="fr-FR"/>
        </w:rPr>
        <w:instrText xml:space="preserve"> REF _Ref96267185 \h </w:instrText>
      </w:r>
      <w:r w:rsidR="00D9490F">
        <w:rPr>
          <w:rFonts w:eastAsia="Times New Roman" w:cstheme="minorHAnsi"/>
          <w:sz w:val="24"/>
          <w:szCs w:val="24"/>
          <w:lang w:eastAsia="fr-FR"/>
        </w:rPr>
      </w:r>
      <w:r w:rsidR="00D9490F">
        <w:rPr>
          <w:rFonts w:eastAsia="Times New Roman" w:cstheme="minorHAnsi"/>
          <w:sz w:val="24"/>
          <w:szCs w:val="24"/>
          <w:lang w:eastAsia="fr-FR"/>
        </w:rPr>
        <w:fldChar w:fldCharType="separate"/>
      </w:r>
      <w:r w:rsidR="004F68AC">
        <w:t xml:space="preserve">Figure </w:t>
      </w:r>
      <w:r w:rsidR="004F68AC">
        <w:rPr>
          <w:noProof/>
        </w:rPr>
        <w:t>8</w:t>
      </w:r>
      <w:r w:rsidR="00D9490F">
        <w:rPr>
          <w:rFonts w:eastAsia="Times New Roman" w:cstheme="minorHAnsi"/>
          <w:sz w:val="24"/>
          <w:szCs w:val="24"/>
          <w:lang w:eastAsia="fr-FR"/>
        </w:rPr>
        <w:fldChar w:fldCharType="end"/>
      </w:r>
      <w:r>
        <w:rPr>
          <w:rFonts w:eastAsia="Times New Roman" w:cstheme="minorHAnsi"/>
          <w:sz w:val="24"/>
          <w:szCs w:val="24"/>
          <w:lang w:eastAsia="fr-FR"/>
        </w:rPr>
        <w:t xml:space="preserve">). Ainsi on évite tout problème de cohérence et d’accès concurrents sur les données partagées. </w:t>
      </w:r>
    </w:p>
    <w:p w14:paraId="68C8506F" w14:textId="77777777" w:rsidR="00F92E53" w:rsidRDefault="00F92E53" w:rsidP="00F92E53">
      <w:pPr>
        <w:keepNext/>
        <w:jc w:val="center"/>
      </w:pPr>
      <w:r w:rsidRPr="00F92E53">
        <w:rPr>
          <w:rFonts w:eastAsia="Times New Roman" w:cstheme="minorHAnsi"/>
          <w:noProof/>
          <w:sz w:val="24"/>
          <w:szCs w:val="24"/>
          <w:lang w:eastAsia="fr-FR"/>
        </w:rPr>
        <w:drawing>
          <wp:inline distT="0" distB="0" distL="0" distR="0" wp14:anchorId="43769E4C" wp14:editId="38A3ABFE">
            <wp:extent cx="2057687" cy="209579"/>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7687" cy="209579"/>
                    </a:xfrm>
                    <a:prstGeom prst="rect">
                      <a:avLst/>
                    </a:prstGeom>
                  </pic:spPr>
                </pic:pic>
              </a:graphicData>
            </a:graphic>
          </wp:inline>
        </w:drawing>
      </w:r>
    </w:p>
    <w:p w14:paraId="5A063C6F" w14:textId="4A56A79B" w:rsidR="00F92E53" w:rsidRDefault="00F92E53" w:rsidP="00F92E53">
      <w:pPr>
        <w:pStyle w:val="Lgende"/>
        <w:jc w:val="center"/>
      </w:pPr>
      <w:bookmarkStart w:id="28" w:name="_Ref96267592"/>
      <w:r>
        <w:t xml:space="preserve">Figure </w:t>
      </w:r>
      <w:fldSimple w:instr=" SEQ Figure \* ARABIC ">
        <w:r w:rsidR="004F68AC">
          <w:rPr>
            <w:noProof/>
          </w:rPr>
          <w:t>6</w:t>
        </w:r>
      </w:fldSimple>
      <w:bookmarkEnd w:id="28"/>
      <w:r>
        <w:t xml:space="preserve">: déclaration d'un mutex dans </w:t>
      </w:r>
      <w:proofErr w:type="spellStart"/>
      <w:r w:rsidR="004F68AC" w:rsidRPr="004F68AC">
        <w:rPr>
          <w:b/>
        </w:rPr>
        <w:t>tasks.h</w:t>
      </w:r>
      <w:proofErr w:type="spellEnd"/>
    </w:p>
    <w:p w14:paraId="54402EBD" w14:textId="77777777" w:rsidR="00F92E53" w:rsidRPr="00F92E53" w:rsidRDefault="00F92E53" w:rsidP="00F92E53"/>
    <w:p w14:paraId="2DC16841" w14:textId="77777777" w:rsidR="00F92E53" w:rsidRDefault="00F92E53" w:rsidP="00F92E53">
      <w:pPr>
        <w:keepNext/>
        <w:jc w:val="center"/>
      </w:pPr>
      <w:r w:rsidRPr="00F92E53">
        <w:rPr>
          <w:rFonts w:eastAsia="Times New Roman" w:cstheme="minorHAnsi"/>
          <w:noProof/>
          <w:sz w:val="24"/>
          <w:szCs w:val="24"/>
          <w:lang w:eastAsia="fr-FR"/>
        </w:rPr>
        <w:drawing>
          <wp:inline distT="0" distB="0" distL="0" distR="0" wp14:anchorId="2C48F7B4" wp14:editId="366122D4">
            <wp:extent cx="5760720" cy="69278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692785"/>
                    </a:xfrm>
                    <a:prstGeom prst="rect">
                      <a:avLst/>
                    </a:prstGeom>
                  </pic:spPr>
                </pic:pic>
              </a:graphicData>
            </a:graphic>
          </wp:inline>
        </w:drawing>
      </w:r>
    </w:p>
    <w:p w14:paraId="4A186D64" w14:textId="088EFC50" w:rsidR="00B3014B" w:rsidRDefault="00F92E53" w:rsidP="00F92E53">
      <w:pPr>
        <w:pStyle w:val="Lgende"/>
        <w:jc w:val="center"/>
        <w:rPr>
          <w:rFonts w:eastAsia="Times New Roman" w:cstheme="minorHAnsi"/>
          <w:sz w:val="24"/>
          <w:szCs w:val="24"/>
          <w:lang w:eastAsia="fr-FR"/>
        </w:rPr>
      </w:pPr>
      <w:bookmarkStart w:id="29" w:name="_Ref96267602"/>
      <w:r>
        <w:t xml:space="preserve">Figure </w:t>
      </w:r>
      <w:fldSimple w:instr=" SEQ Figure \* ARABIC ">
        <w:r w:rsidR="004F68AC">
          <w:rPr>
            <w:noProof/>
          </w:rPr>
          <w:t>7</w:t>
        </w:r>
      </w:fldSimple>
      <w:bookmarkEnd w:id="29"/>
      <w:r>
        <w:t xml:space="preserve">: instanciation d'un mutex dans </w:t>
      </w:r>
      <w:r w:rsidR="004F68AC" w:rsidRPr="004F68AC">
        <w:rPr>
          <w:b/>
        </w:rPr>
        <w:t>tasks.cpp</w:t>
      </w:r>
    </w:p>
    <w:p w14:paraId="61990DFB" w14:textId="77777777" w:rsidR="00F92E53" w:rsidRDefault="00F92E53" w:rsidP="00F92E53">
      <w:pPr>
        <w:jc w:val="center"/>
        <w:rPr>
          <w:rFonts w:eastAsia="Times New Roman" w:cstheme="minorHAnsi"/>
          <w:sz w:val="24"/>
          <w:szCs w:val="24"/>
          <w:lang w:eastAsia="fr-FR"/>
        </w:rPr>
      </w:pPr>
    </w:p>
    <w:p w14:paraId="629705E9" w14:textId="77777777" w:rsidR="00D9490F" w:rsidRDefault="00D9490F" w:rsidP="00D9490F">
      <w:pPr>
        <w:keepNext/>
        <w:jc w:val="center"/>
      </w:pPr>
      <w:r w:rsidRPr="00D9490F">
        <w:rPr>
          <w:rFonts w:eastAsia="Times New Roman" w:cstheme="minorHAnsi"/>
          <w:noProof/>
          <w:sz w:val="24"/>
          <w:szCs w:val="24"/>
          <w:lang w:eastAsia="fr-FR"/>
        </w:rPr>
        <w:drawing>
          <wp:inline distT="0" distB="0" distL="0" distR="0" wp14:anchorId="36C08C31" wp14:editId="13CEF657">
            <wp:extent cx="4525006" cy="638264"/>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5006" cy="638264"/>
                    </a:xfrm>
                    <a:prstGeom prst="rect">
                      <a:avLst/>
                    </a:prstGeom>
                  </pic:spPr>
                </pic:pic>
              </a:graphicData>
            </a:graphic>
          </wp:inline>
        </w:drawing>
      </w:r>
    </w:p>
    <w:p w14:paraId="7B3502DC" w14:textId="6AA8C477" w:rsidR="00D9490F" w:rsidRDefault="00D9490F" w:rsidP="00D9490F">
      <w:pPr>
        <w:pStyle w:val="Lgende"/>
        <w:jc w:val="center"/>
        <w:rPr>
          <w:b/>
          <w:bCs/>
        </w:rPr>
      </w:pPr>
      <w:bookmarkStart w:id="30" w:name="_Ref96267185"/>
      <w:r>
        <w:t xml:space="preserve">Figure </w:t>
      </w:r>
      <w:fldSimple w:instr=" SEQ Figure \* ARABIC ">
        <w:r w:rsidR="004F68AC">
          <w:rPr>
            <w:noProof/>
          </w:rPr>
          <w:t>8</w:t>
        </w:r>
      </w:fldSimple>
      <w:bookmarkEnd w:id="30"/>
      <w:r>
        <w:t xml:space="preserve">: </w:t>
      </w:r>
      <w:r w:rsidR="00735EB4">
        <w:t>exemple d’utilisation</w:t>
      </w:r>
      <w:r>
        <w:t xml:space="preserve"> d'un mutex pour protéger la donnée partagée </w:t>
      </w:r>
      <w:proofErr w:type="spellStart"/>
      <w:r w:rsidRPr="004F68AC">
        <w:rPr>
          <w:b/>
          <w:bCs/>
        </w:rPr>
        <w:t>robotStarted</w:t>
      </w:r>
      <w:proofErr w:type="spellEnd"/>
    </w:p>
    <w:p w14:paraId="2ABA5EC3" w14:textId="77777777" w:rsidR="004F68AC" w:rsidRPr="004F68AC" w:rsidRDefault="004F68AC" w:rsidP="004F68AC">
      <w:pPr>
        <w:rPr>
          <w:lang w:eastAsia="fr-FR"/>
        </w:rPr>
      </w:pPr>
    </w:p>
    <w:p w14:paraId="427D6BD8" w14:textId="3B584627" w:rsidR="001F446E" w:rsidRDefault="00FF709F" w:rsidP="00261534">
      <w:pPr>
        <w:pStyle w:val="Paragraphedeliste"/>
        <w:numPr>
          <w:ilvl w:val="1"/>
          <w:numId w:val="2"/>
        </w:numPr>
        <w:spacing w:after="0" w:line="360" w:lineRule="auto"/>
        <w:outlineLvl w:val="1"/>
        <w:rPr>
          <w:rFonts w:eastAsia="Times New Roman" w:cstheme="minorHAnsi"/>
          <w:b/>
          <w:bCs/>
          <w:sz w:val="28"/>
          <w:szCs w:val="28"/>
          <w:lang w:eastAsia="fr-FR"/>
        </w:rPr>
      </w:pPr>
      <w:r>
        <w:rPr>
          <w:rFonts w:eastAsia="Times New Roman" w:cstheme="minorHAnsi"/>
          <w:b/>
          <w:bCs/>
          <w:sz w:val="28"/>
          <w:szCs w:val="28"/>
          <w:lang w:eastAsia="fr-FR"/>
        </w:rPr>
        <w:t xml:space="preserve"> </w:t>
      </w:r>
      <w:bookmarkStart w:id="31" w:name="_Toc96270633"/>
      <w:r w:rsidR="001F446E" w:rsidRPr="00DC5113">
        <w:rPr>
          <w:rFonts w:eastAsia="Times New Roman" w:cstheme="minorHAnsi"/>
          <w:b/>
          <w:bCs/>
          <w:sz w:val="28"/>
          <w:szCs w:val="28"/>
          <w:lang w:eastAsia="fr-FR"/>
        </w:rPr>
        <w:t>Port d’événement</w:t>
      </w:r>
      <w:bookmarkEnd w:id="31"/>
    </w:p>
    <w:p w14:paraId="6FB3B61C" w14:textId="34956553" w:rsidR="00261534" w:rsidRPr="00261534" w:rsidRDefault="00261534" w:rsidP="00261534">
      <w:pPr>
        <w:jc w:val="both"/>
        <w:rPr>
          <w:rFonts w:eastAsia="Times New Roman" w:cstheme="minorHAnsi"/>
          <w:sz w:val="24"/>
          <w:szCs w:val="24"/>
          <w:lang w:eastAsia="fr-FR"/>
        </w:rPr>
      </w:pPr>
      <w:r w:rsidRPr="00261534">
        <w:rPr>
          <w:rFonts w:eastAsia="Times New Roman" w:cstheme="minorHAnsi"/>
          <w:sz w:val="24"/>
          <w:szCs w:val="24"/>
          <w:lang w:eastAsia="fr-FR"/>
        </w:rPr>
        <w:t>Pour synchroniser nos tâches via des évènements, nous faisons appel à des sémaphores et des queues. Les sémaphores permettent de se synchroniser via des mécanismes d’incrémentation et de décrémentation</w:t>
      </w:r>
      <w:r>
        <w:rPr>
          <w:rFonts w:eastAsia="Times New Roman" w:cstheme="minorHAnsi"/>
          <w:sz w:val="24"/>
          <w:szCs w:val="24"/>
          <w:lang w:eastAsia="fr-FR"/>
        </w:rPr>
        <w:t xml:space="preserve"> (p, v et broadcast).</w:t>
      </w:r>
    </w:p>
    <w:p w14:paraId="4488173E" w14:textId="77777777" w:rsidR="00261534" w:rsidRPr="00261534" w:rsidRDefault="00261534" w:rsidP="00261534">
      <w:pPr>
        <w:rPr>
          <w:rFonts w:eastAsia="Times New Roman" w:cstheme="minorHAnsi"/>
          <w:b/>
          <w:bCs/>
          <w:sz w:val="28"/>
          <w:szCs w:val="28"/>
          <w:lang w:eastAsia="fr-FR"/>
        </w:rPr>
      </w:pPr>
    </w:p>
    <w:p w14:paraId="7CAE23A4" w14:textId="55196000" w:rsidR="001F446E" w:rsidRDefault="001F446E" w:rsidP="00DC5113">
      <w:pPr>
        <w:pStyle w:val="Paragraphedeliste"/>
        <w:numPr>
          <w:ilvl w:val="2"/>
          <w:numId w:val="2"/>
        </w:numPr>
        <w:spacing w:after="0" w:line="240" w:lineRule="auto"/>
        <w:outlineLvl w:val="2"/>
        <w:rPr>
          <w:rFonts w:eastAsia="Times New Roman" w:cstheme="minorHAnsi"/>
          <w:b/>
          <w:bCs/>
          <w:sz w:val="24"/>
          <w:szCs w:val="24"/>
          <w:lang w:eastAsia="fr-FR"/>
        </w:rPr>
      </w:pPr>
      <w:bookmarkStart w:id="32" w:name="_Toc96270634"/>
      <w:r w:rsidRPr="00DC5113">
        <w:rPr>
          <w:rFonts w:eastAsia="Times New Roman" w:cstheme="minorHAnsi"/>
          <w:b/>
          <w:bCs/>
          <w:sz w:val="24"/>
          <w:szCs w:val="24"/>
          <w:lang w:eastAsia="fr-FR"/>
        </w:rPr>
        <w:t>Instanciation</w:t>
      </w:r>
      <w:bookmarkEnd w:id="32"/>
    </w:p>
    <w:p w14:paraId="4212E74E" w14:textId="6A02065F" w:rsidR="00D9490F" w:rsidRDefault="00D9490F" w:rsidP="00D9490F">
      <w:pPr>
        <w:jc w:val="both"/>
        <w:rPr>
          <w:rFonts w:eastAsia="Times New Roman" w:cstheme="minorHAnsi"/>
          <w:sz w:val="24"/>
          <w:szCs w:val="24"/>
          <w:lang w:eastAsia="fr-FR"/>
        </w:rPr>
      </w:pPr>
      <w:r>
        <w:rPr>
          <w:rFonts w:eastAsia="Times New Roman" w:cstheme="minorHAnsi"/>
          <w:sz w:val="24"/>
          <w:szCs w:val="24"/>
          <w:lang w:eastAsia="fr-FR"/>
        </w:rPr>
        <w:t xml:space="preserve">Les sémaphores sont déclarés dans le </w:t>
      </w:r>
      <w:proofErr w:type="spellStart"/>
      <w:r w:rsidR="004F68AC" w:rsidRPr="004F68AC">
        <w:rPr>
          <w:rFonts w:eastAsia="Times New Roman" w:cstheme="minorHAnsi"/>
          <w:b/>
          <w:sz w:val="24"/>
          <w:szCs w:val="24"/>
          <w:lang w:eastAsia="fr-FR"/>
        </w:rPr>
        <w:t>tasks.h</w:t>
      </w:r>
      <w:proofErr w:type="spellEnd"/>
      <w:r>
        <w:rPr>
          <w:rFonts w:eastAsia="Times New Roman" w:cstheme="minorHAnsi"/>
          <w:sz w:val="24"/>
          <w:szCs w:val="24"/>
          <w:lang w:eastAsia="fr-FR"/>
        </w:rPr>
        <w:t xml:space="preserve"> (voir </w:t>
      </w:r>
      <w:r w:rsidR="00261534">
        <w:rPr>
          <w:rFonts w:eastAsia="Times New Roman" w:cstheme="minorHAnsi"/>
          <w:sz w:val="24"/>
          <w:szCs w:val="24"/>
          <w:lang w:eastAsia="fr-FR"/>
        </w:rPr>
        <w:fldChar w:fldCharType="begin"/>
      </w:r>
      <w:r w:rsidR="00261534">
        <w:rPr>
          <w:rFonts w:eastAsia="Times New Roman" w:cstheme="minorHAnsi"/>
          <w:sz w:val="24"/>
          <w:szCs w:val="24"/>
          <w:lang w:eastAsia="fr-FR"/>
        </w:rPr>
        <w:instrText xml:space="preserve"> REF _Ref96268211 \h </w:instrText>
      </w:r>
      <w:r w:rsidR="00261534">
        <w:rPr>
          <w:rFonts w:eastAsia="Times New Roman" w:cstheme="minorHAnsi"/>
          <w:sz w:val="24"/>
          <w:szCs w:val="24"/>
          <w:lang w:eastAsia="fr-FR"/>
        </w:rPr>
      </w:r>
      <w:r w:rsidR="00261534">
        <w:rPr>
          <w:rFonts w:eastAsia="Times New Roman" w:cstheme="minorHAnsi"/>
          <w:sz w:val="24"/>
          <w:szCs w:val="24"/>
          <w:lang w:eastAsia="fr-FR"/>
        </w:rPr>
        <w:fldChar w:fldCharType="separate"/>
      </w:r>
      <w:r w:rsidR="004F68AC">
        <w:t xml:space="preserve">Figure </w:t>
      </w:r>
      <w:r w:rsidR="004F68AC">
        <w:rPr>
          <w:noProof/>
        </w:rPr>
        <w:t>9</w:t>
      </w:r>
      <w:r w:rsidR="00261534">
        <w:rPr>
          <w:rFonts w:eastAsia="Times New Roman" w:cstheme="minorHAnsi"/>
          <w:sz w:val="24"/>
          <w:szCs w:val="24"/>
          <w:lang w:eastAsia="fr-FR"/>
        </w:rPr>
        <w:fldChar w:fldCharType="end"/>
      </w:r>
      <w:r>
        <w:rPr>
          <w:rFonts w:eastAsia="Times New Roman" w:cstheme="minorHAnsi"/>
          <w:sz w:val="24"/>
          <w:szCs w:val="24"/>
          <w:lang w:eastAsia="fr-FR"/>
        </w:rPr>
        <w:t xml:space="preserve">). Ils sont instanciés dans </w:t>
      </w:r>
      <w:r w:rsidR="004F68AC" w:rsidRPr="004F68AC">
        <w:rPr>
          <w:rFonts w:eastAsia="Times New Roman" w:cstheme="minorHAnsi"/>
          <w:b/>
          <w:sz w:val="24"/>
          <w:szCs w:val="24"/>
          <w:lang w:eastAsia="fr-FR"/>
        </w:rPr>
        <w:t>tasks.cpp</w:t>
      </w:r>
      <w:r>
        <w:rPr>
          <w:rFonts w:eastAsia="Times New Roman" w:cstheme="minorHAnsi"/>
          <w:sz w:val="24"/>
          <w:szCs w:val="24"/>
          <w:lang w:eastAsia="fr-FR"/>
        </w:rPr>
        <w:t xml:space="preserve"> de façon analogue à la création des tâches (voir </w:t>
      </w:r>
      <w:r w:rsidR="00261534">
        <w:rPr>
          <w:rFonts w:eastAsia="Times New Roman" w:cstheme="minorHAnsi"/>
          <w:sz w:val="24"/>
          <w:szCs w:val="24"/>
          <w:lang w:eastAsia="fr-FR"/>
        </w:rPr>
        <w:fldChar w:fldCharType="begin"/>
      </w:r>
      <w:r w:rsidR="00261534">
        <w:rPr>
          <w:rFonts w:eastAsia="Times New Roman" w:cstheme="minorHAnsi"/>
          <w:sz w:val="24"/>
          <w:szCs w:val="24"/>
          <w:lang w:eastAsia="fr-FR"/>
        </w:rPr>
        <w:instrText xml:space="preserve"> REF _Ref96268224 \h </w:instrText>
      </w:r>
      <w:r w:rsidR="00261534">
        <w:rPr>
          <w:rFonts w:eastAsia="Times New Roman" w:cstheme="minorHAnsi"/>
          <w:sz w:val="24"/>
          <w:szCs w:val="24"/>
          <w:lang w:eastAsia="fr-FR"/>
        </w:rPr>
      </w:r>
      <w:r w:rsidR="00261534">
        <w:rPr>
          <w:rFonts w:eastAsia="Times New Roman" w:cstheme="minorHAnsi"/>
          <w:sz w:val="24"/>
          <w:szCs w:val="24"/>
          <w:lang w:eastAsia="fr-FR"/>
        </w:rPr>
        <w:fldChar w:fldCharType="separate"/>
      </w:r>
      <w:r w:rsidR="004F68AC">
        <w:t xml:space="preserve">Figure </w:t>
      </w:r>
      <w:r w:rsidR="004F68AC">
        <w:rPr>
          <w:noProof/>
        </w:rPr>
        <w:t>10</w:t>
      </w:r>
      <w:r w:rsidR="00261534">
        <w:rPr>
          <w:rFonts w:eastAsia="Times New Roman" w:cstheme="minorHAnsi"/>
          <w:sz w:val="24"/>
          <w:szCs w:val="24"/>
          <w:lang w:eastAsia="fr-FR"/>
        </w:rPr>
        <w:fldChar w:fldCharType="end"/>
      </w:r>
      <w:r>
        <w:rPr>
          <w:rFonts w:eastAsia="Times New Roman" w:cstheme="minorHAnsi"/>
          <w:sz w:val="24"/>
          <w:szCs w:val="24"/>
          <w:lang w:eastAsia="fr-FR"/>
        </w:rPr>
        <w:t>).</w:t>
      </w:r>
    </w:p>
    <w:p w14:paraId="36CCA3CF" w14:textId="77777777" w:rsidR="00F92E53" w:rsidRDefault="00D9490F" w:rsidP="00F92E53">
      <w:pPr>
        <w:keepNext/>
        <w:jc w:val="center"/>
      </w:pPr>
      <w:r w:rsidRPr="00D9490F">
        <w:rPr>
          <w:rFonts w:eastAsia="Times New Roman" w:cstheme="minorHAnsi"/>
          <w:noProof/>
          <w:sz w:val="24"/>
          <w:szCs w:val="24"/>
          <w:lang w:eastAsia="fr-FR"/>
        </w:rPr>
        <w:drawing>
          <wp:inline distT="0" distB="0" distL="0" distR="0" wp14:anchorId="409BF42A" wp14:editId="39F2C367">
            <wp:extent cx="1705213" cy="190527"/>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05213" cy="190527"/>
                    </a:xfrm>
                    <a:prstGeom prst="rect">
                      <a:avLst/>
                    </a:prstGeom>
                  </pic:spPr>
                </pic:pic>
              </a:graphicData>
            </a:graphic>
          </wp:inline>
        </w:drawing>
      </w:r>
    </w:p>
    <w:p w14:paraId="1F0C2048" w14:textId="1FC8310D" w:rsidR="00D9490F" w:rsidRDefault="00F92E53" w:rsidP="00F92E53">
      <w:pPr>
        <w:pStyle w:val="Lgende"/>
        <w:jc w:val="center"/>
        <w:rPr>
          <w:b/>
        </w:rPr>
      </w:pPr>
      <w:bookmarkStart w:id="33" w:name="_Ref96268211"/>
      <w:r>
        <w:t xml:space="preserve">Figure </w:t>
      </w:r>
      <w:fldSimple w:instr=" SEQ Figure \* ARABIC ">
        <w:r w:rsidR="004F68AC">
          <w:rPr>
            <w:noProof/>
          </w:rPr>
          <w:t>9</w:t>
        </w:r>
      </w:fldSimple>
      <w:bookmarkEnd w:id="33"/>
      <w:r>
        <w:t xml:space="preserve">: déclaration d'un sémaphore dans </w:t>
      </w:r>
      <w:proofErr w:type="spellStart"/>
      <w:r w:rsidR="004F68AC" w:rsidRPr="004F68AC">
        <w:rPr>
          <w:b/>
        </w:rPr>
        <w:t>tasks.h</w:t>
      </w:r>
      <w:proofErr w:type="spellEnd"/>
    </w:p>
    <w:p w14:paraId="5E0E760B" w14:textId="77777777" w:rsidR="004F68AC" w:rsidRPr="004F68AC" w:rsidRDefault="004F68AC" w:rsidP="004F68AC"/>
    <w:p w14:paraId="7DB2500E" w14:textId="77777777" w:rsidR="00F92E53" w:rsidRDefault="00F92E53" w:rsidP="00F92E53">
      <w:pPr>
        <w:keepNext/>
        <w:jc w:val="center"/>
      </w:pPr>
      <w:r w:rsidRPr="00F92E53">
        <w:rPr>
          <w:rFonts w:eastAsia="Times New Roman" w:cstheme="minorHAnsi"/>
          <w:noProof/>
          <w:sz w:val="24"/>
          <w:szCs w:val="24"/>
          <w:lang w:eastAsia="fr-FR"/>
        </w:rPr>
        <w:drawing>
          <wp:inline distT="0" distB="0" distL="0" distR="0" wp14:anchorId="6CBA74E2" wp14:editId="48EDD7D4">
            <wp:extent cx="5760720" cy="640080"/>
            <wp:effectExtent l="0" t="0" r="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640080"/>
                    </a:xfrm>
                    <a:prstGeom prst="rect">
                      <a:avLst/>
                    </a:prstGeom>
                  </pic:spPr>
                </pic:pic>
              </a:graphicData>
            </a:graphic>
          </wp:inline>
        </w:drawing>
      </w:r>
    </w:p>
    <w:p w14:paraId="3B9BA87F" w14:textId="100799B5" w:rsidR="00F92E53" w:rsidRDefault="00F92E53" w:rsidP="00F92E53">
      <w:pPr>
        <w:pStyle w:val="Lgende"/>
        <w:jc w:val="center"/>
        <w:rPr>
          <w:rFonts w:eastAsia="Times New Roman" w:cstheme="minorHAnsi"/>
          <w:sz w:val="24"/>
          <w:szCs w:val="24"/>
          <w:lang w:eastAsia="fr-FR"/>
        </w:rPr>
      </w:pPr>
      <w:bookmarkStart w:id="34" w:name="_Ref96268224"/>
      <w:r>
        <w:t xml:space="preserve">Figure </w:t>
      </w:r>
      <w:fldSimple w:instr=" SEQ Figure \* ARABIC ">
        <w:r w:rsidR="004F68AC">
          <w:rPr>
            <w:noProof/>
          </w:rPr>
          <w:t>10</w:t>
        </w:r>
      </w:fldSimple>
      <w:bookmarkEnd w:id="34"/>
      <w:r>
        <w:t>: instanciation d'un sémaphore</w:t>
      </w:r>
    </w:p>
    <w:p w14:paraId="1B482272" w14:textId="04CD8EE2" w:rsidR="001F446E" w:rsidRDefault="001F446E" w:rsidP="00DC5113">
      <w:pPr>
        <w:pStyle w:val="Paragraphedeliste"/>
        <w:numPr>
          <w:ilvl w:val="2"/>
          <w:numId w:val="2"/>
        </w:numPr>
        <w:spacing w:after="0" w:line="240" w:lineRule="auto"/>
        <w:outlineLvl w:val="2"/>
        <w:rPr>
          <w:rFonts w:eastAsia="Times New Roman" w:cstheme="minorHAnsi"/>
          <w:b/>
          <w:bCs/>
          <w:sz w:val="24"/>
          <w:szCs w:val="24"/>
          <w:lang w:eastAsia="fr-FR"/>
        </w:rPr>
      </w:pPr>
      <w:bookmarkStart w:id="35" w:name="_Ref96268594"/>
      <w:bookmarkStart w:id="36" w:name="_Ref96268605"/>
      <w:bookmarkStart w:id="37" w:name="_Ref96268624"/>
      <w:bookmarkStart w:id="38" w:name="_Toc96270635"/>
      <w:r w:rsidRPr="00DC5113">
        <w:rPr>
          <w:rFonts w:eastAsia="Times New Roman" w:cstheme="minorHAnsi"/>
          <w:b/>
          <w:bCs/>
          <w:sz w:val="24"/>
          <w:szCs w:val="24"/>
          <w:lang w:eastAsia="fr-FR"/>
        </w:rPr>
        <w:t>Envoi d’un événement</w:t>
      </w:r>
      <w:bookmarkEnd w:id="35"/>
      <w:bookmarkEnd w:id="36"/>
      <w:bookmarkEnd w:id="37"/>
      <w:bookmarkEnd w:id="38"/>
    </w:p>
    <w:p w14:paraId="5CEF1FA2" w14:textId="1D07F0CD" w:rsidR="00261534" w:rsidRPr="00261534" w:rsidRDefault="00261534" w:rsidP="00261534">
      <w:pPr>
        <w:jc w:val="both"/>
        <w:rPr>
          <w:rFonts w:eastAsia="Times New Roman" w:cstheme="minorHAnsi"/>
          <w:sz w:val="24"/>
          <w:szCs w:val="24"/>
          <w:lang w:eastAsia="fr-FR"/>
        </w:rPr>
      </w:pPr>
      <w:r>
        <w:rPr>
          <w:rFonts w:eastAsia="Times New Roman" w:cstheme="minorHAnsi"/>
          <w:sz w:val="24"/>
          <w:szCs w:val="24"/>
          <w:lang w:eastAsia="fr-FR"/>
        </w:rPr>
        <w:t xml:space="preserve">Pour permettre l’activation d’une tâche en l’attente d’un événement, on incrémente le sémaphore correspondant via le service </w:t>
      </w:r>
      <w:proofErr w:type="spellStart"/>
      <w:r w:rsidRPr="004F68AC">
        <w:rPr>
          <w:rFonts w:eastAsia="Times New Roman" w:cstheme="minorHAnsi"/>
          <w:b/>
          <w:bCs/>
          <w:sz w:val="24"/>
          <w:szCs w:val="24"/>
          <w:lang w:eastAsia="fr-FR"/>
        </w:rPr>
        <w:t>rt_sem_v</w:t>
      </w:r>
      <w:proofErr w:type="spellEnd"/>
      <w:r>
        <w:rPr>
          <w:rFonts w:eastAsia="Times New Roman" w:cstheme="minorHAnsi"/>
          <w:sz w:val="24"/>
          <w:szCs w:val="24"/>
          <w:lang w:eastAsia="fr-FR"/>
        </w:rPr>
        <w:t xml:space="preserve"> (voir </w:t>
      </w:r>
      <w:r>
        <w:rPr>
          <w:rFonts w:eastAsia="Times New Roman" w:cstheme="minorHAnsi"/>
          <w:sz w:val="24"/>
          <w:szCs w:val="24"/>
          <w:lang w:eastAsia="fr-FR"/>
        </w:rPr>
        <w:fldChar w:fldCharType="begin"/>
      </w:r>
      <w:r>
        <w:rPr>
          <w:rFonts w:eastAsia="Times New Roman" w:cstheme="minorHAnsi"/>
          <w:sz w:val="24"/>
          <w:szCs w:val="24"/>
          <w:lang w:eastAsia="fr-FR"/>
        </w:rPr>
        <w:instrText xml:space="preserve"> REF _Ref96268377 \h </w:instrText>
      </w:r>
      <w:r>
        <w:rPr>
          <w:rFonts w:eastAsia="Times New Roman" w:cstheme="minorHAnsi"/>
          <w:sz w:val="24"/>
          <w:szCs w:val="24"/>
          <w:lang w:eastAsia="fr-FR"/>
        </w:rPr>
      </w:r>
      <w:r>
        <w:rPr>
          <w:rFonts w:eastAsia="Times New Roman" w:cstheme="minorHAnsi"/>
          <w:sz w:val="24"/>
          <w:szCs w:val="24"/>
          <w:lang w:eastAsia="fr-FR"/>
        </w:rPr>
        <w:fldChar w:fldCharType="separate"/>
      </w:r>
      <w:r w:rsidR="004F68AC">
        <w:t xml:space="preserve">Figure </w:t>
      </w:r>
      <w:r w:rsidR="004F68AC">
        <w:rPr>
          <w:noProof/>
        </w:rPr>
        <w:t>11</w:t>
      </w:r>
      <w:r>
        <w:rPr>
          <w:rFonts w:eastAsia="Times New Roman" w:cstheme="minorHAnsi"/>
          <w:sz w:val="24"/>
          <w:szCs w:val="24"/>
          <w:lang w:eastAsia="fr-FR"/>
        </w:rPr>
        <w:fldChar w:fldCharType="end"/>
      </w:r>
      <w:r>
        <w:rPr>
          <w:rFonts w:eastAsia="Times New Roman" w:cstheme="minorHAnsi"/>
          <w:sz w:val="24"/>
          <w:szCs w:val="24"/>
          <w:lang w:eastAsia="fr-FR"/>
        </w:rPr>
        <w:t xml:space="preserve">. Il est aussi possible d’utiliser le service </w:t>
      </w:r>
      <w:proofErr w:type="spellStart"/>
      <w:r w:rsidRPr="004F68AC">
        <w:rPr>
          <w:rFonts w:eastAsia="Times New Roman" w:cstheme="minorHAnsi"/>
          <w:b/>
          <w:bCs/>
          <w:sz w:val="24"/>
          <w:szCs w:val="24"/>
          <w:lang w:eastAsia="fr-FR"/>
        </w:rPr>
        <w:t>rt_sem_broadcast</w:t>
      </w:r>
      <w:proofErr w:type="spellEnd"/>
      <w:r>
        <w:rPr>
          <w:rFonts w:eastAsia="Times New Roman" w:cstheme="minorHAnsi"/>
          <w:sz w:val="24"/>
          <w:szCs w:val="24"/>
          <w:lang w:eastAsia="fr-FR"/>
        </w:rPr>
        <w:t xml:space="preserve"> si plusieurs tâches se synchronisent via le même événement (voir </w:t>
      </w:r>
      <w:r>
        <w:rPr>
          <w:rFonts w:eastAsia="Times New Roman" w:cstheme="minorHAnsi"/>
          <w:sz w:val="24"/>
          <w:szCs w:val="24"/>
          <w:lang w:eastAsia="fr-FR"/>
        </w:rPr>
        <w:fldChar w:fldCharType="begin"/>
      </w:r>
      <w:r>
        <w:rPr>
          <w:rFonts w:eastAsia="Times New Roman" w:cstheme="minorHAnsi"/>
          <w:sz w:val="24"/>
          <w:szCs w:val="24"/>
          <w:lang w:eastAsia="fr-FR"/>
        </w:rPr>
        <w:instrText xml:space="preserve"> REF _Ref96268389 \h </w:instrText>
      </w:r>
      <w:r>
        <w:rPr>
          <w:rFonts w:eastAsia="Times New Roman" w:cstheme="minorHAnsi"/>
          <w:sz w:val="24"/>
          <w:szCs w:val="24"/>
          <w:lang w:eastAsia="fr-FR"/>
        </w:rPr>
      </w:r>
      <w:r>
        <w:rPr>
          <w:rFonts w:eastAsia="Times New Roman" w:cstheme="minorHAnsi"/>
          <w:sz w:val="24"/>
          <w:szCs w:val="24"/>
          <w:lang w:eastAsia="fr-FR"/>
        </w:rPr>
        <w:fldChar w:fldCharType="separate"/>
      </w:r>
      <w:r w:rsidR="004F68AC">
        <w:t xml:space="preserve">Figure </w:t>
      </w:r>
      <w:r w:rsidR="004F68AC">
        <w:rPr>
          <w:noProof/>
        </w:rPr>
        <w:t>12</w:t>
      </w:r>
      <w:r>
        <w:rPr>
          <w:rFonts w:eastAsia="Times New Roman" w:cstheme="minorHAnsi"/>
          <w:sz w:val="24"/>
          <w:szCs w:val="24"/>
          <w:lang w:eastAsia="fr-FR"/>
        </w:rPr>
        <w:fldChar w:fldCharType="end"/>
      </w:r>
      <w:r>
        <w:rPr>
          <w:rFonts w:eastAsia="Times New Roman" w:cstheme="minorHAnsi"/>
          <w:sz w:val="24"/>
          <w:szCs w:val="24"/>
          <w:lang w:eastAsia="fr-FR"/>
        </w:rPr>
        <w:t xml:space="preserve">). </w:t>
      </w:r>
    </w:p>
    <w:p w14:paraId="6748267D" w14:textId="77777777" w:rsidR="00F92E53" w:rsidRDefault="00F92E53" w:rsidP="00261534">
      <w:pPr>
        <w:jc w:val="center"/>
      </w:pPr>
      <w:r w:rsidRPr="00F92E53">
        <w:rPr>
          <w:rFonts w:eastAsia="Times New Roman" w:cstheme="minorHAnsi"/>
          <w:b/>
          <w:bCs/>
          <w:noProof/>
          <w:sz w:val="24"/>
          <w:szCs w:val="24"/>
          <w:lang w:eastAsia="fr-FR"/>
        </w:rPr>
        <w:drawing>
          <wp:inline distT="0" distB="0" distL="0" distR="0" wp14:anchorId="534DA1C5" wp14:editId="6443E3D2">
            <wp:extent cx="2438740" cy="190527"/>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38740" cy="190527"/>
                    </a:xfrm>
                    <a:prstGeom prst="rect">
                      <a:avLst/>
                    </a:prstGeom>
                  </pic:spPr>
                </pic:pic>
              </a:graphicData>
            </a:graphic>
          </wp:inline>
        </w:drawing>
      </w:r>
    </w:p>
    <w:p w14:paraId="74B0844F" w14:textId="1089C8FF" w:rsidR="00F92E53" w:rsidRDefault="00F92E53" w:rsidP="00F92E53">
      <w:pPr>
        <w:pStyle w:val="Lgende"/>
        <w:jc w:val="center"/>
        <w:rPr>
          <w:rFonts w:eastAsia="Times New Roman" w:cstheme="minorHAnsi"/>
          <w:b/>
          <w:bCs/>
          <w:sz w:val="24"/>
          <w:szCs w:val="24"/>
          <w:lang w:eastAsia="fr-FR"/>
        </w:rPr>
      </w:pPr>
      <w:bookmarkStart w:id="39" w:name="_Ref96268377"/>
      <w:r>
        <w:t xml:space="preserve">Figure </w:t>
      </w:r>
      <w:fldSimple w:instr=" SEQ Figure \* ARABIC ">
        <w:r w:rsidR="004F68AC">
          <w:rPr>
            <w:noProof/>
          </w:rPr>
          <w:t>11</w:t>
        </w:r>
      </w:fldSimple>
      <w:bookmarkEnd w:id="39"/>
      <w:r>
        <w:t>: incrémentation d'un sémaphore</w:t>
      </w:r>
    </w:p>
    <w:p w14:paraId="19BFDC21" w14:textId="77777777" w:rsidR="00F92E53" w:rsidRDefault="00F92E53" w:rsidP="00261534">
      <w:pPr>
        <w:jc w:val="center"/>
      </w:pPr>
      <w:r w:rsidRPr="00F92E53">
        <w:rPr>
          <w:rFonts w:eastAsia="Times New Roman" w:cstheme="minorHAnsi"/>
          <w:b/>
          <w:bCs/>
          <w:noProof/>
          <w:sz w:val="24"/>
          <w:szCs w:val="24"/>
          <w:lang w:eastAsia="fr-FR"/>
        </w:rPr>
        <w:drawing>
          <wp:inline distT="0" distB="0" distL="0" distR="0" wp14:anchorId="0E9794F4" wp14:editId="683A06D8">
            <wp:extent cx="2724530" cy="209579"/>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4530" cy="209579"/>
                    </a:xfrm>
                    <a:prstGeom prst="rect">
                      <a:avLst/>
                    </a:prstGeom>
                  </pic:spPr>
                </pic:pic>
              </a:graphicData>
            </a:graphic>
          </wp:inline>
        </w:drawing>
      </w:r>
    </w:p>
    <w:p w14:paraId="17BCBC17" w14:textId="4483D9DA" w:rsidR="00F92E53" w:rsidRPr="00F92E53" w:rsidRDefault="00F92E53" w:rsidP="00F92E53">
      <w:pPr>
        <w:pStyle w:val="Lgende"/>
        <w:jc w:val="center"/>
        <w:rPr>
          <w:rFonts w:eastAsia="Times New Roman" w:cstheme="minorHAnsi"/>
          <w:b/>
          <w:bCs/>
          <w:sz w:val="24"/>
          <w:szCs w:val="24"/>
          <w:lang w:eastAsia="fr-FR"/>
        </w:rPr>
      </w:pPr>
      <w:bookmarkStart w:id="40" w:name="_Ref96268389"/>
      <w:r>
        <w:t xml:space="preserve">Figure </w:t>
      </w:r>
      <w:fldSimple w:instr=" SEQ Figure \* ARABIC ">
        <w:r w:rsidR="004F68AC">
          <w:rPr>
            <w:noProof/>
          </w:rPr>
          <w:t>12</w:t>
        </w:r>
      </w:fldSimple>
      <w:bookmarkEnd w:id="40"/>
      <w:r>
        <w:t>: broadcast d'un sémaphore</w:t>
      </w:r>
    </w:p>
    <w:p w14:paraId="6D7B5ED5" w14:textId="0D62A9BB" w:rsidR="001F446E" w:rsidRDefault="001F446E" w:rsidP="00DC5113">
      <w:pPr>
        <w:pStyle w:val="Paragraphedeliste"/>
        <w:numPr>
          <w:ilvl w:val="2"/>
          <w:numId w:val="2"/>
        </w:numPr>
        <w:spacing w:after="0" w:line="240" w:lineRule="auto"/>
        <w:outlineLvl w:val="2"/>
        <w:rPr>
          <w:rFonts w:eastAsia="Times New Roman" w:cstheme="minorHAnsi"/>
          <w:b/>
          <w:bCs/>
          <w:sz w:val="24"/>
          <w:szCs w:val="24"/>
          <w:lang w:eastAsia="fr-FR"/>
        </w:rPr>
      </w:pPr>
      <w:bookmarkStart w:id="41" w:name="_Toc96270636"/>
      <w:r w:rsidRPr="00DC5113">
        <w:rPr>
          <w:rFonts w:eastAsia="Times New Roman" w:cstheme="minorHAnsi"/>
          <w:b/>
          <w:bCs/>
          <w:sz w:val="24"/>
          <w:szCs w:val="24"/>
          <w:lang w:eastAsia="fr-FR"/>
        </w:rPr>
        <w:t>Réception d’un événement</w:t>
      </w:r>
      <w:bookmarkEnd w:id="41"/>
    </w:p>
    <w:p w14:paraId="1D162681" w14:textId="4790E2BF" w:rsidR="00261534" w:rsidRPr="00261534" w:rsidRDefault="00261534" w:rsidP="00261534">
      <w:pPr>
        <w:jc w:val="both"/>
        <w:rPr>
          <w:rFonts w:eastAsia="Times New Roman" w:cstheme="minorHAnsi"/>
          <w:sz w:val="24"/>
          <w:szCs w:val="24"/>
          <w:lang w:eastAsia="fr-FR"/>
        </w:rPr>
      </w:pPr>
      <w:r>
        <w:rPr>
          <w:rFonts w:eastAsia="Times New Roman" w:cstheme="minorHAnsi"/>
          <w:sz w:val="24"/>
          <w:szCs w:val="24"/>
          <w:lang w:eastAsia="fr-FR"/>
        </w:rPr>
        <w:t xml:space="preserve">Une tâche en attente d’un événement est bloquée jusqu’à l’occurrence de cet événement. En pratique, le service </w:t>
      </w:r>
      <w:proofErr w:type="spellStart"/>
      <w:r w:rsidRPr="004F68AC">
        <w:rPr>
          <w:rFonts w:eastAsia="Times New Roman" w:cstheme="minorHAnsi"/>
          <w:b/>
          <w:bCs/>
          <w:sz w:val="24"/>
          <w:szCs w:val="24"/>
          <w:lang w:eastAsia="fr-FR"/>
        </w:rPr>
        <w:t>rt_sem_p</w:t>
      </w:r>
      <w:proofErr w:type="spellEnd"/>
      <w:r>
        <w:rPr>
          <w:rFonts w:eastAsia="Times New Roman" w:cstheme="minorHAnsi"/>
          <w:sz w:val="24"/>
          <w:szCs w:val="24"/>
          <w:lang w:eastAsia="fr-FR"/>
        </w:rPr>
        <w:t xml:space="preserve"> est bloquant tant que le sémaphore en argument vaut 0. Quand l’événement a lieu et que le sémaphore est modifié (voir </w:t>
      </w:r>
      <w:r>
        <w:rPr>
          <w:rFonts w:eastAsia="Times New Roman" w:cstheme="minorHAnsi"/>
          <w:sz w:val="24"/>
          <w:szCs w:val="24"/>
          <w:lang w:eastAsia="fr-FR"/>
        </w:rPr>
        <w:fldChar w:fldCharType="begin"/>
      </w:r>
      <w:r>
        <w:rPr>
          <w:rFonts w:eastAsia="Times New Roman" w:cstheme="minorHAnsi"/>
          <w:sz w:val="24"/>
          <w:szCs w:val="24"/>
          <w:lang w:eastAsia="fr-FR"/>
        </w:rPr>
        <w:instrText xml:space="preserve"> REF _Ref96268624 \w \h </w:instrText>
      </w:r>
      <w:r>
        <w:rPr>
          <w:rFonts w:eastAsia="Times New Roman" w:cstheme="minorHAnsi"/>
          <w:sz w:val="24"/>
          <w:szCs w:val="24"/>
          <w:lang w:eastAsia="fr-FR"/>
        </w:rPr>
      </w:r>
      <w:r>
        <w:rPr>
          <w:rFonts w:eastAsia="Times New Roman" w:cstheme="minorHAnsi"/>
          <w:sz w:val="24"/>
          <w:szCs w:val="24"/>
          <w:lang w:eastAsia="fr-FR"/>
        </w:rPr>
        <w:fldChar w:fldCharType="separate"/>
      </w:r>
      <w:r w:rsidR="004F68AC">
        <w:rPr>
          <w:rFonts w:eastAsia="Times New Roman" w:cstheme="minorHAnsi"/>
          <w:sz w:val="24"/>
          <w:szCs w:val="24"/>
          <w:lang w:eastAsia="fr-FR"/>
        </w:rPr>
        <w:t>3.2.2</w:t>
      </w:r>
      <w:r>
        <w:rPr>
          <w:rFonts w:eastAsia="Times New Roman" w:cstheme="minorHAnsi"/>
          <w:sz w:val="24"/>
          <w:szCs w:val="24"/>
          <w:lang w:eastAsia="fr-FR"/>
        </w:rPr>
        <w:fldChar w:fldCharType="end"/>
      </w:r>
      <w:r>
        <w:rPr>
          <w:rFonts w:eastAsia="Times New Roman" w:cstheme="minorHAnsi"/>
          <w:sz w:val="24"/>
          <w:szCs w:val="24"/>
          <w:lang w:eastAsia="fr-FR"/>
        </w:rPr>
        <w:t xml:space="preserve">), ce service décrémente le sémaphore et le code </w:t>
      </w:r>
      <w:r w:rsidR="00354446">
        <w:rPr>
          <w:rFonts w:eastAsia="Times New Roman" w:cstheme="minorHAnsi"/>
          <w:sz w:val="24"/>
          <w:szCs w:val="24"/>
          <w:lang w:eastAsia="fr-FR"/>
        </w:rPr>
        <w:t xml:space="preserve">de la tâche situé après le service peut s’exécuter. Dans une boucle infinie, ce qui est le cas de nos tâches, après exécution du code la tâche se remet ainsi en attente de l’événement à chaque boucle (voir </w:t>
      </w:r>
      <w:r w:rsidR="00354446">
        <w:rPr>
          <w:rFonts w:eastAsia="Times New Roman" w:cstheme="minorHAnsi"/>
          <w:sz w:val="24"/>
          <w:szCs w:val="24"/>
          <w:lang w:eastAsia="fr-FR"/>
        </w:rPr>
        <w:fldChar w:fldCharType="begin"/>
      </w:r>
      <w:r w:rsidR="00354446">
        <w:rPr>
          <w:rFonts w:eastAsia="Times New Roman" w:cstheme="minorHAnsi"/>
          <w:sz w:val="24"/>
          <w:szCs w:val="24"/>
          <w:lang w:eastAsia="fr-FR"/>
        </w:rPr>
        <w:instrText xml:space="preserve"> REF _Ref96268850 \h </w:instrText>
      </w:r>
      <w:r w:rsidR="00354446">
        <w:rPr>
          <w:rFonts w:eastAsia="Times New Roman" w:cstheme="minorHAnsi"/>
          <w:sz w:val="24"/>
          <w:szCs w:val="24"/>
          <w:lang w:eastAsia="fr-FR"/>
        </w:rPr>
      </w:r>
      <w:r w:rsidR="00354446">
        <w:rPr>
          <w:rFonts w:eastAsia="Times New Roman" w:cstheme="minorHAnsi"/>
          <w:sz w:val="24"/>
          <w:szCs w:val="24"/>
          <w:lang w:eastAsia="fr-FR"/>
        </w:rPr>
        <w:fldChar w:fldCharType="separate"/>
      </w:r>
      <w:r w:rsidR="004F68AC">
        <w:t xml:space="preserve">Figure </w:t>
      </w:r>
      <w:r w:rsidR="004F68AC">
        <w:rPr>
          <w:noProof/>
        </w:rPr>
        <w:t>13</w:t>
      </w:r>
      <w:r w:rsidR="00354446">
        <w:rPr>
          <w:rFonts w:eastAsia="Times New Roman" w:cstheme="minorHAnsi"/>
          <w:sz w:val="24"/>
          <w:szCs w:val="24"/>
          <w:lang w:eastAsia="fr-FR"/>
        </w:rPr>
        <w:fldChar w:fldCharType="end"/>
      </w:r>
      <w:r w:rsidR="00354446">
        <w:rPr>
          <w:rFonts w:eastAsia="Times New Roman" w:cstheme="minorHAnsi"/>
          <w:sz w:val="24"/>
          <w:szCs w:val="24"/>
          <w:lang w:eastAsia="fr-FR"/>
        </w:rPr>
        <w:t xml:space="preserve">).  </w:t>
      </w:r>
    </w:p>
    <w:p w14:paraId="46CDD822" w14:textId="77777777" w:rsidR="00F92E53" w:rsidRDefault="00F92E53" w:rsidP="00261534">
      <w:pPr>
        <w:jc w:val="center"/>
      </w:pPr>
      <w:r w:rsidRPr="00F92E53">
        <w:rPr>
          <w:rFonts w:eastAsia="Times New Roman" w:cstheme="minorHAnsi"/>
          <w:b/>
          <w:bCs/>
          <w:noProof/>
          <w:sz w:val="24"/>
          <w:szCs w:val="24"/>
          <w:lang w:eastAsia="fr-FR"/>
        </w:rPr>
        <w:drawing>
          <wp:inline distT="0" distB="0" distL="0" distR="0" wp14:anchorId="0C20A575" wp14:editId="5B782975">
            <wp:extent cx="3134162" cy="181000"/>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34162" cy="181000"/>
                    </a:xfrm>
                    <a:prstGeom prst="rect">
                      <a:avLst/>
                    </a:prstGeom>
                  </pic:spPr>
                </pic:pic>
              </a:graphicData>
            </a:graphic>
          </wp:inline>
        </w:drawing>
      </w:r>
    </w:p>
    <w:p w14:paraId="47A855B5" w14:textId="2FF08664" w:rsidR="00F92E53" w:rsidRPr="00F92E53" w:rsidRDefault="00F92E53" w:rsidP="00F92E53">
      <w:pPr>
        <w:pStyle w:val="Lgende"/>
        <w:jc w:val="center"/>
        <w:rPr>
          <w:rFonts w:eastAsia="Times New Roman" w:cstheme="minorHAnsi"/>
          <w:b/>
          <w:bCs/>
          <w:sz w:val="24"/>
          <w:szCs w:val="24"/>
          <w:lang w:eastAsia="fr-FR"/>
        </w:rPr>
      </w:pPr>
      <w:bookmarkStart w:id="42" w:name="_Ref96268850"/>
      <w:r>
        <w:t xml:space="preserve">Figure </w:t>
      </w:r>
      <w:fldSimple w:instr=" SEQ Figure \* ARABIC ">
        <w:r w:rsidR="004F68AC">
          <w:rPr>
            <w:noProof/>
          </w:rPr>
          <w:t>13</w:t>
        </w:r>
      </w:fldSimple>
      <w:bookmarkEnd w:id="42"/>
      <w:r>
        <w:t>: décrémentation d'un sémaphore</w:t>
      </w:r>
    </w:p>
    <w:p w14:paraId="4DBF5F29" w14:textId="77034A08" w:rsidR="001F446E" w:rsidRDefault="00FF709F" w:rsidP="00DC5113">
      <w:pPr>
        <w:pStyle w:val="Paragraphedeliste"/>
        <w:numPr>
          <w:ilvl w:val="1"/>
          <w:numId w:val="2"/>
        </w:numPr>
        <w:spacing w:after="0" w:line="240" w:lineRule="auto"/>
        <w:outlineLvl w:val="1"/>
        <w:rPr>
          <w:rFonts w:eastAsia="Times New Roman" w:cstheme="minorHAnsi"/>
          <w:b/>
          <w:bCs/>
          <w:sz w:val="28"/>
          <w:szCs w:val="28"/>
          <w:lang w:eastAsia="fr-FR"/>
        </w:rPr>
      </w:pPr>
      <w:r>
        <w:rPr>
          <w:rFonts w:eastAsia="Times New Roman" w:cstheme="minorHAnsi"/>
          <w:b/>
          <w:bCs/>
          <w:sz w:val="28"/>
          <w:szCs w:val="28"/>
          <w:lang w:eastAsia="fr-FR"/>
        </w:rPr>
        <w:t xml:space="preserve"> </w:t>
      </w:r>
      <w:bookmarkStart w:id="43" w:name="_Toc96270637"/>
      <w:r w:rsidR="001F446E" w:rsidRPr="00DC5113">
        <w:rPr>
          <w:rFonts w:eastAsia="Times New Roman" w:cstheme="minorHAnsi"/>
          <w:b/>
          <w:bCs/>
          <w:sz w:val="28"/>
          <w:szCs w:val="28"/>
          <w:lang w:eastAsia="fr-FR"/>
        </w:rPr>
        <w:t>Ports d’événement-données</w:t>
      </w:r>
      <w:bookmarkEnd w:id="43"/>
    </w:p>
    <w:p w14:paraId="543C07C5" w14:textId="79089F96" w:rsidR="00354446" w:rsidRPr="00354446" w:rsidRDefault="00354446" w:rsidP="00354446">
      <w:pPr>
        <w:jc w:val="both"/>
        <w:rPr>
          <w:rFonts w:eastAsia="Times New Roman" w:cstheme="minorHAnsi"/>
          <w:sz w:val="24"/>
          <w:szCs w:val="24"/>
          <w:lang w:eastAsia="fr-FR"/>
        </w:rPr>
      </w:pPr>
      <w:r>
        <w:rPr>
          <w:rFonts w:eastAsia="Times New Roman" w:cstheme="minorHAnsi"/>
          <w:sz w:val="24"/>
          <w:szCs w:val="24"/>
          <w:lang w:eastAsia="fr-FR"/>
        </w:rPr>
        <w:t>Les ports d’événements-données sont à la fois des ports d’événements (déclenchement d’actions dans des tâches à la suite d’événements, comme dans le 3.2) et de données (des données sont en même temps transmises à ces tâches). De simples sémaphores ne sont ainsi plus adaptés. Nous utilisons donc ici des files de messages.</w:t>
      </w:r>
    </w:p>
    <w:p w14:paraId="773385F5" w14:textId="5ADF414A" w:rsidR="001F446E" w:rsidRDefault="001F446E" w:rsidP="00DC5113">
      <w:pPr>
        <w:pStyle w:val="Paragraphedeliste"/>
        <w:numPr>
          <w:ilvl w:val="2"/>
          <w:numId w:val="2"/>
        </w:numPr>
        <w:spacing w:after="0" w:line="240" w:lineRule="auto"/>
        <w:outlineLvl w:val="2"/>
        <w:rPr>
          <w:rFonts w:eastAsia="Times New Roman" w:cstheme="minorHAnsi"/>
          <w:b/>
          <w:bCs/>
          <w:sz w:val="24"/>
          <w:szCs w:val="24"/>
          <w:lang w:eastAsia="fr-FR"/>
        </w:rPr>
      </w:pPr>
      <w:bookmarkStart w:id="44" w:name="_Toc96270638"/>
      <w:r w:rsidRPr="00DC5113">
        <w:rPr>
          <w:rFonts w:eastAsia="Times New Roman" w:cstheme="minorHAnsi"/>
          <w:b/>
          <w:bCs/>
          <w:sz w:val="24"/>
          <w:szCs w:val="24"/>
          <w:lang w:eastAsia="fr-FR"/>
        </w:rPr>
        <w:t>Instanciation</w:t>
      </w:r>
      <w:bookmarkEnd w:id="44"/>
    </w:p>
    <w:p w14:paraId="0145E560" w14:textId="24312286" w:rsidR="009B6FCF" w:rsidRDefault="00354446" w:rsidP="00354446">
      <w:pPr>
        <w:jc w:val="both"/>
        <w:rPr>
          <w:rFonts w:eastAsia="Times New Roman" w:cstheme="minorHAnsi"/>
          <w:sz w:val="24"/>
          <w:szCs w:val="24"/>
          <w:lang w:eastAsia="fr-FR"/>
        </w:rPr>
      </w:pPr>
      <w:r>
        <w:rPr>
          <w:rFonts w:eastAsia="Times New Roman" w:cstheme="minorHAnsi"/>
          <w:sz w:val="24"/>
          <w:szCs w:val="24"/>
          <w:lang w:eastAsia="fr-FR"/>
        </w:rPr>
        <w:lastRenderedPageBreak/>
        <w:t xml:space="preserve">Sous </w:t>
      </w:r>
      <w:proofErr w:type="spellStart"/>
      <w:r>
        <w:rPr>
          <w:rFonts w:eastAsia="Times New Roman" w:cstheme="minorHAnsi"/>
          <w:sz w:val="24"/>
          <w:szCs w:val="24"/>
          <w:lang w:eastAsia="fr-FR"/>
        </w:rPr>
        <w:t>Xenomai</w:t>
      </w:r>
      <w:proofErr w:type="spellEnd"/>
      <w:r>
        <w:rPr>
          <w:rFonts w:eastAsia="Times New Roman" w:cstheme="minorHAnsi"/>
          <w:sz w:val="24"/>
          <w:szCs w:val="24"/>
          <w:lang w:eastAsia="fr-FR"/>
        </w:rPr>
        <w:t xml:space="preserve">, nous allons utiliser des </w:t>
      </w:r>
      <w:r w:rsidR="004F68AC">
        <w:rPr>
          <w:rFonts w:eastAsia="Times New Roman" w:cstheme="minorHAnsi"/>
          <w:sz w:val="24"/>
          <w:szCs w:val="24"/>
          <w:lang w:eastAsia="fr-FR"/>
        </w:rPr>
        <w:t>RT_QUEUES</w:t>
      </w:r>
      <w:r>
        <w:rPr>
          <w:rFonts w:eastAsia="Times New Roman" w:cstheme="minorHAnsi"/>
          <w:sz w:val="24"/>
          <w:szCs w:val="24"/>
          <w:lang w:eastAsia="fr-FR"/>
        </w:rPr>
        <w:t xml:space="preserve">, déclarées dans </w:t>
      </w:r>
      <w:proofErr w:type="spellStart"/>
      <w:r w:rsidR="004F68AC" w:rsidRPr="004F68AC">
        <w:rPr>
          <w:rFonts w:eastAsia="Times New Roman" w:cstheme="minorHAnsi"/>
          <w:b/>
          <w:sz w:val="24"/>
          <w:szCs w:val="24"/>
          <w:lang w:eastAsia="fr-FR"/>
        </w:rPr>
        <w:t>tasks.h</w:t>
      </w:r>
      <w:proofErr w:type="spellEnd"/>
      <w:r w:rsidR="009B6FCF">
        <w:rPr>
          <w:rFonts w:eastAsia="Times New Roman" w:cstheme="minorHAnsi"/>
          <w:sz w:val="24"/>
          <w:szCs w:val="24"/>
          <w:lang w:eastAsia="fr-FR"/>
        </w:rPr>
        <w:t xml:space="preserve"> (voir </w:t>
      </w:r>
      <w:r w:rsidR="009B6FCF">
        <w:rPr>
          <w:rFonts w:eastAsia="Times New Roman" w:cstheme="minorHAnsi"/>
          <w:sz w:val="24"/>
          <w:szCs w:val="24"/>
          <w:lang w:eastAsia="fr-FR"/>
        </w:rPr>
        <w:fldChar w:fldCharType="begin"/>
      </w:r>
      <w:r w:rsidR="009B6FCF">
        <w:rPr>
          <w:rFonts w:eastAsia="Times New Roman" w:cstheme="minorHAnsi"/>
          <w:sz w:val="24"/>
          <w:szCs w:val="24"/>
          <w:lang w:eastAsia="fr-FR"/>
        </w:rPr>
        <w:instrText xml:space="preserve"> REF _Ref96269925 \h </w:instrText>
      </w:r>
      <w:r w:rsidR="009B6FCF">
        <w:rPr>
          <w:rFonts w:eastAsia="Times New Roman" w:cstheme="minorHAnsi"/>
          <w:sz w:val="24"/>
          <w:szCs w:val="24"/>
          <w:lang w:eastAsia="fr-FR"/>
        </w:rPr>
      </w:r>
      <w:r w:rsidR="009B6FCF">
        <w:rPr>
          <w:rFonts w:eastAsia="Times New Roman" w:cstheme="minorHAnsi"/>
          <w:sz w:val="24"/>
          <w:szCs w:val="24"/>
          <w:lang w:eastAsia="fr-FR"/>
        </w:rPr>
        <w:fldChar w:fldCharType="separate"/>
      </w:r>
      <w:r w:rsidR="004F68AC">
        <w:t xml:space="preserve">Figure </w:t>
      </w:r>
      <w:r w:rsidR="004F68AC">
        <w:rPr>
          <w:noProof/>
        </w:rPr>
        <w:t>14</w:t>
      </w:r>
      <w:r w:rsidR="009B6FCF">
        <w:rPr>
          <w:rFonts w:eastAsia="Times New Roman" w:cstheme="minorHAnsi"/>
          <w:sz w:val="24"/>
          <w:szCs w:val="24"/>
          <w:lang w:eastAsia="fr-FR"/>
        </w:rPr>
        <w:fldChar w:fldCharType="end"/>
      </w:r>
      <w:r w:rsidR="009B6FCF">
        <w:rPr>
          <w:rFonts w:eastAsia="Times New Roman" w:cstheme="minorHAnsi"/>
          <w:sz w:val="24"/>
          <w:szCs w:val="24"/>
          <w:lang w:eastAsia="fr-FR"/>
        </w:rPr>
        <w:t>)</w:t>
      </w:r>
      <w:r>
        <w:rPr>
          <w:rFonts w:eastAsia="Times New Roman" w:cstheme="minorHAnsi"/>
          <w:sz w:val="24"/>
          <w:szCs w:val="24"/>
          <w:lang w:eastAsia="fr-FR"/>
        </w:rPr>
        <w:t xml:space="preserve"> et instanciées dans </w:t>
      </w:r>
      <w:r w:rsidR="004F68AC" w:rsidRPr="004F68AC">
        <w:rPr>
          <w:rFonts w:eastAsia="Times New Roman" w:cstheme="minorHAnsi"/>
          <w:b/>
          <w:sz w:val="24"/>
          <w:szCs w:val="24"/>
          <w:lang w:eastAsia="fr-FR"/>
        </w:rPr>
        <w:t>tasks.cpp</w:t>
      </w:r>
      <w:r>
        <w:rPr>
          <w:rFonts w:eastAsia="Times New Roman" w:cstheme="minorHAnsi"/>
          <w:sz w:val="24"/>
          <w:szCs w:val="24"/>
          <w:lang w:eastAsia="fr-FR"/>
        </w:rPr>
        <w:t xml:space="preserve"> via le service </w:t>
      </w:r>
      <w:proofErr w:type="spellStart"/>
      <w:r w:rsidRPr="004F68AC">
        <w:rPr>
          <w:rFonts w:eastAsia="Times New Roman" w:cstheme="minorHAnsi"/>
          <w:b/>
          <w:bCs/>
          <w:sz w:val="24"/>
          <w:szCs w:val="24"/>
          <w:lang w:eastAsia="fr-FR"/>
        </w:rPr>
        <w:t>rt_queue_create</w:t>
      </w:r>
      <w:proofErr w:type="spellEnd"/>
      <w:r>
        <w:rPr>
          <w:rFonts w:eastAsia="Times New Roman" w:cstheme="minorHAnsi"/>
          <w:sz w:val="24"/>
          <w:szCs w:val="24"/>
          <w:lang w:eastAsia="fr-FR"/>
        </w:rPr>
        <w:t xml:space="preserve"> qui prend en paramètres un pointeur sur la file de messages</w:t>
      </w:r>
      <w:r w:rsidR="009B6FCF">
        <w:rPr>
          <w:rFonts w:eastAsia="Times New Roman" w:cstheme="minorHAnsi"/>
          <w:sz w:val="24"/>
          <w:szCs w:val="24"/>
          <w:lang w:eastAsia="fr-FR"/>
        </w:rPr>
        <w:t xml:space="preserve">, son nom, sa taille, le nombre maximum de messages dans la file et </w:t>
      </w:r>
      <w:r>
        <w:rPr>
          <w:rFonts w:eastAsia="Times New Roman" w:cstheme="minorHAnsi"/>
          <w:sz w:val="24"/>
          <w:szCs w:val="24"/>
          <w:lang w:eastAsia="fr-FR"/>
        </w:rPr>
        <w:t>un mode</w:t>
      </w:r>
      <w:r w:rsidR="009B6FCF">
        <w:rPr>
          <w:rFonts w:eastAsia="Times New Roman" w:cstheme="minorHAnsi"/>
          <w:sz w:val="24"/>
          <w:szCs w:val="24"/>
          <w:lang w:eastAsia="fr-FR"/>
        </w:rPr>
        <w:t xml:space="preserve"> (voir </w:t>
      </w:r>
      <w:r w:rsidR="009B6FCF">
        <w:rPr>
          <w:rFonts w:eastAsia="Times New Roman" w:cstheme="minorHAnsi"/>
          <w:sz w:val="24"/>
          <w:szCs w:val="24"/>
          <w:lang w:eastAsia="fr-FR"/>
        </w:rPr>
        <w:fldChar w:fldCharType="begin"/>
      </w:r>
      <w:r w:rsidR="009B6FCF">
        <w:rPr>
          <w:rFonts w:eastAsia="Times New Roman" w:cstheme="minorHAnsi"/>
          <w:sz w:val="24"/>
          <w:szCs w:val="24"/>
          <w:lang w:eastAsia="fr-FR"/>
        </w:rPr>
        <w:instrText xml:space="preserve"> REF _Ref96269937 \h </w:instrText>
      </w:r>
      <w:r w:rsidR="009B6FCF">
        <w:rPr>
          <w:rFonts w:eastAsia="Times New Roman" w:cstheme="minorHAnsi"/>
          <w:sz w:val="24"/>
          <w:szCs w:val="24"/>
          <w:lang w:eastAsia="fr-FR"/>
        </w:rPr>
      </w:r>
      <w:r w:rsidR="009B6FCF">
        <w:rPr>
          <w:rFonts w:eastAsia="Times New Roman" w:cstheme="minorHAnsi"/>
          <w:sz w:val="24"/>
          <w:szCs w:val="24"/>
          <w:lang w:eastAsia="fr-FR"/>
        </w:rPr>
        <w:fldChar w:fldCharType="separate"/>
      </w:r>
      <w:r w:rsidR="004F68AC">
        <w:t xml:space="preserve">Figure </w:t>
      </w:r>
      <w:r w:rsidR="004F68AC">
        <w:rPr>
          <w:noProof/>
        </w:rPr>
        <w:t>15</w:t>
      </w:r>
      <w:r w:rsidR="009B6FCF">
        <w:rPr>
          <w:rFonts w:eastAsia="Times New Roman" w:cstheme="minorHAnsi"/>
          <w:sz w:val="24"/>
          <w:szCs w:val="24"/>
          <w:lang w:eastAsia="fr-FR"/>
        </w:rPr>
        <w:fldChar w:fldCharType="end"/>
      </w:r>
      <w:r w:rsidR="009B6FCF">
        <w:rPr>
          <w:rFonts w:eastAsia="Times New Roman" w:cstheme="minorHAnsi"/>
          <w:sz w:val="24"/>
          <w:szCs w:val="24"/>
          <w:lang w:eastAsia="fr-FR"/>
        </w:rPr>
        <w:t>)</w:t>
      </w:r>
      <w:r>
        <w:rPr>
          <w:rFonts w:eastAsia="Times New Roman" w:cstheme="minorHAnsi"/>
          <w:sz w:val="24"/>
          <w:szCs w:val="24"/>
          <w:lang w:eastAsia="fr-FR"/>
        </w:rPr>
        <w:t>.</w:t>
      </w:r>
    </w:p>
    <w:p w14:paraId="3AB16D8D" w14:textId="77777777" w:rsidR="009B6FCF" w:rsidRDefault="009B6FCF" w:rsidP="009B6FCF">
      <w:pPr>
        <w:keepNext/>
        <w:jc w:val="center"/>
      </w:pPr>
      <w:r w:rsidRPr="009B6FCF">
        <w:rPr>
          <w:rFonts w:eastAsia="Times New Roman" w:cstheme="minorHAnsi"/>
          <w:noProof/>
          <w:sz w:val="24"/>
          <w:szCs w:val="24"/>
          <w:lang w:eastAsia="fr-FR"/>
        </w:rPr>
        <w:drawing>
          <wp:inline distT="0" distB="0" distL="0" distR="0" wp14:anchorId="08378C28" wp14:editId="56088829">
            <wp:extent cx="2114845" cy="190527"/>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14845" cy="190527"/>
                    </a:xfrm>
                    <a:prstGeom prst="rect">
                      <a:avLst/>
                    </a:prstGeom>
                  </pic:spPr>
                </pic:pic>
              </a:graphicData>
            </a:graphic>
          </wp:inline>
        </w:drawing>
      </w:r>
    </w:p>
    <w:p w14:paraId="6F82E9B8" w14:textId="034E306F" w:rsidR="009B6FCF" w:rsidRDefault="009B6FCF" w:rsidP="009B6FCF">
      <w:pPr>
        <w:pStyle w:val="Lgende"/>
        <w:jc w:val="center"/>
      </w:pPr>
      <w:bookmarkStart w:id="45" w:name="_Ref96269925"/>
      <w:r>
        <w:t xml:space="preserve">Figure </w:t>
      </w:r>
      <w:fldSimple w:instr=" SEQ Figure \* ARABIC ">
        <w:r w:rsidR="004F68AC">
          <w:rPr>
            <w:noProof/>
          </w:rPr>
          <w:t>14</w:t>
        </w:r>
      </w:fldSimple>
      <w:bookmarkEnd w:id="45"/>
      <w:r>
        <w:t xml:space="preserve">: déclaration d'une file de messages dans </w:t>
      </w:r>
      <w:proofErr w:type="spellStart"/>
      <w:r w:rsidR="004F68AC" w:rsidRPr="004F68AC">
        <w:rPr>
          <w:b/>
        </w:rPr>
        <w:t>tasks.h</w:t>
      </w:r>
      <w:proofErr w:type="spellEnd"/>
    </w:p>
    <w:p w14:paraId="22A3102C" w14:textId="77777777" w:rsidR="009B6FCF" w:rsidRPr="009B6FCF" w:rsidRDefault="009B6FCF" w:rsidP="009B6FCF"/>
    <w:p w14:paraId="5782F84F" w14:textId="77777777" w:rsidR="009B6FCF" w:rsidRDefault="009B6FCF" w:rsidP="009B6FCF">
      <w:pPr>
        <w:keepNext/>
        <w:jc w:val="center"/>
      </w:pPr>
      <w:r w:rsidRPr="009B6FCF">
        <w:rPr>
          <w:rFonts w:eastAsia="Times New Roman" w:cstheme="minorHAnsi"/>
          <w:noProof/>
          <w:sz w:val="24"/>
          <w:szCs w:val="24"/>
          <w:lang w:eastAsia="fr-FR"/>
        </w:rPr>
        <w:drawing>
          <wp:inline distT="0" distB="0" distL="0" distR="0" wp14:anchorId="11ED14B3" wp14:editId="17496F2F">
            <wp:extent cx="5760720" cy="40513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05130"/>
                    </a:xfrm>
                    <a:prstGeom prst="rect">
                      <a:avLst/>
                    </a:prstGeom>
                  </pic:spPr>
                </pic:pic>
              </a:graphicData>
            </a:graphic>
          </wp:inline>
        </w:drawing>
      </w:r>
    </w:p>
    <w:p w14:paraId="41D8A134" w14:textId="6C2652D5" w:rsidR="00354446" w:rsidRPr="00354446" w:rsidRDefault="009B6FCF" w:rsidP="009B6FCF">
      <w:pPr>
        <w:pStyle w:val="Lgende"/>
        <w:jc w:val="center"/>
        <w:rPr>
          <w:rFonts w:eastAsia="Times New Roman" w:cstheme="minorHAnsi"/>
          <w:sz w:val="24"/>
          <w:szCs w:val="24"/>
          <w:lang w:eastAsia="fr-FR"/>
        </w:rPr>
      </w:pPr>
      <w:bookmarkStart w:id="46" w:name="_Ref96269937"/>
      <w:r>
        <w:t xml:space="preserve">Figure </w:t>
      </w:r>
      <w:fldSimple w:instr=" SEQ Figure \* ARABIC ">
        <w:r w:rsidR="004F68AC">
          <w:rPr>
            <w:noProof/>
          </w:rPr>
          <w:t>15</w:t>
        </w:r>
      </w:fldSimple>
      <w:bookmarkEnd w:id="46"/>
      <w:r>
        <w:t xml:space="preserve">: instanciation d'une file de messages dans </w:t>
      </w:r>
      <w:r w:rsidR="004F68AC" w:rsidRPr="004F68AC">
        <w:rPr>
          <w:b/>
        </w:rPr>
        <w:t>tasks.cpp</w:t>
      </w:r>
    </w:p>
    <w:p w14:paraId="39A2030A" w14:textId="539ED2D2" w:rsidR="001F446E" w:rsidRDefault="001F446E" w:rsidP="00DC5113">
      <w:pPr>
        <w:pStyle w:val="Paragraphedeliste"/>
        <w:numPr>
          <w:ilvl w:val="2"/>
          <w:numId w:val="2"/>
        </w:numPr>
        <w:spacing w:after="0" w:line="240" w:lineRule="auto"/>
        <w:outlineLvl w:val="2"/>
        <w:rPr>
          <w:rFonts w:eastAsia="Times New Roman" w:cstheme="minorHAnsi"/>
          <w:b/>
          <w:bCs/>
          <w:sz w:val="24"/>
          <w:szCs w:val="24"/>
          <w:lang w:eastAsia="fr-FR"/>
        </w:rPr>
      </w:pPr>
      <w:bookmarkStart w:id="47" w:name="_Toc96270639"/>
      <w:r w:rsidRPr="00DC5113">
        <w:rPr>
          <w:rFonts w:eastAsia="Times New Roman" w:cstheme="minorHAnsi"/>
          <w:b/>
          <w:bCs/>
          <w:sz w:val="24"/>
          <w:szCs w:val="24"/>
          <w:lang w:eastAsia="fr-FR"/>
        </w:rPr>
        <w:t>Envoi d’une donnée</w:t>
      </w:r>
      <w:bookmarkEnd w:id="47"/>
    </w:p>
    <w:p w14:paraId="0F0AA619" w14:textId="750170C8" w:rsidR="009B6FCF" w:rsidRDefault="009B6FCF" w:rsidP="009B6FCF">
      <w:pPr>
        <w:jc w:val="both"/>
        <w:rPr>
          <w:rFonts w:eastAsia="Times New Roman" w:cstheme="minorHAnsi"/>
          <w:sz w:val="24"/>
          <w:szCs w:val="24"/>
          <w:lang w:eastAsia="fr-FR"/>
        </w:rPr>
      </w:pPr>
      <w:r>
        <w:rPr>
          <w:rFonts w:eastAsia="Times New Roman" w:cstheme="minorHAnsi"/>
          <w:sz w:val="24"/>
          <w:szCs w:val="24"/>
          <w:lang w:eastAsia="fr-FR"/>
        </w:rPr>
        <w:t xml:space="preserve">Pour envoyer des données et lancer les tâches en attente d’éléments sur ces files, nous utilisons la tâche </w:t>
      </w:r>
      <w:proofErr w:type="spellStart"/>
      <w:r w:rsidRPr="004F68AC">
        <w:rPr>
          <w:rFonts w:eastAsia="Times New Roman" w:cstheme="minorHAnsi"/>
          <w:b/>
          <w:bCs/>
          <w:sz w:val="24"/>
          <w:szCs w:val="24"/>
          <w:lang w:eastAsia="fr-FR"/>
        </w:rPr>
        <w:t>WriteInQueue</w:t>
      </w:r>
      <w:proofErr w:type="spellEnd"/>
      <w:r>
        <w:rPr>
          <w:rFonts w:eastAsia="Times New Roman" w:cstheme="minorHAnsi"/>
          <w:sz w:val="24"/>
          <w:szCs w:val="24"/>
          <w:lang w:eastAsia="fr-FR"/>
        </w:rPr>
        <w:t xml:space="preserve"> déjà implémentée. Elle permet de mettre des messages dans une queue (voir </w:t>
      </w:r>
      <w:r>
        <w:rPr>
          <w:rFonts w:eastAsia="Times New Roman" w:cstheme="minorHAnsi"/>
          <w:sz w:val="24"/>
          <w:szCs w:val="24"/>
          <w:lang w:eastAsia="fr-FR"/>
        </w:rPr>
        <w:fldChar w:fldCharType="begin"/>
      </w:r>
      <w:r>
        <w:rPr>
          <w:rFonts w:eastAsia="Times New Roman" w:cstheme="minorHAnsi"/>
          <w:sz w:val="24"/>
          <w:szCs w:val="24"/>
          <w:lang w:eastAsia="fr-FR"/>
        </w:rPr>
        <w:instrText xml:space="preserve"> REF _Ref96270144 \h </w:instrText>
      </w:r>
      <w:r>
        <w:rPr>
          <w:rFonts w:eastAsia="Times New Roman" w:cstheme="minorHAnsi"/>
          <w:sz w:val="24"/>
          <w:szCs w:val="24"/>
          <w:lang w:eastAsia="fr-FR"/>
        </w:rPr>
      </w:r>
      <w:r>
        <w:rPr>
          <w:rFonts w:eastAsia="Times New Roman" w:cstheme="minorHAnsi"/>
          <w:sz w:val="24"/>
          <w:szCs w:val="24"/>
          <w:lang w:eastAsia="fr-FR"/>
        </w:rPr>
        <w:fldChar w:fldCharType="separate"/>
      </w:r>
      <w:r w:rsidR="004F68AC">
        <w:t xml:space="preserve">Figure </w:t>
      </w:r>
      <w:r w:rsidR="004F68AC">
        <w:rPr>
          <w:noProof/>
        </w:rPr>
        <w:t>16</w:t>
      </w:r>
      <w:r>
        <w:rPr>
          <w:rFonts w:eastAsia="Times New Roman" w:cstheme="minorHAnsi"/>
          <w:sz w:val="24"/>
          <w:szCs w:val="24"/>
          <w:lang w:eastAsia="fr-FR"/>
        </w:rPr>
        <w:fldChar w:fldCharType="end"/>
      </w:r>
      <w:r>
        <w:rPr>
          <w:rFonts w:eastAsia="Times New Roman" w:cstheme="minorHAnsi"/>
          <w:sz w:val="24"/>
          <w:szCs w:val="24"/>
          <w:lang w:eastAsia="fr-FR"/>
        </w:rPr>
        <w:t>).</w:t>
      </w:r>
    </w:p>
    <w:p w14:paraId="4A8F9137" w14:textId="77777777" w:rsidR="009B6FCF" w:rsidRDefault="009B6FCF" w:rsidP="009B6FCF">
      <w:pPr>
        <w:keepNext/>
        <w:jc w:val="center"/>
      </w:pPr>
      <w:r w:rsidRPr="009B6FCF">
        <w:rPr>
          <w:rFonts w:eastAsia="Times New Roman" w:cstheme="minorHAnsi"/>
          <w:noProof/>
          <w:sz w:val="24"/>
          <w:szCs w:val="24"/>
          <w:lang w:eastAsia="fr-FR"/>
        </w:rPr>
        <w:drawing>
          <wp:inline distT="0" distB="0" distL="0" distR="0" wp14:anchorId="52DE84FC" wp14:editId="3DA0A026">
            <wp:extent cx="3419952" cy="219106"/>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19952" cy="219106"/>
                    </a:xfrm>
                    <a:prstGeom prst="rect">
                      <a:avLst/>
                    </a:prstGeom>
                  </pic:spPr>
                </pic:pic>
              </a:graphicData>
            </a:graphic>
          </wp:inline>
        </w:drawing>
      </w:r>
    </w:p>
    <w:p w14:paraId="6FB1460A" w14:textId="473D8FF3" w:rsidR="009B6FCF" w:rsidRDefault="009B6FCF" w:rsidP="009B6FCF">
      <w:pPr>
        <w:pStyle w:val="Lgende"/>
        <w:jc w:val="center"/>
      </w:pPr>
      <w:bookmarkStart w:id="48" w:name="_Ref96270144"/>
      <w:r>
        <w:t xml:space="preserve">Figure </w:t>
      </w:r>
      <w:fldSimple w:instr=" SEQ Figure \* ARABIC ">
        <w:r w:rsidR="004F68AC">
          <w:rPr>
            <w:noProof/>
          </w:rPr>
          <w:t>16</w:t>
        </w:r>
      </w:fldSimple>
      <w:bookmarkEnd w:id="48"/>
      <w:r>
        <w:t xml:space="preserve">: exemple d'utilisation de </w:t>
      </w:r>
      <w:proofErr w:type="spellStart"/>
      <w:r w:rsidRPr="004F68AC">
        <w:rPr>
          <w:b/>
          <w:bCs/>
        </w:rPr>
        <w:t>WrinteInQueue</w:t>
      </w:r>
      <w:proofErr w:type="spellEnd"/>
      <w:r>
        <w:t xml:space="preserve"> pour envoyer un message </w:t>
      </w:r>
      <w:proofErr w:type="spellStart"/>
      <w:r w:rsidRPr="004F68AC">
        <w:rPr>
          <w:b/>
          <w:bCs/>
        </w:rPr>
        <w:t>msgSend</w:t>
      </w:r>
      <w:proofErr w:type="spellEnd"/>
      <w:r>
        <w:t xml:space="preserve"> dans la queue </w:t>
      </w:r>
      <w:proofErr w:type="spellStart"/>
      <w:r w:rsidRPr="004F68AC">
        <w:rPr>
          <w:b/>
          <w:bCs/>
        </w:rPr>
        <w:t>q_messageToMon</w:t>
      </w:r>
      <w:proofErr w:type="spellEnd"/>
    </w:p>
    <w:p w14:paraId="4021A4C8" w14:textId="77777777" w:rsidR="009B6FCF" w:rsidRPr="009B6FCF" w:rsidRDefault="009B6FCF" w:rsidP="009B6FCF">
      <w:pPr>
        <w:rPr>
          <w:lang w:eastAsia="fr-FR"/>
        </w:rPr>
      </w:pPr>
    </w:p>
    <w:p w14:paraId="26B7E902" w14:textId="528C88D1" w:rsidR="00FF709F" w:rsidRDefault="001F446E" w:rsidP="00DC5113">
      <w:pPr>
        <w:pStyle w:val="Paragraphedeliste"/>
        <w:numPr>
          <w:ilvl w:val="2"/>
          <w:numId w:val="2"/>
        </w:numPr>
        <w:spacing w:after="0" w:line="240" w:lineRule="auto"/>
        <w:outlineLvl w:val="2"/>
        <w:rPr>
          <w:rFonts w:eastAsia="Times New Roman" w:cstheme="minorHAnsi"/>
          <w:b/>
          <w:bCs/>
          <w:sz w:val="24"/>
          <w:szCs w:val="24"/>
          <w:lang w:eastAsia="fr-FR"/>
        </w:rPr>
      </w:pPr>
      <w:bookmarkStart w:id="49" w:name="_Toc96270640"/>
      <w:r w:rsidRPr="00DC5113">
        <w:rPr>
          <w:rFonts w:eastAsia="Times New Roman" w:cstheme="minorHAnsi"/>
          <w:b/>
          <w:bCs/>
          <w:sz w:val="24"/>
          <w:szCs w:val="24"/>
          <w:lang w:eastAsia="fr-FR"/>
        </w:rPr>
        <w:t>Réception d’une donnée</w:t>
      </w:r>
      <w:bookmarkEnd w:id="49"/>
    </w:p>
    <w:p w14:paraId="0DAEB358" w14:textId="7BB4C320" w:rsidR="009B6FCF" w:rsidRDefault="009B6FCF" w:rsidP="009B6FCF">
      <w:pPr>
        <w:jc w:val="both"/>
        <w:rPr>
          <w:rFonts w:eastAsia="Times New Roman" w:cstheme="minorHAnsi"/>
          <w:sz w:val="24"/>
          <w:szCs w:val="24"/>
          <w:lang w:eastAsia="fr-FR"/>
        </w:rPr>
      </w:pPr>
      <w:r>
        <w:rPr>
          <w:rFonts w:eastAsia="Times New Roman" w:cstheme="minorHAnsi"/>
          <w:sz w:val="24"/>
          <w:szCs w:val="24"/>
          <w:lang w:eastAsia="fr-FR"/>
        </w:rPr>
        <w:t xml:space="preserve">Les tâches en attente d’une donnée pour poursuivre leur exécution ont un comportement similaire à celui d’une tâche en attente sur un sémaphore. En effet, la tâche </w:t>
      </w:r>
      <w:proofErr w:type="spellStart"/>
      <w:r w:rsidRPr="004F68AC">
        <w:rPr>
          <w:rFonts w:eastAsia="Times New Roman" w:cstheme="minorHAnsi"/>
          <w:b/>
          <w:bCs/>
          <w:sz w:val="24"/>
          <w:szCs w:val="24"/>
          <w:lang w:eastAsia="fr-FR"/>
        </w:rPr>
        <w:t>ReadInQueue</w:t>
      </w:r>
      <w:proofErr w:type="spellEnd"/>
      <w:r>
        <w:rPr>
          <w:rFonts w:eastAsia="Times New Roman" w:cstheme="minorHAnsi"/>
          <w:sz w:val="24"/>
          <w:szCs w:val="24"/>
          <w:lang w:eastAsia="fr-FR"/>
        </w:rPr>
        <w:t xml:space="preserve"> utilisée pour lire un message est bloquante tant qu’aucun élément n’est disponible dans la file. </w:t>
      </w:r>
      <w:r w:rsidR="00810778">
        <w:rPr>
          <w:rFonts w:eastAsia="Times New Roman" w:cstheme="minorHAnsi"/>
          <w:sz w:val="24"/>
          <w:szCs w:val="24"/>
          <w:lang w:eastAsia="fr-FR"/>
        </w:rPr>
        <w:t xml:space="preserve">Lorsqu’un élément est disponible, la tâche est débloquée et lit la donnée en la retirant de la queue (voir </w:t>
      </w:r>
      <w:r w:rsidR="00810778">
        <w:rPr>
          <w:rFonts w:eastAsia="Times New Roman" w:cstheme="minorHAnsi"/>
          <w:sz w:val="24"/>
          <w:szCs w:val="24"/>
          <w:lang w:eastAsia="fr-FR"/>
        </w:rPr>
        <w:fldChar w:fldCharType="begin"/>
      </w:r>
      <w:r w:rsidR="00810778">
        <w:rPr>
          <w:rFonts w:eastAsia="Times New Roman" w:cstheme="minorHAnsi"/>
          <w:sz w:val="24"/>
          <w:szCs w:val="24"/>
          <w:lang w:eastAsia="fr-FR"/>
        </w:rPr>
        <w:instrText xml:space="preserve"> REF _Ref96270567 \h </w:instrText>
      </w:r>
      <w:r w:rsidR="00810778">
        <w:rPr>
          <w:rFonts w:eastAsia="Times New Roman" w:cstheme="minorHAnsi"/>
          <w:sz w:val="24"/>
          <w:szCs w:val="24"/>
          <w:lang w:eastAsia="fr-FR"/>
        </w:rPr>
      </w:r>
      <w:r w:rsidR="00810778">
        <w:rPr>
          <w:rFonts w:eastAsia="Times New Roman" w:cstheme="minorHAnsi"/>
          <w:sz w:val="24"/>
          <w:szCs w:val="24"/>
          <w:lang w:eastAsia="fr-FR"/>
        </w:rPr>
        <w:fldChar w:fldCharType="separate"/>
      </w:r>
      <w:r w:rsidR="004F68AC">
        <w:t xml:space="preserve">Figure </w:t>
      </w:r>
      <w:r w:rsidR="004F68AC">
        <w:rPr>
          <w:noProof/>
        </w:rPr>
        <w:t>17</w:t>
      </w:r>
      <w:r w:rsidR="00810778">
        <w:rPr>
          <w:rFonts w:eastAsia="Times New Roman" w:cstheme="minorHAnsi"/>
          <w:sz w:val="24"/>
          <w:szCs w:val="24"/>
          <w:lang w:eastAsia="fr-FR"/>
        </w:rPr>
        <w:fldChar w:fldCharType="end"/>
      </w:r>
      <w:r w:rsidR="00810778">
        <w:rPr>
          <w:rFonts w:eastAsia="Times New Roman" w:cstheme="minorHAnsi"/>
          <w:sz w:val="24"/>
          <w:szCs w:val="24"/>
          <w:lang w:eastAsia="fr-FR"/>
        </w:rPr>
        <w:t xml:space="preserve">). </w:t>
      </w:r>
    </w:p>
    <w:p w14:paraId="78199E9F" w14:textId="77777777" w:rsidR="00810778" w:rsidRDefault="00810778" w:rsidP="00810778">
      <w:pPr>
        <w:keepNext/>
        <w:jc w:val="center"/>
      </w:pPr>
      <w:r w:rsidRPr="00810778">
        <w:rPr>
          <w:rFonts w:eastAsia="Times New Roman" w:cstheme="minorHAnsi"/>
          <w:noProof/>
          <w:sz w:val="24"/>
          <w:szCs w:val="24"/>
          <w:lang w:eastAsia="fr-FR"/>
        </w:rPr>
        <w:drawing>
          <wp:inline distT="0" distB="0" distL="0" distR="0" wp14:anchorId="7486CAAE" wp14:editId="721A5950">
            <wp:extent cx="3057952" cy="228632"/>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57952" cy="228632"/>
                    </a:xfrm>
                    <a:prstGeom prst="rect">
                      <a:avLst/>
                    </a:prstGeom>
                  </pic:spPr>
                </pic:pic>
              </a:graphicData>
            </a:graphic>
          </wp:inline>
        </w:drawing>
      </w:r>
    </w:p>
    <w:p w14:paraId="232D3B0E" w14:textId="0B2CDC29" w:rsidR="00810778" w:rsidRDefault="00810778" w:rsidP="00810778">
      <w:pPr>
        <w:pStyle w:val="Lgende"/>
        <w:jc w:val="center"/>
      </w:pPr>
      <w:bookmarkStart w:id="50" w:name="_Ref96270567"/>
      <w:r>
        <w:t xml:space="preserve">Figure </w:t>
      </w:r>
      <w:fldSimple w:instr=" SEQ Figure \* ARABIC ">
        <w:r w:rsidR="004F68AC">
          <w:rPr>
            <w:noProof/>
          </w:rPr>
          <w:t>17</w:t>
        </w:r>
      </w:fldSimple>
      <w:bookmarkEnd w:id="50"/>
      <w:r>
        <w:t xml:space="preserve">: exemple d'utilisation de </w:t>
      </w:r>
      <w:proofErr w:type="spellStart"/>
      <w:r w:rsidRPr="004F68AC">
        <w:rPr>
          <w:b/>
          <w:bCs/>
        </w:rPr>
        <w:t>ReadInQueue</w:t>
      </w:r>
      <w:proofErr w:type="spellEnd"/>
      <w:r>
        <w:t xml:space="preserve"> pour récupérer un message dans la file et le stocker dans </w:t>
      </w:r>
      <w:r w:rsidRPr="004F68AC">
        <w:rPr>
          <w:b/>
          <w:bCs/>
        </w:rPr>
        <w:t>msg</w:t>
      </w:r>
    </w:p>
    <w:p w14:paraId="5306CEEF" w14:textId="77777777" w:rsidR="004F68AC" w:rsidRPr="004F68AC" w:rsidRDefault="004F68AC" w:rsidP="004F68AC">
      <w:pPr>
        <w:rPr>
          <w:lang w:eastAsia="fr-FR"/>
        </w:rPr>
      </w:pPr>
    </w:p>
    <w:p w14:paraId="1A635A95" w14:textId="2E9EA956" w:rsidR="001F446E" w:rsidRDefault="001F446E" w:rsidP="00DC5113">
      <w:pPr>
        <w:pStyle w:val="Paragraphedeliste"/>
        <w:numPr>
          <w:ilvl w:val="0"/>
          <w:numId w:val="1"/>
        </w:numPr>
        <w:outlineLvl w:val="0"/>
        <w:rPr>
          <w:rFonts w:cstheme="minorHAnsi"/>
          <w:b/>
          <w:bCs/>
          <w:sz w:val="32"/>
          <w:szCs w:val="32"/>
        </w:rPr>
      </w:pPr>
      <w:bookmarkStart w:id="51" w:name="_Toc96270641"/>
      <w:r w:rsidRPr="00DC5113">
        <w:rPr>
          <w:rFonts w:cstheme="minorHAnsi"/>
          <w:b/>
          <w:bCs/>
          <w:sz w:val="32"/>
          <w:szCs w:val="32"/>
        </w:rPr>
        <w:t>Analyse et validation de la conception</w:t>
      </w:r>
      <w:bookmarkEnd w:id="51"/>
    </w:p>
    <w:p w14:paraId="16FCE791" w14:textId="10CEAD05" w:rsidR="008E1835" w:rsidRDefault="008E1835" w:rsidP="008E1835">
      <w:pPr>
        <w:rPr>
          <w:rFonts w:cstheme="minorHAnsi"/>
          <w:b/>
          <w:bCs/>
          <w:sz w:val="32"/>
          <w:szCs w:val="32"/>
        </w:rPr>
      </w:pPr>
    </w:p>
    <w:p w14:paraId="1D838FE9" w14:textId="6B6A413F" w:rsidR="008E1835" w:rsidRDefault="008E1835" w:rsidP="008E1835">
      <w:pPr>
        <w:rPr>
          <w:rFonts w:cstheme="minorHAnsi"/>
          <w:b/>
          <w:bCs/>
          <w:sz w:val="32"/>
          <w:szCs w:val="32"/>
        </w:rPr>
      </w:pPr>
      <w:r>
        <w:rPr>
          <w:rFonts w:cstheme="minorHAnsi"/>
          <w:b/>
          <w:bCs/>
          <w:sz w:val="32"/>
          <w:szCs w:val="32"/>
        </w:rPr>
        <w:br/>
      </w:r>
    </w:p>
    <w:p w14:paraId="66560493" w14:textId="77777777" w:rsidR="008E1835" w:rsidRDefault="008E1835">
      <w:pPr>
        <w:rPr>
          <w:rFonts w:cstheme="minorHAnsi"/>
          <w:b/>
          <w:bCs/>
          <w:sz w:val="32"/>
          <w:szCs w:val="32"/>
        </w:rPr>
      </w:pPr>
      <w:r>
        <w:rPr>
          <w:rFonts w:cstheme="minorHAnsi"/>
          <w:b/>
          <w:bCs/>
          <w:sz w:val="32"/>
          <w:szCs w:val="32"/>
        </w:rPr>
        <w:br w:type="page"/>
      </w:r>
    </w:p>
    <w:sectPr w:rsidR="008E1835" w:rsidSect="00907AA7">
      <w:footerReference w:type="defaul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62365" w14:textId="77777777" w:rsidR="00596623" w:rsidRDefault="00596623" w:rsidP="00907AA7">
      <w:pPr>
        <w:spacing w:after="0" w:line="240" w:lineRule="auto"/>
      </w:pPr>
      <w:r>
        <w:separator/>
      </w:r>
    </w:p>
  </w:endnote>
  <w:endnote w:type="continuationSeparator" w:id="0">
    <w:p w14:paraId="51EFFDE7" w14:textId="77777777" w:rsidR="00596623" w:rsidRDefault="00596623" w:rsidP="00907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31070"/>
      <w:docPartObj>
        <w:docPartGallery w:val="Page Numbers (Bottom of Page)"/>
        <w:docPartUnique/>
      </w:docPartObj>
    </w:sdtPr>
    <w:sdtEndPr/>
    <w:sdtContent>
      <w:p w14:paraId="33654063" w14:textId="68DCDB8F" w:rsidR="00907AA7" w:rsidRDefault="00907AA7">
        <w:pPr>
          <w:pStyle w:val="Pieddepage"/>
          <w:jc w:val="right"/>
        </w:pPr>
        <w:r>
          <w:fldChar w:fldCharType="begin"/>
        </w:r>
        <w:r>
          <w:instrText>PAGE   \* MERGEFORMAT</w:instrText>
        </w:r>
        <w:r>
          <w:fldChar w:fldCharType="separate"/>
        </w:r>
        <w:r>
          <w:t>2</w:t>
        </w:r>
        <w:r>
          <w:fldChar w:fldCharType="end"/>
        </w:r>
      </w:p>
    </w:sdtContent>
  </w:sdt>
  <w:p w14:paraId="68819848" w14:textId="77777777" w:rsidR="00907AA7" w:rsidRDefault="00907AA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D6F7C" w14:textId="77777777" w:rsidR="00596623" w:rsidRDefault="00596623" w:rsidP="00907AA7">
      <w:pPr>
        <w:spacing w:after="0" w:line="240" w:lineRule="auto"/>
      </w:pPr>
      <w:r>
        <w:separator/>
      </w:r>
    </w:p>
  </w:footnote>
  <w:footnote w:type="continuationSeparator" w:id="0">
    <w:p w14:paraId="65F35683" w14:textId="77777777" w:rsidR="00596623" w:rsidRDefault="00596623" w:rsidP="00907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7B1A"/>
    <w:multiLevelType w:val="multilevel"/>
    <w:tmpl w:val="DB6AEFF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267E6D9C"/>
    <w:multiLevelType w:val="hybridMultilevel"/>
    <w:tmpl w:val="3880EC06"/>
    <w:lvl w:ilvl="0" w:tplc="040C000F">
      <w:start w:val="1"/>
      <w:numFmt w:val="decimal"/>
      <w:lvlText w:val="%1."/>
      <w:lvlJc w:val="left"/>
      <w:pPr>
        <w:ind w:left="720" w:hanging="360"/>
      </w:pPr>
    </w:lvl>
    <w:lvl w:ilvl="1" w:tplc="AA9C8D90">
      <w:start w:val="1"/>
      <w:numFmt w:val="decimal"/>
      <w:lvlText w:val="1.%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EB638A0"/>
    <w:multiLevelType w:val="hybridMultilevel"/>
    <w:tmpl w:val="FE663A4E"/>
    <w:lvl w:ilvl="0" w:tplc="AA9C8D90">
      <w:start w:val="1"/>
      <w:numFmt w:val="decimal"/>
      <w:lvlText w:val="1.%1."/>
      <w:lvlJc w:val="left"/>
      <w:pPr>
        <w:ind w:left="2484" w:hanging="360"/>
      </w:pPr>
      <w:rPr>
        <w:rFonts w:hint="default"/>
      </w:rPr>
    </w:lvl>
    <w:lvl w:ilvl="1" w:tplc="040C0019" w:tentative="1">
      <w:start w:val="1"/>
      <w:numFmt w:val="lowerLetter"/>
      <w:lvlText w:val="%2."/>
      <w:lvlJc w:val="left"/>
      <w:pPr>
        <w:ind w:left="2484" w:hanging="360"/>
      </w:pPr>
    </w:lvl>
    <w:lvl w:ilvl="2" w:tplc="040C001B" w:tentative="1">
      <w:start w:val="1"/>
      <w:numFmt w:val="lowerRoman"/>
      <w:lvlText w:val="%3."/>
      <w:lvlJc w:val="right"/>
      <w:pPr>
        <w:ind w:left="3204" w:hanging="180"/>
      </w:pPr>
    </w:lvl>
    <w:lvl w:ilvl="3" w:tplc="040C000F" w:tentative="1">
      <w:start w:val="1"/>
      <w:numFmt w:val="decimal"/>
      <w:lvlText w:val="%4."/>
      <w:lvlJc w:val="left"/>
      <w:pPr>
        <w:ind w:left="3924" w:hanging="360"/>
      </w:pPr>
    </w:lvl>
    <w:lvl w:ilvl="4" w:tplc="040C0019" w:tentative="1">
      <w:start w:val="1"/>
      <w:numFmt w:val="lowerLetter"/>
      <w:lvlText w:val="%5."/>
      <w:lvlJc w:val="left"/>
      <w:pPr>
        <w:ind w:left="4644" w:hanging="360"/>
      </w:pPr>
    </w:lvl>
    <w:lvl w:ilvl="5" w:tplc="040C001B" w:tentative="1">
      <w:start w:val="1"/>
      <w:numFmt w:val="lowerRoman"/>
      <w:lvlText w:val="%6."/>
      <w:lvlJc w:val="right"/>
      <w:pPr>
        <w:ind w:left="5364" w:hanging="180"/>
      </w:pPr>
    </w:lvl>
    <w:lvl w:ilvl="6" w:tplc="040C000F" w:tentative="1">
      <w:start w:val="1"/>
      <w:numFmt w:val="decimal"/>
      <w:lvlText w:val="%7."/>
      <w:lvlJc w:val="left"/>
      <w:pPr>
        <w:ind w:left="6084" w:hanging="360"/>
      </w:pPr>
    </w:lvl>
    <w:lvl w:ilvl="7" w:tplc="040C0019" w:tentative="1">
      <w:start w:val="1"/>
      <w:numFmt w:val="lowerLetter"/>
      <w:lvlText w:val="%8."/>
      <w:lvlJc w:val="left"/>
      <w:pPr>
        <w:ind w:left="6804" w:hanging="360"/>
      </w:pPr>
    </w:lvl>
    <w:lvl w:ilvl="8" w:tplc="040C001B" w:tentative="1">
      <w:start w:val="1"/>
      <w:numFmt w:val="lowerRoman"/>
      <w:lvlText w:val="%9."/>
      <w:lvlJc w:val="right"/>
      <w:pPr>
        <w:ind w:left="7524" w:hanging="180"/>
      </w:pPr>
    </w:lvl>
  </w:abstractNum>
  <w:abstractNum w:abstractNumId="3" w15:restartNumberingAfterBreak="0">
    <w:nsid w:val="45F6245F"/>
    <w:multiLevelType w:val="multilevel"/>
    <w:tmpl w:val="F634AF3C"/>
    <w:lvl w:ilvl="0">
      <w:start w:val="2"/>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1997"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4E1B19AD"/>
    <w:multiLevelType w:val="multilevel"/>
    <w:tmpl w:val="015C8718"/>
    <w:lvl w:ilvl="0">
      <w:start w:val="1"/>
      <w:numFmt w:val="decimal"/>
      <w:lvlText w:val="%1"/>
      <w:lvlJc w:val="left"/>
      <w:pPr>
        <w:ind w:left="480" w:hanging="480"/>
      </w:pPr>
      <w:rPr>
        <w:rFonts w:hint="default"/>
      </w:rPr>
    </w:lvl>
    <w:lvl w:ilvl="1">
      <w:start w:val="1"/>
      <w:numFmt w:val="decimal"/>
      <w:lvlText w:val="%1.%2"/>
      <w:lvlJc w:val="left"/>
      <w:pPr>
        <w:ind w:left="1190" w:hanging="480"/>
      </w:pPr>
      <w:rPr>
        <w:rFonts w:hint="default"/>
      </w:rPr>
    </w:lvl>
    <w:lvl w:ilvl="2">
      <w:start w:val="1"/>
      <w:numFmt w:val="decimal"/>
      <w:lvlText w:val="%1.%2.%3"/>
      <w:lvlJc w:val="left"/>
      <w:pPr>
        <w:ind w:left="1997"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720" w:hanging="1800"/>
      </w:pPr>
      <w:rPr>
        <w:rFont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3E2"/>
    <w:rsid w:val="001C694A"/>
    <w:rsid w:val="001E193C"/>
    <w:rsid w:val="001F446E"/>
    <w:rsid w:val="0022379B"/>
    <w:rsid w:val="00261534"/>
    <w:rsid w:val="00295C23"/>
    <w:rsid w:val="002B66E3"/>
    <w:rsid w:val="00354446"/>
    <w:rsid w:val="004E7383"/>
    <w:rsid w:val="004F68AC"/>
    <w:rsid w:val="005762BB"/>
    <w:rsid w:val="00596623"/>
    <w:rsid w:val="0064228C"/>
    <w:rsid w:val="00642D3F"/>
    <w:rsid w:val="00735EB4"/>
    <w:rsid w:val="00810778"/>
    <w:rsid w:val="008E1835"/>
    <w:rsid w:val="00907AA7"/>
    <w:rsid w:val="009B6FCF"/>
    <w:rsid w:val="00B3014B"/>
    <w:rsid w:val="00D9490F"/>
    <w:rsid w:val="00DC5113"/>
    <w:rsid w:val="00F413E2"/>
    <w:rsid w:val="00F92E53"/>
    <w:rsid w:val="00FF70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89B9C9"/>
  <w15:chartTrackingRefBased/>
  <w15:docId w15:val="{82682AEA-C25E-4363-A489-46B74DCCC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422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6422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6422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228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4228C"/>
    <w:pPr>
      <w:outlineLvl w:val="9"/>
    </w:pPr>
    <w:rPr>
      <w:lang w:eastAsia="fr-FR"/>
    </w:rPr>
  </w:style>
  <w:style w:type="character" w:customStyle="1" w:styleId="Titre2Car">
    <w:name w:val="Titre 2 Car"/>
    <w:basedOn w:val="Policepardfaut"/>
    <w:link w:val="Titre2"/>
    <w:uiPriority w:val="9"/>
    <w:semiHidden/>
    <w:rsid w:val="0064228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64228C"/>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64228C"/>
    <w:pPr>
      <w:spacing w:after="100"/>
    </w:pPr>
  </w:style>
  <w:style w:type="paragraph" w:styleId="TM2">
    <w:name w:val="toc 2"/>
    <w:basedOn w:val="Normal"/>
    <w:next w:val="Normal"/>
    <w:autoRedefine/>
    <w:uiPriority w:val="39"/>
    <w:unhideWhenUsed/>
    <w:rsid w:val="0064228C"/>
    <w:pPr>
      <w:spacing w:after="100"/>
      <w:ind w:left="220"/>
    </w:pPr>
  </w:style>
  <w:style w:type="paragraph" w:styleId="TM3">
    <w:name w:val="toc 3"/>
    <w:basedOn w:val="Normal"/>
    <w:next w:val="Normal"/>
    <w:autoRedefine/>
    <w:uiPriority w:val="39"/>
    <w:unhideWhenUsed/>
    <w:rsid w:val="0064228C"/>
    <w:pPr>
      <w:spacing w:after="100"/>
      <w:ind w:left="440"/>
    </w:pPr>
  </w:style>
  <w:style w:type="character" w:styleId="Lienhypertexte">
    <w:name w:val="Hyperlink"/>
    <w:basedOn w:val="Policepardfaut"/>
    <w:uiPriority w:val="99"/>
    <w:unhideWhenUsed/>
    <w:rsid w:val="0064228C"/>
    <w:rPr>
      <w:color w:val="0563C1" w:themeColor="hyperlink"/>
      <w:u w:val="single"/>
    </w:rPr>
  </w:style>
  <w:style w:type="paragraph" w:styleId="Paragraphedeliste">
    <w:name w:val="List Paragraph"/>
    <w:basedOn w:val="Normal"/>
    <w:uiPriority w:val="34"/>
    <w:qFormat/>
    <w:rsid w:val="001F446E"/>
    <w:pPr>
      <w:ind w:left="720"/>
      <w:contextualSpacing/>
    </w:pPr>
  </w:style>
  <w:style w:type="paragraph" w:styleId="Lgende">
    <w:name w:val="caption"/>
    <w:basedOn w:val="Normal"/>
    <w:next w:val="Normal"/>
    <w:uiPriority w:val="35"/>
    <w:unhideWhenUsed/>
    <w:qFormat/>
    <w:rsid w:val="00FF709F"/>
    <w:pPr>
      <w:spacing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907AA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07AA7"/>
    <w:rPr>
      <w:sz w:val="20"/>
      <w:szCs w:val="20"/>
    </w:rPr>
  </w:style>
  <w:style w:type="character" w:styleId="Appelnotedebasdep">
    <w:name w:val="footnote reference"/>
    <w:basedOn w:val="Policepardfaut"/>
    <w:uiPriority w:val="99"/>
    <w:semiHidden/>
    <w:unhideWhenUsed/>
    <w:rsid w:val="00907AA7"/>
    <w:rPr>
      <w:vertAlign w:val="superscript"/>
    </w:rPr>
  </w:style>
  <w:style w:type="paragraph" w:styleId="En-tte">
    <w:name w:val="header"/>
    <w:basedOn w:val="Normal"/>
    <w:link w:val="En-tteCar"/>
    <w:uiPriority w:val="99"/>
    <w:unhideWhenUsed/>
    <w:rsid w:val="00907AA7"/>
    <w:pPr>
      <w:tabs>
        <w:tab w:val="center" w:pos="4536"/>
        <w:tab w:val="right" w:pos="9072"/>
      </w:tabs>
      <w:spacing w:after="0" w:line="240" w:lineRule="auto"/>
    </w:pPr>
  </w:style>
  <w:style w:type="character" w:customStyle="1" w:styleId="En-tteCar">
    <w:name w:val="En-tête Car"/>
    <w:basedOn w:val="Policepardfaut"/>
    <w:link w:val="En-tte"/>
    <w:uiPriority w:val="99"/>
    <w:rsid w:val="00907AA7"/>
  </w:style>
  <w:style w:type="paragraph" w:styleId="Pieddepage">
    <w:name w:val="footer"/>
    <w:basedOn w:val="Normal"/>
    <w:link w:val="PieddepageCar"/>
    <w:uiPriority w:val="99"/>
    <w:unhideWhenUsed/>
    <w:rsid w:val="00907AA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07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26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B974D-47AE-4ED9-B01E-1C718EF73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8</Pages>
  <Words>1615</Words>
  <Characters>8888</Characters>
  <Application>Microsoft Office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TOMIETTO</dc:creator>
  <cp:keywords/>
  <dc:description/>
  <cp:lastModifiedBy>Vincent TOMIETTO</cp:lastModifiedBy>
  <cp:revision>6</cp:revision>
  <dcterms:created xsi:type="dcterms:W3CDTF">2022-02-20T14:13:00Z</dcterms:created>
  <dcterms:modified xsi:type="dcterms:W3CDTF">2022-02-20T23:04:00Z</dcterms:modified>
</cp:coreProperties>
</file>