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179D742" w:rsidR="0033310C" w:rsidRDefault="005D2BDD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BI-SPOL-5 Binární haldy, binomiální haldy. Vyhledávací stromy a jejich vyvažování. Tabulky s rozptylováním (hešováním)</w:t>
      </w:r>
    </w:p>
    <w:p w14:paraId="00000002" w14:textId="77777777" w:rsidR="0033310C" w:rsidRDefault="005D2BDD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BI-AG1</w:t>
      </w:r>
    </w:p>
    <w:p w14:paraId="00000003" w14:textId="77777777" w:rsidR="0033310C" w:rsidRDefault="0033310C">
      <w:pPr>
        <w:rPr>
          <w:color w:val="3F3A42"/>
          <w:sz w:val="23"/>
          <w:szCs w:val="23"/>
          <w:highlight w:val="white"/>
        </w:rPr>
      </w:pPr>
    </w:p>
    <w:p w14:paraId="00000004" w14:textId="0BA3C54B" w:rsidR="0033310C" w:rsidRDefault="005D2BDD">
      <w:pPr>
        <w:rPr>
          <w:color w:val="3F3A42"/>
          <w:sz w:val="23"/>
          <w:szCs w:val="23"/>
          <w:highlight w:val="white"/>
        </w:rPr>
      </w:pPr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 wp14:editId="7F6B0FC5">
            <wp:extent cx="4972050" cy="1952625"/>
            <wp:effectExtent l="0" t="0" r="0" b="9525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479DB" w14:textId="41ADAE91" w:rsidR="002177BF" w:rsidRDefault="002177BF">
      <w:pPr>
        <w:rPr>
          <w:color w:val="3F3A42"/>
          <w:sz w:val="23"/>
          <w:szCs w:val="23"/>
          <w:highlight w:val="white"/>
        </w:rPr>
      </w:pPr>
      <w:r w:rsidRPr="002177BF">
        <w:rPr>
          <w:color w:val="3F3A42"/>
          <w:sz w:val="23"/>
          <w:szCs w:val="23"/>
        </w:rPr>
        <w:drawing>
          <wp:inline distT="0" distB="0" distL="0" distR="0" wp14:anchorId="5FB79912" wp14:editId="2B8D1BC0">
            <wp:extent cx="3907209" cy="2819034"/>
            <wp:effectExtent l="0" t="0" r="0" b="63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105" cy="282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B84F" w14:textId="77777777" w:rsidR="00D72EA2" w:rsidRDefault="00D72EA2">
      <w:pPr>
        <w:rPr>
          <w:color w:val="3F3A42"/>
          <w:sz w:val="23"/>
          <w:szCs w:val="23"/>
          <w:highlight w:val="white"/>
        </w:rPr>
      </w:pPr>
    </w:p>
    <w:p w14:paraId="1A5C7245" w14:textId="11496B3E" w:rsidR="00D72EA2" w:rsidRPr="00D72EA2" w:rsidRDefault="00D72EA2">
      <w:pPr>
        <w:rPr>
          <w:b/>
          <w:bCs/>
          <w:color w:val="3F3A42"/>
          <w:sz w:val="23"/>
          <w:szCs w:val="23"/>
          <w:highlight w:val="white"/>
        </w:rPr>
      </w:pPr>
      <w:r w:rsidRPr="00D72EA2">
        <w:rPr>
          <w:b/>
          <w:bCs/>
          <w:color w:val="3F3A42"/>
          <w:sz w:val="23"/>
          <w:szCs w:val="23"/>
          <w:highlight w:val="white"/>
        </w:rPr>
        <w:t>Binární strom</w:t>
      </w:r>
    </w:p>
    <w:p w14:paraId="48A3D834" w14:textId="1D574E5E" w:rsidR="00D72EA2" w:rsidRDefault="00D72EA2">
      <w:pPr>
        <w:rPr>
          <w:color w:val="3F3A42"/>
          <w:sz w:val="23"/>
          <w:szCs w:val="23"/>
          <w:highlight w:val="white"/>
        </w:rPr>
      </w:pPr>
      <w:r w:rsidRPr="00D72EA2">
        <w:rPr>
          <w:color w:val="3F3A42"/>
          <w:sz w:val="23"/>
          <w:szCs w:val="23"/>
        </w:rPr>
        <w:drawing>
          <wp:inline distT="0" distB="0" distL="0" distR="0" wp14:anchorId="39661F40" wp14:editId="6229FCFC">
            <wp:extent cx="4214612" cy="2543175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375" cy="25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77777777" w:rsidR="0033310C" w:rsidRPr="002177BF" w:rsidRDefault="005D2BDD" w:rsidP="002177BF">
      <w:pPr>
        <w:pStyle w:val="Nadpis3"/>
      </w:pPr>
      <w:bookmarkStart w:id="0" w:name="_6p5khjcr6cvg" w:colFirst="0" w:colLast="0"/>
      <w:bookmarkEnd w:id="0"/>
      <w:r w:rsidRPr="002177BF">
        <w:lastRenderedPageBreak/>
        <w:t>Binární halda</w:t>
      </w:r>
    </w:p>
    <w:p w14:paraId="00000006" w14:textId="275DCFD0" w:rsidR="0033310C" w:rsidRDefault="005D2BDD">
      <w:pPr>
        <w:numPr>
          <w:ilvl w:val="0"/>
          <w:numId w:val="4"/>
        </w:numPr>
      </w:pPr>
      <w:r>
        <w:t>binární strom, v každém vrcholu je klíč</w:t>
      </w:r>
    </w:p>
    <w:p w14:paraId="54FA29CA" w14:textId="460F1FA0" w:rsidR="00674894" w:rsidRDefault="00D20F9B">
      <w:pPr>
        <w:numPr>
          <w:ilvl w:val="0"/>
          <w:numId w:val="4"/>
        </w:numPr>
      </w:pPr>
      <w:r>
        <w:t>jednotlivé hladiny jsou zaplňovány postupně zleva doprava</w:t>
      </w:r>
    </w:p>
    <w:p w14:paraId="4D3D1551" w14:textId="68377D1E" w:rsidR="00D20F9B" w:rsidRDefault="00D20F9B">
      <w:pPr>
        <w:numPr>
          <w:ilvl w:val="0"/>
          <w:numId w:val="4"/>
        </w:numPr>
      </w:pPr>
      <w:r>
        <w:t>implementace může být s pomocí pole</w:t>
      </w:r>
    </w:p>
    <w:p w14:paraId="0F158392" w14:textId="3D355B36" w:rsidR="005B0EA6" w:rsidRDefault="005B0EA6">
      <w:pPr>
        <w:numPr>
          <w:ilvl w:val="0"/>
          <w:numId w:val="4"/>
        </w:numPr>
      </w:pPr>
      <w:r>
        <w:t>uchovává porovnatelné prvky – klíče</w:t>
      </w:r>
    </w:p>
    <w:p w14:paraId="582CC2F2" w14:textId="5896C1CA" w:rsidR="0025053E" w:rsidRPr="0025053E" w:rsidRDefault="0025053E">
      <w:pPr>
        <w:numPr>
          <w:ilvl w:val="0"/>
          <w:numId w:val="4"/>
        </w:numPr>
      </w:pPr>
      <w:r w:rsidRPr="000B46EA">
        <w:rPr>
          <w:color w:val="3F3A42"/>
          <w:sz w:val="23"/>
          <w:szCs w:val="23"/>
        </w:rPr>
        <w:drawing>
          <wp:inline distT="0" distB="0" distL="0" distR="0" wp14:anchorId="2A9547EA" wp14:editId="3BF49434">
            <wp:extent cx="4422320" cy="47625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3540" cy="47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208" w14:textId="6F7E37BA" w:rsidR="0025053E" w:rsidRDefault="0025053E">
      <w:pPr>
        <w:numPr>
          <w:ilvl w:val="0"/>
          <w:numId w:val="4"/>
        </w:numPr>
      </w:pPr>
      <w:r w:rsidRPr="000B46EA">
        <w:rPr>
          <w:color w:val="3F3A42"/>
          <w:sz w:val="23"/>
          <w:szCs w:val="23"/>
        </w:rPr>
        <w:drawing>
          <wp:inline distT="0" distB="0" distL="0" distR="0" wp14:anchorId="1A8E933B" wp14:editId="6AB2FC19">
            <wp:extent cx="4438650" cy="465219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523" cy="4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5A1C" w14:textId="77777777" w:rsidR="00331697" w:rsidRDefault="005B0EA6" w:rsidP="005B0EA6">
      <w:r w:rsidRPr="005B0EA6">
        <w:drawing>
          <wp:inline distT="0" distB="0" distL="0" distR="0" wp14:anchorId="7181E88C" wp14:editId="2788524B">
            <wp:extent cx="4480575" cy="1209675"/>
            <wp:effectExtent l="0" t="0" r="0" b="0"/>
            <wp:docPr id="13" name="Obrázek 13" descr="Obsah obrázku text,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, stůl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3080" cy="12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697">
        <w:t xml:space="preserve"> </w:t>
      </w:r>
    </w:p>
    <w:p w14:paraId="0A30B539" w14:textId="7148D1EA" w:rsidR="005B0EA6" w:rsidRDefault="00331697" w:rsidP="005B0EA6">
      <w:r>
        <w:t>- minimová, ale může být i maximová</w:t>
      </w:r>
      <w:r w:rsidR="003841C1">
        <w:t xml:space="preserve"> (vrací maxima atd.)</w:t>
      </w:r>
    </w:p>
    <w:p w14:paraId="0000000A" w14:textId="6D6EC7B4" w:rsidR="0033310C" w:rsidRPr="005F269F" w:rsidRDefault="005D2BDD" w:rsidP="005F269F">
      <w:pPr>
        <w:numPr>
          <w:ilvl w:val="0"/>
          <w:numId w:val="4"/>
        </w:numPr>
      </w:pPr>
      <w:r>
        <w:t xml:space="preserve">Tvar haldy: jednotlivé hladiny jsou zaplňovány postupně zleva doprava </w:t>
      </w:r>
    </w:p>
    <w:p w14:paraId="36812A0E" w14:textId="01ACABAE" w:rsidR="00D87B2D" w:rsidRDefault="005D2BDD" w:rsidP="005F269F">
      <w:pPr>
        <w:pStyle w:val="Nadpis4"/>
      </w:pPr>
      <w:r>
        <w:rPr>
          <w:highlight w:val="white"/>
        </w:rPr>
        <w:t>Binární minimová halda</w:t>
      </w:r>
    </w:p>
    <w:p w14:paraId="0000000B" w14:textId="5842D1E8" w:rsidR="0033310C" w:rsidRDefault="00F66AD2">
      <w:pPr>
        <w:rPr>
          <w:b/>
          <w:color w:val="3F3A42"/>
          <w:sz w:val="23"/>
          <w:szCs w:val="23"/>
          <w:highlight w:val="white"/>
        </w:rPr>
      </w:pPr>
      <w:r w:rsidRPr="00825161">
        <w:rPr>
          <w:b/>
          <w:color w:val="3F3A42"/>
          <w:sz w:val="23"/>
          <w:szCs w:val="23"/>
        </w:rPr>
        <w:drawing>
          <wp:anchor distT="0" distB="0" distL="114300" distR="114300" simplePos="0" relativeHeight="251662336" behindDoc="1" locked="0" layoutInCell="1" allowOverlap="1" wp14:anchorId="28970583" wp14:editId="647B2824">
            <wp:simplePos x="0" y="0"/>
            <wp:positionH relativeFrom="column">
              <wp:posOffset>4657725</wp:posOffset>
            </wp:positionH>
            <wp:positionV relativeFrom="paragraph">
              <wp:posOffset>293370</wp:posOffset>
            </wp:positionV>
            <wp:extent cx="1521552" cy="1514475"/>
            <wp:effectExtent l="0" t="0" r="2540" b="0"/>
            <wp:wrapTight wrapText="bothSides">
              <wp:wrapPolygon edited="0">
                <wp:start x="0" y="0"/>
                <wp:lineTo x="0" y="21192"/>
                <wp:lineTo x="21366" y="21192"/>
                <wp:lineTo x="21366" y="0"/>
                <wp:lineTo x="0" y="0"/>
              </wp:wrapPolygon>
            </wp:wrapTight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552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5161" w:rsidRPr="00825161">
        <w:rPr>
          <w:b/>
          <w:color w:val="3F3A42"/>
          <w:sz w:val="23"/>
          <w:szCs w:val="23"/>
        </w:rPr>
        <w:drawing>
          <wp:anchor distT="0" distB="0" distL="114300" distR="114300" simplePos="0" relativeHeight="251663360" behindDoc="1" locked="0" layoutInCell="1" allowOverlap="1" wp14:anchorId="5DACD1DB" wp14:editId="64DAFACE">
            <wp:simplePos x="0" y="0"/>
            <wp:positionH relativeFrom="column">
              <wp:posOffset>4257675</wp:posOffset>
            </wp:positionH>
            <wp:positionV relativeFrom="paragraph">
              <wp:posOffset>1817370</wp:posOffset>
            </wp:positionV>
            <wp:extent cx="2295525" cy="405130"/>
            <wp:effectExtent l="0" t="0" r="9525" b="0"/>
            <wp:wrapTight wrapText="bothSides">
              <wp:wrapPolygon edited="0">
                <wp:start x="0" y="0"/>
                <wp:lineTo x="0" y="20313"/>
                <wp:lineTo x="21510" y="20313"/>
                <wp:lineTo x="21510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B2D" w:rsidRPr="00D87B2D">
        <w:rPr>
          <w:b/>
          <w:color w:val="3F3A42"/>
          <w:sz w:val="23"/>
          <w:szCs w:val="23"/>
        </w:rPr>
        <w:drawing>
          <wp:inline distT="0" distB="0" distL="0" distR="0" wp14:anchorId="19E3D890" wp14:editId="3E149A57">
            <wp:extent cx="4210050" cy="1784773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792" cy="17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3EEC53AE" w:rsidR="0033310C" w:rsidRDefault="005D2BDD">
      <w:pPr>
        <w:numPr>
          <w:ilvl w:val="0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analogicky i maximová halda</w:t>
      </w:r>
    </w:p>
    <w:p w14:paraId="0B531135" w14:textId="19E1E2DA" w:rsidR="00EE4CA6" w:rsidRDefault="00EE4CA6">
      <w:pPr>
        <w:numPr>
          <w:ilvl w:val="0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v paměti můžeme reprezentovat polem</w:t>
      </w:r>
    </w:p>
    <w:p w14:paraId="6B3C5BEF" w14:textId="4F5E6869" w:rsidR="005D2214" w:rsidRDefault="005D2214">
      <w:pPr>
        <w:numPr>
          <w:ilvl w:val="0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jednotlivé vrcholy můžeme očíslovat od 1 – potom bude </w:t>
      </w:r>
    </w:p>
    <w:p w14:paraId="73D8615A" w14:textId="2E0576A0" w:rsidR="005D2214" w:rsidRDefault="005D2214" w:rsidP="005D2214">
      <w:pPr>
        <w:numPr>
          <w:ilvl w:val="1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levý syn = 2*i</w:t>
      </w:r>
    </w:p>
    <w:p w14:paraId="4A3FB358" w14:textId="404F8A7D" w:rsidR="005D2214" w:rsidRDefault="005D2214" w:rsidP="005D2214">
      <w:pPr>
        <w:numPr>
          <w:ilvl w:val="1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pravý syn = 2*i + 1</w:t>
      </w:r>
    </w:p>
    <w:p w14:paraId="4C2C0857" w14:textId="172968AE" w:rsidR="000B46EA" w:rsidRDefault="005D2214" w:rsidP="000B46EA">
      <w:pPr>
        <w:numPr>
          <w:ilvl w:val="1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otec = i/2 – dolní </w:t>
      </w:r>
      <w:r w:rsidR="00140C07">
        <w:rPr>
          <w:color w:val="3F3A42"/>
          <w:sz w:val="23"/>
          <w:szCs w:val="23"/>
          <w:highlight w:val="white"/>
        </w:rPr>
        <w:t>celá část</w:t>
      </w:r>
    </w:p>
    <w:p w14:paraId="08C6E9FD" w14:textId="57738CC2" w:rsidR="00140C07" w:rsidRPr="000767CC" w:rsidRDefault="00140C07" w:rsidP="000B46EA">
      <w:pPr>
        <w:numPr>
          <w:ilvl w:val="1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i mod 2 udává, jestli je to pravý nebo levý syn</w:t>
      </w:r>
    </w:p>
    <w:p w14:paraId="47039C8E" w14:textId="77777777" w:rsidR="000767CC" w:rsidRDefault="000767CC" w:rsidP="000B46EA">
      <w:pPr>
        <w:rPr>
          <w:color w:val="3F3A42"/>
          <w:sz w:val="23"/>
          <w:szCs w:val="23"/>
          <w:highlight w:val="white"/>
        </w:rPr>
      </w:pPr>
    </w:p>
    <w:p w14:paraId="0000000F" w14:textId="64F14526" w:rsidR="0033310C" w:rsidRDefault="000767CC">
      <w:pPr>
        <w:rPr>
          <w:color w:val="3F3A42"/>
          <w:sz w:val="23"/>
          <w:szCs w:val="23"/>
          <w:highlight w:val="white"/>
        </w:rPr>
      </w:pPr>
      <w:r w:rsidRPr="00A61AE0">
        <w:rPr>
          <w:b/>
          <w:bCs/>
          <w:color w:val="3F3A42"/>
          <w:sz w:val="23"/>
          <w:szCs w:val="23"/>
          <w:highlight w:val="white"/>
        </w:rPr>
        <w:t>Nalezení minima</w:t>
      </w:r>
      <w:r>
        <w:rPr>
          <w:color w:val="3F3A42"/>
          <w:sz w:val="23"/>
          <w:szCs w:val="23"/>
          <w:highlight w:val="white"/>
        </w:rPr>
        <w:t xml:space="preserve"> – stačí vzít kořen – O(1)</w:t>
      </w:r>
    </w:p>
    <w:p w14:paraId="00000017" w14:textId="3B56B8B6" w:rsidR="0033310C" w:rsidRDefault="000047A6">
      <w:pPr>
        <w:rPr>
          <w:color w:val="3F3A42"/>
          <w:sz w:val="23"/>
          <w:szCs w:val="23"/>
          <w:highlight w:val="white"/>
        </w:rPr>
      </w:pPr>
      <w:r w:rsidRPr="00A61AE0">
        <w:rPr>
          <w:b/>
          <w:bCs/>
          <w:color w:val="3F3A42"/>
          <w:sz w:val="23"/>
          <w:szCs w:val="23"/>
          <w:highlight w:val="white"/>
        </w:rPr>
        <w:t>Vložení prvku do haldy</w:t>
      </w:r>
      <w:r>
        <w:rPr>
          <w:color w:val="3F3A42"/>
          <w:sz w:val="23"/>
          <w:szCs w:val="23"/>
          <w:highlight w:val="white"/>
        </w:rPr>
        <w:t xml:space="preserve"> – Přidáme prvek na konec nejspodnější hladiny (v případě zaplnění do hladiny nové). Zkontrolujeme vztah parent-child – v případě nekonzistence prohodíme. Do doby</w:t>
      </w:r>
      <w:r w:rsidR="00A61AE0">
        <w:rPr>
          <w:color w:val="3F3A42"/>
          <w:sz w:val="23"/>
          <w:szCs w:val="23"/>
          <w:highlight w:val="white"/>
        </w:rPr>
        <w:t>,</w:t>
      </w:r>
      <w:r>
        <w:rPr>
          <w:color w:val="3F3A42"/>
          <w:sz w:val="23"/>
          <w:szCs w:val="23"/>
          <w:highlight w:val="white"/>
        </w:rPr>
        <w:t xml:space="preserve"> než bude validní strom (BubbleUp – O(</w:t>
      </w:r>
      <w:r w:rsidRPr="000047A6">
        <w:rPr>
          <w:i/>
          <w:iCs/>
          <w:color w:val="3F3A42"/>
          <w:sz w:val="23"/>
          <w:szCs w:val="23"/>
          <w:highlight w:val="white"/>
        </w:rPr>
        <w:t>logn</w:t>
      </w:r>
      <w:r>
        <w:rPr>
          <w:color w:val="3F3A42"/>
          <w:sz w:val="23"/>
          <w:szCs w:val="23"/>
          <w:highlight w:val="white"/>
        </w:rPr>
        <w:t>))</w:t>
      </w:r>
    </w:p>
    <w:p w14:paraId="08F8FD21" w14:textId="64039BFE" w:rsidR="00C74E40" w:rsidRDefault="00C74E40">
      <w:pPr>
        <w:rPr>
          <w:color w:val="3F3A42"/>
          <w:sz w:val="23"/>
          <w:szCs w:val="23"/>
          <w:highlight w:val="white"/>
        </w:rPr>
      </w:pPr>
      <w:r w:rsidRPr="00C74E40">
        <w:rPr>
          <w:b/>
          <w:bCs/>
          <w:color w:val="3F3A42"/>
          <w:sz w:val="23"/>
          <w:szCs w:val="23"/>
          <w:highlight w:val="white"/>
        </w:rPr>
        <w:t>Hledání minima</w:t>
      </w:r>
      <w:r>
        <w:rPr>
          <w:color w:val="3F3A42"/>
          <w:sz w:val="23"/>
          <w:szCs w:val="23"/>
          <w:highlight w:val="white"/>
        </w:rPr>
        <w:t xml:space="preserve"> – jen vrátíme kořen</w:t>
      </w:r>
    </w:p>
    <w:p w14:paraId="0000001D" w14:textId="35702530" w:rsidR="0033310C" w:rsidRDefault="005D2BDD">
      <w:pPr>
        <w:rPr>
          <w:bCs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Odstranění minima</w:t>
      </w:r>
      <w:r w:rsidR="00A61AE0">
        <w:rPr>
          <w:b/>
          <w:color w:val="3F3A42"/>
          <w:sz w:val="23"/>
          <w:szCs w:val="23"/>
          <w:highlight w:val="white"/>
        </w:rPr>
        <w:t xml:space="preserve"> (ExtractMin) </w:t>
      </w:r>
      <w:r w:rsidR="00A61AE0">
        <w:rPr>
          <w:bCs/>
          <w:color w:val="3F3A42"/>
          <w:sz w:val="23"/>
          <w:szCs w:val="23"/>
          <w:highlight w:val="white"/>
        </w:rPr>
        <w:t>– prohodíme root a poslední list. Odstraníme poslední lid (ve kterém je teď minimum)</w:t>
      </w:r>
      <w:r w:rsidR="000F465B">
        <w:rPr>
          <w:bCs/>
          <w:color w:val="3F3A42"/>
          <w:sz w:val="23"/>
          <w:szCs w:val="23"/>
          <w:highlight w:val="white"/>
        </w:rPr>
        <w:t xml:space="preserve">. Teď potřebujeme provést BubbleDown na kořen </w:t>
      </w:r>
      <w:r w:rsidR="000F465B">
        <w:rPr>
          <w:bCs/>
          <w:color w:val="3F3A42"/>
          <w:sz w:val="23"/>
          <w:szCs w:val="23"/>
          <w:highlight w:val="white"/>
        </w:rPr>
        <w:lastRenderedPageBreak/>
        <w:t>(prohozený prvek). Prohodíme ho s menším ze dvou synů, aby se zachovaly pravidla. Provádíme tak dlouho, aby platilo haldové uspořádání. (BubbleDown – O(</w:t>
      </w:r>
      <w:r w:rsidR="000F465B" w:rsidRPr="000F465B">
        <w:rPr>
          <w:bCs/>
          <w:i/>
          <w:iCs/>
          <w:color w:val="3F3A42"/>
          <w:sz w:val="23"/>
          <w:szCs w:val="23"/>
          <w:highlight w:val="white"/>
        </w:rPr>
        <w:t>logn</w:t>
      </w:r>
      <w:r w:rsidR="000F465B">
        <w:rPr>
          <w:bCs/>
          <w:color w:val="3F3A42"/>
          <w:sz w:val="23"/>
          <w:szCs w:val="23"/>
          <w:highlight w:val="white"/>
        </w:rPr>
        <w:t>))</w:t>
      </w:r>
    </w:p>
    <w:p w14:paraId="4AEBEA5E" w14:textId="681DC213" w:rsidR="00BD673D" w:rsidRDefault="00BD673D">
      <w:pPr>
        <w:rPr>
          <w:bCs/>
          <w:color w:val="3F3A42"/>
          <w:sz w:val="23"/>
          <w:szCs w:val="23"/>
          <w:highlight w:val="white"/>
        </w:rPr>
      </w:pPr>
    </w:p>
    <w:p w14:paraId="58AB3A9A" w14:textId="1E183D1A" w:rsidR="000A4C90" w:rsidRDefault="000A4C90">
      <w:pPr>
        <w:rPr>
          <w:bCs/>
          <w:color w:val="3F3A42"/>
          <w:sz w:val="23"/>
          <w:szCs w:val="23"/>
          <w:highlight w:val="white"/>
        </w:rPr>
      </w:pPr>
      <w:r w:rsidRPr="009F2BE5">
        <w:rPr>
          <w:b/>
          <w:color w:val="3F3A42"/>
          <w:sz w:val="23"/>
          <w:szCs w:val="23"/>
          <w:highlight w:val="white"/>
        </w:rPr>
        <w:t>Vytvoření haldy</w:t>
      </w:r>
      <w:r>
        <w:rPr>
          <w:bCs/>
          <w:color w:val="3F3A42"/>
          <w:sz w:val="23"/>
          <w:szCs w:val="23"/>
          <w:highlight w:val="white"/>
        </w:rPr>
        <w:t xml:space="preserve"> – v nejhorším případě z pole postupně bereme prvky(O(n)) a vkládáme (O(logn))–</w:t>
      </w:r>
      <w:r w:rsidR="00597E56">
        <w:rPr>
          <w:bCs/>
          <w:color w:val="3F3A42"/>
          <w:sz w:val="23"/>
          <w:szCs w:val="23"/>
          <w:highlight w:val="white"/>
        </w:rPr>
        <w:t xml:space="preserve"> dohromady</w:t>
      </w:r>
      <w:r>
        <w:rPr>
          <w:bCs/>
          <w:color w:val="3F3A42"/>
          <w:sz w:val="23"/>
          <w:szCs w:val="23"/>
          <w:highlight w:val="white"/>
        </w:rPr>
        <w:t xml:space="preserve"> O(n*logn)</w:t>
      </w:r>
    </w:p>
    <w:p w14:paraId="22ECCC30" w14:textId="77777777" w:rsidR="009F2BE5" w:rsidRPr="00BD673D" w:rsidRDefault="009F2BE5">
      <w:pPr>
        <w:rPr>
          <w:bCs/>
          <w:color w:val="3F3A42"/>
          <w:sz w:val="23"/>
          <w:szCs w:val="23"/>
          <w:highlight w:val="white"/>
        </w:rPr>
      </w:pPr>
    </w:p>
    <w:p w14:paraId="0000001E" w14:textId="548BD452" w:rsidR="0033310C" w:rsidRDefault="009F2BE5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Rychlejší</w:t>
      </w:r>
      <w:r w:rsidR="005D2BDD">
        <w:rPr>
          <w:b/>
          <w:color w:val="3F3A42"/>
          <w:sz w:val="23"/>
          <w:szCs w:val="23"/>
          <w:highlight w:val="white"/>
        </w:rPr>
        <w:t xml:space="preserve"> vytvoření haldy</w:t>
      </w:r>
    </w:p>
    <w:p w14:paraId="0000001F" w14:textId="6C011F60" w:rsidR="0033310C" w:rsidRDefault="00A76313">
      <w:pPr>
        <w:numPr>
          <w:ilvl w:val="0"/>
          <w:numId w:val="1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vycházíme z toho, že pole musíme seřadit jen z půlky. Pro indexy dolní celá část(n/2) … 1 provádíme bub</w:t>
      </w:r>
      <w:r w:rsidR="00642A5C">
        <w:rPr>
          <w:color w:val="3F3A42"/>
          <w:sz w:val="23"/>
          <w:szCs w:val="23"/>
          <w:highlight w:val="white"/>
        </w:rPr>
        <w:t>bleDown</w:t>
      </w:r>
      <w:r w:rsidR="00675A43">
        <w:rPr>
          <w:color w:val="3F3A42"/>
          <w:sz w:val="23"/>
          <w:szCs w:val="23"/>
          <w:highlight w:val="white"/>
        </w:rPr>
        <w:t xml:space="preserve"> </w:t>
      </w:r>
    </w:p>
    <w:p w14:paraId="00000020" w14:textId="45B167C5" w:rsidR="0033310C" w:rsidRDefault="005D2BDD">
      <w:pPr>
        <w:numPr>
          <w:ilvl w:val="0"/>
          <w:numId w:val="1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O(n)</w:t>
      </w:r>
    </w:p>
    <w:p w14:paraId="41E6D0ED" w14:textId="5F559F7B" w:rsidR="008B324C" w:rsidRDefault="008B324C" w:rsidP="008B324C">
      <w:pPr>
        <w:rPr>
          <w:color w:val="3F3A42"/>
          <w:sz w:val="23"/>
          <w:szCs w:val="23"/>
          <w:highlight w:val="white"/>
        </w:rPr>
      </w:pPr>
      <w:r w:rsidRPr="008B324C">
        <w:rPr>
          <w:color w:val="3F3A42"/>
          <w:sz w:val="23"/>
          <w:szCs w:val="23"/>
        </w:rPr>
        <w:drawing>
          <wp:inline distT="0" distB="0" distL="0" distR="0" wp14:anchorId="72D4139D" wp14:editId="3D36E3F6">
            <wp:extent cx="3952875" cy="1063977"/>
            <wp:effectExtent l="0" t="0" r="0" b="3175"/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072" cy="107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33310C" w:rsidRDefault="0033310C">
      <w:pPr>
        <w:rPr>
          <w:color w:val="3F3A42"/>
          <w:sz w:val="23"/>
          <w:szCs w:val="23"/>
          <w:highlight w:val="white"/>
        </w:rPr>
      </w:pPr>
    </w:p>
    <w:p w14:paraId="00000024" w14:textId="183C2CFF" w:rsidR="0033310C" w:rsidRDefault="005D2BDD" w:rsidP="00E30B9E">
      <w:pPr>
        <w:pStyle w:val="Nadpis3"/>
      </w:pPr>
      <w:bookmarkStart w:id="1" w:name="_ko9nrdd0ity" w:colFirst="0" w:colLast="0"/>
      <w:bookmarkEnd w:id="1"/>
      <w:r w:rsidRPr="00E30B9E">
        <w:t>Binomiální halda</w:t>
      </w:r>
    </w:p>
    <w:p w14:paraId="5796EEBA" w14:textId="5182CFD1" w:rsidR="00A1280C" w:rsidRPr="00A1280C" w:rsidRDefault="00A1280C" w:rsidP="00A1280C">
      <w:r w:rsidRPr="00A1280C">
        <w:drawing>
          <wp:inline distT="0" distB="0" distL="0" distR="0" wp14:anchorId="226B7240" wp14:editId="271E5D06">
            <wp:extent cx="4333875" cy="2125627"/>
            <wp:effectExtent l="0" t="0" r="0" b="8255"/>
            <wp:docPr id="21" name="Obrázek 2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stůl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300" cy="212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33310C" w:rsidRDefault="0033310C">
      <w:pPr>
        <w:rPr>
          <w:b/>
        </w:rPr>
      </w:pPr>
    </w:p>
    <w:p w14:paraId="00000026" w14:textId="52E37FF4" w:rsidR="0033310C" w:rsidRDefault="005D2BDD">
      <w:pPr>
        <w:rPr>
          <w:b/>
        </w:rPr>
      </w:pPr>
      <w:r>
        <w:rPr>
          <w:b/>
        </w:rPr>
        <w:t>Binomiální strom</w:t>
      </w:r>
    </w:p>
    <w:p w14:paraId="7CB08622" w14:textId="44948B08" w:rsidR="00A1280C" w:rsidRDefault="00A1280C">
      <w:pPr>
        <w:rPr>
          <w:b/>
        </w:rPr>
      </w:pPr>
      <w:r w:rsidRPr="00A1280C">
        <w:rPr>
          <w:b/>
        </w:rPr>
        <w:drawing>
          <wp:inline distT="0" distB="0" distL="0" distR="0" wp14:anchorId="11A68E98" wp14:editId="20E1372D">
            <wp:extent cx="4838700" cy="1618405"/>
            <wp:effectExtent l="0" t="0" r="0" b="1270"/>
            <wp:docPr id="22" name="Obrázek 2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185" cy="16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31D0E1B8" w:rsidR="0033310C" w:rsidRDefault="00A1280C">
      <w:r w:rsidRPr="00A1280C">
        <w:lastRenderedPageBreak/>
        <w:drawing>
          <wp:inline distT="0" distB="0" distL="0" distR="0" wp14:anchorId="1195CD04" wp14:editId="33A6F7E7">
            <wp:extent cx="4348778" cy="146685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973" cy="1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D0B8" w14:textId="632B52B4" w:rsidR="00A1280C" w:rsidRDefault="00A1280C"/>
    <w:p w14:paraId="35F4D61E" w14:textId="093667BC" w:rsidR="00A1280C" w:rsidRDefault="00A1280C"/>
    <w:p w14:paraId="00000028" w14:textId="0712421D" w:rsidR="0033310C" w:rsidRDefault="005D2BDD">
      <w:pPr>
        <w:numPr>
          <w:ilvl w:val="0"/>
          <w:numId w:val="10"/>
        </w:numPr>
      </w:pPr>
      <w:r>
        <w:t xml:space="preserve">alternativní definice: </w:t>
      </w:r>
    </w:p>
    <w:p w14:paraId="627EFA05" w14:textId="1524BF65" w:rsidR="00802300" w:rsidRDefault="00802300" w:rsidP="00802300">
      <w:r w:rsidRPr="00802300">
        <w:drawing>
          <wp:inline distT="0" distB="0" distL="0" distR="0" wp14:anchorId="25FDA9F8" wp14:editId="367A23E9">
            <wp:extent cx="4590824" cy="1323975"/>
            <wp:effectExtent l="0" t="0" r="635" b="0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977" cy="13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363F" w14:textId="1E0E2D80" w:rsidR="00802300" w:rsidRDefault="00802300" w:rsidP="00802300">
      <w:r w:rsidRPr="00802300">
        <w:drawing>
          <wp:inline distT="0" distB="0" distL="0" distR="0" wp14:anchorId="0CC2A272" wp14:editId="57BE8A55">
            <wp:extent cx="3769170" cy="1514475"/>
            <wp:effectExtent l="0" t="0" r="317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81" cy="151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54E7" w14:textId="77777777" w:rsidR="00FE63AA" w:rsidRDefault="00FE63AA" w:rsidP="00802300"/>
    <w:p w14:paraId="00000029" w14:textId="10A28826" w:rsidR="0033310C" w:rsidRDefault="00FE63AA" w:rsidP="005F6AAA">
      <w:pPr>
        <w:pStyle w:val="Odstavecseseznamem"/>
        <w:numPr>
          <w:ilvl w:val="0"/>
          <w:numId w:val="10"/>
        </w:numPr>
      </w:pPr>
      <w:r>
        <w:t xml:space="preserve">vlastnosti </w:t>
      </w:r>
      <w:r w:rsidR="005D2BDD">
        <w:t xml:space="preserve"> </w:t>
      </w:r>
    </w:p>
    <w:p w14:paraId="0000002A" w14:textId="2D667DDE" w:rsidR="0033310C" w:rsidRDefault="00FE63AA">
      <w:r w:rsidRPr="00FE63AA">
        <w:drawing>
          <wp:inline distT="0" distB="0" distL="0" distR="0" wp14:anchorId="6749578B" wp14:editId="03B05088">
            <wp:extent cx="5582429" cy="847843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707C" w14:textId="7F494E73" w:rsidR="00D42F1A" w:rsidRDefault="00D42F1A">
      <w:r w:rsidRPr="00D42F1A">
        <w:drawing>
          <wp:inline distT="0" distB="0" distL="0" distR="0" wp14:anchorId="7A488EB3" wp14:editId="4C97725F">
            <wp:extent cx="5544324" cy="847843"/>
            <wp:effectExtent l="0" t="0" r="0" b="9525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7EA6" w14:textId="1508469B" w:rsidR="009D0C1A" w:rsidRDefault="009D0C1A">
      <w:r w:rsidRPr="009D0C1A">
        <w:drawing>
          <wp:inline distT="0" distB="0" distL="0" distR="0" wp14:anchorId="5E4AE53A" wp14:editId="7A48DB3A">
            <wp:extent cx="5544324" cy="733527"/>
            <wp:effectExtent l="0" t="0" r="0" b="952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728F" w14:textId="28FCD861" w:rsidR="000C558F" w:rsidRDefault="000C558F"/>
    <w:p w14:paraId="0705C19B" w14:textId="02E10BEA" w:rsidR="000C558F" w:rsidRDefault="000C558F"/>
    <w:p w14:paraId="0E92B0C1" w14:textId="2C939E0E" w:rsidR="000C558F" w:rsidRDefault="000C558F"/>
    <w:p w14:paraId="36234392" w14:textId="01E412A2" w:rsidR="000C558F" w:rsidRDefault="000C558F"/>
    <w:p w14:paraId="25AB751E" w14:textId="77777777" w:rsidR="000C558F" w:rsidRDefault="000C558F"/>
    <w:p w14:paraId="0000002B" w14:textId="77777777" w:rsidR="0033310C" w:rsidRDefault="005D2BDD">
      <w:pPr>
        <w:rPr>
          <w:b/>
        </w:rPr>
      </w:pPr>
      <w:r>
        <w:rPr>
          <w:b/>
        </w:rPr>
        <w:lastRenderedPageBreak/>
        <w:t>Binomiální halda</w:t>
      </w:r>
    </w:p>
    <w:p w14:paraId="0000002C" w14:textId="77777777" w:rsidR="0033310C" w:rsidRDefault="0033310C">
      <w:pPr>
        <w:rPr>
          <w:b/>
        </w:rPr>
      </w:pPr>
    </w:p>
    <w:p w14:paraId="0000002D" w14:textId="77777777" w:rsidR="0033310C" w:rsidRDefault="005D2BDD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2730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3086100</wp:posOffset>
            </wp:positionH>
            <wp:positionV relativeFrom="paragraph">
              <wp:posOffset>3143250</wp:posOffset>
            </wp:positionV>
            <wp:extent cx="2395538" cy="1710276"/>
            <wp:effectExtent l="0" t="0" r="0" b="0"/>
            <wp:wrapSquare wrapText="bothSides" distT="114300" distB="11430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710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2E" w14:textId="77777777" w:rsidR="0033310C" w:rsidRDefault="0033310C">
      <w:pPr>
        <w:rPr>
          <w:b/>
        </w:rPr>
      </w:pPr>
    </w:p>
    <w:p w14:paraId="0000002F" w14:textId="77777777" w:rsidR="0033310C" w:rsidRDefault="005D2BDD">
      <w:pPr>
        <w:numPr>
          <w:ilvl w:val="0"/>
          <w:numId w:val="11"/>
        </w:numPr>
      </w:pPr>
      <w:r>
        <w:t>opět počítáme s minimovou haldou</w:t>
      </w:r>
    </w:p>
    <w:p w14:paraId="00000030" w14:textId="02D84717" w:rsidR="0033310C" w:rsidRDefault="005D2BDD">
      <w:pPr>
        <w:numPr>
          <w:ilvl w:val="0"/>
          <w:numId w:val="11"/>
        </w:numPr>
      </w:pPr>
      <w:r>
        <w:t>binomiální strom Bi se vyskytuje v seznamu T n-prvkové BH právě tehdy, když ve dvojkovém zápisu bk,bk−1,...,b0 čísla n je bi = 1.</w:t>
      </w:r>
    </w:p>
    <w:p w14:paraId="3E2BFB52" w14:textId="7C325D68" w:rsidR="001274FE" w:rsidRDefault="001274FE">
      <w:pPr>
        <w:numPr>
          <w:ilvl w:val="0"/>
          <w:numId w:val="11"/>
        </w:numPr>
      </w:pPr>
      <w:r>
        <w:t>n si tedy převedeme na binární číslo a víme, jaké stromy bude halda obsahovat</w:t>
      </w:r>
    </w:p>
    <w:p w14:paraId="00000031" w14:textId="4DBC14D0" w:rsidR="0033310C" w:rsidRDefault="005D2BDD">
      <w:pPr>
        <w:numPr>
          <w:ilvl w:val="0"/>
          <w:numId w:val="11"/>
        </w:numPr>
      </w:pPr>
      <w:r>
        <w:t>n-prvková BH se skládá z O(log n) binomiálních stromů.</w:t>
      </w:r>
    </w:p>
    <w:p w14:paraId="7FF0B460" w14:textId="5044BFBC" w:rsidR="009E2E52" w:rsidRDefault="009E2E52" w:rsidP="009E2E52"/>
    <w:p w14:paraId="787C68AF" w14:textId="7FD114BE" w:rsidR="009E2E52" w:rsidRPr="009E2E52" w:rsidRDefault="009E2E52" w:rsidP="009E2E52">
      <w:pPr>
        <w:rPr>
          <w:b/>
          <w:bCs/>
        </w:rPr>
      </w:pPr>
      <w:r w:rsidRPr="009E2E52">
        <w:rPr>
          <w:b/>
          <w:bCs/>
        </w:rPr>
        <w:t>Reprezentace BH v paměti</w:t>
      </w:r>
    </w:p>
    <w:p w14:paraId="00000032" w14:textId="36ECAA75" w:rsidR="0033310C" w:rsidRPr="00B03FAB" w:rsidRDefault="009E2E52" w:rsidP="009E2E52">
      <w:pPr>
        <w:pStyle w:val="Odstavecseseznamem"/>
        <w:numPr>
          <w:ilvl w:val="0"/>
          <w:numId w:val="20"/>
        </w:numPr>
      </w:pPr>
      <w:r>
        <w:t xml:space="preserve">používá se </w:t>
      </w:r>
      <w:r>
        <w:rPr>
          <w:b/>
          <w:bCs/>
        </w:rPr>
        <w:t>spojový seznam</w:t>
      </w:r>
    </w:p>
    <w:p w14:paraId="30540EB1" w14:textId="399A7167" w:rsidR="00B03FAB" w:rsidRDefault="00B03FAB" w:rsidP="009E2E52">
      <w:pPr>
        <w:pStyle w:val="Odstavecseseznamem"/>
        <w:numPr>
          <w:ilvl w:val="0"/>
          <w:numId w:val="20"/>
        </w:numPr>
      </w:pPr>
      <w:r>
        <w:t>seznamy synů jednotlivých vrcholů v binomiálních stromech budeme také udržovat ve spojových seznamech</w:t>
      </w:r>
    </w:p>
    <w:p w14:paraId="08C10B2F" w14:textId="17824A16" w:rsidR="002368A2" w:rsidRDefault="002368A2" w:rsidP="002368A2">
      <w:pPr>
        <w:ind w:left="360"/>
      </w:pPr>
      <w:r w:rsidRPr="002368A2">
        <w:drawing>
          <wp:inline distT="0" distB="0" distL="0" distR="0" wp14:anchorId="638330F8" wp14:editId="3740BA99">
            <wp:extent cx="3633170" cy="1466850"/>
            <wp:effectExtent l="0" t="0" r="571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1792" cy="147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E536" w14:textId="10CB4C5A" w:rsidR="001773F9" w:rsidRPr="00BE0AD7" w:rsidRDefault="001773F9" w:rsidP="001773F9">
      <w:pPr>
        <w:rPr>
          <w:b/>
          <w:bCs/>
        </w:rPr>
      </w:pPr>
      <w:r w:rsidRPr="00BE0AD7">
        <w:rPr>
          <w:b/>
          <w:bCs/>
        </w:rPr>
        <w:t>Vlastnosti</w:t>
      </w:r>
    </w:p>
    <w:p w14:paraId="623CD682" w14:textId="2A17108B" w:rsidR="001773F9" w:rsidRDefault="001773F9" w:rsidP="001773F9">
      <w:r w:rsidRPr="001773F9">
        <w:drawing>
          <wp:inline distT="0" distB="0" distL="0" distR="0" wp14:anchorId="0130BAD0" wp14:editId="4B44A9DC">
            <wp:extent cx="4393704" cy="619044"/>
            <wp:effectExtent l="0" t="0" r="0" b="0"/>
            <wp:docPr id="30" name="Obrázek 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7938" cy="6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689B" w14:textId="0128AFC7" w:rsidR="001773F9" w:rsidRDefault="001773F9" w:rsidP="001773F9">
      <w:r w:rsidRPr="001773F9">
        <w:drawing>
          <wp:inline distT="0" distB="0" distL="0" distR="0" wp14:anchorId="10EC15C6" wp14:editId="4F3DB5AA">
            <wp:extent cx="5019675" cy="590047"/>
            <wp:effectExtent l="0" t="0" r="0" b="63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5196" cy="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A4D4" w14:textId="77777777" w:rsidR="001773F9" w:rsidRDefault="001773F9" w:rsidP="002368A2">
      <w:pPr>
        <w:ind w:left="360"/>
      </w:pPr>
    </w:p>
    <w:p w14:paraId="00000033" w14:textId="535096FB" w:rsidR="0033310C" w:rsidRDefault="005D2BDD">
      <w:pPr>
        <w:rPr>
          <w:b/>
        </w:rPr>
      </w:pPr>
      <w:r>
        <w:rPr>
          <w:b/>
        </w:rPr>
        <w:t>Nalezení minima</w:t>
      </w:r>
      <w:r w:rsidR="00500CE1">
        <w:rPr>
          <w:b/>
        </w:rPr>
        <w:t xml:space="preserve"> (FindMin)</w:t>
      </w:r>
    </w:p>
    <w:p w14:paraId="00000034" w14:textId="77777777" w:rsidR="0033310C" w:rsidRDefault="005D2BDD">
      <w:pPr>
        <w:numPr>
          <w:ilvl w:val="0"/>
          <w:numId w:val="5"/>
        </w:numPr>
      </w:pPr>
      <w:r>
        <w:t>musí být v kořenech, stačí je projít</w:t>
      </w:r>
    </w:p>
    <w:p w14:paraId="00000035" w14:textId="3AE9B5C4" w:rsidR="0033310C" w:rsidRPr="00500CE1" w:rsidRDefault="00500CE1">
      <w:pPr>
        <w:numPr>
          <w:ilvl w:val="0"/>
          <w:numId w:val="5"/>
        </w:numPr>
      </w:pPr>
      <w:r>
        <w:rPr>
          <w:color w:val="3F3A42"/>
          <w:sz w:val="23"/>
          <w:szCs w:val="23"/>
          <w:highlight w:val="white"/>
        </w:rPr>
        <w:t xml:space="preserve">projdeme seznam - </w:t>
      </w:r>
      <w:r w:rsidR="005D2BDD">
        <w:rPr>
          <w:color w:val="3F3A42"/>
          <w:sz w:val="23"/>
          <w:szCs w:val="23"/>
          <w:highlight w:val="white"/>
        </w:rPr>
        <w:t>O(log n)</w:t>
      </w:r>
    </w:p>
    <w:p w14:paraId="32EEF3F9" w14:textId="52C171CA" w:rsidR="00500CE1" w:rsidRDefault="00500CE1">
      <w:pPr>
        <w:numPr>
          <w:ilvl w:val="0"/>
          <w:numId w:val="5"/>
        </w:numPr>
      </w:pPr>
      <w:r>
        <w:rPr>
          <w:color w:val="3F3A42"/>
          <w:sz w:val="23"/>
          <w:szCs w:val="23"/>
        </w:rPr>
        <w:t>pokud používáme funkci často, vyplatí si udržovat ukazatel na tento globálně nejmenší kořen</w:t>
      </w:r>
      <w:r w:rsidR="00B23B0D">
        <w:rPr>
          <w:color w:val="3F3A42"/>
          <w:sz w:val="23"/>
          <w:szCs w:val="23"/>
        </w:rPr>
        <w:t xml:space="preserve"> – O(</w:t>
      </w:r>
      <w:r w:rsidR="0071674F">
        <w:rPr>
          <w:color w:val="3F3A42"/>
          <w:sz w:val="23"/>
          <w:szCs w:val="23"/>
        </w:rPr>
        <w:t>1)</w:t>
      </w:r>
    </w:p>
    <w:p w14:paraId="00000036" w14:textId="77777777" w:rsidR="0033310C" w:rsidRDefault="0033310C">
      <w:pPr>
        <w:rPr>
          <w:color w:val="3F3A42"/>
          <w:sz w:val="23"/>
          <w:szCs w:val="23"/>
          <w:highlight w:val="white"/>
        </w:rPr>
      </w:pPr>
    </w:p>
    <w:p w14:paraId="00000037" w14:textId="3E98A07C" w:rsidR="0033310C" w:rsidRDefault="005D2BD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 xml:space="preserve">Sloučení dvou </w:t>
      </w:r>
      <w:r w:rsidR="0071674F">
        <w:rPr>
          <w:b/>
          <w:color w:val="3F3A42"/>
          <w:sz w:val="23"/>
          <w:szCs w:val="23"/>
          <w:highlight w:val="white"/>
        </w:rPr>
        <w:t>binom. stromů</w:t>
      </w:r>
    </w:p>
    <w:p w14:paraId="00000038" w14:textId="5CD77AE8" w:rsidR="0033310C" w:rsidRDefault="009A4FD5">
      <w:pPr>
        <w:numPr>
          <w:ilvl w:val="0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slije dohromady dva binomiální stromy stejného řádu Bi a vytvoří strom Bi+1</w:t>
      </w:r>
    </w:p>
    <w:p w14:paraId="00000039" w14:textId="32663D74" w:rsidR="0033310C" w:rsidRDefault="005D2BDD">
      <w:pPr>
        <w:numPr>
          <w:ilvl w:val="0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jeden se zavěsí pod druhý</w:t>
      </w:r>
      <w:r w:rsidR="009A4FD5">
        <w:rPr>
          <w:color w:val="3F3A42"/>
          <w:sz w:val="23"/>
          <w:szCs w:val="23"/>
          <w:highlight w:val="white"/>
        </w:rPr>
        <w:t xml:space="preserve"> jako nejpravějšího syna (podle velikosti kořene – minimový – minimum z těch kořenů bude minimum nového stromu)</w:t>
      </w:r>
    </w:p>
    <w:p w14:paraId="1750540C" w14:textId="4C7C7B18" w:rsidR="0010655B" w:rsidRDefault="0010655B">
      <w:pPr>
        <w:numPr>
          <w:ilvl w:val="0"/>
          <w:numId w:val="7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O(1)</w:t>
      </w:r>
    </w:p>
    <w:p w14:paraId="0000003A" w14:textId="77777777" w:rsidR="0033310C" w:rsidRDefault="0033310C">
      <w:pPr>
        <w:rPr>
          <w:color w:val="3F3A42"/>
          <w:sz w:val="23"/>
          <w:szCs w:val="23"/>
          <w:highlight w:val="white"/>
        </w:rPr>
      </w:pPr>
    </w:p>
    <w:p w14:paraId="0000003B" w14:textId="3032D306" w:rsidR="0033310C" w:rsidRDefault="005D2BD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Merge</w:t>
      </w:r>
      <w:r w:rsidR="00FC3374">
        <w:rPr>
          <w:b/>
          <w:color w:val="3F3A42"/>
          <w:sz w:val="23"/>
          <w:szCs w:val="23"/>
          <w:highlight w:val="white"/>
        </w:rPr>
        <w:t xml:space="preserve"> binom. hald</w:t>
      </w:r>
    </w:p>
    <w:p w14:paraId="0000003C" w14:textId="44ABE6E8" w:rsidR="0033310C" w:rsidRDefault="00F23C32">
      <w:pPr>
        <w:numPr>
          <w:ilvl w:val="0"/>
          <w:numId w:val="1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Jdeme od nejmenších binom. stromů – vždy sloučíme – slučujeme</w:t>
      </w:r>
      <w:r w:rsidR="00A65384">
        <w:rPr>
          <w:color w:val="3F3A42"/>
          <w:sz w:val="23"/>
          <w:szCs w:val="23"/>
          <w:highlight w:val="white"/>
        </w:rPr>
        <w:t>,</w:t>
      </w:r>
      <w:r>
        <w:rPr>
          <w:color w:val="3F3A42"/>
          <w:sz w:val="23"/>
          <w:szCs w:val="23"/>
          <w:highlight w:val="white"/>
        </w:rPr>
        <w:t xml:space="preserve"> dokud to nebude v</w:t>
      </w:r>
      <w:r w:rsidR="00831E0B">
        <w:rPr>
          <w:color w:val="3F3A42"/>
          <w:sz w:val="23"/>
          <w:szCs w:val="23"/>
          <w:highlight w:val="white"/>
        </w:rPr>
        <w:t> </w:t>
      </w:r>
      <w:r>
        <w:rPr>
          <w:color w:val="3F3A42"/>
          <w:sz w:val="23"/>
          <w:szCs w:val="23"/>
          <w:highlight w:val="white"/>
        </w:rPr>
        <w:t>pořádku</w:t>
      </w:r>
    </w:p>
    <w:p w14:paraId="3F50AC1D" w14:textId="5621A4F9" w:rsidR="00831E0B" w:rsidRDefault="00831E0B" w:rsidP="00831E0B">
      <w:pPr>
        <w:rPr>
          <w:color w:val="3F3A42"/>
          <w:sz w:val="23"/>
          <w:szCs w:val="23"/>
          <w:highlight w:val="white"/>
        </w:rPr>
      </w:pPr>
      <w:r w:rsidRPr="00831E0B">
        <w:rPr>
          <w:color w:val="3F3A42"/>
          <w:sz w:val="23"/>
          <w:szCs w:val="23"/>
        </w:rPr>
        <w:drawing>
          <wp:inline distT="0" distB="0" distL="0" distR="0" wp14:anchorId="748F7AAD" wp14:editId="69FD1789">
            <wp:extent cx="3735962" cy="270510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9138" cy="27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C9E8" w14:textId="6623D097" w:rsidR="00935064" w:rsidRDefault="00935064" w:rsidP="00831E0B">
      <w:pPr>
        <w:rPr>
          <w:color w:val="3F3A42"/>
          <w:sz w:val="23"/>
          <w:szCs w:val="23"/>
          <w:highlight w:val="white"/>
        </w:rPr>
      </w:pPr>
      <w:r w:rsidRPr="00935064">
        <w:rPr>
          <w:color w:val="3F3A42"/>
          <w:sz w:val="23"/>
          <w:szCs w:val="23"/>
        </w:rPr>
        <w:drawing>
          <wp:inline distT="0" distB="0" distL="0" distR="0" wp14:anchorId="07061EC7" wp14:editId="10D77DAE">
            <wp:extent cx="5630061" cy="628738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 w14:textId="77777777" w:rsidR="0033310C" w:rsidRDefault="0033310C">
      <w:pPr>
        <w:rPr>
          <w:color w:val="3F3A42"/>
          <w:sz w:val="23"/>
          <w:szCs w:val="23"/>
          <w:highlight w:val="white"/>
        </w:rPr>
      </w:pPr>
    </w:p>
    <w:p w14:paraId="0000003E" w14:textId="77777777" w:rsidR="0033310C" w:rsidRDefault="005D2BDD">
      <w:pPr>
        <w:rPr>
          <w:b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t>Přidání nového prvku do BH</w:t>
      </w:r>
    </w:p>
    <w:p w14:paraId="0000003F" w14:textId="3FBDBC2E" w:rsidR="0033310C" w:rsidRDefault="00310FD8">
      <w:pPr>
        <w:numPr>
          <w:ilvl w:val="0"/>
          <w:numId w:val="15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Vytvoříme BH s jediným prvkem a provedeme merge dvou BH</w:t>
      </w:r>
    </w:p>
    <w:p w14:paraId="6CE90E25" w14:textId="566745E8" w:rsidR="00310FD8" w:rsidRDefault="00310FD8" w:rsidP="00310FD8">
      <w:pPr>
        <w:rPr>
          <w:color w:val="3F3A42"/>
          <w:sz w:val="23"/>
          <w:szCs w:val="23"/>
          <w:highlight w:val="white"/>
        </w:rPr>
      </w:pPr>
      <w:r w:rsidRPr="00310FD8">
        <w:rPr>
          <w:color w:val="3F3A42"/>
          <w:sz w:val="23"/>
          <w:szCs w:val="23"/>
        </w:rPr>
        <w:drawing>
          <wp:inline distT="0" distB="0" distL="0" distR="0" wp14:anchorId="52F1BB8F" wp14:editId="1EB53478">
            <wp:extent cx="5563376" cy="1286054"/>
            <wp:effectExtent l="0" t="0" r="0" b="9525"/>
            <wp:docPr id="34" name="Obrázek 3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6F783D42" w:rsidR="0033310C" w:rsidRDefault="0033310C">
      <w:pPr>
        <w:rPr>
          <w:color w:val="3F3A42"/>
          <w:sz w:val="23"/>
          <w:szCs w:val="23"/>
          <w:highlight w:val="white"/>
        </w:rPr>
      </w:pPr>
    </w:p>
    <w:p w14:paraId="72D2F13A" w14:textId="0346C4DF" w:rsidR="00C47C16" w:rsidRDefault="00C47C16">
      <w:pPr>
        <w:rPr>
          <w:color w:val="3F3A42"/>
          <w:sz w:val="23"/>
          <w:szCs w:val="23"/>
          <w:highlight w:val="white"/>
        </w:rPr>
      </w:pPr>
      <w:r w:rsidRPr="00C47C16">
        <w:rPr>
          <w:b/>
          <w:bCs/>
          <w:color w:val="3F3A42"/>
          <w:sz w:val="23"/>
          <w:szCs w:val="23"/>
          <w:highlight w:val="white"/>
        </w:rPr>
        <w:t>BHBuild</w:t>
      </w:r>
      <w:r>
        <w:rPr>
          <w:color w:val="3F3A42"/>
          <w:sz w:val="23"/>
          <w:szCs w:val="23"/>
          <w:highlight w:val="white"/>
        </w:rPr>
        <w:t xml:space="preserve"> – n krát po sobě BHInsert – O(n)</w:t>
      </w:r>
    </w:p>
    <w:p w14:paraId="00000042" w14:textId="4D48FD53" w:rsidR="0033310C" w:rsidRDefault="00C47C16" w:rsidP="00C47C16">
      <w:pPr>
        <w:rPr>
          <w:bCs/>
          <w:color w:val="3F3A42"/>
          <w:sz w:val="23"/>
          <w:szCs w:val="23"/>
          <w:highlight w:val="white"/>
        </w:rPr>
      </w:pPr>
      <w:r>
        <w:rPr>
          <w:b/>
          <w:color w:val="3F3A42"/>
          <w:sz w:val="23"/>
          <w:szCs w:val="23"/>
          <w:highlight w:val="white"/>
        </w:rPr>
        <w:lastRenderedPageBreak/>
        <w:t xml:space="preserve">ExtractMin </w:t>
      </w:r>
    </w:p>
    <w:p w14:paraId="042B297B" w14:textId="64BCF180" w:rsidR="00FB4712" w:rsidRPr="00FB4712" w:rsidRDefault="00FB4712" w:rsidP="00FB4712">
      <w:pPr>
        <w:pStyle w:val="Odstavecseseznamem"/>
        <w:numPr>
          <w:ilvl w:val="0"/>
          <w:numId w:val="21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Najdeme v BH H strom T, jehož kořen je minimum</w:t>
      </w:r>
    </w:p>
    <w:p w14:paraId="609E0AE8" w14:textId="3F89B40F" w:rsidR="00FB4712" w:rsidRPr="00FB4712" w:rsidRDefault="00FB4712" w:rsidP="00FB4712">
      <w:pPr>
        <w:pStyle w:val="Odstavecseseznamem"/>
        <w:numPr>
          <w:ilvl w:val="0"/>
          <w:numId w:val="21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Odpojíme tento strom T z BH H</w:t>
      </w:r>
    </w:p>
    <w:p w14:paraId="20CD8742" w14:textId="3CEB4C06" w:rsidR="00FB4712" w:rsidRPr="00FB4712" w:rsidRDefault="00FB4712" w:rsidP="00FB4712">
      <w:pPr>
        <w:pStyle w:val="Odstavecseseznamem"/>
        <w:numPr>
          <w:ilvl w:val="0"/>
          <w:numId w:val="21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Odtrhneme z T jeho kořen</w:t>
      </w:r>
    </w:p>
    <w:p w14:paraId="29D065C3" w14:textId="6E31EA7F" w:rsidR="00FB4712" w:rsidRPr="00FB4712" w:rsidRDefault="00FB4712" w:rsidP="00FB4712">
      <w:pPr>
        <w:pStyle w:val="Odstavecseseznamem"/>
        <w:numPr>
          <w:ilvl w:val="0"/>
          <w:numId w:val="21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Z jeho synů vytvoříme novou BH</w:t>
      </w:r>
    </w:p>
    <w:p w14:paraId="0BFE05C6" w14:textId="4E01F53F" w:rsidR="00FB4712" w:rsidRPr="004409A6" w:rsidRDefault="00FB4712" w:rsidP="00FB4712">
      <w:pPr>
        <w:pStyle w:val="Odstavecseseznamem"/>
        <w:numPr>
          <w:ilvl w:val="0"/>
          <w:numId w:val="21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Zmergujeme do původní BH</w:t>
      </w:r>
    </w:p>
    <w:p w14:paraId="3C2A54F1" w14:textId="56604AC9" w:rsidR="004409A6" w:rsidRPr="00FB4712" w:rsidRDefault="004409A6" w:rsidP="00FB4712">
      <w:pPr>
        <w:pStyle w:val="Odstavecseseznamem"/>
        <w:numPr>
          <w:ilvl w:val="0"/>
          <w:numId w:val="21"/>
        </w:numPr>
        <w:rPr>
          <w:b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Časová složitost je O(</w:t>
      </w:r>
      <w:r w:rsidRPr="004409A6">
        <w:rPr>
          <w:bCs/>
          <w:i/>
          <w:iCs/>
          <w:color w:val="3F3A42"/>
          <w:sz w:val="23"/>
          <w:szCs w:val="23"/>
          <w:highlight w:val="white"/>
        </w:rPr>
        <w:t>logn</w:t>
      </w:r>
      <w:r>
        <w:rPr>
          <w:bCs/>
          <w:color w:val="3F3A42"/>
          <w:sz w:val="23"/>
          <w:szCs w:val="23"/>
          <w:highlight w:val="white"/>
        </w:rPr>
        <w:t>)</w:t>
      </w:r>
    </w:p>
    <w:p w14:paraId="00000043" w14:textId="77777777" w:rsidR="0033310C" w:rsidRDefault="0033310C">
      <w:pPr>
        <w:rPr>
          <w:color w:val="3F3A42"/>
          <w:sz w:val="23"/>
          <w:szCs w:val="23"/>
          <w:highlight w:val="white"/>
        </w:rPr>
      </w:pPr>
    </w:p>
    <w:p w14:paraId="00000044" w14:textId="2245EBEA" w:rsidR="0033310C" w:rsidRDefault="0033310C">
      <w:pPr>
        <w:rPr>
          <w:color w:val="3F3A42"/>
          <w:sz w:val="23"/>
          <w:szCs w:val="23"/>
          <w:highlight w:val="white"/>
        </w:rPr>
      </w:pPr>
    </w:p>
    <w:p w14:paraId="00000045" w14:textId="52D43020" w:rsidR="0033310C" w:rsidRDefault="005D2BDD" w:rsidP="00344CFC">
      <w:pPr>
        <w:pStyle w:val="Nadpis3"/>
      </w:pPr>
      <w:bookmarkStart w:id="2" w:name="_46ziudji52hv" w:colFirst="0" w:colLast="0"/>
      <w:bookmarkEnd w:id="2"/>
      <w:r w:rsidRPr="00344CFC">
        <w:t>Vyhledávací stromy a vyvažování</w:t>
      </w:r>
    </w:p>
    <w:p w14:paraId="00000046" w14:textId="18715AE4" w:rsidR="0033310C" w:rsidRPr="0012039D" w:rsidRDefault="009F727E">
      <w:r w:rsidRPr="009F727E">
        <w:drawing>
          <wp:anchor distT="0" distB="0" distL="114300" distR="114300" simplePos="0" relativeHeight="251664384" behindDoc="1" locked="0" layoutInCell="1" allowOverlap="1" wp14:anchorId="2B26F4C2" wp14:editId="2A855AD0">
            <wp:simplePos x="0" y="0"/>
            <wp:positionH relativeFrom="page">
              <wp:align>right</wp:align>
            </wp:positionH>
            <wp:positionV relativeFrom="paragraph">
              <wp:posOffset>75565</wp:posOffset>
            </wp:positionV>
            <wp:extent cx="244284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92" y="21455"/>
                <wp:lineTo x="21392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27E">
        <w:drawing>
          <wp:inline distT="0" distB="0" distL="0" distR="0" wp14:anchorId="3A6D073D" wp14:editId="40909FC4">
            <wp:extent cx="4045527" cy="1981200"/>
            <wp:effectExtent l="0" t="0" r="0" b="0"/>
            <wp:docPr id="35" name="Obrázek 3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ek 35" descr="Obsah obrázku text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749" cy="19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33310C" w:rsidRDefault="005D2BDD" w:rsidP="0012039D">
      <w:pPr>
        <w:pStyle w:val="Nadpis4"/>
      </w:pPr>
      <w:r>
        <w:t>BVS</w:t>
      </w:r>
    </w:p>
    <w:p w14:paraId="00000048" w14:textId="3FD90AD4" w:rsidR="0033310C" w:rsidRDefault="005D2BDD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1689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13791" w14:textId="46942E4A" w:rsidR="0012039D" w:rsidRDefault="0012039D">
      <w:pPr>
        <w:rPr>
          <w:b/>
        </w:rPr>
      </w:pPr>
      <w:r>
        <w:rPr>
          <w:b/>
        </w:rPr>
        <w:t>Operace</w:t>
      </w:r>
    </w:p>
    <w:p w14:paraId="3DC0B170" w14:textId="77777777" w:rsidR="00071BC7" w:rsidRDefault="00071BC7">
      <w:pPr>
        <w:rPr>
          <w:b/>
        </w:rPr>
      </w:pPr>
    </w:p>
    <w:p w14:paraId="3E5F1C1F" w14:textId="77777777" w:rsidR="00222C03" w:rsidRPr="00071BC7" w:rsidRDefault="0012039D" w:rsidP="00071BC7">
      <w:pPr>
        <w:rPr>
          <w:b/>
        </w:rPr>
      </w:pPr>
      <w:r w:rsidRPr="00071BC7">
        <w:rPr>
          <w:b/>
        </w:rPr>
        <w:t>BVSShow(v)</w:t>
      </w:r>
      <w:r w:rsidRPr="00071BC7">
        <w:rPr>
          <w:bCs/>
        </w:rPr>
        <w:t xml:space="preserve"> – vypiš vzestupně uspořádanou posloupnost klíčů všech vrcholů T(v)</w:t>
      </w:r>
    </w:p>
    <w:p w14:paraId="2910A2A4" w14:textId="1498867B" w:rsidR="0012039D" w:rsidRPr="00B066E7" w:rsidRDefault="00222C03" w:rsidP="00071BC7">
      <w:pPr>
        <w:pStyle w:val="Odstavecseseznamem"/>
        <w:numPr>
          <w:ilvl w:val="0"/>
          <w:numId w:val="22"/>
        </w:numPr>
        <w:rPr>
          <w:b/>
        </w:rPr>
      </w:pPr>
      <w:r>
        <w:rPr>
          <w:bCs/>
        </w:rPr>
        <w:t>O(|T(v)|)</w:t>
      </w:r>
      <w:r>
        <w:rPr>
          <w:bCs/>
        </w:rPr>
        <w:br/>
      </w:r>
      <w:r w:rsidRPr="00222C03">
        <w:rPr>
          <w:b/>
        </w:rPr>
        <w:drawing>
          <wp:inline distT="0" distB="0" distL="0" distR="0" wp14:anchorId="6784DFE9" wp14:editId="6F8EE514">
            <wp:extent cx="5534797" cy="1247949"/>
            <wp:effectExtent l="0" t="0" r="8890" b="9525"/>
            <wp:docPr id="37" name="Obrázek 3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ek 37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001" w14:textId="77777777" w:rsidR="00071BC7" w:rsidRDefault="00071BC7" w:rsidP="00071BC7">
      <w:pPr>
        <w:rPr>
          <w:b/>
        </w:rPr>
      </w:pPr>
    </w:p>
    <w:p w14:paraId="206D5F39" w14:textId="77777777" w:rsidR="00071BC7" w:rsidRDefault="00071BC7" w:rsidP="00071BC7">
      <w:pPr>
        <w:rPr>
          <w:b/>
        </w:rPr>
      </w:pPr>
    </w:p>
    <w:p w14:paraId="3A6BDA6D" w14:textId="49D58C1F" w:rsidR="00B066E7" w:rsidRPr="00071BC7" w:rsidRDefault="00B066E7" w:rsidP="00071BC7">
      <w:pPr>
        <w:rPr>
          <w:b/>
        </w:rPr>
      </w:pPr>
      <w:r w:rsidRPr="00071BC7">
        <w:rPr>
          <w:b/>
        </w:rPr>
        <w:lastRenderedPageBreak/>
        <w:t>BVSMin(v)</w:t>
      </w:r>
      <w:r w:rsidRPr="00071BC7">
        <w:rPr>
          <w:bCs/>
        </w:rPr>
        <w:t xml:space="preserve"> – vrať vrchol obsahující minimální klíč v T(v)</w:t>
      </w:r>
    </w:p>
    <w:p w14:paraId="7779BA1D" w14:textId="4B579602" w:rsidR="00B066E7" w:rsidRDefault="00071BC7" w:rsidP="00071BC7">
      <w:pPr>
        <w:pStyle w:val="Odstavecseseznamem"/>
        <w:numPr>
          <w:ilvl w:val="0"/>
          <w:numId w:val="22"/>
        </w:numPr>
        <w:rPr>
          <w:b/>
        </w:rPr>
      </w:pPr>
      <w:r w:rsidRPr="00071BC7">
        <w:rPr>
          <w:b/>
        </w:rPr>
        <w:drawing>
          <wp:inline distT="0" distB="0" distL="0" distR="0" wp14:anchorId="4678CF6F" wp14:editId="23BAABA5">
            <wp:extent cx="5468113" cy="1257475"/>
            <wp:effectExtent l="0" t="0" r="0" b="0"/>
            <wp:docPr id="38" name="Obrázek 3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ek 38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A5FC" w14:textId="552CA3E8" w:rsidR="00071BC7" w:rsidRDefault="00071BC7" w:rsidP="00071BC7">
      <w:pPr>
        <w:pStyle w:val="Odstavecseseznamem"/>
        <w:numPr>
          <w:ilvl w:val="0"/>
          <w:numId w:val="22"/>
        </w:numPr>
        <w:rPr>
          <w:b/>
        </w:rPr>
      </w:pPr>
      <w:r w:rsidRPr="00071BC7">
        <w:rPr>
          <w:b/>
        </w:rPr>
        <w:drawing>
          <wp:inline distT="0" distB="0" distL="0" distR="0" wp14:anchorId="024A2C75" wp14:editId="72983B6C">
            <wp:extent cx="5534797" cy="819264"/>
            <wp:effectExtent l="0" t="0" r="8890" b="0"/>
            <wp:docPr id="39" name="Obrázek 3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ek 39" descr="Obsah obrázku text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EDFF" w14:textId="7AD1C588" w:rsidR="00071BC7" w:rsidRDefault="00071BC7" w:rsidP="00071BC7">
      <w:pPr>
        <w:rPr>
          <w:b/>
        </w:rPr>
      </w:pPr>
    </w:p>
    <w:p w14:paraId="5C93EEB6" w14:textId="577DD7C6" w:rsidR="00071BC7" w:rsidRDefault="00071BC7" w:rsidP="00071BC7">
      <w:pPr>
        <w:rPr>
          <w:bCs/>
        </w:rPr>
      </w:pPr>
      <w:r>
        <w:rPr>
          <w:b/>
        </w:rPr>
        <w:t>BVSPred (v, w)</w:t>
      </w:r>
      <w:r>
        <w:rPr>
          <w:bCs/>
        </w:rPr>
        <w:t xml:space="preserve"> – vrátí předchůdce</w:t>
      </w:r>
    </w:p>
    <w:p w14:paraId="11CBA39E" w14:textId="57AE39D7" w:rsidR="00071BC7" w:rsidRDefault="00B41226" w:rsidP="00071BC7">
      <w:pPr>
        <w:rPr>
          <w:bCs/>
        </w:rPr>
      </w:pPr>
      <w:r w:rsidRPr="00B41226">
        <w:rPr>
          <w:bCs/>
        </w:rPr>
        <w:drawing>
          <wp:inline distT="0" distB="0" distL="0" distR="0" wp14:anchorId="1E1442ED" wp14:editId="57D9C02C">
            <wp:extent cx="4962525" cy="2154669"/>
            <wp:effectExtent l="0" t="0" r="0" b="0"/>
            <wp:docPr id="40" name="Obrázek 4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ek 40" descr="Obsah obrázku text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8548" cy="21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CF7C" w14:textId="767F6683" w:rsidR="00B41226" w:rsidRPr="00071BC7" w:rsidRDefault="00B41226" w:rsidP="00071BC7">
      <w:pPr>
        <w:rPr>
          <w:bCs/>
        </w:rPr>
      </w:pPr>
      <w:r w:rsidRPr="00B41226">
        <w:rPr>
          <w:bCs/>
        </w:rPr>
        <w:drawing>
          <wp:inline distT="0" distB="0" distL="0" distR="0" wp14:anchorId="108C9439" wp14:editId="6434060C">
            <wp:extent cx="4701291" cy="1485900"/>
            <wp:effectExtent l="0" t="0" r="4445" b="0"/>
            <wp:docPr id="41" name="Obrázek 4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ázek 41" descr="Obsah obrázku text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20" cy="14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7951" w14:textId="588D4AE8" w:rsidR="00B066E7" w:rsidRDefault="00B066E7" w:rsidP="00B066E7">
      <w:pPr>
        <w:rPr>
          <w:b/>
        </w:rPr>
      </w:pPr>
    </w:p>
    <w:p w14:paraId="3F7F98FF" w14:textId="4D39622A" w:rsidR="00EB6D64" w:rsidRDefault="00EB6D64" w:rsidP="00B066E7">
      <w:pPr>
        <w:rPr>
          <w:bCs/>
        </w:rPr>
      </w:pPr>
      <w:r>
        <w:rPr>
          <w:b/>
        </w:rPr>
        <w:t xml:space="preserve">BVSFind (v, x) </w:t>
      </w:r>
      <w:r>
        <w:rPr>
          <w:bCs/>
        </w:rPr>
        <w:t xml:space="preserve">– vrať vrchol v T(v) s klíčem </w:t>
      </w:r>
      <w:r>
        <w:rPr>
          <w:bCs/>
          <w:i/>
          <w:iCs/>
        </w:rPr>
        <w:t>x</w:t>
      </w:r>
      <w:r>
        <w:rPr>
          <w:bCs/>
        </w:rPr>
        <w:t>, pokud takový existuje</w:t>
      </w:r>
    </w:p>
    <w:p w14:paraId="2D77BA01" w14:textId="2617626E" w:rsidR="00A151F8" w:rsidRPr="00EB6D64" w:rsidRDefault="00A151F8" w:rsidP="00B066E7">
      <w:pPr>
        <w:rPr>
          <w:bCs/>
        </w:rPr>
      </w:pPr>
      <w:r w:rsidRPr="00A151F8">
        <w:rPr>
          <w:bCs/>
        </w:rPr>
        <w:drawing>
          <wp:inline distT="0" distB="0" distL="0" distR="0" wp14:anchorId="6A27D4AC" wp14:editId="707A3FDF">
            <wp:extent cx="3952875" cy="926881"/>
            <wp:effectExtent l="0" t="0" r="0" b="6985"/>
            <wp:docPr id="42" name="Obrázek 4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6876" cy="93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9961" w14:textId="4B96F3F2" w:rsidR="00B066E7" w:rsidRDefault="00B066E7" w:rsidP="00B066E7">
      <w:pPr>
        <w:rPr>
          <w:b/>
        </w:rPr>
      </w:pPr>
    </w:p>
    <w:p w14:paraId="79196E0B" w14:textId="5F9F81BF" w:rsidR="0039609A" w:rsidRDefault="0039609A" w:rsidP="00B066E7">
      <w:pPr>
        <w:rPr>
          <w:b/>
        </w:rPr>
      </w:pPr>
    </w:p>
    <w:p w14:paraId="05417001" w14:textId="3A729441" w:rsidR="0039609A" w:rsidRDefault="0039609A" w:rsidP="00B066E7">
      <w:pPr>
        <w:rPr>
          <w:b/>
        </w:rPr>
      </w:pPr>
    </w:p>
    <w:p w14:paraId="58AE5CCD" w14:textId="342B007C" w:rsidR="0039609A" w:rsidRDefault="0039609A" w:rsidP="00B066E7">
      <w:pPr>
        <w:rPr>
          <w:b/>
        </w:rPr>
      </w:pPr>
    </w:p>
    <w:p w14:paraId="70BE70FB" w14:textId="55014884" w:rsidR="0039609A" w:rsidRDefault="0039609A" w:rsidP="00B066E7">
      <w:pPr>
        <w:rPr>
          <w:b/>
        </w:rPr>
      </w:pPr>
    </w:p>
    <w:p w14:paraId="2D47C932" w14:textId="77777777" w:rsidR="0039609A" w:rsidRDefault="0039609A" w:rsidP="00B066E7">
      <w:pPr>
        <w:rPr>
          <w:b/>
        </w:rPr>
      </w:pPr>
    </w:p>
    <w:p w14:paraId="1F71D02F" w14:textId="74FC08A1" w:rsidR="00B066E7" w:rsidRPr="0051128A" w:rsidRDefault="0051128A" w:rsidP="00B066E7">
      <w:pPr>
        <w:rPr>
          <w:bCs/>
        </w:rPr>
      </w:pPr>
      <w:r>
        <w:rPr>
          <w:b/>
        </w:rPr>
        <w:lastRenderedPageBreak/>
        <w:t xml:space="preserve">BVSInsert(v, x) </w:t>
      </w:r>
      <w:r>
        <w:rPr>
          <w:bCs/>
        </w:rPr>
        <w:t>– vlož prvek do T(v) s klíčem x</w:t>
      </w:r>
    </w:p>
    <w:p w14:paraId="499044D0" w14:textId="063B2588" w:rsidR="00B066E7" w:rsidRDefault="0039609A" w:rsidP="00B066E7">
      <w:pPr>
        <w:rPr>
          <w:b/>
        </w:rPr>
      </w:pPr>
      <w:r w:rsidRPr="0039609A">
        <w:rPr>
          <w:b/>
        </w:rPr>
        <w:drawing>
          <wp:inline distT="0" distB="0" distL="0" distR="0" wp14:anchorId="76F60B49" wp14:editId="3A1D020B">
            <wp:extent cx="4355505" cy="1704975"/>
            <wp:effectExtent l="0" t="0" r="6985" b="0"/>
            <wp:docPr id="44" name="Obrázek 4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ek 44" descr="Obsah obrázku text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8570" cy="17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46C" w14:textId="64B5D7CC" w:rsidR="00E53EF9" w:rsidRDefault="00E53EF9" w:rsidP="00B066E7">
      <w:pPr>
        <w:rPr>
          <w:b/>
        </w:rPr>
      </w:pPr>
      <w:r>
        <w:rPr>
          <w:b/>
        </w:rPr>
        <w:tab/>
        <w:t>Předpokládáme unikátní klíče</w:t>
      </w:r>
    </w:p>
    <w:p w14:paraId="036E34CD" w14:textId="39FEAED3" w:rsidR="00B066E7" w:rsidRDefault="00B066E7" w:rsidP="00B066E7">
      <w:pPr>
        <w:rPr>
          <w:b/>
        </w:rPr>
      </w:pPr>
    </w:p>
    <w:p w14:paraId="7A85BA1A" w14:textId="2AA777D9" w:rsidR="00460B0A" w:rsidRDefault="00460B0A" w:rsidP="00B066E7">
      <w:pPr>
        <w:rPr>
          <w:bCs/>
        </w:rPr>
      </w:pPr>
      <w:r>
        <w:rPr>
          <w:b/>
        </w:rPr>
        <w:t xml:space="preserve">BVSDelete(v, x) </w:t>
      </w:r>
      <w:r>
        <w:rPr>
          <w:bCs/>
        </w:rPr>
        <w:t>– Odstraň z T(v) vrchol s klíčem x, pokud takový existuje</w:t>
      </w:r>
    </w:p>
    <w:p w14:paraId="75AD7CE5" w14:textId="1461196B" w:rsidR="008A2914" w:rsidRDefault="008A2914" w:rsidP="008A2914">
      <w:pPr>
        <w:pStyle w:val="Odstavecseseznamem"/>
        <w:numPr>
          <w:ilvl w:val="0"/>
          <w:numId w:val="23"/>
        </w:numPr>
        <w:rPr>
          <w:bCs/>
        </w:rPr>
      </w:pPr>
      <w:r>
        <w:rPr>
          <w:bCs/>
        </w:rPr>
        <w:t>Nejprve nalezneme vrchol s klíčem, který chceme smazat</w:t>
      </w:r>
    </w:p>
    <w:p w14:paraId="6C18D5EA" w14:textId="1BAE4547" w:rsidR="008A2914" w:rsidRDefault="008A2914" w:rsidP="008A2914">
      <w:pPr>
        <w:pStyle w:val="Odstavecseseznamem"/>
        <w:numPr>
          <w:ilvl w:val="0"/>
          <w:numId w:val="23"/>
        </w:numPr>
        <w:rPr>
          <w:bCs/>
        </w:rPr>
      </w:pPr>
      <w:r>
        <w:rPr>
          <w:bCs/>
        </w:rPr>
        <w:t>Při mazání může nastat několik situací</w:t>
      </w:r>
    </w:p>
    <w:p w14:paraId="07A4704A" w14:textId="366F2DA6" w:rsidR="0024092C" w:rsidRPr="0024092C" w:rsidRDefault="0024092C" w:rsidP="0024092C">
      <w:pPr>
        <w:pStyle w:val="Odstavecseseznamem"/>
        <w:numPr>
          <w:ilvl w:val="1"/>
          <w:numId w:val="23"/>
        </w:numPr>
        <w:rPr>
          <w:bCs/>
        </w:rPr>
      </w:pPr>
      <w:r>
        <w:t>Pokud takový vrchol neexistuje, necháme strom beze změny.</w:t>
      </w:r>
    </w:p>
    <w:p w14:paraId="623717B6" w14:textId="1AE7B811" w:rsidR="0024092C" w:rsidRPr="0024092C" w:rsidRDefault="0024092C" w:rsidP="0024092C">
      <w:pPr>
        <w:pStyle w:val="Odstavecseseznamem"/>
        <w:numPr>
          <w:ilvl w:val="1"/>
          <w:numId w:val="23"/>
        </w:numPr>
        <w:rPr>
          <w:bCs/>
        </w:rPr>
      </w:pPr>
      <w:r>
        <w:t xml:space="preserve">Jinak, pokud je nalezený vrchol </w:t>
      </w:r>
      <w:r w:rsidRPr="0024092C">
        <w:rPr>
          <w:b/>
          <w:bCs/>
        </w:rPr>
        <w:t>listem</w:t>
      </w:r>
      <w:r>
        <w:t>, odtrhneme ho od stromu.</w:t>
      </w:r>
    </w:p>
    <w:p w14:paraId="468D2F41" w14:textId="73D0525C" w:rsidR="0024092C" w:rsidRPr="00941E31" w:rsidRDefault="0024092C" w:rsidP="0024092C">
      <w:pPr>
        <w:pStyle w:val="Odstavecseseznamem"/>
        <w:numPr>
          <w:ilvl w:val="1"/>
          <w:numId w:val="23"/>
        </w:numPr>
        <w:rPr>
          <w:bCs/>
        </w:rPr>
      </w:pPr>
      <w:r>
        <w:t xml:space="preserve">Má-li nalezený vrchol </w:t>
      </w:r>
      <w:r w:rsidRPr="0024092C">
        <w:rPr>
          <w:b/>
          <w:bCs/>
        </w:rPr>
        <w:t>jednoho syna</w:t>
      </w:r>
      <w:r>
        <w:t>, nahradíme ho tímto synem</w:t>
      </w:r>
      <w:r w:rsidR="00941E31">
        <w:br/>
      </w:r>
      <w:r w:rsidR="00941E31" w:rsidRPr="00941E31">
        <w:rPr>
          <w:bCs/>
        </w:rPr>
        <w:drawing>
          <wp:inline distT="0" distB="0" distL="0" distR="0" wp14:anchorId="19F48F5B" wp14:editId="4D5DB19C">
            <wp:extent cx="3372458" cy="1228725"/>
            <wp:effectExtent l="0" t="0" r="0" b="0"/>
            <wp:docPr id="45" name="Obrázek 45" descr="Obsah obrázku hodinky, nůžky, kompa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ek 45" descr="Obsah obrázku hodinky, nůžky, kompas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7402" cy="12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C33E" w14:textId="35BCE148" w:rsidR="00941E31" w:rsidRDefault="00941E31" w:rsidP="0024092C">
      <w:pPr>
        <w:pStyle w:val="Odstavecseseznamem"/>
        <w:numPr>
          <w:ilvl w:val="1"/>
          <w:numId w:val="23"/>
        </w:numPr>
        <w:rPr>
          <w:bCs/>
        </w:rPr>
      </w:pPr>
      <w:r>
        <w:rPr>
          <w:bCs/>
        </w:rPr>
        <w:t xml:space="preserve">Pokud má </w:t>
      </w:r>
      <w:r w:rsidRPr="00941E31">
        <w:rPr>
          <w:b/>
        </w:rPr>
        <w:t>dva syny</w:t>
      </w:r>
    </w:p>
    <w:p w14:paraId="2A1B4772" w14:textId="49E48C16" w:rsidR="00941E31" w:rsidRDefault="00941E31" w:rsidP="00941E31">
      <w:pPr>
        <w:pStyle w:val="Odstavecseseznamem"/>
        <w:numPr>
          <w:ilvl w:val="2"/>
          <w:numId w:val="23"/>
        </w:numPr>
        <w:rPr>
          <w:bCs/>
        </w:rPr>
      </w:pPr>
      <w:r>
        <w:rPr>
          <w:bCs/>
        </w:rPr>
        <w:t>Nemůžeme odstranit přímo, protože by nebylo kam připojit syny</w:t>
      </w:r>
    </w:p>
    <w:p w14:paraId="5FDEF611" w14:textId="6301ADFC" w:rsidR="008907CF" w:rsidRDefault="008907CF" w:rsidP="00941E31">
      <w:pPr>
        <w:pStyle w:val="Odstavecseseznamem"/>
        <w:numPr>
          <w:ilvl w:val="2"/>
          <w:numId w:val="23"/>
        </w:numPr>
        <w:rPr>
          <w:bCs/>
        </w:rPr>
      </w:pPr>
      <w:r>
        <w:rPr>
          <w:bCs/>
        </w:rPr>
        <w:t>Nahradíme následníkem (minimum v pravém podstromu)</w:t>
      </w:r>
    </w:p>
    <w:p w14:paraId="527C7ABB" w14:textId="1FA30052" w:rsidR="008907CF" w:rsidRPr="008907CF" w:rsidRDefault="008907CF" w:rsidP="008907CF">
      <w:pPr>
        <w:rPr>
          <w:bCs/>
        </w:rPr>
      </w:pPr>
      <w:r w:rsidRPr="008907CF">
        <w:rPr>
          <w:bCs/>
        </w:rPr>
        <w:drawing>
          <wp:inline distT="0" distB="0" distL="0" distR="0" wp14:anchorId="4B500488" wp14:editId="19B2BB08">
            <wp:extent cx="4464718" cy="2324100"/>
            <wp:effectExtent l="0" t="0" r="0" b="0"/>
            <wp:docPr id="46" name="Obrázek 4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text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8600" cy="23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4A4" w14:textId="0F079F88" w:rsidR="00B066E7" w:rsidRDefault="00B066E7" w:rsidP="00B066E7">
      <w:pPr>
        <w:rPr>
          <w:b/>
        </w:rPr>
      </w:pPr>
    </w:p>
    <w:p w14:paraId="327FEA17" w14:textId="3E7CA910" w:rsidR="008907CF" w:rsidRDefault="008907CF" w:rsidP="00B066E7">
      <w:pPr>
        <w:rPr>
          <w:b/>
        </w:rPr>
      </w:pPr>
      <w:r w:rsidRPr="008907CF">
        <w:rPr>
          <w:b/>
        </w:rPr>
        <w:drawing>
          <wp:inline distT="0" distB="0" distL="0" distR="0" wp14:anchorId="4A92058D" wp14:editId="1C9FEE10">
            <wp:extent cx="4561347" cy="723900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5576" cy="7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524B" w14:textId="7BECFC04" w:rsidR="00CE305F" w:rsidRPr="00CE305F" w:rsidRDefault="00F602A1" w:rsidP="00CE305F">
      <w:pPr>
        <w:pStyle w:val="Odstavecseseznamem"/>
        <w:numPr>
          <w:ilvl w:val="0"/>
          <w:numId w:val="24"/>
        </w:numPr>
        <w:rPr>
          <w:bCs/>
        </w:rPr>
      </w:pPr>
      <w:r w:rsidRPr="00F602A1">
        <w:rPr>
          <w:bCs/>
        </w:rPr>
        <w:t>V n</w:t>
      </w:r>
      <w:r>
        <w:rPr>
          <w:bCs/>
        </w:rPr>
        <w:t>e</w:t>
      </w:r>
      <w:r w:rsidRPr="00F602A1">
        <w:rPr>
          <w:bCs/>
        </w:rPr>
        <w:t>jlepším případě</w:t>
      </w:r>
      <w:r>
        <w:rPr>
          <w:bCs/>
        </w:rPr>
        <w:t xml:space="preserve"> logn</w:t>
      </w:r>
    </w:p>
    <w:p w14:paraId="277A063B" w14:textId="1646C8C2" w:rsidR="00CE305F" w:rsidRDefault="00CE305F" w:rsidP="00CE305F">
      <w:pPr>
        <w:ind w:left="360"/>
        <w:rPr>
          <w:color w:val="3F3A42"/>
          <w:sz w:val="23"/>
          <w:szCs w:val="23"/>
          <w:highlight w:val="white"/>
        </w:rPr>
      </w:pPr>
      <w:r w:rsidRPr="00CE305F">
        <w:rPr>
          <w:color w:val="3F3A42"/>
          <w:sz w:val="23"/>
          <w:szCs w:val="23"/>
        </w:rPr>
        <w:lastRenderedPageBreak/>
        <w:drawing>
          <wp:inline distT="0" distB="0" distL="0" distR="0" wp14:anchorId="54B77F89" wp14:editId="1EA484D6">
            <wp:extent cx="5582429" cy="876422"/>
            <wp:effectExtent l="0" t="0" r="0" b="0"/>
            <wp:docPr id="48" name="Obrázek 4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8089" w14:textId="5898D48C" w:rsidR="00C354D7" w:rsidRDefault="00C354D7" w:rsidP="00CE305F">
      <w:pPr>
        <w:ind w:left="360"/>
        <w:rPr>
          <w:color w:val="3F3A42"/>
          <w:sz w:val="23"/>
          <w:szCs w:val="23"/>
          <w:highlight w:val="white"/>
        </w:rPr>
      </w:pPr>
      <w:r w:rsidRPr="00C354D7">
        <w:rPr>
          <w:color w:val="3F3A42"/>
          <w:sz w:val="23"/>
          <w:szCs w:val="23"/>
        </w:rPr>
        <w:drawing>
          <wp:inline distT="0" distB="0" distL="0" distR="0" wp14:anchorId="61FAB208" wp14:editId="698CC61A">
            <wp:extent cx="5582429" cy="1076475"/>
            <wp:effectExtent l="0" t="0" r="0" b="9525"/>
            <wp:docPr id="49" name="Obrázek 4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ek 49" descr="Obsah obrázku text&#10;&#10;Popis byl vytvořen automaticky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D76C" w14:textId="6579C0AF" w:rsidR="00C354D7" w:rsidRDefault="00C354D7" w:rsidP="00CE305F">
      <w:pPr>
        <w:ind w:left="360"/>
        <w:rPr>
          <w:color w:val="3F3A42"/>
          <w:sz w:val="23"/>
          <w:szCs w:val="23"/>
          <w:highlight w:val="white"/>
        </w:rPr>
      </w:pPr>
      <w:r w:rsidRPr="00C354D7">
        <w:rPr>
          <w:color w:val="3F3A42"/>
          <w:sz w:val="23"/>
          <w:szCs w:val="23"/>
        </w:rPr>
        <w:drawing>
          <wp:inline distT="0" distB="0" distL="0" distR="0" wp14:anchorId="0AE1EA1F" wp14:editId="17DF53FF">
            <wp:extent cx="5620534" cy="1333686"/>
            <wp:effectExtent l="0" t="0" r="0" b="0"/>
            <wp:docPr id="50" name="Obrázek 5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 descr="Obsah obrázku text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B" w14:textId="25DCECED" w:rsidR="0033310C" w:rsidRDefault="005D2BDD">
      <w:pPr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vložení: na vhodné místo, aby splňoval podmínky</w:t>
      </w:r>
    </w:p>
    <w:p w14:paraId="0000004C" w14:textId="77777777" w:rsidR="0033310C" w:rsidRDefault="005D2BDD">
      <w:pPr>
        <w:numPr>
          <w:ilvl w:val="0"/>
          <w:numId w:val="16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odstranění: 1 syn = přepojení svého syna na svého otce </w:t>
      </w:r>
    </w:p>
    <w:p w14:paraId="0000004D" w14:textId="77777777" w:rsidR="0033310C" w:rsidRDefault="005D2BDD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ab/>
      </w:r>
      <w:r>
        <w:rPr>
          <w:color w:val="3F3A42"/>
          <w:sz w:val="23"/>
          <w:szCs w:val="23"/>
          <w:highlight w:val="white"/>
        </w:rPr>
        <w:tab/>
        <w:t xml:space="preserve">        2 synové = nalezení svého předchůdce (nejpravější klíč levého</w:t>
      </w:r>
    </w:p>
    <w:p w14:paraId="0000004E" w14:textId="77777777" w:rsidR="0033310C" w:rsidRDefault="005D2BDD">
      <w:pPr>
        <w:ind w:left="2880" w:firstLine="720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 podstromu)</w:t>
      </w:r>
    </w:p>
    <w:p w14:paraId="0000004F" w14:textId="77777777" w:rsidR="0033310C" w:rsidRDefault="0033310C">
      <w:pPr>
        <w:rPr>
          <w:color w:val="3F3A42"/>
          <w:sz w:val="23"/>
          <w:szCs w:val="23"/>
          <w:highlight w:val="white"/>
        </w:rPr>
      </w:pPr>
    </w:p>
    <w:p w14:paraId="00000050" w14:textId="7CCA8836" w:rsidR="0033310C" w:rsidRDefault="005D2BDD" w:rsidP="005F14C6">
      <w:pPr>
        <w:pStyle w:val="Nadpis4"/>
        <w:rPr>
          <w:highlight w:val="white"/>
        </w:rPr>
      </w:pPr>
      <w:r>
        <w:rPr>
          <w:highlight w:val="white"/>
        </w:rPr>
        <w:t>AVL</w:t>
      </w:r>
    </w:p>
    <w:p w14:paraId="00D87423" w14:textId="712202DD" w:rsidR="005F14C6" w:rsidRDefault="005F14C6" w:rsidP="005F14C6">
      <w:pPr>
        <w:rPr>
          <w:highlight w:val="white"/>
        </w:rPr>
      </w:pPr>
      <w:r w:rsidRPr="005F14C6">
        <w:drawing>
          <wp:inline distT="0" distB="0" distL="0" distR="0" wp14:anchorId="013CB916" wp14:editId="1DCD8989">
            <wp:extent cx="4516063" cy="847725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1541" cy="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DE08" w14:textId="67F9F395" w:rsidR="005F14C6" w:rsidRDefault="00BE632B" w:rsidP="005F14C6">
      <w:pPr>
        <w:rPr>
          <w:highlight w:val="white"/>
        </w:rPr>
      </w:pPr>
      <w:r>
        <w:rPr>
          <w:highlight w:val="white"/>
        </w:rPr>
        <w:t>h</w:t>
      </w:r>
      <w:r w:rsidR="005F14C6">
        <w:rPr>
          <w:highlight w:val="white"/>
        </w:rPr>
        <w:t xml:space="preserve"> – hloubka podstromu</w:t>
      </w:r>
    </w:p>
    <w:p w14:paraId="7B02957C" w14:textId="1F3D6C7B" w:rsidR="00BE632B" w:rsidRDefault="00F86244" w:rsidP="00F86244">
      <w:pPr>
        <w:rPr>
          <w:highlight w:val="white"/>
        </w:rPr>
      </w:pPr>
      <w:r w:rsidRPr="00F86244">
        <w:drawing>
          <wp:inline distT="0" distB="0" distL="0" distR="0" wp14:anchorId="704B834E" wp14:editId="351AC978">
            <wp:extent cx="4488692" cy="542925"/>
            <wp:effectExtent l="0" t="0" r="762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7038" cy="5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6F19" w14:textId="0985697C" w:rsidR="00802F37" w:rsidRDefault="00802F37" w:rsidP="00802F37">
      <w:pPr>
        <w:pStyle w:val="Odstavecseseznamem"/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>BVSShow, BVSMin, BVSPred a BVSFind nemění ani tvar ani obsah BVS – fungují stejně pro AVL stromy</w:t>
      </w:r>
    </w:p>
    <w:p w14:paraId="5DD23B5B" w14:textId="6965FF05" w:rsidR="00802F37" w:rsidRPr="00BA1E03" w:rsidRDefault="00802F37" w:rsidP="00F86244">
      <w:pPr>
        <w:pStyle w:val="Odstavecseseznamem"/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>Mění se operace pro vkládání a odstraňování</w:t>
      </w:r>
      <w:r w:rsidR="00807DE8">
        <w:rPr>
          <w:highlight w:val="white"/>
        </w:rPr>
        <w:t xml:space="preserve"> – musíme kontrolovat vyváženost</w:t>
      </w:r>
    </w:p>
    <w:p w14:paraId="00000052" w14:textId="77777777" w:rsidR="0033310C" w:rsidRPr="00BA1E03" w:rsidRDefault="005D2BDD" w:rsidP="00BA1E03">
      <w:pPr>
        <w:pStyle w:val="Odstavecseseznamem"/>
        <w:numPr>
          <w:ilvl w:val="0"/>
          <w:numId w:val="24"/>
        </w:numPr>
        <w:rPr>
          <w:highlight w:val="white"/>
        </w:rPr>
      </w:pPr>
      <w:r w:rsidRPr="00BA1E03">
        <w:rPr>
          <w:highlight w:val="white"/>
        </w:rPr>
        <w:t xml:space="preserve">v každém vrcholu </w:t>
      </w:r>
      <w:r w:rsidRPr="00BA1E03">
        <w:rPr>
          <w:i/>
          <w:highlight w:val="white"/>
        </w:rPr>
        <w:t>v</w:t>
      </w:r>
      <w:r w:rsidRPr="00BA1E03">
        <w:rPr>
          <w:highlight w:val="white"/>
        </w:rPr>
        <w:t xml:space="preserve"> je číslo </w:t>
      </w:r>
      <w:r w:rsidRPr="00BA1E03">
        <w:rPr>
          <w:rFonts w:ascii="Arial Unicode MS" w:eastAsia="Arial Unicode MS" w:hAnsi="Arial Unicode MS" w:cs="Arial Unicode MS"/>
          <w:i/>
          <w:highlight w:val="white"/>
        </w:rPr>
        <w:t>δ(v) = h(r(v)) − h(l(v))</w:t>
      </w:r>
      <w:r w:rsidRPr="00BA1E03">
        <w:rPr>
          <w:highlight w:val="white"/>
        </w:rPr>
        <w:t xml:space="preserve">, které nazveme </w:t>
      </w:r>
      <w:r w:rsidRPr="00BA1E03">
        <w:rPr>
          <w:b/>
          <w:bCs/>
          <w:highlight w:val="white"/>
        </w:rPr>
        <w:t>znaménko vrcholu</w:t>
      </w:r>
    </w:p>
    <w:p w14:paraId="00000053" w14:textId="68D99B11" w:rsidR="0033310C" w:rsidRDefault="00BA1E03">
      <w:pPr>
        <w:ind w:firstLine="720"/>
        <w:rPr>
          <w:color w:val="3F3A42"/>
          <w:sz w:val="23"/>
          <w:szCs w:val="23"/>
          <w:highlight w:val="white"/>
        </w:rPr>
      </w:pPr>
      <w:r w:rsidRPr="00BA1E03">
        <w:rPr>
          <w:color w:val="3F3A42"/>
          <w:sz w:val="23"/>
          <w:szCs w:val="23"/>
        </w:rPr>
        <w:drawing>
          <wp:inline distT="0" distB="0" distL="0" distR="0" wp14:anchorId="42C77252" wp14:editId="78798469">
            <wp:extent cx="4801270" cy="838317"/>
            <wp:effectExtent l="0" t="0" r="0" b="0"/>
            <wp:docPr id="53" name="Obrázek 5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text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CCE" w14:textId="2FF2332A" w:rsidR="00BA1E03" w:rsidRPr="00BA1E03" w:rsidRDefault="00BA1E03" w:rsidP="00BA1E03">
      <w:pPr>
        <w:pStyle w:val="Odstavecseseznamem"/>
        <w:numPr>
          <w:ilvl w:val="0"/>
          <w:numId w:val="27"/>
        </w:numPr>
        <w:rPr>
          <w:highlight w:val="white"/>
        </w:rPr>
      </w:pPr>
      <w:r w:rsidRPr="00BA1E03">
        <w:rPr>
          <w:highlight w:val="white"/>
        </w:rPr>
        <w:t>Jakmile př</w:t>
      </w:r>
      <w:r>
        <w:rPr>
          <w:highlight w:val="white"/>
        </w:rPr>
        <w:t>i</w:t>
      </w:r>
      <w:r w:rsidRPr="00BA1E03">
        <w:rPr>
          <w:highlight w:val="white"/>
        </w:rPr>
        <w:t xml:space="preserve"> kontrole narazíme na jiné </w:t>
      </w:r>
      <w:r w:rsidRPr="00BA1E03">
        <w:rPr>
          <w:rFonts w:ascii="Arial Unicode MS" w:eastAsia="Arial Unicode MS" w:hAnsi="Arial Unicode MS" w:cs="Arial Unicode MS"/>
          <w:i/>
          <w:highlight w:val="white"/>
        </w:rPr>
        <w:t>δ(v)</w:t>
      </w:r>
      <w:r w:rsidRPr="00BA1E03">
        <w:rPr>
          <w:rFonts w:ascii="Arial Unicode MS" w:eastAsia="Arial Unicode MS" w:hAnsi="Arial Unicode MS" w:cs="Arial Unicode MS"/>
          <w:i/>
          <w:highlight w:val="white"/>
        </w:rPr>
        <w:t xml:space="preserve"> </w:t>
      </w:r>
      <w:r w:rsidRPr="00BA1E03">
        <w:rPr>
          <w:highlight w:val="white"/>
        </w:rPr>
        <w:t xml:space="preserve">strom opravíme pomocí </w:t>
      </w:r>
      <w:r w:rsidRPr="005E2D4E">
        <w:rPr>
          <w:b/>
          <w:bCs/>
          <w:highlight w:val="white"/>
        </w:rPr>
        <w:t>jednoduchých</w:t>
      </w:r>
      <w:r w:rsidRPr="00BA1E03">
        <w:rPr>
          <w:highlight w:val="white"/>
        </w:rPr>
        <w:t xml:space="preserve"> nebo </w:t>
      </w:r>
      <w:r w:rsidRPr="005E2D4E">
        <w:rPr>
          <w:b/>
          <w:bCs/>
          <w:highlight w:val="white"/>
        </w:rPr>
        <w:t>dvojitých rotací</w:t>
      </w:r>
      <w:r w:rsidR="00950364">
        <w:rPr>
          <w:b/>
          <w:bCs/>
          <w:highlight w:val="white"/>
        </w:rPr>
        <w:t xml:space="preserve"> </w:t>
      </w:r>
    </w:p>
    <w:p w14:paraId="00000054" w14:textId="79A19251" w:rsidR="0033310C" w:rsidRDefault="0033310C">
      <w:pPr>
        <w:ind w:firstLine="720"/>
        <w:rPr>
          <w:color w:val="3F3A42"/>
          <w:sz w:val="23"/>
          <w:szCs w:val="23"/>
          <w:highlight w:val="white"/>
        </w:rPr>
      </w:pPr>
    </w:p>
    <w:p w14:paraId="4677393E" w14:textId="77777777" w:rsidR="00940B86" w:rsidRDefault="00940B86">
      <w:pPr>
        <w:ind w:firstLine="720"/>
        <w:rPr>
          <w:color w:val="3F3A42"/>
          <w:sz w:val="23"/>
          <w:szCs w:val="23"/>
          <w:highlight w:val="white"/>
        </w:rPr>
      </w:pPr>
    </w:p>
    <w:p w14:paraId="00000055" w14:textId="77777777" w:rsidR="0033310C" w:rsidRDefault="005D2BDD">
      <w:pPr>
        <w:rPr>
          <w:b/>
        </w:rPr>
      </w:pPr>
      <w:r>
        <w:rPr>
          <w:b/>
          <w:color w:val="3F3A42"/>
          <w:sz w:val="23"/>
          <w:szCs w:val="23"/>
          <w:highlight w:val="white"/>
        </w:rPr>
        <w:lastRenderedPageBreak/>
        <w:t>Rotace AVL</w:t>
      </w:r>
    </w:p>
    <w:p w14:paraId="6AF2CE00" w14:textId="77777777" w:rsidR="009666CC" w:rsidRDefault="005D2BDD">
      <w:r>
        <w:rPr>
          <w:b/>
          <w:noProof/>
        </w:rPr>
        <w:drawing>
          <wp:inline distT="114300" distB="114300" distL="114300" distR="114300">
            <wp:extent cx="5734050" cy="21082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3AD85" w14:textId="77777777" w:rsidR="009666CC" w:rsidRDefault="009666CC"/>
    <w:p w14:paraId="00000056" w14:textId="246879B9" w:rsidR="0033310C" w:rsidRDefault="009666CC">
      <w:pPr>
        <w:rPr>
          <w:b/>
        </w:rPr>
      </w:pPr>
      <w:r w:rsidRPr="009666CC">
        <w:drawing>
          <wp:inline distT="0" distB="0" distL="0" distR="0" wp14:anchorId="571273D0" wp14:editId="79F1E8F2">
            <wp:extent cx="5582429" cy="628738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DD">
        <w:br w:type="page"/>
      </w:r>
    </w:p>
    <w:p w14:paraId="00000057" w14:textId="77777777" w:rsidR="0033310C" w:rsidRPr="00112C00" w:rsidRDefault="005D2BDD" w:rsidP="00112C00">
      <w:pPr>
        <w:pStyle w:val="Nadpis3"/>
      </w:pPr>
      <w:bookmarkStart w:id="3" w:name="_r34zayljlv2x" w:colFirst="0" w:colLast="0"/>
      <w:bookmarkEnd w:id="3"/>
      <w:r w:rsidRPr="00112C00">
        <w:lastRenderedPageBreak/>
        <w:t>Tabulky s rozptylováním (hešováním)</w:t>
      </w:r>
    </w:p>
    <w:p w14:paraId="00000058" w14:textId="1F04F48C" w:rsidR="0033310C" w:rsidRDefault="005D2BDD">
      <w:pPr>
        <w:numPr>
          <w:ilvl w:val="0"/>
          <w:numId w:val="12"/>
        </w:numPr>
      </w:pPr>
      <w:r>
        <w:t>Cílem hešování je skloubit nízké paměťové nároky operací a přitom zachovat konstantní složitost operací, i když pouze v průměrném případě.</w:t>
      </w:r>
    </w:p>
    <w:p w14:paraId="1C2659AE" w14:textId="77777777" w:rsidR="00323E9C" w:rsidRDefault="00323E9C" w:rsidP="00323E9C">
      <w:pPr>
        <w:ind w:left="720"/>
      </w:pPr>
    </w:p>
    <w:p w14:paraId="7B58BB26" w14:textId="08FF1535" w:rsidR="00323E9C" w:rsidRDefault="005D2BDD" w:rsidP="00323E9C">
      <w:pPr>
        <w:numPr>
          <w:ilvl w:val="0"/>
          <w:numId w:val="12"/>
        </w:numPr>
      </w:pPr>
      <w:r>
        <w:t xml:space="preserve">Pro univerzum klíčů </w:t>
      </w:r>
      <w:r w:rsidR="006C38FD">
        <w:t xml:space="preserve">U </w:t>
      </w:r>
      <w:r>
        <w:t>volíme</w:t>
      </w:r>
      <w:r w:rsidR="00B11F21">
        <w:t xml:space="preserve"> konečnou množinu </w:t>
      </w:r>
      <w:r w:rsidR="00B11F21" w:rsidRPr="00EC4083">
        <w:rPr>
          <w:b/>
          <w:bCs/>
        </w:rPr>
        <w:t>přihrádek</w:t>
      </w:r>
      <w:r w:rsidR="00B11F21">
        <w:t xml:space="preserve"> P = {0, …, m-1} (</w:t>
      </w:r>
      <w:r w:rsidR="00B11F21" w:rsidRPr="00EC4083">
        <w:rPr>
          <w:b/>
          <w:bCs/>
        </w:rPr>
        <w:t>hešovací tabulku</w:t>
      </w:r>
      <w:r w:rsidR="00B11F21">
        <w:t>) a</w:t>
      </w:r>
      <w:r>
        <w:t xml:space="preserve"> vhodnou </w:t>
      </w:r>
      <w:r w:rsidRPr="00EC4083">
        <w:rPr>
          <w:b/>
          <w:bCs/>
        </w:rPr>
        <w:t>h</w:t>
      </w:r>
      <w:r w:rsidR="00B11F21" w:rsidRPr="00EC4083">
        <w:rPr>
          <w:b/>
          <w:bCs/>
        </w:rPr>
        <w:t>ešovací</w:t>
      </w:r>
      <w:r w:rsidRPr="00EC4083">
        <w:rPr>
          <w:b/>
          <w:bCs/>
        </w:rPr>
        <w:t xml:space="preserve"> funkci</w:t>
      </w:r>
      <w:r>
        <w:t xml:space="preserve"> h: U → </w:t>
      </w:r>
      <w:r w:rsidR="006C38FD">
        <w:t>P</w:t>
      </w:r>
      <w:r>
        <w:t xml:space="preserve">, která každému klíči </w:t>
      </w:r>
      <w:r w:rsidR="00C60958">
        <w:t>univerza přidělí jednu přihrádku</w:t>
      </w:r>
      <w:r>
        <w:t>. Snažíme se, aby bylo co nejméně kolizí.</w:t>
      </w:r>
    </w:p>
    <w:p w14:paraId="0DD339B0" w14:textId="3CDD55B1" w:rsidR="00323E9C" w:rsidRDefault="00323E9C">
      <w:pPr>
        <w:numPr>
          <w:ilvl w:val="0"/>
          <w:numId w:val="12"/>
        </w:numPr>
      </w:pPr>
      <w:r>
        <w:t xml:space="preserve">Chceme-li uložit množinu prvků s klíči K </w:t>
      </w:r>
      <w:r>
        <w:rPr>
          <w:rFonts w:ascii="Cambria Math" w:hAnsi="Cambria Math" w:cs="Cambria Math"/>
        </w:rPr>
        <w:t>⊆</w:t>
      </w:r>
      <w:r>
        <w:t xml:space="preserve"> U, rozmístíme její prvky do přihrádek: prvek s klíčem k </w:t>
      </w:r>
      <w:r>
        <w:rPr>
          <w:rFonts w:ascii="Cambria Math" w:hAnsi="Cambria Math" w:cs="Cambria Math"/>
        </w:rPr>
        <w:t>∈</w:t>
      </w:r>
      <w:r>
        <w:t xml:space="preserve"> K umístíme do přihrádky h(k).</w:t>
      </w:r>
    </w:p>
    <w:p w14:paraId="122D2D10" w14:textId="0F06DA74" w:rsidR="00323E9C" w:rsidRDefault="00323E9C">
      <w:pPr>
        <w:numPr>
          <w:ilvl w:val="0"/>
          <w:numId w:val="12"/>
        </w:numPr>
      </w:pPr>
      <w:r>
        <w:t xml:space="preserve">Budeme-li hledat nějaký prvek s klíčem k </w:t>
      </w:r>
      <w:r>
        <w:rPr>
          <w:rFonts w:ascii="Cambria Math" w:hAnsi="Cambria Math" w:cs="Cambria Math"/>
        </w:rPr>
        <w:t>∈</w:t>
      </w:r>
      <w:r>
        <w:t xml:space="preserve"> U, víme, že nemůže být jinde než v přihrádce h(k).</w:t>
      </w:r>
    </w:p>
    <w:p w14:paraId="14F74B37" w14:textId="4154DA97" w:rsidR="00323E9C" w:rsidRDefault="00323E9C">
      <w:pPr>
        <w:numPr>
          <w:ilvl w:val="0"/>
          <w:numId w:val="12"/>
        </w:numPr>
      </w:pPr>
      <w:r>
        <w:t xml:space="preserve">Díky poměru m a |U| (m </w:t>
      </w:r>
      <w:r>
        <w:t> |U|) se bude stávat, že několik prvků padne do stejné přihrádky.</w:t>
      </w:r>
      <w:r>
        <w:t xml:space="preserve"> – tomu se říká </w:t>
      </w:r>
      <w:r>
        <w:rPr>
          <w:b/>
          <w:bCs/>
        </w:rPr>
        <w:t>kolize</w:t>
      </w:r>
    </w:p>
    <w:p w14:paraId="6F52B502" w14:textId="364845F7" w:rsidR="00D06847" w:rsidRDefault="00D06847">
      <w:pPr>
        <w:numPr>
          <w:ilvl w:val="0"/>
          <w:numId w:val="12"/>
        </w:numPr>
      </w:pPr>
      <w:r>
        <w:t>Cílem je volit m a h tak, aby se počet kolizí minimalizoval</w:t>
      </w:r>
    </w:p>
    <w:p w14:paraId="53D1F5D8" w14:textId="77777777" w:rsidR="00374D03" w:rsidRDefault="00374D03" w:rsidP="00374D03">
      <w:pPr>
        <w:numPr>
          <w:ilvl w:val="0"/>
          <w:numId w:val="12"/>
        </w:numPr>
      </w:pPr>
      <w:r>
        <w:t>Hešovací tabulka</w:t>
      </w:r>
    </w:p>
    <w:p w14:paraId="38D14BAA" w14:textId="77777777" w:rsidR="00374D03" w:rsidRDefault="00374D03" w:rsidP="00374D03">
      <w:pPr>
        <w:numPr>
          <w:ilvl w:val="1"/>
          <w:numId w:val="12"/>
        </w:numPr>
      </w:pPr>
      <w:r>
        <w:t>Pro rovnoměrné rozložení klíčů v paměti</w:t>
      </w:r>
    </w:p>
    <w:p w14:paraId="50509DB0" w14:textId="77777777" w:rsidR="00374D03" w:rsidRDefault="00374D03" w:rsidP="00374D03">
      <w:pPr>
        <w:numPr>
          <w:ilvl w:val="1"/>
          <w:numId w:val="12"/>
        </w:numPr>
      </w:pPr>
      <w:r>
        <w:t>Datová struktura, ze které rychle dostaneme data (database indexing, caching)</w:t>
      </w:r>
    </w:p>
    <w:p w14:paraId="0DB0D46C" w14:textId="47E5F7BF" w:rsidR="00374D03" w:rsidRDefault="00374D03" w:rsidP="00374D03">
      <w:pPr>
        <w:numPr>
          <w:ilvl w:val="1"/>
          <w:numId w:val="12"/>
        </w:numPr>
      </w:pPr>
      <w:r>
        <w:t>Hledáme pomocí indexu – index má spojitost s uloženými daty na daném indexu</w:t>
      </w:r>
    </w:p>
    <w:p w14:paraId="2A17113F" w14:textId="51FD74BA" w:rsidR="006264D5" w:rsidRDefault="006264D5" w:rsidP="006264D5"/>
    <w:p w14:paraId="79EA2F85" w14:textId="30F748D0" w:rsidR="00BC7D86" w:rsidRDefault="006264D5" w:rsidP="006264D5">
      <w:r w:rsidRPr="00C87624">
        <w:drawing>
          <wp:inline distT="0" distB="0" distL="0" distR="0" wp14:anchorId="7A850517" wp14:editId="5C214415">
            <wp:extent cx="4429743" cy="3181794"/>
            <wp:effectExtent l="0" t="0" r="9525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5B46" w14:textId="19B113DB" w:rsidR="00BC7D86" w:rsidRDefault="00BC7D86" w:rsidP="00BC7D86">
      <w:pPr>
        <w:pStyle w:val="Nadpis4"/>
      </w:pPr>
      <w:r>
        <w:lastRenderedPageBreak/>
        <w:t>Hash funkce</w:t>
      </w:r>
    </w:p>
    <w:p w14:paraId="39536631" w14:textId="308F788C" w:rsidR="00BC7D86" w:rsidRDefault="00BC7D86" w:rsidP="00BC7D86">
      <w:r w:rsidRPr="00BC7D86">
        <w:drawing>
          <wp:inline distT="0" distB="0" distL="0" distR="0" wp14:anchorId="732A1FFC" wp14:editId="321A070D">
            <wp:extent cx="4353533" cy="2200582"/>
            <wp:effectExtent l="0" t="0" r="9525" b="9525"/>
            <wp:docPr id="56" name="Obrázek 5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ek 56" descr="Obsah obrázku tex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6609" w14:textId="77777777" w:rsidR="0093445F" w:rsidRDefault="0093445F" w:rsidP="00BC7D86"/>
    <w:p w14:paraId="561ABF20" w14:textId="7FC2A869" w:rsidR="00BC7D86" w:rsidRPr="00BC7D86" w:rsidRDefault="00BC7D86" w:rsidP="00BC7D86">
      <w:pPr>
        <w:rPr>
          <w:b/>
          <w:bCs/>
        </w:rPr>
      </w:pPr>
      <w:r w:rsidRPr="00BC7D86">
        <w:rPr>
          <w:b/>
          <w:bCs/>
        </w:rPr>
        <w:t>Příklady dobře fungujících hešovacích funkcí</w:t>
      </w:r>
    </w:p>
    <w:p w14:paraId="69C3B642" w14:textId="1E20CBBA" w:rsidR="00BC7D86" w:rsidRDefault="00BC7D86" w:rsidP="00BC7D86">
      <w:r w:rsidRPr="00BC7D86">
        <w:drawing>
          <wp:inline distT="0" distB="0" distL="0" distR="0" wp14:anchorId="537BDAB8" wp14:editId="5182A893">
            <wp:extent cx="4277322" cy="2391109"/>
            <wp:effectExtent l="0" t="0" r="9525" b="9525"/>
            <wp:docPr id="57" name="Obrázek 57" descr="Obsah obrázku text, osoba, snímek obrazovky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ázek 57" descr="Obsah obrázku text, osoba, snímek obrazovky, dokument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D020" w14:textId="2DFADFC8" w:rsidR="006264D5" w:rsidRDefault="00BC7D86" w:rsidP="006264D5">
      <w:r w:rsidRPr="00BC7D86">
        <w:drawing>
          <wp:inline distT="0" distB="0" distL="0" distR="0" wp14:anchorId="393DA94C" wp14:editId="0D94932B">
            <wp:extent cx="4191585" cy="2305372"/>
            <wp:effectExtent l="0" t="0" r="0" b="0"/>
            <wp:docPr id="58" name="Obrázek 5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text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4114" w14:textId="29239C36" w:rsidR="00C87624" w:rsidRDefault="00C87624" w:rsidP="00C87624"/>
    <w:p w14:paraId="562C9716" w14:textId="07AD0E2C" w:rsidR="006B2E6D" w:rsidRDefault="006B2E6D" w:rsidP="00C87624"/>
    <w:p w14:paraId="15056609" w14:textId="0B2815A7" w:rsidR="006B2E6D" w:rsidRDefault="006B2E6D" w:rsidP="00C87624"/>
    <w:p w14:paraId="1BD36BDB" w14:textId="18DD6F47" w:rsidR="006B2E6D" w:rsidRDefault="006B2E6D" w:rsidP="00C87624"/>
    <w:p w14:paraId="0202AB8C" w14:textId="3B7BC88A" w:rsidR="006B2E6D" w:rsidRDefault="006B2E6D" w:rsidP="00C87624"/>
    <w:p w14:paraId="16C93632" w14:textId="77777777" w:rsidR="006B2E6D" w:rsidRDefault="006B2E6D" w:rsidP="00C87624"/>
    <w:p w14:paraId="3188A2D3" w14:textId="4E0BE609" w:rsidR="009419E9" w:rsidRPr="006B2E6D" w:rsidRDefault="006B2E6D" w:rsidP="009419E9">
      <w:pPr>
        <w:rPr>
          <w:b/>
          <w:bCs/>
        </w:rPr>
      </w:pPr>
      <w:r w:rsidRPr="006B2E6D">
        <w:rPr>
          <w:b/>
          <w:bCs/>
        </w:rPr>
        <w:lastRenderedPageBreak/>
        <w:t>Nafukovací hešovací tabulka a přehešování</w:t>
      </w:r>
    </w:p>
    <w:p w14:paraId="3984D591" w14:textId="1F44E5D8" w:rsidR="006B2E6D" w:rsidRDefault="006B2E6D" w:rsidP="009419E9">
      <w:r w:rsidRPr="006B2E6D">
        <w:drawing>
          <wp:inline distT="0" distB="0" distL="0" distR="0" wp14:anchorId="31324D23" wp14:editId="1CEC53D5">
            <wp:extent cx="4887699" cy="3343275"/>
            <wp:effectExtent l="0" t="0" r="8255" b="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035" cy="33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A" w14:textId="4B09F03A" w:rsidR="0033310C" w:rsidRDefault="009419E9" w:rsidP="009419E9">
      <w:pPr>
        <w:pStyle w:val="Nadpis4"/>
      </w:pPr>
      <w:r>
        <w:t>Řešení kolizí</w:t>
      </w:r>
    </w:p>
    <w:p w14:paraId="0000005B" w14:textId="1F194097" w:rsidR="0033310C" w:rsidRPr="00E7017E" w:rsidRDefault="005D2BDD">
      <w:pPr>
        <w:rPr>
          <w:bCs/>
        </w:rPr>
      </w:pPr>
      <w:r>
        <w:rPr>
          <w:b/>
        </w:rPr>
        <w:t>Hešování s</w:t>
      </w:r>
      <w:r w:rsidR="00E7017E">
        <w:rPr>
          <w:b/>
        </w:rPr>
        <w:t> </w:t>
      </w:r>
      <w:r>
        <w:rPr>
          <w:b/>
        </w:rPr>
        <w:t>řetízky</w:t>
      </w:r>
      <w:r w:rsidR="00E7017E">
        <w:rPr>
          <w:b/>
        </w:rPr>
        <w:t xml:space="preserve"> </w:t>
      </w:r>
      <w:r w:rsidR="00E7017E">
        <w:rPr>
          <w:bCs/>
        </w:rPr>
        <w:t>(otevřené hešování – otevřené proto, že ukládáme prvky do otevřeného prostoru za hešovací tabulku</w:t>
      </w:r>
      <w:r w:rsidR="00426696">
        <w:rPr>
          <w:bCs/>
        </w:rPr>
        <w:t xml:space="preserve"> – do řetízků</w:t>
      </w:r>
      <w:r w:rsidR="00E7017E">
        <w:rPr>
          <w:bCs/>
        </w:rPr>
        <w:t>)</w:t>
      </w:r>
    </w:p>
    <w:p w14:paraId="0000005C" w14:textId="19E2590C" w:rsidR="0033310C" w:rsidRDefault="005D2BDD">
      <w:pPr>
        <w:numPr>
          <w:ilvl w:val="0"/>
          <w:numId w:val="14"/>
        </w:numPr>
      </w:pPr>
      <w:r>
        <w:t>kolize jsou řešeny pomocí řetízků</w:t>
      </w:r>
    </w:p>
    <w:p w14:paraId="0000005F" w14:textId="67EEDAD2" w:rsidR="0033310C" w:rsidRDefault="00C35ABC" w:rsidP="00B02614">
      <w:pPr>
        <w:numPr>
          <w:ilvl w:val="0"/>
          <w:numId w:val="14"/>
        </w:numPr>
      </w:pPr>
      <w:r>
        <w:t xml:space="preserve">Hešovací tabulka je </w:t>
      </w:r>
      <w:r w:rsidRPr="00C35ABC">
        <w:rPr>
          <w:b/>
          <w:bCs/>
        </w:rPr>
        <w:t>pole</w:t>
      </w:r>
      <w:r>
        <w:t xml:space="preserve"> </w:t>
      </w:r>
      <w:r>
        <w:rPr>
          <w:i/>
          <w:iCs/>
        </w:rPr>
        <w:t>m</w:t>
      </w:r>
      <w:r>
        <w:t xml:space="preserve"> přihrádek, které jsou buď </w:t>
      </w:r>
      <w:r w:rsidRPr="00C35ABC">
        <w:rPr>
          <w:b/>
          <w:bCs/>
        </w:rPr>
        <w:t>prázdné</w:t>
      </w:r>
      <w:r>
        <w:t xml:space="preserve"> nebo obsahují </w:t>
      </w:r>
      <w:r w:rsidRPr="00C35ABC">
        <w:rPr>
          <w:b/>
          <w:bCs/>
        </w:rPr>
        <w:t>ukazatel</w:t>
      </w:r>
      <w:r>
        <w:t xml:space="preserve"> na </w:t>
      </w:r>
      <w:r w:rsidRPr="00C35ABC">
        <w:rPr>
          <w:b/>
          <w:bCs/>
        </w:rPr>
        <w:t>řetízky</w:t>
      </w:r>
      <w:r>
        <w:t xml:space="preserve"> ( = spojové seznamy) uložených prvků</w:t>
      </w:r>
    </w:p>
    <w:p w14:paraId="514D9F1A" w14:textId="0A3D999E" w:rsidR="00B02614" w:rsidRDefault="00B02614" w:rsidP="00B02614">
      <w:pPr>
        <w:numPr>
          <w:ilvl w:val="0"/>
          <w:numId w:val="14"/>
        </w:numPr>
      </w:pPr>
      <w:r>
        <w:t>Hledání, vkládání i mazání sestává z výpočtu hešovací funkce a projití řetízku v příslušné přihrádce</w:t>
      </w:r>
    </w:p>
    <w:p w14:paraId="783AF280" w14:textId="41F3A258" w:rsidR="00B02614" w:rsidRDefault="00B02614" w:rsidP="00B02614">
      <w:pPr>
        <w:numPr>
          <w:ilvl w:val="0"/>
          <w:numId w:val="14"/>
        </w:numPr>
      </w:pPr>
      <w:r>
        <w:t>V případě ideální hešovací funkce, budou mít všechny řetízky délku nejvýše horníCeláČást(n/m) prvků</w:t>
      </w:r>
    </w:p>
    <w:p w14:paraId="3AA7DA71" w14:textId="0FE8B26F" w:rsidR="00B02614" w:rsidRDefault="00B02614" w:rsidP="00B02614">
      <w:pPr>
        <w:numPr>
          <w:ilvl w:val="0"/>
          <w:numId w:val="14"/>
        </w:numPr>
      </w:pPr>
      <w:r>
        <w:t xml:space="preserve">Zvolíme-li navíc počet přihrádek m = </w:t>
      </w:r>
      <w:r>
        <w:t>Θ</w:t>
      </w:r>
      <w:r>
        <w:t>(n), vyjde konstantní délka řetízku, a tím pádem i časová složitost operací</w:t>
      </w:r>
    </w:p>
    <w:p w14:paraId="00000060" w14:textId="440853D8" w:rsidR="0033310C" w:rsidRDefault="00251759">
      <w:r>
        <w:rPr>
          <w:noProof/>
        </w:rPr>
        <w:drawing>
          <wp:inline distT="0" distB="0" distL="0" distR="0" wp14:anchorId="0E8568CA" wp14:editId="2F11CAFA">
            <wp:extent cx="2362200" cy="207645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1" w14:textId="76D4B722" w:rsidR="0033310C" w:rsidRDefault="0033310C">
      <w:pPr>
        <w:rPr>
          <w:b/>
        </w:rPr>
      </w:pPr>
    </w:p>
    <w:p w14:paraId="00000062" w14:textId="753DAF6B" w:rsidR="0033310C" w:rsidRDefault="0033310C">
      <w:pPr>
        <w:rPr>
          <w:b/>
        </w:rPr>
      </w:pPr>
    </w:p>
    <w:p w14:paraId="5A7F80F3" w14:textId="6882C577" w:rsidR="002E4D84" w:rsidRDefault="002E4D84">
      <w:pPr>
        <w:rPr>
          <w:b/>
        </w:rPr>
      </w:pPr>
    </w:p>
    <w:p w14:paraId="7BDE423D" w14:textId="77777777" w:rsidR="002E4D84" w:rsidRDefault="002E4D84">
      <w:pPr>
        <w:rPr>
          <w:b/>
        </w:rPr>
      </w:pPr>
    </w:p>
    <w:p w14:paraId="00000063" w14:textId="18A02077" w:rsidR="0033310C" w:rsidRDefault="005D2BDD">
      <w:pPr>
        <w:rPr>
          <w:bCs/>
        </w:rPr>
      </w:pPr>
      <w:r>
        <w:rPr>
          <w:b/>
        </w:rPr>
        <w:lastRenderedPageBreak/>
        <w:t>Hešování s otevřenou adresací</w:t>
      </w:r>
      <w:r w:rsidR="002E4D84">
        <w:rPr>
          <w:b/>
        </w:rPr>
        <w:t xml:space="preserve"> </w:t>
      </w:r>
      <w:r w:rsidR="002E4D84">
        <w:rPr>
          <w:bCs/>
        </w:rPr>
        <w:t>(uzavřené hešování)</w:t>
      </w:r>
    </w:p>
    <w:p w14:paraId="164CAAFD" w14:textId="54C77E8E" w:rsidR="002E4D84" w:rsidRDefault="002E4D84">
      <w:pPr>
        <w:rPr>
          <w:bCs/>
        </w:rPr>
      </w:pPr>
      <w:r w:rsidRPr="002E4D84">
        <w:rPr>
          <w:bCs/>
        </w:rPr>
        <w:drawing>
          <wp:inline distT="0" distB="0" distL="0" distR="0" wp14:anchorId="4F3165C6" wp14:editId="35DC0563">
            <wp:extent cx="4414378" cy="2709545"/>
            <wp:effectExtent l="0" t="0" r="5715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1217" cy="27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5D9" w14:textId="77777777" w:rsidR="002E4D84" w:rsidRPr="002E4D84" w:rsidRDefault="002E4D84">
      <w:pPr>
        <w:rPr>
          <w:bCs/>
        </w:rPr>
      </w:pPr>
    </w:p>
    <w:p w14:paraId="00000064" w14:textId="3EB00D37" w:rsidR="0033310C" w:rsidRDefault="005D2BDD">
      <w:pPr>
        <w:numPr>
          <w:ilvl w:val="0"/>
          <w:numId w:val="18"/>
        </w:numPr>
      </w:pPr>
      <w:r>
        <w:t>tentokrát se do každé přihrádky vejde pouze jeden prvek</w:t>
      </w:r>
    </w:p>
    <w:p w14:paraId="00000065" w14:textId="467D840B" w:rsidR="0033310C" w:rsidRDefault="002E4D84">
      <w:pPr>
        <w:numPr>
          <w:ilvl w:val="0"/>
          <w:numId w:val="18"/>
        </w:num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editId="3F9FEC6C">
            <wp:simplePos x="0" y="0"/>
            <wp:positionH relativeFrom="column">
              <wp:posOffset>2895600</wp:posOffset>
            </wp:positionH>
            <wp:positionV relativeFrom="paragraph">
              <wp:posOffset>390525</wp:posOffset>
            </wp:positionV>
            <wp:extent cx="3319780" cy="2261870"/>
            <wp:effectExtent l="0" t="0" r="0" b="0"/>
            <wp:wrapSquare wrapText="bothSides" distT="114300" distB="114300" distL="114300" distR="1143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26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D2BDD">
        <w:t>pro prvek neexistuje jen jedna hash jako v předchozím případě, ale posloupnost hashů (takže když nebude v prvním, může být v druhým atd.)</w:t>
      </w:r>
    </w:p>
    <w:p w14:paraId="00000066" w14:textId="234FC677" w:rsidR="0033310C" w:rsidRDefault="005D2BDD">
      <w:pPr>
        <w:numPr>
          <w:ilvl w:val="0"/>
          <w:numId w:val="18"/>
        </w:numPr>
      </w:pPr>
      <w:r>
        <w:t>při pokusu o uložení do obsazené přihrádky budeme postupně zkoušet náhradní přihrádky, dokud nenajdeme volnou</w:t>
      </w:r>
    </w:p>
    <w:p w14:paraId="00000067" w14:textId="77777777" w:rsidR="0033310C" w:rsidRDefault="005D2BDD">
      <w:pPr>
        <w:numPr>
          <w:ilvl w:val="0"/>
          <w:numId w:val="18"/>
        </w:numPr>
      </w:pPr>
      <w:r>
        <w:t>v případě mazání nahradíme prvek značkou (</w:t>
      </w:r>
      <w:r>
        <w:rPr>
          <w:i/>
        </w:rPr>
        <w:t>tombstonem</w:t>
      </w:r>
      <w:r>
        <w:t>) a v připadě vysokého počtu tombstonů přepočítáme celou tabulku</w:t>
      </w:r>
    </w:p>
    <w:p w14:paraId="00000068" w14:textId="77777777" w:rsidR="0033310C" w:rsidRDefault="005D2BDD">
      <w:pPr>
        <w:numPr>
          <w:ilvl w:val="0"/>
          <w:numId w:val="18"/>
        </w:numPr>
      </w:pPr>
      <w:r>
        <w:t>možnost dvojitého hashování, kde se počítá s počty neúspěšných pokusů</w:t>
      </w:r>
    </w:p>
    <w:p w14:paraId="25EE1BCF" w14:textId="3AADA486" w:rsidR="002E4D84" w:rsidRDefault="002E4D84" w:rsidP="002E4D84"/>
    <w:p w14:paraId="328D77BB" w14:textId="78370C9C" w:rsidR="002E4D84" w:rsidRDefault="002E4D84" w:rsidP="002E4D84"/>
    <w:p w14:paraId="72EBA80B" w14:textId="6E92EB8A" w:rsidR="002E4D84" w:rsidRDefault="002E4D84" w:rsidP="002E4D84">
      <w:r w:rsidRPr="002E4D84">
        <w:drawing>
          <wp:inline distT="0" distB="0" distL="0" distR="0" wp14:anchorId="33126D47" wp14:editId="28B2CDEE">
            <wp:extent cx="5733415" cy="1125220"/>
            <wp:effectExtent l="0" t="0" r="635" b="0"/>
            <wp:docPr id="61" name="Obrázek 6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&#10;&#10;Popis byl vytvořen automaticky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034C" w14:textId="325B6C8C" w:rsidR="002E4D84" w:rsidRDefault="002E4D84" w:rsidP="002E4D84"/>
    <w:p w14:paraId="78600A07" w14:textId="176DB737" w:rsidR="005412A3" w:rsidRDefault="005412A3">
      <w:r>
        <w:br w:type="page"/>
      </w:r>
    </w:p>
    <w:p w14:paraId="671A7871" w14:textId="77777777" w:rsidR="005412A3" w:rsidRDefault="005412A3" w:rsidP="002E4D84"/>
    <w:p w14:paraId="0E8CE3DB" w14:textId="7E3B682F" w:rsidR="002E4D84" w:rsidRDefault="002E4D84" w:rsidP="002E4D84">
      <w:pPr>
        <w:rPr>
          <w:b/>
          <w:bCs/>
        </w:rPr>
      </w:pPr>
      <w:r w:rsidRPr="002E4D84">
        <w:rPr>
          <w:b/>
          <w:bCs/>
        </w:rPr>
        <w:t>Volba vyhledávácí posloupnosti</w:t>
      </w:r>
    </w:p>
    <w:p w14:paraId="4818D334" w14:textId="53316430" w:rsidR="002E4D84" w:rsidRDefault="005412A3" w:rsidP="002E4D84">
      <w:pPr>
        <w:rPr>
          <w:b/>
          <w:bCs/>
        </w:rPr>
      </w:pPr>
      <w:r w:rsidRPr="005412A3">
        <w:rPr>
          <w:b/>
          <w:bCs/>
        </w:rPr>
        <w:drawing>
          <wp:inline distT="0" distB="0" distL="0" distR="0" wp14:anchorId="0AE88D86" wp14:editId="02347AE6">
            <wp:extent cx="5733415" cy="3860165"/>
            <wp:effectExtent l="0" t="0" r="635" b="6985"/>
            <wp:docPr id="62" name="Obrázek 6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ázek 62" descr="Obsah obrázku text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625A" w14:textId="5012D329" w:rsidR="008D5432" w:rsidRDefault="008D5432" w:rsidP="002E4D84">
      <w:pPr>
        <w:rPr>
          <w:b/>
          <w:bCs/>
        </w:rPr>
      </w:pPr>
    </w:p>
    <w:p w14:paraId="7D3BBC22" w14:textId="0B22F4A2" w:rsidR="008D5432" w:rsidRPr="002E4D84" w:rsidRDefault="008D5432" w:rsidP="002E4D84">
      <w:pPr>
        <w:rPr>
          <w:b/>
          <w:bCs/>
        </w:rPr>
      </w:pPr>
      <w:r w:rsidRPr="008D5432">
        <w:rPr>
          <w:b/>
          <w:bCs/>
        </w:rPr>
        <w:drawing>
          <wp:inline distT="0" distB="0" distL="0" distR="0" wp14:anchorId="570FA0A6" wp14:editId="1EC271B8">
            <wp:extent cx="5733415" cy="2813050"/>
            <wp:effectExtent l="0" t="0" r="635" b="6350"/>
            <wp:docPr id="63" name="Obrázek 6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ázek 63" descr="Obsah obrázku text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432" w:rsidRPr="002E4D84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150B"/>
    <w:multiLevelType w:val="multilevel"/>
    <w:tmpl w:val="EBD4D9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1E67BF"/>
    <w:multiLevelType w:val="multilevel"/>
    <w:tmpl w:val="A676AB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E24CF7"/>
    <w:multiLevelType w:val="hybridMultilevel"/>
    <w:tmpl w:val="EEB09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4539E"/>
    <w:multiLevelType w:val="hybridMultilevel"/>
    <w:tmpl w:val="2D28A352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965F05"/>
    <w:multiLevelType w:val="multilevel"/>
    <w:tmpl w:val="3F88B5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406313"/>
    <w:multiLevelType w:val="multilevel"/>
    <w:tmpl w:val="33B29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1545DD"/>
    <w:multiLevelType w:val="hybridMultilevel"/>
    <w:tmpl w:val="CB74AC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56CB8"/>
    <w:multiLevelType w:val="multilevel"/>
    <w:tmpl w:val="1C3C98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A7231BF"/>
    <w:multiLevelType w:val="multilevel"/>
    <w:tmpl w:val="2DCC43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9D7F4A"/>
    <w:multiLevelType w:val="hybridMultilevel"/>
    <w:tmpl w:val="11E045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47AB9"/>
    <w:multiLevelType w:val="multilevel"/>
    <w:tmpl w:val="B46038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F7A3B45"/>
    <w:multiLevelType w:val="multilevel"/>
    <w:tmpl w:val="E9B20F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125018"/>
    <w:multiLevelType w:val="multilevel"/>
    <w:tmpl w:val="DADA63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6A22177"/>
    <w:multiLevelType w:val="multilevel"/>
    <w:tmpl w:val="2CF653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384EC6"/>
    <w:multiLevelType w:val="hybridMultilevel"/>
    <w:tmpl w:val="8A16E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6B0DE3"/>
    <w:multiLevelType w:val="multilevel"/>
    <w:tmpl w:val="DF1270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9B2378"/>
    <w:multiLevelType w:val="multilevel"/>
    <w:tmpl w:val="E9D8CC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FA51789"/>
    <w:multiLevelType w:val="multilevel"/>
    <w:tmpl w:val="12220F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37E29BB"/>
    <w:multiLevelType w:val="multilevel"/>
    <w:tmpl w:val="544C3A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3E5F16"/>
    <w:multiLevelType w:val="hybridMultilevel"/>
    <w:tmpl w:val="161201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0626A7"/>
    <w:multiLevelType w:val="multilevel"/>
    <w:tmpl w:val="F7005B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E935CD"/>
    <w:multiLevelType w:val="hybridMultilevel"/>
    <w:tmpl w:val="78FCB9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8C1EF6"/>
    <w:multiLevelType w:val="multilevel"/>
    <w:tmpl w:val="E5AA65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35C59B9"/>
    <w:multiLevelType w:val="multilevel"/>
    <w:tmpl w:val="D06418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87E3B70"/>
    <w:multiLevelType w:val="multilevel"/>
    <w:tmpl w:val="0B3A31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E375981"/>
    <w:multiLevelType w:val="multilevel"/>
    <w:tmpl w:val="089EF8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E3B6553"/>
    <w:multiLevelType w:val="hybridMultilevel"/>
    <w:tmpl w:val="3DD466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8"/>
  </w:num>
  <w:num w:numId="4">
    <w:abstractNumId w:val="1"/>
  </w:num>
  <w:num w:numId="5">
    <w:abstractNumId w:val="24"/>
  </w:num>
  <w:num w:numId="6">
    <w:abstractNumId w:val="17"/>
  </w:num>
  <w:num w:numId="7">
    <w:abstractNumId w:val="16"/>
  </w:num>
  <w:num w:numId="8">
    <w:abstractNumId w:val="11"/>
  </w:num>
  <w:num w:numId="9">
    <w:abstractNumId w:val="7"/>
  </w:num>
  <w:num w:numId="10">
    <w:abstractNumId w:val="10"/>
  </w:num>
  <w:num w:numId="11">
    <w:abstractNumId w:val="25"/>
  </w:num>
  <w:num w:numId="12">
    <w:abstractNumId w:val="0"/>
  </w:num>
  <w:num w:numId="13">
    <w:abstractNumId w:val="12"/>
  </w:num>
  <w:num w:numId="14">
    <w:abstractNumId w:val="8"/>
  </w:num>
  <w:num w:numId="15">
    <w:abstractNumId w:val="15"/>
  </w:num>
  <w:num w:numId="16">
    <w:abstractNumId w:val="4"/>
  </w:num>
  <w:num w:numId="17">
    <w:abstractNumId w:val="23"/>
  </w:num>
  <w:num w:numId="18">
    <w:abstractNumId w:val="5"/>
  </w:num>
  <w:num w:numId="19">
    <w:abstractNumId w:val="13"/>
  </w:num>
  <w:num w:numId="20">
    <w:abstractNumId w:val="6"/>
  </w:num>
  <w:num w:numId="21">
    <w:abstractNumId w:val="2"/>
  </w:num>
  <w:num w:numId="22">
    <w:abstractNumId w:val="26"/>
  </w:num>
  <w:num w:numId="23">
    <w:abstractNumId w:val="9"/>
  </w:num>
  <w:num w:numId="24">
    <w:abstractNumId w:val="19"/>
  </w:num>
  <w:num w:numId="25">
    <w:abstractNumId w:val="3"/>
  </w:num>
  <w:num w:numId="26">
    <w:abstractNumId w:val="14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10C"/>
    <w:rsid w:val="000047A6"/>
    <w:rsid w:val="00071BC7"/>
    <w:rsid w:val="000767CC"/>
    <w:rsid w:val="00080B45"/>
    <w:rsid w:val="000936B5"/>
    <w:rsid w:val="000A4C90"/>
    <w:rsid w:val="000B46EA"/>
    <w:rsid w:val="000C558F"/>
    <w:rsid w:val="000F00D7"/>
    <w:rsid w:val="000F465B"/>
    <w:rsid w:val="0010655B"/>
    <w:rsid w:val="00112C00"/>
    <w:rsid w:val="0012039D"/>
    <w:rsid w:val="001274FE"/>
    <w:rsid w:val="00140C07"/>
    <w:rsid w:val="001773F9"/>
    <w:rsid w:val="002177BF"/>
    <w:rsid w:val="00222C03"/>
    <w:rsid w:val="002368A2"/>
    <w:rsid w:val="0024092C"/>
    <w:rsid w:val="0025053E"/>
    <w:rsid w:val="00251759"/>
    <w:rsid w:val="002E4D84"/>
    <w:rsid w:val="00310FD8"/>
    <w:rsid w:val="00323E9C"/>
    <w:rsid w:val="00331697"/>
    <w:rsid w:val="0033310C"/>
    <w:rsid w:val="00344CFC"/>
    <w:rsid w:val="00374D03"/>
    <w:rsid w:val="003841C1"/>
    <w:rsid w:val="0039609A"/>
    <w:rsid w:val="004229D7"/>
    <w:rsid w:val="00426696"/>
    <w:rsid w:val="004409A6"/>
    <w:rsid w:val="00460B0A"/>
    <w:rsid w:val="00500CE1"/>
    <w:rsid w:val="0051128A"/>
    <w:rsid w:val="0051541C"/>
    <w:rsid w:val="005412A3"/>
    <w:rsid w:val="00597E56"/>
    <w:rsid w:val="005B0EA6"/>
    <w:rsid w:val="005D2214"/>
    <w:rsid w:val="005D2BDD"/>
    <w:rsid w:val="005E2D4E"/>
    <w:rsid w:val="005F14C6"/>
    <w:rsid w:val="005F269F"/>
    <w:rsid w:val="005F6AAA"/>
    <w:rsid w:val="006264D5"/>
    <w:rsid w:val="00642A5C"/>
    <w:rsid w:val="00670AFA"/>
    <w:rsid w:val="00674894"/>
    <w:rsid w:val="00675A43"/>
    <w:rsid w:val="006B2E6D"/>
    <w:rsid w:val="006C38FD"/>
    <w:rsid w:val="0071593B"/>
    <w:rsid w:val="0071674F"/>
    <w:rsid w:val="00802300"/>
    <w:rsid w:val="00802F37"/>
    <w:rsid w:val="00807DE8"/>
    <w:rsid w:val="00825161"/>
    <w:rsid w:val="00831E0B"/>
    <w:rsid w:val="008708E8"/>
    <w:rsid w:val="008907CF"/>
    <w:rsid w:val="008A2914"/>
    <w:rsid w:val="008B324C"/>
    <w:rsid w:val="008D5432"/>
    <w:rsid w:val="0093445F"/>
    <w:rsid w:val="00935064"/>
    <w:rsid w:val="00940B86"/>
    <w:rsid w:val="009419E9"/>
    <w:rsid w:val="00941E31"/>
    <w:rsid w:val="00950364"/>
    <w:rsid w:val="009666CC"/>
    <w:rsid w:val="009A4FD5"/>
    <w:rsid w:val="009D0C1A"/>
    <w:rsid w:val="009E2E52"/>
    <w:rsid w:val="009F2BE5"/>
    <w:rsid w:val="009F727E"/>
    <w:rsid w:val="00A1280C"/>
    <w:rsid w:val="00A151F8"/>
    <w:rsid w:val="00A61AE0"/>
    <w:rsid w:val="00A65384"/>
    <w:rsid w:val="00A76313"/>
    <w:rsid w:val="00B02614"/>
    <w:rsid w:val="00B03FAB"/>
    <w:rsid w:val="00B066E7"/>
    <w:rsid w:val="00B11F21"/>
    <w:rsid w:val="00B23B0D"/>
    <w:rsid w:val="00B41226"/>
    <w:rsid w:val="00BA1E03"/>
    <w:rsid w:val="00BC7D86"/>
    <w:rsid w:val="00BD673D"/>
    <w:rsid w:val="00BE0AD7"/>
    <w:rsid w:val="00BE632B"/>
    <w:rsid w:val="00BE6E19"/>
    <w:rsid w:val="00C354D7"/>
    <w:rsid w:val="00C35ABC"/>
    <w:rsid w:val="00C47C16"/>
    <w:rsid w:val="00C60958"/>
    <w:rsid w:val="00C74E40"/>
    <w:rsid w:val="00C87624"/>
    <w:rsid w:val="00CE305F"/>
    <w:rsid w:val="00D06847"/>
    <w:rsid w:val="00D20F9B"/>
    <w:rsid w:val="00D42F1A"/>
    <w:rsid w:val="00D72EA2"/>
    <w:rsid w:val="00D87B2D"/>
    <w:rsid w:val="00E30B9E"/>
    <w:rsid w:val="00E53EF9"/>
    <w:rsid w:val="00E7017E"/>
    <w:rsid w:val="00EB6D64"/>
    <w:rsid w:val="00EC4083"/>
    <w:rsid w:val="00EE4CA6"/>
    <w:rsid w:val="00F23C32"/>
    <w:rsid w:val="00F602A1"/>
    <w:rsid w:val="00F60BBD"/>
    <w:rsid w:val="00F66AD2"/>
    <w:rsid w:val="00F86244"/>
    <w:rsid w:val="00F906E7"/>
    <w:rsid w:val="00FB4712"/>
    <w:rsid w:val="00FC3374"/>
    <w:rsid w:val="00FE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9833D"/>
  <w15:docId w15:val="{0A7FF2DF-3572-4700-A311-AFD0F9C6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5F6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16</Pages>
  <Words>1005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Vaner</cp:lastModifiedBy>
  <cp:revision>123</cp:revision>
  <dcterms:created xsi:type="dcterms:W3CDTF">2021-06-02T14:54:00Z</dcterms:created>
  <dcterms:modified xsi:type="dcterms:W3CDTF">2021-08-10T19:06:00Z</dcterms:modified>
</cp:coreProperties>
</file>