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第二章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Intent，可以通过指定action和category等信息，由系统判断来启动配置了对应action和category的Activity，每个Intent只能指定一个action，但可以指定多个category。&lt;data&gt;标签可以用来更精确地指定当前活动相应什么类型的数据，如配置&lt;data android:scheme=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http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/&gt;可以响应打开网页的Intent。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Activity的启动模式：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standard：默认启动模式，每次启动都会创建该Activity的一个新实例；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singleTop：启动时如果发现回退栈的栈顶是该Activity，则直接使用，不重新创建，但如果该Activity不在栈顶，则会再创建一个该Activity的新实例；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singleTask：如果回退栈中包含有该Activity的实例，则把该实例上的所有活动统统出栈后使用该实例，没有则创建一个新的实例；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singleInstance：用一个单独的回退栈来管理这个Activity，不管从哪里启动该Activity，都公用这个回退栈。</w:t>
      </w:r>
    </w:p>
    <w:p>
      <w:pPr>
        <w:numPr>
          <w:numId w:val="0"/>
        </w:numPr>
        <w:ind w:firstLine="50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最佳实践：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在BaseActivity的onCreate中调用getClass.getSimpleName()打印子类的类名，手Q的BaseActivity中在打印日志时也有这么使用。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随时随地退出程序：用一个List来管理所有Activity，每个Activity在onCreate时将该Activity add进该List，onDestory时从该List中remove掉，退出应用时finish掉List中的所有Activity。由于在onDestory中将该Activity从List中remove掉了，因此，不会发生内存泄漏。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启动Activity时尽量统一在目标Activity中加一个static方法，传入context和intent要携带的参数。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LinearLayout中的布局，如果指定了layout_weight属性，对应方向的layout_width或layout_height指定为0是一种比较规范的写法，因为此时该属性已经不起作用。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同一个LinearLayout中的一个控件如果在对应的布局方向指定了wrap_content，而另外的一些控件指定了对应的layout_weight，则前面的控件按wrap_content来计算，后面的所有控件占满LinearLayout的剩余空间。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聊天Demo：见代码ChatDemo。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Activity通过调用FragmentManager.findFragmentById()来方法来获取对应的Fragment实例，从而调用该实例中的方法。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Fragment通过调用getActivity()获取到与当前Fragment关联的Activity，从而调用Activity中的方法。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如果调用了FragmentTransaction的addToBackStack()方法，将一个Fragment事务添加到返回栈中，那么通过物理键back时，会回到上一个Fragment中，而不会直接退出当前程序。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第五章</w:t>
      </w: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广播分为标准广播和有序广播，标准广播发出后，所有配置了对应action的的广播接收器都可以接收到这条广播，没有具体的先后顺序；而有序广播是有接收顺序的，有序广播的接收顺序根据广播接收器的优先级决定，优先级高的接收器可以阻断该广播，从而后面优先级低的接收器将无法接受到该广播。</w:t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广播接收器的注册有两种，动态和静态，其中静态注册跟Activity的注册类似,静态注册广播接收器可实现开机自启动，这两类广播都是全局的。</w:t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本地广播发出的广播只能在应用程序内部进行传递和接收，本地广播无法通过静态注册的方式来接收，</w:t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强制下线Demo：见代码ForceOfflineDemo。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第六章</w:t>
      </w: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数据持久化的三种方式：文件存储、SharedPreference、数据库。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文件存储默认在/data/data/&lt;packagename&gt;/files目录下，SharedPreference实际上是将数据保存在一个xml文件中，在data/data/&lt;packagename&gt;/shared_prefs目录下。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数据库升级时，注意在onUpgrade中switch case中break的使用，为了保证跨版本升级，尽量不要用break。</w:t>
      </w: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49824">
    <w:nsid w:val="56EFB440"/>
    <w:multiLevelType w:val="singleLevel"/>
    <w:tmpl w:val="56EFB440"/>
    <w:lvl w:ilvl="0" w:tentative="1">
      <w:start w:val="1"/>
      <w:numFmt w:val="decimal"/>
      <w:suff w:val="nothing"/>
      <w:lvlText w:val="%1、"/>
      <w:lvlJc w:val="left"/>
    </w:lvl>
  </w:abstractNum>
  <w:abstractNum w:abstractNumId="1458093560">
    <w:nsid w:val="56E8BDF8"/>
    <w:multiLevelType w:val="singleLevel"/>
    <w:tmpl w:val="56E8BDF8"/>
    <w:lvl w:ilvl="0" w:tentative="1">
      <w:start w:val="1"/>
      <w:numFmt w:val="decimal"/>
      <w:suff w:val="nothing"/>
      <w:lvlText w:val="%1、"/>
      <w:lvlJc w:val="left"/>
    </w:lvl>
  </w:abstractNum>
  <w:abstractNum w:abstractNumId="1458092103">
    <w:nsid w:val="56E8B847"/>
    <w:multiLevelType w:val="singleLevel"/>
    <w:tmpl w:val="56E8B847"/>
    <w:lvl w:ilvl="0" w:tentative="1">
      <w:start w:val="1"/>
      <w:numFmt w:val="decimal"/>
      <w:suff w:val="nothing"/>
      <w:lvlText w:val="%1、"/>
      <w:lvlJc w:val="left"/>
    </w:lvl>
  </w:abstractNum>
  <w:abstractNum w:abstractNumId="1457959989">
    <w:nsid w:val="56E6B435"/>
    <w:multiLevelType w:val="singleLevel"/>
    <w:tmpl w:val="56E6B435"/>
    <w:lvl w:ilvl="0" w:tentative="1">
      <w:start w:val="1"/>
      <w:numFmt w:val="decimal"/>
      <w:suff w:val="nothing"/>
      <w:lvlText w:val="%1、"/>
      <w:lvlJc w:val="left"/>
    </w:lvl>
  </w:abstractNum>
  <w:abstractNum w:abstractNumId="1457957243">
    <w:nsid w:val="56E6A97B"/>
    <w:multiLevelType w:val="singleLevel"/>
    <w:tmpl w:val="56E6A97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957243"/>
  </w:num>
  <w:num w:numId="2">
    <w:abstractNumId w:val="1457959989"/>
  </w:num>
  <w:num w:numId="3">
    <w:abstractNumId w:val="1458092103"/>
  </w:num>
  <w:num w:numId="4">
    <w:abstractNumId w:val="1458093560"/>
  </w:num>
  <w:num w:numId="5">
    <w:abstractNumId w:val="1458549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2016-03-14T01:29:00Z</dcterms:created>
  <cp:lastModifiedBy>martonzhang</cp:lastModifiedBy>
  <dcterms:modified xsi:type="dcterms:W3CDTF">2016-03-21T08:56:32Z</dcterms:modified>
  <dc:title>第二章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