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26227" w14:textId="77777777" w:rsidR="00470433" w:rsidRDefault="00470433" w:rsidP="00470433">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What's a factor and why would you use it?</w:t>
      </w:r>
    </w:p>
    <w:p w14:paraId="36EC681B" w14:textId="77777777" w:rsidR="00470433" w:rsidRDefault="00470433" w:rsidP="00470433">
      <w:pPr>
        <w:pStyle w:val="NormalWeb"/>
        <w:rPr>
          <w:rFonts w:ascii="Helvetica" w:hAnsi="Helvetica"/>
          <w:color w:val="3D4251"/>
        </w:rPr>
      </w:pPr>
      <w:r>
        <w:rPr>
          <w:rFonts w:ascii="Helvetica" w:hAnsi="Helvetica"/>
          <w:color w:val="3D4251"/>
        </w:rPr>
        <w:t xml:space="preserve">In this </w:t>
      </w:r>
      <w:proofErr w:type="gramStart"/>
      <w:r>
        <w:rPr>
          <w:rFonts w:ascii="Helvetica" w:hAnsi="Helvetica"/>
          <w:color w:val="3D4251"/>
        </w:rPr>
        <w:t>chapter</w:t>
      </w:r>
      <w:proofErr w:type="gramEnd"/>
      <w:r>
        <w:rPr>
          <w:rFonts w:ascii="Helvetica" w:hAnsi="Helvetica"/>
          <w:color w:val="3D4251"/>
        </w:rPr>
        <w:t xml:space="preserve"> you dive into the wonderful world of </w:t>
      </w:r>
      <w:r>
        <w:rPr>
          <w:rStyle w:val="Strong"/>
          <w:rFonts w:ascii="Helvetica" w:hAnsi="Helvetica"/>
          <w:color w:val="3D4251"/>
        </w:rPr>
        <w:t>factors</w:t>
      </w:r>
      <w:r>
        <w:rPr>
          <w:rFonts w:ascii="Helvetica" w:hAnsi="Helvetica"/>
          <w:color w:val="3D4251"/>
        </w:rPr>
        <w:t>.</w:t>
      </w:r>
    </w:p>
    <w:p w14:paraId="2662A9E7" w14:textId="77777777" w:rsidR="00470433" w:rsidRDefault="00470433" w:rsidP="00470433">
      <w:pPr>
        <w:pStyle w:val="NormalWeb"/>
        <w:rPr>
          <w:rFonts w:ascii="Helvetica" w:hAnsi="Helvetica"/>
          <w:color w:val="3D4251"/>
        </w:rPr>
      </w:pPr>
      <w:r>
        <w:rPr>
          <w:rFonts w:ascii="Helvetica" w:hAnsi="Helvetica"/>
          <w:color w:val="3D4251"/>
        </w:rPr>
        <w:t>The term factor refers to a statistical data type used to store categorical variables. The difference between a categorical variable and a continuous variable is that a categorical variable can belong to a </w:t>
      </w:r>
      <w:r>
        <w:rPr>
          <w:rStyle w:val="Strong"/>
          <w:rFonts w:ascii="Helvetica" w:hAnsi="Helvetica"/>
          <w:color w:val="3D4251"/>
        </w:rPr>
        <w:t>limited number of categories</w:t>
      </w:r>
      <w:r>
        <w:rPr>
          <w:rFonts w:ascii="Helvetica" w:hAnsi="Helvetica"/>
          <w:color w:val="3D4251"/>
        </w:rPr>
        <w:t>. A continuous variable, on the other hand, can correspond to an infinite number of values.</w:t>
      </w:r>
    </w:p>
    <w:p w14:paraId="321CD172" w14:textId="77777777" w:rsidR="00470433" w:rsidRDefault="00470433" w:rsidP="00470433">
      <w:pPr>
        <w:pStyle w:val="NormalWeb"/>
        <w:rPr>
          <w:rFonts w:ascii="Helvetica" w:hAnsi="Helvetica"/>
          <w:color w:val="3D4251"/>
        </w:rPr>
      </w:pPr>
      <w:r>
        <w:rPr>
          <w:rFonts w:ascii="Helvetica" w:hAnsi="Helvetica"/>
          <w:color w:val="3D4251"/>
        </w:rPr>
        <w:t>It is important that R knows whether it is dealing with a continuous or a categorical variable, as the statistical models you will develop in the future treat both types differently. (You will see later why this is the case.)</w:t>
      </w:r>
    </w:p>
    <w:p w14:paraId="169BC3AE" w14:textId="77777777" w:rsidR="00470433" w:rsidRDefault="00470433" w:rsidP="00470433">
      <w:pPr>
        <w:pStyle w:val="NormalWeb"/>
        <w:rPr>
          <w:rFonts w:ascii="Helvetica" w:hAnsi="Helvetica"/>
          <w:color w:val="3D4251"/>
        </w:rPr>
      </w:pPr>
      <w:r>
        <w:rPr>
          <w:rFonts w:ascii="Helvetica" w:hAnsi="Helvetica"/>
          <w:color w:val="3D4251"/>
        </w:rPr>
        <w:t xml:space="preserve">A good example of a categorical variable is sex. In many </w:t>
      </w:r>
      <w:proofErr w:type="gramStart"/>
      <w:r>
        <w:rPr>
          <w:rFonts w:ascii="Helvetica" w:hAnsi="Helvetica"/>
          <w:color w:val="3D4251"/>
        </w:rPr>
        <w:t>circumstances</w:t>
      </w:r>
      <w:proofErr w:type="gramEnd"/>
      <w:r>
        <w:rPr>
          <w:rFonts w:ascii="Helvetica" w:hAnsi="Helvetica"/>
          <w:color w:val="3D4251"/>
        </w:rPr>
        <w:t xml:space="preserve"> you can limit the sex categories to "Male" or "Female". (Sometimes you may need different categories. For example, you may need to consider chromosomal variation, hermaphroditic animals, or different cultural norms, but you will always have a finite number of categories.)</w:t>
      </w:r>
    </w:p>
    <w:p w14:paraId="70AEA5B4" w14:textId="77777777" w:rsidR="00470433" w:rsidRDefault="00470433" w:rsidP="00470433">
      <w:pPr>
        <w:rPr>
          <w:lang w:val="en-US"/>
        </w:rPr>
      </w:pPr>
      <w:r>
        <w:rPr>
          <w:lang w:val="en-US"/>
        </w:rPr>
        <w:t>#Instructions</w:t>
      </w:r>
    </w:p>
    <w:p w14:paraId="7717CCC5" w14:textId="77777777" w:rsidR="00470433" w:rsidRPr="00147520" w:rsidRDefault="00470433" w:rsidP="00470433">
      <w:pPr>
        <w:rPr>
          <w:rFonts w:ascii="Times New Roman" w:eastAsia="Times New Roman" w:hAnsi="Times New Roman" w:cs="Times New Roman"/>
          <w:lang w:eastAsia="en-GB"/>
        </w:rPr>
      </w:pPr>
      <w:r w:rsidRPr="00147520">
        <w:rPr>
          <w:rFonts w:ascii="Helvetica" w:eastAsia="Times New Roman" w:hAnsi="Helvetica" w:cs="Times New Roman"/>
          <w:color w:val="3D4251"/>
          <w:shd w:val="clear" w:color="auto" w:fill="FFFFFF"/>
          <w:lang w:eastAsia="en-GB"/>
        </w:rPr>
        <w:t>Assign to variable </w:t>
      </w:r>
      <w:r w:rsidRPr="00147520">
        <w:rPr>
          <w:rFonts w:ascii="Courier" w:hAnsi="Courier" w:cs="Courier"/>
          <w:color w:val="3D4251"/>
          <w:sz w:val="20"/>
          <w:szCs w:val="20"/>
          <w:shd w:val="clear" w:color="auto" w:fill="EBF4F7"/>
          <w:lang w:eastAsia="en-GB"/>
        </w:rPr>
        <w:t>theory</w:t>
      </w:r>
      <w:r w:rsidRPr="00147520">
        <w:rPr>
          <w:rFonts w:ascii="Helvetica" w:eastAsia="Times New Roman" w:hAnsi="Helvetica" w:cs="Times New Roman"/>
          <w:color w:val="3D4251"/>
          <w:shd w:val="clear" w:color="auto" w:fill="FFFFFF"/>
          <w:lang w:eastAsia="en-GB"/>
        </w:rPr>
        <w:t> the value </w:t>
      </w:r>
      <w:r w:rsidRPr="00147520">
        <w:rPr>
          <w:rFonts w:ascii="Courier" w:hAnsi="Courier" w:cs="Courier"/>
          <w:color w:val="3D4251"/>
          <w:sz w:val="20"/>
          <w:szCs w:val="20"/>
          <w:shd w:val="clear" w:color="auto" w:fill="EBF4F7"/>
          <w:lang w:eastAsia="en-GB"/>
        </w:rPr>
        <w:t>"factors for categorical variables"</w:t>
      </w:r>
      <w:r w:rsidRPr="00147520">
        <w:rPr>
          <w:rFonts w:ascii="Helvetica" w:eastAsia="Times New Roman" w:hAnsi="Helvetica" w:cs="Times New Roman"/>
          <w:color w:val="3D4251"/>
          <w:shd w:val="clear" w:color="auto" w:fill="FFFFFF"/>
          <w:lang w:eastAsia="en-GB"/>
        </w:rPr>
        <w:t>.</w:t>
      </w:r>
    </w:p>
    <w:p w14:paraId="67178E6F" w14:textId="77777777" w:rsidR="00470433" w:rsidRDefault="00470433" w:rsidP="00470433">
      <w:pPr>
        <w:rPr>
          <w:lang w:val="en-US"/>
        </w:rPr>
      </w:pPr>
    </w:p>
    <w:p w14:paraId="0DC035AF" w14:textId="77777777" w:rsidR="00470433" w:rsidRDefault="00470433" w:rsidP="00470433">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What's a factor and why would you use it? (2)</w:t>
      </w:r>
    </w:p>
    <w:p w14:paraId="21D829A2" w14:textId="77777777" w:rsidR="00470433" w:rsidRDefault="00470433" w:rsidP="00470433">
      <w:pPr>
        <w:pStyle w:val="NormalWeb"/>
        <w:spacing w:before="0" w:after="0"/>
        <w:rPr>
          <w:rFonts w:ascii="Helvetica" w:hAnsi="Helvetica"/>
          <w:color w:val="3D4251"/>
        </w:rPr>
      </w:pPr>
      <w:r>
        <w:rPr>
          <w:rFonts w:ascii="Helvetica" w:hAnsi="Helvetica"/>
          <w:color w:val="3D4251"/>
        </w:rPr>
        <w:t>To create factors in R, you make use of the function </w:t>
      </w:r>
      <w:hyperlink r:id="rId5" w:tgtFrame="_blank" w:history="1">
        <w:proofErr w:type="gramStart"/>
        <w:r>
          <w:rPr>
            <w:rStyle w:val="HTMLCode"/>
            <w:rFonts w:ascii="Courier" w:hAnsi="Courier"/>
            <w:b/>
            <w:bCs/>
            <w:color w:val="33AACC"/>
            <w:u w:val="single"/>
            <w:shd w:val="clear" w:color="auto" w:fill="EBF4F7"/>
          </w:rPr>
          <w:t>factor(</w:t>
        </w:r>
        <w:proofErr w:type="gramEnd"/>
        <w:r>
          <w:rPr>
            <w:rStyle w:val="HTMLCode"/>
            <w:rFonts w:ascii="Courier" w:hAnsi="Courier"/>
            <w:b/>
            <w:bCs/>
            <w:color w:val="33AACC"/>
            <w:u w:val="single"/>
            <w:shd w:val="clear" w:color="auto" w:fill="EBF4F7"/>
          </w:rPr>
          <w:t>)</w:t>
        </w:r>
      </w:hyperlink>
      <w:r>
        <w:rPr>
          <w:rFonts w:ascii="Helvetica" w:hAnsi="Helvetica"/>
          <w:color w:val="3D4251"/>
        </w:rPr>
        <w:t>. First thing that you have to do is create a vector that contains all the observations that belong to a limited number of categories. For example, </w:t>
      </w:r>
      <w:r>
        <w:rPr>
          <w:rStyle w:val="HTMLCode"/>
          <w:rFonts w:ascii="Courier" w:hAnsi="Courier"/>
          <w:color w:val="3D4251"/>
          <w:shd w:val="clear" w:color="auto" w:fill="EBF4F7"/>
        </w:rPr>
        <w:t>sex_vector</w:t>
      </w:r>
      <w:r>
        <w:rPr>
          <w:rFonts w:ascii="Helvetica" w:hAnsi="Helvetica"/>
          <w:color w:val="3D4251"/>
        </w:rPr>
        <w:t> contains the sex of 5 different individuals:</w:t>
      </w:r>
    </w:p>
    <w:p w14:paraId="7CC1E205" w14:textId="77777777" w:rsidR="00470433" w:rsidRDefault="00470433" w:rsidP="00470433">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sex_vector &lt;- c("Male","Female","Female","Male","Male")</w:t>
      </w:r>
    </w:p>
    <w:p w14:paraId="3508E688" w14:textId="77777777" w:rsidR="00470433" w:rsidRDefault="00470433" w:rsidP="00470433">
      <w:pPr>
        <w:pStyle w:val="NormalWeb"/>
        <w:rPr>
          <w:rFonts w:ascii="Helvetica" w:hAnsi="Helvetica"/>
          <w:color w:val="3D4251"/>
        </w:rPr>
      </w:pPr>
      <w:r>
        <w:rPr>
          <w:rFonts w:ascii="Helvetica" w:hAnsi="Helvetica"/>
          <w:color w:val="3D4251"/>
        </w:rPr>
        <w:t>It is clear that there are two categories, or in R-terms </w:t>
      </w:r>
      <w:r>
        <w:rPr>
          <w:rStyle w:val="Strong"/>
          <w:rFonts w:ascii="Helvetica" w:hAnsi="Helvetica"/>
          <w:color w:val="3D4251"/>
        </w:rPr>
        <w:t>'factor levels'</w:t>
      </w:r>
      <w:r>
        <w:rPr>
          <w:rFonts w:ascii="Helvetica" w:hAnsi="Helvetica"/>
          <w:color w:val="3D4251"/>
        </w:rPr>
        <w:t>, at work here: "Male" and "Female".</w:t>
      </w:r>
    </w:p>
    <w:p w14:paraId="3180CE0B" w14:textId="77777777" w:rsidR="00470433" w:rsidRDefault="00470433" w:rsidP="00470433">
      <w:pPr>
        <w:pStyle w:val="NormalWeb"/>
        <w:spacing w:before="0" w:after="0"/>
        <w:rPr>
          <w:rFonts w:ascii="Helvetica" w:hAnsi="Helvetica"/>
          <w:color w:val="3D4251"/>
        </w:rPr>
      </w:pPr>
      <w:r>
        <w:rPr>
          <w:rFonts w:ascii="Helvetica" w:hAnsi="Helvetica"/>
          <w:color w:val="3D4251"/>
        </w:rPr>
        <w:t>The function </w:t>
      </w:r>
      <w:hyperlink r:id="rId6" w:tgtFrame="_blank" w:history="1">
        <w:proofErr w:type="gramStart"/>
        <w:r>
          <w:rPr>
            <w:rStyle w:val="HTMLCode"/>
            <w:rFonts w:ascii="Courier" w:hAnsi="Courier"/>
            <w:b/>
            <w:bCs/>
            <w:color w:val="33AACC"/>
            <w:u w:val="single"/>
            <w:shd w:val="clear" w:color="auto" w:fill="EBF4F7"/>
          </w:rPr>
          <w:t>factor(</w:t>
        </w:r>
        <w:proofErr w:type="gramEnd"/>
        <w:r>
          <w:rPr>
            <w:rStyle w:val="HTMLCode"/>
            <w:rFonts w:ascii="Courier" w:hAnsi="Courier"/>
            <w:b/>
            <w:bCs/>
            <w:color w:val="33AACC"/>
            <w:u w:val="single"/>
            <w:shd w:val="clear" w:color="auto" w:fill="EBF4F7"/>
          </w:rPr>
          <w:t>)</w:t>
        </w:r>
      </w:hyperlink>
      <w:r>
        <w:rPr>
          <w:rFonts w:ascii="Helvetica" w:hAnsi="Helvetica"/>
          <w:color w:val="3D4251"/>
        </w:rPr>
        <w:t> will encode the vector as a factor:</w:t>
      </w:r>
    </w:p>
    <w:p w14:paraId="356D3F48" w14:textId="77777777" w:rsidR="00470433" w:rsidRDefault="00470433" w:rsidP="00470433">
      <w:pPr>
        <w:pStyle w:val="HTMLPreformatted"/>
        <w:pBdr>
          <w:left w:val="single" w:sz="24" w:space="0" w:color="33AACC"/>
        </w:pBdr>
        <w:shd w:val="clear" w:color="auto" w:fill="EBF4F7"/>
        <w:rPr>
          <w:rFonts w:ascii="Courier" w:hAnsi="Courier"/>
          <w:color w:val="3D4251"/>
          <w:sz w:val="24"/>
          <w:szCs w:val="24"/>
        </w:rPr>
      </w:pPr>
      <w:r>
        <w:rPr>
          <w:rStyle w:val="HTMLCode"/>
          <w:rFonts w:ascii="Courier" w:hAnsi="Courier"/>
          <w:color w:val="3D4251"/>
          <w:shd w:val="clear" w:color="auto" w:fill="EBF4F7"/>
        </w:rPr>
        <w:t>factor_sex_vector &lt;- factor(sex_vector)</w:t>
      </w:r>
    </w:p>
    <w:p w14:paraId="3B218B57" w14:textId="77777777" w:rsidR="00470433" w:rsidRDefault="00470433" w:rsidP="00470433">
      <w:pPr>
        <w:rPr>
          <w:lang w:val="en-US"/>
        </w:rPr>
      </w:pPr>
    </w:p>
    <w:p w14:paraId="10EB6ED0" w14:textId="77777777" w:rsidR="00470433" w:rsidRDefault="00470433" w:rsidP="00470433">
      <w:pPr>
        <w:rPr>
          <w:lang w:val="en-US"/>
        </w:rPr>
      </w:pPr>
      <w:r>
        <w:rPr>
          <w:lang w:val="en-US"/>
        </w:rPr>
        <w:t>#Instructions</w:t>
      </w:r>
    </w:p>
    <w:p w14:paraId="3306CBC0" w14:textId="77777777" w:rsidR="00470433" w:rsidRPr="000C1872" w:rsidRDefault="00470433" w:rsidP="00470433">
      <w:pPr>
        <w:numPr>
          <w:ilvl w:val="0"/>
          <w:numId w:val="1"/>
        </w:numPr>
        <w:shd w:val="clear" w:color="auto" w:fill="FFFFFF"/>
        <w:spacing w:beforeAutospacing="1" w:afterAutospacing="1"/>
        <w:rPr>
          <w:rFonts w:ascii="Helvetica" w:eastAsia="Times New Roman" w:hAnsi="Helvetica" w:cs="Times New Roman"/>
          <w:color w:val="3D4251"/>
          <w:lang w:eastAsia="en-GB"/>
        </w:rPr>
      </w:pPr>
      <w:r w:rsidRPr="000C1872">
        <w:rPr>
          <w:rFonts w:ascii="Helvetica" w:eastAsia="Times New Roman" w:hAnsi="Helvetica" w:cs="Times New Roman"/>
          <w:color w:val="3D4251"/>
          <w:lang w:eastAsia="en-GB"/>
        </w:rPr>
        <w:t>Convert the character vector </w:t>
      </w:r>
      <w:r w:rsidRPr="000C1872">
        <w:rPr>
          <w:rFonts w:ascii="Courier" w:hAnsi="Courier" w:cs="Courier"/>
          <w:color w:val="3D4251"/>
          <w:sz w:val="20"/>
          <w:szCs w:val="20"/>
          <w:shd w:val="clear" w:color="auto" w:fill="EBF4F7"/>
          <w:lang w:eastAsia="en-GB"/>
        </w:rPr>
        <w:t>sex_vector</w:t>
      </w:r>
      <w:r w:rsidRPr="000C1872">
        <w:rPr>
          <w:rFonts w:ascii="Helvetica" w:eastAsia="Times New Roman" w:hAnsi="Helvetica" w:cs="Times New Roman"/>
          <w:color w:val="3D4251"/>
          <w:lang w:eastAsia="en-GB"/>
        </w:rPr>
        <w:t> to a factor with </w:t>
      </w:r>
      <w:proofErr w:type="gramStart"/>
      <w:r w:rsidRPr="000C1872">
        <w:rPr>
          <w:rFonts w:ascii="Courier" w:hAnsi="Courier" w:cs="Courier"/>
          <w:color w:val="3D4251"/>
          <w:sz w:val="20"/>
          <w:szCs w:val="20"/>
          <w:shd w:val="clear" w:color="auto" w:fill="EBF4F7"/>
          <w:lang w:eastAsia="en-GB"/>
        </w:rPr>
        <w:t>factor(</w:t>
      </w:r>
      <w:proofErr w:type="gramEnd"/>
      <w:r w:rsidRPr="000C1872">
        <w:rPr>
          <w:rFonts w:ascii="Courier" w:hAnsi="Courier" w:cs="Courier"/>
          <w:color w:val="3D4251"/>
          <w:sz w:val="20"/>
          <w:szCs w:val="20"/>
          <w:shd w:val="clear" w:color="auto" w:fill="EBF4F7"/>
          <w:lang w:eastAsia="en-GB"/>
        </w:rPr>
        <w:t>)</w:t>
      </w:r>
      <w:r w:rsidRPr="000C1872">
        <w:rPr>
          <w:rFonts w:ascii="Helvetica" w:eastAsia="Times New Roman" w:hAnsi="Helvetica" w:cs="Times New Roman"/>
          <w:color w:val="3D4251"/>
          <w:lang w:eastAsia="en-GB"/>
        </w:rPr>
        <w:t> and assign the result to </w:t>
      </w:r>
      <w:r w:rsidRPr="000C1872">
        <w:rPr>
          <w:rFonts w:ascii="Courier" w:hAnsi="Courier" w:cs="Courier"/>
          <w:color w:val="3D4251"/>
          <w:sz w:val="20"/>
          <w:szCs w:val="20"/>
          <w:shd w:val="clear" w:color="auto" w:fill="EBF4F7"/>
          <w:lang w:eastAsia="en-GB"/>
        </w:rPr>
        <w:t>factor_sex_vector</w:t>
      </w:r>
    </w:p>
    <w:p w14:paraId="26C34258" w14:textId="77777777" w:rsidR="00470433" w:rsidRPr="000C1872" w:rsidRDefault="00470433" w:rsidP="00470433">
      <w:pPr>
        <w:numPr>
          <w:ilvl w:val="0"/>
          <w:numId w:val="1"/>
        </w:numPr>
        <w:shd w:val="clear" w:color="auto" w:fill="FFFFFF"/>
        <w:spacing w:afterAutospacing="1"/>
        <w:rPr>
          <w:rFonts w:ascii="Helvetica" w:eastAsia="Times New Roman" w:hAnsi="Helvetica" w:cs="Times New Roman"/>
          <w:color w:val="3D4251"/>
          <w:lang w:eastAsia="en-GB"/>
        </w:rPr>
      </w:pPr>
      <w:r w:rsidRPr="000C1872">
        <w:rPr>
          <w:rFonts w:ascii="Helvetica" w:eastAsia="Times New Roman" w:hAnsi="Helvetica" w:cs="Times New Roman"/>
          <w:color w:val="3D4251"/>
          <w:lang w:eastAsia="en-GB"/>
        </w:rPr>
        <w:lastRenderedPageBreak/>
        <w:t>Print out </w:t>
      </w:r>
      <w:r w:rsidRPr="000C1872">
        <w:rPr>
          <w:rFonts w:ascii="Courier" w:hAnsi="Courier" w:cs="Courier"/>
          <w:color w:val="3D4251"/>
          <w:sz w:val="20"/>
          <w:szCs w:val="20"/>
          <w:shd w:val="clear" w:color="auto" w:fill="EBF4F7"/>
          <w:lang w:eastAsia="en-GB"/>
        </w:rPr>
        <w:t>factor_sex_vector</w:t>
      </w:r>
      <w:r w:rsidRPr="000C1872">
        <w:rPr>
          <w:rFonts w:ascii="Helvetica" w:eastAsia="Times New Roman" w:hAnsi="Helvetica" w:cs="Times New Roman"/>
          <w:color w:val="3D4251"/>
          <w:lang w:eastAsia="en-GB"/>
        </w:rPr>
        <w:t> and assert that R prints out the factor levels below the actual values.</w:t>
      </w:r>
    </w:p>
    <w:p w14:paraId="2BD4E949" w14:textId="77777777" w:rsidR="00470433" w:rsidRDefault="00470433" w:rsidP="00470433">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What's a factor and why would you use it? (3)</w:t>
      </w:r>
    </w:p>
    <w:p w14:paraId="22065BA8" w14:textId="77777777" w:rsidR="00470433" w:rsidRDefault="00470433" w:rsidP="00470433">
      <w:pPr>
        <w:pStyle w:val="NormalWeb"/>
        <w:rPr>
          <w:rFonts w:ascii="Helvetica" w:hAnsi="Helvetica"/>
          <w:color w:val="3D4251"/>
        </w:rPr>
      </w:pPr>
      <w:r>
        <w:rPr>
          <w:rFonts w:ascii="Helvetica" w:hAnsi="Helvetica"/>
          <w:color w:val="3D4251"/>
        </w:rPr>
        <w:t>There are two types of categorical variables: a </w:t>
      </w:r>
      <w:r>
        <w:rPr>
          <w:rStyle w:val="Strong"/>
          <w:rFonts w:ascii="Helvetica" w:hAnsi="Helvetica"/>
          <w:color w:val="3D4251"/>
        </w:rPr>
        <w:t>nominal categorical variable</w:t>
      </w:r>
      <w:r>
        <w:rPr>
          <w:rFonts w:ascii="Helvetica" w:hAnsi="Helvetica"/>
          <w:color w:val="3D4251"/>
        </w:rPr>
        <w:t> and an </w:t>
      </w:r>
      <w:r>
        <w:rPr>
          <w:rStyle w:val="Strong"/>
          <w:rFonts w:ascii="Helvetica" w:hAnsi="Helvetica"/>
          <w:color w:val="3D4251"/>
        </w:rPr>
        <w:t>ordinal categorical variable</w:t>
      </w:r>
      <w:r>
        <w:rPr>
          <w:rFonts w:ascii="Helvetica" w:hAnsi="Helvetica"/>
          <w:color w:val="3D4251"/>
        </w:rPr>
        <w:t>.</w:t>
      </w:r>
    </w:p>
    <w:p w14:paraId="68F6F01B" w14:textId="77777777" w:rsidR="00470433" w:rsidRDefault="00470433" w:rsidP="00470433">
      <w:pPr>
        <w:pStyle w:val="NormalWeb"/>
        <w:spacing w:before="0" w:after="0"/>
        <w:rPr>
          <w:rFonts w:ascii="Helvetica" w:hAnsi="Helvetica"/>
          <w:color w:val="3D4251"/>
        </w:rPr>
      </w:pPr>
      <w:r>
        <w:rPr>
          <w:rFonts w:ascii="Helvetica" w:hAnsi="Helvetica"/>
          <w:color w:val="3D4251"/>
        </w:rPr>
        <w:t>A nominal variable is a categorical variable without an implied order. This means that it is impossible to say that 'one is worth more than the other'. For example, think of the categorical variable </w:t>
      </w:r>
      <w:r>
        <w:rPr>
          <w:rStyle w:val="HTMLCode"/>
          <w:rFonts w:ascii="Courier" w:hAnsi="Courier"/>
          <w:color w:val="3D4251"/>
          <w:shd w:val="clear" w:color="auto" w:fill="EBF4F7"/>
        </w:rPr>
        <w:t>animals_vector</w:t>
      </w:r>
      <w:r>
        <w:rPr>
          <w:rFonts w:ascii="Helvetica" w:hAnsi="Helvetica"/>
          <w:color w:val="3D4251"/>
        </w:rPr>
        <w:t> with the categories </w:t>
      </w:r>
      <w:r>
        <w:rPr>
          <w:rStyle w:val="HTMLCode"/>
          <w:rFonts w:ascii="Courier" w:hAnsi="Courier"/>
          <w:color w:val="3D4251"/>
          <w:shd w:val="clear" w:color="auto" w:fill="EBF4F7"/>
        </w:rPr>
        <w:t>"Elephant"</w:t>
      </w:r>
      <w:r>
        <w:rPr>
          <w:rFonts w:ascii="Helvetica" w:hAnsi="Helvetica"/>
          <w:color w:val="3D4251"/>
        </w:rPr>
        <w:t>, </w:t>
      </w:r>
      <w:r>
        <w:rPr>
          <w:rStyle w:val="HTMLCode"/>
          <w:rFonts w:ascii="Courier" w:hAnsi="Courier"/>
          <w:color w:val="3D4251"/>
          <w:shd w:val="clear" w:color="auto" w:fill="EBF4F7"/>
        </w:rPr>
        <w:t>"Giraffe"</w:t>
      </w:r>
      <w:r>
        <w:rPr>
          <w:rFonts w:ascii="Helvetica" w:hAnsi="Helvetica"/>
          <w:color w:val="3D4251"/>
        </w:rPr>
        <w:t>, </w:t>
      </w:r>
      <w:r>
        <w:rPr>
          <w:rStyle w:val="HTMLCode"/>
          <w:rFonts w:ascii="Courier" w:hAnsi="Courier"/>
          <w:color w:val="3D4251"/>
          <w:shd w:val="clear" w:color="auto" w:fill="EBF4F7"/>
        </w:rPr>
        <w:t>"Donkey"</w:t>
      </w:r>
      <w:r>
        <w:rPr>
          <w:rFonts w:ascii="Helvetica" w:hAnsi="Helvetica"/>
          <w:color w:val="3D4251"/>
        </w:rPr>
        <w:t> and </w:t>
      </w:r>
      <w:r>
        <w:rPr>
          <w:rStyle w:val="HTMLCode"/>
          <w:rFonts w:ascii="Courier" w:hAnsi="Courier"/>
          <w:color w:val="3D4251"/>
          <w:shd w:val="clear" w:color="auto" w:fill="EBF4F7"/>
        </w:rPr>
        <w:t>"Horse"</w:t>
      </w:r>
      <w:r>
        <w:rPr>
          <w:rFonts w:ascii="Helvetica" w:hAnsi="Helvetica"/>
          <w:color w:val="3D4251"/>
        </w:rPr>
        <w:t xml:space="preserve">. Here, it is impossible to say that one stands above or below the other. (Note that some of you might disagree </w:t>
      </w:r>
      <w:proofErr w:type="gramStart"/>
      <w:r>
        <w:rPr>
          <w:rFonts w:ascii="Helvetica" w:hAnsi="Helvetica"/>
          <w:color w:val="3D4251"/>
        </w:rPr>
        <w:t>;-) )</w:t>
      </w:r>
      <w:proofErr w:type="gramEnd"/>
      <w:r>
        <w:rPr>
          <w:rFonts w:ascii="Helvetica" w:hAnsi="Helvetica"/>
          <w:color w:val="3D4251"/>
        </w:rPr>
        <w:t>.</w:t>
      </w:r>
    </w:p>
    <w:p w14:paraId="64661EDD" w14:textId="77777777" w:rsidR="00470433" w:rsidRDefault="00470433" w:rsidP="00470433">
      <w:pPr>
        <w:pStyle w:val="NormalWeb"/>
        <w:spacing w:before="0" w:after="0"/>
        <w:rPr>
          <w:rFonts w:ascii="Helvetica" w:hAnsi="Helvetica"/>
          <w:color w:val="3D4251"/>
        </w:rPr>
      </w:pPr>
      <w:r>
        <w:rPr>
          <w:rFonts w:ascii="Helvetica" w:hAnsi="Helvetica"/>
          <w:color w:val="3D4251"/>
        </w:rPr>
        <w:t>In contrast, ordinal variables do have a natural ordering. Consider for example the categorical variable </w:t>
      </w:r>
      <w:r>
        <w:rPr>
          <w:rStyle w:val="HTMLCode"/>
          <w:rFonts w:ascii="Courier" w:hAnsi="Courier"/>
          <w:color w:val="3D4251"/>
          <w:shd w:val="clear" w:color="auto" w:fill="EBF4F7"/>
        </w:rPr>
        <w:t>temperature_vector</w:t>
      </w:r>
      <w:r>
        <w:rPr>
          <w:rFonts w:ascii="Helvetica" w:hAnsi="Helvetica"/>
          <w:color w:val="3D4251"/>
        </w:rPr>
        <w:t> with the categories: </w:t>
      </w:r>
      <w:r>
        <w:rPr>
          <w:rStyle w:val="HTMLCode"/>
          <w:rFonts w:ascii="Courier" w:hAnsi="Courier"/>
          <w:color w:val="3D4251"/>
          <w:shd w:val="clear" w:color="auto" w:fill="EBF4F7"/>
        </w:rPr>
        <w:t>"Low"</w:t>
      </w:r>
      <w:r>
        <w:rPr>
          <w:rFonts w:ascii="Helvetica" w:hAnsi="Helvetica"/>
          <w:color w:val="3D4251"/>
        </w:rPr>
        <w:t>, </w:t>
      </w:r>
      <w:r>
        <w:rPr>
          <w:rStyle w:val="HTMLCode"/>
          <w:rFonts w:ascii="Courier" w:hAnsi="Courier"/>
          <w:color w:val="3D4251"/>
          <w:shd w:val="clear" w:color="auto" w:fill="EBF4F7"/>
        </w:rPr>
        <w:t>"Medium"</w:t>
      </w:r>
      <w:r>
        <w:rPr>
          <w:rFonts w:ascii="Helvetica" w:hAnsi="Helvetica"/>
          <w:color w:val="3D4251"/>
        </w:rPr>
        <w:t> and </w:t>
      </w:r>
      <w:r>
        <w:rPr>
          <w:rStyle w:val="HTMLCode"/>
          <w:rFonts w:ascii="Courier" w:hAnsi="Courier"/>
          <w:color w:val="3D4251"/>
          <w:shd w:val="clear" w:color="auto" w:fill="EBF4F7"/>
        </w:rPr>
        <w:t>"High"</w:t>
      </w:r>
      <w:r>
        <w:rPr>
          <w:rFonts w:ascii="Helvetica" w:hAnsi="Helvetica"/>
          <w:color w:val="3D4251"/>
        </w:rPr>
        <w:t>. Here it is obvious that </w:t>
      </w:r>
      <w:r>
        <w:rPr>
          <w:rStyle w:val="HTMLCode"/>
          <w:rFonts w:ascii="Courier" w:hAnsi="Courier"/>
          <w:color w:val="3D4251"/>
          <w:shd w:val="clear" w:color="auto" w:fill="EBF4F7"/>
        </w:rPr>
        <w:t>"Medium"</w:t>
      </w:r>
      <w:r>
        <w:rPr>
          <w:rFonts w:ascii="Helvetica" w:hAnsi="Helvetica"/>
          <w:color w:val="3D4251"/>
        </w:rPr>
        <w:t> stands above </w:t>
      </w:r>
      <w:r>
        <w:rPr>
          <w:rStyle w:val="HTMLCode"/>
          <w:rFonts w:ascii="Courier" w:hAnsi="Courier"/>
          <w:color w:val="3D4251"/>
          <w:shd w:val="clear" w:color="auto" w:fill="EBF4F7"/>
        </w:rPr>
        <w:t>"Low"</w:t>
      </w:r>
      <w:r>
        <w:rPr>
          <w:rFonts w:ascii="Helvetica" w:hAnsi="Helvetica"/>
          <w:color w:val="3D4251"/>
        </w:rPr>
        <w:t>, and </w:t>
      </w:r>
      <w:r>
        <w:rPr>
          <w:rStyle w:val="HTMLCode"/>
          <w:rFonts w:ascii="Courier" w:hAnsi="Courier"/>
          <w:color w:val="3D4251"/>
          <w:shd w:val="clear" w:color="auto" w:fill="EBF4F7"/>
        </w:rPr>
        <w:t>"High"</w:t>
      </w:r>
      <w:r>
        <w:rPr>
          <w:rFonts w:ascii="Helvetica" w:hAnsi="Helvetica"/>
          <w:color w:val="3D4251"/>
        </w:rPr>
        <w:t> stands above </w:t>
      </w:r>
      <w:r>
        <w:rPr>
          <w:rStyle w:val="HTMLCode"/>
          <w:rFonts w:ascii="Courier" w:hAnsi="Courier"/>
          <w:color w:val="3D4251"/>
          <w:shd w:val="clear" w:color="auto" w:fill="EBF4F7"/>
        </w:rPr>
        <w:t>"Medium"</w:t>
      </w:r>
      <w:r>
        <w:rPr>
          <w:rFonts w:ascii="Helvetica" w:hAnsi="Helvetica"/>
          <w:color w:val="3D4251"/>
        </w:rPr>
        <w:t>.</w:t>
      </w:r>
    </w:p>
    <w:p w14:paraId="3CBAE312" w14:textId="77777777" w:rsidR="00470433" w:rsidRDefault="00470433" w:rsidP="00470433">
      <w:pPr>
        <w:rPr>
          <w:lang w:val="en-US"/>
        </w:rPr>
      </w:pPr>
      <w:r>
        <w:rPr>
          <w:lang w:val="en-US"/>
        </w:rPr>
        <w:t>#Instruction</w:t>
      </w:r>
    </w:p>
    <w:p w14:paraId="68A5FAC2" w14:textId="77777777" w:rsidR="00470433" w:rsidRPr="00F22D8F" w:rsidRDefault="00470433" w:rsidP="00470433">
      <w:pPr>
        <w:rPr>
          <w:rFonts w:ascii="Times New Roman" w:eastAsia="Times New Roman" w:hAnsi="Times New Roman" w:cs="Times New Roman"/>
          <w:lang w:eastAsia="en-GB"/>
        </w:rPr>
      </w:pPr>
      <w:r>
        <w:rPr>
          <w:rFonts w:ascii="Helvetica" w:eastAsia="Times New Roman" w:hAnsi="Helvetica" w:cs="Times New Roman"/>
          <w:color w:val="3D4251"/>
          <w:shd w:val="clear" w:color="auto" w:fill="FFFFFF"/>
          <w:lang w:eastAsia="en-GB"/>
        </w:rPr>
        <w:t>Click 'Run</w:t>
      </w:r>
      <w:r w:rsidRPr="00F22D8F">
        <w:rPr>
          <w:rFonts w:ascii="Helvetica" w:eastAsia="Times New Roman" w:hAnsi="Helvetica" w:cs="Times New Roman"/>
          <w:color w:val="3D4251"/>
          <w:shd w:val="clear" w:color="auto" w:fill="FFFFFF"/>
          <w:lang w:eastAsia="en-GB"/>
        </w:rPr>
        <w:t>' to check how R constructs and prints nominal and ordinal variables. Do not worry if you do not understand all the code just yet, we will get to that.</w:t>
      </w:r>
    </w:p>
    <w:p w14:paraId="4291E0C8" w14:textId="77777777" w:rsidR="00470433" w:rsidRDefault="00470433" w:rsidP="00470433">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Factor levels</w:t>
      </w:r>
    </w:p>
    <w:p w14:paraId="71693F9B" w14:textId="77777777" w:rsidR="00470433" w:rsidRDefault="00470433" w:rsidP="00470433">
      <w:pPr>
        <w:pStyle w:val="NormalWeb"/>
        <w:spacing w:before="0" w:after="0"/>
        <w:rPr>
          <w:rFonts w:ascii="Helvetica" w:hAnsi="Helvetica"/>
          <w:color w:val="3D4251"/>
        </w:rPr>
      </w:pPr>
      <w:r>
        <w:rPr>
          <w:rFonts w:ascii="Helvetica" w:hAnsi="Helvetica"/>
          <w:color w:val="3D4251"/>
        </w:rPr>
        <w:t>When you first get a data set, you will often notice that it contains factors with specific factor levels. However, sometimes you will want to change the names of these levels for clarity or other reasons. R allows you to do this with the function </w:t>
      </w:r>
      <w:hyperlink r:id="rId7" w:tgtFrame="_blank" w:history="1">
        <w:proofErr w:type="gramStart"/>
        <w:r>
          <w:rPr>
            <w:rStyle w:val="HTMLCode"/>
            <w:rFonts w:ascii="Courier" w:hAnsi="Courier"/>
            <w:b/>
            <w:bCs/>
            <w:color w:val="33AACC"/>
            <w:u w:val="single"/>
            <w:shd w:val="clear" w:color="auto" w:fill="EBF4F7"/>
          </w:rPr>
          <w:t>levels(</w:t>
        </w:r>
        <w:proofErr w:type="gramEnd"/>
        <w:r>
          <w:rPr>
            <w:rStyle w:val="HTMLCode"/>
            <w:rFonts w:ascii="Courier" w:hAnsi="Courier"/>
            <w:b/>
            <w:bCs/>
            <w:color w:val="33AACC"/>
            <w:u w:val="single"/>
            <w:shd w:val="clear" w:color="auto" w:fill="EBF4F7"/>
          </w:rPr>
          <w:t>)</w:t>
        </w:r>
      </w:hyperlink>
      <w:r>
        <w:rPr>
          <w:rFonts w:ascii="Helvetica" w:hAnsi="Helvetica"/>
          <w:color w:val="3D4251"/>
        </w:rPr>
        <w:t>:</w:t>
      </w:r>
    </w:p>
    <w:p w14:paraId="6DBA0D2D" w14:textId="77777777" w:rsidR="00470433" w:rsidRDefault="00470433" w:rsidP="00470433">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levels(factor_vector) &lt;- </w:t>
      </w:r>
      <w:proofErr w:type="gramStart"/>
      <w:r>
        <w:rPr>
          <w:rStyle w:val="HTMLCode"/>
          <w:rFonts w:ascii="Courier" w:hAnsi="Courier"/>
          <w:color w:val="3D4251"/>
          <w:shd w:val="clear" w:color="auto" w:fill="EBF4F7"/>
        </w:rPr>
        <w:t>c(</w:t>
      </w:r>
      <w:proofErr w:type="gramEnd"/>
      <w:r>
        <w:rPr>
          <w:rStyle w:val="HTMLCode"/>
          <w:rFonts w:ascii="Courier" w:hAnsi="Courier"/>
          <w:color w:val="3D4251"/>
          <w:shd w:val="clear" w:color="auto" w:fill="EBF4F7"/>
        </w:rPr>
        <w:t>"name1", "name2",...)</w:t>
      </w:r>
    </w:p>
    <w:p w14:paraId="15985888" w14:textId="77777777" w:rsidR="00470433" w:rsidRDefault="00470433" w:rsidP="00470433">
      <w:pPr>
        <w:pStyle w:val="NormalWeb"/>
        <w:spacing w:before="0" w:after="0"/>
        <w:rPr>
          <w:rFonts w:ascii="Helvetica" w:hAnsi="Helvetica"/>
          <w:color w:val="3D4251"/>
        </w:rPr>
      </w:pPr>
      <w:r>
        <w:rPr>
          <w:rFonts w:ascii="Helvetica" w:hAnsi="Helvetica"/>
          <w:color w:val="3D4251"/>
        </w:rPr>
        <w:t>A good illustration is the raw data that is provided to you by a survey. A common question for every questionnaire is the sex of the respondent. Here, for simplicity, just two categories were recorded, </w:t>
      </w:r>
      <w:r>
        <w:rPr>
          <w:rStyle w:val="HTMLCode"/>
          <w:rFonts w:ascii="Courier" w:hAnsi="Courier"/>
          <w:color w:val="3D4251"/>
          <w:shd w:val="clear" w:color="auto" w:fill="EBF4F7"/>
        </w:rPr>
        <w:t>"M"</w:t>
      </w:r>
      <w:r>
        <w:rPr>
          <w:rFonts w:ascii="Helvetica" w:hAnsi="Helvetica"/>
          <w:color w:val="3D4251"/>
        </w:rPr>
        <w:t> and </w:t>
      </w:r>
      <w:r>
        <w:rPr>
          <w:rStyle w:val="HTMLCode"/>
          <w:rFonts w:ascii="Courier" w:hAnsi="Courier"/>
          <w:color w:val="3D4251"/>
          <w:shd w:val="clear" w:color="auto" w:fill="EBF4F7"/>
        </w:rPr>
        <w:t>"F"</w:t>
      </w:r>
      <w:r>
        <w:rPr>
          <w:rFonts w:ascii="Helvetica" w:hAnsi="Helvetica"/>
          <w:color w:val="3D4251"/>
        </w:rPr>
        <w:t>. (You usually need more categories for survey data; either way, you use a factor to store the categorical data.)</w:t>
      </w:r>
    </w:p>
    <w:p w14:paraId="10892383" w14:textId="77777777" w:rsidR="00470433" w:rsidRDefault="00470433" w:rsidP="00470433">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 xml:space="preserve">survey_vector &lt;- </w:t>
      </w:r>
      <w:proofErr w:type="gramStart"/>
      <w:r>
        <w:rPr>
          <w:rStyle w:val="HTMLCode"/>
          <w:rFonts w:ascii="Courier" w:hAnsi="Courier"/>
          <w:color w:val="3D4251"/>
          <w:shd w:val="clear" w:color="auto" w:fill="EBF4F7"/>
        </w:rPr>
        <w:t>c(</w:t>
      </w:r>
      <w:proofErr w:type="gramEnd"/>
      <w:r>
        <w:rPr>
          <w:rStyle w:val="HTMLCode"/>
          <w:rFonts w:ascii="Courier" w:hAnsi="Courier"/>
          <w:color w:val="3D4251"/>
          <w:shd w:val="clear" w:color="auto" w:fill="EBF4F7"/>
        </w:rPr>
        <w:t>"M", "F", "F", "M", "M")</w:t>
      </w:r>
    </w:p>
    <w:p w14:paraId="782424B7" w14:textId="77777777" w:rsidR="00470433" w:rsidRDefault="00470433" w:rsidP="00470433">
      <w:pPr>
        <w:pStyle w:val="NormalWeb"/>
        <w:spacing w:before="0" w:after="0"/>
        <w:rPr>
          <w:rFonts w:ascii="Helvetica" w:hAnsi="Helvetica"/>
          <w:color w:val="3D4251"/>
        </w:rPr>
      </w:pPr>
      <w:r>
        <w:rPr>
          <w:rFonts w:ascii="Helvetica" w:hAnsi="Helvetica"/>
          <w:color w:val="3D4251"/>
        </w:rPr>
        <w:t>Recording the sex with the abbreviations </w:t>
      </w:r>
      <w:r>
        <w:rPr>
          <w:rStyle w:val="HTMLCode"/>
          <w:rFonts w:ascii="Courier" w:hAnsi="Courier"/>
          <w:color w:val="3D4251"/>
          <w:shd w:val="clear" w:color="auto" w:fill="EBF4F7"/>
        </w:rPr>
        <w:t>"M"</w:t>
      </w:r>
      <w:r>
        <w:rPr>
          <w:rFonts w:ascii="Helvetica" w:hAnsi="Helvetica"/>
          <w:color w:val="3D4251"/>
        </w:rPr>
        <w:t> and </w:t>
      </w:r>
      <w:r>
        <w:rPr>
          <w:rStyle w:val="HTMLCode"/>
          <w:rFonts w:ascii="Courier" w:hAnsi="Courier"/>
          <w:color w:val="3D4251"/>
          <w:shd w:val="clear" w:color="auto" w:fill="EBF4F7"/>
        </w:rPr>
        <w:t>"F"</w:t>
      </w:r>
      <w:r>
        <w:rPr>
          <w:rFonts w:ascii="Helvetica" w:hAnsi="Helvetica"/>
          <w:color w:val="3D4251"/>
        </w:rPr>
        <w:t> can be convenient if you are collecting data with pen and paper, but it can introduce confusion when analyzing the data. At that point, you will often want to change the factor levels to </w:t>
      </w:r>
      <w:r>
        <w:rPr>
          <w:rStyle w:val="HTMLCode"/>
          <w:rFonts w:ascii="Courier" w:hAnsi="Courier"/>
          <w:color w:val="3D4251"/>
          <w:shd w:val="clear" w:color="auto" w:fill="EBF4F7"/>
        </w:rPr>
        <w:t>"Male"</w:t>
      </w:r>
      <w:r>
        <w:rPr>
          <w:rFonts w:ascii="Helvetica" w:hAnsi="Helvetica"/>
          <w:color w:val="3D4251"/>
        </w:rPr>
        <w:t> and </w:t>
      </w:r>
      <w:r>
        <w:rPr>
          <w:rStyle w:val="HTMLCode"/>
          <w:rFonts w:ascii="Courier" w:hAnsi="Courier"/>
          <w:color w:val="3D4251"/>
          <w:shd w:val="clear" w:color="auto" w:fill="EBF4F7"/>
        </w:rPr>
        <w:t>"Female"</w:t>
      </w:r>
      <w:r>
        <w:rPr>
          <w:rFonts w:ascii="Helvetica" w:hAnsi="Helvetica"/>
          <w:color w:val="3D4251"/>
        </w:rPr>
        <w:t> instead of </w:t>
      </w:r>
      <w:r>
        <w:rPr>
          <w:rStyle w:val="HTMLCode"/>
          <w:rFonts w:ascii="Courier" w:hAnsi="Courier"/>
          <w:color w:val="3D4251"/>
          <w:shd w:val="clear" w:color="auto" w:fill="EBF4F7"/>
        </w:rPr>
        <w:t>"M"</w:t>
      </w:r>
      <w:r>
        <w:rPr>
          <w:rFonts w:ascii="Helvetica" w:hAnsi="Helvetica"/>
          <w:color w:val="3D4251"/>
        </w:rPr>
        <w:t> and </w:t>
      </w:r>
      <w:r>
        <w:rPr>
          <w:rStyle w:val="HTMLCode"/>
          <w:rFonts w:ascii="Courier" w:hAnsi="Courier"/>
          <w:color w:val="3D4251"/>
          <w:shd w:val="clear" w:color="auto" w:fill="EBF4F7"/>
        </w:rPr>
        <w:t>"F"</w:t>
      </w:r>
      <w:r>
        <w:rPr>
          <w:rFonts w:ascii="Helvetica" w:hAnsi="Helvetica"/>
          <w:color w:val="3D4251"/>
        </w:rPr>
        <w:t> for clarity.</w:t>
      </w:r>
    </w:p>
    <w:p w14:paraId="1DA16F4D" w14:textId="77777777" w:rsidR="00470433" w:rsidRDefault="00470433" w:rsidP="00470433">
      <w:pPr>
        <w:pStyle w:val="NormalWeb"/>
        <w:spacing w:before="0" w:after="0"/>
        <w:rPr>
          <w:rFonts w:ascii="Helvetica" w:hAnsi="Helvetica"/>
          <w:color w:val="3D4251"/>
        </w:rPr>
      </w:pPr>
      <w:r>
        <w:rPr>
          <w:rStyle w:val="Strong"/>
          <w:rFonts w:ascii="Helvetica" w:hAnsi="Helvetica"/>
          <w:color w:val="3D4251"/>
        </w:rPr>
        <w:t>Watch out:</w:t>
      </w:r>
      <w:r>
        <w:rPr>
          <w:rFonts w:ascii="Helvetica" w:hAnsi="Helvetica"/>
          <w:color w:val="3D4251"/>
        </w:rPr>
        <w:t> the order with which you assign the levels is important. If you type </w:t>
      </w:r>
      <w:r>
        <w:rPr>
          <w:rStyle w:val="HTMLCode"/>
          <w:rFonts w:ascii="Courier" w:hAnsi="Courier"/>
          <w:color w:val="3D4251"/>
          <w:shd w:val="clear" w:color="auto" w:fill="EBF4F7"/>
        </w:rPr>
        <w:t>levels(factor_survey_vector)</w:t>
      </w:r>
      <w:r>
        <w:rPr>
          <w:rFonts w:ascii="Helvetica" w:hAnsi="Helvetica"/>
          <w:color w:val="3D4251"/>
        </w:rPr>
        <w:t>, you'll see that it outputs </w:t>
      </w:r>
      <w:r>
        <w:rPr>
          <w:rStyle w:val="HTMLCode"/>
          <w:rFonts w:ascii="Courier" w:hAnsi="Courier"/>
          <w:color w:val="3D4251"/>
          <w:shd w:val="clear" w:color="auto" w:fill="EBF4F7"/>
        </w:rPr>
        <w:t>[1] "F" "M"</w:t>
      </w:r>
      <w:r>
        <w:rPr>
          <w:rFonts w:ascii="Helvetica" w:hAnsi="Helvetica"/>
          <w:color w:val="3D4251"/>
        </w:rPr>
        <w:t>. If you don't specify the levels of the factor when creating the vector, </w:t>
      </w:r>
      <w:r>
        <w:rPr>
          <w:rStyle w:val="HTMLCode"/>
          <w:rFonts w:ascii="Courier" w:hAnsi="Courier"/>
          <w:color w:val="3D4251"/>
          <w:shd w:val="clear" w:color="auto" w:fill="EBF4F7"/>
        </w:rPr>
        <w:t>R</w:t>
      </w:r>
      <w:r>
        <w:rPr>
          <w:rFonts w:ascii="Helvetica" w:hAnsi="Helvetica"/>
          <w:color w:val="3D4251"/>
        </w:rPr>
        <w:t> will automatically assign them alphabetically. To correctly map </w:t>
      </w:r>
      <w:r>
        <w:rPr>
          <w:rStyle w:val="HTMLCode"/>
          <w:rFonts w:ascii="Courier" w:hAnsi="Courier"/>
          <w:color w:val="3D4251"/>
          <w:shd w:val="clear" w:color="auto" w:fill="EBF4F7"/>
        </w:rPr>
        <w:t>"F"</w:t>
      </w:r>
      <w:r>
        <w:rPr>
          <w:rFonts w:ascii="Helvetica" w:hAnsi="Helvetica"/>
          <w:color w:val="3D4251"/>
        </w:rPr>
        <w:t> to </w:t>
      </w:r>
      <w:r>
        <w:rPr>
          <w:rStyle w:val="HTMLCode"/>
          <w:rFonts w:ascii="Courier" w:hAnsi="Courier"/>
          <w:color w:val="3D4251"/>
          <w:shd w:val="clear" w:color="auto" w:fill="EBF4F7"/>
        </w:rPr>
        <w:t>"Female"</w:t>
      </w:r>
      <w:r>
        <w:rPr>
          <w:rFonts w:ascii="Helvetica" w:hAnsi="Helvetica"/>
          <w:color w:val="3D4251"/>
        </w:rPr>
        <w:t> and </w:t>
      </w:r>
      <w:r>
        <w:rPr>
          <w:rStyle w:val="HTMLCode"/>
          <w:rFonts w:ascii="Courier" w:hAnsi="Courier"/>
          <w:color w:val="3D4251"/>
          <w:shd w:val="clear" w:color="auto" w:fill="EBF4F7"/>
        </w:rPr>
        <w:t>"M"</w:t>
      </w:r>
      <w:r>
        <w:rPr>
          <w:rFonts w:ascii="Helvetica" w:hAnsi="Helvetica"/>
          <w:color w:val="3D4251"/>
        </w:rPr>
        <w:t> to </w:t>
      </w:r>
      <w:r>
        <w:rPr>
          <w:rStyle w:val="HTMLCode"/>
          <w:rFonts w:ascii="Courier" w:hAnsi="Courier"/>
          <w:color w:val="3D4251"/>
          <w:shd w:val="clear" w:color="auto" w:fill="EBF4F7"/>
        </w:rPr>
        <w:t>"Male"</w:t>
      </w:r>
      <w:r>
        <w:rPr>
          <w:rFonts w:ascii="Helvetica" w:hAnsi="Helvetica"/>
          <w:color w:val="3D4251"/>
        </w:rPr>
        <w:t>, the levels should be set to </w:t>
      </w:r>
      <w:proofErr w:type="gramStart"/>
      <w:r>
        <w:rPr>
          <w:rStyle w:val="HTMLCode"/>
          <w:rFonts w:ascii="Courier" w:hAnsi="Courier"/>
          <w:color w:val="3D4251"/>
          <w:shd w:val="clear" w:color="auto" w:fill="EBF4F7"/>
        </w:rPr>
        <w:t>c(</w:t>
      </w:r>
      <w:proofErr w:type="gramEnd"/>
      <w:r>
        <w:rPr>
          <w:rStyle w:val="HTMLCode"/>
          <w:rFonts w:ascii="Courier" w:hAnsi="Courier"/>
          <w:color w:val="3D4251"/>
          <w:shd w:val="clear" w:color="auto" w:fill="EBF4F7"/>
        </w:rPr>
        <w:t>"Female", "Male")</w:t>
      </w:r>
      <w:r>
        <w:rPr>
          <w:rFonts w:ascii="Helvetica" w:hAnsi="Helvetica"/>
          <w:color w:val="3D4251"/>
        </w:rPr>
        <w:t>, in this order.</w:t>
      </w:r>
    </w:p>
    <w:p w14:paraId="5537A953" w14:textId="77777777" w:rsidR="00470433" w:rsidRDefault="00470433" w:rsidP="00470433">
      <w:pPr>
        <w:rPr>
          <w:lang w:val="en-US"/>
        </w:rPr>
      </w:pPr>
      <w:r>
        <w:rPr>
          <w:lang w:val="en-US"/>
        </w:rPr>
        <w:t>#Instructions</w:t>
      </w:r>
    </w:p>
    <w:p w14:paraId="5367B283" w14:textId="77777777" w:rsidR="00470433" w:rsidRPr="00711CC0" w:rsidRDefault="00470433" w:rsidP="00470433">
      <w:pPr>
        <w:numPr>
          <w:ilvl w:val="0"/>
          <w:numId w:val="2"/>
        </w:numPr>
        <w:shd w:val="clear" w:color="auto" w:fill="FFFFFF"/>
        <w:spacing w:beforeAutospacing="1" w:afterAutospacing="1"/>
        <w:rPr>
          <w:rFonts w:ascii="Helvetica" w:eastAsia="Times New Roman" w:hAnsi="Helvetica" w:cs="Times New Roman"/>
          <w:color w:val="3D4251"/>
          <w:lang w:eastAsia="en-GB"/>
        </w:rPr>
      </w:pPr>
      <w:r w:rsidRPr="00711CC0">
        <w:rPr>
          <w:rFonts w:ascii="Helvetica" w:eastAsia="Times New Roman" w:hAnsi="Helvetica" w:cs="Times New Roman"/>
          <w:color w:val="3D4251"/>
          <w:lang w:eastAsia="en-GB"/>
        </w:rPr>
        <w:t>Check out the code that builds a factor vector from </w:t>
      </w:r>
      <w:r w:rsidRPr="00711CC0">
        <w:rPr>
          <w:rFonts w:ascii="Courier" w:hAnsi="Courier" w:cs="Courier"/>
          <w:color w:val="3D4251"/>
          <w:sz w:val="20"/>
          <w:szCs w:val="20"/>
          <w:shd w:val="clear" w:color="auto" w:fill="EBF4F7"/>
          <w:lang w:eastAsia="en-GB"/>
        </w:rPr>
        <w:t>survey_vector</w:t>
      </w:r>
      <w:r w:rsidRPr="00711CC0">
        <w:rPr>
          <w:rFonts w:ascii="Helvetica" w:eastAsia="Times New Roman" w:hAnsi="Helvetica" w:cs="Times New Roman"/>
          <w:color w:val="3D4251"/>
          <w:lang w:eastAsia="en-GB"/>
        </w:rPr>
        <w:t>. You should use </w:t>
      </w:r>
      <w:r w:rsidRPr="00711CC0">
        <w:rPr>
          <w:rFonts w:ascii="Courier" w:hAnsi="Courier" w:cs="Courier"/>
          <w:color w:val="3D4251"/>
          <w:sz w:val="20"/>
          <w:szCs w:val="20"/>
          <w:shd w:val="clear" w:color="auto" w:fill="EBF4F7"/>
          <w:lang w:eastAsia="en-GB"/>
        </w:rPr>
        <w:t>factor_survey_vector</w:t>
      </w:r>
      <w:r w:rsidRPr="00711CC0">
        <w:rPr>
          <w:rFonts w:ascii="Helvetica" w:eastAsia="Times New Roman" w:hAnsi="Helvetica" w:cs="Times New Roman"/>
          <w:color w:val="3D4251"/>
          <w:lang w:eastAsia="en-GB"/>
        </w:rPr>
        <w:t> in the next instruction.</w:t>
      </w:r>
    </w:p>
    <w:p w14:paraId="4C3831DE" w14:textId="77777777" w:rsidR="00470433" w:rsidRPr="00711CC0" w:rsidRDefault="00470433" w:rsidP="00470433">
      <w:pPr>
        <w:numPr>
          <w:ilvl w:val="0"/>
          <w:numId w:val="2"/>
        </w:numPr>
        <w:shd w:val="clear" w:color="auto" w:fill="FFFFFF"/>
        <w:spacing w:afterAutospacing="1"/>
        <w:rPr>
          <w:rFonts w:ascii="Helvetica" w:eastAsia="Times New Roman" w:hAnsi="Helvetica" w:cs="Times New Roman"/>
          <w:color w:val="3D4251"/>
          <w:lang w:eastAsia="en-GB"/>
        </w:rPr>
      </w:pPr>
      <w:r w:rsidRPr="00711CC0">
        <w:rPr>
          <w:rFonts w:ascii="Helvetica" w:eastAsia="Times New Roman" w:hAnsi="Helvetica" w:cs="Times New Roman"/>
          <w:color w:val="3D4251"/>
          <w:lang w:eastAsia="en-GB"/>
        </w:rPr>
        <w:t>Change the factor levels of </w:t>
      </w:r>
      <w:r w:rsidRPr="00711CC0">
        <w:rPr>
          <w:rFonts w:ascii="Courier" w:hAnsi="Courier" w:cs="Courier"/>
          <w:color w:val="3D4251"/>
          <w:sz w:val="20"/>
          <w:szCs w:val="20"/>
          <w:shd w:val="clear" w:color="auto" w:fill="EBF4F7"/>
          <w:lang w:eastAsia="en-GB"/>
        </w:rPr>
        <w:t>factor_survey_vector</w:t>
      </w:r>
      <w:r w:rsidRPr="00711CC0">
        <w:rPr>
          <w:rFonts w:ascii="Helvetica" w:eastAsia="Times New Roman" w:hAnsi="Helvetica" w:cs="Times New Roman"/>
          <w:color w:val="3D4251"/>
          <w:lang w:eastAsia="en-GB"/>
        </w:rPr>
        <w:t> to </w:t>
      </w:r>
      <w:proofErr w:type="gramStart"/>
      <w:r w:rsidRPr="00711CC0">
        <w:rPr>
          <w:rFonts w:ascii="Courier" w:hAnsi="Courier" w:cs="Courier"/>
          <w:color w:val="3D4251"/>
          <w:sz w:val="20"/>
          <w:szCs w:val="20"/>
          <w:shd w:val="clear" w:color="auto" w:fill="EBF4F7"/>
          <w:lang w:eastAsia="en-GB"/>
        </w:rPr>
        <w:t>c(</w:t>
      </w:r>
      <w:proofErr w:type="gramEnd"/>
      <w:r w:rsidRPr="00711CC0">
        <w:rPr>
          <w:rFonts w:ascii="Courier" w:hAnsi="Courier" w:cs="Courier"/>
          <w:color w:val="3D4251"/>
          <w:sz w:val="20"/>
          <w:szCs w:val="20"/>
          <w:shd w:val="clear" w:color="auto" w:fill="EBF4F7"/>
          <w:lang w:eastAsia="en-GB"/>
        </w:rPr>
        <w:t>"Female", "Male")</w:t>
      </w:r>
      <w:r w:rsidRPr="00711CC0">
        <w:rPr>
          <w:rFonts w:ascii="Helvetica" w:eastAsia="Times New Roman" w:hAnsi="Helvetica" w:cs="Times New Roman"/>
          <w:color w:val="3D4251"/>
          <w:lang w:eastAsia="en-GB"/>
        </w:rPr>
        <w:t>. Mind the order of the vector elements here.</w:t>
      </w:r>
    </w:p>
    <w:p w14:paraId="22DDE92B" w14:textId="77777777" w:rsidR="00470433" w:rsidRDefault="00470433" w:rsidP="00470433">
      <w:pPr>
        <w:pStyle w:val="Heading1"/>
        <w:spacing w:before="60" w:beforeAutospacing="0" w:after="225" w:afterAutospacing="0"/>
        <w:rPr>
          <w:rFonts w:ascii="Helvetica" w:eastAsia="Times New Roman" w:hAnsi="Helvetica" w:cs="Times New Roman"/>
          <w:color w:val="3A3A3A"/>
        </w:rPr>
      </w:pPr>
      <w:r>
        <w:rPr>
          <w:rFonts w:ascii="Helvetica" w:eastAsia="Times New Roman" w:hAnsi="Helvetica" w:cs="Times New Roman"/>
          <w:color w:val="3A3A3A"/>
        </w:rPr>
        <w:t>Summarizing a factor</w:t>
      </w:r>
    </w:p>
    <w:p w14:paraId="3646D018" w14:textId="77777777" w:rsidR="00470433" w:rsidRDefault="00470433" w:rsidP="00470433">
      <w:pPr>
        <w:pStyle w:val="NormalWeb"/>
        <w:spacing w:before="0" w:after="0"/>
        <w:rPr>
          <w:rFonts w:ascii="Helvetica" w:hAnsi="Helvetica"/>
          <w:color w:val="3D4251"/>
        </w:rPr>
      </w:pPr>
      <w:r>
        <w:rPr>
          <w:rFonts w:ascii="Helvetica" w:hAnsi="Helvetica"/>
          <w:color w:val="3D4251"/>
        </w:rPr>
        <w:t>After finishing this course, one of your favorite functions in R will be </w:t>
      </w:r>
      <w:hyperlink r:id="rId8" w:tgtFrame="_blank" w:history="1">
        <w:proofErr w:type="gramStart"/>
        <w:r>
          <w:rPr>
            <w:rStyle w:val="HTMLCode"/>
            <w:rFonts w:ascii="Courier" w:hAnsi="Courier"/>
            <w:b/>
            <w:bCs/>
            <w:color w:val="33AACC"/>
            <w:u w:val="single"/>
            <w:shd w:val="clear" w:color="auto" w:fill="EBF4F7"/>
          </w:rPr>
          <w:t>summary(</w:t>
        </w:r>
        <w:proofErr w:type="gramEnd"/>
        <w:r>
          <w:rPr>
            <w:rStyle w:val="HTMLCode"/>
            <w:rFonts w:ascii="Courier" w:hAnsi="Courier"/>
            <w:b/>
            <w:bCs/>
            <w:color w:val="33AACC"/>
            <w:u w:val="single"/>
            <w:shd w:val="clear" w:color="auto" w:fill="EBF4F7"/>
          </w:rPr>
          <w:t>)</w:t>
        </w:r>
      </w:hyperlink>
      <w:r>
        <w:rPr>
          <w:rFonts w:ascii="Helvetica" w:hAnsi="Helvetica"/>
          <w:color w:val="3D4251"/>
        </w:rPr>
        <w:t>. This will give you a quick overview of the contents of a variable:</w:t>
      </w:r>
    </w:p>
    <w:p w14:paraId="55A9E868" w14:textId="77777777" w:rsidR="00470433" w:rsidRDefault="00470433" w:rsidP="00470433">
      <w:pPr>
        <w:pStyle w:val="HTMLPreformatted"/>
        <w:pBdr>
          <w:left w:val="single" w:sz="24" w:space="0" w:color="33AACC"/>
        </w:pBdr>
        <w:shd w:val="clear" w:color="auto" w:fill="EBF4F7"/>
        <w:rPr>
          <w:rStyle w:val="HTMLCode"/>
          <w:rFonts w:ascii="Courier" w:hAnsi="Courier"/>
          <w:color w:val="3D4251"/>
          <w:shd w:val="clear" w:color="auto" w:fill="EBF4F7"/>
        </w:rPr>
      </w:pPr>
      <w:r>
        <w:rPr>
          <w:rStyle w:val="HTMLCode"/>
          <w:rFonts w:ascii="Courier" w:hAnsi="Courier"/>
          <w:color w:val="3D4251"/>
          <w:shd w:val="clear" w:color="auto" w:fill="EBF4F7"/>
        </w:rPr>
        <w:t>summary(my_var)</w:t>
      </w:r>
    </w:p>
    <w:p w14:paraId="7245C6C1" w14:textId="77777777" w:rsidR="00470433" w:rsidRDefault="00470433" w:rsidP="00470433">
      <w:pPr>
        <w:pStyle w:val="NormalWeb"/>
        <w:spacing w:before="0" w:after="0"/>
        <w:rPr>
          <w:rFonts w:ascii="Helvetica" w:hAnsi="Helvetica"/>
          <w:color w:val="3D4251"/>
        </w:rPr>
      </w:pPr>
      <w:r>
        <w:rPr>
          <w:rFonts w:ascii="Helvetica" w:hAnsi="Helvetica"/>
          <w:color w:val="3D4251"/>
        </w:rPr>
        <w:t>Going back to our survey, you would like to know how many </w:t>
      </w:r>
      <w:r>
        <w:rPr>
          <w:rStyle w:val="HTMLCode"/>
          <w:rFonts w:ascii="Courier" w:hAnsi="Courier"/>
          <w:color w:val="3D4251"/>
          <w:shd w:val="clear" w:color="auto" w:fill="EBF4F7"/>
        </w:rPr>
        <w:t>"Male"</w:t>
      </w:r>
      <w:r>
        <w:rPr>
          <w:rFonts w:ascii="Helvetica" w:hAnsi="Helvetica"/>
          <w:color w:val="3D4251"/>
        </w:rPr>
        <w:t> responses you have in your study, and how many </w:t>
      </w:r>
      <w:r>
        <w:rPr>
          <w:rStyle w:val="HTMLCode"/>
          <w:rFonts w:ascii="Courier" w:hAnsi="Courier"/>
          <w:color w:val="3D4251"/>
          <w:shd w:val="clear" w:color="auto" w:fill="EBF4F7"/>
        </w:rPr>
        <w:t>"Female"</w:t>
      </w:r>
      <w:r>
        <w:rPr>
          <w:rFonts w:ascii="Helvetica" w:hAnsi="Helvetica"/>
          <w:color w:val="3D4251"/>
        </w:rPr>
        <w:t> responses. The </w:t>
      </w:r>
      <w:hyperlink r:id="rId9" w:tgtFrame="_blank" w:history="1">
        <w:proofErr w:type="gramStart"/>
        <w:r>
          <w:rPr>
            <w:rStyle w:val="HTMLCode"/>
            <w:rFonts w:ascii="Courier" w:hAnsi="Courier"/>
            <w:b/>
            <w:bCs/>
            <w:color w:val="33AACC"/>
            <w:u w:val="single"/>
            <w:shd w:val="clear" w:color="auto" w:fill="EBF4F7"/>
          </w:rPr>
          <w:t>summary(</w:t>
        </w:r>
        <w:proofErr w:type="gramEnd"/>
        <w:r>
          <w:rPr>
            <w:rStyle w:val="HTMLCode"/>
            <w:rFonts w:ascii="Courier" w:hAnsi="Courier"/>
            <w:b/>
            <w:bCs/>
            <w:color w:val="33AACC"/>
            <w:u w:val="single"/>
            <w:shd w:val="clear" w:color="auto" w:fill="EBF4F7"/>
          </w:rPr>
          <w:t>)</w:t>
        </w:r>
      </w:hyperlink>
      <w:r>
        <w:rPr>
          <w:rFonts w:ascii="Helvetica" w:hAnsi="Helvetica"/>
          <w:color w:val="3D4251"/>
        </w:rPr>
        <w:t> function gives you the answer to this question</w:t>
      </w:r>
    </w:p>
    <w:p w14:paraId="79E6C64E" w14:textId="77777777" w:rsidR="00470433" w:rsidRDefault="00470433" w:rsidP="00470433">
      <w:pPr>
        <w:rPr>
          <w:lang w:val="en-US"/>
        </w:rPr>
      </w:pPr>
      <w:r>
        <w:rPr>
          <w:lang w:val="en-US"/>
        </w:rPr>
        <w:t>#Instructions</w:t>
      </w:r>
    </w:p>
    <w:p w14:paraId="2552A9A1" w14:textId="77777777" w:rsidR="00470433" w:rsidRPr="00833D8E" w:rsidRDefault="00470433" w:rsidP="00470433">
      <w:pPr>
        <w:rPr>
          <w:rFonts w:ascii="Times New Roman" w:eastAsia="Times New Roman" w:hAnsi="Times New Roman" w:cs="Times New Roman"/>
          <w:lang w:eastAsia="en-GB"/>
        </w:rPr>
      </w:pPr>
      <w:r w:rsidRPr="00833D8E">
        <w:rPr>
          <w:rFonts w:ascii="Helvetica" w:eastAsia="Times New Roman" w:hAnsi="Helvetica" w:cs="Times New Roman"/>
          <w:color w:val="3D4251"/>
          <w:shd w:val="clear" w:color="auto" w:fill="FFFFFF"/>
          <w:lang w:eastAsia="en-GB"/>
        </w:rPr>
        <w:t>Ask a </w:t>
      </w:r>
      <w:hyperlink r:id="rId10" w:tgtFrame="_blank" w:history="1">
        <w:proofErr w:type="gramStart"/>
        <w:r w:rsidRPr="00833D8E">
          <w:rPr>
            <w:rFonts w:ascii="Courier" w:hAnsi="Courier" w:cs="Courier"/>
            <w:b/>
            <w:bCs/>
            <w:color w:val="33AACC"/>
            <w:sz w:val="20"/>
            <w:szCs w:val="20"/>
            <w:u w:val="single"/>
            <w:shd w:val="clear" w:color="auto" w:fill="EBF4F7"/>
            <w:lang w:eastAsia="en-GB"/>
          </w:rPr>
          <w:t>summary(</w:t>
        </w:r>
        <w:proofErr w:type="gramEnd"/>
        <w:r w:rsidRPr="00833D8E">
          <w:rPr>
            <w:rFonts w:ascii="Courier" w:hAnsi="Courier" w:cs="Courier"/>
            <w:b/>
            <w:bCs/>
            <w:color w:val="33AACC"/>
            <w:sz w:val="20"/>
            <w:szCs w:val="20"/>
            <w:u w:val="single"/>
            <w:shd w:val="clear" w:color="auto" w:fill="EBF4F7"/>
            <w:lang w:eastAsia="en-GB"/>
          </w:rPr>
          <w:t>)</w:t>
        </w:r>
      </w:hyperlink>
      <w:r w:rsidRPr="00833D8E">
        <w:rPr>
          <w:rFonts w:ascii="Helvetica" w:eastAsia="Times New Roman" w:hAnsi="Helvetica" w:cs="Times New Roman"/>
          <w:color w:val="3D4251"/>
          <w:shd w:val="clear" w:color="auto" w:fill="FFFFFF"/>
          <w:lang w:eastAsia="en-GB"/>
        </w:rPr>
        <w:t> of the </w:t>
      </w:r>
      <w:r w:rsidRPr="00833D8E">
        <w:rPr>
          <w:rFonts w:ascii="Courier" w:hAnsi="Courier" w:cs="Courier"/>
          <w:color w:val="3D4251"/>
          <w:sz w:val="20"/>
          <w:szCs w:val="20"/>
          <w:shd w:val="clear" w:color="auto" w:fill="EBF4F7"/>
          <w:lang w:eastAsia="en-GB"/>
        </w:rPr>
        <w:t>survey_vector</w:t>
      </w:r>
      <w:r w:rsidRPr="00833D8E">
        <w:rPr>
          <w:rFonts w:ascii="Helvetica" w:eastAsia="Times New Roman" w:hAnsi="Helvetica" w:cs="Times New Roman"/>
          <w:color w:val="3D4251"/>
          <w:shd w:val="clear" w:color="auto" w:fill="FFFFFF"/>
          <w:lang w:eastAsia="en-GB"/>
        </w:rPr>
        <w:t> and </w:t>
      </w:r>
      <w:r w:rsidRPr="00833D8E">
        <w:rPr>
          <w:rFonts w:ascii="Courier" w:hAnsi="Courier" w:cs="Courier"/>
          <w:color w:val="3D4251"/>
          <w:sz w:val="20"/>
          <w:szCs w:val="20"/>
          <w:shd w:val="clear" w:color="auto" w:fill="EBF4F7"/>
          <w:lang w:eastAsia="en-GB"/>
        </w:rPr>
        <w:t>factor_survey_vector</w:t>
      </w:r>
      <w:r w:rsidRPr="00833D8E">
        <w:rPr>
          <w:rFonts w:ascii="Helvetica" w:eastAsia="Times New Roman" w:hAnsi="Helvetica" w:cs="Times New Roman"/>
          <w:color w:val="3D4251"/>
          <w:shd w:val="clear" w:color="auto" w:fill="FFFFFF"/>
          <w:lang w:eastAsia="en-GB"/>
        </w:rPr>
        <w:t>. Interpret the results of both vectors. Are they both equally useful in this case?</w:t>
      </w:r>
    </w:p>
    <w:p w14:paraId="6F4252BD" w14:textId="77777777" w:rsidR="00C42E48" w:rsidRDefault="00470433">
      <w:bookmarkStart w:id="0" w:name="_GoBack"/>
      <w:bookmarkEnd w:id="0"/>
    </w:p>
    <w:sectPr w:rsidR="00C42E48" w:rsidSect="00A114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92F83"/>
    <w:multiLevelType w:val="multilevel"/>
    <w:tmpl w:val="C8B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D844A8"/>
    <w:multiLevelType w:val="multilevel"/>
    <w:tmpl w:val="3A72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33"/>
    <w:rsid w:val="001B2C26"/>
    <w:rsid w:val="00470433"/>
    <w:rsid w:val="004B3F64"/>
    <w:rsid w:val="004E77BD"/>
    <w:rsid w:val="00506238"/>
    <w:rsid w:val="0054646B"/>
    <w:rsid w:val="00563637"/>
    <w:rsid w:val="00756521"/>
    <w:rsid w:val="00A114D9"/>
    <w:rsid w:val="00AF269D"/>
    <w:rsid w:val="00DB32BE"/>
    <w:rsid w:val="00F3660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3452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0433"/>
  </w:style>
  <w:style w:type="paragraph" w:styleId="Heading1">
    <w:name w:val="heading 1"/>
    <w:basedOn w:val="Normal"/>
    <w:link w:val="Heading1Char"/>
    <w:uiPriority w:val="9"/>
    <w:qFormat/>
    <w:rsid w:val="00470433"/>
    <w:pPr>
      <w:spacing w:before="100" w:beforeAutospacing="1" w:after="100" w:afterAutospacing="1"/>
      <w:outlineLvl w:val="0"/>
    </w:pPr>
    <w:rPr>
      <w:rFonts w:ascii="Times New Roman" w:hAnsi="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433"/>
    <w:rPr>
      <w:rFonts w:ascii="Times New Roman" w:hAnsi="Times New Roman"/>
      <w:b/>
      <w:bCs/>
      <w:kern w:val="36"/>
      <w:sz w:val="48"/>
      <w:szCs w:val="48"/>
      <w:lang w:eastAsia="en-GB"/>
    </w:rPr>
  </w:style>
  <w:style w:type="paragraph" w:styleId="NormalWeb">
    <w:name w:val="Normal (Web)"/>
    <w:basedOn w:val="Normal"/>
    <w:uiPriority w:val="99"/>
    <w:semiHidden/>
    <w:unhideWhenUsed/>
    <w:rsid w:val="00470433"/>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470433"/>
    <w:rPr>
      <w:rFonts w:ascii="Courier New" w:eastAsiaTheme="minorHAnsi" w:hAnsi="Courier New" w:cs="Courier"/>
      <w:sz w:val="20"/>
      <w:szCs w:val="20"/>
    </w:rPr>
  </w:style>
  <w:style w:type="character" w:styleId="Strong">
    <w:name w:val="Strong"/>
    <w:basedOn w:val="DefaultParagraphFont"/>
    <w:uiPriority w:val="22"/>
    <w:qFormat/>
    <w:rsid w:val="00470433"/>
    <w:rPr>
      <w:b/>
      <w:bCs/>
    </w:rPr>
  </w:style>
  <w:style w:type="paragraph" w:styleId="HTMLPreformatted">
    <w:name w:val="HTML Preformatted"/>
    <w:basedOn w:val="Normal"/>
    <w:link w:val="HTMLPreformattedChar"/>
    <w:uiPriority w:val="99"/>
    <w:semiHidden/>
    <w:unhideWhenUsed/>
    <w:rsid w:val="00470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lang w:eastAsia="en-GB"/>
    </w:rPr>
  </w:style>
  <w:style w:type="character" w:customStyle="1" w:styleId="HTMLPreformattedChar">
    <w:name w:val="HTML Preformatted Char"/>
    <w:basedOn w:val="DefaultParagraphFont"/>
    <w:link w:val="HTMLPreformatted"/>
    <w:uiPriority w:val="99"/>
    <w:semiHidden/>
    <w:rsid w:val="00470433"/>
    <w:rPr>
      <w:rFonts w:ascii="Courier New" w:hAnsi="Courier New" w:cs="Courier"/>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documentation.org/packages/base/functions/factor" TargetMode="External"/><Relationship Id="rId6" Type="http://schemas.openxmlformats.org/officeDocument/2006/relationships/hyperlink" Target="http://www.rdocumentation.org/packages/base/functions/factor" TargetMode="External"/><Relationship Id="rId7" Type="http://schemas.openxmlformats.org/officeDocument/2006/relationships/hyperlink" Target="http://www.rdocumentation.org/packages/base/functions/levels" TargetMode="External"/><Relationship Id="rId8" Type="http://schemas.openxmlformats.org/officeDocument/2006/relationships/hyperlink" Target="http://www.rdocumentation.org/packages/base/functions/summary" TargetMode="External"/><Relationship Id="rId9" Type="http://schemas.openxmlformats.org/officeDocument/2006/relationships/hyperlink" Target="http://www.rdocumentation.org/packages/base/functions/summary" TargetMode="External"/><Relationship Id="rId10" Type="http://schemas.openxmlformats.org/officeDocument/2006/relationships/hyperlink" Target="http://www.rdocumentation.org/packages/base/functions/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4760</Characters>
  <Application>Microsoft Macintosh Word</Application>
  <DocSecurity>0</DocSecurity>
  <Lines>39</Lines>
  <Paragraphs>11</Paragraphs>
  <ScaleCrop>false</ScaleCrop>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Umer Sharif Shohan</dc:creator>
  <cp:keywords/>
  <dc:description/>
  <cp:lastModifiedBy>Mohammad Umer Sharif Shohan</cp:lastModifiedBy>
  <cp:revision>1</cp:revision>
  <dcterms:created xsi:type="dcterms:W3CDTF">2020-06-26T13:28:00Z</dcterms:created>
  <dcterms:modified xsi:type="dcterms:W3CDTF">2020-06-26T13:28:00Z</dcterms:modified>
</cp:coreProperties>
</file>