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1BBCA" w14:textId="77777777" w:rsidR="00B97693" w:rsidRPr="004C6DAA" w:rsidRDefault="00340A98" w:rsidP="003A63A4">
      <w:pPr>
        <w:pStyle w:val="Nadpis1"/>
      </w:pPr>
      <w:r w:rsidRPr="004C6DAA">
        <w:t>Analysis of Eudiplozoon nipponicum genome</w:t>
      </w:r>
    </w:p>
    <w:p w14:paraId="2241FE56" w14:textId="7675ED5E" w:rsidR="00AB0BFE" w:rsidRPr="004C6DAA" w:rsidRDefault="00D908B0" w:rsidP="00340A98">
      <w:r w:rsidRPr="004C6DAA">
        <w:rPr>
          <w:i/>
        </w:rPr>
        <w:t>Eudiplozoon nipponicum</w:t>
      </w:r>
      <w:r w:rsidRPr="004C6DAA">
        <w:t xml:space="preserve"> is a parasitic worm of </w:t>
      </w:r>
      <w:proofErr w:type="spellStart"/>
      <w:r w:rsidRPr="004C6DAA">
        <w:rPr>
          <w:i/>
        </w:rPr>
        <w:t>Monogenea</w:t>
      </w:r>
      <w:proofErr w:type="spellEnd"/>
      <w:r w:rsidRPr="004C6DAA">
        <w:rPr>
          <w:i/>
        </w:rPr>
        <w:t xml:space="preserve"> </w:t>
      </w:r>
      <w:r w:rsidRPr="004C6DAA">
        <w:t xml:space="preserve">class. We try to assemble the whole genome of this parasite. </w:t>
      </w:r>
    </w:p>
    <w:p w14:paraId="25202C81" w14:textId="3A85EA0D" w:rsidR="00D908B0" w:rsidRPr="004C6DAA" w:rsidRDefault="00D908B0" w:rsidP="00901075">
      <w:pPr>
        <w:jc w:val="both"/>
      </w:pPr>
      <w:r w:rsidRPr="004C6DAA">
        <w:t xml:space="preserve">We have two types of sequencing libraries – Illumina and Roche 454. </w:t>
      </w:r>
      <w:r w:rsidR="00901075" w:rsidRPr="004C6DAA">
        <w:t>Illumina libraries (HiSeq, MiSeq) are paired-end and we have 5 type of this library, and only one Roche 454 library. This library is single-end. In next table (</w:t>
      </w:r>
      <w:r w:rsidR="00901075" w:rsidRPr="004C6DAA">
        <w:fldChar w:fldCharType="begin"/>
      </w:r>
      <w:r w:rsidR="00901075" w:rsidRPr="004C6DAA">
        <w:instrText xml:space="preserve"> REF _Ref480819829 \h </w:instrText>
      </w:r>
      <w:r w:rsidR="00901075" w:rsidRPr="004C6DAA">
        <w:fldChar w:fldCharType="separate"/>
      </w:r>
      <w:r w:rsidR="00901075" w:rsidRPr="004C6DAA">
        <w:t xml:space="preserve">Tab. </w:t>
      </w:r>
      <w:r w:rsidR="00901075" w:rsidRPr="004C6DAA">
        <w:rPr>
          <w:noProof/>
        </w:rPr>
        <w:t>1</w:t>
      </w:r>
      <w:r w:rsidR="00901075" w:rsidRPr="004C6DAA">
        <w:fldChar w:fldCharType="end"/>
      </w:r>
      <w:r w:rsidR="00901075" w:rsidRPr="004C6DAA">
        <w:t xml:space="preserve">) are summarized initial information about all libraries. These results were obtained with FastQC tool. </w:t>
      </w:r>
    </w:p>
    <w:tbl>
      <w:tblPr>
        <w:tblStyle w:val="Tabulkasmkou2zvraznn3"/>
        <w:tblW w:w="0" w:type="auto"/>
        <w:tblLook w:val="04A0" w:firstRow="1" w:lastRow="0" w:firstColumn="1" w:lastColumn="0" w:noHBand="0" w:noVBand="1"/>
      </w:tblPr>
      <w:tblGrid>
        <w:gridCol w:w="1587"/>
        <w:gridCol w:w="1410"/>
        <w:gridCol w:w="1556"/>
        <w:gridCol w:w="1689"/>
        <w:gridCol w:w="1656"/>
        <w:gridCol w:w="1508"/>
      </w:tblGrid>
      <w:tr w:rsidR="00901075" w:rsidRPr="004C6DAA" w14:paraId="452B1363" w14:textId="77777777" w:rsidTr="009010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39FE75A5" w14:textId="07893BF8" w:rsidR="00901075" w:rsidRPr="004C6DAA" w:rsidRDefault="00901075" w:rsidP="00340A98">
            <w:pPr>
              <w:rPr>
                <w:sz w:val="22"/>
              </w:rPr>
            </w:pPr>
            <w:r w:rsidRPr="004C6DAA">
              <w:rPr>
                <w:sz w:val="22"/>
              </w:rPr>
              <w:t>File name</w:t>
            </w:r>
          </w:p>
        </w:tc>
        <w:tc>
          <w:tcPr>
            <w:tcW w:w="1410" w:type="dxa"/>
          </w:tcPr>
          <w:p w14:paraId="746A77BA" w14:textId="6840F066" w:rsidR="00901075" w:rsidRPr="004C6DAA" w:rsidRDefault="00901075" w:rsidP="00340A98">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Instrument</w:t>
            </w:r>
          </w:p>
        </w:tc>
        <w:tc>
          <w:tcPr>
            <w:tcW w:w="1556" w:type="dxa"/>
          </w:tcPr>
          <w:p w14:paraId="71F40CFC" w14:textId="2B303B94" w:rsidR="00901075" w:rsidRPr="004C6DAA" w:rsidRDefault="00901075" w:rsidP="00340A98">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 xml:space="preserve">Type </w:t>
            </w:r>
          </w:p>
        </w:tc>
        <w:tc>
          <w:tcPr>
            <w:tcW w:w="1689" w:type="dxa"/>
          </w:tcPr>
          <w:p w14:paraId="3AA31BC7" w14:textId="79CD914B" w:rsidR="00901075" w:rsidRPr="004C6DAA" w:rsidRDefault="00901075" w:rsidP="00340A98">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Sequence length</w:t>
            </w:r>
          </w:p>
        </w:tc>
        <w:tc>
          <w:tcPr>
            <w:tcW w:w="1656" w:type="dxa"/>
          </w:tcPr>
          <w:p w14:paraId="1E6D816E" w14:textId="45272096" w:rsidR="00901075" w:rsidRPr="004C6DAA" w:rsidRDefault="00901075" w:rsidP="00340A98">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 xml:space="preserve">Number of reads </w:t>
            </w:r>
          </w:p>
        </w:tc>
        <w:tc>
          <w:tcPr>
            <w:tcW w:w="1508" w:type="dxa"/>
          </w:tcPr>
          <w:p w14:paraId="6A0B0E28" w14:textId="591FE6A7" w:rsidR="00901075" w:rsidRPr="004C6DAA" w:rsidRDefault="00901075" w:rsidP="00340A98">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GC (%)</w:t>
            </w:r>
          </w:p>
        </w:tc>
      </w:tr>
      <w:tr w:rsidR="00901075" w:rsidRPr="004C6DAA" w14:paraId="5C174BD3" w14:textId="77777777" w:rsidTr="0090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2093844C" w14:textId="0CC983DC" w:rsidR="00901075" w:rsidRPr="004C6DAA" w:rsidRDefault="00901075" w:rsidP="00340A98">
            <w:r w:rsidRPr="004C6DAA">
              <w:t>A72DD</w:t>
            </w:r>
          </w:p>
        </w:tc>
        <w:tc>
          <w:tcPr>
            <w:tcW w:w="1410" w:type="dxa"/>
          </w:tcPr>
          <w:p w14:paraId="51C15002" w14:textId="23FECFD5"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MiSeq</w:t>
            </w:r>
          </w:p>
        </w:tc>
        <w:tc>
          <w:tcPr>
            <w:tcW w:w="1556" w:type="dxa"/>
          </w:tcPr>
          <w:p w14:paraId="56472E73" w14:textId="6C1344B6"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250</w:t>
            </w:r>
          </w:p>
        </w:tc>
        <w:tc>
          <w:tcPr>
            <w:tcW w:w="1689" w:type="dxa"/>
          </w:tcPr>
          <w:p w14:paraId="03CDDFA0" w14:textId="6ECCA2BD"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35-251</w:t>
            </w:r>
          </w:p>
        </w:tc>
        <w:tc>
          <w:tcPr>
            <w:tcW w:w="1656" w:type="dxa"/>
          </w:tcPr>
          <w:p w14:paraId="0C08BB8B" w14:textId="24B50B07"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13,274,453</w:t>
            </w:r>
            <w:r w:rsidRPr="004C6DAA">
              <w:tab/>
            </w:r>
          </w:p>
        </w:tc>
        <w:tc>
          <w:tcPr>
            <w:tcW w:w="1508" w:type="dxa"/>
          </w:tcPr>
          <w:p w14:paraId="460F82BC" w14:textId="76D7AD89"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38</w:t>
            </w:r>
          </w:p>
        </w:tc>
      </w:tr>
      <w:tr w:rsidR="00901075" w:rsidRPr="004C6DAA" w14:paraId="4508D3C2" w14:textId="77777777" w:rsidTr="00901075">
        <w:tc>
          <w:tcPr>
            <w:cnfStyle w:val="001000000000" w:firstRow="0" w:lastRow="0" w:firstColumn="1" w:lastColumn="0" w:oddVBand="0" w:evenVBand="0" w:oddHBand="0" w:evenHBand="0" w:firstRowFirstColumn="0" w:firstRowLastColumn="0" w:lastRowFirstColumn="0" w:lastRowLastColumn="0"/>
            <w:tcW w:w="1587" w:type="dxa"/>
          </w:tcPr>
          <w:p w14:paraId="04C4BC37" w14:textId="528BB1B8" w:rsidR="00901075" w:rsidRPr="004C6DAA" w:rsidRDefault="00901075" w:rsidP="00340A98">
            <w:r w:rsidRPr="004C6DAA">
              <w:rPr>
                <w:rFonts w:ascii="Verdana" w:hAnsi="Verdana"/>
                <w:color w:val="000000"/>
                <w:sz w:val="18"/>
                <w:szCs w:val="18"/>
              </w:rPr>
              <w:t>A7KL0</w:t>
            </w:r>
          </w:p>
        </w:tc>
        <w:tc>
          <w:tcPr>
            <w:tcW w:w="1410" w:type="dxa"/>
          </w:tcPr>
          <w:p w14:paraId="7B8A88AA" w14:textId="761D3BFB"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MiSeq</w:t>
            </w:r>
          </w:p>
        </w:tc>
        <w:tc>
          <w:tcPr>
            <w:tcW w:w="1556" w:type="dxa"/>
          </w:tcPr>
          <w:p w14:paraId="0A75464D" w14:textId="0615A80A"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250</w:t>
            </w:r>
          </w:p>
        </w:tc>
        <w:tc>
          <w:tcPr>
            <w:tcW w:w="1689" w:type="dxa"/>
          </w:tcPr>
          <w:p w14:paraId="5016B3EA" w14:textId="608A61F8"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251</w:t>
            </w:r>
          </w:p>
        </w:tc>
        <w:tc>
          <w:tcPr>
            <w:tcW w:w="1656" w:type="dxa"/>
          </w:tcPr>
          <w:p w14:paraId="1200FDD7" w14:textId="0594DAE0"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10,783,010</w:t>
            </w:r>
          </w:p>
        </w:tc>
        <w:tc>
          <w:tcPr>
            <w:tcW w:w="1508" w:type="dxa"/>
          </w:tcPr>
          <w:p w14:paraId="4B16CED0" w14:textId="2E014889"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37</w:t>
            </w:r>
          </w:p>
        </w:tc>
      </w:tr>
      <w:tr w:rsidR="00901075" w:rsidRPr="004C6DAA" w14:paraId="2584A57F" w14:textId="77777777" w:rsidTr="0090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7EB09D47" w14:textId="654AC38B" w:rsidR="00901075" w:rsidRPr="004C6DAA" w:rsidRDefault="00901075" w:rsidP="00340A98">
            <w:r w:rsidRPr="004C6DAA">
              <w:rPr>
                <w:rFonts w:ascii="Verdana" w:hAnsi="Verdana"/>
                <w:color w:val="000000"/>
                <w:sz w:val="18"/>
                <w:szCs w:val="18"/>
                <w:shd w:val="clear" w:color="auto" w:fill="F1F1F1"/>
              </w:rPr>
              <w:t>C5KL9ANXX</w:t>
            </w:r>
          </w:p>
        </w:tc>
        <w:tc>
          <w:tcPr>
            <w:tcW w:w="1410" w:type="dxa"/>
          </w:tcPr>
          <w:p w14:paraId="69F5B574" w14:textId="0A2ED4CA"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HiSeq</w:t>
            </w:r>
          </w:p>
        </w:tc>
        <w:tc>
          <w:tcPr>
            <w:tcW w:w="1556" w:type="dxa"/>
          </w:tcPr>
          <w:p w14:paraId="588EAAE5" w14:textId="7A1E2170"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125</w:t>
            </w:r>
          </w:p>
        </w:tc>
        <w:tc>
          <w:tcPr>
            <w:tcW w:w="1689" w:type="dxa"/>
          </w:tcPr>
          <w:p w14:paraId="743F0800" w14:textId="73821C17"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125</w:t>
            </w:r>
          </w:p>
        </w:tc>
        <w:tc>
          <w:tcPr>
            <w:tcW w:w="1656" w:type="dxa"/>
          </w:tcPr>
          <w:p w14:paraId="3122EF06" w14:textId="2BE6AE64"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39,443,850</w:t>
            </w:r>
            <w:r w:rsidRPr="004C6DAA">
              <w:tab/>
            </w:r>
          </w:p>
        </w:tc>
        <w:tc>
          <w:tcPr>
            <w:tcW w:w="1508" w:type="dxa"/>
          </w:tcPr>
          <w:p w14:paraId="243878F2" w14:textId="31BD4F66"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33</w:t>
            </w:r>
          </w:p>
        </w:tc>
      </w:tr>
      <w:tr w:rsidR="00901075" w:rsidRPr="004C6DAA" w14:paraId="0E23B694" w14:textId="77777777" w:rsidTr="00901075">
        <w:tc>
          <w:tcPr>
            <w:cnfStyle w:val="001000000000" w:firstRow="0" w:lastRow="0" w:firstColumn="1" w:lastColumn="0" w:oddVBand="0" w:evenVBand="0" w:oddHBand="0" w:evenHBand="0" w:firstRowFirstColumn="0" w:firstRowLastColumn="0" w:lastRowFirstColumn="0" w:lastRowLastColumn="0"/>
            <w:tcW w:w="1587" w:type="dxa"/>
          </w:tcPr>
          <w:p w14:paraId="6CCDBAD9" w14:textId="12651D3A" w:rsidR="00901075" w:rsidRPr="004C6DAA" w:rsidRDefault="00901075" w:rsidP="00340A98">
            <w:r w:rsidRPr="004C6DAA">
              <w:rPr>
                <w:rFonts w:ascii="Verdana" w:hAnsi="Verdana"/>
                <w:color w:val="000000"/>
                <w:sz w:val="18"/>
                <w:szCs w:val="18"/>
              </w:rPr>
              <w:t>C4VFYACXX</w:t>
            </w:r>
          </w:p>
        </w:tc>
        <w:tc>
          <w:tcPr>
            <w:tcW w:w="1410" w:type="dxa"/>
          </w:tcPr>
          <w:p w14:paraId="174AC609" w14:textId="34E2892D"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HiSeq</w:t>
            </w:r>
          </w:p>
        </w:tc>
        <w:tc>
          <w:tcPr>
            <w:tcW w:w="1556" w:type="dxa"/>
          </w:tcPr>
          <w:p w14:paraId="2B85FC23" w14:textId="09283512"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100</w:t>
            </w:r>
          </w:p>
        </w:tc>
        <w:tc>
          <w:tcPr>
            <w:tcW w:w="1689" w:type="dxa"/>
          </w:tcPr>
          <w:p w14:paraId="4E26945E" w14:textId="1D7C5BE8"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101</w:t>
            </w:r>
          </w:p>
        </w:tc>
        <w:tc>
          <w:tcPr>
            <w:tcW w:w="1656" w:type="dxa"/>
          </w:tcPr>
          <w:p w14:paraId="3916C931" w14:textId="53CC874A"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34,425,978</w:t>
            </w:r>
          </w:p>
        </w:tc>
        <w:tc>
          <w:tcPr>
            <w:tcW w:w="1508" w:type="dxa"/>
          </w:tcPr>
          <w:p w14:paraId="3A313DFC" w14:textId="633B9CEF"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34</w:t>
            </w:r>
          </w:p>
        </w:tc>
      </w:tr>
      <w:tr w:rsidR="00901075" w:rsidRPr="004C6DAA" w14:paraId="21D67753" w14:textId="77777777" w:rsidTr="0090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0B2010EE" w14:textId="7E5A4B4C" w:rsidR="00901075" w:rsidRPr="004C6DAA" w:rsidRDefault="00901075" w:rsidP="00340A98">
            <w:r w:rsidRPr="004C6DAA">
              <w:rPr>
                <w:rFonts w:ascii="Verdana" w:hAnsi="Verdana"/>
                <w:color w:val="000000"/>
                <w:sz w:val="18"/>
                <w:szCs w:val="18"/>
                <w:shd w:val="clear" w:color="auto" w:fill="F1F1F1"/>
              </w:rPr>
              <w:t>C841DACXX</w:t>
            </w:r>
          </w:p>
        </w:tc>
        <w:tc>
          <w:tcPr>
            <w:tcW w:w="1410" w:type="dxa"/>
          </w:tcPr>
          <w:p w14:paraId="40EBB526" w14:textId="1C3A20C4"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HiSeq</w:t>
            </w:r>
          </w:p>
        </w:tc>
        <w:tc>
          <w:tcPr>
            <w:tcW w:w="1556" w:type="dxa"/>
          </w:tcPr>
          <w:p w14:paraId="683620AC" w14:textId="21BB839F"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100</w:t>
            </w:r>
          </w:p>
        </w:tc>
        <w:tc>
          <w:tcPr>
            <w:tcW w:w="1689" w:type="dxa"/>
          </w:tcPr>
          <w:p w14:paraId="7F9058BF" w14:textId="1EB05077"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101</w:t>
            </w:r>
          </w:p>
        </w:tc>
        <w:tc>
          <w:tcPr>
            <w:tcW w:w="1656" w:type="dxa"/>
          </w:tcPr>
          <w:p w14:paraId="5FA997AA" w14:textId="35FA85B7"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rPr>
                <w:rFonts w:ascii="Verdana" w:hAnsi="Verdana"/>
                <w:color w:val="000000"/>
                <w:sz w:val="18"/>
                <w:szCs w:val="18"/>
                <w:shd w:val="clear" w:color="auto" w:fill="F1F1F1"/>
              </w:rPr>
              <w:t>66,703,004</w:t>
            </w:r>
          </w:p>
        </w:tc>
        <w:tc>
          <w:tcPr>
            <w:tcW w:w="1508" w:type="dxa"/>
          </w:tcPr>
          <w:p w14:paraId="082C2D67" w14:textId="07BE4A44" w:rsidR="00901075" w:rsidRPr="004C6DAA" w:rsidRDefault="00901075" w:rsidP="00340A98">
            <w:pPr>
              <w:cnfStyle w:val="000000100000" w:firstRow="0" w:lastRow="0" w:firstColumn="0" w:lastColumn="0" w:oddVBand="0" w:evenVBand="0" w:oddHBand="1" w:evenHBand="0" w:firstRowFirstColumn="0" w:firstRowLastColumn="0" w:lastRowFirstColumn="0" w:lastRowLastColumn="0"/>
            </w:pPr>
            <w:r w:rsidRPr="004C6DAA">
              <w:t>33</w:t>
            </w:r>
          </w:p>
        </w:tc>
      </w:tr>
      <w:tr w:rsidR="00901075" w:rsidRPr="004C6DAA" w14:paraId="44766830" w14:textId="77777777" w:rsidTr="00901075">
        <w:tc>
          <w:tcPr>
            <w:cnfStyle w:val="001000000000" w:firstRow="0" w:lastRow="0" w:firstColumn="1" w:lastColumn="0" w:oddVBand="0" w:evenVBand="0" w:oddHBand="0" w:evenHBand="0" w:firstRowFirstColumn="0" w:firstRowLastColumn="0" w:lastRowFirstColumn="0" w:lastRowLastColumn="0"/>
            <w:tcW w:w="1587" w:type="dxa"/>
          </w:tcPr>
          <w:p w14:paraId="3BAC79C1" w14:textId="2E06ACEF" w:rsidR="00901075" w:rsidRPr="004C6DAA" w:rsidRDefault="00901075" w:rsidP="00340A98">
            <w:r w:rsidRPr="004C6DAA">
              <w:rPr>
                <w:rFonts w:ascii="Verdana" w:hAnsi="Verdana"/>
                <w:color w:val="000000"/>
                <w:sz w:val="18"/>
                <w:szCs w:val="18"/>
              </w:rPr>
              <w:t>IDBBUAV01</w:t>
            </w:r>
          </w:p>
        </w:tc>
        <w:tc>
          <w:tcPr>
            <w:tcW w:w="1410" w:type="dxa"/>
          </w:tcPr>
          <w:p w14:paraId="395E9150" w14:textId="79CABEBD"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Roche 454</w:t>
            </w:r>
          </w:p>
        </w:tc>
        <w:tc>
          <w:tcPr>
            <w:tcW w:w="1556" w:type="dxa"/>
          </w:tcPr>
          <w:p w14:paraId="62C7A958" w14:textId="08181B8E"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40-808</w:t>
            </w:r>
          </w:p>
        </w:tc>
        <w:tc>
          <w:tcPr>
            <w:tcW w:w="1689" w:type="dxa"/>
          </w:tcPr>
          <w:p w14:paraId="20B872B5" w14:textId="03BE1C5E"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t>40-808</w:t>
            </w:r>
          </w:p>
        </w:tc>
        <w:tc>
          <w:tcPr>
            <w:tcW w:w="1656" w:type="dxa"/>
          </w:tcPr>
          <w:p w14:paraId="5F154625" w14:textId="35CD5927" w:rsidR="00901075" w:rsidRPr="004C6DAA" w:rsidRDefault="00901075" w:rsidP="00340A98">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143,667</w:t>
            </w:r>
          </w:p>
        </w:tc>
        <w:tc>
          <w:tcPr>
            <w:tcW w:w="1508" w:type="dxa"/>
          </w:tcPr>
          <w:p w14:paraId="4E30E2B7" w14:textId="1FD9494A" w:rsidR="00901075" w:rsidRPr="004C6DAA" w:rsidRDefault="00901075" w:rsidP="00901075">
            <w:pPr>
              <w:keepNext/>
              <w:cnfStyle w:val="000000000000" w:firstRow="0" w:lastRow="0" w:firstColumn="0" w:lastColumn="0" w:oddVBand="0" w:evenVBand="0" w:oddHBand="0" w:evenHBand="0" w:firstRowFirstColumn="0" w:firstRowLastColumn="0" w:lastRowFirstColumn="0" w:lastRowLastColumn="0"/>
            </w:pPr>
            <w:r w:rsidRPr="004C6DAA">
              <w:t>36</w:t>
            </w:r>
          </w:p>
        </w:tc>
      </w:tr>
    </w:tbl>
    <w:p w14:paraId="1073A650" w14:textId="66FDFCA9" w:rsidR="00901075" w:rsidRPr="004C6DAA" w:rsidRDefault="00901075" w:rsidP="00901075">
      <w:pPr>
        <w:pStyle w:val="Titulek"/>
      </w:pPr>
      <w:bookmarkStart w:id="0" w:name="_Ref480819829"/>
      <w:r w:rsidRPr="004C6DAA">
        <w:t xml:space="preserve">Tab. </w:t>
      </w:r>
      <w:fldSimple w:instr=" SEQ Tab. \* ARABIC ">
        <w:r w:rsidR="00D523C7">
          <w:rPr>
            <w:noProof/>
          </w:rPr>
          <w:t>1</w:t>
        </w:r>
      </w:fldSimple>
      <w:bookmarkEnd w:id="0"/>
      <w:r w:rsidRPr="004C6DAA">
        <w:t xml:space="preserve"> Information about all libraries</w:t>
      </w:r>
    </w:p>
    <w:p w14:paraId="46A8B538" w14:textId="79BC8FAC" w:rsidR="00901075" w:rsidRPr="004C6DAA" w:rsidRDefault="00901075" w:rsidP="000417A6">
      <w:pPr>
        <w:jc w:val="both"/>
      </w:pPr>
      <w:r w:rsidRPr="004C6DAA">
        <w:t>After this quality check the adapters were from reads removed. Also at</w:t>
      </w:r>
      <w:r w:rsidR="001B0F80" w:rsidRPr="004C6DAA">
        <w:t xml:space="preserve"> almost all</w:t>
      </w:r>
      <w:r w:rsidRPr="004C6DAA">
        <w:t xml:space="preserve"> Roche 454 reads were the first eleven bases same, </w:t>
      </w:r>
      <w:r w:rsidR="001B0F80" w:rsidRPr="004C6DAA">
        <w:t>so</w:t>
      </w:r>
      <w:r w:rsidRPr="004C6DAA">
        <w:t xml:space="preserve"> this bases were </w:t>
      </w:r>
      <w:r w:rsidR="000417A6" w:rsidRPr="004C6DAA">
        <w:t>cut from</w:t>
      </w:r>
      <w:r w:rsidRPr="004C6DAA">
        <w:t xml:space="preserve">. </w:t>
      </w:r>
      <w:r w:rsidR="006D4397" w:rsidRPr="004C6DAA">
        <w:t xml:space="preserve">Adapters were trimmed with </w:t>
      </w:r>
      <w:r w:rsidR="006D4397" w:rsidRPr="004C6DAA">
        <w:rPr>
          <w:b/>
        </w:rPr>
        <w:t>Trimmomatic</w:t>
      </w:r>
      <w:r w:rsidR="006D4397" w:rsidRPr="004C6DAA">
        <w:t xml:space="preserve"> tool. </w:t>
      </w:r>
      <w:r w:rsidR="001B0F80" w:rsidRPr="004C6DAA">
        <w:t xml:space="preserve">After this preprocessing, the quality of reads was </w:t>
      </w:r>
      <w:r w:rsidR="006D4397" w:rsidRPr="004C6DAA">
        <w:t xml:space="preserve">checked </w:t>
      </w:r>
      <w:r w:rsidR="00514432" w:rsidRPr="004C6DAA">
        <w:t>again (</w:t>
      </w:r>
      <w:r w:rsidR="00514432" w:rsidRPr="004C6DAA">
        <w:fldChar w:fldCharType="begin"/>
      </w:r>
      <w:r w:rsidR="00514432" w:rsidRPr="004C6DAA">
        <w:instrText xml:space="preserve"> REF _Ref480821462 \h </w:instrText>
      </w:r>
      <w:r w:rsidR="00514432" w:rsidRPr="004C6DAA">
        <w:fldChar w:fldCharType="separate"/>
      </w:r>
      <w:r w:rsidR="00514432" w:rsidRPr="004C6DAA">
        <w:t xml:space="preserve">Tab. </w:t>
      </w:r>
      <w:r w:rsidR="00514432" w:rsidRPr="004C6DAA">
        <w:rPr>
          <w:noProof/>
        </w:rPr>
        <w:t>2</w:t>
      </w:r>
      <w:r w:rsidR="00514432" w:rsidRPr="004C6DAA">
        <w:fldChar w:fldCharType="end"/>
      </w:r>
      <w:r w:rsidR="00514432" w:rsidRPr="004C6DAA">
        <w:t xml:space="preserve">). </w:t>
      </w:r>
    </w:p>
    <w:tbl>
      <w:tblPr>
        <w:tblStyle w:val="Tabulkasmkou2zvraznn3"/>
        <w:tblW w:w="0" w:type="auto"/>
        <w:tblLook w:val="04A0" w:firstRow="1" w:lastRow="0" w:firstColumn="1" w:lastColumn="0" w:noHBand="0" w:noVBand="1"/>
      </w:tblPr>
      <w:tblGrid>
        <w:gridCol w:w="1587"/>
        <w:gridCol w:w="1689"/>
        <w:gridCol w:w="1735"/>
        <w:gridCol w:w="1735"/>
        <w:gridCol w:w="1508"/>
      </w:tblGrid>
      <w:tr w:rsidR="006D4397" w:rsidRPr="004C6DAA" w14:paraId="648C7344" w14:textId="77777777" w:rsidTr="00184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6D08BC59" w14:textId="77777777" w:rsidR="006D4397" w:rsidRPr="004C6DAA" w:rsidRDefault="006D4397" w:rsidP="00184B67">
            <w:pPr>
              <w:rPr>
                <w:sz w:val="22"/>
              </w:rPr>
            </w:pPr>
            <w:bookmarkStart w:id="1" w:name="_Ref480821462"/>
            <w:r w:rsidRPr="004C6DAA">
              <w:rPr>
                <w:sz w:val="22"/>
              </w:rPr>
              <w:t>File name</w:t>
            </w:r>
          </w:p>
        </w:tc>
        <w:tc>
          <w:tcPr>
            <w:tcW w:w="1689" w:type="dxa"/>
          </w:tcPr>
          <w:p w14:paraId="3D61A567" w14:textId="22583E8A" w:rsidR="006D4397" w:rsidRPr="004C6DAA" w:rsidRDefault="006D4397"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Sequence length after trimming</w:t>
            </w:r>
          </w:p>
        </w:tc>
        <w:tc>
          <w:tcPr>
            <w:tcW w:w="1656" w:type="dxa"/>
          </w:tcPr>
          <w:p w14:paraId="661331A3" w14:textId="0B8E3B58" w:rsidR="006D4397" w:rsidRPr="004C6DAA" w:rsidRDefault="006D4397"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Number of reads before preprocessing</w:t>
            </w:r>
          </w:p>
        </w:tc>
        <w:tc>
          <w:tcPr>
            <w:tcW w:w="1508" w:type="dxa"/>
          </w:tcPr>
          <w:p w14:paraId="762FA61E" w14:textId="5B6CB09F" w:rsidR="006D4397" w:rsidRPr="004C6DAA" w:rsidRDefault="006D4397"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Number of reads after preprocessing</w:t>
            </w:r>
          </w:p>
        </w:tc>
        <w:tc>
          <w:tcPr>
            <w:tcW w:w="1508" w:type="dxa"/>
          </w:tcPr>
          <w:p w14:paraId="09643686" w14:textId="1BFDE465" w:rsidR="006D4397" w:rsidRPr="004C6DAA" w:rsidRDefault="006D4397"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GC (%)</w:t>
            </w:r>
          </w:p>
        </w:tc>
      </w:tr>
      <w:tr w:rsidR="006D4397" w:rsidRPr="004C6DAA" w14:paraId="38B21C3B" w14:textId="77777777" w:rsidTr="0018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7B2EE791" w14:textId="77777777" w:rsidR="006D4397" w:rsidRPr="004C6DAA" w:rsidRDefault="006D4397" w:rsidP="00184B67">
            <w:r w:rsidRPr="004C6DAA">
              <w:t>A72DD</w:t>
            </w:r>
          </w:p>
        </w:tc>
        <w:tc>
          <w:tcPr>
            <w:tcW w:w="1689" w:type="dxa"/>
          </w:tcPr>
          <w:p w14:paraId="550106ED" w14:textId="43F514AC"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35-250</w:t>
            </w:r>
          </w:p>
        </w:tc>
        <w:tc>
          <w:tcPr>
            <w:tcW w:w="1656" w:type="dxa"/>
          </w:tcPr>
          <w:p w14:paraId="2373A4AA" w14:textId="77777777"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13,274,453</w:t>
            </w:r>
            <w:r w:rsidRPr="004C6DAA">
              <w:tab/>
            </w:r>
          </w:p>
        </w:tc>
        <w:tc>
          <w:tcPr>
            <w:tcW w:w="1508" w:type="dxa"/>
          </w:tcPr>
          <w:p w14:paraId="5C1D918A" w14:textId="71E7E4B3"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12,337,026</w:t>
            </w:r>
          </w:p>
        </w:tc>
        <w:tc>
          <w:tcPr>
            <w:tcW w:w="1508" w:type="dxa"/>
          </w:tcPr>
          <w:p w14:paraId="2680DD2F" w14:textId="10690FE5"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38/37</w:t>
            </w:r>
          </w:p>
        </w:tc>
      </w:tr>
      <w:tr w:rsidR="006D4397" w:rsidRPr="004C6DAA" w14:paraId="278C27A4" w14:textId="77777777" w:rsidTr="00184B67">
        <w:tc>
          <w:tcPr>
            <w:cnfStyle w:val="001000000000" w:firstRow="0" w:lastRow="0" w:firstColumn="1" w:lastColumn="0" w:oddVBand="0" w:evenVBand="0" w:oddHBand="0" w:evenHBand="0" w:firstRowFirstColumn="0" w:firstRowLastColumn="0" w:lastRowFirstColumn="0" w:lastRowLastColumn="0"/>
            <w:tcW w:w="1587" w:type="dxa"/>
          </w:tcPr>
          <w:p w14:paraId="23F1DA34" w14:textId="77777777" w:rsidR="006D4397" w:rsidRPr="004C6DAA" w:rsidRDefault="006D4397" w:rsidP="00184B67">
            <w:r w:rsidRPr="004C6DAA">
              <w:rPr>
                <w:rFonts w:ascii="Verdana" w:hAnsi="Verdana"/>
                <w:color w:val="000000"/>
                <w:sz w:val="18"/>
                <w:szCs w:val="18"/>
              </w:rPr>
              <w:t>A7KL0</w:t>
            </w:r>
          </w:p>
        </w:tc>
        <w:tc>
          <w:tcPr>
            <w:tcW w:w="1689" w:type="dxa"/>
          </w:tcPr>
          <w:p w14:paraId="203E65A8" w14:textId="08CE776F"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t>35-250</w:t>
            </w:r>
          </w:p>
        </w:tc>
        <w:tc>
          <w:tcPr>
            <w:tcW w:w="1656" w:type="dxa"/>
          </w:tcPr>
          <w:p w14:paraId="14CEA0CC" w14:textId="77777777"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10,783,010</w:t>
            </w:r>
          </w:p>
        </w:tc>
        <w:tc>
          <w:tcPr>
            <w:tcW w:w="1508" w:type="dxa"/>
          </w:tcPr>
          <w:p w14:paraId="47A81AE1" w14:textId="747F15EF"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t>10,365,367</w:t>
            </w:r>
          </w:p>
        </w:tc>
        <w:tc>
          <w:tcPr>
            <w:tcW w:w="1508" w:type="dxa"/>
          </w:tcPr>
          <w:p w14:paraId="55FB5F84" w14:textId="6FABF57E"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t>36</w:t>
            </w:r>
          </w:p>
        </w:tc>
      </w:tr>
      <w:tr w:rsidR="006D4397" w:rsidRPr="004C6DAA" w14:paraId="52E3EC07" w14:textId="77777777" w:rsidTr="0018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46D98C81" w14:textId="77777777" w:rsidR="006D4397" w:rsidRPr="004C6DAA" w:rsidRDefault="006D4397" w:rsidP="00184B67">
            <w:r w:rsidRPr="004C6DAA">
              <w:rPr>
                <w:rFonts w:ascii="Verdana" w:hAnsi="Verdana"/>
                <w:color w:val="000000"/>
                <w:sz w:val="18"/>
                <w:szCs w:val="18"/>
                <w:shd w:val="clear" w:color="auto" w:fill="F1F1F1"/>
              </w:rPr>
              <w:t>C5KL9ANXX</w:t>
            </w:r>
          </w:p>
        </w:tc>
        <w:tc>
          <w:tcPr>
            <w:tcW w:w="1689" w:type="dxa"/>
          </w:tcPr>
          <w:p w14:paraId="4F4BFD73" w14:textId="6EE60667"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35-125</w:t>
            </w:r>
          </w:p>
        </w:tc>
        <w:tc>
          <w:tcPr>
            <w:tcW w:w="1656" w:type="dxa"/>
          </w:tcPr>
          <w:p w14:paraId="31470776" w14:textId="77777777"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39,443,850</w:t>
            </w:r>
            <w:r w:rsidRPr="004C6DAA">
              <w:tab/>
            </w:r>
          </w:p>
        </w:tc>
        <w:tc>
          <w:tcPr>
            <w:tcW w:w="1508" w:type="dxa"/>
          </w:tcPr>
          <w:p w14:paraId="26B6EDFA" w14:textId="7297185F"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37,976,023</w:t>
            </w:r>
          </w:p>
        </w:tc>
        <w:tc>
          <w:tcPr>
            <w:tcW w:w="1508" w:type="dxa"/>
          </w:tcPr>
          <w:p w14:paraId="0CF5F5D0" w14:textId="25FE1DC8"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33</w:t>
            </w:r>
          </w:p>
        </w:tc>
      </w:tr>
      <w:tr w:rsidR="006D4397" w:rsidRPr="004C6DAA" w14:paraId="0190B7ED" w14:textId="77777777" w:rsidTr="00184B67">
        <w:tc>
          <w:tcPr>
            <w:cnfStyle w:val="001000000000" w:firstRow="0" w:lastRow="0" w:firstColumn="1" w:lastColumn="0" w:oddVBand="0" w:evenVBand="0" w:oddHBand="0" w:evenHBand="0" w:firstRowFirstColumn="0" w:firstRowLastColumn="0" w:lastRowFirstColumn="0" w:lastRowLastColumn="0"/>
            <w:tcW w:w="1587" w:type="dxa"/>
          </w:tcPr>
          <w:p w14:paraId="0CE29C9E" w14:textId="77777777" w:rsidR="006D4397" w:rsidRPr="004C6DAA" w:rsidRDefault="006D4397" w:rsidP="00184B67">
            <w:r w:rsidRPr="004C6DAA">
              <w:rPr>
                <w:rFonts w:ascii="Verdana" w:hAnsi="Verdana"/>
                <w:color w:val="000000"/>
                <w:sz w:val="18"/>
                <w:szCs w:val="18"/>
              </w:rPr>
              <w:t>C4VFYACXX</w:t>
            </w:r>
          </w:p>
        </w:tc>
        <w:tc>
          <w:tcPr>
            <w:tcW w:w="1689" w:type="dxa"/>
          </w:tcPr>
          <w:p w14:paraId="1648D7E7" w14:textId="0501DB02"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t>35-101</w:t>
            </w:r>
          </w:p>
        </w:tc>
        <w:tc>
          <w:tcPr>
            <w:tcW w:w="1656" w:type="dxa"/>
          </w:tcPr>
          <w:p w14:paraId="038F874C" w14:textId="77777777"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34,425,978</w:t>
            </w:r>
          </w:p>
        </w:tc>
        <w:tc>
          <w:tcPr>
            <w:tcW w:w="1508" w:type="dxa"/>
          </w:tcPr>
          <w:p w14:paraId="373FE897" w14:textId="6735A0AB"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t>31,995,548</w:t>
            </w:r>
          </w:p>
        </w:tc>
        <w:tc>
          <w:tcPr>
            <w:tcW w:w="1508" w:type="dxa"/>
          </w:tcPr>
          <w:p w14:paraId="344621F0" w14:textId="44469D4E"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t>33</w:t>
            </w:r>
          </w:p>
        </w:tc>
      </w:tr>
      <w:tr w:rsidR="006D4397" w:rsidRPr="004C6DAA" w14:paraId="08EF23C8" w14:textId="77777777" w:rsidTr="0018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27ECBA5E" w14:textId="77777777" w:rsidR="006D4397" w:rsidRPr="004C6DAA" w:rsidRDefault="006D4397" w:rsidP="00184B67">
            <w:r w:rsidRPr="004C6DAA">
              <w:rPr>
                <w:rFonts w:ascii="Verdana" w:hAnsi="Verdana"/>
                <w:color w:val="000000"/>
                <w:sz w:val="18"/>
                <w:szCs w:val="18"/>
                <w:shd w:val="clear" w:color="auto" w:fill="F1F1F1"/>
              </w:rPr>
              <w:t>C841DACXX</w:t>
            </w:r>
          </w:p>
        </w:tc>
        <w:tc>
          <w:tcPr>
            <w:tcW w:w="1689" w:type="dxa"/>
          </w:tcPr>
          <w:p w14:paraId="753261BE" w14:textId="2FD0919B"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35-100</w:t>
            </w:r>
          </w:p>
        </w:tc>
        <w:tc>
          <w:tcPr>
            <w:tcW w:w="1656" w:type="dxa"/>
          </w:tcPr>
          <w:p w14:paraId="28DCAA3D" w14:textId="77777777"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rPr>
                <w:rFonts w:ascii="Verdana" w:hAnsi="Verdana"/>
                <w:color w:val="000000"/>
                <w:sz w:val="18"/>
                <w:szCs w:val="18"/>
                <w:shd w:val="clear" w:color="auto" w:fill="F1F1F1"/>
              </w:rPr>
              <w:t>66,703,004</w:t>
            </w:r>
          </w:p>
        </w:tc>
        <w:tc>
          <w:tcPr>
            <w:tcW w:w="1508" w:type="dxa"/>
          </w:tcPr>
          <w:p w14:paraId="5ED0640C" w14:textId="654867E9"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65,453,250</w:t>
            </w:r>
          </w:p>
        </w:tc>
        <w:tc>
          <w:tcPr>
            <w:tcW w:w="1508" w:type="dxa"/>
          </w:tcPr>
          <w:p w14:paraId="347BB583" w14:textId="4F2350BF" w:rsidR="006D4397" w:rsidRPr="004C6DAA" w:rsidRDefault="006D4397" w:rsidP="00184B67">
            <w:pPr>
              <w:cnfStyle w:val="000000100000" w:firstRow="0" w:lastRow="0" w:firstColumn="0" w:lastColumn="0" w:oddVBand="0" w:evenVBand="0" w:oddHBand="1" w:evenHBand="0" w:firstRowFirstColumn="0" w:firstRowLastColumn="0" w:lastRowFirstColumn="0" w:lastRowLastColumn="0"/>
            </w:pPr>
            <w:r w:rsidRPr="004C6DAA">
              <w:t>33</w:t>
            </w:r>
          </w:p>
        </w:tc>
      </w:tr>
      <w:tr w:rsidR="006D4397" w:rsidRPr="004C6DAA" w14:paraId="4A5D28EE" w14:textId="77777777" w:rsidTr="00184B67">
        <w:tc>
          <w:tcPr>
            <w:cnfStyle w:val="001000000000" w:firstRow="0" w:lastRow="0" w:firstColumn="1" w:lastColumn="0" w:oddVBand="0" w:evenVBand="0" w:oddHBand="0" w:evenHBand="0" w:firstRowFirstColumn="0" w:firstRowLastColumn="0" w:lastRowFirstColumn="0" w:lastRowLastColumn="0"/>
            <w:tcW w:w="1587" w:type="dxa"/>
          </w:tcPr>
          <w:p w14:paraId="593C642E" w14:textId="77777777" w:rsidR="006D4397" w:rsidRPr="004C6DAA" w:rsidRDefault="006D4397" w:rsidP="00184B67">
            <w:r w:rsidRPr="004C6DAA">
              <w:rPr>
                <w:rFonts w:ascii="Verdana" w:hAnsi="Verdana"/>
                <w:color w:val="000000"/>
                <w:sz w:val="18"/>
                <w:szCs w:val="18"/>
              </w:rPr>
              <w:t>IDBBUAV01</w:t>
            </w:r>
          </w:p>
        </w:tc>
        <w:tc>
          <w:tcPr>
            <w:tcW w:w="1689" w:type="dxa"/>
          </w:tcPr>
          <w:p w14:paraId="3D001E2E" w14:textId="46F9C713"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t>35-552</w:t>
            </w:r>
          </w:p>
        </w:tc>
        <w:tc>
          <w:tcPr>
            <w:tcW w:w="1656" w:type="dxa"/>
          </w:tcPr>
          <w:p w14:paraId="4892927E" w14:textId="77777777" w:rsidR="006D4397" w:rsidRPr="004C6DAA" w:rsidRDefault="006D4397" w:rsidP="00184B67">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143,667</w:t>
            </w:r>
          </w:p>
        </w:tc>
        <w:tc>
          <w:tcPr>
            <w:tcW w:w="1508" w:type="dxa"/>
          </w:tcPr>
          <w:p w14:paraId="0532348C" w14:textId="2DAD3DE3" w:rsidR="006D4397" w:rsidRPr="004C6DAA" w:rsidRDefault="006D4397" w:rsidP="00184B67">
            <w:pPr>
              <w:keepNext/>
              <w:cnfStyle w:val="000000000000" w:firstRow="0" w:lastRow="0" w:firstColumn="0" w:lastColumn="0" w:oddVBand="0" w:evenVBand="0" w:oddHBand="0" w:evenHBand="0" w:firstRowFirstColumn="0" w:firstRowLastColumn="0" w:lastRowFirstColumn="0" w:lastRowLastColumn="0"/>
            </w:pPr>
            <w:r w:rsidRPr="004C6DAA">
              <w:t>98,495</w:t>
            </w:r>
          </w:p>
        </w:tc>
        <w:tc>
          <w:tcPr>
            <w:tcW w:w="1508" w:type="dxa"/>
          </w:tcPr>
          <w:p w14:paraId="3A0AC610" w14:textId="4E777F1C" w:rsidR="006D4397" w:rsidRPr="004C6DAA" w:rsidRDefault="006D4397" w:rsidP="00184B67">
            <w:pPr>
              <w:keepNext/>
              <w:cnfStyle w:val="000000000000" w:firstRow="0" w:lastRow="0" w:firstColumn="0" w:lastColumn="0" w:oddVBand="0" w:evenVBand="0" w:oddHBand="0" w:evenHBand="0" w:firstRowFirstColumn="0" w:firstRowLastColumn="0" w:lastRowFirstColumn="0" w:lastRowLastColumn="0"/>
            </w:pPr>
            <w:r w:rsidRPr="004C6DAA">
              <w:t>38</w:t>
            </w:r>
          </w:p>
        </w:tc>
      </w:tr>
    </w:tbl>
    <w:p w14:paraId="44F644F5" w14:textId="454FF42B" w:rsidR="001B0F80" w:rsidRPr="004C6DAA" w:rsidRDefault="001B0F80" w:rsidP="001B0F80">
      <w:pPr>
        <w:pStyle w:val="Titulek"/>
      </w:pPr>
      <w:r w:rsidRPr="004C6DAA">
        <w:t xml:space="preserve">Tab. </w:t>
      </w:r>
      <w:fldSimple w:instr=" SEQ Tab. \* ARABIC ">
        <w:r w:rsidR="00D523C7">
          <w:rPr>
            <w:noProof/>
          </w:rPr>
          <w:t>2</w:t>
        </w:r>
      </w:fldSimple>
      <w:bookmarkEnd w:id="1"/>
      <w:r w:rsidRPr="004C6DAA">
        <w:t xml:space="preserve"> Information about Illumina libraries after preprocessing</w:t>
      </w:r>
    </w:p>
    <w:p w14:paraId="5AF697C7" w14:textId="2AA29CD8" w:rsidR="00FE7D31" w:rsidRDefault="000417A6" w:rsidP="000417A6">
      <w:pPr>
        <w:jc w:val="both"/>
      </w:pPr>
      <w:r w:rsidRPr="004C6DAA">
        <w:t xml:space="preserve">Our samples </w:t>
      </w:r>
      <w:r w:rsidR="00031003" w:rsidRPr="004C6DAA">
        <w:rPr>
          <w:i/>
        </w:rPr>
        <w:t xml:space="preserve">E. nipponicum </w:t>
      </w:r>
      <w:r w:rsidRPr="004C6DAA">
        <w:t xml:space="preserve">were </w:t>
      </w:r>
      <w:r w:rsidR="00031003" w:rsidRPr="004C6DAA">
        <w:t>gained</w:t>
      </w:r>
      <w:r w:rsidRPr="004C6DAA">
        <w:t xml:space="preserve"> from </w:t>
      </w:r>
      <w:proofErr w:type="spellStart"/>
      <w:r w:rsidR="00031003" w:rsidRPr="004C6DAA">
        <w:rPr>
          <w:i/>
        </w:rPr>
        <w:t>Cyprinus</w:t>
      </w:r>
      <w:proofErr w:type="spellEnd"/>
      <w:r w:rsidR="00031003" w:rsidRPr="004C6DAA">
        <w:rPr>
          <w:i/>
        </w:rPr>
        <w:t xml:space="preserve"> </w:t>
      </w:r>
      <w:proofErr w:type="spellStart"/>
      <w:r w:rsidR="00031003" w:rsidRPr="004C6DAA">
        <w:rPr>
          <w:i/>
        </w:rPr>
        <w:t>carpio</w:t>
      </w:r>
      <w:proofErr w:type="spellEnd"/>
      <w:r w:rsidRPr="004C6DAA">
        <w:t xml:space="preserve">, so we assumed that in our reads could be contamination with carp blood. </w:t>
      </w:r>
      <w:r w:rsidR="00031003" w:rsidRPr="004C6DAA">
        <w:t xml:space="preserve">Cause of that, the next step was mapping our reads set on </w:t>
      </w:r>
      <w:r w:rsidR="00031003" w:rsidRPr="004C6DAA">
        <w:rPr>
          <w:i/>
        </w:rPr>
        <w:t xml:space="preserve">C. </w:t>
      </w:r>
      <w:proofErr w:type="spellStart"/>
      <w:r w:rsidR="00031003" w:rsidRPr="004C6DAA">
        <w:rPr>
          <w:i/>
        </w:rPr>
        <w:t>carpio</w:t>
      </w:r>
      <w:proofErr w:type="spellEnd"/>
      <w:r w:rsidR="00031003" w:rsidRPr="004C6DAA">
        <w:t xml:space="preserve"> genome. The reads that were mapped on carp genome were discharged according to some adjusted criteria </w:t>
      </w:r>
      <w:r w:rsidR="001A21ED" w:rsidRPr="004C6DAA">
        <w:t>(</w:t>
      </w:r>
      <w:proofErr w:type="spellStart"/>
      <w:r w:rsidR="001A21ED" w:rsidRPr="004C6DAA">
        <w:t>mapq</w:t>
      </w:r>
      <w:proofErr w:type="spellEnd"/>
      <w:r w:rsidR="001A21ED" w:rsidRPr="004C6DAA">
        <w:t xml:space="preserve"> quality 30 for Illumina reads, </w:t>
      </w:r>
      <w:proofErr w:type="spellStart"/>
      <w:r w:rsidR="001A21ED" w:rsidRPr="004C6DAA">
        <w:t>mapq</w:t>
      </w:r>
      <w:proofErr w:type="spellEnd"/>
      <w:r w:rsidR="001A21ED" w:rsidRPr="004C6DAA">
        <w:t xml:space="preserve"> quality 20 for Roche 454 reads). </w:t>
      </w:r>
    </w:p>
    <w:p w14:paraId="3B67D46C" w14:textId="77777777" w:rsidR="00FE7D31" w:rsidRDefault="00FE7D31">
      <w:r>
        <w:br w:type="page"/>
      </w:r>
    </w:p>
    <w:p w14:paraId="7E58AAEF" w14:textId="77777777" w:rsidR="00514432" w:rsidRPr="004C6DAA" w:rsidRDefault="00514432" w:rsidP="000417A6">
      <w:pPr>
        <w:jc w:val="both"/>
      </w:pPr>
    </w:p>
    <w:p w14:paraId="57805317" w14:textId="5127241A" w:rsidR="001A21ED" w:rsidRPr="004C6DAA" w:rsidRDefault="001A21ED" w:rsidP="000417A6">
      <w:pPr>
        <w:jc w:val="both"/>
      </w:pPr>
      <w:r w:rsidRPr="004C6DAA">
        <w:t xml:space="preserve">In table below are summarized data from mapping on carp genome. </w:t>
      </w:r>
    </w:p>
    <w:tbl>
      <w:tblPr>
        <w:tblStyle w:val="Tabulkasmkou2zvraznn3"/>
        <w:tblW w:w="0" w:type="auto"/>
        <w:tblLook w:val="04A0" w:firstRow="1" w:lastRow="0" w:firstColumn="1" w:lastColumn="0" w:noHBand="0" w:noVBand="1"/>
      </w:tblPr>
      <w:tblGrid>
        <w:gridCol w:w="1587"/>
        <w:gridCol w:w="1735"/>
        <w:gridCol w:w="1649"/>
        <w:gridCol w:w="1508"/>
        <w:gridCol w:w="1508"/>
      </w:tblGrid>
      <w:tr w:rsidR="001A21ED" w:rsidRPr="004C6DAA" w14:paraId="49E021EA" w14:textId="016169AE" w:rsidTr="00184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68B64815" w14:textId="77777777" w:rsidR="001A21ED" w:rsidRPr="004C6DAA" w:rsidRDefault="001A21ED" w:rsidP="00184B67">
            <w:pPr>
              <w:rPr>
                <w:sz w:val="22"/>
              </w:rPr>
            </w:pPr>
            <w:r w:rsidRPr="004C6DAA">
              <w:rPr>
                <w:sz w:val="22"/>
              </w:rPr>
              <w:t>File name</w:t>
            </w:r>
          </w:p>
        </w:tc>
        <w:tc>
          <w:tcPr>
            <w:tcW w:w="1656" w:type="dxa"/>
          </w:tcPr>
          <w:p w14:paraId="54DD97EF" w14:textId="77777777" w:rsidR="001A21ED" w:rsidRPr="004C6DAA" w:rsidRDefault="001A21ED"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Number of reads before preprocessing</w:t>
            </w:r>
          </w:p>
        </w:tc>
        <w:tc>
          <w:tcPr>
            <w:tcW w:w="1649" w:type="dxa"/>
          </w:tcPr>
          <w:p w14:paraId="541A8AC2" w14:textId="52CF2579" w:rsidR="001A21ED" w:rsidRPr="004C6DAA" w:rsidRDefault="001A21ED"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Number of reads mapped on carp genome</w:t>
            </w:r>
          </w:p>
        </w:tc>
        <w:tc>
          <w:tcPr>
            <w:tcW w:w="1508" w:type="dxa"/>
          </w:tcPr>
          <w:p w14:paraId="194A13A3" w14:textId="11B4ACB3" w:rsidR="001A21ED" w:rsidRPr="004C6DAA" w:rsidRDefault="001A21ED"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Number of reads remained after filtration</w:t>
            </w:r>
          </w:p>
        </w:tc>
        <w:tc>
          <w:tcPr>
            <w:tcW w:w="1508" w:type="dxa"/>
          </w:tcPr>
          <w:p w14:paraId="111FE6BF" w14:textId="735EA14B" w:rsidR="001A21ED" w:rsidRPr="004C6DAA" w:rsidRDefault="001A21ED" w:rsidP="00184B67">
            <w:pPr>
              <w:cnfStyle w:val="100000000000" w:firstRow="1" w:lastRow="0" w:firstColumn="0" w:lastColumn="0" w:oddVBand="0" w:evenVBand="0" w:oddHBand="0" w:evenHBand="0" w:firstRowFirstColumn="0" w:firstRowLastColumn="0" w:lastRowFirstColumn="0" w:lastRowLastColumn="0"/>
              <w:rPr>
                <w:sz w:val="22"/>
              </w:rPr>
            </w:pPr>
            <w:r w:rsidRPr="004C6DAA">
              <w:rPr>
                <w:sz w:val="22"/>
              </w:rPr>
              <w:t>Number of reads mapped on carp genome (%)</w:t>
            </w:r>
          </w:p>
        </w:tc>
      </w:tr>
      <w:tr w:rsidR="001A21ED" w:rsidRPr="004C6DAA" w14:paraId="3A4A2E76" w14:textId="0FE3D926" w:rsidTr="0018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3681F5B6" w14:textId="77777777" w:rsidR="001A21ED" w:rsidRPr="004C6DAA" w:rsidRDefault="001A21ED" w:rsidP="00184B67">
            <w:r w:rsidRPr="004C6DAA">
              <w:t>A72DD</w:t>
            </w:r>
          </w:p>
        </w:tc>
        <w:tc>
          <w:tcPr>
            <w:tcW w:w="1656" w:type="dxa"/>
          </w:tcPr>
          <w:p w14:paraId="72C85106" w14:textId="77777777"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13,274,453</w:t>
            </w:r>
            <w:r w:rsidRPr="004C6DAA">
              <w:tab/>
            </w:r>
          </w:p>
        </w:tc>
        <w:tc>
          <w:tcPr>
            <w:tcW w:w="1649" w:type="dxa"/>
          </w:tcPr>
          <w:p w14:paraId="09D9405B" w14:textId="13FE0E3F"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3,337,564</w:t>
            </w:r>
          </w:p>
        </w:tc>
        <w:tc>
          <w:tcPr>
            <w:tcW w:w="1508" w:type="dxa"/>
          </w:tcPr>
          <w:p w14:paraId="6E868932" w14:textId="75FBCD6A"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8,999,462</w:t>
            </w:r>
          </w:p>
        </w:tc>
        <w:tc>
          <w:tcPr>
            <w:tcW w:w="1508" w:type="dxa"/>
          </w:tcPr>
          <w:p w14:paraId="330E48C8" w14:textId="7E7C2FE4"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27.05</w:t>
            </w:r>
          </w:p>
        </w:tc>
      </w:tr>
      <w:tr w:rsidR="001A21ED" w:rsidRPr="004C6DAA" w14:paraId="78089154" w14:textId="460AE4CE" w:rsidTr="00184B67">
        <w:tc>
          <w:tcPr>
            <w:cnfStyle w:val="001000000000" w:firstRow="0" w:lastRow="0" w:firstColumn="1" w:lastColumn="0" w:oddVBand="0" w:evenVBand="0" w:oddHBand="0" w:evenHBand="0" w:firstRowFirstColumn="0" w:firstRowLastColumn="0" w:lastRowFirstColumn="0" w:lastRowLastColumn="0"/>
            <w:tcW w:w="1587" w:type="dxa"/>
          </w:tcPr>
          <w:p w14:paraId="4AE542E7" w14:textId="77777777" w:rsidR="001A21ED" w:rsidRPr="004C6DAA" w:rsidRDefault="001A21ED" w:rsidP="00184B67">
            <w:r w:rsidRPr="004C6DAA">
              <w:rPr>
                <w:rFonts w:ascii="Verdana" w:hAnsi="Verdana"/>
                <w:color w:val="000000"/>
                <w:sz w:val="18"/>
                <w:szCs w:val="18"/>
              </w:rPr>
              <w:t>A7KL0</w:t>
            </w:r>
          </w:p>
        </w:tc>
        <w:tc>
          <w:tcPr>
            <w:tcW w:w="1656" w:type="dxa"/>
          </w:tcPr>
          <w:p w14:paraId="549093DD" w14:textId="77777777"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10,783,010</w:t>
            </w:r>
          </w:p>
        </w:tc>
        <w:tc>
          <w:tcPr>
            <w:tcW w:w="1649" w:type="dxa"/>
          </w:tcPr>
          <w:p w14:paraId="4985687D" w14:textId="666394B4"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t>1,849,514</w:t>
            </w:r>
          </w:p>
        </w:tc>
        <w:tc>
          <w:tcPr>
            <w:tcW w:w="1508" w:type="dxa"/>
          </w:tcPr>
          <w:p w14:paraId="1E067022" w14:textId="232B1CD6"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t>8,515,853</w:t>
            </w:r>
          </w:p>
        </w:tc>
        <w:tc>
          <w:tcPr>
            <w:tcW w:w="1508" w:type="dxa"/>
          </w:tcPr>
          <w:p w14:paraId="2AF88140" w14:textId="763BE03F"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t>17.84</w:t>
            </w:r>
          </w:p>
        </w:tc>
      </w:tr>
      <w:tr w:rsidR="001A21ED" w:rsidRPr="004C6DAA" w14:paraId="16A3C8CD" w14:textId="1A833E48" w:rsidTr="0018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7BBC4091" w14:textId="77777777" w:rsidR="001A21ED" w:rsidRPr="004C6DAA" w:rsidRDefault="001A21ED" w:rsidP="00184B67">
            <w:r w:rsidRPr="004C6DAA">
              <w:rPr>
                <w:rFonts w:ascii="Verdana" w:hAnsi="Verdana"/>
                <w:color w:val="000000"/>
                <w:sz w:val="18"/>
                <w:szCs w:val="18"/>
                <w:shd w:val="clear" w:color="auto" w:fill="F1F1F1"/>
              </w:rPr>
              <w:t>C5KL9ANXX</w:t>
            </w:r>
          </w:p>
        </w:tc>
        <w:tc>
          <w:tcPr>
            <w:tcW w:w="1656" w:type="dxa"/>
          </w:tcPr>
          <w:p w14:paraId="016210E2" w14:textId="77777777"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39,443,850</w:t>
            </w:r>
            <w:r w:rsidRPr="004C6DAA">
              <w:tab/>
            </w:r>
          </w:p>
        </w:tc>
        <w:tc>
          <w:tcPr>
            <w:tcW w:w="1649" w:type="dxa"/>
          </w:tcPr>
          <w:p w14:paraId="2A2E6F71" w14:textId="4B58442D"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10,245,138</w:t>
            </w:r>
          </w:p>
        </w:tc>
        <w:tc>
          <w:tcPr>
            <w:tcW w:w="1508" w:type="dxa"/>
          </w:tcPr>
          <w:p w14:paraId="5276122A" w14:textId="34BA4E59"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27,730,885</w:t>
            </w:r>
          </w:p>
        </w:tc>
        <w:tc>
          <w:tcPr>
            <w:tcW w:w="1508" w:type="dxa"/>
          </w:tcPr>
          <w:p w14:paraId="37F91551" w14:textId="798DF48F"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26.98</w:t>
            </w:r>
          </w:p>
        </w:tc>
      </w:tr>
      <w:tr w:rsidR="001A21ED" w:rsidRPr="004C6DAA" w14:paraId="2CDDE6AB" w14:textId="69B39100" w:rsidTr="00184B67">
        <w:tc>
          <w:tcPr>
            <w:cnfStyle w:val="001000000000" w:firstRow="0" w:lastRow="0" w:firstColumn="1" w:lastColumn="0" w:oddVBand="0" w:evenVBand="0" w:oddHBand="0" w:evenHBand="0" w:firstRowFirstColumn="0" w:firstRowLastColumn="0" w:lastRowFirstColumn="0" w:lastRowLastColumn="0"/>
            <w:tcW w:w="1587" w:type="dxa"/>
          </w:tcPr>
          <w:p w14:paraId="245B1766" w14:textId="77777777" w:rsidR="001A21ED" w:rsidRPr="004C6DAA" w:rsidRDefault="001A21ED" w:rsidP="00184B67">
            <w:r w:rsidRPr="004C6DAA">
              <w:rPr>
                <w:rFonts w:ascii="Verdana" w:hAnsi="Verdana"/>
                <w:color w:val="000000"/>
                <w:sz w:val="18"/>
                <w:szCs w:val="18"/>
              </w:rPr>
              <w:t>C4VFYACXX</w:t>
            </w:r>
          </w:p>
        </w:tc>
        <w:tc>
          <w:tcPr>
            <w:tcW w:w="1656" w:type="dxa"/>
          </w:tcPr>
          <w:p w14:paraId="1105A4A4" w14:textId="77777777"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34,425,978</w:t>
            </w:r>
          </w:p>
        </w:tc>
        <w:tc>
          <w:tcPr>
            <w:tcW w:w="1649" w:type="dxa"/>
          </w:tcPr>
          <w:p w14:paraId="2089E0AD" w14:textId="33A8C5C4"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t>9,261,565</w:t>
            </w:r>
          </w:p>
        </w:tc>
        <w:tc>
          <w:tcPr>
            <w:tcW w:w="1508" w:type="dxa"/>
          </w:tcPr>
          <w:p w14:paraId="647D100E" w14:textId="2376D9D1"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t>22,733,983</w:t>
            </w:r>
          </w:p>
        </w:tc>
        <w:tc>
          <w:tcPr>
            <w:tcW w:w="1508" w:type="dxa"/>
          </w:tcPr>
          <w:p w14:paraId="28CE9F44" w14:textId="78BD7A7C"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t>28.95</w:t>
            </w:r>
          </w:p>
        </w:tc>
      </w:tr>
      <w:tr w:rsidR="001A21ED" w:rsidRPr="004C6DAA" w14:paraId="32A6AB11" w14:textId="19C0CD9F" w:rsidTr="0018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7" w:type="dxa"/>
          </w:tcPr>
          <w:p w14:paraId="57E6F214" w14:textId="77777777" w:rsidR="001A21ED" w:rsidRPr="004C6DAA" w:rsidRDefault="001A21ED" w:rsidP="00184B67">
            <w:r w:rsidRPr="004C6DAA">
              <w:rPr>
                <w:rFonts w:ascii="Verdana" w:hAnsi="Verdana"/>
                <w:color w:val="000000"/>
                <w:sz w:val="18"/>
                <w:szCs w:val="18"/>
                <w:shd w:val="clear" w:color="auto" w:fill="F1F1F1"/>
              </w:rPr>
              <w:t>C841DACXX</w:t>
            </w:r>
          </w:p>
        </w:tc>
        <w:tc>
          <w:tcPr>
            <w:tcW w:w="1656" w:type="dxa"/>
          </w:tcPr>
          <w:p w14:paraId="6153A2F2" w14:textId="77777777"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rPr>
                <w:rFonts w:ascii="Verdana" w:hAnsi="Verdana"/>
                <w:color w:val="000000"/>
                <w:sz w:val="18"/>
                <w:szCs w:val="18"/>
                <w:shd w:val="clear" w:color="auto" w:fill="F1F1F1"/>
              </w:rPr>
              <w:t>66,703,004</w:t>
            </w:r>
          </w:p>
        </w:tc>
        <w:tc>
          <w:tcPr>
            <w:tcW w:w="1649" w:type="dxa"/>
          </w:tcPr>
          <w:p w14:paraId="609F1832" w14:textId="552C7525"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2,785,761</w:t>
            </w:r>
          </w:p>
        </w:tc>
        <w:tc>
          <w:tcPr>
            <w:tcW w:w="1508" w:type="dxa"/>
          </w:tcPr>
          <w:p w14:paraId="527020C9" w14:textId="36BDC468"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62,667,489</w:t>
            </w:r>
          </w:p>
        </w:tc>
        <w:tc>
          <w:tcPr>
            <w:tcW w:w="1508" w:type="dxa"/>
          </w:tcPr>
          <w:p w14:paraId="149CFF0B" w14:textId="1C7B2B54" w:rsidR="001A21ED" w:rsidRPr="004C6DAA" w:rsidRDefault="001A21ED" w:rsidP="00184B67">
            <w:pPr>
              <w:cnfStyle w:val="000000100000" w:firstRow="0" w:lastRow="0" w:firstColumn="0" w:lastColumn="0" w:oddVBand="0" w:evenVBand="0" w:oddHBand="1" w:evenHBand="0" w:firstRowFirstColumn="0" w:firstRowLastColumn="0" w:lastRowFirstColumn="0" w:lastRowLastColumn="0"/>
            </w:pPr>
            <w:r w:rsidRPr="004C6DAA">
              <w:t>4.26</w:t>
            </w:r>
          </w:p>
        </w:tc>
      </w:tr>
      <w:tr w:rsidR="001A21ED" w:rsidRPr="004C6DAA" w14:paraId="09491B57" w14:textId="65F0F7E6" w:rsidTr="00184B67">
        <w:tc>
          <w:tcPr>
            <w:cnfStyle w:val="001000000000" w:firstRow="0" w:lastRow="0" w:firstColumn="1" w:lastColumn="0" w:oddVBand="0" w:evenVBand="0" w:oddHBand="0" w:evenHBand="0" w:firstRowFirstColumn="0" w:firstRowLastColumn="0" w:lastRowFirstColumn="0" w:lastRowLastColumn="0"/>
            <w:tcW w:w="1587" w:type="dxa"/>
          </w:tcPr>
          <w:p w14:paraId="3EFD822B" w14:textId="77777777" w:rsidR="001A21ED" w:rsidRPr="004C6DAA" w:rsidRDefault="001A21ED" w:rsidP="00184B67">
            <w:r w:rsidRPr="004C6DAA">
              <w:rPr>
                <w:rFonts w:ascii="Verdana" w:hAnsi="Verdana"/>
                <w:color w:val="000000"/>
                <w:sz w:val="18"/>
                <w:szCs w:val="18"/>
              </w:rPr>
              <w:t>IDBBUAV01</w:t>
            </w:r>
          </w:p>
        </w:tc>
        <w:tc>
          <w:tcPr>
            <w:tcW w:w="1656" w:type="dxa"/>
          </w:tcPr>
          <w:p w14:paraId="699E392B" w14:textId="77777777" w:rsidR="001A21ED" w:rsidRPr="004C6DAA" w:rsidRDefault="001A21ED" w:rsidP="00184B67">
            <w:pPr>
              <w:cnfStyle w:val="000000000000" w:firstRow="0" w:lastRow="0" w:firstColumn="0" w:lastColumn="0" w:oddVBand="0" w:evenVBand="0" w:oddHBand="0" w:evenHBand="0" w:firstRowFirstColumn="0" w:firstRowLastColumn="0" w:lastRowFirstColumn="0" w:lastRowLastColumn="0"/>
            </w:pPr>
            <w:r w:rsidRPr="004C6DAA">
              <w:rPr>
                <w:rFonts w:ascii="Verdana" w:hAnsi="Verdana"/>
                <w:color w:val="000000"/>
                <w:sz w:val="18"/>
                <w:szCs w:val="18"/>
              </w:rPr>
              <w:t>143,667</w:t>
            </w:r>
          </w:p>
        </w:tc>
        <w:tc>
          <w:tcPr>
            <w:tcW w:w="1649" w:type="dxa"/>
          </w:tcPr>
          <w:p w14:paraId="76040CF8" w14:textId="7D152374" w:rsidR="001A21ED" w:rsidRPr="004C6DAA" w:rsidRDefault="001A21ED" w:rsidP="00184B67">
            <w:pPr>
              <w:keepNext/>
              <w:cnfStyle w:val="000000000000" w:firstRow="0" w:lastRow="0" w:firstColumn="0" w:lastColumn="0" w:oddVBand="0" w:evenVBand="0" w:oddHBand="0" w:evenHBand="0" w:firstRowFirstColumn="0" w:firstRowLastColumn="0" w:lastRowFirstColumn="0" w:lastRowLastColumn="0"/>
            </w:pPr>
            <w:r w:rsidRPr="004C6DAA">
              <w:t>4,926</w:t>
            </w:r>
          </w:p>
        </w:tc>
        <w:tc>
          <w:tcPr>
            <w:tcW w:w="1508" w:type="dxa"/>
          </w:tcPr>
          <w:p w14:paraId="14728AF2" w14:textId="768FE495" w:rsidR="001A21ED" w:rsidRPr="004C6DAA" w:rsidRDefault="001A21ED" w:rsidP="00184B67">
            <w:pPr>
              <w:keepNext/>
              <w:cnfStyle w:val="000000000000" w:firstRow="0" w:lastRow="0" w:firstColumn="0" w:lastColumn="0" w:oddVBand="0" w:evenVBand="0" w:oddHBand="0" w:evenHBand="0" w:firstRowFirstColumn="0" w:firstRowLastColumn="0" w:lastRowFirstColumn="0" w:lastRowLastColumn="0"/>
            </w:pPr>
            <w:r w:rsidRPr="004C6DAA">
              <w:t>93,569</w:t>
            </w:r>
          </w:p>
        </w:tc>
        <w:tc>
          <w:tcPr>
            <w:tcW w:w="1508" w:type="dxa"/>
          </w:tcPr>
          <w:p w14:paraId="68632784" w14:textId="6A955358" w:rsidR="001A21ED" w:rsidRPr="004C6DAA" w:rsidRDefault="001A21ED" w:rsidP="00184B67">
            <w:pPr>
              <w:keepNext/>
              <w:cnfStyle w:val="000000000000" w:firstRow="0" w:lastRow="0" w:firstColumn="0" w:lastColumn="0" w:oddVBand="0" w:evenVBand="0" w:oddHBand="0" w:evenHBand="0" w:firstRowFirstColumn="0" w:firstRowLastColumn="0" w:lastRowFirstColumn="0" w:lastRowLastColumn="0"/>
            </w:pPr>
            <w:r w:rsidRPr="004C6DAA">
              <w:t>5.00</w:t>
            </w:r>
          </w:p>
        </w:tc>
      </w:tr>
    </w:tbl>
    <w:p w14:paraId="16A5AE26" w14:textId="48A13FD1" w:rsidR="00841419" w:rsidRPr="004C6DAA" w:rsidRDefault="001A21ED" w:rsidP="000417A6">
      <w:pPr>
        <w:jc w:val="both"/>
      </w:pPr>
      <w:r w:rsidRPr="004C6DAA">
        <w:t xml:space="preserve">After pre-processing our data, the next step was the assembly. In first </w:t>
      </w:r>
      <w:r w:rsidR="00841419" w:rsidRPr="004C6DAA">
        <w:t>attempt,</w:t>
      </w:r>
      <w:r w:rsidRPr="004C6DAA">
        <w:t xml:space="preserve"> we try to use </w:t>
      </w:r>
      <w:proofErr w:type="spellStart"/>
      <w:r w:rsidRPr="004C6DAA">
        <w:t>SOAPdenovo</w:t>
      </w:r>
      <w:proofErr w:type="spellEnd"/>
      <w:r w:rsidRPr="004C6DAA">
        <w:t xml:space="preserve"> and </w:t>
      </w:r>
      <w:proofErr w:type="spellStart"/>
      <w:r w:rsidRPr="004C6DAA">
        <w:t>SPAdes</w:t>
      </w:r>
      <w:proofErr w:type="spellEnd"/>
      <w:r w:rsidRPr="004C6DAA">
        <w:t xml:space="preserve">. Both </w:t>
      </w:r>
      <w:proofErr w:type="spellStart"/>
      <w:r w:rsidRPr="004C6DAA">
        <w:t>SOAPdenovo</w:t>
      </w:r>
      <w:proofErr w:type="spellEnd"/>
      <w:r w:rsidRPr="004C6DAA">
        <w:t xml:space="preserve"> and </w:t>
      </w:r>
      <w:proofErr w:type="spellStart"/>
      <w:r w:rsidRPr="004C6DAA">
        <w:t>SPAdes</w:t>
      </w:r>
      <w:proofErr w:type="spellEnd"/>
      <w:r w:rsidRPr="004C6DAA">
        <w:t xml:space="preserve"> did not end successfully. </w:t>
      </w:r>
      <w:proofErr w:type="spellStart"/>
      <w:r w:rsidRPr="004C6DAA">
        <w:t>SPAdes</w:t>
      </w:r>
      <w:proofErr w:type="spellEnd"/>
      <w:r w:rsidRPr="004C6DAA">
        <w:t xml:space="preserve"> have too much request for memory, but also this tool was not made for larger genomes. For this reason</w:t>
      </w:r>
      <w:r w:rsidR="00841419" w:rsidRPr="004C6DAA">
        <w:t xml:space="preserve"> (we assumed that this parasite has large genome)</w:t>
      </w:r>
      <w:r w:rsidRPr="004C6DAA">
        <w:t xml:space="preserve">, this tool was excluded from possible used programs. </w:t>
      </w:r>
      <w:proofErr w:type="spellStart"/>
      <w:r w:rsidRPr="004C6DAA">
        <w:t>SOAPdenovo</w:t>
      </w:r>
      <w:proofErr w:type="spellEnd"/>
      <w:r w:rsidRPr="004C6DAA">
        <w:t xml:space="preserve"> was </w:t>
      </w:r>
      <w:r w:rsidR="00841419" w:rsidRPr="004C6DAA">
        <w:t>success</w:t>
      </w:r>
      <w:r w:rsidRPr="004C6DAA">
        <w:t xml:space="preserve"> only at one library, but if we try assemble all libraries simultaneously, results were same as at </w:t>
      </w:r>
      <w:proofErr w:type="spellStart"/>
      <w:r w:rsidRPr="004C6DAA">
        <w:t>SOAPdenovo</w:t>
      </w:r>
      <w:proofErr w:type="spellEnd"/>
      <w:r w:rsidRPr="004C6DAA">
        <w:t xml:space="preserve">. For this reason, we select as next possible assembler </w:t>
      </w:r>
      <w:proofErr w:type="spellStart"/>
      <w:r w:rsidRPr="004C6DAA">
        <w:t>MaSu</w:t>
      </w:r>
      <w:r w:rsidR="00841419" w:rsidRPr="004C6DAA">
        <w:t>RCA</w:t>
      </w:r>
      <w:proofErr w:type="spellEnd"/>
      <w:r w:rsidRPr="004C6DAA">
        <w:t xml:space="preserve"> tool. </w:t>
      </w:r>
    </w:p>
    <w:p w14:paraId="6D1A19C7" w14:textId="7A307070" w:rsidR="00841419" w:rsidRPr="004C6DAA" w:rsidRDefault="00841419" w:rsidP="000417A6">
      <w:pPr>
        <w:jc w:val="both"/>
      </w:pPr>
      <w:r w:rsidRPr="004C6DAA">
        <w:t xml:space="preserve">Into </w:t>
      </w:r>
      <w:proofErr w:type="spellStart"/>
      <w:r w:rsidRPr="004C6DAA">
        <w:t>MaSuRCA</w:t>
      </w:r>
      <w:proofErr w:type="spellEnd"/>
      <w:r w:rsidRPr="004C6DAA">
        <w:t xml:space="preserve"> were gave as input the raw reads. So the previous step were at this assembler useless. </w:t>
      </w:r>
      <w:proofErr w:type="spellStart"/>
      <w:r w:rsidRPr="004C6DAA">
        <w:t>MaSuRCA</w:t>
      </w:r>
      <w:proofErr w:type="spellEnd"/>
      <w:r w:rsidRPr="004C6DAA">
        <w:t xml:space="preserve"> was the only assembler that end successfully with all Illumina libraries as input. The Roche 454 will be used later. As output we get </w:t>
      </w:r>
      <w:proofErr w:type="spellStart"/>
      <w:r w:rsidRPr="004C6DAA">
        <w:t>fasta</w:t>
      </w:r>
      <w:proofErr w:type="spellEnd"/>
      <w:r w:rsidRPr="004C6DAA">
        <w:t xml:space="preserve"> file with scaffolds and contigs. </w:t>
      </w:r>
      <w:r w:rsidR="00AE04E1" w:rsidRPr="004C6DAA">
        <w:t>The following statistics is summarization about these output files</w:t>
      </w:r>
      <w:r w:rsidR="006C6EDE" w:rsidRPr="004C6DAA">
        <w:t xml:space="preserve"> (</w:t>
      </w:r>
      <w:r w:rsidR="006C6EDE" w:rsidRPr="004C6DAA">
        <w:fldChar w:fldCharType="begin"/>
      </w:r>
      <w:r w:rsidR="006C6EDE" w:rsidRPr="004C6DAA">
        <w:instrText xml:space="preserve"> REF _Ref480829044 \h </w:instrText>
      </w:r>
      <w:r w:rsidR="006C6EDE" w:rsidRPr="004C6DAA">
        <w:fldChar w:fldCharType="separate"/>
      </w:r>
      <w:r w:rsidR="006C6EDE" w:rsidRPr="004C6DAA">
        <w:t xml:space="preserve">Tab. </w:t>
      </w:r>
      <w:r w:rsidR="006C6EDE" w:rsidRPr="004C6DAA">
        <w:rPr>
          <w:noProof/>
        </w:rPr>
        <w:t>3</w:t>
      </w:r>
      <w:r w:rsidR="006C6EDE" w:rsidRPr="004C6DAA">
        <w:fldChar w:fldCharType="end"/>
      </w:r>
      <w:r w:rsidR="006C6EDE" w:rsidRPr="004C6DAA">
        <w:t>)</w:t>
      </w:r>
      <w:r w:rsidR="00AE04E1" w:rsidRPr="004C6DAA">
        <w:t xml:space="preserve">. </w:t>
      </w:r>
    </w:p>
    <w:tbl>
      <w:tblPr>
        <w:tblStyle w:val="Tabulkasmkou2zvraznn3"/>
        <w:tblW w:w="0" w:type="auto"/>
        <w:tblLook w:val="04A0" w:firstRow="1" w:lastRow="0" w:firstColumn="1" w:lastColumn="0" w:noHBand="0" w:noVBand="1"/>
      </w:tblPr>
      <w:tblGrid>
        <w:gridCol w:w="3544"/>
        <w:gridCol w:w="2720"/>
        <w:gridCol w:w="3132"/>
      </w:tblGrid>
      <w:tr w:rsidR="00AE04E1" w:rsidRPr="004C6DAA" w14:paraId="4F9FAB3B" w14:textId="77777777" w:rsidTr="00AE04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B26B52C" w14:textId="77777777" w:rsidR="00AE04E1" w:rsidRPr="004C6DAA" w:rsidRDefault="00AE04E1" w:rsidP="000417A6">
            <w:pPr>
              <w:jc w:val="both"/>
            </w:pPr>
          </w:p>
        </w:tc>
        <w:tc>
          <w:tcPr>
            <w:tcW w:w="2720" w:type="dxa"/>
          </w:tcPr>
          <w:p w14:paraId="57013884" w14:textId="44C28368" w:rsidR="00AE04E1" w:rsidRPr="004C6DAA" w:rsidRDefault="00AE04E1" w:rsidP="000417A6">
            <w:pPr>
              <w:jc w:val="both"/>
              <w:cnfStyle w:val="100000000000" w:firstRow="1" w:lastRow="0" w:firstColumn="0" w:lastColumn="0" w:oddVBand="0" w:evenVBand="0" w:oddHBand="0" w:evenHBand="0" w:firstRowFirstColumn="0" w:firstRowLastColumn="0" w:lastRowFirstColumn="0" w:lastRowLastColumn="0"/>
            </w:pPr>
            <w:r w:rsidRPr="004C6DAA">
              <w:t>Scaffolds</w:t>
            </w:r>
          </w:p>
        </w:tc>
        <w:tc>
          <w:tcPr>
            <w:tcW w:w="3132" w:type="dxa"/>
          </w:tcPr>
          <w:p w14:paraId="64E2107E" w14:textId="167612E7" w:rsidR="00AE04E1" w:rsidRPr="004C6DAA" w:rsidRDefault="00AE04E1" w:rsidP="000417A6">
            <w:pPr>
              <w:jc w:val="both"/>
              <w:cnfStyle w:val="100000000000" w:firstRow="1" w:lastRow="0" w:firstColumn="0" w:lastColumn="0" w:oddVBand="0" w:evenVBand="0" w:oddHBand="0" w:evenHBand="0" w:firstRowFirstColumn="0" w:firstRowLastColumn="0" w:lastRowFirstColumn="0" w:lastRowLastColumn="0"/>
            </w:pPr>
            <w:r w:rsidRPr="004C6DAA">
              <w:t>Contigs</w:t>
            </w:r>
          </w:p>
        </w:tc>
      </w:tr>
      <w:tr w:rsidR="00AE04E1" w:rsidRPr="004C6DAA" w14:paraId="3A047A97"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B78E122" w14:textId="72BA2C20" w:rsidR="00AE04E1" w:rsidRPr="004C6DAA" w:rsidRDefault="00AE04E1" w:rsidP="000417A6">
            <w:pPr>
              <w:jc w:val="both"/>
            </w:pPr>
            <w:r w:rsidRPr="004C6DAA">
              <w:t xml:space="preserve">Scaffolds/contigs (&gt;= 0 </w:t>
            </w:r>
            <w:proofErr w:type="spellStart"/>
            <w:r w:rsidRPr="004C6DAA">
              <w:t>bp</w:t>
            </w:r>
            <w:proofErr w:type="spellEnd"/>
            <w:r w:rsidRPr="004C6DAA">
              <w:t>)</w:t>
            </w:r>
          </w:p>
        </w:tc>
        <w:tc>
          <w:tcPr>
            <w:tcW w:w="2720" w:type="dxa"/>
          </w:tcPr>
          <w:p w14:paraId="2761A201" w14:textId="1DB7B4B1" w:rsidR="00AE04E1" w:rsidRPr="004C6DAA" w:rsidRDefault="00AE04E1" w:rsidP="000417A6">
            <w:pPr>
              <w:jc w:val="both"/>
              <w:cnfStyle w:val="000000100000" w:firstRow="0" w:lastRow="0" w:firstColumn="0" w:lastColumn="0" w:oddVBand="0" w:evenVBand="0" w:oddHBand="1" w:evenHBand="0" w:firstRowFirstColumn="0" w:firstRowLastColumn="0" w:lastRowFirstColumn="0" w:lastRowLastColumn="0"/>
            </w:pPr>
            <w:r w:rsidRPr="004C6DAA">
              <w:t>1,348,459</w:t>
            </w:r>
          </w:p>
        </w:tc>
        <w:tc>
          <w:tcPr>
            <w:tcW w:w="3132" w:type="dxa"/>
          </w:tcPr>
          <w:p w14:paraId="6790D33B" w14:textId="321123D5" w:rsidR="00AE04E1" w:rsidRPr="004C6DAA" w:rsidRDefault="00AE04E1" w:rsidP="000417A6">
            <w:pPr>
              <w:jc w:val="both"/>
              <w:cnfStyle w:val="000000100000" w:firstRow="0" w:lastRow="0" w:firstColumn="0" w:lastColumn="0" w:oddVBand="0" w:evenVBand="0" w:oddHBand="1" w:evenHBand="0" w:firstRowFirstColumn="0" w:firstRowLastColumn="0" w:lastRowFirstColumn="0" w:lastRowLastColumn="0"/>
            </w:pPr>
            <w:r w:rsidRPr="004C6DAA">
              <w:t>1,523,686</w:t>
            </w:r>
          </w:p>
        </w:tc>
      </w:tr>
      <w:tr w:rsidR="00AE04E1" w:rsidRPr="004C6DAA" w14:paraId="54E5D8D8"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58DFCBDE" w14:textId="65BFB9AF" w:rsidR="00AE04E1" w:rsidRPr="004C6DAA" w:rsidRDefault="00AE04E1" w:rsidP="00AE04E1">
            <w:pPr>
              <w:jc w:val="both"/>
            </w:pPr>
            <w:r w:rsidRPr="004C6DAA">
              <w:t xml:space="preserve">Scaffolds/contigs (&gt;= 1000 </w:t>
            </w:r>
            <w:proofErr w:type="spellStart"/>
            <w:r w:rsidRPr="004C6DAA">
              <w:t>bp</w:t>
            </w:r>
            <w:proofErr w:type="spellEnd"/>
            <w:r w:rsidRPr="004C6DAA">
              <w:t>)</w:t>
            </w:r>
          </w:p>
        </w:tc>
        <w:tc>
          <w:tcPr>
            <w:tcW w:w="2720" w:type="dxa"/>
          </w:tcPr>
          <w:p w14:paraId="1C9CFBC3" w14:textId="050A452B"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463,988</w:t>
            </w:r>
          </w:p>
        </w:tc>
        <w:tc>
          <w:tcPr>
            <w:tcW w:w="3132" w:type="dxa"/>
          </w:tcPr>
          <w:p w14:paraId="4D7321D5" w14:textId="118BB6B1"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434,268</w:t>
            </w:r>
          </w:p>
        </w:tc>
      </w:tr>
      <w:tr w:rsidR="00AE04E1" w:rsidRPr="004C6DAA" w14:paraId="55CA77DA"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0BCC8F6" w14:textId="7A2BAA42" w:rsidR="00AE04E1" w:rsidRPr="004C6DAA" w:rsidRDefault="00AE04E1" w:rsidP="00AE04E1">
            <w:pPr>
              <w:jc w:val="both"/>
            </w:pPr>
            <w:r w:rsidRPr="004C6DAA">
              <w:t xml:space="preserve">Scaffolds/contigs (&gt;= 5000 </w:t>
            </w:r>
            <w:proofErr w:type="spellStart"/>
            <w:r w:rsidRPr="004C6DAA">
              <w:t>bp</w:t>
            </w:r>
            <w:proofErr w:type="spellEnd"/>
            <w:r w:rsidRPr="004C6DAA">
              <w:t>)</w:t>
            </w:r>
          </w:p>
        </w:tc>
        <w:tc>
          <w:tcPr>
            <w:tcW w:w="2720" w:type="dxa"/>
          </w:tcPr>
          <w:p w14:paraId="35764DD3" w14:textId="6A801670"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53,532</w:t>
            </w:r>
          </w:p>
        </w:tc>
        <w:tc>
          <w:tcPr>
            <w:tcW w:w="3132" w:type="dxa"/>
          </w:tcPr>
          <w:p w14:paraId="169463EF" w14:textId="16711FC1"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46,175</w:t>
            </w:r>
          </w:p>
        </w:tc>
      </w:tr>
      <w:tr w:rsidR="00AE04E1" w:rsidRPr="004C6DAA" w14:paraId="09141C1D"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3557A8DE" w14:textId="73C3694C" w:rsidR="00AE04E1" w:rsidRPr="004C6DAA" w:rsidRDefault="00AE04E1" w:rsidP="00AE04E1">
            <w:pPr>
              <w:jc w:val="both"/>
            </w:pPr>
            <w:r w:rsidRPr="004C6DAA">
              <w:t xml:space="preserve">Scaffolds/contigs (&gt;= 10000 </w:t>
            </w:r>
            <w:proofErr w:type="spellStart"/>
            <w:r w:rsidRPr="004C6DAA">
              <w:t>bp</w:t>
            </w:r>
            <w:proofErr w:type="spellEnd"/>
            <w:r w:rsidRPr="004C6DAA">
              <w:t>)</w:t>
            </w:r>
          </w:p>
        </w:tc>
        <w:tc>
          <w:tcPr>
            <w:tcW w:w="2720" w:type="dxa"/>
          </w:tcPr>
          <w:p w14:paraId="7EF62D61" w14:textId="6798828E"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9,451</w:t>
            </w:r>
          </w:p>
        </w:tc>
        <w:tc>
          <w:tcPr>
            <w:tcW w:w="3132" w:type="dxa"/>
          </w:tcPr>
          <w:p w14:paraId="4537CF2F" w14:textId="55416637"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6,523</w:t>
            </w:r>
          </w:p>
        </w:tc>
      </w:tr>
      <w:tr w:rsidR="00AE04E1" w:rsidRPr="004C6DAA" w14:paraId="6CEA2BA9"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B68BEFB" w14:textId="71927785" w:rsidR="00AE04E1" w:rsidRPr="004C6DAA" w:rsidRDefault="00AE04E1" w:rsidP="00AE04E1">
            <w:pPr>
              <w:jc w:val="both"/>
            </w:pPr>
            <w:r w:rsidRPr="004C6DAA">
              <w:t xml:space="preserve">Scaffolds/contigs (&gt;= 25000 </w:t>
            </w:r>
            <w:proofErr w:type="spellStart"/>
            <w:r w:rsidRPr="004C6DAA">
              <w:t>bp</w:t>
            </w:r>
            <w:proofErr w:type="spellEnd"/>
            <w:r w:rsidRPr="004C6DAA">
              <w:t>)</w:t>
            </w:r>
          </w:p>
        </w:tc>
        <w:tc>
          <w:tcPr>
            <w:tcW w:w="2720" w:type="dxa"/>
          </w:tcPr>
          <w:p w14:paraId="6C735F80" w14:textId="75D503EE"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187</w:t>
            </w:r>
          </w:p>
        </w:tc>
        <w:tc>
          <w:tcPr>
            <w:tcW w:w="3132" w:type="dxa"/>
          </w:tcPr>
          <w:p w14:paraId="212393CF" w14:textId="02F357DF"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107</w:t>
            </w:r>
          </w:p>
        </w:tc>
      </w:tr>
      <w:tr w:rsidR="00AE04E1" w:rsidRPr="004C6DAA" w14:paraId="6DB18B88"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6DDFD68F" w14:textId="5D9257F2" w:rsidR="00AE04E1" w:rsidRPr="004C6DAA" w:rsidRDefault="00AE04E1" w:rsidP="00AE04E1">
            <w:pPr>
              <w:jc w:val="both"/>
            </w:pPr>
            <w:r w:rsidRPr="004C6DAA">
              <w:t xml:space="preserve">Scaffolds/contigs (&gt;= 50000 </w:t>
            </w:r>
            <w:proofErr w:type="spellStart"/>
            <w:r w:rsidRPr="004C6DAA">
              <w:t>bp</w:t>
            </w:r>
            <w:proofErr w:type="spellEnd"/>
            <w:r w:rsidRPr="004C6DAA">
              <w:t>)</w:t>
            </w:r>
          </w:p>
        </w:tc>
        <w:tc>
          <w:tcPr>
            <w:tcW w:w="2720" w:type="dxa"/>
          </w:tcPr>
          <w:p w14:paraId="3F372F60" w14:textId="52D7DFCD"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30</w:t>
            </w:r>
          </w:p>
        </w:tc>
        <w:tc>
          <w:tcPr>
            <w:tcW w:w="3132" w:type="dxa"/>
          </w:tcPr>
          <w:p w14:paraId="4321406E" w14:textId="366AAD65"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27</w:t>
            </w:r>
          </w:p>
        </w:tc>
      </w:tr>
      <w:tr w:rsidR="00AE04E1" w:rsidRPr="004C6DAA" w14:paraId="49D4FF83"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3C844AE" w14:textId="62FC00E3" w:rsidR="00AE04E1" w:rsidRPr="004C6DAA" w:rsidRDefault="00AE04E1" w:rsidP="00AE04E1">
            <w:pPr>
              <w:jc w:val="both"/>
            </w:pPr>
            <w:r w:rsidRPr="004C6DAA">
              <w:t xml:space="preserve">Total length (&gt;= 0 </w:t>
            </w:r>
            <w:proofErr w:type="spellStart"/>
            <w:r w:rsidRPr="004C6DAA">
              <w:t>bp</w:t>
            </w:r>
            <w:proofErr w:type="spellEnd"/>
            <w:r w:rsidRPr="004C6DAA">
              <w:t>)</w:t>
            </w:r>
          </w:p>
        </w:tc>
        <w:tc>
          <w:tcPr>
            <w:tcW w:w="2720" w:type="dxa"/>
          </w:tcPr>
          <w:p w14:paraId="44FF9729" w14:textId="0D0F077E"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1,746,161,452</w:t>
            </w:r>
          </w:p>
        </w:tc>
        <w:tc>
          <w:tcPr>
            <w:tcW w:w="3132" w:type="dxa"/>
          </w:tcPr>
          <w:p w14:paraId="1C56D278" w14:textId="4FD2FE8B"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1,739,454,547</w:t>
            </w:r>
          </w:p>
        </w:tc>
      </w:tr>
      <w:tr w:rsidR="00AE04E1" w:rsidRPr="004C6DAA" w14:paraId="67619E2B"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18632388" w14:textId="44FC64E1" w:rsidR="00AE04E1" w:rsidRPr="004C6DAA" w:rsidRDefault="00AE04E1" w:rsidP="00AE04E1">
            <w:pPr>
              <w:jc w:val="both"/>
            </w:pPr>
            <w:r w:rsidRPr="004C6DAA">
              <w:t xml:space="preserve">Total length (&gt;= 1000 </w:t>
            </w:r>
            <w:proofErr w:type="spellStart"/>
            <w:r w:rsidRPr="004C6DAA">
              <w:t>bp</w:t>
            </w:r>
            <w:proofErr w:type="spellEnd"/>
            <w:r w:rsidRPr="004C6DAA">
              <w:t>)</w:t>
            </w:r>
          </w:p>
        </w:tc>
        <w:tc>
          <w:tcPr>
            <w:tcW w:w="2720" w:type="dxa"/>
          </w:tcPr>
          <w:p w14:paraId="2E56DD1E" w14:textId="21714341"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1,234,120,448</w:t>
            </w:r>
          </w:p>
        </w:tc>
        <w:tc>
          <w:tcPr>
            <w:tcW w:w="3132" w:type="dxa"/>
          </w:tcPr>
          <w:p w14:paraId="556D9107" w14:textId="523BBECA"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1,125,506,874</w:t>
            </w:r>
          </w:p>
        </w:tc>
      </w:tr>
      <w:tr w:rsidR="00AE04E1" w:rsidRPr="004C6DAA" w14:paraId="50318DF1"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79FCEA1" w14:textId="36502554" w:rsidR="00AE04E1" w:rsidRPr="004C6DAA" w:rsidRDefault="00AE04E1" w:rsidP="00AE04E1">
            <w:pPr>
              <w:jc w:val="both"/>
            </w:pPr>
            <w:r w:rsidRPr="004C6DAA">
              <w:t xml:space="preserve">Total length (&gt;= 5000 </w:t>
            </w:r>
            <w:proofErr w:type="spellStart"/>
            <w:r w:rsidRPr="004C6DAA">
              <w:t>bp</w:t>
            </w:r>
            <w:proofErr w:type="spellEnd"/>
            <w:r w:rsidRPr="004C6DAA">
              <w:t>)</w:t>
            </w:r>
          </w:p>
        </w:tc>
        <w:tc>
          <w:tcPr>
            <w:tcW w:w="2720" w:type="dxa"/>
          </w:tcPr>
          <w:p w14:paraId="18C6BDBF" w14:textId="5059AB88"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426,028,184</w:t>
            </w:r>
          </w:p>
        </w:tc>
        <w:tc>
          <w:tcPr>
            <w:tcW w:w="3132" w:type="dxa"/>
          </w:tcPr>
          <w:p w14:paraId="1B6A1843" w14:textId="08A030CC" w:rsidR="00AE04E1" w:rsidRPr="004C6DAA" w:rsidRDefault="00175139" w:rsidP="00AE04E1">
            <w:pPr>
              <w:jc w:val="both"/>
              <w:cnfStyle w:val="000000100000" w:firstRow="0" w:lastRow="0" w:firstColumn="0" w:lastColumn="0" w:oddVBand="0" w:evenVBand="0" w:oddHBand="1" w:evenHBand="0" w:firstRowFirstColumn="0" w:firstRowLastColumn="0" w:lastRowFirstColumn="0" w:lastRowLastColumn="0"/>
            </w:pPr>
            <w:r w:rsidRPr="004C6DAA">
              <w:t>351,725,551</w:t>
            </w:r>
          </w:p>
        </w:tc>
      </w:tr>
      <w:tr w:rsidR="00AE04E1" w:rsidRPr="004C6DAA" w14:paraId="27478D43"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13068F60" w14:textId="1432E71A" w:rsidR="00AE04E1" w:rsidRPr="004C6DAA" w:rsidRDefault="00AE04E1" w:rsidP="00AE04E1">
            <w:pPr>
              <w:jc w:val="both"/>
            </w:pPr>
            <w:r w:rsidRPr="004C6DAA">
              <w:t xml:space="preserve">Total length (&gt;= 10000 </w:t>
            </w:r>
            <w:proofErr w:type="spellStart"/>
            <w:r w:rsidRPr="004C6DAA">
              <w:t>bp</w:t>
            </w:r>
            <w:proofErr w:type="spellEnd"/>
            <w:r w:rsidRPr="004C6DAA">
              <w:t>)</w:t>
            </w:r>
          </w:p>
        </w:tc>
        <w:tc>
          <w:tcPr>
            <w:tcW w:w="2720" w:type="dxa"/>
          </w:tcPr>
          <w:p w14:paraId="7DB7169C" w14:textId="7277977E"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128,264,684</w:t>
            </w:r>
          </w:p>
        </w:tc>
        <w:tc>
          <w:tcPr>
            <w:tcW w:w="3132" w:type="dxa"/>
          </w:tcPr>
          <w:p w14:paraId="73EB5C79" w14:textId="0447CBFA" w:rsidR="00AE04E1" w:rsidRPr="004C6DAA" w:rsidRDefault="00175139" w:rsidP="00AE04E1">
            <w:pPr>
              <w:jc w:val="both"/>
              <w:cnfStyle w:val="000000000000" w:firstRow="0" w:lastRow="0" w:firstColumn="0" w:lastColumn="0" w:oddVBand="0" w:evenVBand="0" w:oddHBand="0" w:evenHBand="0" w:firstRowFirstColumn="0" w:firstRowLastColumn="0" w:lastRowFirstColumn="0" w:lastRowLastColumn="0"/>
            </w:pPr>
            <w:r w:rsidRPr="004C6DAA">
              <w:t>86,979,923</w:t>
            </w:r>
          </w:p>
        </w:tc>
      </w:tr>
      <w:tr w:rsidR="00AE04E1" w:rsidRPr="004C6DAA" w14:paraId="7CF9172E"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B06117E" w14:textId="12AB76E7" w:rsidR="00AE04E1" w:rsidRPr="004C6DAA" w:rsidRDefault="00AE04E1" w:rsidP="00AE04E1">
            <w:pPr>
              <w:jc w:val="both"/>
            </w:pPr>
            <w:r w:rsidRPr="004C6DAA">
              <w:t xml:space="preserve">Total length (&gt;= 25000 </w:t>
            </w:r>
            <w:proofErr w:type="spellStart"/>
            <w:r w:rsidRPr="004C6DAA">
              <w:t>bp</w:t>
            </w:r>
            <w:proofErr w:type="spellEnd"/>
            <w:r w:rsidRPr="004C6DAA">
              <w:t>)</w:t>
            </w:r>
          </w:p>
        </w:tc>
        <w:tc>
          <w:tcPr>
            <w:tcW w:w="2720" w:type="dxa"/>
          </w:tcPr>
          <w:p w14:paraId="62DA0289" w14:textId="349A93C4"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73,797,49</w:t>
            </w:r>
          </w:p>
        </w:tc>
        <w:tc>
          <w:tcPr>
            <w:tcW w:w="3132" w:type="dxa"/>
          </w:tcPr>
          <w:p w14:paraId="60A03409" w14:textId="38A975EF" w:rsidR="00AE04E1" w:rsidRPr="004C6DAA" w:rsidRDefault="00175139" w:rsidP="00AE04E1">
            <w:pPr>
              <w:jc w:val="both"/>
              <w:cnfStyle w:val="000000100000" w:firstRow="0" w:lastRow="0" w:firstColumn="0" w:lastColumn="0" w:oddVBand="0" w:evenVBand="0" w:oddHBand="1" w:evenHBand="0" w:firstRowFirstColumn="0" w:firstRowLastColumn="0" w:lastRowFirstColumn="0" w:lastRowLastColumn="0"/>
            </w:pPr>
            <w:r w:rsidRPr="004C6DAA">
              <w:t>4,882,386</w:t>
            </w:r>
          </w:p>
        </w:tc>
      </w:tr>
      <w:tr w:rsidR="00AE04E1" w:rsidRPr="004C6DAA" w14:paraId="6A0965E6"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5ED7EB60" w14:textId="2EDB4B98" w:rsidR="00AE04E1" w:rsidRPr="004C6DAA" w:rsidRDefault="00AE04E1" w:rsidP="00AE04E1">
            <w:pPr>
              <w:jc w:val="both"/>
            </w:pPr>
            <w:r w:rsidRPr="004C6DAA">
              <w:t xml:space="preserve">Total length (&gt;= 50000 </w:t>
            </w:r>
            <w:proofErr w:type="spellStart"/>
            <w:r w:rsidRPr="004C6DAA">
              <w:t>bp</w:t>
            </w:r>
            <w:proofErr w:type="spellEnd"/>
            <w:r w:rsidRPr="004C6DAA">
              <w:t>)</w:t>
            </w:r>
          </w:p>
        </w:tc>
        <w:tc>
          <w:tcPr>
            <w:tcW w:w="2720" w:type="dxa"/>
          </w:tcPr>
          <w:p w14:paraId="1C6D9C2B" w14:textId="137EE171"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25,946,27</w:t>
            </w:r>
          </w:p>
        </w:tc>
        <w:tc>
          <w:tcPr>
            <w:tcW w:w="3132" w:type="dxa"/>
          </w:tcPr>
          <w:p w14:paraId="340CCC61" w14:textId="7E43BC5A" w:rsidR="00AE04E1" w:rsidRPr="004C6DAA" w:rsidRDefault="00175139" w:rsidP="00AE04E1">
            <w:pPr>
              <w:jc w:val="both"/>
              <w:cnfStyle w:val="000000000000" w:firstRow="0" w:lastRow="0" w:firstColumn="0" w:lastColumn="0" w:oddVBand="0" w:evenVBand="0" w:oddHBand="0" w:evenHBand="0" w:firstRowFirstColumn="0" w:firstRowLastColumn="0" w:lastRowFirstColumn="0" w:lastRowLastColumn="0"/>
            </w:pPr>
            <w:r w:rsidRPr="004C6DAA">
              <w:t>2,348,668</w:t>
            </w:r>
          </w:p>
        </w:tc>
      </w:tr>
      <w:tr w:rsidR="00AE04E1" w:rsidRPr="004C6DAA" w14:paraId="5B8C6235"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8AA8F0C" w14:textId="7B81E334" w:rsidR="00AE04E1" w:rsidRPr="004C6DAA" w:rsidRDefault="00AE04E1" w:rsidP="00AE04E1">
            <w:pPr>
              <w:jc w:val="both"/>
            </w:pPr>
            <w:r w:rsidRPr="004C6DAA">
              <w:t>Scaffolds/contigs</w:t>
            </w:r>
            <w:r w:rsidR="00175139" w:rsidRPr="004C6DAA">
              <w:rPr>
                <w:rStyle w:val="Znakapoznpodarou"/>
              </w:rPr>
              <w:footnoteReference w:id="1"/>
            </w:r>
          </w:p>
        </w:tc>
        <w:tc>
          <w:tcPr>
            <w:tcW w:w="2720" w:type="dxa"/>
          </w:tcPr>
          <w:p w14:paraId="023E893E" w14:textId="5CB126FF"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989,953</w:t>
            </w:r>
          </w:p>
        </w:tc>
        <w:tc>
          <w:tcPr>
            <w:tcW w:w="3132" w:type="dxa"/>
          </w:tcPr>
          <w:p w14:paraId="3423C6BF" w14:textId="2A1F8E43" w:rsidR="00AE04E1" w:rsidRPr="004C6DAA" w:rsidRDefault="00175139" w:rsidP="00AE04E1">
            <w:pPr>
              <w:jc w:val="both"/>
              <w:cnfStyle w:val="000000100000" w:firstRow="0" w:lastRow="0" w:firstColumn="0" w:lastColumn="0" w:oddVBand="0" w:evenVBand="0" w:oddHBand="1" w:evenHBand="0" w:firstRowFirstColumn="0" w:firstRowLastColumn="0" w:lastRowFirstColumn="0" w:lastRowLastColumn="0"/>
            </w:pPr>
            <w:r w:rsidRPr="004C6DAA">
              <w:t>1,051,515</w:t>
            </w:r>
          </w:p>
        </w:tc>
      </w:tr>
      <w:tr w:rsidR="00AE04E1" w:rsidRPr="004C6DAA" w14:paraId="65A6EE7A"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7F0B94AF" w14:textId="3100AB51" w:rsidR="00AE04E1" w:rsidRPr="004C6DAA" w:rsidRDefault="00AE04E1" w:rsidP="00AE04E1">
            <w:pPr>
              <w:jc w:val="both"/>
            </w:pPr>
            <w:r w:rsidRPr="004C6DAA">
              <w:t>Largest scaffold/contig</w:t>
            </w:r>
          </w:p>
        </w:tc>
        <w:tc>
          <w:tcPr>
            <w:tcW w:w="2720" w:type="dxa"/>
          </w:tcPr>
          <w:p w14:paraId="7A53F89A" w14:textId="07492800"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192,299</w:t>
            </w:r>
          </w:p>
        </w:tc>
        <w:tc>
          <w:tcPr>
            <w:tcW w:w="3132" w:type="dxa"/>
          </w:tcPr>
          <w:p w14:paraId="0275360B" w14:textId="4A32FECC" w:rsidR="00AE04E1" w:rsidRPr="004C6DAA" w:rsidRDefault="00175139" w:rsidP="00AE04E1">
            <w:pPr>
              <w:jc w:val="both"/>
              <w:cnfStyle w:val="000000000000" w:firstRow="0" w:lastRow="0" w:firstColumn="0" w:lastColumn="0" w:oddVBand="0" w:evenVBand="0" w:oddHBand="0" w:evenHBand="0" w:firstRowFirstColumn="0" w:firstRowLastColumn="0" w:lastRowFirstColumn="0" w:lastRowLastColumn="0"/>
            </w:pPr>
            <w:r w:rsidRPr="004C6DAA">
              <w:t>192,299</w:t>
            </w:r>
          </w:p>
        </w:tc>
      </w:tr>
      <w:tr w:rsidR="00AE04E1" w:rsidRPr="004C6DAA" w14:paraId="733B15EB"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8F491B4" w14:textId="29679C34" w:rsidR="00AE04E1" w:rsidRPr="004C6DAA" w:rsidRDefault="00AE04E1" w:rsidP="00AE04E1">
            <w:pPr>
              <w:jc w:val="both"/>
            </w:pPr>
            <w:r w:rsidRPr="004C6DAA">
              <w:t>Total length</w:t>
            </w:r>
          </w:p>
        </w:tc>
        <w:tc>
          <w:tcPr>
            <w:tcW w:w="2720" w:type="dxa"/>
          </w:tcPr>
          <w:p w14:paraId="29866662" w14:textId="5465AAEF"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1,604,366,768</w:t>
            </w:r>
          </w:p>
        </w:tc>
        <w:tc>
          <w:tcPr>
            <w:tcW w:w="3132" w:type="dxa"/>
          </w:tcPr>
          <w:p w14:paraId="241275BA" w14:textId="3E385A5A" w:rsidR="00AE04E1" w:rsidRPr="004C6DAA" w:rsidRDefault="00175139" w:rsidP="00AE04E1">
            <w:pPr>
              <w:jc w:val="both"/>
              <w:cnfStyle w:val="000000100000" w:firstRow="0" w:lastRow="0" w:firstColumn="0" w:lastColumn="0" w:oddVBand="0" w:evenVBand="0" w:oddHBand="1" w:evenHBand="0" w:firstRowFirstColumn="0" w:firstRowLastColumn="0" w:lastRowFirstColumn="0" w:lastRowLastColumn="0"/>
            </w:pPr>
            <w:r w:rsidRPr="004C6DAA">
              <w:t>1,554,896,522</w:t>
            </w:r>
          </w:p>
        </w:tc>
      </w:tr>
      <w:tr w:rsidR="00AE04E1" w:rsidRPr="004C6DAA" w14:paraId="747BE712"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3B7D93BB" w14:textId="45FEA37E" w:rsidR="00AE04E1" w:rsidRPr="004C6DAA" w:rsidRDefault="00AE04E1" w:rsidP="00AE04E1">
            <w:pPr>
              <w:jc w:val="both"/>
            </w:pPr>
            <w:r w:rsidRPr="004C6DAA">
              <w:t>GC (%)</w:t>
            </w:r>
          </w:p>
        </w:tc>
        <w:tc>
          <w:tcPr>
            <w:tcW w:w="2720" w:type="dxa"/>
          </w:tcPr>
          <w:p w14:paraId="5B994E7D" w14:textId="486D64C6"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35.67</w:t>
            </w:r>
          </w:p>
        </w:tc>
        <w:tc>
          <w:tcPr>
            <w:tcW w:w="3132" w:type="dxa"/>
          </w:tcPr>
          <w:p w14:paraId="2364FE48" w14:textId="1510E7E6" w:rsidR="00AE04E1" w:rsidRPr="004C6DAA" w:rsidRDefault="00175139" w:rsidP="00AE04E1">
            <w:pPr>
              <w:jc w:val="both"/>
              <w:cnfStyle w:val="000000000000" w:firstRow="0" w:lastRow="0" w:firstColumn="0" w:lastColumn="0" w:oddVBand="0" w:evenVBand="0" w:oddHBand="0" w:evenHBand="0" w:firstRowFirstColumn="0" w:firstRowLastColumn="0" w:lastRowFirstColumn="0" w:lastRowLastColumn="0"/>
            </w:pPr>
            <w:r w:rsidRPr="004C6DAA">
              <w:t>35.64</w:t>
            </w:r>
          </w:p>
        </w:tc>
      </w:tr>
      <w:tr w:rsidR="00AE04E1" w:rsidRPr="004C6DAA" w14:paraId="46845B7F"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DD1F831" w14:textId="261687F3" w:rsidR="00AE04E1" w:rsidRPr="004C6DAA" w:rsidRDefault="00AE04E1" w:rsidP="00AE04E1">
            <w:pPr>
              <w:jc w:val="both"/>
            </w:pPr>
            <w:r w:rsidRPr="004C6DAA">
              <w:lastRenderedPageBreak/>
              <w:t>N50</w:t>
            </w:r>
            <w:r w:rsidR="00175139" w:rsidRPr="004C6DAA">
              <w:rPr>
                <w:rStyle w:val="Znakapoznpodarou"/>
              </w:rPr>
              <w:footnoteReference w:id="2"/>
            </w:r>
          </w:p>
        </w:tc>
        <w:tc>
          <w:tcPr>
            <w:tcW w:w="2720" w:type="dxa"/>
          </w:tcPr>
          <w:p w14:paraId="1B2B22AE" w14:textId="0B1ADDE6"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2,308</w:t>
            </w:r>
          </w:p>
        </w:tc>
        <w:tc>
          <w:tcPr>
            <w:tcW w:w="3132" w:type="dxa"/>
          </w:tcPr>
          <w:p w14:paraId="60DE2D7F" w14:textId="23D8F4E6" w:rsidR="00AE04E1" w:rsidRPr="004C6DAA" w:rsidRDefault="00175139" w:rsidP="00AE04E1">
            <w:pPr>
              <w:jc w:val="both"/>
              <w:cnfStyle w:val="000000100000" w:firstRow="0" w:lastRow="0" w:firstColumn="0" w:lastColumn="0" w:oddVBand="0" w:evenVBand="0" w:oddHBand="1" w:evenHBand="0" w:firstRowFirstColumn="0" w:firstRowLastColumn="0" w:lastRowFirstColumn="0" w:lastRowLastColumn="0"/>
            </w:pPr>
            <w:r w:rsidRPr="004C6DAA">
              <w:t>2,062</w:t>
            </w:r>
          </w:p>
        </w:tc>
      </w:tr>
      <w:tr w:rsidR="00AE04E1" w:rsidRPr="004C6DAA" w14:paraId="4B5EC851"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26D89C4E" w14:textId="4FD7E3D8" w:rsidR="00AE04E1" w:rsidRPr="004C6DAA" w:rsidRDefault="00AE04E1" w:rsidP="00AE04E1">
            <w:pPr>
              <w:jc w:val="both"/>
            </w:pPr>
            <w:r w:rsidRPr="004C6DAA">
              <w:t>N75</w:t>
            </w:r>
          </w:p>
        </w:tc>
        <w:tc>
          <w:tcPr>
            <w:tcW w:w="2720" w:type="dxa"/>
          </w:tcPr>
          <w:p w14:paraId="5EF11A00" w14:textId="744D6625"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1,055</w:t>
            </w:r>
          </w:p>
        </w:tc>
        <w:tc>
          <w:tcPr>
            <w:tcW w:w="3132" w:type="dxa"/>
          </w:tcPr>
          <w:p w14:paraId="627F5EA5" w14:textId="0AE88A38" w:rsidR="00AE04E1" w:rsidRPr="004C6DAA" w:rsidRDefault="00175139" w:rsidP="00AE04E1">
            <w:pPr>
              <w:jc w:val="both"/>
              <w:cnfStyle w:val="000000000000" w:firstRow="0" w:lastRow="0" w:firstColumn="0" w:lastColumn="0" w:oddVBand="0" w:evenVBand="0" w:oddHBand="0" w:evenHBand="0" w:firstRowFirstColumn="0" w:firstRowLastColumn="0" w:lastRowFirstColumn="0" w:lastRowLastColumn="0"/>
            </w:pPr>
            <w:r w:rsidRPr="004C6DAA">
              <w:t>933</w:t>
            </w:r>
          </w:p>
        </w:tc>
      </w:tr>
      <w:tr w:rsidR="00AE04E1" w:rsidRPr="004C6DAA" w14:paraId="2C7FC910"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1EB2DE6" w14:textId="5ED06816" w:rsidR="00AE04E1" w:rsidRPr="004C6DAA" w:rsidRDefault="00AE04E1" w:rsidP="00AE04E1">
            <w:pPr>
              <w:jc w:val="both"/>
            </w:pPr>
            <w:r w:rsidRPr="004C6DAA">
              <w:t>L50</w:t>
            </w:r>
            <w:r w:rsidR="00175139" w:rsidRPr="004C6DAA">
              <w:rPr>
                <w:rStyle w:val="Znakapoznpodarou"/>
              </w:rPr>
              <w:footnoteReference w:id="3"/>
            </w:r>
          </w:p>
        </w:tc>
        <w:tc>
          <w:tcPr>
            <w:tcW w:w="2720" w:type="dxa"/>
          </w:tcPr>
          <w:p w14:paraId="064C7FFD" w14:textId="50E94EAD"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166,393</w:t>
            </w:r>
          </w:p>
        </w:tc>
        <w:tc>
          <w:tcPr>
            <w:tcW w:w="3132" w:type="dxa"/>
          </w:tcPr>
          <w:p w14:paraId="3FD6BF90" w14:textId="7B91548C" w:rsidR="00AE04E1" w:rsidRPr="004C6DAA" w:rsidRDefault="00175139" w:rsidP="00AE04E1">
            <w:pPr>
              <w:jc w:val="both"/>
              <w:cnfStyle w:val="000000100000" w:firstRow="0" w:lastRow="0" w:firstColumn="0" w:lastColumn="0" w:oddVBand="0" w:evenVBand="0" w:oddHBand="1" w:evenHBand="0" w:firstRowFirstColumn="0" w:firstRowLastColumn="0" w:lastRowFirstColumn="0" w:lastRowLastColumn="0"/>
            </w:pPr>
            <w:r w:rsidRPr="004C6DAA">
              <w:t>181,656</w:t>
            </w:r>
          </w:p>
        </w:tc>
      </w:tr>
      <w:tr w:rsidR="00AE04E1" w:rsidRPr="004C6DAA" w14:paraId="07A48B1D" w14:textId="77777777" w:rsidTr="00AE04E1">
        <w:tc>
          <w:tcPr>
            <w:cnfStyle w:val="001000000000" w:firstRow="0" w:lastRow="0" w:firstColumn="1" w:lastColumn="0" w:oddVBand="0" w:evenVBand="0" w:oddHBand="0" w:evenHBand="0" w:firstRowFirstColumn="0" w:firstRowLastColumn="0" w:lastRowFirstColumn="0" w:lastRowLastColumn="0"/>
            <w:tcW w:w="3544" w:type="dxa"/>
          </w:tcPr>
          <w:p w14:paraId="19E02ABB" w14:textId="242A6719" w:rsidR="00AE04E1" w:rsidRPr="004C6DAA" w:rsidRDefault="00AE04E1" w:rsidP="00AE04E1">
            <w:pPr>
              <w:jc w:val="both"/>
            </w:pPr>
            <w:r w:rsidRPr="004C6DAA">
              <w:t>L75</w:t>
            </w:r>
          </w:p>
        </w:tc>
        <w:tc>
          <w:tcPr>
            <w:tcW w:w="2720" w:type="dxa"/>
          </w:tcPr>
          <w:p w14:paraId="47D3F770" w14:textId="6A8E8D8E" w:rsidR="00AE04E1" w:rsidRPr="004C6DAA" w:rsidRDefault="00AE04E1" w:rsidP="00AE04E1">
            <w:pPr>
              <w:jc w:val="both"/>
              <w:cnfStyle w:val="000000000000" w:firstRow="0" w:lastRow="0" w:firstColumn="0" w:lastColumn="0" w:oddVBand="0" w:evenVBand="0" w:oddHBand="0" w:evenHBand="0" w:firstRowFirstColumn="0" w:firstRowLastColumn="0" w:lastRowFirstColumn="0" w:lastRowLastColumn="0"/>
            </w:pPr>
            <w:r w:rsidRPr="004C6DAA">
              <w:t>433,949</w:t>
            </w:r>
          </w:p>
        </w:tc>
        <w:tc>
          <w:tcPr>
            <w:tcW w:w="3132" w:type="dxa"/>
          </w:tcPr>
          <w:p w14:paraId="29C863AC" w14:textId="6905B6CD" w:rsidR="00AE04E1" w:rsidRPr="004C6DAA" w:rsidRDefault="00175139" w:rsidP="00AE04E1">
            <w:pPr>
              <w:jc w:val="both"/>
              <w:cnfStyle w:val="000000000000" w:firstRow="0" w:lastRow="0" w:firstColumn="0" w:lastColumn="0" w:oddVBand="0" w:evenVBand="0" w:oddHBand="0" w:evenHBand="0" w:firstRowFirstColumn="0" w:firstRowLastColumn="0" w:lastRowFirstColumn="0" w:lastRowLastColumn="0"/>
            </w:pPr>
            <w:r w:rsidRPr="004C6DAA">
              <w:t>476,392</w:t>
            </w:r>
          </w:p>
        </w:tc>
      </w:tr>
      <w:tr w:rsidR="00AE04E1" w:rsidRPr="004C6DAA" w14:paraId="7D632D0B" w14:textId="77777777" w:rsidTr="00AE04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8334EB6" w14:textId="7D6C25AA" w:rsidR="00AE04E1" w:rsidRPr="004C6DAA" w:rsidRDefault="00AE04E1" w:rsidP="00AE04E1">
            <w:pPr>
              <w:jc w:val="both"/>
            </w:pPr>
            <w:r w:rsidRPr="004C6DAA">
              <w:t xml:space="preserve">N’s per 100 </w:t>
            </w:r>
            <w:proofErr w:type="spellStart"/>
            <w:r w:rsidRPr="004C6DAA">
              <w:t>kbp</w:t>
            </w:r>
            <w:proofErr w:type="spellEnd"/>
            <w:r w:rsidR="00175139" w:rsidRPr="004C6DAA">
              <w:rPr>
                <w:rStyle w:val="Znakapoznpodarou"/>
              </w:rPr>
              <w:footnoteReference w:id="4"/>
            </w:r>
          </w:p>
        </w:tc>
        <w:tc>
          <w:tcPr>
            <w:tcW w:w="2720" w:type="dxa"/>
          </w:tcPr>
          <w:p w14:paraId="735F78E0" w14:textId="4A21557C" w:rsidR="00AE04E1" w:rsidRPr="004C6DAA" w:rsidRDefault="00AE04E1" w:rsidP="00AE04E1">
            <w:pPr>
              <w:jc w:val="both"/>
              <w:cnfStyle w:val="000000100000" w:firstRow="0" w:lastRow="0" w:firstColumn="0" w:lastColumn="0" w:oddVBand="0" w:evenVBand="0" w:oddHBand="1" w:evenHBand="0" w:firstRowFirstColumn="0" w:firstRowLastColumn="0" w:lastRowFirstColumn="0" w:lastRowLastColumn="0"/>
            </w:pPr>
            <w:r w:rsidRPr="004C6DAA">
              <w:t>418,04</w:t>
            </w:r>
          </w:p>
        </w:tc>
        <w:tc>
          <w:tcPr>
            <w:tcW w:w="3132" w:type="dxa"/>
          </w:tcPr>
          <w:p w14:paraId="30AD24A2" w14:textId="1F337E33" w:rsidR="00AE04E1" w:rsidRPr="004C6DAA" w:rsidRDefault="00175139" w:rsidP="006C6EDE">
            <w:pPr>
              <w:keepNext/>
              <w:jc w:val="both"/>
              <w:cnfStyle w:val="000000100000" w:firstRow="0" w:lastRow="0" w:firstColumn="0" w:lastColumn="0" w:oddVBand="0" w:evenVBand="0" w:oddHBand="1" w:evenHBand="0" w:firstRowFirstColumn="0" w:firstRowLastColumn="0" w:lastRowFirstColumn="0" w:lastRowLastColumn="0"/>
            </w:pPr>
            <w:r w:rsidRPr="004C6DAA">
              <w:t>0.00</w:t>
            </w:r>
          </w:p>
        </w:tc>
      </w:tr>
    </w:tbl>
    <w:p w14:paraId="2CEE32FC" w14:textId="36056D2F" w:rsidR="00841419" w:rsidRPr="004C6DAA" w:rsidRDefault="006C6EDE" w:rsidP="006C6EDE">
      <w:pPr>
        <w:pStyle w:val="Titulek"/>
      </w:pPr>
      <w:bookmarkStart w:id="2" w:name="_Ref480829044"/>
      <w:r w:rsidRPr="004C6DAA">
        <w:t xml:space="preserve">Tab. </w:t>
      </w:r>
      <w:fldSimple w:instr=" SEQ Tab. \* ARABIC ">
        <w:r w:rsidR="00D523C7">
          <w:rPr>
            <w:noProof/>
          </w:rPr>
          <w:t>3</w:t>
        </w:r>
      </w:fldSimple>
      <w:bookmarkEnd w:id="2"/>
      <w:r w:rsidRPr="004C6DAA">
        <w:t xml:space="preserve"> Statistic information about scaffolds and contigs from </w:t>
      </w:r>
      <w:proofErr w:type="spellStart"/>
      <w:r w:rsidRPr="004C6DAA">
        <w:t>MaSuRCa</w:t>
      </w:r>
      <w:proofErr w:type="spellEnd"/>
    </w:p>
    <w:p w14:paraId="429CA17B" w14:textId="5BB7D95F" w:rsidR="00175139" w:rsidRPr="004C6DAA" w:rsidRDefault="00175139" w:rsidP="000417A6">
      <w:pPr>
        <w:jc w:val="both"/>
      </w:pPr>
      <w:r w:rsidRPr="004C6DAA">
        <w:t>In next step, we blast these scaffolds on carp genome and filter some scaffolds that will bla</w:t>
      </w:r>
      <w:r w:rsidR="006C6EDE" w:rsidRPr="004C6DAA">
        <w:t>sted on carp genome according</w:t>
      </w:r>
      <w:r w:rsidRPr="004C6DAA">
        <w:t xml:space="preserve"> adjusted criteria. After this step, we try to assemble these scaffolds with </w:t>
      </w:r>
      <w:proofErr w:type="spellStart"/>
      <w:r w:rsidRPr="004C6DAA">
        <w:t>SOAP</w:t>
      </w:r>
      <w:r w:rsidR="00D04662" w:rsidRPr="004C6DAA">
        <w:t>denovo</w:t>
      </w:r>
      <w:proofErr w:type="spellEnd"/>
      <w:r w:rsidR="00D04662" w:rsidRPr="004C6DAA">
        <w:t xml:space="preserve"> to improve the assembly and also we try to improve this assembly with transcriptome.</w:t>
      </w:r>
    </w:p>
    <w:p w14:paraId="1515AC09" w14:textId="260D9D4A" w:rsidR="00175139" w:rsidRPr="004C6DAA" w:rsidRDefault="00175139" w:rsidP="000417A6">
      <w:pPr>
        <w:jc w:val="both"/>
      </w:pPr>
      <w:r w:rsidRPr="004C6DAA">
        <w:t>At the time when assembly was running, we try to estimate a genome size. The method that is mostly used is k-</w:t>
      </w:r>
      <w:proofErr w:type="spellStart"/>
      <w:r w:rsidRPr="004C6DAA">
        <w:t>mer</w:t>
      </w:r>
      <w:proofErr w:type="spellEnd"/>
      <w:r w:rsidRPr="004C6DAA">
        <w:t xml:space="preserve"> size estimation. A k-</w:t>
      </w:r>
      <w:proofErr w:type="spellStart"/>
      <w:r w:rsidRPr="004C6DAA">
        <w:t>mer</w:t>
      </w:r>
      <w:proofErr w:type="spellEnd"/>
      <w:r w:rsidRPr="004C6DAA">
        <w:t xml:space="preserve"> is a sequence of length </w:t>
      </w:r>
      <w:r w:rsidRPr="004C6DAA">
        <w:rPr>
          <w:i/>
        </w:rPr>
        <w:t>k</w:t>
      </w:r>
      <w:r w:rsidRPr="004C6DAA">
        <w:t xml:space="preserve"> that is observed more than once in a genomic or sequenced sequence. </w:t>
      </w:r>
      <w:r w:rsidR="00CF5B8E" w:rsidRPr="004C6DAA">
        <w:t>Firstly, k-</w:t>
      </w:r>
      <w:proofErr w:type="spellStart"/>
      <w:r w:rsidR="00CF5B8E" w:rsidRPr="004C6DAA">
        <w:t>mer</w:t>
      </w:r>
      <w:proofErr w:type="spellEnd"/>
      <w:r w:rsidR="00CF5B8E" w:rsidRPr="004C6DAA">
        <w:t xml:space="preserve"> frequency was counted with Jellyfish tool (used k-</w:t>
      </w:r>
      <w:proofErr w:type="spellStart"/>
      <w:r w:rsidR="00CF5B8E" w:rsidRPr="004C6DAA">
        <w:t>mer</w:t>
      </w:r>
      <w:proofErr w:type="spellEnd"/>
      <w:r w:rsidR="00CF5B8E" w:rsidRPr="004C6DAA">
        <w:t xml:space="preserve"> sizes were 17, 21, 25, 29, 33, 37, 41). As input files were used files that were filtered from carp reads. At larger k-</w:t>
      </w:r>
      <w:proofErr w:type="spellStart"/>
      <w:r w:rsidR="00CF5B8E" w:rsidRPr="004C6DAA">
        <w:t>mer</w:t>
      </w:r>
      <w:proofErr w:type="spellEnd"/>
      <w:r w:rsidR="00CF5B8E" w:rsidRPr="004C6DAA">
        <w:t xml:space="preserve"> sized, precisely 29 and more, the estimation was not possible. This could mean that data are contaminated or that the genome is huge. Also, the larger k-</w:t>
      </w:r>
      <w:proofErr w:type="spellStart"/>
      <w:r w:rsidR="00CF5B8E" w:rsidRPr="004C6DAA">
        <w:t>mer</w:t>
      </w:r>
      <w:proofErr w:type="spellEnd"/>
      <w:r w:rsidR="00CF5B8E" w:rsidRPr="004C6DAA">
        <w:t xml:space="preserve"> we have, the more unique k-</w:t>
      </w:r>
      <w:proofErr w:type="spellStart"/>
      <w:r w:rsidR="00CF5B8E" w:rsidRPr="004C6DAA">
        <w:t>mer</w:t>
      </w:r>
      <w:proofErr w:type="spellEnd"/>
      <w:r w:rsidR="00CF5B8E" w:rsidRPr="004C6DAA">
        <w:t xml:space="preserve"> are and coverage is than smaller, and estimation is not possible. The genome size is than estimated as the total number of k-</w:t>
      </w:r>
      <w:proofErr w:type="spellStart"/>
      <w:r w:rsidR="00CF5B8E" w:rsidRPr="004C6DAA">
        <w:t>mers</w:t>
      </w:r>
      <w:proofErr w:type="spellEnd"/>
      <w:r w:rsidR="00CF5B8E" w:rsidRPr="004C6DAA">
        <w:t xml:space="preserve"> divided by the expected depth (coverage). Also some k-</w:t>
      </w:r>
      <w:proofErr w:type="spellStart"/>
      <w:r w:rsidR="00CF5B8E" w:rsidRPr="004C6DAA">
        <w:t>mers</w:t>
      </w:r>
      <w:proofErr w:type="spellEnd"/>
      <w:r w:rsidR="00CF5B8E" w:rsidRPr="004C6DAA">
        <w:t>, mostly k-</w:t>
      </w:r>
      <w:proofErr w:type="spellStart"/>
      <w:r w:rsidR="00CF5B8E" w:rsidRPr="004C6DAA">
        <w:t>mer</w:t>
      </w:r>
      <w:proofErr w:type="spellEnd"/>
      <w:r w:rsidR="00CF5B8E" w:rsidRPr="004C6DAA">
        <w:t xml:space="preserve"> whose coverage was for example 0, 1, etc. (it was derived from histogram) were </w:t>
      </w:r>
      <w:r w:rsidR="00183473" w:rsidRPr="004C6DAA">
        <w:t>considered as errors. So for this filtered data, the estimation of genome size could be done only for k-</w:t>
      </w:r>
      <w:proofErr w:type="spellStart"/>
      <w:r w:rsidR="00183473" w:rsidRPr="004C6DAA">
        <w:t>mers</w:t>
      </w:r>
      <w:proofErr w:type="spellEnd"/>
      <w:r w:rsidR="00183473" w:rsidRPr="004C6DAA">
        <w:t xml:space="preserve"> of size – 17, 21 and 25. The estimated size was about 1,8 Gb. </w:t>
      </w:r>
    </w:p>
    <w:p w14:paraId="7357E770" w14:textId="577A5954" w:rsidR="00183473" w:rsidRPr="004C6DAA" w:rsidRDefault="00183473" w:rsidP="000417A6">
      <w:pPr>
        <w:jc w:val="both"/>
      </w:pPr>
      <w:r w:rsidRPr="004C6DAA">
        <w:t>We try to confirm this estimation on error corrected reads. Here we could estimate genomes size only from k-</w:t>
      </w:r>
      <w:proofErr w:type="spellStart"/>
      <w:r w:rsidRPr="004C6DAA">
        <w:t>mer</w:t>
      </w:r>
      <w:proofErr w:type="spellEnd"/>
      <w:r w:rsidRPr="004C6DAA">
        <w:t xml:space="preserve"> 17, but probably genome size was estimate on 1,77 Gb. </w:t>
      </w:r>
    </w:p>
    <w:p w14:paraId="0BC1C1C3" w14:textId="369A8DBB" w:rsidR="00183473" w:rsidRPr="004C6DAA" w:rsidRDefault="00183473" w:rsidP="000417A6">
      <w:pPr>
        <w:jc w:val="both"/>
      </w:pPr>
      <w:r w:rsidRPr="004C6DAA">
        <w:t xml:space="preserve">When I used reads that were corrected in </w:t>
      </w:r>
      <w:proofErr w:type="spellStart"/>
      <w:r w:rsidRPr="004C6DAA">
        <w:t>MaSuRCa</w:t>
      </w:r>
      <w:proofErr w:type="spellEnd"/>
      <w:r w:rsidRPr="004C6DAA">
        <w:t xml:space="preserve"> tool, the estimation was about 3x larger, it could be cause of carp contamination. </w:t>
      </w:r>
    </w:p>
    <w:p w14:paraId="623C16D3" w14:textId="38AA1A7F" w:rsidR="004B517D" w:rsidRPr="004C6DAA" w:rsidRDefault="004B517D" w:rsidP="004B517D">
      <w:pPr>
        <w:pStyle w:val="Nadpis2"/>
      </w:pPr>
      <w:r w:rsidRPr="004C6DAA">
        <w:br w:type="page"/>
      </w:r>
    </w:p>
    <w:p w14:paraId="70C75B3E" w14:textId="54A6E7D0" w:rsidR="004B517D" w:rsidRPr="004C6DAA" w:rsidRDefault="004B517D" w:rsidP="004B517D">
      <w:pPr>
        <w:pStyle w:val="Nadpis2"/>
      </w:pPr>
      <w:r w:rsidRPr="004C6DAA">
        <w:lastRenderedPageBreak/>
        <w:t>Analysis of scaffolds</w:t>
      </w:r>
    </w:p>
    <w:p w14:paraId="2217F07B" w14:textId="5356E2A4" w:rsidR="004B517D" w:rsidRDefault="004B517D" w:rsidP="007A4B5C">
      <w:pPr>
        <w:jc w:val="both"/>
      </w:pPr>
      <w:r w:rsidRPr="004C6DAA">
        <w:t xml:space="preserve">In </w:t>
      </w:r>
      <w:r w:rsidRPr="004C6DAA">
        <w:fldChar w:fldCharType="begin"/>
      </w:r>
      <w:r w:rsidRPr="004C6DAA">
        <w:instrText xml:space="preserve"> REF _Ref480829044 \h </w:instrText>
      </w:r>
      <w:r w:rsidRPr="004C6DAA">
        <w:fldChar w:fldCharType="separate"/>
      </w:r>
      <w:r w:rsidRPr="004C6DAA">
        <w:t xml:space="preserve">Tab. </w:t>
      </w:r>
      <w:r w:rsidRPr="004C6DAA">
        <w:rPr>
          <w:noProof/>
        </w:rPr>
        <w:t>3</w:t>
      </w:r>
      <w:r w:rsidRPr="004C6DAA">
        <w:fldChar w:fldCharType="end"/>
      </w:r>
      <w:r w:rsidRPr="004C6DAA">
        <w:t xml:space="preserve"> we can see statistic information about output scaffolds from </w:t>
      </w:r>
      <w:proofErr w:type="spellStart"/>
      <w:r w:rsidRPr="004C6DAA">
        <w:t>MaSuRCa</w:t>
      </w:r>
      <w:proofErr w:type="spellEnd"/>
      <w:r w:rsidRPr="004C6DAA">
        <w:t xml:space="preserve"> tool. </w:t>
      </w:r>
      <w:r w:rsidR="004C6DAA">
        <w:t>These scaffolds wer</w:t>
      </w:r>
      <w:r w:rsidR="007A4B5C">
        <w:t xml:space="preserve">e checked for contamination with </w:t>
      </w:r>
      <w:proofErr w:type="spellStart"/>
      <w:r w:rsidR="007A4B5C">
        <w:rPr>
          <w:i/>
        </w:rPr>
        <w:t>Cyprinus</w:t>
      </w:r>
      <w:proofErr w:type="spellEnd"/>
      <w:r w:rsidR="007A4B5C">
        <w:rPr>
          <w:i/>
        </w:rPr>
        <w:t xml:space="preserve"> </w:t>
      </w:r>
      <w:proofErr w:type="spellStart"/>
      <w:r w:rsidR="007A4B5C">
        <w:rPr>
          <w:i/>
        </w:rPr>
        <w:t>carpio</w:t>
      </w:r>
      <w:proofErr w:type="spellEnd"/>
      <w:r w:rsidR="007A4B5C">
        <w:rPr>
          <w:i/>
        </w:rPr>
        <w:t xml:space="preserve">. </w:t>
      </w:r>
      <w:r w:rsidR="007A4B5C">
        <w:t xml:space="preserve">The tool used for blast was </w:t>
      </w:r>
      <w:r w:rsidR="007A4B5C">
        <w:rPr>
          <w:b/>
        </w:rPr>
        <w:t>Blast-2.6.0+</w:t>
      </w:r>
      <w:r w:rsidR="007A4B5C">
        <w:rPr>
          <w:rStyle w:val="Znakapoznpodarou"/>
          <w:b/>
        </w:rPr>
        <w:footnoteReference w:id="5"/>
      </w:r>
      <w:r w:rsidR="007A4B5C">
        <w:t xml:space="preserve">. The whole process is described in </w:t>
      </w:r>
      <w:r w:rsidR="007A4B5C">
        <w:fldChar w:fldCharType="begin"/>
      </w:r>
      <w:r w:rsidR="007A4B5C">
        <w:instrText xml:space="preserve"> REF _Ref481228833 \h </w:instrText>
      </w:r>
      <w:r w:rsidR="007A4B5C">
        <w:fldChar w:fldCharType="separate"/>
      </w:r>
      <w:r w:rsidR="007A4B5C">
        <w:t xml:space="preserve">Fig. </w:t>
      </w:r>
      <w:r w:rsidR="007A4B5C">
        <w:rPr>
          <w:noProof/>
        </w:rPr>
        <w:t>1</w:t>
      </w:r>
      <w:r w:rsidR="007A4B5C">
        <w:fldChar w:fldCharType="end"/>
      </w:r>
      <w:r w:rsidR="007A4B5C">
        <w:t xml:space="preserve">. There were two approaches for blasting. First, gaps in alignment were allowed. Second, gaps were restricted. </w:t>
      </w:r>
    </w:p>
    <w:p w14:paraId="08178F21" w14:textId="2FE3FF77" w:rsidR="00226E84" w:rsidRDefault="007A4B5C" w:rsidP="007A4B5C">
      <w:pPr>
        <w:jc w:val="both"/>
      </w:pPr>
      <w:r>
        <w:t xml:space="preserve">From </w:t>
      </w:r>
      <w:r w:rsidRPr="004C6DAA">
        <w:t>1,348,459</w:t>
      </w:r>
      <w:r>
        <w:t xml:space="preserve"> were only 535,739</w:t>
      </w:r>
      <w:r w:rsidR="00BF3233">
        <w:rPr>
          <w:rStyle w:val="Znakapoznpodarou"/>
        </w:rPr>
        <w:footnoteReference w:id="6"/>
      </w:r>
      <w:r>
        <w:t xml:space="preserve"> scaffolds not blasted at all</w:t>
      </w:r>
      <w:r w:rsidR="00C83C8C">
        <w:t xml:space="preserve"> in case of both approaches</w:t>
      </w:r>
      <w:r w:rsidR="004E42A7">
        <w:t xml:space="preserve">. </w:t>
      </w:r>
      <w:r>
        <w:t xml:space="preserve">Remaining scaffolds were blasted either whole or part of sequence. In output </w:t>
      </w:r>
      <w:r w:rsidR="00226E84">
        <w:t>file were 15</w:t>
      </w:r>
      <w:r>
        <w:t xml:space="preserve"> columns</w:t>
      </w:r>
      <w:r w:rsidR="00226E84">
        <w:t xml:space="preserve"> (</w:t>
      </w:r>
      <w:r w:rsidR="00226E84">
        <w:fldChar w:fldCharType="begin"/>
      </w:r>
      <w:r w:rsidR="00226E84">
        <w:instrText xml:space="preserve"> REF _Ref481229289 \h </w:instrText>
      </w:r>
      <w:r w:rsidR="00226E84">
        <w:fldChar w:fldCharType="separate"/>
      </w:r>
      <w:r w:rsidR="00226E84">
        <w:t xml:space="preserve">Tab. </w:t>
      </w:r>
      <w:r w:rsidR="00226E84">
        <w:rPr>
          <w:noProof/>
        </w:rPr>
        <w:t>4</w:t>
      </w:r>
      <w:r w:rsidR="00226E84">
        <w:fldChar w:fldCharType="end"/>
      </w:r>
      <w:r w:rsidR="00226E84">
        <w:t>)</w:t>
      </w:r>
      <w:r>
        <w:t xml:space="preserve"> that contains information about these resulting alignments. </w:t>
      </w:r>
      <w:r w:rsidR="00B10D6A">
        <w:t>The scaffolds that were mapped on genome were pull out</w:t>
      </w:r>
      <w:r w:rsidR="00B10D6A">
        <w:rPr>
          <w:rStyle w:val="Znakapoznpodarou"/>
        </w:rPr>
        <w:footnoteReference w:id="7"/>
      </w:r>
      <w:r w:rsidR="00B10D6A">
        <w:t>. For sure were also E-values checked</w:t>
      </w:r>
      <w:r w:rsidR="00B10D6A">
        <w:rPr>
          <w:rStyle w:val="Znakapoznpodarou"/>
        </w:rPr>
        <w:footnoteReference w:id="8"/>
      </w:r>
      <w:r w:rsidR="00B10D6A">
        <w:t xml:space="preserve">, it there are some higher, but all E-values was very small. </w:t>
      </w:r>
    </w:p>
    <w:tbl>
      <w:tblPr>
        <w:tblStyle w:val="Tabulkasmkou4zvraznn1"/>
        <w:tblW w:w="0" w:type="auto"/>
        <w:jc w:val="center"/>
        <w:tblLook w:val="04A0" w:firstRow="1" w:lastRow="0" w:firstColumn="1" w:lastColumn="0" w:noHBand="0" w:noVBand="1"/>
      </w:tblPr>
      <w:tblGrid>
        <w:gridCol w:w="1271"/>
        <w:gridCol w:w="3402"/>
      </w:tblGrid>
      <w:tr w:rsidR="00226E84" w14:paraId="6DBD8EB8" w14:textId="77777777" w:rsidTr="00226E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55FE4B9" w14:textId="79DF121D" w:rsidR="00226E84" w:rsidRDefault="00226E84" w:rsidP="007A4B5C">
            <w:pPr>
              <w:jc w:val="both"/>
            </w:pPr>
            <w:r>
              <w:t>Column</w:t>
            </w:r>
          </w:p>
        </w:tc>
        <w:tc>
          <w:tcPr>
            <w:tcW w:w="3402" w:type="dxa"/>
          </w:tcPr>
          <w:p w14:paraId="5AD663BF" w14:textId="07C6D4E7" w:rsidR="00226E84" w:rsidRDefault="00226E84" w:rsidP="007A4B5C">
            <w:pPr>
              <w:jc w:val="both"/>
              <w:cnfStyle w:val="100000000000" w:firstRow="1" w:lastRow="0" w:firstColumn="0" w:lastColumn="0" w:oddVBand="0" w:evenVBand="0" w:oddHBand="0" w:evenHBand="0" w:firstRowFirstColumn="0" w:firstRowLastColumn="0" w:lastRowFirstColumn="0" w:lastRowLastColumn="0"/>
            </w:pPr>
            <w:r>
              <w:t>Content</w:t>
            </w:r>
          </w:p>
        </w:tc>
      </w:tr>
      <w:tr w:rsidR="00226E84" w14:paraId="70B21F20"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1C191E1C" w14:textId="5079FE3B" w:rsidR="00226E84" w:rsidRDefault="00226E84" w:rsidP="007A4B5C">
            <w:pPr>
              <w:jc w:val="both"/>
            </w:pPr>
            <w:r>
              <w:t>1</w:t>
            </w:r>
          </w:p>
        </w:tc>
        <w:tc>
          <w:tcPr>
            <w:tcW w:w="3402" w:type="dxa"/>
          </w:tcPr>
          <w:p w14:paraId="0AA4D5FE" w14:textId="777B1876" w:rsidR="00226E84" w:rsidRDefault="00226E84" w:rsidP="007A4B5C">
            <w:pPr>
              <w:jc w:val="both"/>
              <w:cnfStyle w:val="000000100000" w:firstRow="0" w:lastRow="0" w:firstColumn="0" w:lastColumn="0" w:oddVBand="0" w:evenVBand="0" w:oddHBand="1" w:evenHBand="0" w:firstRowFirstColumn="0" w:firstRowLastColumn="0" w:lastRowFirstColumn="0" w:lastRowLastColumn="0"/>
            </w:pPr>
            <w:r>
              <w:t>Query ID</w:t>
            </w:r>
          </w:p>
        </w:tc>
      </w:tr>
      <w:tr w:rsidR="00226E84" w14:paraId="09455418" w14:textId="77777777" w:rsidTr="00226E8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C61151E" w14:textId="1A79EAA1" w:rsidR="00226E84" w:rsidRDefault="00226E84" w:rsidP="007A4B5C">
            <w:pPr>
              <w:jc w:val="both"/>
            </w:pPr>
            <w:r>
              <w:t>2</w:t>
            </w:r>
          </w:p>
        </w:tc>
        <w:tc>
          <w:tcPr>
            <w:tcW w:w="3402" w:type="dxa"/>
          </w:tcPr>
          <w:p w14:paraId="337421E6" w14:textId="68E00F03" w:rsidR="00226E84" w:rsidRDefault="00226E84" w:rsidP="007A4B5C">
            <w:pPr>
              <w:jc w:val="both"/>
              <w:cnfStyle w:val="000000000000" w:firstRow="0" w:lastRow="0" w:firstColumn="0" w:lastColumn="0" w:oddVBand="0" w:evenVBand="0" w:oddHBand="0" w:evenHBand="0" w:firstRowFirstColumn="0" w:firstRowLastColumn="0" w:lastRowFirstColumn="0" w:lastRowLastColumn="0"/>
            </w:pPr>
            <w:r>
              <w:t>Query length</w:t>
            </w:r>
          </w:p>
        </w:tc>
      </w:tr>
      <w:tr w:rsidR="00226E84" w14:paraId="7DAD7AFB"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3B7C089" w14:textId="522ADA9C" w:rsidR="00226E84" w:rsidRDefault="00226E84" w:rsidP="007A4B5C">
            <w:pPr>
              <w:jc w:val="both"/>
            </w:pPr>
            <w:r>
              <w:t>3</w:t>
            </w:r>
          </w:p>
        </w:tc>
        <w:tc>
          <w:tcPr>
            <w:tcW w:w="3402" w:type="dxa"/>
          </w:tcPr>
          <w:p w14:paraId="7B621ADD" w14:textId="1B7CF0C6" w:rsidR="00226E84" w:rsidRDefault="00226E84" w:rsidP="00226E84">
            <w:pPr>
              <w:cnfStyle w:val="000000100000" w:firstRow="0" w:lastRow="0" w:firstColumn="0" w:lastColumn="0" w:oddVBand="0" w:evenVBand="0" w:oddHBand="1" w:evenHBand="0" w:firstRowFirstColumn="0" w:firstRowLastColumn="0" w:lastRowFirstColumn="0" w:lastRowLastColumn="0"/>
            </w:pPr>
            <w:r>
              <w:t>Subject ID</w:t>
            </w:r>
          </w:p>
        </w:tc>
      </w:tr>
      <w:tr w:rsidR="00226E84" w14:paraId="10DDFF05" w14:textId="77777777" w:rsidTr="00226E8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05C9DF7C" w14:textId="2F8D0BBB" w:rsidR="00226E84" w:rsidRDefault="00226E84" w:rsidP="007A4B5C">
            <w:pPr>
              <w:jc w:val="both"/>
            </w:pPr>
            <w:r>
              <w:t>4</w:t>
            </w:r>
          </w:p>
        </w:tc>
        <w:tc>
          <w:tcPr>
            <w:tcW w:w="3402" w:type="dxa"/>
          </w:tcPr>
          <w:p w14:paraId="2C8F4F32" w14:textId="5A777E38" w:rsidR="00226E84" w:rsidRDefault="00226E84" w:rsidP="00226E84">
            <w:pPr>
              <w:cnfStyle w:val="000000000000" w:firstRow="0" w:lastRow="0" w:firstColumn="0" w:lastColumn="0" w:oddVBand="0" w:evenVBand="0" w:oddHBand="0" w:evenHBand="0" w:firstRowFirstColumn="0" w:firstRowLastColumn="0" w:lastRowFirstColumn="0" w:lastRowLastColumn="0"/>
            </w:pPr>
            <w:r>
              <w:t>Subject length</w:t>
            </w:r>
          </w:p>
        </w:tc>
      </w:tr>
      <w:tr w:rsidR="00226E84" w14:paraId="18447932"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C33E38E" w14:textId="15EA2452" w:rsidR="00226E84" w:rsidRDefault="00226E84" w:rsidP="007A4B5C">
            <w:pPr>
              <w:jc w:val="both"/>
            </w:pPr>
            <w:r>
              <w:t>5</w:t>
            </w:r>
          </w:p>
        </w:tc>
        <w:tc>
          <w:tcPr>
            <w:tcW w:w="3402" w:type="dxa"/>
          </w:tcPr>
          <w:p w14:paraId="4DAD9BF2" w14:textId="6DB0B40F" w:rsidR="00226E84" w:rsidRDefault="00226E84" w:rsidP="00226E84">
            <w:pPr>
              <w:cnfStyle w:val="000000100000" w:firstRow="0" w:lastRow="0" w:firstColumn="0" w:lastColumn="0" w:oddVBand="0" w:evenVBand="0" w:oddHBand="1" w:evenHBand="0" w:firstRowFirstColumn="0" w:firstRowLastColumn="0" w:lastRowFirstColumn="0" w:lastRowLastColumn="0"/>
            </w:pPr>
            <w:r>
              <w:t>% identity</w:t>
            </w:r>
          </w:p>
        </w:tc>
      </w:tr>
      <w:tr w:rsidR="00226E84" w14:paraId="06FBD5D2" w14:textId="77777777" w:rsidTr="00226E8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3579601" w14:textId="06469AA2" w:rsidR="00226E84" w:rsidRDefault="00226E84" w:rsidP="007A4B5C">
            <w:pPr>
              <w:jc w:val="both"/>
            </w:pPr>
            <w:r>
              <w:t>6</w:t>
            </w:r>
          </w:p>
        </w:tc>
        <w:tc>
          <w:tcPr>
            <w:tcW w:w="3402" w:type="dxa"/>
          </w:tcPr>
          <w:p w14:paraId="0222AAB7" w14:textId="1693E307" w:rsidR="00226E84" w:rsidRDefault="00226E84" w:rsidP="00226E84">
            <w:pPr>
              <w:cnfStyle w:val="000000000000" w:firstRow="0" w:lastRow="0" w:firstColumn="0" w:lastColumn="0" w:oddVBand="0" w:evenVBand="0" w:oddHBand="0" w:evenHBand="0" w:firstRowFirstColumn="0" w:firstRowLastColumn="0" w:lastRowFirstColumn="0" w:lastRowLastColumn="0"/>
            </w:pPr>
            <w:r>
              <w:t>Alignment length</w:t>
            </w:r>
          </w:p>
        </w:tc>
      </w:tr>
      <w:tr w:rsidR="00226E84" w14:paraId="691DD055"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B787560" w14:textId="37CE3E52" w:rsidR="00226E84" w:rsidRDefault="00226E84" w:rsidP="007A4B5C">
            <w:pPr>
              <w:jc w:val="both"/>
            </w:pPr>
            <w:r>
              <w:t>7</w:t>
            </w:r>
          </w:p>
        </w:tc>
        <w:tc>
          <w:tcPr>
            <w:tcW w:w="3402" w:type="dxa"/>
          </w:tcPr>
          <w:p w14:paraId="173BB866" w14:textId="03BB0555" w:rsidR="00226E84" w:rsidRDefault="00226E84" w:rsidP="00226E84">
            <w:pPr>
              <w:cnfStyle w:val="000000100000" w:firstRow="0" w:lastRow="0" w:firstColumn="0" w:lastColumn="0" w:oddVBand="0" w:evenVBand="0" w:oddHBand="1" w:evenHBand="0" w:firstRowFirstColumn="0" w:firstRowLastColumn="0" w:lastRowFirstColumn="0" w:lastRowLastColumn="0"/>
            </w:pPr>
            <w:r>
              <w:t>Mismatches</w:t>
            </w:r>
          </w:p>
        </w:tc>
      </w:tr>
      <w:tr w:rsidR="00226E84" w14:paraId="5D2DA4BE" w14:textId="77777777" w:rsidTr="00226E8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327F2BA" w14:textId="3B15F433" w:rsidR="00226E84" w:rsidRDefault="00226E84" w:rsidP="007A4B5C">
            <w:pPr>
              <w:jc w:val="both"/>
            </w:pPr>
            <w:r>
              <w:t>8</w:t>
            </w:r>
          </w:p>
        </w:tc>
        <w:tc>
          <w:tcPr>
            <w:tcW w:w="3402" w:type="dxa"/>
          </w:tcPr>
          <w:p w14:paraId="3E97B5FE" w14:textId="5F593CA8" w:rsidR="00226E84" w:rsidRDefault="00226E84" w:rsidP="00226E84">
            <w:pPr>
              <w:cnfStyle w:val="000000000000" w:firstRow="0" w:lastRow="0" w:firstColumn="0" w:lastColumn="0" w:oddVBand="0" w:evenVBand="0" w:oddHBand="0" w:evenHBand="0" w:firstRowFirstColumn="0" w:firstRowLastColumn="0" w:lastRowFirstColumn="0" w:lastRowLastColumn="0"/>
            </w:pPr>
            <w:r>
              <w:t>Gaps open</w:t>
            </w:r>
          </w:p>
        </w:tc>
      </w:tr>
      <w:tr w:rsidR="00226E84" w14:paraId="36740B90"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0623B36" w14:textId="1CEC6762" w:rsidR="00226E84" w:rsidRDefault="00226E84" w:rsidP="007A4B5C">
            <w:pPr>
              <w:jc w:val="both"/>
            </w:pPr>
            <w:r>
              <w:t>9</w:t>
            </w:r>
          </w:p>
        </w:tc>
        <w:tc>
          <w:tcPr>
            <w:tcW w:w="3402" w:type="dxa"/>
          </w:tcPr>
          <w:p w14:paraId="638668EC" w14:textId="4FF70D36" w:rsidR="00226E84" w:rsidRDefault="00226E84" w:rsidP="00226E84">
            <w:pPr>
              <w:cnfStyle w:val="000000100000" w:firstRow="0" w:lastRow="0" w:firstColumn="0" w:lastColumn="0" w:oddVBand="0" w:evenVBand="0" w:oddHBand="1" w:evenHBand="0" w:firstRowFirstColumn="0" w:firstRowLastColumn="0" w:lastRowFirstColumn="0" w:lastRowLastColumn="0"/>
            </w:pPr>
            <w:r>
              <w:t>Query start</w:t>
            </w:r>
          </w:p>
        </w:tc>
      </w:tr>
      <w:tr w:rsidR="00226E84" w14:paraId="5283354D" w14:textId="77777777" w:rsidTr="00226E8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2D70CE25" w14:textId="47D64395" w:rsidR="00226E84" w:rsidRDefault="00226E84" w:rsidP="007A4B5C">
            <w:pPr>
              <w:jc w:val="both"/>
            </w:pPr>
            <w:r>
              <w:t>10</w:t>
            </w:r>
          </w:p>
        </w:tc>
        <w:tc>
          <w:tcPr>
            <w:tcW w:w="3402" w:type="dxa"/>
          </w:tcPr>
          <w:p w14:paraId="5BA13536" w14:textId="5702629E" w:rsidR="00226E84" w:rsidRDefault="00226E84" w:rsidP="00226E84">
            <w:pPr>
              <w:cnfStyle w:val="000000000000" w:firstRow="0" w:lastRow="0" w:firstColumn="0" w:lastColumn="0" w:oddVBand="0" w:evenVBand="0" w:oddHBand="0" w:evenHBand="0" w:firstRowFirstColumn="0" w:firstRowLastColumn="0" w:lastRowFirstColumn="0" w:lastRowLastColumn="0"/>
            </w:pPr>
            <w:r>
              <w:t>Query end</w:t>
            </w:r>
          </w:p>
        </w:tc>
      </w:tr>
      <w:tr w:rsidR="00226E84" w14:paraId="48EF3376"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D74744B" w14:textId="68219633" w:rsidR="00226E84" w:rsidRDefault="00226E84" w:rsidP="007A4B5C">
            <w:pPr>
              <w:jc w:val="both"/>
            </w:pPr>
            <w:r>
              <w:t>11</w:t>
            </w:r>
          </w:p>
        </w:tc>
        <w:tc>
          <w:tcPr>
            <w:tcW w:w="3402" w:type="dxa"/>
          </w:tcPr>
          <w:p w14:paraId="379E249C" w14:textId="22BF266D" w:rsidR="00226E84" w:rsidRDefault="00226E84" w:rsidP="00226E84">
            <w:pPr>
              <w:cnfStyle w:val="000000100000" w:firstRow="0" w:lastRow="0" w:firstColumn="0" w:lastColumn="0" w:oddVBand="0" w:evenVBand="0" w:oddHBand="1" w:evenHBand="0" w:firstRowFirstColumn="0" w:firstRowLastColumn="0" w:lastRowFirstColumn="0" w:lastRowLastColumn="0"/>
            </w:pPr>
            <w:r>
              <w:t>Subject start</w:t>
            </w:r>
          </w:p>
        </w:tc>
      </w:tr>
      <w:tr w:rsidR="00226E84" w14:paraId="6A22926F" w14:textId="77777777" w:rsidTr="00226E8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DCCC90F" w14:textId="4A6D920B" w:rsidR="00226E84" w:rsidRDefault="00226E84" w:rsidP="007A4B5C">
            <w:pPr>
              <w:jc w:val="both"/>
            </w:pPr>
            <w:r>
              <w:t xml:space="preserve">12 </w:t>
            </w:r>
          </w:p>
        </w:tc>
        <w:tc>
          <w:tcPr>
            <w:tcW w:w="3402" w:type="dxa"/>
          </w:tcPr>
          <w:p w14:paraId="444A1C0A" w14:textId="3610CDD5" w:rsidR="00226E84" w:rsidRDefault="00226E84" w:rsidP="00226E84">
            <w:pPr>
              <w:cnfStyle w:val="000000000000" w:firstRow="0" w:lastRow="0" w:firstColumn="0" w:lastColumn="0" w:oddVBand="0" w:evenVBand="0" w:oddHBand="0" w:evenHBand="0" w:firstRowFirstColumn="0" w:firstRowLastColumn="0" w:lastRowFirstColumn="0" w:lastRowLastColumn="0"/>
            </w:pPr>
            <w:r>
              <w:t>Subject end</w:t>
            </w:r>
          </w:p>
        </w:tc>
      </w:tr>
      <w:tr w:rsidR="00226E84" w14:paraId="1FF32B87"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A22E426" w14:textId="0E727253" w:rsidR="00226E84" w:rsidRDefault="00226E84" w:rsidP="007A4B5C">
            <w:pPr>
              <w:jc w:val="both"/>
            </w:pPr>
            <w:r>
              <w:t>13</w:t>
            </w:r>
          </w:p>
        </w:tc>
        <w:tc>
          <w:tcPr>
            <w:tcW w:w="3402" w:type="dxa"/>
          </w:tcPr>
          <w:p w14:paraId="17973C5B" w14:textId="603D9719" w:rsidR="00226E84" w:rsidRDefault="00226E84" w:rsidP="00226E84">
            <w:pPr>
              <w:cnfStyle w:val="000000100000" w:firstRow="0" w:lastRow="0" w:firstColumn="0" w:lastColumn="0" w:oddVBand="0" w:evenVBand="0" w:oddHBand="1" w:evenHBand="0" w:firstRowFirstColumn="0" w:firstRowLastColumn="0" w:lastRowFirstColumn="0" w:lastRowLastColumn="0"/>
            </w:pPr>
            <w:r>
              <w:t>E-value</w:t>
            </w:r>
          </w:p>
        </w:tc>
      </w:tr>
      <w:tr w:rsidR="00226E84" w14:paraId="65AEFFC8" w14:textId="77777777" w:rsidTr="00226E84">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7A0004E" w14:textId="235A4312" w:rsidR="00226E84" w:rsidRDefault="00226E84" w:rsidP="007A4B5C">
            <w:pPr>
              <w:jc w:val="both"/>
            </w:pPr>
            <w:r>
              <w:t>14</w:t>
            </w:r>
          </w:p>
        </w:tc>
        <w:tc>
          <w:tcPr>
            <w:tcW w:w="3402" w:type="dxa"/>
          </w:tcPr>
          <w:p w14:paraId="103894BE" w14:textId="7824F993" w:rsidR="00226E84" w:rsidRDefault="00226E84" w:rsidP="00226E84">
            <w:pPr>
              <w:cnfStyle w:val="000000000000" w:firstRow="0" w:lastRow="0" w:firstColumn="0" w:lastColumn="0" w:oddVBand="0" w:evenVBand="0" w:oddHBand="0" w:evenHBand="0" w:firstRowFirstColumn="0" w:firstRowLastColumn="0" w:lastRowFirstColumn="0" w:lastRowLastColumn="0"/>
            </w:pPr>
            <w:r>
              <w:t>Bit score</w:t>
            </w:r>
          </w:p>
        </w:tc>
      </w:tr>
      <w:tr w:rsidR="00226E84" w14:paraId="7B2EBC9E" w14:textId="77777777" w:rsidTr="00226E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EFB7FEA" w14:textId="6762C684" w:rsidR="00226E84" w:rsidRDefault="00226E84" w:rsidP="007A4B5C">
            <w:pPr>
              <w:jc w:val="both"/>
            </w:pPr>
            <w:r>
              <w:t>15</w:t>
            </w:r>
          </w:p>
        </w:tc>
        <w:tc>
          <w:tcPr>
            <w:tcW w:w="3402" w:type="dxa"/>
          </w:tcPr>
          <w:p w14:paraId="516718C9" w14:textId="15B40C0E" w:rsidR="00226E84" w:rsidRDefault="00226E84" w:rsidP="00226E84">
            <w:pPr>
              <w:keepNext/>
              <w:cnfStyle w:val="000000100000" w:firstRow="0" w:lastRow="0" w:firstColumn="0" w:lastColumn="0" w:oddVBand="0" w:evenVBand="0" w:oddHBand="1" w:evenHBand="0" w:firstRowFirstColumn="0" w:firstRowLastColumn="0" w:lastRowFirstColumn="0" w:lastRowLastColumn="0"/>
            </w:pPr>
            <w:r>
              <w:t>% query coverage</w:t>
            </w:r>
          </w:p>
        </w:tc>
      </w:tr>
    </w:tbl>
    <w:p w14:paraId="6AE39C9C" w14:textId="5B16C865" w:rsidR="00226E84" w:rsidRDefault="00226E84" w:rsidP="00226E84">
      <w:pPr>
        <w:pStyle w:val="Titulek"/>
        <w:jc w:val="center"/>
      </w:pPr>
      <w:bookmarkStart w:id="3" w:name="_Ref481229289"/>
      <w:r>
        <w:t xml:space="preserve">Tab. </w:t>
      </w:r>
      <w:fldSimple w:instr=" SEQ Tab. \* ARABIC ">
        <w:r w:rsidR="00D523C7">
          <w:rPr>
            <w:noProof/>
          </w:rPr>
          <w:t>4</w:t>
        </w:r>
      </w:fldSimple>
      <w:bookmarkEnd w:id="3"/>
      <w:r>
        <w:t xml:space="preserve"> The content of columns in output file from blast</w:t>
      </w:r>
    </w:p>
    <w:p w14:paraId="64667E50" w14:textId="758DC9D7" w:rsidR="00B10D6A" w:rsidRDefault="00B10D6A" w:rsidP="00B10D6A">
      <w:r>
        <w:t xml:space="preserve">The filtration was based on ratio of alignment length and query length. If this ratio was larger </w:t>
      </w:r>
      <w:r w:rsidR="008F4DA3">
        <w:t>or equal than</w:t>
      </w:r>
      <w:r>
        <w:t xml:space="preserve"> 0.95 it was taken as significant. The first columns (ID column) were printed into another file and then were compared IDs from both blast files (gaps allowed and gaps restricted). </w:t>
      </w:r>
      <w:r w:rsidR="006106B4">
        <w:t xml:space="preserve">About 270,450 scaffolds were only in gaps allowed blast. </w:t>
      </w:r>
    </w:p>
    <w:p w14:paraId="30F21D08" w14:textId="3BD0A1A0" w:rsidR="006106B4" w:rsidRDefault="006106B4" w:rsidP="00B10D6A">
      <w:r>
        <w:t>I tried some of these scaffolds blasted manually and chec</w:t>
      </w:r>
      <w:r w:rsidR="001E3093">
        <w:t>k if gaps could have some meaning.</w:t>
      </w:r>
      <w:r w:rsidR="00FE21AD">
        <w:t xml:space="preserve"> </w:t>
      </w:r>
      <w:r w:rsidR="00C83C8C">
        <w:t xml:space="preserve">In </w:t>
      </w:r>
      <w:r w:rsidR="006522BF">
        <w:t>most cases gaps were not too large, and it looks, that also some of these (maybe all</w:t>
      </w:r>
      <w:r w:rsidR="00C83C8C">
        <w:t xml:space="preserve">) scaffolds could be from carp. </w:t>
      </w:r>
    </w:p>
    <w:p w14:paraId="4DD55010" w14:textId="77777777" w:rsidR="00627463" w:rsidRDefault="00627463" w:rsidP="00B10D6A"/>
    <w:p w14:paraId="48AF4734" w14:textId="61D2EA93" w:rsidR="00C83C8C" w:rsidRDefault="00C83C8C">
      <w:r>
        <w:br w:type="page"/>
      </w:r>
    </w:p>
    <w:tbl>
      <w:tblPr>
        <w:tblStyle w:val="Tabulkasmkou4zvraznn1"/>
        <w:tblW w:w="0" w:type="auto"/>
        <w:tblLook w:val="04A0" w:firstRow="1" w:lastRow="0" w:firstColumn="1" w:lastColumn="0" w:noHBand="0" w:noVBand="1"/>
      </w:tblPr>
      <w:tblGrid>
        <w:gridCol w:w="2306"/>
        <w:gridCol w:w="2438"/>
        <w:gridCol w:w="2481"/>
        <w:gridCol w:w="2171"/>
      </w:tblGrid>
      <w:tr w:rsidR="00B10D6A" w14:paraId="4AF410BB" w14:textId="5C8504FB" w:rsidTr="00B10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413158BA" w14:textId="1A1AFDB6" w:rsidR="00B10D6A" w:rsidRDefault="006106B4" w:rsidP="00D41144">
            <w:r>
              <w:rPr>
                <w:b w:val="0"/>
                <w:bCs w:val="0"/>
                <w:color w:val="auto"/>
              </w:rPr>
              <w:lastRenderedPageBreak/>
              <w:br w:type="page"/>
            </w:r>
          </w:p>
        </w:tc>
        <w:tc>
          <w:tcPr>
            <w:tcW w:w="2438" w:type="dxa"/>
          </w:tcPr>
          <w:p w14:paraId="1D25B742" w14:textId="0980FC31" w:rsidR="00B10D6A" w:rsidRDefault="00B10D6A" w:rsidP="00D41144">
            <w:pPr>
              <w:cnfStyle w:val="100000000000" w:firstRow="1" w:lastRow="0" w:firstColumn="0" w:lastColumn="0" w:oddVBand="0" w:evenVBand="0" w:oddHBand="0" w:evenHBand="0" w:firstRowFirstColumn="0" w:firstRowLastColumn="0" w:lastRowFirstColumn="0" w:lastRowLastColumn="0"/>
            </w:pPr>
            <w:r>
              <w:t>Gaps allowed</w:t>
            </w:r>
          </w:p>
        </w:tc>
        <w:tc>
          <w:tcPr>
            <w:tcW w:w="2481" w:type="dxa"/>
          </w:tcPr>
          <w:p w14:paraId="3F451D6F" w14:textId="1850C7B6" w:rsidR="00B10D6A" w:rsidRDefault="00B10D6A" w:rsidP="00D41144">
            <w:pPr>
              <w:cnfStyle w:val="100000000000" w:firstRow="1" w:lastRow="0" w:firstColumn="0" w:lastColumn="0" w:oddVBand="0" w:evenVBand="0" w:oddHBand="0" w:evenHBand="0" w:firstRowFirstColumn="0" w:firstRowLastColumn="0" w:lastRowFirstColumn="0" w:lastRowLastColumn="0"/>
            </w:pPr>
            <w:r>
              <w:t>Gaps restricted</w:t>
            </w:r>
          </w:p>
        </w:tc>
        <w:tc>
          <w:tcPr>
            <w:tcW w:w="2171" w:type="dxa"/>
          </w:tcPr>
          <w:p w14:paraId="761CFF1A" w14:textId="5A25C159" w:rsidR="00B10D6A" w:rsidRDefault="00B10D6A" w:rsidP="00D41144">
            <w:pPr>
              <w:cnfStyle w:val="100000000000" w:firstRow="1" w:lastRow="0" w:firstColumn="0" w:lastColumn="0" w:oddVBand="0" w:evenVBand="0" w:oddHBand="0" w:evenHBand="0" w:firstRowFirstColumn="0" w:firstRowLastColumn="0" w:lastRowFirstColumn="0" w:lastRowLastColumn="0"/>
            </w:pPr>
            <w:r>
              <w:t>Number of difference</w:t>
            </w:r>
          </w:p>
        </w:tc>
      </w:tr>
      <w:tr w:rsidR="00B10D6A" w14:paraId="551D0334" w14:textId="51737431" w:rsidTr="00B1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1032A0CA" w14:textId="6A7849B0" w:rsidR="00B10D6A" w:rsidRDefault="00B10D6A" w:rsidP="00D41144">
            <w:r>
              <w:t>≥ 0.95</w:t>
            </w:r>
          </w:p>
        </w:tc>
        <w:tc>
          <w:tcPr>
            <w:tcW w:w="2438" w:type="dxa"/>
          </w:tcPr>
          <w:p w14:paraId="014F2A79" w14:textId="1EB37B0F" w:rsidR="00B10D6A" w:rsidRDefault="00B10D6A" w:rsidP="00D41144">
            <w:pPr>
              <w:cnfStyle w:val="000000100000" w:firstRow="0" w:lastRow="0" w:firstColumn="0" w:lastColumn="0" w:oddVBand="0" w:evenVBand="0" w:oddHBand="1" w:evenHBand="0" w:firstRowFirstColumn="0" w:firstRowLastColumn="0" w:lastRowFirstColumn="0" w:lastRowLastColumn="0"/>
            </w:pPr>
            <w:r>
              <w:t>5</w:t>
            </w:r>
            <w:r w:rsidR="00BA70D3">
              <w:t>7</w:t>
            </w:r>
            <w:r>
              <w:t>4,281</w:t>
            </w:r>
          </w:p>
        </w:tc>
        <w:tc>
          <w:tcPr>
            <w:tcW w:w="2481" w:type="dxa"/>
          </w:tcPr>
          <w:p w14:paraId="298DC893" w14:textId="01242C63" w:rsidR="00B10D6A" w:rsidRDefault="00B10D6A" w:rsidP="00D41144">
            <w:pPr>
              <w:cnfStyle w:val="000000100000" w:firstRow="0" w:lastRow="0" w:firstColumn="0" w:lastColumn="0" w:oddVBand="0" w:evenVBand="0" w:oddHBand="1" w:evenHBand="0" w:firstRowFirstColumn="0" w:firstRowLastColumn="0" w:lastRowFirstColumn="0" w:lastRowLastColumn="0"/>
            </w:pPr>
            <w:r>
              <w:t>303,831</w:t>
            </w:r>
          </w:p>
        </w:tc>
        <w:tc>
          <w:tcPr>
            <w:tcW w:w="2171" w:type="dxa"/>
          </w:tcPr>
          <w:p w14:paraId="553D5D6E" w14:textId="116C728B" w:rsidR="00B10D6A" w:rsidRDefault="00B10D6A" w:rsidP="00D41144">
            <w:pPr>
              <w:cnfStyle w:val="000000100000" w:firstRow="0" w:lastRow="0" w:firstColumn="0" w:lastColumn="0" w:oddVBand="0" w:evenVBand="0" w:oddHBand="1" w:evenHBand="0" w:firstRowFirstColumn="0" w:firstRowLastColumn="0" w:lastRowFirstColumn="0" w:lastRowLastColumn="0"/>
            </w:pPr>
            <w:r>
              <w:t>270,450</w:t>
            </w:r>
          </w:p>
        </w:tc>
      </w:tr>
      <w:tr w:rsidR="00B10D6A" w14:paraId="45C59E3C" w14:textId="2E3638CD" w:rsidTr="00B10D6A">
        <w:tc>
          <w:tcPr>
            <w:cnfStyle w:val="001000000000" w:firstRow="0" w:lastRow="0" w:firstColumn="1" w:lastColumn="0" w:oddVBand="0" w:evenVBand="0" w:oddHBand="0" w:evenHBand="0" w:firstRowFirstColumn="0" w:firstRowLastColumn="0" w:lastRowFirstColumn="0" w:lastRowLastColumn="0"/>
            <w:tcW w:w="2306" w:type="dxa"/>
          </w:tcPr>
          <w:p w14:paraId="5510B1EA" w14:textId="3147AAE9" w:rsidR="00B10D6A" w:rsidRDefault="00B10D6A" w:rsidP="00D41144">
            <w:r>
              <w:t>&lt; 0.95</w:t>
            </w:r>
          </w:p>
        </w:tc>
        <w:tc>
          <w:tcPr>
            <w:tcW w:w="2438" w:type="dxa"/>
          </w:tcPr>
          <w:p w14:paraId="7C864302" w14:textId="5617AF83" w:rsidR="00B10D6A" w:rsidRDefault="00BF3233" w:rsidP="00D41144">
            <w:pPr>
              <w:cnfStyle w:val="000000000000" w:firstRow="0" w:lastRow="0" w:firstColumn="0" w:lastColumn="0" w:oddVBand="0" w:evenVBand="0" w:oddHBand="0" w:evenHBand="0" w:firstRowFirstColumn="0" w:firstRowLastColumn="0" w:lastRowFirstColumn="0" w:lastRowLastColumn="0"/>
            </w:pPr>
            <w:r>
              <w:t>703,005</w:t>
            </w:r>
          </w:p>
        </w:tc>
        <w:tc>
          <w:tcPr>
            <w:tcW w:w="2481" w:type="dxa"/>
          </w:tcPr>
          <w:p w14:paraId="240E9BA7" w14:textId="0024098A" w:rsidR="00B10D6A" w:rsidRDefault="00BF3233" w:rsidP="00D41144">
            <w:pPr>
              <w:cnfStyle w:val="000000000000" w:firstRow="0" w:lastRow="0" w:firstColumn="0" w:lastColumn="0" w:oddVBand="0" w:evenVBand="0" w:oddHBand="0" w:evenHBand="0" w:firstRowFirstColumn="0" w:firstRowLastColumn="0" w:lastRowFirstColumn="0" w:lastRowLastColumn="0"/>
            </w:pPr>
            <w:r>
              <w:t>777,318</w:t>
            </w:r>
          </w:p>
        </w:tc>
        <w:tc>
          <w:tcPr>
            <w:tcW w:w="2171" w:type="dxa"/>
          </w:tcPr>
          <w:p w14:paraId="712DE344" w14:textId="3740183D" w:rsidR="00B10D6A" w:rsidRDefault="00BF3233" w:rsidP="00D41144">
            <w:pPr>
              <w:cnfStyle w:val="000000000000" w:firstRow="0" w:lastRow="0" w:firstColumn="0" w:lastColumn="0" w:oddVBand="0" w:evenVBand="0" w:oddHBand="0" w:evenHBand="0" w:firstRowFirstColumn="0" w:firstRowLastColumn="0" w:lastRowFirstColumn="0" w:lastRowLastColumn="0"/>
            </w:pPr>
            <w:r>
              <w:t>74,313</w:t>
            </w:r>
          </w:p>
        </w:tc>
      </w:tr>
    </w:tbl>
    <w:p w14:paraId="5B98DEF5" w14:textId="7E729521" w:rsidR="00D41144" w:rsidRPr="00D41144" w:rsidRDefault="00317682" w:rsidP="00317682">
      <w:pPr>
        <w:pStyle w:val="Titulek"/>
      </w:pPr>
      <w:r>
        <w:t xml:space="preserve">Tab. </w:t>
      </w:r>
      <w:fldSimple w:instr=" SEQ Tab. \* ARABIC ">
        <w:r w:rsidR="00D523C7">
          <w:rPr>
            <w:noProof/>
          </w:rPr>
          <w:t>5</w:t>
        </w:r>
      </w:fldSimple>
      <w:r>
        <w:t xml:space="preserve"> Number of filtrated scaffolds </w:t>
      </w:r>
    </w:p>
    <w:p w14:paraId="7868FB23" w14:textId="118CEA7C" w:rsidR="007A4B5C" w:rsidRDefault="00FE7D31" w:rsidP="007A4B5C">
      <w:pPr>
        <w:keepNext/>
      </w:pPr>
      <w:r>
        <w:pict w14:anchorId="3937B5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pt;height:339.35pt">
            <v:imagedata r:id="rId7" o:title="scaffolds_blast"/>
          </v:shape>
        </w:pict>
      </w:r>
    </w:p>
    <w:p w14:paraId="74E4A155" w14:textId="0F5C1D7F" w:rsidR="004C6DAA" w:rsidRDefault="007A4B5C" w:rsidP="007A4B5C">
      <w:pPr>
        <w:pStyle w:val="Titulek"/>
      </w:pPr>
      <w:bookmarkStart w:id="4" w:name="_Ref481228833"/>
      <w:r>
        <w:t xml:space="preserve">Fig. </w:t>
      </w:r>
      <w:fldSimple w:instr=" SEQ Fig. \* ARABIC ">
        <w:r>
          <w:rPr>
            <w:noProof/>
          </w:rPr>
          <w:t>1</w:t>
        </w:r>
      </w:fldSimple>
      <w:bookmarkEnd w:id="4"/>
      <w:r>
        <w:t xml:space="preserve"> The process of filtration of blasted scaffolds</w:t>
      </w:r>
    </w:p>
    <w:p w14:paraId="117459C7" w14:textId="0B6D66F5" w:rsidR="001B54FB" w:rsidRDefault="001B54FB" w:rsidP="001B54FB"/>
    <w:p w14:paraId="7F13831E" w14:textId="2F121BBF" w:rsidR="00627463" w:rsidRDefault="00627463" w:rsidP="001B54FB">
      <w:r>
        <w:t xml:space="preserve">For sure I try to blast four scaffolds from gaps allowed if results are approximately same. </w:t>
      </w:r>
    </w:p>
    <w:p w14:paraId="2687B8E5" w14:textId="77777777" w:rsidR="00627463" w:rsidRDefault="00627463" w:rsidP="00627463">
      <w:r>
        <w:t>&gt;jcf7180012513347</w:t>
      </w:r>
    </w:p>
    <w:p w14:paraId="3FCCFDF0" w14:textId="3586F64B" w:rsidR="00627463" w:rsidRDefault="00627463" w:rsidP="00627463">
      <w:r>
        <w:t>CCTCATAGTAGGCAAATGCCTACTATTTCTGTTATCTGTTCTCTACTAATTCCCTCTGCGTAAATGTCTACTATTTCTGTTCTGAGTGTTCTCGAGTTTTGCACAATAAATCTTGTTCTTGTTCAAAGTGATCTTGTATTTTTGCTTTATTTATAGAGCAATATAAGATATATTCTATCAAAAAGTAAAAACTTTGGAGGATAATAGGAGTAATAAAACTTGGACATTGTTGTCCTTTATGGACCTGAGTGGTAGTTTTTATTTTAAATCTGATACTGCATAAAAATATGAAAGCATAAAAATGAATGTTGTTGTTAACCATTGACATATCCAAGGATGTAATA</w:t>
      </w:r>
    </w:p>
    <w:p w14:paraId="15A36235" w14:textId="57D5C235" w:rsidR="00627463" w:rsidRDefault="00627463" w:rsidP="00627463">
      <w:r w:rsidRPr="00627463">
        <w:rPr>
          <w:noProof/>
          <w:lang w:val="cs-CZ" w:eastAsia="cs-CZ"/>
        </w:rPr>
        <w:lastRenderedPageBreak/>
        <w:drawing>
          <wp:inline distT="0" distB="0" distL="0" distR="0" wp14:anchorId="3E88489D" wp14:editId="0D569551">
            <wp:extent cx="5113463" cy="3078747"/>
            <wp:effectExtent l="0" t="0" r="0" b="762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3463" cy="3078747"/>
                    </a:xfrm>
                    <a:prstGeom prst="rect">
                      <a:avLst/>
                    </a:prstGeom>
                  </pic:spPr>
                </pic:pic>
              </a:graphicData>
            </a:graphic>
          </wp:inline>
        </w:drawing>
      </w:r>
    </w:p>
    <w:p w14:paraId="3636A460" w14:textId="77777777" w:rsidR="00627463" w:rsidRDefault="00627463" w:rsidP="00627463">
      <w:r>
        <w:t>&gt;jcf7180012525694</w:t>
      </w:r>
    </w:p>
    <w:p w14:paraId="694CB596" w14:textId="4DAAF594" w:rsidR="00627463" w:rsidRDefault="00627463" w:rsidP="00627463">
      <w:r>
        <w:t>AGTGCAATCGCGAATCTCTCCTCTTCGCTTAAAATAAGCGTGTATGTGCTTAGACTGTGTCCCGTGCGTTCGCGCATGGCCAAGTGCTCTTCTCTTCGATTTCTTTCTCTTTGCTCTTGGCATAAATGCTCTTGGTTATAATCAATCACGCATTTTTATTTTTTTTTATCTAAAAAAAATCTCACAATGGGCATGGCACGTAATGTGAACAATGTGGTTGACAGTCTAGGTAATTTATATGTAAAATAATCCGATCGCCCTCTTCCCAGACATTTAGTTTTAAAACTTAAATGGTTTAAGGCAATCGGTTTCCTCAAACGGTTTGAGTAAACCTAAATTGTCAGGTTTTTAAGGATATCTGTTTACTCAAACGGTTTGAGTTACGTTACTTGTCGGGTTTTACAGTGTAAGATACATTTGAAATATTTAACATCAAAACAAATAAAACTGGTTACCCGAGATCGTCGATTCGGCGGATCCATCAAAGTCCCTCCAGAAAAAAGCGGATTTTTTTTGTGATTGTTGAGGGCAAAAATCCTTGATTTTGCGGCACGTTTTCTTAAAAAATGCAATGGAATATGCGGGATATTTTTGCAATTTTATGCGATGAAATTGTCGGAACTTGCAAAAACTGCGGTTTGATTAAAAAGAGAGAAAAAAAAGTGATTTCCTAGCCTAGGCTACTACCTTAATGTAAAGAGTCATTTCTTATTACTTGCTATGATAAGCAAGCATACTAAATCACAGAATATTTGTTCTCATTCTGTTTTATTTCAGACCTTAATTAACACATGGCTCAAACTTACAAAACATTGAGTCAAACAAGTTCTGTAGCTTTACAAAAGGAATATTCAGCAACTTTCTATAAAAATGTATAAATAAAATATAAAAAAAATAAAATGTGTGCTTCCTGTTTTACAGAGGTAGCTATACAAAACAGACATCTTCTGTTAAATTAAGCGGTTCAAATGCACAAAGTGCAATCTCTTACTGCAACGTAAATTATTTTAAATTAAAATTATTAATTAAATTATTAATTATTAATTCAACGTAAATTTACATCATGGTTTCACCCAGGTTTCACCACGGGGTTTGCAGATGATGTTCACGTCGTGGAATTACGTCACTTCATAAGGTTCCCATGGCAATGGGGGAAAATAATGGGGTTTTACTTTTGTGAAGTAAATGCAACATTTTTCAACTTTCTGCTAAGATATATGTGACTTTTTTGCAACAAAAATACAGGGATTATGAAATCATTTTGCTTGCTGAAATTGGCAATTTATGCGGCGAAAGTGCGGCGTATTTGAAAAAAAAAATCCGACCCCCGCATAAATTTGCGGCCTTTAGCTGATTATGCATGAAATCAGGCGATCGCATAATCGCGTTTTTCTGGAGGGACTGAGTCTTGATTGAACTTCAGAGAACTTATTCCATGTGTTCCATGTGCGGTTCAATATCAACCAATAAGATTCCATGTACGATGTCGCGTTT</w:t>
      </w:r>
    </w:p>
    <w:p w14:paraId="329C0E9A" w14:textId="63E1C3E6" w:rsidR="00627463" w:rsidRDefault="00627463" w:rsidP="00627463">
      <w:r w:rsidRPr="00627463">
        <w:rPr>
          <w:noProof/>
          <w:lang w:val="cs-CZ" w:eastAsia="cs-CZ"/>
        </w:rPr>
        <w:lastRenderedPageBreak/>
        <w:drawing>
          <wp:inline distT="0" distB="0" distL="0" distR="0" wp14:anchorId="4959C5BB" wp14:editId="14037665">
            <wp:extent cx="5128704" cy="5243014"/>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8704" cy="5243014"/>
                    </a:xfrm>
                    <a:prstGeom prst="rect">
                      <a:avLst/>
                    </a:prstGeom>
                  </pic:spPr>
                </pic:pic>
              </a:graphicData>
            </a:graphic>
          </wp:inline>
        </w:drawing>
      </w:r>
    </w:p>
    <w:p w14:paraId="67254C22" w14:textId="313C1EDB" w:rsidR="00627463" w:rsidRDefault="00627463" w:rsidP="00627463">
      <w:r>
        <w:t xml:space="preserve">This is part of alignment, not whole. But in alignment is 36 gaps, it is maybe too large, but still it looks that it is from carp. </w:t>
      </w:r>
    </w:p>
    <w:p w14:paraId="3EDF3CF8" w14:textId="77777777" w:rsidR="00627463" w:rsidRDefault="00627463" w:rsidP="00627463">
      <w:r>
        <w:t>&gt;jcf7180013851491</w:t>
      </w:r>
    </w:p>
    <w:p w14:paraId="1532CB24" w14:textId="31CE6A9E" w:rsidR="00627463" w:rsidRDefault="00627463" w:rsidP="00627463">
      <w:r>
        <w:t>CGACATCAGCTCCAGTGGCGCAATCGGTCAGCGCGCGGTACTTATAAGGCAGTACGAAGCAGAGCAATGCCGAGTTTGTGAGTTCGAGCCACACCTGGAGCAAGGTTTTAGAGGATGAGAAGCATTTCAGCAGCTACAGAGTTCATGGGATAATATAAAAGATTTAATATATAAGGCAGTACGCAGCAGAGCAATGCCGAGGTTGTGAGTTTGAGCCCCACCTGGAGCAAGGTTTTAGAGGATGAGAAGCATTTCAGCAGCTACAGAGTTCATGGGATAATGTAAAAGATCCATTGAATATTAGATGGCTGTAATCTT</w:t>
      </w:r>
    </w:p>
    <w:p w14:paraId="56DD0CC2" w14:textId="534199CE" w:rsidR="00627463" w:rsidRDefault="00627463" w:rsidP="00627463">
      <w:r w:rsidRPr="00627463">
        <w:rPr>
          <w:noProof/>
          <w:lang w:val="cs-CZ" w:eastAsia="cs-CZ"/>
        </w:rPr>
        <w:lastRenderedPageBreak/>
        <w:drawing>
          <wp:inline distT="0" distB="0" distL="0" distR="0" wp14:anchorId="16B65326" wp14:editId="2C6D7D9E">
            <wp:extent cx="5972810" cy="2612390"/>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612390"/>
                    </a:xfrm>
                    <a:prstGeom prst="rect">
                      <a:avLst/>
                    </a:prstGeom>
                  </pic:spPr>
                </pic:pic>
              </a:graphicData>
            </a:graphic>
          </wp:inline>
        </w:drawing>
      </w:r>
    </w:p>
    <w:p w14:paraId="2D7A72B8" w14:textId="196770D5" w:rsidR="00627463" w:rsidRDefault="00627463" w:rsidP="00627463">
      <w:r w:rsidRPr="00627463">
        <w:rPr>
          <w:noProof/>
          <w:lang w:val="cs-CZ" w:eastAsia="cs-CZ"/>
        </w:rPr>
        <w:drawing>
          <wp:inline distT="0" distB="0" distL="0" distR="0" wp14:anchorId="3748D912" wp14:editId="662AF78B">
            <wp:extent cx="5972810" cy="4589145"/>
            <wp:effectExtent l="0" t="0" r="8890" b="190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589145"/>
                    </a:xfrm>
                    <a:prstGeom prst="rect">
                      <a:avLst/>
                    </a:prstGeom>
                  </pic:spPr>
                </pic:pic>
              </a:graphicData>
            </a:graphic>
          </wp:inline>
        </w:drawing>
      </w:r>
    </w:p>
    <w:p w14:paraId="30604CFC" w14:textId="1F49956A" w:rsidR="00627463" w:rsidRDefault="00627463" w:rsidP="00627463">
      <w:r>
        <w:t>Here is some part of sequence common for more species, but still that’s are mainly fish species.</w:t>
      </w:r>
    </w:p>
    <w:p w14:paraId="64F5C405" w14:textId="436DDCB7" w:rsidR="00627463" w:rsidRDefault="00627463" w:rsidP="00627463"/>
    <w:p w14:paraId="68B93DB5" w14:textId="77777777" w:rsidR="00627463" w:rsidRDefault="00627463" w:rsidP="00627463"/>
    <w:p w14:paraId="58A7DDC6" w14:textId="77777777" w:rsidR="00627463" w:rsidRDefault="00627463" w:rsidP="00627463">
      <w:r>
        <w:lastRenderedPageBreak/>
        <w:t>&gt;jcf7180012549109</w:t>
      </w:r>
    </w:p>
    <w:p w14:paraId="64BF3126" w14:textId="218190D2" w:rsidR="00627463" w:rsidRDefault="00627463" w:rsidP="00627463">
      <w:r>
        <w:t>AAAGAGAGAGAGACTAACTTCGAGACAGAGCTGACCAACTTGAAAGTATCTCTAGAAACTAGATTGGAAATGTTAGAAAATGAAAGCAACCAGAACATCAGTGCTCTCAATTCTGATTTACTCAAAAAGACCACAGAGATGGATGAAATGAGAGAAAAACTTGAATCTGCTGAAAGACAGAAAGAAGAAACGCTGGAGAAATTGAAAGATAAAGAAAATGCCTTTGAGGCAGAGCTGGCCAAAATGAAAGTATGTCTAGAAGCCAGACTGGAGACATCAGAGAGTGAGAGAGAGCAGACCATCAGTACACTCAACATCAATGTCACACAACTTAATGCTGAATTGCTGAAAAAGACCACGGAGTTGGATGAGATGAGAACAAAGCTTGAATCTAGGGAAAGAGAGAAAGACGAAATGCTGGAGAAAATGAAAGAGAGAGAGACTAACTTCGAGACAGAGCTGACCAACTTGAAAGTATCTCTAGAAACTAGATTGGAAACGTTAGAAAATGAAAGAGACCAGAACATCAGTGCTCACAACGCTGAGTTACTGAAAAAGACAGCAGAAGTGGATGAAATCAGAGAAAAACTTGAATCTGGGCAAAGAGAGAAGGAAGAAATGCTGGTTAAAATAAAAGAGAGAGAATGTGCCTTTGAGGCAGAGCTGACGAAAATGAAAGGATCTCTAGAAACGAGATTGGAAACGTTAGAAAATGAAAGCAACCAGAACATCAGTGCTCTCAATGCTGAGTTACTCAAAAAGACCACAGAGATGGATGAAATGAGAGCAAAACTTGAATCTGCTGAAAGAGAGAAAGAAGAAACGCTGGAGAAATTGAAAGAGAGAGAGACTAGCTTTGAGGCAGAGCTGACCAACTTGAAAGTATCTCTA</w:t>
      </w:r>
    </w:p>
    <w:p w14:paraId="029D8EBA" w14:textId="441F471A" w:rsidR="00627463" w:rsidRDefault="00627463" w:rsidP="00627463">
      <w:r w:rsidRPr="00627463">
        <w:rPr>
          <w:noProof/>
          <w:lang w:val="cs-CZ" w:eastAsia="cs-CZ"/>
        </w:rPr>
        <w:drawing>
          <wp:inline distT="0" distB="0" distL="0" distR="0" wp14:anchorId="7EF786FC" wp14:editId="5F9A42C9">
            <wp:extent cx="5972810" cy="2539365"/>
            <wp:effectExtent l="0" t="0" r="889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539365"/>
                    </a:xfrm>
                    <a:prstGeom prst="rect">
                      <a:avLst/>
                    </a:prstGeom>
                  </pic:spPr>
                </pic:pic>
              </a:graphicData>
            </a:graphic>
          </wp:inline>
        </w:drawing>
      </w:r>
    </w:p>
    <w:p w14:paraId="686078A3" w14:textId="3C0100DF" w:rsidR="00627463" w:rsidRDefault="00627463" w:rsidP="00627463">
      <w:r w:rsidRPr="00627463">
        <w:rPr>
          <w:noProof/>
          <w:lang w:val="cs-CZ" w:eastAsia="cs-CZ"/>
        </w:rPr>
        <w:lastRenderedPageBreak/>
        <w:drawing>
          <wp:inline distT="0" distB="0" distL="0" distR="0" wp14:anchorId="608C7D59" wp14:editId="08B1A131">
            <wp:extent cx="5143946" cy="6096528"/>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946" cy="6096528"/>
                    </a:xfrm>
                    <a:prstGeom prst="rect">
                      <a:avLst/>
                    </a:prstGeom>
                  </pic:spPr>
                </pic:pic>
              </a:graphicData>
            </a:graphic>
          </wp:inline>
        </w:drawing>
      </w:r>
    </w:p>
    <w:p w14:paraId="0D8B3B6A" w14:textId="6C34D825" w:rsidR="00627463" w:rsidRDefault="00627463" w:rsidP="00627463">
      <w:r>
        <w:t>Also, for gaps restricted I try to blast four scaffolds to see resulting alignment.</w:t>
      </w:r>
    </w:p>
    <w:p w14:paraId="5A952B75" w14:textId="77777777" w:rsidR="00627463" w:rsidRDefault="00627463" w:rsidP="00627463">
      <w:r>
        <w:t>&gt;jcf7180012514337</w:t>
      </w:r>
    </w:p>
    <w:p w14:paraId="27B110C8" w14:textId="2BFEC695" w:rsidR="00627463" w:rsidRDefault="00627463" w:rsidP="00627463">
      <w:r>
        <w:t>CTTCAAGGTATATCTGGTCGCAGTCTTTTCACACAGTCTCTATTGATTCCTCCAATAATATATCCATTTGAACAGCCTTTTTGTGTGCAATTCTGGGTTGGACAAAGCCAAGTTGGCATGGCAATGGGAATGGATATATTGAGTAAATTGGAAGCAGATGTTTTGCTGACTAGGGGTCAATTAATTGGTCAGCATTTACCAATTCCCATACCAGTGTTTAATAAAACTGGAACTCCTAAATTAAGCCTTGGAGCTATCACAGTTAATGAAGTGACAGAGGTCTACTGATTCCTCAGTGATGCAATATTTTTCTGAAAAATTTCCAAATTTGTGGTCAACTTCTAAACATGATGTTGGTCTTTGCAGGATTGAACTTTGAATGTTTCAGATCCTATACATCCTCCAGTATTCCAGTATCCTCTTCGGAGAGAAGC</w:t>
      </w:r>
    </w:p>
    <w:p w14:paraId="3A39E686" w14:textId="61222D01" w:rsidR="00627463" w:rsidRDefault="00627463" w:rsidP="00627463">
      <w:r w:rsidRPr="00627463">
        <w:rPr>
          <w:noProof/>
          <w:lang w:val="cs-CZ" w:eastAsia="cs-CZ"/>
        </w:rPr>
        <w:lastRenderedPageBreak/>
        <w:drawing>
          <wp:inline distT="0" distB="0" distL="0" distR="0" wp14:anchorId="24FD8637" wp14:editId="2D12A933">
            <wp:extent cx="5044877" cy="3787468"/>
            <wp:effectExtent l="0" t="0" r="3810" b="38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4877" cy="3787468"/>
                    </a:xfrm>
                    <a:prstGeom prst="rect">
                      <a:avLst/>
                    </a:prstGeom>
                  </pic:spPr>
                </pic:pic>
              </a:graphicData>
            </a:graphic>
          </wp:inline>
        </w:drawing>
      </w:r>
    </w:p>
    <w:p w14:paraId="4EDD8400" w14:textId="77777777" w:rsidR="00627463" w:rsidRDefault="00627463" w:rsidP="00627463">
      <w:r>
        <w:t>&gt;jcf7180012531422</w:t>
      </w:r>
    </w:p>
    <w:p w14:paraId="231DC872" w14:textId="772576B9" w:rsidR="00627463" w:rsidRDefault="00627463" w:rsidP="00627463">
      <w:r>
        <w:t>AGCAACACTTAGCTAAGTGTTAAAGCATGCTACTAACGCAGTGAAAAAGGAAGTTGCTGTAACTCAGGCCAGCAATGTCCGATCTGCCCCAAACTTCAAACGTTTGACAAGATTCCTGTCCTGAACACATCAACATGCCCGTATTCGGTTATAGTCATGGCGCCACCTATTGGCAACAGGAAGTGACTTGTTTAACACTGTTATGGACTCCTTGCAAAATAATAAAAAGCATCAACATGTGTTAAATAGATTGGCAAAATTCTAGAAGCATGCTAAAACATGCTAGCAACACTTAGCTCAGTGTTAAGGCATGCTATTAAGGCAGTGAAATAGAACATTACTGTAACTCAAGCATACAATGTCCAATCTGCCTCAAACTTCACAAGTTTGATTAGAGTCCTGGTCTGAAGACATGTACATGTTCATATTT</w:t>
      </w:r>
    </w:p>
    <w:p w14:paraId="73487E9B" w14:textId="03EB3689" w:rsidR="00627463" w:rsidRDefault="00627463" w:rsidP="00627463">
      <w:r w:rsidRPr="00627463">
        <w:rPr>
          <w:noProof/>
          <w:lang w:val="cs-CZ" w:eastAsia="cs-CZ"/>
        </w:rPr>
        <w:lastRenderedPageBreak/>
        <w:drawing>
          <wp:inline distT="0" distB="0" distL="0" distR="0" wp14:anchorId="7197E694" wp14:editId="6B75C089">
            <wp:extent cx="5098222" cy="3947502"/>
            <wp:effectExtent l="0" t="0" r="762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8222" cy="3947502"/>
                    </a:xfrm>
                    <a:prstGeom prst="rect">
                      <a:avLst/>
                    </a:prstGeom>
                  </pic:spPr>
                </pic:pic>
              </a:graphicData>
            </a:graphic>
          </wp:inline>
        </w:drawing>
      </w:r>
    </w:p>
    <w:p w14:paraId="489F8C17" w14:textId="77777777" w:rsidR="00627463" w:rsidRDefault="00627463" w:rsidP="00627463">
      <w:r>
        <w:t>&gt;jcf7180012664840</w:t>
      </w:r>
    </w:p>
    <w:p w14:paraId="2BCE1D8E" w14:textId="1F6842E1" w:rsidR="00627463" w:rsidRDefault="00627463" w:rsidP="00627463">
      <w:r>
        <w:t>AAGGCTCAATCCTTGGCCCTACTTTGTTTTCATTTTATATACTCCCACTCGGCTCTATTTTTAAGGAGTACAACATTATGTTTCACAGTTATACATCCTCGGATGCACTGGGACACATTTTCAGTGTTGTTCCTGAGGTCATCATGTGTTTTGGGTCTTTCAGCATCATATCCTGGCTTGTATCCCAGCAGCACTGGCCCACGGATCAATCGTCTTAAGCCAAACCAAACCTTAACCTGTGTTAAGTGTTAACAAATGCAAAACTGATATAAAAACACATTTGTTGATGCAATTGTGTCATTTGAACGTCCTTATATGCAGATTTGAACTGTTTTGTCAAACCATAAATTACACAGGACTCAAAAAGTACATCTCTGTACTCCACGAGCTACCGAACAAAACTACCATCTATGAAAACCCATAGATATGAAGCTAGATATGTGTGATGCTAACATTCAAAAGCATTAGTTTTCAAATCTTCCAGCATATTAAAATTGTTTTTTCATAACATA</w:t>
      </w:r>
    </w:p>
    <w:p w14:paraId="7DDA75FF" w14:textId="079E15C7" w:rsidR="00627463" w:rsidRDefault="00627463" w:rsidP="00627463">
      <w:r w:rsidRPr="00627463">
        <w:rPr>
          <w:noProof/>
          <w:lang w:val="cs-CZ" w:eastAsia="cs-CZ"/>
        </w:rPr>
        <w:lastRenderedPageBreak/>
        <w:drawing>
          <wp:inline distT="0" distB="0" distL="0" distR="0" wp14:anchorId="56B632AE" wp14:editId="26C330AD">
            <wp:extent cx="5067739" cy="4221846"/>
            <wp:effectExtent l="0" t="0" r="0" b="762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739" cy="4221846"/>
                    </a:xfrm>
                    <a:prstGeom prst="rect">
                      <a:avLst/>
                    </a:prstGeom>
                  </pic:spPr>
                </pic:pic>
              </a:graphicData>
            </a:graphic>
          </wp:inline>
        </w:drawing>
      </w:r>
    </w:p>
    <w:p w14:paraId="1D50AA34" w14:textId="77777777" w:rsidR="00627463" w:rsidRDefault="00627463" w:rsidP="00627463">
      <w:r>
        <w:t>&gt;jcf7180013843365</w:t>
      </w:r>
    </w:p>
    <w:p w14:paraId="3A9E49A8" w14:textId="292F332B" w:rsidR="00627463" w:rsidRDefault="00627463" w:rsidP="00627463">
      <w:r>
        <w:t>CCCCACTGTTTGTGTGTATGTGTGTGTTTGTACATCTGTTTGCAACCTGCCCTCAAGTTACCTCATCATCTCGAGAAAAGATGCTCACTAACCCCTACTGCAACAGATCAATAGCTGCCTCCCAGACATTACAAGTGAACTGCAAAACACCAGACATTTGTCACACACTTACACACTTTAATAATTGGACACTGCTGTTTCTCTGTGTGAAATGGAAGGAGATTTTACATCTTTATGTCTGTTAACTTAAGCTCATTAAATAAAATGTTATCAGAGAACTGAGAGTGTAAAATAGCAGGACATGTCCACTATCTAAAACCTTTTACGTTATTTGAAGAAAGTGTATAAATCATATTCGTAAATGATTTAGTATGTGCTTATCTCAGAGAATTTCCAAAGGCAGAATTTCCAGTTGTGTGATTTCCTCACTTCCTGTTTGTGTATATATTTGCACTTTGAGTTAAGTAAGCAGACTCACCATGTGTCTTGCAGCTGTAGTCTGTCGGTAACAGTGAGTTCATCCAGGATATCCTGTTTGAGGGAGGATCTATTGTCCCAGAGGGCTAAAAATAGTCGCTTTGATTGGATAGTTCCAGATCTGAGAGATCGAGAGATATAAGAGTGAAACAGGAAGTGTTTTTTCGCTCATTTACAGAGCCGCACGTTAGAGAAATCACATGCTAAAGATGTATTAGTTACTCACAGGCAGCCATGACACACTCACCCACCCACACGGATGGACTTTTGTAAAAAATAAATATAGCCGTGTGTTCAGATGTGAACGCACGTACGCATACCTACTTGTTTATGATAAAATGGCTGTTTGTGTTTATGTGGATATCCTATAAAAAGCCTCACGGGGATTCCAAAATCATCGGTGTATGTATTTGTTGAAGCTGCCTAGTTGTTTAATTCACTGTGCATTTCACGTTAACTGAG</w:t>
      </w:r>
    </w:p>
    <w:p w14:paraId="12CAB5B1" w14:textId="0502789E" w:rsidR="00627463" w:rsidRDefault="00627463" w:rsidP="00627463">
      <w:r w:rsidRPr="00627463">
        <w:rPr>
          <w:noProof/>
          <w:lang w:val="cs-CZ" w:eastAsia="cs-CZ"/>
        </w:rPr>
        <w:lastRenderedPageBreak/>
        <w:drawing>
          <wp:inline distT="0" distB="0" distL="0" distR="0" wp14:anchorId="4AD9FE45" wp14:editId="27FC71BD">
            <wp:extent cx="4519052" cy="6218459"/>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9052" cy="6218459"/>
                    </a:xfrm>
                    <a:prstGeom prst="rect">
                      <a:avLst/>
                    </a:prstGeom>
                  </pic:spPr>
                </pic:pic>
              </a:graphicData>
            </a:graphic>
          </wp:inline>
        </w:drawing>
      </w:r>
    </w:p>
    <w:p w14:paraId="657C97C8" w14:textId="77777777" w:rsidR="00627463" w:rsidRDefault="00627463" w:rsidP="00627463">
      <w:r>
        <w:t>&gt;jcf7180013860895</w:t>
      </w:r>
    </w:p>
    <w:p w14:paraId="4254F196" w14:textId="1AA41CE1" w:rsidR="00627463" w:rsidRDefault="00627463" w:rsidP="00627463">
      <w:r>
        <w:t>ATGAGCATTTTCAACCAATTTGAGGCCATTTACCATATAAATCTTTTGTTTTTGAGGCCTTTTCTACTGTGATAGCGCCACCTATGGTTCGATTTCCATGAAACTTTGCATGCTTGTTTAGAGTCATCTGACACATGTTTTCACCAAGTTTCGTAAAGTTTTGAGTTTTCATTTAGGTTTTATAGGCTTTTGGGTATTTTGGCCACGCCCCTTTTCTAAATTAAGCTGTTATAACTAACCAAAGTACAAAATTCAATTTTTTTTTGATAATTGTTGATCTAGAGAGTCCCGAGAATCGTTCTGTAGTGGTTTGATCGAGATTAAGAGAAAAACCTAGGACTAGTTTGCAAAAGTAAGTTTTTAAATTATTTGTGAATATTTAATGAACGATTTGATTGACAGCATTAGGCCCAGAGGCAAAGTTGTTCATAATGA</w:t>
      </w:r>
    </w:p>
    <w:p w14:paraId="24F4A694" w14:textId="30D3B048" w:rsidR="00627463" w:rsidRDefault="00627463" w:rsidP="00627463">
      <w:r w:rsidRPr="00627463">
        <w:rPr>
          <w:noProof/>
          <w:lang w:val="cs-CZ" w:eastAsia="cs-CZ"/>
        </w:rPr>
        <w:lastRenderedPageBreak/>
        <w:drawing>
          <wp:inline distT="0" distB="0" distL="0" distR="0" wp14:anchorId="2E8443A5" wp14:editId="2323D5F4">
            <wp:extent cx="5044877" cy="3825572"/>
            <wp:effectExtent l="0" t="0" r="3810" b="381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877" cy="3825572"/>
                    </a:xfrm>
                    <a:prstGeom prst="rect">
                      <a:avLst/>
                    </a:prstGeom>
                  </pic:spPr>
                </pic:pic>
              </a:graphicData>
            </a:graphic>
          </wp:inline>
        </w:drawing>
      </w:r>
    </w:p>
    <w:p w14:paraId="415C9023" w14:textId="713AE1DB" w:rsidR="0073370B" w:rsidRDefault="0073370B" w:rsidP="00627463">
      <w:r>
        <w:t xml:space="preserve">The scaffolds that were blasted in gaps allowed, but also in gaps restricted will be filtered absolutely, but also some scaffolds that were only in gaps allowed should be filtered. Some scaffolds that were blasted only with gaps allowed, were also blasted manually. </w:t>
      </w:r>
    </w:p>
    <w:p w14:paraId="5CD3C5CE" w14:textId="77777777" w:rsidR="0073370B" w:rsidRDefault="0073370B" w:rsidP="0073370B">
      <w:r>
        <w:t>&gt;jcf7180013798926</w:t>
      </w:r>
    </w:p>
    <w:p w14:paraId="43586A1E" w14:textId="7EF4B918" w:rsidR="0073370B" w:rsidRDefault="0073370B" w:rsidP="0073370B">
      <w:r>
        <w:t>CCCTTTGCCTCCCACACCAATAAATTACAGCGCCTCCTCGTTCTTACCAAATGTGCCACTGCCTGTTTCCATCCATTACTGTCACCCTCGCTCTGCCAATAAGCCATTGAGTTTCCAGGCACGTCTTTTGCGACTGAAAAATTCCATCAGCCCAGAATAATGTAACATACAGCAAATGACACATTAGCATATAATTGAGGATGCAGGATTTGAATGCTCTTTGGCTGCTGTCAGAGAAGCGTTGTCTGTCTCTCTCTTTCTCTGTCTCTCTCTCGCGAACTGAGACAGCCAAGTCACTAGTCTTGCCGTCTGGCCTGTTTTAATGCAATGTCACTCACACTGCACACTATTATGTGCCTGCTCGCAATATCCCTTAATTTTTGGTCCAATTTATGAATACAAAAGTGTTGTACAGGTACTAAAATTTTTCCGCTGGTACATATTATTACTCGCTGGCCTGTATTCTTTGCATATATGTGAAGTCCAAACTTAATTTTGTAGTTTGCAACTAAGACTCTGCATCTCGGTCCTTGTCCTTCCAGACTGCTGATGCGTTTCCTGTGCAGAATGCCAAGTCGACCCAGAACAGCAGGAGCAGCCATCTCGCCCCCTCCGCCACGGCCCCGCCTCCCTCCACAACCCCCATCTCCATGGTAGGTTCCCATGGCAACCCCATCCTCTGCAGTTCCAGGTTTACGAGCCTTCTCCTCTGTGCAGTTTCTATCCACAACAACAGAATGACACAATTGTACCTTTTGTATCCTGTAATTTCAGCCCTGCTGTTATTCAGAGACCGCTCCGGTAAATCAGTGTTATCACTCGTTTACACCTGGGCTTCAGAATAAATGTGCAGCACCCCTCCCAAATGCAGCCACAGCAAATTTCGGGATTTGTAATTTTTTTTGTTATTGTTTCTATTTTTTTTGTCAGAGTCAATCATTGCATCCACCGATTTTGGTT</w:t>
      </w:r>
    </w:p>
    <w:p w14:paraId="0D6DB965" w14:textId="402A4D6D" w:rsidR="0073370B" w:rsidRDefault="0073370B" w:rsidP="0073370B">
      <w:r w:rsidRPr="0073370B">
        <w:rPr>
          <w:noProof/>
          <w:lang w:val="cs-CZ" w:eastAsia="cs-CZ"/>
        </w:rPr>
        <w:lastRenderedPageBreak/>
        <w:drawing>
          <wp:inline distT="0" distB="0" distL="0" distR="0" wp14:anchorId="68861E29" wp14:editId="7C400C71">
            <wp:extent cx="4541914" cy="651566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914" cy="6515665"/>
                    </a:xfrm>
                    <a:prstGeom prst="rect">
                      <a:avLst/>
                    </a:prstGeom>
                  </pic:spPr>
                </pic:pic>
              </a:graphicData>
            </a:graphic>
          </wp:inline>
        </w:drawing>
      </w:r>
    </w:p>
    <w:p w14:paraId="31E92A89" w14:textId="5EAA0961" w:rsidR="0073370B" w:rsidRDefault="0073370B" w:rsidP="0073370B">
      <w:r>
        <w:t xml:space="preserve">22 gaps is in this alignment, but still it looks that it is from carp genome. </w:t>
      </w:r>
    </w:p>
    <w:p w14:paraId="31EBEB86" w14:textId="77777777" w:rsidR="0073370B" w:rsidRDefault="0073370B" w:rsidP="0073370B">
      <w:r>
        <w:t>&gt;jcf7180013799133</w:t>
      </w:r>
    </w:p>
    <w:p w14:paraId="42B7395D" w14:textId="05ECF221" w:rsidR="0073370B" w:rsidRDefault="0073370B" w:rsidP="0073370B">
      <w:r>
        <w:t>CAGAATTGCGAGACGTAAAGTCAGAATTACGATGTAAAGAGTCAGAATTGCGAGACGTAAAGTCAGAATTGCGATGTAAAGAGTCAGAATTGCGAGACGTAAAGTCAGAATTGCGAGATGTGAAGTCAGAATTGCGACGTAAAAGTCAGAATTGCGATGTAAAGAGTCAGAATTTTGAGACATAAAGTCAGAATTGCAAGACGTGAAGTCAGAATTGCGATGTAAAGAGTCAGAATTGCGATGTAAAGAGTCAGAATTGCGAGACGTAAAGTCAGAATTGCGAGACGTAAAGTGAGAATTGCGAGATGTGAAGTCAGAATTGCAATGTAAAGAGTCAGAATTGCGATGTAAAGAGTCAGAATTGTGAGACAT</w:t>
      </w:r>
      <w:r>
        <w:lastRenderedPageBreak/>
        <w:t>AAAGTCAGAATTGCGATGTAAAGAGTCAGAATTGCGAGACGTAAAGTCAGAATTGCGATGTAAAGAGTCAGAATTGCGAGACGTAAAGTCAG</w:t>
      </w:r>
    </w:p>
    <w:p w14:paraId="6E1191DC" w14:textId="4693F062" w:rsidR="00B27B86" w:rsidRDefault="00B27B86" w:rsidP="0073370B">
      <w:r w:rsidRPr="00B27B86">
        <w:rPr>
          <w:noProof/>
          <w:lang w:val="cs-CZ" w:eastAsia="cs-CZ"/>
        </w:rPr>
        <w:drawing>
          <wp:inline distT="0" distB="0" distL="0" distR="0" wp14:anchorId="3479AA28" wp14:editId="3A81901B">
            <wp:extent cx="4526672" cy="3833192"/>
            <wp:effectExtent l="0" t="0" r="762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833192"/>
                    </a:xfrm>
                    <a:prstGeom prst="rect">
                      <a:avLst/>
                    </a:prstGeom>
                  </pic:spPr>
                </pic:pic>
              </a:graphicData>
            </a:graphic>
          </wp:inline>
        </w:drawing>
      </w:r>
    </w:p>
    <w:p w14:paraId="0A207BC8" w14:textId="77777777" w:rsidR="0073370B" w:rsidRDefault="0073370B" w:rsidP="0073370B">
      <w:r>
        <w:t>&gt;jcf7180013793945</w:t>
      </w:r>
    </w:p>
    <w:p w14:paraId="1B3956B7" w14:textId="178231E7" w:rsidR="0073370B" w:rsidRDefault="0073370B" w:rsidP="0073370B">
      <w:r>
        <w:t>ACGTTCCAATAATATCATGCATCCCTAATGAATTTTCTGTCATCCTGCAGGCGGTGTGTTGTGAAGTGGATCAAAGTGAACGAGTGAGGGAGAAAATCCAAGAAGAAGTGAACAAACTCAAAGAGGAAATCGCTCTCAGGAAACGTAACAGCGCTGAGGAAGAGAGAAGTATGTACTGATGACTCTGTGCATTTAATGCTTGTTTAACAAAAAAGGAAACAACTTCTTTGAATATCTTCTCTATTTTCCTCACAGGACTCCAAGAGGCAGCCGCTGTCACGCTTCCTGATAACTCTGCCCTTCCCGACTCCTCACACTCTTCGCTGACTCGAGTCATGCTCTCAGGTCCCTCGGTGGAGCCCAGTTTAGAGAGACCCGTGAACTCGTCATCTCCACCAGTCTACAGCACCACACTGCCTCCAGATTCACCAAGCGCTATACTGCTGCCACGGCCCCAAGCCGTAGGTTCGCCCGGCCACCCGTCTCCCAGTCTGGGCCTGGGCAATGGAGACGGTTCGAGCTCGGATTCCCTGAACCGCCAGGCCACCGGCCAGGAAGACCAGGAGGATGACGATGACGAGGACAGTAGCGAGTACGAAAATTTAGTTAGCGAGCAATCGCAAGCACCTTCCTTAACAGAAACTGTTACATTAGGACGACCGGCTACGCTGTGGCCCGACG</w:t>
      </w:r>
    </w:p>
    <w:p w14:paraId="78C13971" w14:textId="128FD545" w:rsidR="00B27B86" w:rsidRDefault="00B27B86" w:rsidP="0073370B">
      <w:r w:rsidRPr="00B27B86">
        <w:rPr>
          <w:noProof/>
          <w:lang w:val="cs-CZ" w:eastAsia="cs-CZ"/>
        </w:rPr>
        <w:lastRenderedPageBreak/>
        <w:drawing>
          <wp:inline distT="0" distB="0" distL="0" distR="0" wp14:anchorId="32F5749C" wp14:editId="0D875586">
            <wp:extent cx="4549534" cy="4793395"/>
            <wp:effectExtent l="0" t="0" r="3810" b="762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9534" cy="4793395"/>
                    </a:xfrm>
                    <a:prstGeom prst="rect">
                      <a:avLst/>
                    </a:prstGeom>
                  </pic:spPr>
                </pic:pic>
              </a:graphicData>
            </a:graphic>
          </wp:inline>
        </w:drawing>
      </w:r>
    </w:p>
    <w:p w14:paraId="01C060A8" w14:textId="77777777" w:rsidR="0073370B" w:rsidRDefault="0073370B" w:rsidP="0073370B">
      <w:r>
        <w:t>&gt;jcf7180013814197</w:t>
      </w:r>
    </w:p>
    <w:p w14:paraId="4C48CD05" w14:textId="1BE8A8C9" w:rsidR="0073370B" w:rsidRDefault="0073370B" w:rsidP="0073370B">
      <w:r>
        <w:t>TACCTTCTGTGTGTTTCTAAGATTAACCAAAGTCTTATGGATTTGGAACAACATGAGGGTAAATAATGACGACAGAATTTAACATTTTTGGTGAATTTTTGGTAACCCTAATTTACTATGAATATTTTCTGCTAGCATTTGACAGCAAGGTGGTTGCTTTTAAAAGCAGTTTTATCAGTTGCTTTCAATTGTCCAATGAAGAACAACAATCAGAAACTGTAGTAGTTTTGACTAGTTAAATGATTTTTATCGGTTATCGGTTTTTATCTTTATTGTATCTTTACACAGAGCTCCATATAAAAACAAGACATGCCAGTCATCACCCGAGGACTGGTTCAAGAGAAGGCAGAGATCAGCAGACAATCAGCATGACGTGGCACCAAGGACACACGTCAACAACAGCAGCTCTCACACCAACAAGAGCGCTAATCTCAAAACCCACCGTGCTCTAAACGATGGTTCAAACAAGCAAACTGGAAAAGTCTGATTCTATTTTTCTGCCATTTAGATGATTTGATTCGATATAATGTTTCACATTTGAACGCCTAATAAAGTTTTTCAATCTTTCAGATACTGAAGGACAGCAGAGCTGAGCCTTCCTCTCAGGACAAAAGAATCAGCAGGAGATCAACAGACAGAGGTGCTTATTCCCTTTAAGAAGCCTTTTAATAATAATGTCCTGATTAAATCGTAAGTGGATGATTTGTTTCTGCTTTCAGGTTACAGAGGGACCAAACCTTCCCCAAACCCAGCAGAGAGAGCCAAATCAGCCATTTCATGTAGTAGCACATTTGAAATGAAACTTGCTGATTTCCCTGAATTAGGTGACATCACACCCAGCAGCCCTACAGTAGCTTCGCTGCTCCAGGAGCCATGGGTATGTGCTGGTGCAGTCATGCCAGCGGAGCGTCAGAGTTCACCAGCACCCATCTGTAAGGT</w:t>
      </w:r>
    </w:p>
    <w:p w14:paraId="479FD5D9" w14:textId="4A95AEFB" w:rsidR="00B27B86" w:rsidRDefault="00B27B86" w:rsidP="0073370B">
      <w:r w:rsidRPr="00B27B86">
        <w:rPr>
          <w:noProof/>
          <w:lang w:val="cs-CZ" w:eastAsia="cs-CZ"/>
        </w:rPr>
        <w:lastRenderedPageBreak/>
        <w:drawing>
          <wp:inline distT="0" distB="0" distL="0" distR="0" wp14:anchorId="6B66A707" wp14:editId="5C229B32">
            <wp:extent cx="4519052" cy="6111770"/>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052" cy="6111770"/>
                    </a:xfrm>
                    <a:prstGeom prst="rect">
                      <a:avLst/>
                    </a:prstGeom>
                  </pic:spPr>
                </pic:pic>
              </a:graphicData>
            </a:graphic>
          </wp:inline>
        </w:drawing>
      </w:r>
    </w:p>
    <w:p w14:paraId="1FEE174E" w14:textId="77777777" w:rsidR="0073370B" w:rsidRDefault="0073370B" w:rsidP="0073370B">
      <w:r>
        <w:t>&gt;jcf7180013849023</w:t>
      </w:r>
    </w:p>
    <w:p w14:paraId="0C00D7B1" w14:textId="36A8BD7C" w:rsidR="0073370B" w:rsidRDefault="0073370B" w:rsidP="0073370B">
      <w:r>
        <w:t>TTCAGTTTTCGAAATTCTGAAATGTGTATTTTGTGAAAACGCAATGGTTGAAAACACTGAACCTTGTAGACTGTCAAGCAGTTTGGGATAGCGGACGTGTTCGTCAGTGCCGTGGCCGAGTCTTTGATTGTCTCCTTTGCCCCAGGTGTACACTTGTCCATCTTTAGTGAGAGCTACAGAGAACTGGCTCCCACAGCACACCTTCCCGATATCCAAATCCTGTAACTTCTCCACGAGTTTTGGTGTTTTGCATCCATCACTGCCCCCACGGCCAAGTTTACCATAGTCCCCATCACCCCATGACCACACCTGACCTGTAAAGAGCATGCGAGAGAAATTATGCCATCCACACATTATCTTAAAACCACTCCTGAATGTGCGCTTATTAGATGTGTACCATTCTCAGTCACAGCAAGGGTCTGAGCATCTCCACTTCCACAGGCCACATAGACCACCTTAAGCCCCTTCAGAGCAGTTACCAGCATGGGAGTGGTCTGGTCCTCACTAGAGCCTTCAGAAAAACATACAAGCTCCATTTAACTGTGTCCTGTAATAAGATCCTATGTCCTGTTATAAATAGCAGTGGATTTTAGCTGGATTTATACTGGAGATGTTACCGTGGCCCAGCCTGCCGT</w:t>
      </w:r>
      <w:r>
        <w:lastRenderedPageBreak/>
        <w:t>AGTTTCCTCGGCCCCATGTGTACAGCTCTCCATCTGCTGTAATCGCTGCGCTGTATGTGCTGCCACACGCGATGTGAATAACTTGCTTCCCTGCCGGCCTCCCTGAGAATACTGCAATCATGGTGGG</w:t>
      </w:r>
    </w:p>
    <w:p w14:paraId="0279FC3E" w14:textId="39DFB9E4" w:rsidR="00B27B86" w:rsidRDefault="00B27B86" w:rsidP="0073370B">
      <w:r w:rsidRPr="00B27B86">
        <w:rPr>
          <w:noProof/>
          <w:lang w:val="cs-CZ" w:eastAsia="cs-CZ"/>
        </w:rPr>
        <w:drawing>
          <wp:inline distT="0" distB="0" distL="0" distR="0" wp14:anchorId="48023A40" wp14:editId="188177DB">
            <wp:extent cx="5441152" cy="2423370"/>
            <wp:effectExtent l="0" t="0" r="762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152" cy="2423370"/>
                    </a:xfrm>
                    <a:prstGeom prst="rect">
                      <a:avLst/>
                    </a:prstGeom>
                  </pic:spPr>
                </pic:pic>
              </a:graphicData>
            </a:graphic>
          </wp:inline>
        </w:drawing>
      </w:r>
    </w:p>
    <w:p w14:paraId="56EB358C" w14:textId="595B23A2" w:rsidR="00B27B86" w:rsidRDefault="00B27B86" w:rsidP="0073370B">
      <w:r w:rsidRPr="00B27B86">
        <w:rPr>
          <w:noProof/>
          <w:lang w:val="cs-CZ" w:eastAsia="cs-CZ"/>
        </w:rPr>
        <w:lastRenderedPageBreak/>
        <w:drawing>
          <wp:inline distT="0" distB="0" distL="0" distR="0" wp14:anchorId="1872F19E" wp14:editId="0CAC063B">
            <wp:extent cx="4534293" cy="5128704"/>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4293" cy="5128704"/>
                    </a:xfrm>
                    <a:prstGeom prst="rect">
                      <a:avLst/>
                    </a:prstGeom>
                  </pic:spPr>
                </pic:pic>
              </a:graphicData>
            </a:graphic>
          </wp:inline>
        </w:drawing>
      </w:r>
    </w:p>
    <w:p w14:paraId="175F584D" w14:textId="77777777" w:rsidR="0073370B" w:rsidRDefault="0073370B" w:rsidP="0073370B">
      <w:r>
        <w:t>&gt;jcf7180013860884</w:t>
      </w:r>
    </w:p>
    <w:p w14:paraId="7AF77176" w14:textId="4747FE30" w:rsidR="0073370B" w:rsidRDefault="0073370B" w:rsidP="0073370B">
      <w:r>
        <w:t>GCTTAGTTTAGCGATTCTGTGAACAGTAAGACTCTGTTAATGCAACTAAGCAAATGAACAGA</w:t>
      </w:r>
      <w:r w:rsidR="001647F8">
        <w:t>c</w:t>
      </w:r>
      <w:bookmarkStart w:id="5" w:name="_GoBack"/>
      <w:bookmarkEnd w:id="5"/>
      <w:r>
        <w:t>AAGAAAGCACACAAGTGCTGAACACCTTTTTTATCTGTTATAGAAAGTTGGTTGATGCACTTGTAAGACTAAACACTTGCCCACATTAAACATATTTCTAACATCTAAAATGATGTGTTTTTGCAATGCAGAAATCAGATTTCGGTGAGTTACTAGTTTTATGATCATGAACATATTTGAACAACTCAGCATTAGACGCTTAGTTTAGCGATTCTGTGAAAAGGAACATTCTGTTAATGCATCTAAGCAAATGACTAGAAAAAAAGCCCACAAATGCTGAAAACCTCATTTTCTCTGTTAGAGAATGATAGTTTGTTGAAAAATAAAACTAAAGCTTGCCCACACTAAACATGTTTCTAACATCTAAAATGAAGTGTTTTTGCAATGCAGAAAACCGATTTCAGTGAGTTACTAGTTTTATGATCATGAACTTATATTTGAACATCTCAGCATTAGACGCTTAGTTT</w:t>
      </w:r>
    </w:p>
    <w:p w14:paraId="10F52038" w14:textId="4B843862" w:rsidR="00B27B86" w:rsidRDefault="00B27B86" w:rsidP="0073370B">
      <w:r w:rsidRPr="00B27B86">
        <w:rPr>
          <w:noProof/>
          <w:lang w:val="cs-CZ" w:eastAsia="cs-CZ"/>
        </w:rPr>
        <w:lastRenderedPageBreak/>
        <w:drawing>
          <wp:inline distT="0" distB="0" distL="0" distR="0" wp14:anchorId="6673A11D" wp14:editId="7CF8C613">
            <wp:extent cx="4206605" cy="3856054"/>
            <wp:effectExtent l="0" t="0" r="381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6605" cy="3856054"/>
                    </a:xfrm>
                    <a:prstGeom prst="rect">
                      <a:avLst/>
                    </a:prstGeom>
                  </pic:spPr>
                </pic:pic>
              </a:graphicData>
            </a:graphic>
          </wp:inline>
        </w:drawing>
      </w:r>
    </w:p>
    <w:p w14:paraId="7657DDBB" w14:textId="0A1526D7" w:rsidR="00895D0B" w:rsidRDefault="002C233B" w:rsidP="0073370B">
      <w:r>
        <w:t xml:space="preserve">Also I try to blast scaffolds that were </w:t>
      </w:r>
      <w:r w:rsidR="00895D0B">
        <w:t xml:space="preserve">below 0.95. The next restriction </w:t>
      </w:r>
      <w:r w:rsidR="00157F49">
        <w:t>was</w:t>
      </w:r>
      <w:r w:rsidR="00895D0B">
        <w:t xml:space="preserve">, that length of scaffold should be higher than 1000 bases and identity higher than 95%. I get next 7144 scaffolds, that </w:t>
      </w:r>
      <w:r w:rsidR="000A0615">
        <w:t>could be from carp genome. S</w:t>
      </w:r>
      <w:r w:rsidR="00895D0B">
        <w:t>ome of these scaffold</w:t>
      </w:r>
      <w:r w:rsidR="00157F49">
        <w:t>s</w:t>
      </w:r>
      <w:r w:rsidR="00895D0B">
        <w:t xml:space="preserve"> are already in list. </w:t>
      </w:r>
      <w:r w:rsidR="00157F49">
        <w:t>Per</w:t>
      </w:r>
      <w:r w:rsidR="00895D0B">
        <w:t xml:space="preserve"> manually blasted results, is identity higher. After </w:t>
      </w:r>
      <w:r w:rsidR="00157F49">
        <w:t>merging</w:t>
      </w:r>
      <w:r w:rsidR="00895D0B">
        <w:t xml:space="preserve"> the ids and remove duplicates it looks, that these 7144 scaffold were not in previous list. </w:t>
      </w:r>
    </w:p>
    <w:p w14:paraId="0157A9C6" w14:textId="4707E57A" w:rsidR="00157F49" w:rsidRDefault="00157F49" w:rsidP="0073370B">
      <w:r>
        <w:t xml:space="preserve">After this I join all IDs together, sorted them and remove duplicates and I have </w:t>
      </w:r>
      <w:r w:rsidRPr="00157F49">
        <w:t>582297</w:t>
      </w:r>
      <w:r>
        <w:t xml:space="preserve"> scaffolds that will be removed. </w:t>
      </w:r>
    </w:p>
    <w:p w14:paraId="14FB51D0" w14:textId="2DBDDC77" w:rsidR="00D523C7" w:rsidRDefault="00D523C7" w:rsidP="0073370B">
      <w:r>
        <w:t xml:space="preserve">In </w:t>
      </w:r>
      <w:r>
        <w:fldChar w:fldCharType="begin"/>
      </w:r>
      <w:r>
        <w:instrText xml:space="preserve"> REF _Ref481532937 \h </w:instrText>
      </w:r>
      <w:r>
        <w:fldChar w:fldCharType="separate"/>
      </w:r>
      <w:r>
        <w:t xml:space="preserve">Tab. </w:t>
      </w:r>
      <w:r>
        <w:rPr>
          <w:noProof/>
        </w:rPr>
        <w:t>6</w:t>
      </w:r>
      <w:r>
        <w:fldChar w:fldCharType="end"/>
      </w:r>
      <w:r>
        <w:t xml:space="preserve"> below are summarized information about scaffolds after filtration. </w:t>
      </w:r>
    </w:p>
    <w:tbl>
      <w:tblPr>
        <w:tblStyle w:val="Tabulkasmkou2zvraznn3"/>
        <w:tblW w:w="0" w:type="auto"/>
        <w:tblLook w:val="04A0" w:firstRow="1" w:lastRow="0" w:firstColumn="1" w:lastColumn="0" w:noHBand="0" w:noVBand="1"/>
      </w:tblPr>
      <w:tblGrid>
        <w:gridCol w:w="2449"/>
        <w:gridCol w:w="1868"/>
        <w:gridCol w:w="1555"/>
        <w:gridCol w:w="1979"/>
        <w:gridCol w:w="1555"/>
      </w:tblGrid>
      <w:tr w:rsidR="00AA5229" w:rsidRPr="004C6DAA" w14:paraId="6A9FCAE3" w14:textId="26ABC9E6" w:rsidTr="00AA52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38F4DDBD" w14:textId="77777777" w:rsidR="00AA5229" w:rsidRPr="004C6DAA" w:rsidRDefault="00AA5229" w:rsidP="00184B67">
            <w:pPr>
              <w:jc w:val="both"/>
            </w:pPr>
          </w:p>
        </w:tc>
        <w:tc>
          <w:tcPr>
            <w:tcW w:w="1911" w:type="dxa"/>
          </w:tcPr>
          <w:p w14:paraId="24EB73C7" w14:textId="77777777" w:rsidR="00AA5229" w:rsidRPr="004C6DAA" w:rsidRDefault="00AA5229" w:rsidP="00184B67">
            <w:pPr>
              <w:jc w:val="both"/>
              <w:cnfStyle w:val="100000000000" w:firstRow="1" w:lastRow="0" w:firstColumn="0" w:lastColumn="0" w:oddVBand="0" w:evenVBand="0" w:oddHBand="0" w:evenHBand="0" w:firstRowFirstColumn="0" w:firstRowLastColumn="0" w:lastRowFirstColumn="0" w:lastRowLastColumn="0"/>
            </w:pPr>
            <w:r w:rsidRPr="004C6DAA">
              <w:t>Scaffolds</w:t>
            </w:r>
          </w:p>
        </w:tc>
        <w:tc>
          <w:tcPr>
            <w:tcW w:w="1527" w:type="dxa"/>
          </w:tcPr>
          <w:p w14:paraId="0E0C7BE4" w14:textId="664088D7" w:rsidR="00AA5229" w:rsidRPr="004C6DAA" w:rsidRDefault="00AA5229" w:rsidP="00184B67">
            <w:pPr>
              <w:jc w:val="both"/>
              <w:cnfStyle w:val="100000000000" w:firstRow="1" w:lastRow="0" w:firstColumn="0" w:lastColumn="0" w:oddVBand="0" w:evenVBand="0" w:oddHBand="0" w:evenHBand="0" w:firstRowFirstColumn="0" w:firstRowLastColumn="0" w:lastRowFirstColumn="0" w:lastRowLastColumn="0"/>
            </w:pPr>
            <w:r>
              <w:t>Scaffolds 2</w:t>
            </w:r>
          </w:p>
        </w:tc>
        <w:tc>
          <w:tcPr>
            <w:tcW w:w="2037" w:type="dxa"/>
          </w:tcPr>
          <w:p w14:paraId="77C56425" w14:textId="109DBA9B" w:rsidR="00AA5229" w:rsidRPr="004C6DAA" w:rsidRDefault="00AA5229" w:rsidP="00184B67">
            <w:pPr>
              <w:jc w:val="both"/>
              <w:cnfStyle w:val="100000000000" w:firstRow="1" w:lastRow="0" w:firstColumn="0" w:lastColumn="0" w:oddVBand="0" w:evenVBand="0" w:oddHBand="0" w:evenHBand="0" w:firstRowFirstColumn="0" w:firstRowLastColumn="0" w:lastRowFirstColumn="0" w:lastRowLastColumn="0"/>
            </w:pPr>
            <w:r w:rsidRPr="004C6DAA">
              <w:t>Contigs</w:t>
            </w:r>
          </w:p>
        </w:tc>
        <w:tc>
          <w:tcPr>
            <w:tcW w:w="1427" w:type="dxa"/>
          </w:tcPr>
          <w:p w14:paraId="276D3B6C" w14:textId="2AE95857" w:rsidR="00AA5229" w:rsidRPr="004C6DAA" w:rsidRDefault="00AA5229" w:rsidP="00184B67">
            <w:pPr>
              <w:jc w:val="both"/>
              <w:cnfStyle w:val="100000000000" w:firstRow="1" w:lastRow="0" w:firstColumn="0" w:lastColumn="0" w:oddVBand="0" w:evenVBand="0" w:oddHBand="0" w:evenHBand="0" w:firstRowFirstColumn="0" w:firstRowLastColumn="0" w:lastRowFirstColumn="0" w:lastRowLastColumn="0"/>
            </w:pPr>
            <w:r>
              <w:t>Contigs 2</w:t>
            </w:r>
          </w:p>
        </w:tc>
      </w:tr>
      <w:tr w:rsidR="00AA5229" w:rsidRPr="004C6DAA" w14:paraId="1984DE9A" w14:textId="248D60EC"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F375297" w14:textId="77777777" w:rsidR="00AA5229" w:rsidRPr="004C6DAA" w:rsidRDefault="00AA5229" w:rsidP="00184B67">
            <w:pPr>
              <w:jc w:val="both"/>
            </w:pPr>
            <w:r w:rsidRPr="004C6DAA">
              <w:t xml:space="preserve">Scaffolds/contigs (&gt;= 0 </w:t>
            </w:r>
            <w:proofErr w:type="spellStart"/>
            <w:r w:rsidRPr="004C6DAA">
              <w:t>bp</w:t>
            </w:r>
            <w:proofErr w:type="spellEnd"/>
            <w:r w:rsidRPr="004C6DAA">
              <w:t>)</w:t>
            </w:r>
          </w:p>
        </w:tc>
        <w:tc>
          <w:tcPr>
            <w:tcW w:w="1911" w:type="dxa"/>
          </w:tcPr>
          <w:p w14:paraId="58682273" w14:textId="7C9B65B5" w:rsidR="00AA5229" w:rsidRPr="00D523C7" w:rsidRDefault="00AA5229" w:rsidP="00184B67">
            <w:pPr>
              <w:jc w:val="both"/>
              <w:cnfStyle w:val="000000100000" w:firstRow="0" w:lastRow="0" w:firstColumn="0" w:lastColumn="0" w:oddVBand="0" w:evenVBand="0" w:oddHBand="1" w:evenHBand="0" w:firstRowFirstColumn="0" w:firstRowLastColumn="0" w:lastRowFirstColumn="0" w:lastRowLastColumn="0"/>
              <w:rPr>
                <w:lang w:val="cs-CZ"/>
              </w:rPr>
            </w:pPr>
            <w:r>
              <w:t>766</w:t>
            </w:r>
            <w:r>
              <w:rPr>
                <w:lang w:val="cs-CZ"/>
              </w:rPr>
              <w:t>,162</w:t>
            </w:r>
          </w:p>
        </w:tc>
        <w:tc>
          <w:tcPr>
            <w:tcW w:w="1527" w:type="dxa"/>
          </w:tcPr>
          <w:p w14:paraId="75A5C45F" w14:textId="183F0F0C" w:rsidR="00AA5229" w:rsidRPr="00AA5229" w:rsidRDefault="00AA5229" w:rsidP="00184B67">
            <w:pPr>
              <w:jc w:val="both"/>
              <w:cnfStyle w:val="000000100000" w:firstRow="0" w:lastRow="0" w:firstColumn="0" w:lastColumn="0" w:oddVBand="0" w:evenVBand="0" w:oddHBand="1" w:evenHBand="0" w:firstRowFirstColumn="0" w:firstRowLastColumn="0" w:lastRowFirstColumn="0" w:lastRowLastColumn="0"/>
              <w:rPr>
                <w:lang w:val="cs-CZ"/>
              </w:rPr>
            </w:pPr>
            <w:r>
              <w:rPr>
                <w:lang w:val="cs-CZ"/>
              </w:rPr>
              <w:t>766,162</w:t>
            </w:r>
          </w:p>
        </w:tc>
        <w:tc>
          <w:tcPr>
            <w:tcW w:w="2037" w:type="dxa"/>
          </w:tcPr>
          <w:p w14:paraId="2DFE8D70" w14:textId="0FF99A6B"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w:t>
            </w:r>
          </w:p>
        </w:tc>
        <w:tc>
          <w:tcPr>
            <w:tcW w:w="1427" w:type="dxa"/>
          </w:tcPr>
          <w:p w14:paraId="5ECC0A89" w14:textId="5EE0CD6A"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w:t>
            </w:r>
          </w:p>
        </w:tc>
      </w:tr>
      <w:tr w:rsidR="00AA5229" w:rsidRPr="004C6DAA" w14:paraId="5641570A" w14:textId="54BD0A93" w:rsidTr="00AA5229">
        <w:tc>
          <w:tcPr>
            <w:cnfStyle w:val="001000000000" w:firstRow="0" w:lastRow="0" w:firstColumn="1" w:lastColumn="0" w:oddVBand="0" w:evenVBand="0" w:oddHBand="0" w:evenHBand="0" w:firstRowFirstColumn="0" w:firstRowLastColumn="0" w:lastRowFirstColumn="0" w:lastRowLastColumn="0"/>
            <w:tcW w:w="2504" w:type="dxa"/>
          </w:tcPr>
          <w:p w14:paraId="195C766A" w14:textId="77777777" w:rsidR="00AA5229" w:rsidRPr="004C6DAA" w:rsidRDefault="00AA5229" w:rsidP="00184B67">
            <w:pPr>
              <w:jc w:val="both"/>
            </w:pPr>
            <w:r w:rsidRPr="004C6DAA">
              <w:t xml:space="preserve">Scaffolds/contigs (&gt;= 1000 </w:t>
            </w:r>
            <w:proofErr w:type="spellStart"/>
            <w:r w:rsidRPr="004C6DAA">
              <w:t>bp</w:t>
            </w:r>
            <w:proofErr w:type="spellEnd"/>
            <w:r w:rsidRPr="004C6DAA">
              <w:t>)</w:t>
            </w:r>
          </w:p>
        </w:tc>
        <w:tc>
          <w:tcPr>
            <w:tcW w:w="1911" w:type="dxa"/>
          </w:tcPr>
          <w:p w14:paraId="0B378A64" w14:textId="4CA1CC5E"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396,298</w:t>
            </w:r>
          </w:p>
        </w:tc>
        <w:tc>
          <w:tcPr>
            <w:tcW w:w="1527" w:type="dxa"/>
          </w:tcPr>
          <w:p w14:paraId="7CE6C19B" w14:textId="30168921"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396,301</w:t>
            </w:r>
          </w:p>
        </w:tc>
        <w:tc>
          <w:tcPr>
            <w:tcW w:w="2037" w:type="dxa"/>
          </w:tcPr>
          <w:p w14:paraId="6CC4D58C" w14:textId="736B77FB"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371,849</w:t>
            </w:r>
          </w:p>
        </w:tc>
        <w:tc>
          <w:tcPr>
            <w:tcW w:w="1427" w:type="dxa"/>
          </w:tcPr>
          <w:p w14:paraId="734B9D50" w14:textId="170A0BE4"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370,466</w:t>
            </w:r>
          </w:p>
        </w:tc>
      </w:tr>
      <w:tr w:rsidR="00AA5229" w:rsidRPr="004C6DAA" w14:paraId="25A28A1D" w14:textId="36DF0631"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3B50C27" w14:textId="77777777" w:rsidR="00AA5229" w:rsidRPr="004C6DAA" w:rsidRDefault="00AA5229" w:rsidP="00184B67">
            <w:pPr>
              <w:jc w:val="both"/>
            </w:pPr>
            <w:r w:rsidRPr="004C6DAA">
              <w:t xml:space="preserve">Scaffolds/contigs (&gt;= 5000 </w:t>
            </w:r>
            <w:proofErr w:type="spellStart"/>
            <w:r w:rsidRPr="004C6DAA">
              <w:t>bp</w:t>
            </w:r>
            <w:proofErr w:type="spellEnd"/>
            <w:r w:rsidRPr="004C6DAA">
              <w:t>)</w:t>
            </w:r>
          </w:p>
        </w:tc>
        <w:tc>
          <w:tcPr>
            <w:tcW w:w="1911" w:type="dxa"/>
          </w:tcPr>
          <w:p w14:paraId="739FEEC2" w14:textId="2186CD13"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53,487</w:t>
            </w:r>
          </w:p>
        </w:tc>
        <w:tc>
          <w:tcPr>
            <w:tcW w:w="1527" w:type="dxa"/>
          </w:tcPr>
          <w:p w14:paraId="4217AACA" w14:textId="73483771"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53,497</w:t>
            </w:r>
          </w:p>
        </w:tc>
        <w:tc>
          <w:tcPr>
            <w:tcW w:w="2037" w:type="dxa"/>
          </w:tcPr>
          <w:p w14:paraId="59978A53" w14:textId="3B9E4707"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46,135</w:t>
            </w:r>
          </w:p>
        </w:tc>
        <w:tc>
          <w:tcPr>
            <w:tcW w:w="1427" w:type="dxa"/>
          </w:tcPr>
          <w:p w14:paraId="24FD50A8" w14:textId="731DB505"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46,888</w:t>
            </w:r>
          </w:p>
        </w:tc>
      </w:tr>
      <w:tr w:rsidR="00AA5229" w:rsidRPr="004C6DAA" w14:paraId="6AB3DD8D" w14:textId="250C021E" w:rsidTr="00AA5229">
        <w:tc>
          <w:tcPr>
            <w:cnfStyle w:val="001000000000" w:firstRow="0" w:lastRow="0" w:firstColumn="1" w:lastColumn="0" w:oddVBand="0" w:evenVBand="0" w:oddHBand="0" w:evenHBand="0" w:firstRowFirstColumn="0" w:firstRowLastColumn="0" w:lastRowFirstColumn="0" w:lastRowLastColumn="0"/>
            <w:tcW w:w="2504" w:type="dxa"/>
          </w:tcPr>
          <w:p w14:paraId="67994CF4" w14:textId="77777777" w:rsidR="00AA5229" w:rsidRPr="004C6DAA" w:rsidRDefault="00AA5229" w:rsidP="00184B67">
            <w:pPr>
              <w:jc w:val="both"/>
            </w:pPr>
            <w:r w:rsidRPr="004C6DAA">
              <w:t xml:space="preserve">Scaffolds/contigs (&gt;= 10000 </w:t>
            </w:r>
            <w:proofErr w:type="spellStart"/>
            <w:r w:rsidRPr="004C6DAA">
              <w:t>bp</w:t>
            </w:r>
            <w:proofErr w:type="spellEnd"/>
            <w:r w:rsidRPr="004C6DAA">
              <w:t>)</w:t>
            </w:r>
          </w:p>
        </w:tc>
        <w:tc>
          <w:tcPr>
            <w:tcW w:w="1911" w:type="dxa"/>
          </w:tcPr>
          <w:p w14:paraId="7F2A2559" w14:textId="77777777"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9,451</w:t>
            </w:r>
          </w:p>
        </w:tc>
        <w:tc>
          <w:tcPr>
            <w:tcW w:w="1527" w:type="dxa"/>
          </w:tcPr>
          <w:p w14:paraId="124DC672" w14:textId="1FA5333E"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9,456</w:t>
            </w:r>
          </w:p>
        </w:tc>
        <w:tc>
          <w:tcPr>
            <w:tcW w:w="2037" w:type="dxa"/>
          </w:tcPr>
          <w:p w14:paraId="0EE7B914" w14:textId="20FFD9A8"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6,523</w:t>
            </w:r>
          </w:p>
        </w:tc>
        <w:tc>
          <w:tcPr>
            <w:tcW w:w="1427" w:type="dxa"/>
          </w:tcPr>
          <w:p w14:paraId="58B9FE81" w14:textId="7E782739"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6,824</w:t>
            </w:r>
          </w:p>
        </w:tc>
      </w:tr>
      <w:tr w:rsidR="00AA5229" w:rsidRPr="004C6DAA" w14:paraId="40BF88A2" w14:textId="7265913F"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11474749" w14:textId="77777777" w:rsidR="00AA5229" w:rsidRPr="004C6DAA" w:rsidRDefault="00AA5229" w:rsidP="00184B67">
            <w:pPr>
              <w:jc w:val="both"/>
            </w:pPr>
            <w:r w:rsidRPr="004C6DAA">
              <w:t xml:space="preserve">Scaffolds/contigs (&gt;= 25000 </w:t>
            </w:r>
            <w:proofErr w:type="spellStart"/>
            <w:r w:rsidRPr="004C6DAA">
              <w:t>bp</w:t>
            </w:r>
            <w:proofErr w:type="spellEnd"/>
            <w:r w:rsidRPr="004C6DAA">
              <w:t>)</w:t>
            </w:r>
          </w:p>
        </w:tc>
        <w:tc>
          <w:tcPr>
            <w:tcW w:w="1911" w:type="dxa"/>
          </w:tcPr>
          <w:p w14:paraId="768685EC" w14:textId="77777777"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rsidRPr="004C6DAA">
              <w:t>187</w:t>
            </w:r>
          </w:p>
        </w:tc>
        <w:tc>
          <w:tcPr>
            <w:tcW w:w="1527" w:type="dxa"/>
          </w:tcPr>
          <w:p w14:paraId="6400853B" w14:textId="43B9FE44"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187</w:t>
            </w:r>
          </w:p>
        </w:tc>
        <w:tc>
          <w:tcPr>
            <w:tcW w:w="2037" w:type="dxa"/>
          </w:tcPr>
          <w:p w14:paraId="21CC96BD" w14:textId="4CC2B0AC"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rsidRPr="004C6DAA">
              <w:t>107</w:t>
            </w:r>
          </w:p>
        </w:tc>
        <w:tc>
          <w:tcPr>
            <w:tcW w:w="1427" w:type="dxa"/>
          </w:tcPr>
          <w:p w14:paraId="3D821DCA" w14:textId="62890E3B"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119</w:t>
            </w:r>
          </w:p>
        </w:tc>
      </w:tr>
      <w:tr w:rsidR="00AA5229" w:rsidRPr="004C6DAA" w14:paraId="766BBE69" w14:textId="43BDAA9F" w:rsidTr="00AA5229">
        <w:tc>
          <w:tcPr>
            <w:cnfStyle w:val="001000000000" w:firstRow="0" w:lastRow="0" w:firstColumn="1" w:lastColumn="0" w:oddVBand="0" w:evenVBand="0" w:oddHBand="0" w:evenHBand="0" w:firstRowFirstColumn="0" w:firstRowLastColumn="0" w:lastRowFirstColumn="0" w:lastRowLastColumn="0"/>
            <w:tcW w:w="2504" w:type="dxa"/>
          </w:tcPr>
          <w:p w14:paraId="0EE97CA1" w14:textId="77777777" w:rsidR="00AA5229" w:rsidRPr="004C6DAA" w:rsidRDefault="00AA5229" w:rsidP="00184B67">
            <w:pPr>
              <w:jc w:val="both"/>
            </w:pPr>
            <w:r w:rsidRPr="004C6DAA">
              <w:t xml:space="preserve">Scaffolds/contigs (&gt;= 50000 </w:t>
            </w:r>
            <w:proofErr w:type="spellStart"/>
            <w:r w:rsidRPr="004C6DAA">
              <w:t>bp</w:t>
            </w:r>
            <w:proofErr w:type="spellEnd"/>
            <w:r w:rsidRPr="004C6DAA">
              <w:t>)</w:t>
            </w:r>
          </w:p>
        </w:tc>
        <w:tc>
          <w:tcPr>
            <w:tcW w:w="1911" w:type="dxa"/>
          </w:tcPr>
          <w:p w14:paraId="2E5EF4CC" w14:textId="77777777"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30</w:t>
            </w:r>
          </w:p>
        </w:tc>
        <w:tc>
          <w:tcPr>
            <w:tcW w:w="1527" w:type="dxa"/>
          </w:tcPr>
          <w:p w14:paraId="510AED39" w14:textId="2AEE260F"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30</w:t>
            </w:r>
          </w:p>
        </w:tc>
        <w:tc>
          <w:tcPr>
            <w:tcW w:w="2037" w:type="dxa"/>
          </w:tcPr>
          <w:p w14:paraId="0BE1F474" w14:textId="030424F8"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27</w:t>
            </w:r>
          </w:p>
        </w:tc>
        <w:tc>
          <w:tcPr>
            <w:tcW w:w="1427" w:type="dxa"/>
          </w:tcPr>
          <w:p w14:paraId="5E47603D" w14:textId="0A855F66"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27</w:t>
            </w:r>
          </w:p>
        </w:tc>
      </w:tr>
      <w:tr w:rsidR="00AA5229" w:rsidRPr="004C6DAA" w14:paraId="7D78163C" w14:textId="7343F320"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1E74ABCC" w14:textId="77777777" w:rsidR="00AA5229" w:rsidRPr="004C6DAA" w:rsidRDefault="00AA5229" w:rsidP="00184B67">
            <w:pPr>
              <w:jc w:val="both"/>
            </w:pPr>
            <w:r w:rsidRPr="004C6DAA">
              <w:t xml:space="preserve">Total length (&gt;= 0 </w:t>
            </w:r>
            <w:proofErr w:type="spellStart"/>
            <w:r w:rsidRPr="004C6DAA">
              <w:t>bp</w:t>
            </w:r>
            <w:proofErr w:type="spellEnd"/>
            <w:r w:rsidRPr="004C6DAA">
              <w:t>)</w:t>
            </w:r>
          </w:p>
        </w:tc>
        <w:tc>
          <w:tcPr>
            <w:tcW w:w="1911" w:type="dxa"/>
          </w:tcPr>
          <w:p w14:paraId="7CEF6914" w14:textId="0BC94C5B"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1,372,595,688</w:t>
            </w:r>
          </w:p>
        </w:tc>
        <w:tc>
          <w:tcPr>
            <w:tcW w:w="1527" w:type="dxa"/>
          </w:tcPr>
          <w:p w14:paraId="25BF1BDA" w14:textId="1170B0A9"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1,372,644,634</w:t>
            </w:r>
          </w:p>
        </w:tc>
        <w:tc>
          <w:tcPr>
            <w:tcW w:w="2037" w:type="dxa"/>
          </w:tcPr>
          <w:p w14:paraId="079F1869" w14:textId="2B3B8737"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w:t>
            </w:r>
          </w:p>
        </w:tc>
        <w:tc>
          <w:tcPr>
            <w:tcW w:w="1427" w:type="dxa"/>
          </w:tcPr>
          <w:p w14:paraId="10D31335" w14:textId="64671E81"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w:t>
            </w:r>
          </w:p>
        </w:tc>
      </w:tr>
      <w:tr w:rsidR="00AA5229" w:rsidRPr="004C6DAA" w14:paraId="6D875DAE" w14:textId="0C94800B" w:rsidTr="00AA5229">
        <w:tc>
          <w:tcPr>
            <w:cnfStyle w:val="001000000000" w:firstRow="0" w:lastRow="0" w:firstColumn="1" w:lastColumn="0" w:oddVBand="0" w:evenVBand="0" w:oddHBand="0" w:evenHBand="0" w:firstRowFirstColumn="0" w:firstRowLastColumn="0" w:lastRowFirstColumn="0" w:lastRowLastColumn="0"/>
            <w:tcW w:w="2504" w:type="dxa"/>
          </w:tcPr>
          <w:p w14:paraId="02F9EE71" w14:textId="77777777" w:rsidR="00AA5229" w:rsidRPr="004C6DAA" w:rsidRDefault="00AA5229" w:rsidP="00184B67">
            <w:pPr>
              <w:jc w:val="both"/>
            </w:pPr>
            <w:r w:rsidRPr="004C6DAA">
              <w:lastRenderedPageBreak/>
              <w:t xml:space="preserve">Total length (&gt;= 1000 </w:t>
            </w:r>
            <w:proofErr w:type="spellStart"/>
            <w:r w:rsidRPr="004C6DAA">
              <w:t>bp</w:t>
            </w:r>
            <w:proofErr w:type="spellEnd"/>
            <w:r w:rsidRPr="004C6DAA">
              <w:t>)</w:t>
            </w:r>
          </w:p>
        </w:tc>
        <w:tc>
          <w:tcPr>
            <w:tcW w:w="1911" w:type="dxa"/>
          </w:tcPr>
          <w:p w14:paraId="493D153B" w14:textId="1E77A025"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1,145,341,032</w:t>
            </w:r>
          </w:p>
        </w:tc>
        <w:tc>
          <w:tcPr>
            <w:tcW w:w="1527" w:type="dxa"/>
          </w:tcPr>
          <w:p w14:paraId="1AB575ED" w14:textId="5C6B43F8"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1,145,392,589</w:t>
            </w:r>
          </w:p>
        </w:tc>
        <w:tc>
          <w:tcPr>
            <w:tcW w:w="2037" w:type="dxa"/>
          </w:tcPr>
          <w:p w14:paraId="47644A68" w14:textId="2F9C4FFD"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1,044,509,990</w:t>
            </w:r>
          </w:p>
        </w:tc>
        <w:tc>
          <w:tcPr>
            <w:tcW w:w="1427" w:type="dxa"/>
          </w:tcPr>
          <w:p w14:paraId="3800EAC8" w14:textId="183E364F"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1,048,378,403</w:t>
            </w:r>
          </w:p>
        </w:tc>
      </w:tr>
      <w:tr w:rsidR="00AA5229" w:rsidRPr="004C6DAA" w14:paraId="0275A6AE" w14:textId="163BCAC2"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7D21DD9C" w14:textId="77777777" w:rsidR="00AA5229" w:rsidRPr="004C6DAA" w:rsidRDefault="00AA5229" w:rsidP="00184B67">
            <w:pPr>
              <w:jc w:val="both"/>
            </w:pPr>
            <w:r w:rsidRPr="004C6DAA">
              <w:t xml:space="preserve">Total length (&gt;= 5000 </w:t>
            </w:r>
            <w:proofErr w:type="spellStart"/>
            <w:r w:rsidRPr="004C6DAA">
              <w:t>bp</w:t>
            </w:r>
            <w:proofErr w:type="spellEnd"/>
            <w:r w:rsidRPr="004C6DAA">
              <w:t>)</w:t>
            </w:r>
          </w:p>
        </w:tc>
        <w:tc>
          <w:tcPr>
            <w:tcW w:w="1911" w:type="dxa"/>
          </w:tcPr>
          <w:p w14:paraId="173F9E30" w14:textId="696D2563"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425,742,422</w:t>
            </w:r>
          </w:p>
        </w:tc>
        <w:tc>
          <w:tcPr>
            <w:tcW w:w="1527" w:type="dxa"/>
          </w:tcPr>
          <w:p w14:paraId="6333FCD3" w14:textId="2BD61FA7"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425,826,718</w:t>
            </w:r>
          </w:p>
        </w:tc>
        <w:tc>
          <w:tcPr>
            <w:tcW w:w="2037" w:type="dxa"/>
          </w:tcPr>
          <w:p w14:paraId="7EA45C4B" w14:textId="3E79D6D8"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351,470,293</w:t>
            </w:r>
          </w:p>
        </w:tc>
        <w:tc>
          <w:tcPr>
            <w:tcW w:w="1427" w:type="dxa"/>
          </w:tcPr>
          <w:p w14:paraId="0EDE2EA0" w14:textId="4DEFAD32"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358,912,590</w:t>
            </w:r>
          </w:p>
        </w:tc>
      </w:tr>
      <w:tr w:rsidR="00AA5229" w:rsidRPr="004C6DAA" w14:paraId="3E3FC281" w14:textId="7CAF61CD" w:rsidTr="00AA5229">
        <w:tc>
          <w:tcPr>
            <w:cnfStyle w:val="001000000000" w:firstRow="0" w:lastRow="0" w:firstColumn="1" w:lastColumn="0" w:oddVBand="0" w:evenVBand="0" w:oddHBand="0" w:evenHBand="0" w:firstRowFirstColumn="0" w:firstRowLastColumn="0" w:lastRowFirstColumn="0" w:lastRowLastColumn="0"/>
            <w:tcW w:w="2504" w:type="dxa"/>
          </w:tcPr>
          <w:p w14:paraId="76881762" w14:textId="77777777" w:rsidR="00AA5229" w:rsidRPr="004C6DAA" w:rsidRDefault="00AA5229" w:rsidP="00184B67">
            <w:pPr>
              <w:jc w:val="both"/>
            </w:pPr>
            <w:r w:rsidRPr="004C6DAA">
              <w:t xml:space="preserve">Total length (&gt;= 10000 </w:t>
            </w:r>
            <w:proofErr w:type="spellStart"/>
            <w:r w:rsidRPr="004C6DAA">
              <w:t>bp</w:t>
            </w:r>
            <w:proofErr w:type="spellEnd"/>
            <w:r w:rsidRPr="004C6DAA">
              <w:t>)</w:t>
            </w:r>
          </w:p>
        </w:tc>
        <w:tc>
          <w:tcPr>
            <w:tcW w:w="1911" w:type="dxa"/>
          </w:tcPr>
          <w:p w14:paraId="5DF5F0F4" w14:textId="77777777"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128,264,684</w:t>
            </w:r>
          </w:p>
        </w:tc>
        <w:tc>
          <w:tcPr>
            <w:tcW w:w="1527" w:type="dxa"/>
          </w:tcPr>
          <w:p w14:paraId="60584063" w14:textId="7FD32A51"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128,326,442</w:t>
            </w:r>
          </w:p>
        </w:tc>
        <w:tc>
          <w:tcPr>
            <w:tcW w:w="2037" w:type="dxa"/>
          </w:tcPr>
          <w:p w14:paraId="3F29B634" w14:textId="5C771B1E"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86,979,923</w:t>
            </w:r>
          </w:p>
        </w:tc>
        <w:tc>
          <w:tcPr>
            <w:tcW w:w="1427" w:type="dxa"/>
          </w:tcPr>
          <w:p w14:paraId="6F47DFB8" w14:textId="1B2CCB66"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91,138,132</w:t>
            </w:r>
          </w:p>
        </w:tc>
      </w:tr>
      <w:tr w:rsidR="00AA5229" w:rsidRPr="004C6DAA" w14:paraId="42B90055" w14:textId="335E8590"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2F15B1FF" w14:textId="77777777" w:rsidR="00AA5229" w:rsidRPr="004C6DAA" w:rsidRDefault="00AA5229" w:rsidP="00184B67">
            <w:pPr>
              <w:jc w:val="both"/>
            </w:pPr>
            <w:r w:rsidRPr="004C6DAA">
              <w:t xml:space="preserve">Total length (&gt;= 25000 </w:t>
            </w:r>
            <w:proofErr w:type="spellStart"/>
            <w:r w:rsidRPr="004C6DAA">
              <w:t>bp</w:t>
            </w:r>
            <w:proofErr w:type="spellEnd"/>
            <w:r w:rsidRPr="004C6DAA">
              <w:t>)</w:t>
            </w:r>
          </w:p>
        </w:tc>
        <w:tc>
          <w:tcPr>
            <w:tcW w:w="1911" w:type="dxa"/>
          </w:tcPr>
          <w:p w14:paraId="6E5A4306" w14:textId="180CAF38"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7,379,7</w:t>
            </w:r>
            <w:r w:rsidRPr="004C6DAA">
              <w:t>49</w:t>
            </w:r>
          </w:p>
        </w:tc>
        <w:tc>
          <w:tcPr>
            <w:tcW w:w="1527" w:type="dxa"/>
          </w:tcPr>
          <w:p w14:paraId="1FE35F4C" w14:textId="261C557C"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7,379,776</w:t>
            </w:r>
          </w:p>
        </w:tc>
        <w:tc>
          <w:tcPr>
            <w:tcW w:w="2037" w:type="dxa"/>
          </w:tcPr>
          <w:p w14:paraId="17CA30A6" w14:textId="34AB04C9"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rsidRPr="004C6DAA">
              <w:t>4,882,386</w:t>
            </w:r>
          </w:p>
        </w:tc>
        <w:tc>
          <w:tcPr>
            <w:tcW w:w="1427" w:type="dxa"/>
          </w:tcPr>
          <w:p w14:paraId="4C36B88F" w14:textId="3AEDEB19"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5,511,265</w:t>
            </w:r>
          </w:p>
        </w:tc>
      </w:tr>
      <w:tr w:rsidR="00AA5229" w:rsidRPr="004C6DAA" w14:paraId="75FF2A01" w14:textId="6A531838" w:rsidTr="00AA5229">
        <w:tc>
          <w:tcPr>
            <w:cnfStyle w:val="001000000000" w:firstRow="0" w:lastRow="0" w:firstColumn="1" w:lastColumn="0" w:oddVBand="0" w:evenVBand="0" w:oddHBand="0" w:evenHBand="0" w:firstRowFirstColumn="0" w:firstRowLastColumn="0" w:lastRowFirstColumn="0" w:lastRowLastColumn="0"/>
            <w:tcW w:w="2504" w:type="dxa"/>
          </w:tcPr>
          <w:p w14:paraId="4E4EA747" w14:textId="77777777" w:rsidR="00AA5229" w:rsidRPr="004C6DAA" w:rsidRDefault="00AA5229" w:rsidP="00184B67">
            <w:pPr>
              <w:jc w:val="both"/>
            </w:pPr>
            <w:r w:rsidRPr="004C6DAA">
              <w:t xml:space="preserve">Total length (&gt;= 50000 </w:t>
            </w:r>
            <w:proofErr w:type="spellStart"/>
            <w:r w:rsidRPr="004C6DAA">
              <w:t>bp</w:t>
            </w:r>
            <w:proofErr w:type="spellEnd"/>
            <w:r w:rsidRPr="004C6DAA">
              <w:t>)</w:t>
            </w:r>
          </w:p>
        </w:tc>
        <w:tc>
          <w:tcPr>
            <w:tcW w:w="1911" w:type="dxa"/>
          </w:tcPr>
          <w:p w14:paraId="3A7425EF" w14:textId="71BDCB9A"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2,5</w:t>
            </w:r>
            <w:r w:rsidRPr="004C6DAA">
              <w:t>94</w:t>
            </w:r>
            <w:r>
              <w:t>,6</w:t>
            </w:r>
            <w:r w:rsidRPr="004C6DAA">
              <w:t>27</w:t>
            </w:r>
          </w:p>
        </w:tc>
        <w:tc>
          <w:tcPr>
            <w:tcW w:w="1527" w:type="dxa"/>
          </w:tcPr>
          <w:p w14:paraId="531E9366" w14:textId="08ECBA08"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2,594,627</w:t>
            </w:r>
          </w:p>
        </w:tc>
        <w:tc>
          <w:tcPr>
            <w:tcW w:w="2037" w:type="dxa"/>
          </w:tcPr>
          <w:p w14:paraId="14E0252F" w14:textId="70CBBD00"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2,348,668</w:t>
            </w:r>
          </w:p>
        </w:tc>
        <w:tc>
          <w:tcPr>
            <w:tcW w:w="1427" w:type="dxa"/>
          </w:tcPr>
          <w:p w14:paraId="10D5071F" w14:textId="1054D6C2"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2,348,668</w:t>
            </w:r>
          </w:p>
        </w:tc>
      </w:tr>
      <w:tr w:rsidR="00AA5229" w:rsidRPr="004C6DAA" w14:paraId="276D9A82" w14:textId="577EDD84"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58FB4F77" w14:textId="77777777" w:rsidR="00AA5229" w:rsidRPr="004C6DAA" w:rsidRDefault="00AA5229" w:rsidP="00184B67">
            <w:pPr>
              <w:jc w:val="both"/>
            </w:pPr>
            <w:r w:rsidRPr="004C6DAA">
              <w:t>Scaffolds/contigs</w:t>
            </w:r>
            <w:r w:rsidRPr="004C6DAA">
              <w:rPr>
                <w:rStyle w:val="Znakapoznpodarou"/>
              </w:rPr>
              <w:footnoteReference w:id="9"/>
            </w:r>
          </w:p>
        </w:tc>
        <w:tc>
          <w:tcPr>
            <w:tcW w:w="1911" w:type="dxa"/>
          </w:tcPr>
          <w:p w14:paraId="3C245FAC" w14:textId="2494B8C7"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640,175</w:t>
            </w:r>
          </w:p>
        </w:tc>
        <w:tc>
          <w:tcPr>
            <w:tcW w:w="1527" w:type="dxa"/>
          </w:tcPr>
          <w:p w14:paraId="23946C85" w14:textId="50736911"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640,175</w:t>
            </w:r>
          </w:p>
        </w:tc>
        <w:tc>
          <w:tcPr>
            <w:tcW w:w="2037" w:type="dxa"/>
          </w:tcPr>
          <w:p w14:paraId="5A772259" w14:textId="57098732"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701,164</w:t>
            </w:r>
          </w:p>
        </w:tc>
        <w:tc>
          <w:tcPr>
            <w:tcW w:w="1427" w:type="dxa"/>
          </w:tcPr>
          <w:p w14:paraId="39050611" w14:textId="49088558"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696,269</w:t>
            </w:r>
          </w:p>
        </w:tc>
      </w:tr>
      <w:tr w:rsidR="00AA5229" w:rsidRPr="004C6DAA" w14:paraId="03D13711" w14:textId="10C69059" w:rsidTr="00AA5229">
        <w:tc>
          <w:tcPr>
            <w:cnfStyle w:val="001000000000" w:firstRow="0" w:lastRow="0" w:firstColumn="1" w:lastColumn="0" w:oddVBand="0" w:evenVBand="0" w:oddHBand="0" w:evenHBand="0" w:firstRowFirstColumn="0" w:firstRowLastColumn="0" w:lastRowFirstColumn="0" w:lastRowLastColumn="0"/>
            <w:tcW w:w="2504" w:type="dxa"/>
          </w:tcPr>
          <w:p w14:paraId="32CD2F77" w14:textId="77777777" w:rsidR="00AA5229" w:rsidRPr="004C6DAA" w:rsidRDefault="00AA5229" w:rsidP="00184B67">
            <w:pPr>
              <w:jc w:val="both"/>
            </w:pPr>
            <w:r w:rsidRPr="004C6DAA">
              <w:t>Largest scaffold/contig</w:t>
            </w:r>
          </w:p>
        </w:tc>
        <w:tc>
          <w:tcPr>
            <w:tcW w:w="1911" w:type="dxa"/>
          </w:tcPr>
          <w:p w14:paraId="04A2B197" w14:textId="77777777"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192,299</w:t>
            </w:r>
          </w:p>
        </w:tc>
        <w:tc>
          <w:tcPr>
            <w:tcW w:w="1527" w:type="dxa"/>
          </w:tcPr>
          <w:p w14:paraId="6A1B8DC5" w14:textId="431A39D4"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192,299</w:t>
            </w:r>
          </w:p>
        </w:tc>
        <w:tc>
          <w:tcPr>
            <w:tcW w:w="2037" w:type="dxa"/>
          </w:tcPr>
          <w:p w14:paraId="70839AA9" w14:textId="1013FE9D"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192,299</w:t>
            </w:r>
          </w:p>
        </w:tc>
        <w:tc>
          <w:tcPr>
            <w:tcW w:w="1427" w:type="dxa"/>
          </w:tcPr>
          <w:p w14:paraId="2C9C5577" w14:textId="33A16683"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rsidRPr="004C6DAA">
              <w:t>192,299</w:t>
            </w:r>
          </w:p>
        </w:tc>
      </w:tr>
      <w:tr w:rsidR="00AA5229" w:rsidRPr="004C6DAA" w14:paraId="4637CA3A" w14:textId="04877360"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0C3A296C" w14:textId="77777777" w:rsidR="00AA5229" w:rsidRPr="004C6DAA" w:rsidRDefault="00AA5229" w:rsidP="00184B67">
            <w:pPr>
              <w:jc w:val="both"/>
            </w:pPr>
            <w:r w:rsidRPr="004C6DAA">
              <w:t>Total length</w:t>
            </w:r>
          </w:p>
        </w:tc>
        <w:tc>
          <w:tcPr>
            <w:tcW w:w="1911" w:type="dxa"/>
          </w:tcPr>
          <w:p w14:paraId="2E53C816" w14:textId="6953FF52"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1,322,576,402</w:t>
            </w:r>
          </w:p>
        </w:tc>
        <w:tc>
          <w:tcPr>
            <w:tcW w:w="1527" w:type="dxa"/>
          </w:tcPr>
          <w:p w14:paraId="22B96161" w14:textId="79653166"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1,322,625,348</w:t>
            </w:r>
          </w:p>
        </w:tc>
        <w:tc>
          <w:tcPr>
            <w:tcW w:w="2037" w:type="dxa"/>
          </w:tcPr>
          <w:p w14:paraId="5F2FC224" w14:textId="3E1ABC5F"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1,277,549,923</w:t>
            </w:r>
          </w:p>
        </w:tc>
        <w:tc>
          <w:tcPr>
            <w:tcW w:w="1427" w:type="dxa"/>
          </w:tcPr>
          <w:p w14:paraId="5B61E5BE" w14:textId="1FD9EBAA"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1,278,971,366</w:t>
            </w:r>
          </w:p>
        </w:tc>
      </w:tr>
      <w:tr w:rsidR="00AA5229" w:rsidRPr="004C6DAA" w14:paraId="753B29CA" w14:textId="55B788E2" w:rsidTr="00AA5229">
        <w:tc>
          <w:tcPr>
            <w:cnfStyle w:val="001000000000" w:firstRow="0" w:lastRow="0" w:firstColumn="1" w:lastColumn="0" w:oddVBand="0" w:evenVBand="0" w:oddHBand="0" w:evenHBand="0" w:firstRowFirstColumn="0" w:firstRowLastColumn="0" w:lastRowFirstColumn="0" w:lastRowLastColumn="0"/>
            <w:tcW w:w="2504" w:type="dxa"/>
          </w:tcPr>
          <w:p w14:paraId="6555E32B" w14:textId="77777777" w:rsidR="00AA5229" w:rsidRPr="004C6DAA" w:rsidRDefault="00AA5229" w:rsidP="00184B67">
            <w:pPr>
              <w:jc w:val="both"/>
            </w:pPr>
            <w:r w:rsidRPr="004C6DAA">
              <w:t>GC (%)</w:t>
            </w:r>
          </w:p>
        </w:tc>
        <w:tc>
          <w:tcPr>
            <w:tcW w:w="1911" w:type="dxa"/>
          </w:tcPr>
          <w:p w14:paraId="2AF8C921" w14:textId="79E9DE8D"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35.13</w:t>
            </w:r>
          </w:p>
        </w:tc>
        <w:tc>
          <w:tcPr>
            <w:tcW w:w="1527" w:type="dxa"/>
          </w:tcPr>
          <w:p w14:paraId="0091D6F7" w14:textId="69FCFF9A"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35.13</w:t>
            </w:r>
          </w:p>
        </w:tc>
        <w:tc>
          <w:tcPr>
            <w:tcW w:w="2037" w:type="dxa"/>
          </w:tcPr>
          <w:p w14:paraId="2548CF08" w14:textId="3CD98A0D"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35.09</w:t>
            </w:r>
          </w:p>
        </w:tc>
        <w:tc>
          <w:tcPr>
            <w:tcW w:w="1427" w:type="dxa"/>
          </w:tcPr>
          <w:p w14:paraId="7D0B1E4A" w14:textId="110737D6"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35.10</w:t>
            </w:r>
          </w:p>
        </w:tc>
      </w:tr>
      <w:tr w:rsidR="00AA5229" w:rsidRPr="004C6DAA" w14:paraId="43EBFD47" w14:textId="2E95F512"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79BF19F3" w14:textId="77777777" w:rsidR="00AA5229" w:rsidRPr="004C6DAA" w:rsidRDefault="00AA5229" w:rsidP="00184B67">
            <w:pPr>
              <w:jc w:val="both"/>
            </w:pPr>
            <w:r w:rsidRPr="004C6DAA">
              <w:t>N50</w:t>
            </w:r>
            <w:r w:rsidRPr="004C6DAA">
              <w:rPr>
                <w:rStyle w:val="Znakapoznpodarou"/>
              </w:rPr>
              <w:footnoteReference w:id="10"/>
            </w:r>
          </w:p>
        </w:tc>
        <w:tc>
          <w:tcPr>
            <w:tcW w:w="1911" w:type="dxa"/>
          </w:tcPr>
          <w:p w14:paraId="33536AF3" w14:textId="4041F63E"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3,102</w:t>
            </w:r>
          </w:p>
        </w:tc>
        <w:tc>
          <w:tcPr>
            <w:tcW w:w="1527" w:type="dxa"/>
          </w:tcPr>
          <w:p w14:paraId="2254E061" w14:textId="48411601"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3,102</w:t>
            </w:r>
          </w:p>
        </w:tc>
        <w:tc>
          <w:tcPr>
            <w:tcW w:w="2037" w:type="dxa"/>
          </w:tcPr>
          <w:p w14:paraId="223AC6DE" w14:textId="75F064B8"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2,792</w:t>
            </w:r>
          </w:p>
        </w:tc>
        <w:tc>
          <w:tcPr>
            <w:tcW w:w="1427" w:type="dxa"/>
          </w:tcPr>
          <w:p w14:paraId="49E77480" w14:textId="77B406EF"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2,832</w:t>
            </w:r>
          </w:p>
        </w:tc>
      </w:tr>
      <w:tr w:rsidR="00AA5229" w:rsidRPr="004C6DAA" w14:paraId="51A603D7" w14:textId="4F6D3ED8" w:rsidTr="00AA5229">
        <w:tc>
          <w:tcPr>
            <w:cnfStyle w:val="001000000000" w:firstRow="0" w:lastRow="0" w:firstColumn="1" w:lastColumn="0" w:oddVBand="0" w:evenVBand="0" w:oddHBand="0" w:evenHBand="0" w:firstRowFirstColumn="0" w:firstRowLastColumn="0" w:lastRowFirstColumn="0" w:lastRowLastColumn="0"/>
            <w:tcW w:w="2504" w:type="dxa"/>
          </w:tcPr>
          <w:p w14:paraId="4F606356" w14:textId="77777777" w:rsidR="00AA5229" w:rsidRPr="004C6DAA" w:rsidRDefault="00AA5229" w:rsidP="00184B67">
            <w:pPr>
              <w:jc w:val="both"/>
            </w:pPr>
            <w:r w:rsidRPr="004C6DAA">
              <w:t>N75</w:t>
            </w:r>
          </w:p>
        </w:tc>
        <w:tc>
          <w:tcPr>
            <w:tcW w:w="1911" w:type="dxa"/>
          </w:tcPr>
          <w:p w14:paraId="3FCFAC37" w14:textId="1CC16DAE"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1,483</w:t>
            </w:r>
          </w:p>
        </w:tc>
        <w:tc>
          <w:tcPr>
            <w:tcW w:w="1527" w:type="dxa"/>
          </w:tcPr>
          <w:p w14:paraId="4245AD1C" w14:textId="09EC3EFE"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1,483</w:t>
            </w:r>
          </w:p>
        </w:tc>
        <w:tc>
          <w:tcPr>
            <w:tcW w:w="2037" w:type="dxa"/>
          </w:tcPr>
          <w:p w14:paraId="1D0E88E2" w14:textId="2D30C015"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1,270</w:t>
            </w:r>
          </w:p>
        </w:tc>
        <w:tc>
          <w:tcPr>
            <w:tcW w:w="1427" w:type="dxa"/>
          </w:tcPr>
          <w:p w14:paraId="2D10D756" w14:textId="272DD86D"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1,283</w:t>
            </w:r>
          </w:p>
        </w:tc>
      </w:tr>
      <w:tr w:rsidR="00AA5229" w:rsidRPr="004C6DAA" w14:paraId="78D2DE13" w14:textId="7A21C32C"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68EE42B8" w14:textId="77777777" w:rsidR="00AA5229" w:rsidRPr="004C6DAA" w:rsidRDefault="00AA5229" w:rsidP="00184B67">
            <w:pPr>
              <w:jc w:val="both"/>
            </w:pPr>
            <w:r w:rsidRPr="004C6DAA">
              <w:t>L50</w:t>
            </w:r>
            <w:r w:rsidRPr="004C6DAA">
              <w:rPr>
                <w:rStyle w:val="Znakapoznpodarou"/>
              </w:rPr>
              <w:footnoteReference w:id="11"/>
            </w:r>
          </w:p>
        </w:tc>
        <w:tc>
          <w:tcPr>
            <w:tcW w:w="1911" w:type="dxa"/>
          </w:tcPr>
          <w:p w14:paraId="1782711A" w14:textId="78C9E295"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113,717</w:t>
            </w:r>
          </w:p>
        </w:tc>
        <w:tc>
          <w:tcPr>
            <w:tcW w:w="1527" w:type="dxa"/>
          </w:tcPr>
          <w:p w14:paraId="061822E2" w14:textId="173C2F86"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113,711</w:t>
            </w:r>
          </w:p>
        </w:tc>
        <w:tc>
          <w:tcPr>
            <w:tcW w:w="2037" w:type="dxa"/>
          </w:tcPr>
          <w:p w14:paraId="0239A746" w14:textId="060EEFF4"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123,940</w:t>
            </w:r>
          </w:p>
        </w:tc>
        <w:tc>
          <w:tcPr>
            <w:tcW w:w="1427" w:type="dxa"/>
          </w:tcPr>
          <w:p w14:paraId="7C497361" w14:textId="4E71A6CD" w:rsidR="00AA5229" w:rsidRDefault="00AA5229" w:rsidP="00184B67">
            <w:pPr>
              <w:jc w:val="both"/>
              <w:cnfStyle w:val="000000100000" w:firstRow="0" w:lastRow="0" w:firstColumn="0" w:lastColumn="0" w:oddVBand="0" w:evenVBand="0" w:oddHBand="1" w:evenHBand="0" w:firstRowFirstColumn="0" w:firstRowLastColumn="0" w:lastRowFirstColumn="0" w:lastRowLastColumn="0"/>
            </w:pPr>
            <w:r>
              <w:t>122,283</w:t>
            </w:r>
          </w:p>
        </w:tc>
      </w:tr>
      <w:tr w:rsidR="00AA5229" w:rsidRPr="004C6DAA" w14:paraId="4A9D913D" w14:textId="28DC4EF2" w:rsidTr="00AA5229">
        <w:tc>
          <w:tcPr>
            <w:cnfStyle w:val="001000000000" w:firstRow="0" w:lastRow="0" w:firstColumn="1" w:lastColumn="0" w:oddVBand="0" w:evenVBand="0" w:oddHBand="0" w:evenHBand="0" w:firstRowFirstColumn="0" w:firstRowLastColumn="0" w:lastRowFirstColumn="0" w:lastRowLastColumn="0"/>
            <w:tcW w:w="2504" w:type="dxa"/>
          </w:tcPr>
          <w:p w14:paraId="4C9E8134" w14:textId="77777777" w:rsidR="00AA5229" w:rsidRPr="004C6DAA" w:rsidRDefault="00AA5229" w:rsidP="00184B67">
            <w:pPr>
              <w:jc w:val="both"/>
            </w:pPr>
            <w:r w:rsidRPr="004C6DAA">
              <w:t>L75</w:t>
            </w:r>
          </w:p>
        </w:tc>
        <w:tc>
          <w:tcPr>
            <w:tcW w:w="1911" w:type="dxa"/>
          </w:tcPr>
          <w:p w14:paraId="77CF93DC" w14:textId="2F436CE2"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270,346</w:t>
            </w:r>
          </w:p>
        </w:tc>
        <w:tc>
          <w:tcPr>
            <w:tcW w:w="1527" w:type="dxa"/>
          </w:tcPr>
          <w:p w14:paraId="5E60CA43" w14:textId="20DCBE4F"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270,338</w:t>
            </w:r>
          </w:p>
        </w:tc>
        <w:tc>
          <w:tcPr>
            <w:tcW w:w="2037" w:type="dxa"/>
          </w:tcPr>
          <w:p w14:paraId="7168554E" w14:textId="66FEF744" w:rsidR="00AA5229" w:rsidRPr="004C6DAA" w:rsidRDefault="00AA5229" w:rsidP="00184B67">
            <w:pPr>
              <w:jc w:val="both"/>
              <w:cnfStyle w:val="000000000000" w:firstRow="0" w:lastRow="0" w:firstColumn="0" w:lastColumn="0" w:oddVBand="0" w:evenVBand="0" w:oddHBand="0" w:evenHBand="0" w:firstRowFirstColumn="0" w:firstRowLastColumn="0" w:lastRowFirstColumn="0" w:lastRowLastColumn="0"/>
            </w:pPr>
            <w:r>
              <w:t>295,057</w:t>
            </w:r>
          </w:p>
        </w:tc>
        <w:tc>
          <w:tcPr>
            <w:tcW w:w="1427" w:type="dxa"/>
          </w:tcPr>
          <w:p w14:paraId="26CD5363" w14:textId="214C429B" w:rsidR="00AA5229" w:rsidRDefault="00AA5229" w:rsidP="00184B67">
            <w:pPr>
              <w:jc w:val="both"/>
              <w:cnfStyle w:val="000000000000" w:firstRow="0" w:lastRow="0" w:firstColumn="0" w:lastColumn="0" w:oddVBand="0" w:evenVBand="0" w:oddHBand="0" w:evenHBand="0" w:firstRowFirstColumn="0" w:firstRowLastColumn="0" w:lastRowFirstColumn="0" w:lastRowLastColumn="0"/>
            </w:pPr>
            <w:r>
              <w:t>291,565</w:t>
            </w:r>
          </w:p>
        </w:tc>
      </w:tr>
      <w:tr w:rsidR="00AA5229" w:rsidRPr="004C6DAA" w14:paraId="3F8F9917" w14:textId="2E04BCA8" w:rsidTr="00AA52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4" w:type="dxa"/>
          </w:tcPr>
          <w:p w14:paraId="19D9AD66" w14:textId="77777777" w:rsidR="00AA5229" w:rsidRPr="004C6DAA" w:rsidRDefault="00AA5229" w:rsidP="00184B67">
            <w:pPr>
              <w:jc w:val="both"/>
            </w:pPr>
            <w:r w:rsidRPr="004C6DAA">
              <w:t xml:space="preserve">N’s per 100 </w:t>
            </w:r>
            <w:proofErr w:type="spellStart"/>
            <w:r w:rsidRPr="004C6DAA">
              <w:t>kbp</w:t>
            </w:r>
            <w:proofErr w:type="spellEnd"/>
            <w:r w:rsidRPr="004C6DAA">
              <w:rPr>
                <w:rStyle w:val="Znakapoznpodarou"/>
              </w:rPr>
              <w:footnoteReference w:id="12"/>
            </w:r>
          </w:p>
        </w:tc>
        <w:tc>
          <w:tcPr>
            <w:tcW w:w="1911" w:type="dxa"/>
          </w:tcPr>
          <w:p w14:paraId="4EDDEC88" w14:textId="34A1161B" w:rsidR="00AA5229" w:rsidRPr="004C6DAA" w:rsidRDefault="00AA5229" w:rsidP="00184B67">
            <w:pPr>
              <w:jc w:val="both"/>
              <w:cnfStyle w:val="000000100000" w:firstRow="0" w:lastRow="0" w:firstColumn="0" w:lastColumn="0" w:oddVBand="0" w:evenVBand="0" w:oddHBand="1" w:evenHBand="0" w:firstRowFirstColumn="0" w:firstRowLastColumn="0" w:lastRowFirstColumn="0" w:lastRowLastColumn="0"/>
            </w:pPr>
            <w:r>
              <w:t>489.47</w:t>
            </w:r>
          </w:p>
        </w:tc>
        <w:tc>
          <w:tcPr>
            <w:tcW w:w="1527" w:type="dxa"/>
          </w:tcPr>
          <w:p w14:paraId="1EB05520" w14:textId="3CF5AF6C" w:rsidR="00AA5229" w:rsidRPr="004C6DAA" w:rsidRDefault="00AA5229" w:rsidP="00184B67">
            <w:pPr>
              <w:keepNext/>
              <w:jc w:val="both"/>
              <w:cnfStyle w:val="000000100000" w:firstRow="0" w:lastRow="0" w:firstColumn="0" w:lastColumn="0" w:oddVBand="0" w:evenVBand="0" w:oddHBand="1" w:evenHBand="0" w:firstRowFirstColumn="0" w:firstRowLastColumn="0" w:lastRowFirstColumn="0" w:lastRowLastColumn="0"/>
            </w:pPr>
            <w:r>
              <w:t>472.39</w:t>
            </w:r>
          </w:p>
        </w:tc>
        <w:tc>
          <w:tcPr>
            <w:tcW w:w="2037" w:type="dxa"/>
          </w:tcPr>
          <w:p w14:paraId="32C80C60" w14:textId="423C4F05" w:rsidR="00AA5229" w:rsidRPr="004C6DAA" w:rsidRDefault="00AA5229" w:rsidP="00184B67">
            <w:pPr>
              <w:keepNext/>
              <w:jc w:val="both"/>
              <w:cnfStyle w:val="000000100000" w:firstRow="0" w:lastRow="0" w:firstColumn="0" w:lastColumn="0" w:oddVBand="0" w:evenVBand="0" w:oddHBand="1" w:evenHBand="0" w:firstRowFirstColumn="0" w:firstRowLastColumn="0" w:lastRowFirstColumn="0" w:lastRowLastColumn="0"/>
            </w:pPr>
            <w:r w:rsidRPr="004C6DAA">
              <w:t>0.00</w:t>
            </w:r>
          </w:p>
        </w:tc>
        <w:tc>
          <w:tcPr>
            <w:tcW w:w="1427" w:type="dxa"/>
          </w:tcPr>
          <w:p w14:paraId="06C63BA5" w14:textId="27ABD038" w:rsidR="00AA5229" w:rsidRPr="004C6DAA" w:rsidRDefault="00AA5229" w:rsidP="00184B67">
            <w:pPr>
              <w:keepNext/>
              <w:jc w:val="both"/>
              <w:cnfStyle w:val="000000100000" w:firstRow="0" w:lastRow="0" w:firstColumn="0" w:lastColumn="0" w:oddVBand="0" w:evenVBand="0" w:oddHBand="1" w:evenHBand="0" w:firstRowFirstColumn="0" w:firstRowLastColumn="0" w:lastRowFirstColumn="0" w:lastRowLastColumn="0"/>
            </w:pPr>
            <w:r>
              <w:t>1.04</w:t>
            </w:r>
          </w:p>
        </w:tc>
      </w:tr>
    </w:tbl>
    <w:p w14:paraId="37E41799" w14:textId="03497AB7" w:rsidR="00D523C7" w:rsidRDefault="00D523C7" w:rsidP="00D523C7">
      <w:pPr>
        <w:pStyle w:val="Titulek"/>
      </w:pPr>
      <w:bookmarkStart w:id="6" w:name="_Ref481532937"/>
      <w:r>
        <w:t xml:space="preserve">Tab. </w:t>
      </w:r>
      <w:fldSimple w:instr=" SEQ Tab. \* ARABIC ">
        <w:r>
          <w:rPr>
            <w:noProof/>
          </w:rPr>
          <w:t>6</w:t>
        </w:r>
      </w:fldSimple>
      <w:bookmarkEnd w:id="6"/>
      <w:r>
        <w:t xml:space="preserve"> Information about filtrated scaffolds</w:t>
      </w:r>
      <w:r w:rsidR="00AA5229">
        <w:t xml:space="preserve"> (scaffolds 2 and contigs 2 are after gap closer with </w:t>
      </w:r>
      <w:proofErr w:type="spellStart"/>
      <w:r w:rsidR="00AA5229">
        <w:t>roche</w:t>
      </w:r>
      <w:proofErr w:type="spellEnd"/>
      <w:r w:rsidR="00AA5229">
        <w:t xml:space="preserve"> 454 reads)</w:t>
      </w:r>
    </w:p>
    <w:p w14:paraId="3FDFFF13" w14:textId="77777777" w:rsidR="00D523C7" w:rsidRPr="00D523C7" w:rsidRDefault="00D523C7" w:rsidP="00D523C7"/>
    <w:sectPr w:rsidR="00D523C7" w:rsidRPr="00D523C7">
      <w:headerReference w:type="default" r:id="rId2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9AC39C" w14:textId="77777777" w:rsidR="00943A60" w:rsidRDefault="00943A60" w:rsidP="003A63A4">
      <w:pPr>
        <w:spacing w:after="0" w:line="240" w:lineRule="auto"/>
      </w:pPr>
      <w:r>
        <w:separator/>
      </w:r>
    </w:p>
  </w:endnote>
  <w:endnote w:type="continuationSeparator" w:id="0">
    <w:p w14:paraId="2B8E77BE" w14:textId="77777777" w:rsidR="00943A60" w:rsidRDefault="00943A60" w:rsidP="003A6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984E8" w14:textId="77777777" w:rsidR="00943A60" w:rsidRDefault="00943A60" w:rsidP="003A63A4">
      <w:pPr>
        <w:spacing w:after="0" w:line="240" w:lineRule="auto"/>
      </w:pPr>
      <w:r>
        <w:separator/>
      </w:r>
    </w:p>
  </w:footnote>
  <w:footnote w:type="continuationSeparator" w:id="0">
    <w:p w14:paraId="2AAFC64F" w14:textId="77777777" w:rsidR="00943A60" w:rsidRDefault="00943A60" w:rsidP="003A63A4">
      <w:pPr>
        <w:spacing w:after="0" w:line="240" w:lineRule="auto"/>
      </w:pPr>
      <w:r>
        <w:continuationSeparator/>
      </w:r>
    </w:p>
  </w:footnote>
  <w:footnote w:id="1">
    <w:p w14:paraId="40F64D08" w14:textId="1A1155D5" w:rsidR="00FE7D31" w:rsidRDefault="00FE7D31">
      <w:pPr>
        <w:pStyle w:val="Textpoznpodarou"/>
      </w:pPr>
      <w:r>
        <w:rPr>
          <w:rStyle w:val="Znakapoznpodarou"/>
        </w:rPr>
        <w:footnoteRef/>
      </w:r>
      <w:r>
        <w:t xml:space="preserve"> Total number of scaffolds/contigs in the assembly</w:t>
      </w:r>
    </w:p>
  </w:footnote>
  <w:footnote w:id="2">
    <w:p w14:paraId="496A3843" w14:textId="496FBDC7" w:rsidR="00FE7D31" w:rsidRDefault="00FE7D31">
      <w:pPr>
        <w:pStyle w:val="Textpoznpodarou"/>
      </w:pPr>
      <w:r>
        <w:rPr>
          <w:rStyle w:val="Znakapoznpodarou"/>
        </w:rPr>
        <w:footnoteRef/>
      </w:r>
      <w:r>
        <w:t xml:space="preserve"> The length for which the collection of all scaffolds/contigs of that length or longer covers at least half and assembly</w:t>
      </w:r>
    </w:p>
  </w:footnote>
  <w:footnote w:id="3">
    <w:p w14:paraId="7C360A4D" w14:textId="7F0EFF7C" w:rsidR="00FE7D31" w:rsidRDefault="00FE7D31">
      <w:pPr>
        <w:pStyle w:val="Textpoznpodarou"/>
      </w:pPr>
      <w:r>
        <w:rPr>
          <w:rStyle w:val="Znakapoznpodarou"/>
        </w:rPr>
        <w:footnoteRef/>
      </w:r>
      <w:r>
        <w:t xml:space="preserve"> The number of scaffolds/contigs equal to or longer than N50</w:t>
      </w:r>
    </w:p>
  </w:footnote>
  <w:footnote w:id="4">
    <w:p w14:paraId="38EDE112" w14:textId="429142E7" w:rsidR="00FE7D31" w:rsidRDefault="00FE7D31">
      <w:pPr>
        <w:pStyle w:val="Textpoznpodarou"/>
      </w:pPr>
      <w:r>
        <w:rPr>
          <w:rStyle w:val="Znakapoznpodarou"/>
        </w:rPr>
        <w:footnoteRef/>
      </w:r>
      <w:r>
        <w:t xml:space="preserve"> The average number of uncalled bases (N’s) per 100 000 assembly bases. </w:t>
      </w:r>
    </w:p>
  </w:footnote>
  <w:footnote w:id="5">
    <w:p w14:paraId="2A879242" w14:textId="6D293555" w:rsidR="00FE7D31" w:rsidRPr="007A4B5C" w:rsidRDefault="00FE7D31">
      <w:pPr>
        <w:pStyle w:val="Textpoznpodarou"/>
        <w:rPr>
          <w:b/>
        </w:rPr>
      </w:pPr>
      <w:r>
        <w:rPr>
          <w:rStyle w:val="Znakapoznpodarou"/>
        </w:rPr>
        <w:footnoteRef/>
      </w:r>
      <w:r>
        <w:t xml:space="preserve"> This tool was downloaded from </w:t>
      </w:r>
      <w:hyperlink r:id="rId1" w:history="1">
        <w:r w:rsidRPr="00BA11C2">
          <w:rPr>
            <w:rStyle w:val="Hypertextovodkaz"/>
          </w:rPr>
          <w:t>ftp://ftp.ncbi.nlm.nih.gov/blast/executables/blast+/LATEST/</w:t>
        </w:r>
      </w:hyperlink>
      <w:r>
        <w:t xml:space="preserve"> and installed on </w:t>
      </w:r>
      <w:proofErr w:type="spellStart"/>
      <w:r>
        <w:t>MetaCentrum</w:t>
      </w:r>
      <w:proofErr w:type="spellEnd"/>
      <w:r>
        <w:t xml:space="preserve"> in </w:t>
      </w:r>
      <w:r w:rsidRPr="007A4B5C">
        <w:rPr>
          <w:color w:val="E33D6F" w:themeColor="accent2"/>
        </w:rPr>
        <w:t>/storage/brno8/home/jankujova/diplomka/programs/ncbi-blast-2.6.0+-src/</w:t>
      </w:r>
      <w:r>
        <w:rPr>
          <w:color w:val="E33D6F" w:themeColor="accent2"/>
        </w:rPr>
        <w:t xml:space="preserve">. </w:t>
      </w:r>
    </w:p>
  </w:footnote>
  <w:footnote w:id="6">
    <w:p w14:paraId="5B4EC028" w14:textId="0EC44A6D" w:rsidR="00FE7D31" w:rsidRDefault="00FE7D31">
      <w:pPr>
        <w:pStyle w:val="Textpoznpodarou"/>
      </w:pPr>
      <w:r>
        <w:rPr>
          <w:rStyle w:val="Znakapoznpodarou"/>
        </w:rPr>
        <w:footnoteRef/>
      </w:r>
      <w:r>
        <w:t xml:space="preserve"> This number is same for both types – gaps allowed and gaps restricted. </w:t>
      </w:r>
    </w:p>
  </w:footnote>
  <w:footnote w:id="7">
    <w:p w14:paraId="118B4213" w14:textId="666945C3" w:rsidR="00FE7D31" w:rsidRDefault="00FE7D31">
      <w:pPr>
        <w:pStyle w:val="Textpoznpodarou"/>
      </w:pPr>
      <w:r>
        <w:rPr>
          <w:rStyle w:val="Znakapoznpodarou"/>
        </w:rPr>
        <w:footnoteRef/>
      </w:r>
      <w:r>
        <w:t xml:space="preserve"> </w:t>
      </w:r>
      <w:r>
        <w:rPr>
          <w:rFonts w:ascii="Lucida Console" w:hAnsi="Lucida Console" w:cs="Lucida Console"/>
          <w:color w:val="A824A3" w:themeColor="accent6" w:themeShade="BF"/>
          <w:sz w:val="18"/>
          <w:szCs w:val="18"/>
        </w:rPr>
        <w:t>grep “^</w:t>
      </w:r>
      <w:proofErr w:type="spellStart"/>
      <w:r>
        <w:rPr>
          <w:rFonts w:ascii="Lucida Console" w:hAnsi="Lucida Console" w:cs="Lucida Console"/>
          <w:color w:val="A824A3" w:themeColor="accent6" w:themeShade="BF"/>
          <w:sz w:val="18"/>
          <w:szCs w:val="18"/>
        </w:rPr>
        <w:t>jcf</w:t>
      </w:r>
      <w:proofErr w:type="spellEnd"/>
      <w:r>
        <w:rPr>
          <w:rFonts w:ascii="Lucida Console" w:hAnsi="Lucida Console" w:cs="Lucida Console"/>
          <w:color w:val="A824A3" w:themeColor="accent6" w:themeShade="BF"/>
          <w:sz w:val="18"/>
          <w:szCs w:val="18"/>
        </w:rPr>
        <w:t>”</w:t>
      </w:r>
    </w:p>
  </w:footnote>
  <w:footnote w:id="8">
    <w:p w14:paraId="53710277" w14:textId="77777777" w:rsidR="00FE7D31" w:rsidRDefault="00FE7D31" w:rsidP="00B10D6A">
      <w:pPr>
        <w:autoSpaceDE w:val="0"/>
        <w:autoSpaceDN w:val="0"/>
        <w:adjustRightInd w:val="0"/>
        <w:spacing w:after="0" w:line="240" w:lineRule="auto"/>
        <w:rPr>
          <w:rFonts w:ascii="Lucida Console" w:hAnsi="Lucida Console" w:cs="Lucida Console"/>
          <w:sz w:val="18"/>
          <w:szCs w:val="18"/>
        </w:rPr>
      </w:pPr>
      <w:r>
        <w:rPr>
          <w:rStyle w:val="Znakapoznpodarou"/>
        </w:rPr>
        <w:footnoteRef/>
      </w:r>
      <w:r>
        <w:t xml:space="preserve"> </w:t>
      </w:r>
      <w:proofErr w:type="spellStart"/>
      <w:r w:rsidRPr="00B10D6A">
        <w:rPr>
          <w:rFonts w:ascii="Lucida Console" w:hAnsi="Lucida Console" w:cs="Lucida Console"/>
          <w:color w:val="A824A3" w:themeColor="accent6" w:themeShade="BF"/>
          <w:sz w:val="18"/>
          <w:szCs w:val="18"/>
        </w:rPr>
        <w:t>awk</w:t>
      </w:r>
      <w:proofErr w:type="spellEnd"/>
      <w:r w:rsidRPr="00B10D6A">
        <w:rPr>
          <w:rFonts w:ascii="Lucida Console" w:hAnsi="Lucida Console" w:cs="Lucida Console"/>
          <w:color w:val="A824A3" w:themeColor="accent6" w:themeShade="BF"/>
          <w:sz w:val="18"/>
          <w:szCs w:val="18"/>
        </w:rPr>
        <w:t xml:space="preserve"> </w:t>
      </w:r>
      <w:r w:rsidRPr="00B10D6A">
        <w:rPr>
          <w:rFonts w:ascii="Lucida Console" w:hAnsi="Lucida Console" w:cs="Lucida Console"/>
          <w:color w:val="A824A3" w:themeColor="accent6" w:themeShade="BF"/>
          <w:sz w:val="18"/>
          <w:szCs w:val="18"/>
        </w:rPr>
        <w:t>'{ if ($13 &gt;= 10) print $0}'</w:t>
      </w:r>
    </w:p>
    <w:p w14:paraId="3FA2FE05" w14:textId="42A51DB2" w:rsidR="00FE7D31" w:rsidRDefault="00FE7D31">
      <w:pPr>
        <w:pStyle w:val="Textpoznpodarou"/>
      </w:pPr>
    </w:p>
  </w:footnote>
  <w:footnote w:id="9">
    <w:p w14:paraId="02F0D582" w14:textId="77777777" w:rsidR="00FE7D31" w:rsidRDefault="00FE7D31" w:rsidP="00CC142A">
      <w:pPr>
        <w:pStyle w:val="Textpoznpodarou"/>
      </w:pPr>
      <w:r>
        <w:rPr>
          <w:rStyle w:val="Znakapoznpodarou"/>
        </w:rPr>
        <w:footnoteRef/>
      </w:r>
      <w:r>
        <w:t xml:space="preserve"> Total number of scaffolds/contigs in the assembly</w:t>
      </w:r>
    </w:p>
  </w:footnote>
  <w:footnote w:id="10">
    <w:p w14:paraId="6C3BA102" w14:textId="77777777" w:rsidR="00FE7D31" w:rsidRDefault="00FE7D31" w:rsidP="00CC142A">
      <w:pPr>
        <w:pStyle w:val="Textpoznpodarou"/>
      </w:pPr>
      <w:r>
        <w:rPr>
          <w:rStyle w:val="Znakapoznpodarou"/>
        </w:rPr>
        <w:footnoteRef/>
      </w:r>
      <w:r>
        <w:t xml:space="preserve"> The length for which the collection of all scaffolds/contigs of that length or longer covers at least half and assembly</w:t>
      </w:r>
    </w:p>
  </w:footnote>
  <w:footnote w:id="11">
    <w:p w14:paraId="469CC031" w14:textId="77777777" w:rsidR="00FE7D31" w:rsidRDefault="00FE7D31" w:rsidP="00CC142A">
      <w:pPr>
        <w:pStyle w:val="Textpoznpodarou"/>
      </w:pPr>
      <w:r>
        <w:rPr>
          <w:rStyle w:val="Znakapoznpodarou"/>
        </w:rPr>
        <w:footnoteRef/>
      </w:r>
      <w:r>
        <w:t xml:space="preserve"> The number of scaffolds/contigs equal to or longer than N50</w:t>
      </w:r>
    </w:p>
  </w:footnote>
  <w:footnote w:id="12">
    <w:p w14:paraId="0685E8F4" w14:textId="77777777" w:rsidR="00FE7D31" w:rsidRDefault="00FE7D31" w:rsidP="00CC142A">
      <w:pPr>
        <w:pStyle w:val="Textpoznpodarou"/>
      </w:pPr>
      <w:r>
        <w:rPr>
          <w:rStyle w:val="Znakapoznpodarou"/>
        </w:rPr>
        <w:footnoteRef/>
      </w:r>
      <w:r>
        <w:t xml:space="preserve"> The average number of uncalled bases (N’s) per 100 000 assembly bases.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0C6B7" w14:textId="2929DD04" w:rsidR="00FE7D31" w:rsidRPr="003A63A4" w:rsidRDefault="00FE7D31">
    <w:pPr>
      <w:pStyle w:val="Zhlav"/>
      <w:rPr>
        <w:lang w:val="cs-CZ"/>
      </w:rPr>
    </w:pPr>
    <w:proofErr w:type="spellStart"/>
    <w:r>
      <w:rPr>
        <w:lang w:val="cs-CZ"/>
      </w:rPr>
      <w:t>Analysis</w:t>
    </w:r>
    <w:proofErr w:type="spellEnd"/>
    <w:r>
      <w:rPr>
        <w:lang w:val="cs-CZ"/>
      </w:rPr>
      <w:t xml:space="preserve"> </w:t>
    </w:r>
    <w:proofErr w:type="spellStart"/>
    <w:r>
      <w:rPr>
        <w:lang w:val="cs-CZ"/>
      </w:rPr>
      <w:t>of</w:t>
    </w:r>
    <w:proofErr w:type="spellEnd"/>
    <w:r>
      <w:rPr>
        <w:lang w:val="cs-CZ"/>
      </w:rPr>
      <w:t xml:space="preserve"> </w:t>
    </w:r>
    <w:proofErr w:type="spellStart"/>
    <w:r>
      <w:rPr>
        <w:lang w:val="cs-CZ"/>
      </w:rPr>
      <w:t>Ediplozoon</w:t>
    </w:r>
    <w:proofErr w:type="spellEnd"/>
    <w:r>
      <w:rPr>
        <w:lang w:val="cs-CZ"/>
      </w:rPr>
      <w:t xml:space="preserve"> nipponicum genome</w:t>
    </w:r>
    <w:r>
      <w:rPr>
        <w:lang w:val="cs-CZ"/>
      </w:rPr>
      <w:tab/>
    </w:r>
    <w:r>
      <w:rPr>
        <w:lang w:val="cs-CZ"/>
      </w:rPr>
      <w:tab/>
      <w:t>Marie Jankůjová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98"/>
    <w:rsid w:val="00031003"/>
    <w:rsid w:val="000417A6"/>
    <w:rsid w:val="000A0615"/>
    <w:rsid w:val="000D2CB8"/>
    <w:rsid w:val="001072CA"/>
    <w:rsid w:val="00157F49"/>
    <w:rsid w:val="001647F8"/>
    <w:rsid w:val="00175139"/>
    <w:rsid w:val="00183473"/>
    <w:rsid w:val="00184B67"/>
    <w:rsid w:val="001A21ED"/>
    <w:rsid w:val="001B0F80"/>
    <w:rsid w:val="001B54FB"/>
    <w:rsid w:val="001E3093"/>
    <w:rsid w:val="00223910"/>
    <w:rsid w:val="00226E84"/>
    <w:rsid w:val="0027688C"/>
    <w:rsid w:val="002C233B"/>
    <w:rsid w:val="00317682"/>
    <w:rsid w:val="00340A98"/>
    <w:rsid w:val="00382116"/>
    <w:rsid w:val="003A63A4"/>
    <w:rsid w:val="00444878"/>
    <w:rsid w:val="00484B26"/>
    <w:rsid w:val="004B517D"/>
    <w:rsid w:val="004C6DAA"/>
    <w:rsid w:val="004E184D"/>
    <w:rsid w:val="004E42A7"/>
    <w:rsid w:val="004F2204"/>
    <w:rsid w:val="00514432"/>
    <w:rsid w:val="00521CA5"/>
    <w:rsid w:val="005B09D5"/>
    <w:rsid w:val="005B0C6A"/>
    <w:rsid w:val="005F3342"/>
    <w:rsid w:val="006106B4"/>
    <w:rsid w:val="00627463"/>
    <w:rsid w:val="006522BF"/>
    <w:rsid w:val="00675112"/>
    <w:rsid w:val="00675D4C"/>
    <w:rsid w:val="006A170B"/>
    <w:rsid w:val="006C6EDE"/>
    <w:rsid w:val="006D4397"/>
    <w:rsid w:val="0073370B"/>
    <w:rsid w:val="007A4B5C"/>
    <w:rsid w:val="00841419"/>
    <w:rsid w:val="00895D0B"/>
    <w:rsid w:val="008E38D2"/>
    <w:rsid w:val="008F3D4D"/>
    <w:rsid w:val="008F4DA3"/>
    <w:rsid w:val="00901075"/>
    <w:rsid w:val="00943A60"/>
    <w:rsid w:val="00951B77"/>
    <w:rsid w:val="00A35C5C"/>
    <w:rsid w:val="00A47C46"/>
    <w:rsid w:val="00A721C4"/>
    <w:rsid w:val="00AA5229"/>
    <w:rsid w:val="00AB0BFE"/>
    <w:rsid w:val="00AE04E1"/>
    <w:rsid w:val="00B10D6A"/>
    <w:rsid w:val="00B27B86"/>
    <w:rsid w:val="00B77CF9"/>
    <w:rsid w:val="00B97693"/>
    <w:rsid w:val="00BA70D3"/>
    <w:rsid w:val="00BF3233"/>
    <w:rsid w:val="00C83C8C"/>
    <w:rsid w:val="00CC142A"/>
    <w:rsid w:val="00CF5B8E"/>
    <w:rsid w:val="00D04662"/>
    <w:rsid w:val="00D41144"/>
    <w:rsid w:val="00D523C7"/>
    <w:rsid w:val="00D908B0"/>
    <w:rsid w:val="00E965D3"/>
    <w:rsid w:val="00F43001"/>
    <w:rsid w:val="00FE21AD"/>
    <w:rsid w:val="00FE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CF960"/>
  <w15:chartTrackingRefBased/>
  <w15:docId w15:val="{7D391682-F134-485A-B1C4-C0AA58020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
    <w:name w:val="Normal"/>
    <w:qFormat/>
    <w:rsid w:val="004B517D"/>
  </w:style>
  <w:style w:type="paragraph" w:styleId="Nadpis1">
    <w:name w:val="heading 1"/>
    <w:basedOn w:val="Normln"/>
    <w:next w:val="Normln"/>
    <w:link w:val="Nadpis1Char"/>
    <w:uiPriority w:val="9"/>
    <w:qFormat/>
    <w:rsid w:val="004B517D"/>
    <w:pPr>
      <w:keepNext/>
      <w:keepLines/>
      <w:pBdr>
        <w:bottom w:val="single" w:sz="4" w:space="1" w:color="B31166" w:themeColor="accent1"/>
      </w:pBdr>
      <w:spacing w:before="400" w:after="40" w:line="240" w:lineRule="auto"/>
      <w:outlineLvl w:val="0"/>
    </w:pPr>
    <w:rPr>
      <w:rFonts w:asciiTheme="majorHAnsi" w:eastAsiaTheme="majorEastAsia" w:hAnsiTheme="majorHAnsi" w:cstheme="majorBidi"/>
      <w:color w:val="850C4B" w:themeColor="accent1" w:themeShade="BF"/>
      <w:sz w:val="36"/>
      <w:szCs w:val="36"/>
    </w:rPr>
  </w:style>
  <w:style w:type="paragraph" w:styleId="Nadpis2">
    <w:name w:val="heading 2"/>
    <w:basedOn w:val="Normln"/>
    <w:next w:val="Normln"/>
    <w:link w:val="Nadpis2Char"/>
    <w:uiPriority w:val="9"/>
    <w:unhideWhenUsed/>
    <w:qFormat/>
    <w:rsid w:val="004B517D"/>
    <w:pPr>
      <w:keepNext/>
      <w:keepLines/>
      <w:spacing w:before="160" w:after="0" w:line="240" w:lineRule="auto"/>
      <w:outlineLvl w:val="1"/>
    </w:pPr>
    <w:rPr>
      <w:rFonts w:asciiTheme="majorHAnsi" w:eastAsiaTheme="majorEastAsia" w:hAnsiTheme="majorHAnsi" w:cstheme="majorBidi"/>
      <w:color w:val="850C4B" w:themeColor="accent1" w:themeShade="BF"/>
      <w:sz w:val="28"/>
      <w:szCs w:val="28"/>
    </w:rPr>
  </w:style>
  <w:style w:type="paragraph" w:styleId="Nadpis3">
    <w:name w:val="heading 3"/>
    <w:basedOn w:val="Normln"/>
    <w:next w:val="Normln"/>
    <w:link w:val="Nadpis3Char"/>
    <w:uiPriority w:val="9"/>
    <w:semiHidden/>
    <w:unhideWhenUsed/>
    <w:qFormat/>
    <w:rsid w:val="004B517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Nadpis4">
    <w:name w:val="heading 4"/>
    <w:basedOn w:val="Normln"/>
    <w:next w:val="Normln"/>
    <w:link w:val="Nadpis4Char"/>
    <w:uiPriority w:val="9"/>
    <w:semiHidden/>
    <w:unhideWhenUsed/>
    <w:qFormat/>
    <w:rsid w:val="004B517D"/>
    <w:pPr>
      <w:keepNext/>
      <w:keepLines/>
      <w:spacing w:before="80" w:after="0"/>
      <w:outlineLvl w:val="3"/>
    </w:pPr>
    <w:rPr>
      <w:rFonts w:asciiTheme="majorHAnsi" w:eastAsiaTheme="majorEastAsia" w:hAnsiTheme="majorHAnsi" w:cstheme="majorBidi"/>
      <w:sz w:val="24"/>
      <w:szCs w:val="24"/>
    </w:rPr>
  </w:style>
  <w:style w:type="paragraph" w:styleId="Nadpis5">
    <w:name w:val="heading 5"/>
    <w:basedOn w:val="Normln"/>
    <w:next w:val="Normln"/>
    <w:link w:val="Nadpis5Char"/>
    <w:uiPriority w:val="9"/>
    <w:semiHidden/>
    <w:unhideWhenUsed/>
    <w:qFormat/>
    <w:rsid w:val="004B517D"/>
    <w:pPr>
      <w:keepNext/>
      <w:keepLines/>
      <w:spacing w:before="80" w:after="0"/>
      <w:outlineLvl w:val="4"/>
    </w:pPr>
    <w:rPr>
      <w:rFonts w:asciiTheme="majorHAnsi" w:eastAsiaTheme="majorEastAsia" w:hAnsiTheme="majorHAnsi" w:cstheme="majorBidi"/>
      <w:i/>
      <w:iCs/>
      <w:sz w:val="22"/>
      <w:szCs w:val="22"/>
    </w:rPr>
  </w:style>
  <w:style w:type="paragraph" w:styleId="Nadpis6">
    <w:name w:val="heading 6"/>
    <w:basedOn w:val="Normln"/>
    <w:next w:val="Normln"/>
    <w:link w:val="Nadpis6Char"/>
    <w:uiPriority w:val="9"/>
    <w:semiHidden/>
    <w:unhideWhenUsed/>
    <w:qFormat/>
    <w:rsid w:val="004B517D"/>
    <w:pPr>
      <w:keepNext/>
      <w:keepLines/>
      <w:spacing w:before="80" w:after="0"/>
      <w:outlineLvl w:val="5"/>
    </w:pPr>
    <w:rPr>
      <w:rFonts w:asciiTheme="majorHAnsi" w:eastAsiaTheme="majorEastAsia" w:hAnsiTheme="majorHAnsi" w:cstheme="majorBidi"/>
      <w:color w:val="595959" w:themeColor="text1" w:themeTint="A6"/>
    </w:rPr>
  </w:style>
  <w:style w:type="paragraph" w:styleId="Nadpis7">
    <w:name w:val="heading 7"/>
    <w:basedOn w:val="Normln"/>
    <w:next w:val="Normln"/>
    <w:link w:val="Nadpis7Char"/>
    <w:uiPriority w:val="9"/>
    <w:semiHidden/>
    <w:unhideWhenUsed/>
    <w:qFormat/>
    <w:rsid w:val="004B517D"/>
    <w:pPr>
      <w:keepNext/>
      <w:keepLines/>
      <w:spacing w:before="80" w:after="0"/>
      <w:outlineLvl w:val="6"/>
    </w:pPr>
    <w:rPr>
      <w:rFonts w:asciiTheme="majorHAnsi" w:eastAsiaTheme="majorEastAsia" w:hAnsiTheme="majorHAnsi" w:cstheme="majorBidi"/>
      <w:i/>
      <w:iCs/>
      <w:color w:val="595959" w:themeColor="text1" w:themeTint="A6"/>
    </w:rPr>
  </w:style>
  <w:style w:type="paragraph" w:styleId="Nadpis8">
    <w:name w:val="heading 8"/>
    <w:basedOn w:val="Normln"/>
    <w:next w:val="Normln"/>
    <w:link w:val="Nadpis8Char"/>
    <w:uiPriority w:val="9"/>
    <w:semiHidden/>
    <w:unhideWhenUsed/>
    <w:qFormat/>
    <w:rsid w:val="004B517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Nadpis9">
    <w:name w:val="heading 9"/>
    <w:basedOn w:val="Normln"/>
    <w:next w:val="Normln"/>
    <w:link w:val="Nadpis9Char"/>
    <w:uiPriority w:val="9"/>
    <w:semiHidden/>
    <w:unhideWhenUsed/>
    <w:qFormat/>
    <w:rsid w:val="004B517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4B517D"/>
    <w:rPr>
      <w:rFonts w:asciiTheme="majorHAnsi" w:eastAsiaTheme="majorEastAsia" w:hAnsiTheme="majorHAnsi" w:cstheme="majorBidi"/>
      <w:color w:val="850C4B" w:themeColor="accent1" w:themeShade="BF"/>
      <w:sz w:val="36"/>
      <w:szCs w:val="36"/>
    </w:rPr>
  </w:style>
  <w:style w:type="character" w:customStyle="1" w:styleId="Nadpis2Char">
    <w:name w:val="Nadpis 2 Char"/>
    <w:basedOn w:val="Standardnpsmoodstavce"/>
    <w:link w:val="Nadpis2"/>
    <w:uiPriority w:val="9"/>
    <w:rsid w:val="004B517D"/>
    <w:rPr>
      <w:rFonts w:asciiTheme="majorHAnsi" w:eastAsiaTheme="majorEastAsia" w:hAnsiTheme="majorHAnsi" w:cstheme="majorBidi"/>
      <w:color w:val="850C4B" w:themeColor="accent1" w:themeShade="BF"/>
      <w:sz w:val="28"/>
      <w:szCs w:val="28"/>
    </w:rPr>
  </w:style>
  <w:style w:type="character" w:customStyle="1" w:styleId="Nadpis3Char">
    <w:name w:val="Nadpis 3 Char"/>
    <w:basedOn w:val="Standardnpsmoodstavce"/>
    <w:link w:val="Nadpis3"/>
    <w:uiPriority w:val="9"/>
    <w:semiHidden/>
    <w:rsid w:val="004B517D"/>
    <w:rPr>
      <w:rFonts w:asciiTheme="majorHAnsi" w:eastAsiaTheme="majorEastAsia" w:hAnsiTheme="majorHAnsi" w:cstheme="majorBidi"/>
      <w:color w:val="404040" w:themeColor="text1" w:themeTint="BF"/>
      <w:sz w:val="26"/>
      <w:szCs w:val="26"/>
    </w:rPr>
  </w:style>
  <w:style w:type="character" w:customStyle="1" w:styleId="Nadpis4Char">
    <w:name w:val="Nadpis 4 Char"/>
    <w:basedOn w:val="Standardnpsmoodstavce"/>
    <w:link w:val="Nadpis4"/>
    <w:uiPriority w:val="9"/>
    <w:semiHidden/>
    <w:rsid w:val="004B517D"/>
    <w:rPr>
      <w:rFonts w:asciiTheme="majorHAnsi" w:eastAsiaTheme="majorEastAsia" w:hAnsiTheme="majorHAnsi" w:cstheme="majorBidi"/>
      <w:sz w:val="24"/>
      <w:szCs w:val="24"/>
    </w:rPr>
  </w:style>
  <w:style w:type="character" w:customStyle="1" w:styleId="Nadpis5Char">
    <w:name w:val="Nadpis 5 Char"/>
    <w:basedOn w:val="Standardnpsmoodstavce"/>
    <w:link w:val="Nadpis5"/>
    <w:uiPriority w:val="9"/>
    <w:semiHidden/>
    <w:rsid w:val="004B517D"/>
    <w:rPr>
      <w:rFonts w:asciiTheme="majorHAnsi" w:eastAsiaTheme="majorEastAsia" w:hAnsiTheme="majorHAnsi" w:cstheme="majorBidi"/>
      <w:i/>
      <w:iCs/>
      <w:sz w:val="22"/>
      <w:szCs w:val="22"/>
    </w:rPr>
  </w:style>
  <w:style w:type="character" w:customStyle="1" w:styleId="Nadpis6Char">
    <w:name w:val="Nadpis 6 Char"/>
    <w:basedOn w:val="Standardnpsmoodstavce"/>
    <w:link w:val="Nadpis6"/>
    <w:uiPriority w:val="9"/>
    <w:semiHidden/>
    <w:rsid w:val="004B517D"/>
    <w:rPr>
      <w:rFonts w:asciiTheme="majorHAnsi" w:eastAsiaTheme="majorEastAsia" w:hAnsiTheme="majorHAnsi" w:cstheme="majorBidi"/>
      <w:color w:val="595959" w:themeColor="text1" w:themeTint="A6"/>
    </w:rPr>
  </w:style>
  <w:style w:type="character" w:customStyle="1" w:styleId="Nadpis7Char">
    <w:name w:val="Nadpis 7 Char"/>
    <w:basedOn w:val="Standardnpsmoodstavce"/>
    <w:link w:val="Nadpis7"/>
    <w:uiPriority w:val="9"/>
    <w:semiHidden/>
    <w:rsid w:val="004B517D"/>
    <w:rPr>
      <w:rFonts w:asciiTheme="majorHAnsi" w:eastAsiaTheme="majorEastAsia" w:hAnsiTheme="majorHAnsi" w:cstheme="majorBidi"/>
      <w:i/>
      <w:iCs/>
      <w:color w:val="595959" w:themeColor="text1" w:themeTint="A6"/>
    </w:rPr>
  </w:style>
  <w:style w:type="character" w:customStyle="1" w:styleId="Nadpis8Char">
    <w:name w:val="Nadpis 8 Char"/>
    <w:basedOn w:val="Standardnpsmoodstavce"/>
    <w:link w:val="Nadpis8"/>
    <w:uiPriority w:val="9"/>
    <w:semiHidden/>
    <w:rsid w:val="004B517D"/>
    <w:rPr>
      <w:rFonts w:asciiTheme="majorHAnsi" w:eastAsiaTheme="majorEastAsia" w:hAnsiTheme="majorHAnsi" w:cstheme="majorBidi"/>
      <w:smallCaps/>
      <w:color w:val="595959" w:themeColor="text1" w:themeTint="A6"/>
    </w:rPr>
  </w:style>
  <w:style w:type="character" w:customStyle="1" w:styleId="Nadpis9Char">
    <w:name w:val="Nadpis 9 Char"/>
    <w:basedOn w:val="Standardnpsmoodstavce"/>
    <w:link w:val="Nadpis9"/>
    <w:uiPriority w:val="9"/>
    <w:semiHidden/>
    <w:rsid w:val="004B517D"/>
    <w:rPr>
      <w:rFonts w:asciiTheme="majorHAnsi" w:eastAsiaTheme="majorEastAsia" w:hAnsiTheme="majorHAnsi" w:cstheme="majorBidi"/>
      <w:i/>
      <w:iCs/>
      <w:smallCaps/>
      <w:color w:val="595959" w:themeColor="text1" w:themeTint="A6"/>
    </w:rPr>
  </w:style>
  <w:style w:type="paragraph" w:styleId="Titulek">
    <w:name w:val="caption"/>
    <w:basedOn w:val="Normln"/>
    <w:next w:val="Normln"/>
    <w:uiPriority w:val="35"/>
    <w:unhideWhenUsed/>
    <w:qFormat/>
    <w:rsid w:val="004B517D"/>
    <w:pPr>
      <w:spacing w:line="240" w:lineRule="auto"/>
    </w:pPr>
    <w:rPr>
      <w:b/>
      <w:bCs/>
      <w:color w:val="404040" w:themeColor="text1" w:themeTint="BF"/>
      <w:sz w:val="20"/>
      <w:szCs w:val="20"/>
    </w:rPr>
  </w:style>
  <w:style w:type="paragraph" w:styleId="Nzev">
    <w:name w:val="Title"/>
    <w:basedOn w:val="Normln"/>
    <w:next w:val="Normln"/>
    <w:link w:val="NzevChar"/>
    <w:uiPriority w:val="10"/>
    <w:qFormat/>
    <w:rsid w:val="004B517D"/>
    <w:pPr>
      <w:spacing w:after="0" w:line="240" w:lineRule="auto"/>
      <w:contextualSpacing/>
    </w:pPr>
    <w:rPr>
      <w:rFonts w:asciiTheme="majorHAnsi" w:eastAsiaTheme="majorEastAsia" w:hAnsiTheme="majorHAnsi" w:cstheme="majorBidi"/>
      <w:color w:val="850C4B" w:themeColor="accent1" w:themeShade="BF"/>
      <w:spacing w:val="-7"/>
      <w:sz w:val="80"/>
      <w:szCs w:val="80"/>
    </w:rPr>
  </w:style>
  <w:style w:type="character" w:customStyle="1" w:styleId="NzevChar">
    <w:name w:val="Název Char"/>
    <w:basedOn w:val="Standardnpsmoodstavce"/>
    <w:link w:val="Nzev"/>
    <w:uiPriority w:val="10"/>
    <w:rsid w:val="004B517D"/>
    <w:rPr>
      <w:rFonts w:asciiTheme="majorHAnsi" w:eastAsiaTheme="majorEastAsia" w:hAnsiTheme="majorHAnsi" w:cstheme="majorBidi"/>
      <w:color w:val="850C4B" w:themeColor="accent1" w:themeShade="BF"/>
      <w:spacing w:val="-7"/>
      <w:sz w:val="80"/>
      <w:szCs w:val="80"/>
    </w:rPr>
  </w:style>
  <w:style w:type="paragraph" w:styleId="Podnadpis">
    <w:name w:val="Subtitle"/>
    <w:basedOn w:val="Normln"/>
    <w:next w:val="Normln"/>
    <w:link w:val="PodnadpisChar"/>
    <w:uiPriority w:val="11"/>
    <w:qFormat/>
    <w:rsid w:val="004B517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PodnadpisChar">
    <w:name w:val="Podnadpis Char"/>
    <w:basedOn w:val="Standardnpsmoodstavce"/>
    <w:link w:val="Podnadpis"/>
    <w:uiPriority w:val="11"/>
    <w:rsid w:val="004B517D"/>
    <w:rPr>
      <w:rFonts w:asciiTheme="majorHAnsi" w:eastAsiaTheme="majorEastAsia" w:hAnsiTheme="majorHAnsi" w:cstheme="majorBidi"/>
      <w:color w:val="404040" w:themeColor="text1" w:themeTint="BF"/>
      <w:sz w:val="30"/>
      <w:szCs w:val="30"/>
    </w:rPr>
  </w:style>
  <w:style w:type="character" w:styleId="Siln">
    <w:name w:val="Strong"/>
    <w:basedOn w:val="Standardnpsmoodstavce"/>
    <w:uiPriority w:val="22"/>
    <w:qFormat/>
    <w:rsid w:val="004B517D"/>
    <w:rPr>
      <w:b/>
      <w:bCs/>
    </w:rPr>
  </w:style>
  <w:style w:type="character" w:styleId="Zdraznn">
    <w:name w:val="Emphasis"/>
    <w:basedOn w:val="Standardnpsmoodstavce"/>
    <w:uiPriority w:val="20"/>
    <w:qFormat/>
    <w:rsid w:val="004B517D"/>
    <w:rPr>
      <w:i/>
      <w:iCs/>
    </w:rPr>
  </w:style>
  <w:style w:type="paragraph" w:styleId="Bezmezer">
    <w:name w:val="No Spacing"/>
    <w:uiPriority w:val="1"/>
    <w:qFormat/>
    <w:rsid w:val="004B517D"/>
    <w:pPr>
      <w:spacing w:after="0" w:line="240" w:lineRule="auto"/>
    </w:pPr>
  </w:style>
  <w:style w:type="paragraph" w:styleId="Citt">
    <w:name w:val="Quote"/>
    <w:basedOn w:val="Normln"/>
    <w:next w:val="Normln"/>
    <w:link w:val="CittChar"/>
    <w:uiPriority w:val="29"/>
    <w:qFormat/>
    <w:rsid w:val="004B517D"/>
    <w:pPr>
      <w:spacing w:before="240" w:after="240" w:line="252" w:lineRule="auto"/>
      <w:ind w:left="864" w:right="864"/>
      <w:jc w:val="center"/>
    </w:pPr>
    <w:rPr>
      <w:i/>
      <w:iCs/>
    </w:rPr>
  </w:style>
  <w:style w:type="character" w:customStyle="1" w:styleId="CittChar">
    <w:name w:val="Citát Char"/>
    <w:basedOn w:val="Standardnpsmoodstavce"/>
    <w:link w:val="Citt"/>
    <w:uiPriority w:val="29"/>
    <w:rsid w:val="004B517D"/>
    <w:rPr>
      <w:i/>
      <w:iCs/>
    </w:rPr>
  </w:style>
  <w:style w:type="paragraph" w:styleId="Vrazncitt">
    <w:name w:val="Intense Quote"/>
    <w:basedOn w:val="Normln"/>
    <w:next w:val="Normln"/>
    <w:link w:val="VrazncittChar"/>
    <w:uiPriority w:val="30"/>
    <w:qFormat/>
    <w:rsid w:val="004B517D"/>
    <w:pPr>
      <w:spacing w:before="100" w:beforeAutospacing="1" w:after="240"/>
      <w:ind w:left="864" w:right="864"/>
      <w:jc w:val="center"/>
    </w:pPr>
    <w:rPr>
      <w:rFonts w:asciiTheme="majorHAnsi" w:eastAsiaTheme="majorEastAsia" w:hAnsiTheme="majorHAnsi" w:cstheme="majorBidi"/>
      <w:color w:val="B31166" w:themeColor="accent1"/>
      <w:sz w:val="28"/>
      <w:szCs w:val="28"/>
    </w:rPr>
  </w:style>
  <w:style w:type="character" w:customStyle="1" w:styleId="VrazncittChar">
    <w:name w:val="Výrazný citát Char"/>
    <w:basedOn w:val="Standardnpsmoodstavce"/>
    <w:link w:val="Vrazncitt"/>
    <w:uiPriority w:val="30"/>
    <w:rsid w:val="004B517D"/>
    <w:rPr>
      <w:rFonts w:asciiTheme="majorHAnsi" w:eastAsiaTheme="majorEastAsia" w:hAnsiTheme="majorHAnsi" w:cstheme="majorBidi"/>
      <w:color w:val="B31166" w:themeColor="accent1"/>
      <w:sz w:val="28"/>
      <w:szCs w:val="28"/>
    </w:rPr>
  </w:style>
  <w:style w:type="character" w:styleId="Zdraznnjemn">
    <w:name w:val="Subtle Emphasis"/>
    <w:basedOn w:val="Standardnpsmoodstavce"/>
    <w:uiPriority w:val="19"/>
    <w:qFormat/>
    <w:rsid w:val="004B517D"/>
    <w:rPr>
      <w:i/>
      <w:iCs/>
      <w:color w:val="595959" w:themeColor="text1" w:themeTint="A6"/>
    </w:rPr>
  </w:style>
  <w:style w:type="character" w:styleId="Zdraznnintenzivn">
    <w:name w:val="Intense Emphasis"/>
    <w:basedOn w:val="Standardnpsmoodstavce"/>
    <w:uiPriority w:val="21"/>
    <w:qFormat/>
    <w:rsid w:val="004B517D"/>
    <w:rPr>
      <w:b/>
      <w:bCs/>
      <w:i/>
      <w:iCs/>
    </w:rPr>
  </w:style>
  <w:style w:type="character" w:styleId="Odkazjemn">
    <w:name w:val="Subtle Reference"/>
    <w:basedOn w:val="Standardnpsmoodstavce"/>
    <w:uiPriority w:val="31"/>
    <w:qFormat/>
    <w:rsid w:val="004B517D"/>
    <w:rPr>
      <w:smallCaps/>
      <w:color w:val="404040" w:themeColor="text1" w:themeTint="BF"/>
    </w:rPr>
  </w:style>
  <w:style w:type="character" w:styleId="Odkazintenzivn">
    <w:name w:val="Intense Reference"/>
    <w:basedOn w:val="Standardnpsmoodstavce"/>
    <w:uiPriority w:val="32"/>
    <w:qFormat/>
    <w:rsid w:val="004B517D"/>
    <w:rPr>
      <w:b/>
      <w:bCs/>
      <w:smallCaps/>
      <w:u w:val="single"/>
    </w:rPr>
  </w:style>
  <w:style w:type="character" w:styleId="Nzevknihy">
    <w:name w:val="Book Title"/>
    <w:basedOn w:val="Standardnpsmoodstavce"/>
    <w:uiPriority w:val="33"/>
    <w:qFormat/>
    <w:rsid w:val="004B517D"/>
    <w:rPr>
      <w:b/>
      <w:bCs/>
      <w:smallCaps/>
    </w:rPr>
  </w:style>
  <w:style w:type="paragraph" w:styleId="Nadpisobsahu">
    <w:name w:val="TOC Heading"/>
    <w:basedOn w:val="Nadpis1"/>
    <w:next w:val="Normln"/>
    <w:uiPriority w:val="39"/>
    <w:semiHidden/>
    <w:unhideWhenUsed/>
    <w:qFormat/>
    <w:rsid w:val="004B517D"/>
    <w:pPr>
      <w:outlineLvl w:val="9"/>
    </w:pPr>
  </w:style>
  <w:style w:type="paragraph" w:styleId="Zhlav">
    <w:name w:val="header"/>
    <w:basedOn w:val="Normln"/>
    <w:link w:val="ZhlavChar"/>
    <w:uiPriority w:val="99"/>
    <w:unhideWhenUsed/>
    <w:rsid w:val="003A63A4"/>
    <w:pPr>
      <w:tabs>
        <w:tab w:val="center" w:pos="4703"/>
        <w:tab w:val="right" w:pos="9406"/>
      </w:tabs>
      <w:spacing w:after="0" w:line="240" w:lineRule="auto"/>
    </w:pPr>
  </w:style>
  <w:style w:type="character" w:customStyle="1" w:styleId="ZhlavChar">
    <w:name w:val="Záhlaví Char"/>
    <w:basedOn w:val="Standardnpsmoodstavce"/>
    <w:link w:val="Zhlav"/>
    <w:uiPriority w:val="99"/>
    <w:rsid w:val="003A63A4"/>
  </w:style>
  <w:style w:type="paragraph" w:styleId="Zpat">
    <w:name w:val="footer"/>
    <w:basedOn w:val="Normln"/>
    <w:link w:val="ZpatChar"/>
    <w:uiPriority w:val="99"/>
    <w:unhideWhenUsed/>
    <w:rsid w:val="003A63A4"/>
    <w:pPr>
      <w:tabs>
        <w:tab w:val="center" w:pos="4703"/>
        <w:tab w:val="right" w:pos="9406"/>
      </w:tabs>
      <w:spacing w:after="0" w:line="240" w:lineRule="auto"/>
    </w:pPr>
  </w:style>
  <w:style w:type="character" w:customStyle="1" w:styleId="ZpatChar">
    <w:name w:val="Zápatí Char"/>
    <w:basedOn w:val="Standardnpsmoodstavce"/>
    <w:link w:val="Zpat"/>
    <w:uiPriority w:val="99"/>
    <w:rsid w:val="003A63A4"/>
  </w:style>
  <w:style w:type="table" w:styleId="Mkatabulky">
    <w:name w:val="Table Grid"/>
    <w:basedOn w:val="Normlntabulka"/>
    <w:uiPriority w:val="39"/>
    <w:rsid w:val="009010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ulkasmkou2zvraznn3">
    <w:name w:val="Grid Table 2 Accent 3"/>
    <w:basedOn w:val="Normlntabulka"/>
    <w:uiPriority w:val="47"/>
    <w:rsid w:val="00901075"/>
    <w:pPr>
      <w:spacing w:after="0" w:line="240" w:lineRule="auto"/>
    </w:pPr>
    <w:tblPr>
      <w:tblStyleRowBandSize w:val="1"/>
      <w:tblStyleColBandSize w:val="1"/>
      <w:tblBorders>
        <w:top w:val="single" w:sz="2" w:space="0" w:color="EE9E89" w:themeColor="accent3" w:themeTint="99"/>
        <w:bottom w:val="single" w:sz="2" w:space="0" w:color="EE9E89" w:themeColor="accent3" w:themeTint="99"/>
        <w:insideH w:val="single" w:sz="2" w:space="0" w:color="EE9E89" w:themeColor="accent3" w:themeTint="99"/>
        <w:insideV w:val="single" w:sz="2" w:space="0" w:color="EE9E89" w:themeColor="accent3" w:themeTint="99"/>
      </w:tblBorders>
    </w:tblPr>
    <w:tblStylePr w:type="firstRow">
      <w:rPr>
        <w:b/>
        <w:bCs/>
      </w:rPr>
      <w:tblPr/>
      <w:tcPr>
        <w:tcBorders>
          <w:top w:val="nil"/>
          <w:bottom w:val="single" w:sz="12" w:space="0" w:color="EE9E89" w:themeColor="accent3" w:themeTint="99"/>
          <w:insideH w:val="nil"/>
          <w:insideV w:val="nil"/>
        </w:tcBorders>
        <w:shd w:val="clear" w:color="auto" w:fill="FFFFFF" w:themeFill="background1"/>
      </w:tcPr>
    </w:tblStylePr>
    <w:tblStylePr w:type="lastRow">
      <w:rPr>
        <w:b/>
        <w:bCs/>
      </w:rPr>
      <w:tblPr/>
      <w:tcPr>
        <w:tcBorders>
          <w:top w:val="double" w:sz="2" w:space="0" w:color="EE9E8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DED7" w:themeFill="accent3" w:themeFillTint="33"/>
      </w:tcPr>
    </w:tblStylePr>
    <w:tblStylePr w:type="band1Horz">
      <w:tblPr/>
      <w:tcPr>
        <w:shd w:val="clear" w:color="auto" w:fill="F9DED7" w:themeFill="accent3" w:themeFillTint="33"/>
      </w:tcPr>
    </w:tblStylePr>
  </w:style>
  <w:style w:type="paragraph" w:styleId="Textpoznpodarou">
    <w:name w:val="footnote text"/>
    <w:basedOn w:val="Normln"/>
    <w:link w:val="TextpoznpodarouChar"/>
    <w:uiPriority w:val="99"/>
    <w:semiHidden/>
    <w:unhideWhenUsed/>
    <w:rsid w:val="00175139"/>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175139"/>
    <w:rPr>
      <w:sz w:val="20"/>
      <w:szCs w:val="20"/>
    </w:rPr>
  </w:style>
  <w:style w:type="character" w:styleId="Znakapoznpodarou">
    <w:name w:val="footnote reference"/>
    <w:basedOn w:val="Standardnpsmoodstavce"/>
    <w:uiPriority w:val="99"/>
    <w:semiHidden/>
    <w:unhideWhenUsed/>
    <w:rsid w:val="00175139"/>
    <w:rPr>
      <w:vertAlign w:val="superscript"/>
    </w:rPr>
  </w:style>
  <w:style w:type="character" w:styleId="Hypertextovodkaz">
    <w:name w:val="Hyperlink"/>
    <w:basedOn w:val="Standardnpsmoodstavce"/>
    <w:uiPriority w:val="99"/>
    <w:unhideWhenUsed/>
    <w:rsid w:val="007A4B5C"/>
    <w:rPr>
      <w:color w:val="8F8F8F" w:themeColor="hyperlink"/>
      <w:u w:val="single"/>
    </w:rPr>
  </w:style>
  <w:style w:type="table" w:styleId="Tabulkasmkou4zvraznn1">
    <w:name w:val="Grid Table 4 Accent 1"/>
    <w:basedOn w:val="Normlntabulka"/>
    <w:uiPriority w:val="49"/>
    <w:rsid w:val="00226E84"/>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84599">
      <w:bodyDiv w:val="1"/>
      <w:marLeft w:val="0"/>
      <w:marRight w:val="0"/>
      <w:marTop w:val="0"/>
      <w:marBottom w:val="0"/>
      <w:divBdr>
        <w:top w:val="none" w:sz="0" w:space="0" w:color="auto"/>
        <w:left w:val="none" w:sz="0" w:space="0" w:color="auto"/>
        <w:bottom w:val="none" w:sz="0" w:space="0" w:color="auto"/>
        <w:right w:val="none" w:sz="0" w:space="0" w:color="auto"/>
      </w:divBdr>
    </w:div>
    <w:div w:id="224730826">
      <w:bodyDiv w:val="1"/>
      <w:marLeft w:val="0"/>
      <w:marRight w:val="0"/>
      <w:marTop w:val="0"/>
      <w:marBottom w:val="0"/>
      <w:divBdr>
        <w:top w:val="none" w:sz="0" w:space="0" w:color="auto"/>
        <w:left w:val="none" w:sz="0" w:space="0" w:color="auto"/>
        <w:bottom w:val="none" w:sz="0" w:space="0" w:color="auto"/>
        <w:right w:val="none" w:sz="0" w:space="0" w:color="auto"/>
      </w:divBdr>
    </w:div>
    <w:div w:id="520826372">
      <w:bodyDiv w:val="1"/>
      <w:marLeft w:val="0"/>
      <w:marRight w:val="0"/>
      <w:marTop w:val="0"/>
      <w:marBottom w:val="0"/>
      <w:divBdr>
        <w:top w:val="none" w:sz="0" w:space="0" w:color="auto"/>
        <w:left w:val="none" w:sz="0" w:space="0" w:color="auto"/>
        <w:bottom w:val="none" w:sz="0" w:space="0" w:color="auto"/>
        <w:right w:val="none" w:sz="0" w:space="0" w:color="auto"/>
      </w:divBdr>
    </w:div>
    <w:div w:id="725447393">
      <w:bodyDiv w:val="1"/>
      <w:marLeft w:val="0"/>
      <w:marRight w:val="0"/>
      <w:marTop w:val="0"/>
      <w:marBottom w:val="0"/>
      <w:divBdr>
        <w:top w:val="none" w:sz="0" w:space="0" w:color="auto"/>
        <w:left w:val="none" w:sz="0" w:space="0" w:color="auto"/>
        <w:bottom w:val="none" w:sz="0" w:space="0" w:color="auto"/>
        <w:right w:val="none" w:sz="0" w:space="0" w:color="auto"/>
      </w:divBdr>
    </w:div>
    <w:div w:id="845166380">
      <w:bodyDiv w:val="1"/>
      <w:marLeft w:val="0"/>
      <w:marRight w:val="0"/>
      <w:marTop w:val="0"/>
      <w:marBottom w:val="0"/>
      <w:divBdr>
        <w:top w:val="none" w:sz="0" w:space="0" w:color="auto"/>
        <w:left w:val="none" w:sz="0" w:space="0" w:color="auto"/>
        <w:bottom w:val="none" w:sz="0" w:space="0" w:color="auto"/>
        <w:right w:val="none" w:sz="0" w:space="0" w:color="auto"/>
      </w:divBdr>
    </w:div>
    <w:div w:id="960838555">
      <w:bodyDiv w:val="1"/>
      <w:marLeft w:val="0"/>
      <w:marRight w:val="0"/>
      <w:marTop w:val="0"/>
      <w:marBottom w:val="0"/>
      <w:divBdr>
        <w:top w:val="none" w:sz="0" w:space="0" w:color="auto"/>
        <w:left w:val="none" w:sz="0" w:space="0" w:color="auto"/>
        <w:bottom w:val="none" w:sz="0" w:space="0" w:color="auto"/>
        <w:right w:val="none" w:sz="0" w:space="0" w:color="auto"/>
      </w:divBdr>
    </w:div>
    <w:div w:id="1254240836">
      <w:bodyDiv w:val="1"/>
      <w:marLeft w:val="0"/>
      <w:marRight w:val="0"/>
      <w:marTop w:val="0"/>
      <w:marBottom w:val="0"/>
      <w:divBdr>
        <w:top w:val="none" w:sz="0" w:space="0" w:color="auto"/>
        <w:left w:val="none" w:sz="0" w:space="0" w:color="auto"/>
        <w:bottom w:val="none" w:sz="0" w:space="0" w:color="auto"/>
        <w:right w:val="none" w:sz="0" w:space="0" w:color="auto"/>
      </w:divBdr>
    </w:div>
    <w:div w:id="1274705091">
      <w:bodyDiv w:val="1"/>
      <w:marLeft w:val="0"/>
      <w:marRight w:val="0"/>
      <w:marTop w:val="0"/>
      <w:marBottom w:val="0"/>
      <w:divBdr>
        <w:top w:val="none" w:sz="0" w:space="0" w:color="auto"/>
        <w:left w:val="none" w:sz="0" w:space="0" w:color="auto"/>
        <w:bottom w:val="none" w:sz="0" w:space="0" w:color="auto"/>
        <w:right w:val="none" w:sz="0" w:space="0" w:color="auto"/>
      </w:divBdr>
    </w:div>
    <w:div w:id="1307316854">
      <w:bodyDiv w:val="1"/>
      <w:marLeft w:val="0"/>
      <w:marRight w:val="0"/>
      <w:marTop w:val="0"/>
      <w:marBottom w:val="0"/>
      <w:divBdr>
        <w:top w:val="none" w:sz="0" w:space="0" w:color="auto"/>
        <w:left w:val="none" w:sz="0" w:space="0" w:color="auto"/>
        <w:bottom w:val="none" w:sz="0" w:space="0" w:color="auto"/>
        <w:right w:val="none" w:sz="0" w:space="0" w:color="auto"/>
      </w:divBdr>
    </w:div>
    <w:div w:id="1719089335">
      <w:bodyDiv w:val="1"/>
      <w:marLeft w:val="0"/>
      <w:marRight w:val="0"/>
      <w:marTop w:val="0"/>
      <w:marBottom w:val="0"/>
      <w:divBdr>
        <w:top w:val="none" w:sz="0" w:space="0" w:color="auto"/>
        <w:left w:val="none" w:sz="0" w:space="0" w:color="auto"/>
        <w:bottom w:val="none" w:sz="0" w:space="0" w:color="auto"/>
        <w:right w:val="none" w:sz="0" w:space="0" w:color="auto"/>
      </w:divBdr>
    </w:div>
    <w:div w:id="1922371778">
      <w:bodyDiv w:val="1"/>
      <w:marLeft w:val="0"/>
      <w:marRight w:val="0"/>
      <w:marTop w:val="0"/>
      <w:marBottom w:val="0"/>
      <w:divBdr>
        <w:top w:val="none" w:sz="0" w:space="0" w:color="auto"/>
        <w:left w:val="none" w:sz="0" w:space="0" w:color="auto"/>
        <w:bottom w:val="none" w:sz="0" w:space="0" w:color="auto"/>
        <w:right w:val="none" w:sz="0" w:space="0" w:color="auto"/>
      </w:divBdr>
    </w:div>
    <w:div w:id="1989941517">
      <w:bodyDiv w:val="1"/>
      <w:marLeft w:val="0"/>
      <w:marRight w:val="0"/>
      <w:marTop w:val="0"/>
      <w:marBottom w:val="0"/>
      <w:divBdr>
        <w:top w:val="none" w:sz="0" w:space="0" w:color="auto"/>
        <w:left w:val="none" w:sz="0" w:space="0" w:color="auto"/>
        <w:bottom w:val="none" w:sz="0" w:space="0" w:color="auto"/>
        <w:right w:val="none" w:sz="0" w:space="0" w:color="auto"/>
      </w:divBdr>
    </w:div>
    <w:div w:id="203372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ftp://ftp.ncbi.nlm.nih.gov/blast/executables/blast+/LATES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Zasedací místnost Ion">
  <a:themeElements>
    <a:clrScheme name="Zasedací místnost Ion">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Zasedací místnost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Zasedací místnost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9E91F-9B35-48ED-9483-9F7E463BC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2277</TotalTime>
  <Pages>1</Pages>
  <Words>3087</Words>
  <Characters>18217</Characters>
  <Application>Microsoft Office Word</Application>
  <DocSecurity>0</DocSecurity>
  <Lines>151</Lines>
  <Paragraphs>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Jankůjová</dc:creator>
  <cp:keywords/>
  <dc:description/>
  <cp:lastModifiedBy>Marie Jankůjová</cp:lastModifiedBy>
  <cp:revision>27</cp:revision>
  <dcterms:created xsi:type="dcterms:W3CDTF">2017-04-23T21:18:00Z</dcterms:created>
  <dcterms:modified xsi:type="dcterms:W3CDTF">2017-06-25T20:33:00Z</dcterms:modified>
</cp:coreProperties>
</file>