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ECC8" w14:textId="77777777" w:rsidR="008136CC" w:rsidRPr="008136CC" w:rsidRDefault="008136CC" w:rsidP="008136CC">
      <w:r w:rsidRPr="008136CC">
        <w:t>前提と目的</w:t>
      </w:r>
    </w:p>
    <w:p w14:paraId="4343B502" w14:textId="77777777" w:rsidR="008136CC" w:rsidRPr="008136CC" w:rsidRDefault="008136CC" w:rsidP="008136CC">
      <w:r w:rsidRPr="008136CC">
        <w:t>あなたは優秀なシステムエンジニアおよびテクニカルライターです。 提示されたC#（Windows Forms）アプリケーションのソースコード群を解析し、開発者や保守担当者がシステムの全体像と詳細な動作を直感的に理解できる「処理フロー（処理プロセス仕様書）」を作成してください。</w:t>
      </w:r>
    </w:p>
    <w:p w14:paraId="1783ED6A" w14:textId="77777777" w:rsidR="008136CC" w:rsidRPr="008136CC" w:rsidRDefault="008136CC" w:rsidP="008136CC">
      <w:r w:rsidRPr="008136CC">
        <w:t>解析対象のプログラム概要</w:t>
      </w:r>
    </w:p>
    <w:p w14:paraId="3B37AD43" w14:textId="77777777" w:rsidR="008136CC" w:rsidRPr="008136CC" w:rsidRDefault="008136CC" w:rsidP="008136CC">
      <w:pPr>
        <w:numPr>
          <w:ilvl w:val="0"/>
          <w:numId w:val="1"/>
        </w:numPr>
      </w:pPr>
      <w:r w:rsidRPr="008136CC">
        <w:t>システム名: 小型環境試験器自動検査システム (</w:t>
      </w:r>
      <w:proofErr w:type="spellStart"/>
      <w:r w:rsidRPr="008136CC">
        <w:t>EMS_Small_Chb</w:t>
      </w:r>
      <w:proofErr w:type="spellEnd"/>
      <w:r w:rsidRPr="008136CC">
        <w:t>)</w:t>
      </w:r>
    </w:p>
    <w:p w14:paraId="61FEAE31" w14:textId="77777777" w:rsidR="008136CC" w:rsidRPr="008136CC" w:rsidRDefault="008136CC" w:rsidP="008136CC">
      <w:pPr>
        <w:numPr>
          <w:ilvl w:val="0"/>
          <w:numId w:val="1"/>
        </w:numPr>
      </w:pPr>
      <w:r w:rsidRPr="008136CC">
        <w:t>開発言語/フレームワーク: C# / .NET Framework (Windows Forms)</w:t>
      </w:r>
    </w:p>
    <w:p w14:paraId="026D7941" w14:textId="77777777" w:rsidR="008136CC" w:rsidRPr="008136CC" w:rsidRDefault="008136CC" w:rsidP="008136CC">
      <w:pPr>
        <w:numPr>
          <w:ilvl w:val="0"/>
          <w:numId w:val="1"/>
        </w:numPr>
      </w:pPr>
      <w:r w:rsidRPr="008136CC">
        <w:t>主な構成ファイル:</w:t>
      </w:r>
    </w:p>
    <w:p w14:paraId="3CD151DC" w14:textId="77777777" w:rsidR="008136CC" w:rsidRPr="008136CC" w:rsidRDefault="008136CC" w:rsidP="008136CC">
      <w:pPr>
        <w:numPr>
          <w:ilvl w:val="1"/>
          <w:numId w:val="1"/>
        </w:numPr>
      </w:pPr>
      <w:proofErr w:type="spellStart"/>
      <w:r w:rsidRPr="008136CC">
        <w:t>Program.cs</w:t>
      </w:r>
      <w:proofErr w:type="spellEnd"/>
      <w:r w:rsidRPr="008136CC">
        <w:t xml:space="preserve"> (メインエントリポイント、多重起動防止制御)</w:t>
      </w:r>
    </w:p>
    <w:p w14:paraId="453E34F3" w14:textId="77777777" w:rsidR="008136CC" w:rsidRPr="008136CC" w:rsidRDefault="008136CC" w:rsidP="008136CC">
      <w:pPr>
        <w:numPr>
          <w:ilvl w:val="1"/>
          <w:numId w:val="1"/>
        </w:numPr>
      </w:pPr>
      <w:r w:rsidRPr="008136CC">
        <w:t>Form1.cs (メイン画面、検査ロジック、計測器制御、UIイベントハンドラ)</w:t>
      </w:r>
    </w:p>
    <w:p w14:paraId="7E821874" w14:textId="77777777" w:rsidR="008136CC" w:rsidRPr="008136CC" w:rsidRDefault="008136CC" w:rsidP="008136CC">
      <w:pPr>
        <w:numPr>
          <w:ilvl w:val="1"/>
          <w:numId w:val="1"/>
        </w:numPr>
      </w:pPr>
      <w:proofErr w:type="spellStart"/>
      <w:r w:rsidRPr="008136CC">
        <w:t>Excel_Operation.cs</w:t>
      </w:r>
      <w:proofErr w:type="spellEnd"/>
      <w:r w:rsidRPr="008136CC">
        <w:t xml:space="preserve"> (検査結果のExcel帳票出力・読み込み制御)</w:t>
      </w:r>
    </w:p>
    <w:p w14:paraId="5FF11399" w14:textId="77777777" w:rsidR="008136CC" w:rsidRPr="008136CC" w:rsidRDefault="008136CC" w:rsidP="008136CC">
      <w:pPr>
        <w:numPr>
          <w:ilvl w:val="1"/>
          <w:numId w:val="1"/>
        </w:numPr>
      </w:pPr>
      <w:proofErr w:type="spellStart"/>
      <w:r w:rsidRPr="008136CC">
        <w:t>Oracle.cs</w:t>
      </w:r>
      <w:proofErr w:type="spellEnd"/>
      <w:r w:rsidRPr="008136CC">
        <w:t xml:space="preserve"> / </w:t>
      </w:r>
      <w:proofErr w:type="spellStart"/>
      <w:r w:rsidRPr="008136CC">
        <w:t>Access.cs</w:t>
      </w:r>
      <w:proofErr w:type="spellEnd"/>
      <w:r w:rsidRPr="008136CC">
        <w:t xml:space="preserve"> (データベース接続、検査マスタや結果のデータ管理)</w:t>
      </w:r>
    </w:p>
    <w:p w14:paraId="3E89BF5B" w14:textId="77777777" w:rsidR="008136CC" w:rsidRPr="008136CC" w:rsidRDefault="008136CC" w:rsidP="008136CC">
      <w:pPr>
        <w:numPr>
          <w:ilvl w:val="1"/>
          <w:numId w:val="1"/>
        </w:numPr>
      </w:pPr>
      <w:proofErr w:type="spellStart"/>
      <w:r w:rsidRPr="008136CC">
        <w:t>Json.cs</w:t>
      </w:r>
      <w:proofErr w:type="spellEnd"/>
      <w:r w:rsidRPr="008136CC">
        <w:t xml:space="preserve"> (設定ファイル等のJSONシリアライズ/デシリアライズ)</w:t>
      </w:r>
    </w:p>
    <w:p w14:paraId="457ED9AE" w14:textId="77777777" w:rsidR="008136CC" w:rsidRPr="008136CC" w:rsidRDefault="008136CC" w:rsidP="008136CC">
      <w:r w:rsidRPr="008136CC">
        <w:t>ソースコード</w:t>
      </w:r>
    </w:p>
    <w:p w14:paraId="2E71B6F6" w14:textId="77777777" w:rsidR="008136CC" w:rsidRPr="008136CC" w:rsidRDefault="008136CC" w:rsidP="008136CC">
      <w:r w:rsidRPr="008136CC">
        <w:pict w14:anchorId="4E358338">
          <v:rect id="_x0000_i1031" style="width:0;height:1.5pt" o:hralign="center" o:hrstd="t" o:hr="t" fillcolor="#a0a0a0" stroked="f">
            <v:textbox inset="5.85pt,.7pt,5.85pt,.7pt"/>
          </v:rect>
        </w:pict>
      </w:r>
    </w:p>
    <w:p w14:paraId="5B84D189" w14:textId="77777777" w:rsidR="008136CC" w:rsidRPr="008136CC" w:rsidRDefault="008136CC" w:rsidP="008136CC">
      <w:r w:rsidRPr="008136CC">
        <w:t>[ここに解析したいソースコード、または主要なメソッドのコードを貼り付けてください。]</w:t>
      </w:r>
    </w:p>
    <w:p w14:paraId="11674A44" w14:textId="77777777" w:rsidR="008136CC" w:rsidRPr="008136CC" w:rsidRDefault="008136CC" w:rsidP="008136CC">
      <w:r w:rsidRPr="008136CC">
        <w:t>出力要求フォーマット</w:t>
      </w:r>
    </w:p>
    <w:p w14:paraId="4298CFD8" w14:textId="77777777" w:rsidR="008136CC" w:rsidRPr="008136CC" w:rsidRDefault="008136CC" w:rsidP="008136CC">
      <w:r w:rsidRPr="008136CC">
        <w:t>以下の構成に従って、日本語で分かりやすく処理フローを記述してください。</w:t>
      </w:r>
    </w:p>
    <w:p w14:paraId="7B6A73B2" w14:textId="77777777" w:rsidR="008136CC" w:rsidRPr="008136CC" w:rsidRDefault="008136CC" w:rsidP="008136CC">
      <w:r w:rsidRPr="008136CC">
        <w:t>1. システム起動からメイン画面表示までのフロー</w:t>
      </w:r>
    </w:p>
    <w:p w14:paraId="3DE578E3" w14:textId="77777777" w:rsidR="008136CC" w:rsidRPr="008136CC" w:rsidRDefault="008136CC" w:rsidP="008136CC">
      <w:pPr>
        <w:numPr>
          <w:ilvl w:val="0"/>
          <w:numId w:val="2"/>
        </w:numPr>
      </w:pPr>
      <w:r w:rsidRPr="008136CC">
        <w:t>`</w:t>
      </w:r>
      <w:proofErr w:type="spellStart"/>
      <w:r w:rsidRPr="008136CC">
        <w:t>Program.cs</w:t>
      </w:r>
      <w:proofErr w:type="spellEnd"/>
      <w:r w:rsidRPr="008136CC">
        <w:t>` における多重起動防止（Mutex）から `Form1` が起動するまでの流れをステップ順に説明してください。</w:t>
      </w:r>
    </w:p>
    <w:p w14:paraId="275B74CF" w14:textId="77777777" w:rsidR="008136CC" w:rsidRPr="008136CC" w:rsidRDefault="008136CC" w:rsidP="008136CC">
      <w:r w:rsidRPr="008136CC">
        <w:t>2. 主要なユースケース別の処理フロー</w:t>
      </w:r>
    </w:p>
    <w:p w14:paraId="7A9CE297" w14:textId="77777777" w:rsidR="008136CC" w:rsidRPr="008136CC" w:rsidRDefault="008136CC" w:rsidP="008136CC">
      <w:r w:rsidRPr="008136CC">
        <w:t>ソースコード内のイベントハンドラやメソッドから、以下の代表的なシナリオにおける処理フローをシーケンス（順序立てた箇条書き）で記述してください。</w:t>
      </w:r>
    </w:p>
    <w:p w14:paraId="6FADC04D" w14:textId="77777777" w:rsidR="008136CC" w:rsidRPr="008136CC" w:rsidRDefault="008136CC" w:rsidP="008136CC">
      <w:pPr>
        <w:numPr>
          <w:ilvl w:val="0"/>
          <w:numId w:val="3"/>
        </w:numPr>
      </w:pPr>
      <w:r w:rsidRPr="008136CC">
        <w:t>【シナリオA】アプリケーション起動時の初期化処理（データベース接続、設定値読み込み、画面初期表示など）</w:t>
      </w:r>
    </w:p>
    <w:p w14:paraId="77B73724" w14:textId="77777777" w:rsidR="008136CC" w:rsidRPr="008136CC" w:rsidRDefault="008136CC" w:rsidP="008136CC">
      <w:pPr>
        <w:numPr>
          <w:ilvl w:val="0"/>
          <w:numId w:val="3"/>
        </w:numPr>
      </w:pPr>
      <w:r w:rsidRPr="008136CC">
        <w:t>【シナリオB】自動検査の開始から終了までのメインループ処理（試験器へのコマンド送信、データ受信、安定判定、判定処理など）</w:t>
      </w:r>
    </w:p>
    <w:p w14:paraId="4ACB52F1" w14:textId="77777777" w:rsidR="008136CC" w:rsidRPr="008136CC" w:rsidRDefault="008136CC" w:rsidP="008136CC">
      <w:pPr>
        <w:numPr>
          <w:ilvl w:val="0"/>
          <w:numId w:val="3"/>
        </w:numPr>
      </w:pPr>
      <w:r w:rsidRPr="008136CC">
        <w:t>【シナリオC】検査結果の保存およびExcel帳票出力処理</w:t>
      </w:r>
    </w:p>
    <w:p w14:paraId="7539D2EC" w14:textId="77777777" w:rsidR="008136CC" w:rsidRPr="008136CC" w:rsidRDefault="008136CC" w:rsidP="008136CC">
      <w:r w:rsidRPr="008136CC">
        <w:t>3. 状態遷移または判定ロジックの解説</w:t>
      </w:r>
    </w:p>
    <w:p w14:paraId="465D8CBD" w14:textId="77777777" w:rsidR="008136CC" w:rsidRPr="008136CC" w:rsidRDefault="008136CC" w:rsidP="008136CC">
      <w:pPr>
        <w:numPr>
          <w:ilvl w:val="0"/>
          <w:numId w:val="4"/>
        </w:numPr>
      </w:pPr>
      <w:r w:rsidRPr="008136CC">
        <w:lastRenderedPageBreak/>
        <w:t>プログラム内で定義されている定数（STABLE_STATE, UP_STATE, DOWN_STATE など）や構造体（</w:t>
      </w:r>
      <w:proofErr w:type="spellStart"/>
      <w:r w:rsidRPr="008136CC">
        <w:t>RecData</w:t>
      </w:r>
      <w:proofErr w:type="spellEnd"/>
      <w:r w:rsidRPr="008136CC">
        <w:t xml:space="preserve">, </w:t>
      </w:r>
      <w:proofErr w:type="spellStart"/>
      <w:r w:rsidRPr="008136CC">
        <w:t>ChkSpec</w:t>
      </w:r>
      <w:proofErr w:type="spellEnd"/>
      <w:r w:rsidRPr="008136CC">
        <w:t>）が、検査中の「温度・湿度の安定判定」や「仕様判定（</w:t>
      </w:r>
      <w:proofErr w:type="spellStart"/>
      <w:r w:rsidRPr="008136CC">
        <w:t>AccuracyTemp</w:t>
      </w:r>
      <w:proofErr w:type="spellEnd"/>
      <w:r w:rsidRPr="008136CC">
        <w:t xml:space="preserve">, </w:t>
      </w:r>
      <w:proofErr w:type="spellStart"/>
      <w:r w:rsidRPr="008136CC">
        <w:t>VarTemp</w:t>
      </w:r>
      <w:proofErr w:type="spellEnd"/>
      <w:r w:rsidRPr="008136CC">
        <w:t>）」においてどのように使われ、どのようなロジックで判定が下されるのかをフローチャート風のテキスト（またはMermaid記法）で表現してください。</w:t>
      </w:r>
    </w:p>
    <w:p w14:paraId="0DED02CF" w14:textId="77777777" w:rsidR="008136CC" w:rsidRPr="008136CC" w:rsidRDefault="008136CC" w:rsidP="008136CC">
      <w:r w:rsidRPr="008136CC">
        <w:t>4. 例外処理とエラーハンドリング</w:t>
      </w:r>
    </w:p>
    <w:p w14:paraId="58917200" w14:textId="77777777" w:rsidR="008136CC" w:rsidRPr="008136CC" w:rsidRDefault="008136CC" w:rsidP="008136CC">
      <w:pPr>
        <w:numPr>
          <w:ilvl w:val="0"/>
          <w:numId w:val="5"/>
        </w:numPr>
      </w:pPr>
      <w:r w:rsidRPr="008136CC">
        <w:t>データベース接続エラー、通信エラー、または検査異常が発生した際に、システムがどのように検知し、ユーザーへ通知（</w:t>
      </w:r>
      <w:proofErr w:type="spellStart"/>
      <w:r w:rsidRPr="008136CC">
        <w:t>MessageBox</w:t>
      </w:r>
      <w:proofErr w:type="spellEnd"/>
      <w:r w:rsidRPr="008136CC">
        <w:t>等）や安全な終了処理を行うかのフローを説明してください。</w:t>
      </w:r>
    </w:p>
    <w:p w14:paraId="5ECF49AF" w14:textId="77777777" w:rsidR="008136CC" w:rsidRPr="008136CC" w:rsidRDefault="008136CC" w:rsidP="008136CC">
      <w:r w:rsidRPr="008136CC">
        <w:t>記述における注意点</w:t>
      </w:r>
    </w:p>
    <w:p w14:paraId="514A96B0" w14:textId="77777777" w:rsidR="008136CC" w:rsidRPr="008136CC" w:rsidRDefault="008136CC" w:rsidP="008136CC">
      <w:pPr>
        <w:numPr>
          <w:ilvl w:val="0"/>
          <w:numId w:val="6"/>
        </w:numPr>
      </w:pPr>
      <w:r w:rsidRPr="008136CC">
        <w:t xml:space="preserve">専門用語や変数名はコード内の表記（例: </w:t>
      </w:r>
      <w:proofErr w:type="spellStart"/>
      <w:r w:rsidRPr="008136CC">
        <w:t>TempSV</w:t>
      </w:r>
      <w:proofErr w:type="spellEnd"/>
      <w:r w:rsidRPr="008136CC">
        <w:t xml:space="preserve">, </w:t>
      </w:r>
      <w:proofErr w:type="spellStart"/>
      <w:r w:rsidRPr="008136CC">
        <w:t>TempPV</w:t>
      </w:r>
      <w:proofErr w:type="spellEnd"/>
      <w:r w:rsidRPr="008136CC">
        <w:t xml:space="preserve">, </w:t>
      </w:r>
      <w:proofErr w:type="spellStart"/>
      <w:r w:rsidRPr="008136CC">
        <w:t>ChkSpec</w:t>
      </w:r>
      <w:proofErr w:type="spellEnd"/>
      <w:r w:rsidRPr="008136CC">
        <w:t xml:space="preserve"> など）をそのまま維持し、実コードとの対応関係が分かるようにしてください。</w:t>
      </w:r>
    </w:p>
    <w:p w14:paraId="3583CF28" w14:textId="77777777" w:rsidR="008136CC" w:rsidRPr="008136CC" w:rsidRDefault="008136CC" w:rsidP="008136CC">
      <w:pPr>
        <w:numPr>
          <w:ilvl w:val="0"/>
          <w:numId w:val="6"/>
        </w:numPr>
      </w:pPr>
      <w:r w:rsidRPr="008136CC">
        <w:t>複雑な分岐やループ処理がある場合は、条件分岐（If-Else）の条件を明記してください。</w:t>
      </w:r>
    </w:p>
    <w:p w14:paraId="1CAEF69E" w14:textId="77777777" w:rsidR="008136CC" w:rsidRPr="008136CC" w:rsidRDefault="008136CC" w:rsidP="008136CC">
      <w:pPr>
        <w:numPr>
          <w:ilvl w:val="0"/>
          <w:numId w:val="6"/>
        </w:numPr>
      </w:pPr>
      <w:r w:rsidRPr="008136CC">
        <w:t>必要に応じて、処理の流れを視覚的に理解できるように「Mermaid記法」を用いたシーケンス図やフローチャートを挿入してください。</w:t>
      </w:r>
    </w:p>
    <w:p w14:paraId="7D4ED1CD" w14:textId="77777777" w:rsidR="00A20CFC" w:rsidRPr="008136CC" w:rsidRDefault="00A20CFC"/>
    <w:sectPr w:rsidR="00A20CFC" w:rsidRPr="008136C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12C"/>
    <w:multiLevelType w:val="multilevel"/>
    <w:tmpl w:val="A8E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03240"/>
    <w:multiLevelType w:val="multilevel"/>
    <w:tmpl w:val="F8B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0D5F66"/>
    <w:multiLevelType w:val="multilevel"/>
    <w:tmpl w:val="0C9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A35C69"/>
    <w:multiLevelType w:val="multilevel"/>
    <w:tmpl w:val="028E5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7A6E8B"/>
    <w:multiLevelType w:val="multilevel"/>
    <w:tmpl w:val="266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F90ECF"/>
    <w:multiLevelType w:val="multilevel"/>
    <w:tmpl w:val="A290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3795619">
    <w:abstractNumId w:val="3"/>
  </w:num>
  <w:num w:numId="2" w16cid:durableId="354770862">
    <w:abstractNumId w:val="2"/>
  </w:num>
  <w:num w:numId="3" w16cid:durableId="1432629377">
    <w:abstractNumId w:val="4"/>
  </w:num>
  <w:num w:numId="4" w16cid:durableId="361175043">
    <w:abstractNumId w:val="1"/>
  </w:num>
  <w:num w:numId="5" w16cid:durableId="858813701">
    <w:abstractNumId w:val="5"/>
  </w:num>
  <w:num w:numId="6" w16cid:durableId="169503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CC"/>
    <w:rsid w:val="006067CF"/>
    <w:rsid w:val="006F436D"/>
    <w:rsid w:val="008136CC"/>
    <w:rsid w:val="00A20CFC"/>
    <w:rsid w:val="00C436C7"/>
    <w:rsid w:val="00CA45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E5040D6"/>
  <w15:chartTrackingRefBased/>
  <w15:docId w15:val="{778CA1DD-96FF-4D46-BAFC-60FA5687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136C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136C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136C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136C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136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136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136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136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136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136C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136C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136C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136C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136C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136C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136C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136C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136C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136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136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36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136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36CC"/>
    <w:pPr>
      <w:spacing w:before="160" w:after="160"/>
      <w:jc w:val="center"/>
    </w:pPr>
    <w:rPr>
      <w:i/>
      <w:iCs/>
      <w:color w:val="404040" w:themeColor="text1" w:themeTint="BF"/>
    </w:rPr>
  </w:style>
  <w:style w:type="character" w:customStyle="1" w:styleId="a8">
    <w:name w:val="引用文 (文字)"/>
    <w:basedOn w:val="a0"/>
    <w:link w:val="a7"/>
    <w:uiPriority w:val="29"/>
    <w:rsid w:val="008136CC"/>
    <w:rPr>
      <w:i/>
      <w:iCs/>
      <w:color w:val="404040" w:themeColor="text1" w:themeTint="BF"/>
    </w:rPr>
  </w:style>
  <w:style w:type="paragraph" w:styleId="a9">
    <w:name w:val="List Paragraph"/>
    <w:basedOn w:val="a"/>
    <w:uiPriority w:val="34"/>
    <w:qFormat/>
    <w:rsid w:val="008136CC"/>
    <w:pPr>
      <w:ind w:left="720"/>
      <w:contextualSpacing/>
    </w:pPr>
  </w:style>
  <w:style w:type="character" w:styleId="21">
    <w:name w:val="Intense Emphasis"/>
    <w:basedOn w:val="a0"/>
    <w:uiPriority w:val="21"/>
    <w:qFormat/>
    <w:rsid w:val="008136CC"/>
    <w:rPr>
      <w:i/>
      <w:iCs/>
      <w:color w:val="0F4761" w:themeColor="accent1" w:themeShade="BF"/>
    </w:rPr>
  </w:style>
  <w:style w:type="paragraph" w:styleId="22">
    <w:name w:val="Intense Quote"/>
    <w:basedOn w:val="a"/>
    <w:next w:val="a"/>
    <w:link w:val="23"/>
    <w:uiPriority w:val="30"/>
    <w:qFormat/>
    <w:rsid w:val="00813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136CC"/>
    <w:rPr>
      <w:i/>
      <w:iCs/>
      <w:color w:val="0F4761" w:themeColor="accent1" w:themeShade="BF"/>
    </w:rPr>
  </w:style>
  <w:style w:type="character" w:styleId="24">
    <w:name w:val="Intense Reference"/>
    <w:basedOn w:val="a0"/>
    <w:uiPriority w:val="32"/>
    <w:qFormat/>
    <w:rsid w:val="00813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山室 哲也</dc:creator>
  <cp:keywords/>
  <dc:description/>
  <cp:lastModifiedBy>山室 哲也</cp:lastModifiedBy>
  <cp:revision>1</cp:revision>
  <dcterms:created xsi:type="dcterms:W3CDTF">2026-07-07T23:50:00Z</dcterms:created>
  <dcterms:modified xsi:type="dcterms:W3CDTF">2026-07-07T23:50:00Z</dcterms:modified>
</cp:coreProperties>
</file>