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B93" w:rsidRDefault="00404B93" w:rsidP="00472668">
      <w:pPr>
        <w:jc w:val="center"/>
        <w:rPr>
          <w:rFonts w:ascii="Times New Roman" w:hAnsi="Times New Roman" w:cs="Times New Roman"/>
          <w:color w:val="1F4E79" w:themeColor="accent1" w:themeShade="80"/>
          <w:sz w:val="40"/>
          <w:szCs w:val="40"/>
        </w:rPr>
      </w:pPr>
    </w:p>
    <w:p w:rsidR="00404B93" w:rsidRDefault="00404B93" w:rsidP="00472668">
      <w:pPr>
        <w:jc w:val="center"/>
        <w:rPr>
          <w:rFonts w:ascii="Times New Roman" w:hAnsi="Times New Roman" w:cs="Times New Roman"/>
          <w:color w:val="1F4E79" w:themeColor="accent1" w:themeShade="80"/>
          <w:sz w:val="40"/>
          <w:szCs w:val="40"/>
        </w:rPr>
      </w:pPr>
    </w:p>
    <w:p w:rsidR="00404B93" w:rsidRDefault="00404B93" w:rsidP="00472668">
      <w:pPr>
        <w:jc w:val="center"/>
        <w:rPr>
          <w:rFonts w:ascii="Times New Roman" w:hAnsi="Times New Roman" w:cs="Times New Roman"/>
          <w:color w:val="1F4E79" w:themeColor="accent1" w:themeShade="80"/>
          <w:sz w:val="40"/>
          <w:szCs w:val="40"/>
        </w:rPr>
      </w:pPr>
    </w:p>
    <w:p w:rsidR="00404B93" w:rsidRDefault="00404B93" w:rsidP="00472668">
      <w:pPr>
        <w:jc w:val="center"/>
        <w:rPr>
          <w:rFonts w:ascii="Times New Roman" w:hAnsi="Times New Roman" w:cs="Times New Roman"/>
          <w:color w:val="1F4E79" w:themeColor="accent1" w:themeShade="80"/>
          <w:sz w:val="40"/>
          <w:szCs w:val="40"/>
        </w:rPr>
      </w:pPr>
    </w:p>
    <w:p w:rsidR="00404B93" w:rsidRDefault="00404B93" w:rsidP="00472668">
      <w:pPr>
        <w:jc w:val="center"/>
        <w:rPr>
          <w:rFonts w:ascii="Times New Roman" w:hAnsi="Times New Roman" w:cs="Times New Roman"/>
          <w:color w:val="1F4E79" w:themeColor="accent1" w:themeShade="80"/>
          <w:sz w:val="40"/>
          <w:szCs w:val="40"/>
        </w:rPr>
      </w:pPr>
    </w:p>
    <w:p w:rsidR="00404B93" w:rsidRDefault="00404B93" w:rsidP="00472668">
      <w:pPr>
        <w:jc w:val="center"/>
        <w:rPr>
          <w:rFonts w:ascii="Times New Roman" w:hAnsi="Times New Roman" w:cs="Times New Roman"/>
          <w:color w:val="1F4E79" w:themeColor="accent1" w:themeShade="80"/>
          <w:sz w:val="40"/>
          <w:szCs w:val="40"/>
        </w:rPr>
      </w:pPr>
    </w:p>
    <w:p w:rsidR="00404B93" w:rsidRDefault="00404B93" w:rsidP="00472668">
      <w:pPr>
        <w:jc w:val="center"/>
        <w:rPr>
          <w:rFonts w:ascii="Times New Roman" w:hAnsi="Times New Roman" w:cs="Times New Roman"/>
          <w:color w:val="1F4E79" w:themeColor="accent1" w:themeShade="80"/>
          <w:sz w:val="40"/>
          <w:szCs w:val="40"/>
        </w:rPr>
      </w:pPr>
    </w:p>
    <w:p w:rsidR="00404B93" w:rsidRDefault="00404B93" w:rsidP="00472668">
      <w:pPr>
        <w:jc w:val="center"/>
        <w:rPr>
          <w:rFonts w:ascii="Times New Roman" w:hAnsi="Times New Roman" w:cs="Times New Roman"/>
          <w:color w:val="1F4E79" w:themeColor="accent1" w:themeShade="80"/>
          <w:sz w:val="40"/>
          <w:szCs w:val="40"/>
        </w:rPr>
      </w:pPr>
    </w:p>
    <w:p w:rsidR="00404B93" w:rsidRDefault="00404B93" w:rsidP="00472668">
      <w:pPr>
        <w:jc w:val="center"/>
        <w:rPr>
          <w:rFonts w:ascii="Times New Roman" w:hAnsi="Times New Roman" w:cs="Times New Roman"/>
          <w:color w:val="1F4E79" w:themeColor="accent1" w:themeShade="80"/>
          <w:sz w:val="40"/>
          <w:szCs w:val="40"/>
        </w:rPr>
      </w:pPr>
    </w:p>
    <w:p w:rsidR="00472668" w:rsidRDefault="00AA20B5" w:rsidP="00472668">
      <w:pPr>
        <w:jc w:val="center"/>
        <w:rPr>
          <w:rFonts w:ascii="Times New Roman" w:hAnsi="Times New Roman" w:cs="Times New Roman"/>
          <w:color w:val="1F4E79" w:themeColor="accent1" w:themeShade="80"/>
          <w:sz w:val="40"/>
          <w:szCs w:val="40"/>
        </w:rPr>
      </w:pPr>
      <w:r>
        <w:rPr>
          <w:rFonts w:ascii="Times New Roman" w:hAnsi="Times New Roman" w:cs="Times New Roman"/>
          <w:color w:val="1F4E79" w:themeColor="accent1" w:themeShade="80"/>
          <w:sz w:val="40"/>
          <w:szCs w:val="40"/>
        </w:rPr>
        <w:t>REPORT</w:t>
      </w:r>
    </w:p>
    <w:p w:rsidR="00AA20B5" w:rsidRDefault="00AA20B5" w:rsidP="00472668">
      <w:pPr>
        <w:jc w:val="center"/>
        <w:rPr>
          <w:rFonts w:ascii="Times New Roman" w:hAnsi="Times New Roman" w:cs="Times New Roman"/>
          <w:color w:val="1F4E79" w:themeColor="accent1" w:themeShade="80"/>
          <w:sz w:val="40"/>
          <w:szCs w:val="40"/>
        </w:rPr>
      </w:pPr>
      <w:r>
        <w:rPr>
          <w:rFonts w:ascii="Times New Roman" w:hAnsi="Times New Roman" w:cs="Times New Roman"/>
          <w:color w:val="1F4E79" w:themeColor="accent1" w:themeShade="80"/>
          <w:sz w:val="40"/>
          <w:szCs w:val="40"/>
        </w:rPr>
        <w:t>ON</w:t>
      </w:r>
    </w:p>
    <w:p w:rsidR="00AA20B5" w:rsidRDefault="00AA20B5" w:rsidP="00472668">
      <w:pPr>
        <w:jc w:val="center"/>
        <w:rPr>
          <w:rFonts w:ascii="Times New Roman" w:hAnsi="Times New Roman" w:cs="Times New Roman"/>
          <w:color w:val="1F4E79" w:themeColor="accent1" w:themeShade="80"/>
          <w:sz w:val="40"/>
          <w:szCs w:val="40"/>
        </w:rPr>
      </w:pPr>
      <w:r>
        <w:rPr>
          <w:rFonts w:ascii="Times New Roman" w:hAnsi="Times New Roman" w:cs="Times New Roman"/>
          <w:color w:val="1F4E79" w:themeColor="accent1" w:themeShade="80"/>
          <w:sz w:val="40"/>
          <w:szCs w:val="40"/>
        </w:rPr>
        <w:t xml:space="preserve">Theory &amp; Practices of Compensation Management of </w:t>
      </w:r>
      <w:r w:rsidR="00844C08">
        <w:rPr>
          <w:rFonts w:ascii="Times New Roman" w:hAnsi="Times New Roman" w:cs="Times New Roman"/>
          <w:color w:val="1F4E79" w:themeColor="accent1" w:themeShade="80"/>
          <w:sz w:val="40"/>
          <w:szCs w:val="40"/>
        </w:rPr>
        <w:t>BRAC</w:t>
      </w:r>
    </w:p>
    <w:p w:rsidR="00472668" w:rsidRDefault="00472668" w:rsidP="00472668">
      <w:pPr>
        <w:jc w:val="center"/>
        <w:rPr>
          <w:rFonts w:ascii="Times New Roman" w:hAnsi="Times New Roman" w:cs="Times New Roman"/>
          <w:color w:val="1F4E79" w:themeColor="accent1" w:themeShade="80"/>
          <w:sz w:val="40"/>
          <w:szCs w:val="40"/>
        </w:rPr>
      </w:pPr>
    </w:p>
    <w:p w:rsidR="00472668" w:rsidRDefault="00472668" w:rsidP="00472668">
      <w:pPr>
        <w:jc w:val="center"/>
        <w:rPr>
          <w:rFonts w:ascii="Times New Roman" w:hAnsi="Times New Roman" w:cs="Times New Roman"/>
          <w:color w:val="1F4E79" w:themeColor="accent1" w:themeShade="80"/>
          <w:sz w:val="40"/>
          <w:szCs w:val="40"/>
        </w:rPr>
      </w:pPr>
    </w:p>
    <w:p w:rsidR="00472668" w:rsidRDefault="00472668" w:rsidP="00472668">
      <w:pPr>
        <w:jc w:val="center"/>
        <w:rPr>
          <w:rFonts w:ascii="Times New Roman" w:hAnsi="Times New Roman" w:cs="Times New Roman"/>
          <w:color w:val="1F4E79" w:themeColor="accent1" w:themeShade="80"/>
          <w:sz w:val="40"/>
          <w:szCs w:val="40"/>
        </w:rPr>
      </w:pPr>
    </w:p>
    <w:p w:rsidR="00472668" w:rsidRDefault="00472668" w:rsidP="00472668">
      <w:pPr>
        <w:jc w:val="center"/>
        <w:rPr>
          <w:rFonts w:ascii="Times New Roman" w:hAnsi="Times New Roman" w:cs="Times New Roman"/>
          <w:color w:val="1F4E79" w:themeColor="accent1" w:themeShade="80"/>
          <w:sz w:val="40"/>
          <w:szCs w:val="40"/>
        </w:rPr>
      </w:pPr>
    </w:p>
    <w:p w:rsidR="00472668" w:rsidRDefault="00472668" w:rsidP="00472668">
      <w:pPr>
        <w:jc w:val="center"/>
        <w:rPr>
          <w:rFonts w:ascii="Times New Roman" w:hAnsi="Times New Roman" w:cs="Times New Roman"/>
          <w:color w:val="1F4E79" w:themeColor="accent1" w:themeShade="80"/>
          <w:sz w:val="40"/>
          <w:szCs w:val="40"/>
        </w:rPr>
      </w:pPr>
    </w:p>
    <w:p w:rsidR="00AA20B5" w:rsidRDefault="00AA20B5" w:rsidP="00AA20B5">
      <w:pPr>
        <w:jc w:val="center"/>
        <w:rPr>
          <w:rFonts w:ascii="Times New Roman" w:hAnsi="Times New Roman" w:cs="Times New Roman"/>
          <w:color w:val="1F4E79" w:themeColor="accent1" w:themeShade="80"/>
          <w:sz w:val="40"/>
          <w:szCs w:val="40"/>
        </w:rPr>
      </w:pPr>
    </w:p>
    <w:p w:rsidR="00AA20B5" w:rsidRDefault="00433E51" w:rsidP="00AA20B5">
      <w:pPr>
        <w:jc w:val="center"/>
        <w:rPr>
          <w:rFonts w:ascii="Times New Roman" w:hAnsi="Times New Roman" w:cs="Times New Roman"/>
          <w:color w:val="1F4E79" w:themeColor="accent1" w:themeShade="80"/>
          <w:sz w:val="40"/>
          <w:szCs w:val="40"/>
        </w:rPr>
      </w:pPr>
      <w:r>
        <w:rPr>
          <w:rFonts w:ascii="Times New Roman" w:hAnsi="Times New Roman" w:cs="Times New Roman"/>
          <w:noProof/>
          <w:color w:val="5B9BD5" w:themeColor="accent1"/>
          <w:sz w:val="40"/>
          <w:szCs w:val="40"/>
        </w:rPr>
        <mc:AlternateContent>
          <mc:Choice Requires="wps">
            <w:drawing>
              <wp:anchor distT="0" distB="0" distL="114300" distR="114300" simplePos="0" relativeHeight="251660288" behindDoc="0" locked="0" layoutInCell="1" allowOverlap="1">
                <wp:simplePos x="0" y="0"/>
                <wp:positionH relativeFrom="column">
                  <wp:posOffset>5734878</wp:posOffset>
                </wp:positionH>
                <wp:positionV relativeFrom="paragraph">
                  <wp:posOffset>521445</wp:posOffset>
                </wp:positionV>
                <wp:extent cx="278296" cy="218661"/>
                <wp:effectExtent l="0" t="0" r="7620" b="0"/>
                <wp:wrapNone/>
                <wp:docPr id="6" name="Text Box 6"/>
                <wp:cNvGraphicFramePr/>
                <a:graphic xmlns:a="http://schemas.openxmlformats.org/drawingml/2006/main">
                  <a:graphicData uri="http://schemas.microsoft.com/office/word/2010/wordprocessingShape">
                    <wps:wsp>
                      <wps:cNvSpPr txBox="1"/>
                      <wps:spPr>
                        <a:xfrm>
                          <a:off x="0" y="0"/>
                          <a:ext cx="278296" cy="21866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3E51" w:rsidRDefault="00433E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51.55pt;margin-top:41.05pt;width:21.9pt;height:1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" fillcolor="white [3212]" stroked="f" strokeweight=".5pt">
                <v:textbox>
                  <w:txbxContent>
                    <w:p w:rsidR="00433E51" w:rsidRDefault="00433E51"/>
                  </w:txbxContent>
                </v:textbox>
              </v:shape>
            </w:pict>
          </mc:Fallback>
        </mc:AlternateContent>
      </w:r>
    </w:p>
    <w:p w:rsidR="00AA20B5" w:rsidRDefault="00AA20B5" w:rsidP="00AA20B5">
      <w:pPr>
        <w:jc w:val="center"/>
        <w:rPr>
          <w:rFonts w:ascii="Times New Roman" w:hAnsi="Times New Roman" w:cs="Times New Roman"/>
          <w:color w:val="1F4E79" w:themeColor="accent1" w:themeShade="80"/>
          <w:sz w:val="40"/>
          <w:szCs w:val="40"/>
        </w:rPr>
      </w:pPr>
    </w:p>
    <w:p w:rsidR="00AA20B5" w:rsidRDefault="00AA20B5" w:rsidP="00AA20B5">
      <w:pPr>
        <w:jc w:val="center"/>
        <w:rPr>
          <w:rFonts w:ascii="Times New Roman" w:hAnsi="Times New Roman" w:cs="Times New Roman"/>
          <w:color w:val="1F4E79" w:themeColor="accent1" w:themeShade="80"/>
          <w:sz w:val="40"/>
          <w:szCs w:val="40"/>
        </w:rPr>
      </w:pPr>
      <w:r>
        <w:rPr>
          <w:rFonts w:ascii="Times New Roman" w:hAnsi="Times New Roman" w:cs="Times New Roman"/>
          <w:color w:val="1F4E79" w:themeColor="accent1" w:themeShade="80"/>
          <w:sz w:val="40"/>
          <w:szCs w:val="40"/>
        </w:rPr>
        <w:t>REPORT</w:t>
      </w:r>
    </w:p>
    <w:p w:rsidR="00AA20B5" w:rsidRDefault="00AA20B5" w:rsidP="00AA20B5">
      <w:pPr>
        <w:jc w:val="center"/>
        <w:rPr>
          <w:rFonts w:ascii="Times New Roman" w:hAnsi="Times New Roman" w:cs="Times New Roman"/>
          <w:color w:val="1F4E79" w:themeColor="accent1" w:themeShade="80"/>
          <w:sz w:val="40"/>
          <w:szCs w:val="40"/>
        </w:rPr>
      </w:pPr>
      <w:r>
        <w:rPr>
          <w:rFonts w:ascii="Times New Roman" w:hAnsi="Times New Roman" w:cs="Times New Roman"/>
          <w:color w:val="1F4E79" w:themeColor="accent1" w:themeShade="80"/>
          <w:sz w:val="40"/>
          <w:szCs w:val="40"/>
        </w:rPr>
        <w:t>ON</w:t>
      </w:r>
    </w:p>
    <w:p w:rsidR="00AA20B5" w:rsidRDefault="00AA20B5" w:rsidP="00AA20B5">
      <w:pPr>
        <w:jc w:val="center"/>
        <w:rPr>
          <w:rFonts w:ascii="Times New Roman" w:hAnsi="Times New Roman" w:cs="Times New Roman"/>
          <w:color w:val="1F4E79" w:themeColor="accent1" w:themeShade="80"/>
          <w:sz w:val="40"/>
          <w:szCs w:val="40"/>
        </w:rPr>
      </w:pPr>
      <w:r>
        <w:rPr>
          <w:rFonts w:ascii="Times New Roman" w:hAnsi="Times New Roman" w:cs="Times New Roman"/>
          <w:color w:val="1F4E79" w:themeColor="accent1" w:themeShade="80"/>
          <w:sz w:val="40"/>
          <w:szCs w:val="40"/>
        </w:rPr>
        <w:t xml:space="preserve">Theory &amp; Practices of Compensation Management of </w:t>
      </w:r>
      <w:r w:rsidR="00844C08">
        <w:rPr>
          <w:rFonts w:ascii="Times New Roman" w:hAnsi="Times New Roman" w:cs="Times New Roman"/>
          <w:color w:val="1F4E79" w:themeColor="accent1" w:themeShade="80"/>
          <w:sz w:val="40"/>
          <w:szCs w:val="40"/>
        </w:rPr>
        <w:t>BRAC</w:t>
      </w:r>
    </w:p>
    <w:p w:rsidR="00143819" w:rsidRDefault="00143819" w:rsidP="00472668">
      <w:pPr>
        <w:jc w:val="center"/>
        <w:rPr>
          <w:rFonts w:ascii="Times New Roman" w:hAnsi="Times New Roman" w:cs="Times New Roman"/>
          <w:color w:val="1F4E79" w:themeColor="accent1" w:themeShade="80"/>
          <w:sz w:val="40"/>
          <w:szCs w:val="40"/>
        </w:rPr>
      </w:pPr>
    </w:p>
    <w:p w:rsidR="00AA20B5" w:rsidRDefault="00143819" w:rsidP="00472668">
      <w:pPr>
        <w:jc w:val="center"/>
        <w:rPr>
          <w:rFonts w:ascii="Times New Roman" w:hAnsi="Times New Roman" w:cs="Times New Roman"/>
          <w:color w:val="1F4E79" w:themeColor="accent1" w:themeShade="80"/>
          <w:sz w:val="40"/>
          <w:szCs w:val="40"/>
        </w:rPr>
      </w:pPr>
      <w:r>
        <w:rPr>
          <w:rFonts w:ascii="Times New Roman" w:hAnsi="Times New Roman" w:cs="Times New Roman"/>
          <w:color w:val="1F4E79" w:themeColor="accent1" w:themeShade="80"/>
          <w:sz w:val="40"/>
          <w:szCs w:val="40"/>
        </w:rPr>
        <w:t>Submitted to</w:t>
      </w:r>
    </w:p>
    <w:p w:rsidR="00143819" w:rsidRPr="00404B93" w:rsidRDefault="00143819" w:rsidP="00472668">
      <w:pPr>
        <w:jc w:val="center"/>
        <w:rPr>
          <w:rFonts w:ascii="Times New Roman" w:hAnsi="Times New Roman" w:cs="Times New Roman"/>
          <w:sz w:val="32"/>
          <w:szCs w:val="32"/>
        </w:rPr>
      </w:pPr>
      <w:r w:rsidRPr="00404B93">
        <w:rPr>
          <w:rFonts w:ascii="Times New Roman" w:hAnsi="Times New Roman" w:cs="Times New Roman"/>
          <w:sz w:val="32"/>
          <w:szCs w:val="32"/>
        </w:rPr>
        <w:t>Md. Alamgir Hossen</w:t>
      </w:r>
    </w:p>
    <w:p w:rsidR="00143819" w:rsidRPr="00404B93" w:rsidRDefault="00143819" w:rsidP="00472668">
      <w:pPr>
        <w:jc w:val="center"/>
        <w:rPr>
          <w:rFonts w:ascii="Times New Roman" w:hAnsi="Times New Roman" w:cs="Times New Roman"/>
          <w:sz w:val="32"/>
          <w:szCs w:val="32"/>
        </w:rPr>
      </w:pPr>
      <w:r w:rsidRPr="00404B93">
        <w:rPr>
          <w:rFonts w:ascii="Times New Roman" w:hAnsi="Times New Roman" w:cs="Times New Roman"/>
          <w:sz w:val="32"/>
          <w:szCs w:val="32"/>
        </w:rPr>
        <w:t>Associate Professor</w:t>
      </w:r>
    </w:p>
    <w:p w:rsidR="00143819" w:rsidRPr="00404B93" w:rsidRDefault="00143819" w:rsidP="00472668">
      <w:pPr>
        <w:jc w:val="center"/>
        <w:rPr>
          <w:rFonts w:ascii="Times New Roman" w:hAnsi="Times New Roman" w:cs="Times New Roman"/>
          <w:sz w:val="32"/>
          <w:szCs w:val="32"/>
        </w:rPr>
      </w:pPr>
      <w:r w:rsidRPr="00404B93">
        <w:rPr>
          <w:rFonts w:ascii="Times New Roman" w:hAnsi="Times New Roman" w:cs="Times New Roman"/>
          <w:sz w:val="32"/>
          <w:szCs w:val="32"/>
        </w:rPr>
        <w:t>IBA- JU</w:t>
      </w:r>
    </w:p>
    <w:p w:rsidR="00143819" w:rsidRDefault="00143819" w:rsidP="00472668">
      <w:pPr>
        <w:jc w:val="center"/>
        <w:rPr>
          <w:rFonts w:ascii="Times New Roman" w:hAnsi="Times New Roman" w:cs="Times New Roman"/>
          <w:color w:val="1F4E79" w:themeColor="accent1" w:themeShade="80"/>
          <w:sz w:val="40"/>
          <w:szCs w:val="40"/>
        </w:rPr>
      </w:pPr>
    </w:p>
    <w:p w:rsidR="00143819" w:rsidRDefault="00143819" w:rsidP="00472668">
      <w:pPr>
        <w:jc w:val="center"/>
        <w:rPr>
          <w:rFonts w:ascii="Times New Roman" w:hAnsi="Times New Roman" w:cs="Times New Roman"/>
          <w:color w:val="1F4E79" w:themeColor="accent1" w:themeShade="80"/>
          <w:sz w:val="40"/>
          <w:szCs w:val="40"/>
        </w:rPr>
      </w:pPr>
      <w:r>
        <w:rPr>
          <w:rFonts w:ascii="Times New Roman" w:hAnsi="Times New Roman" w:cs="Times New Roman"/>
          <w:color w:val="1F4E79" w:themeColor="accent1" w:themeShade="80"/>
          <w:sz w:val="40"/>
          <w:szCs w:val="40"/>
        </w:rPr>
        <w:t>Submitted BY</w:t>
      </w:r>
    </w:p>
    <w:p w:rsidR="00143819" w:rsidRPr="00404B93" w:rsidRDefault="00143819" w:rsidP="00472668">
      <w:pPr>
        <w:jc w:val="center"/>
        <w:rPr>
          <w:rFonts w:ascii="Times New Roman" w:hAnsi="Times New Roman" w:cs="Times New Roman"/>
          <w:sz w:val="32"/>
          <w:szCs w:val="32"/>
        </w:rPr>
      </w:pPr>
      <w:r w:rsidRPr="00404B93">
        <w:rPr>
          <w:rFonts w:ascii="Times New Roman" w:hAnsi="Times New Roman" w:cs="Times New Roman"/>
          <w:sz w:val="32"/>
          <w:szCs w:val="32"/>
        </w:rPr>
        <w:t>Farjana Akther</w:t>
      </w:r>
    </w:p>
    <w:p w:rsidR="00143819" w:rsidRPr="00404B93" w:rsidRDefault="00143819" w:rsidP="00472668">
      <w:pPr>
        <w:jc w:val="center"/>
        <w:rPr>
          <w:rFonts w:ascii="Times New Roman" w:hAnsi="Times New Roman" w:cs="Times New Roman"/>
          <w:sz w:val="32"/>
          <w:szCs w:val="32"/>
        </w:rPr>
      </w:pPr>
      <w:r w:rsidRPr="00404B93">
        <w:rPr>
          <w:rFonts w:ascii="Times New Roman" w:hAnsi="Times New Roman" w:cs="Times New Roman"/>
          <w:sz w:val="32"/>
          <w:szCs w:val="32"/>
        </w:rPr>
        <w:t>ID: 202201018</w:t>
      </w:r>
    </w:p>
    <w:p w:rsidR="00143819" w:rsidRPr="00404B93" w:rsidRDefault="00143819" w:rsidP="00472668">
      <w:pPr>
        <w:jc w:val="center"/>
        <w:rPr>
          <w:rFonts w:ascii="Times New Roman" w:hAnsi="Times New Roman" w:cs="Times New Roman"/>
          <w:sz w:val="32"/>
          <w:szCs w:val="32"/>
        </w:rPr>
      </w:pPr>
      <w:r w:rsidRPr="00404B93">
        <w:rPr>
          <w:rFonts w:ascii="Times New Roman" w:hAnsi="Times New Roman" w:cs="Times New Roman"/>
          <w:sz w:val="32"/>
          <w:szCs w:val="32"/>
        </w:rPr>
        <w:t>Batch 25</w:t>
      </w:r>
      <w:r w:rsidRPr="00404B93">
        <w:rPr>
          <w:rFonts w:ascii="Times New Roman" w:hAnsi="Times New Roman" w:cs="Times New Roman"/>
          <w:sz w:val="32"/>
          <w:szCs w:val="32"/>
          <w:vertAlign w:val="superscript"/>
        </w:rPr>
        <w:t>th</w:t>
      </w:r>
      <w:r w:rsidRPr="00404B93">
        <w:rPr>
          <w:rFonts w:ascii="Times New Roman" w:hAnsi="Times New Roman" w:cs="Times New Roman"/>
          <w:sz w:val="32"/>
          <w:szCs w:val="32"/>
        </w:rPr>
        <w:t xml:space="preserve"> </w:t>
      </w:r>
    </w:p>
    <w:p w:rsidR="00472668" w:rsidRDefault="00472668" w:rsidP="00472668">
      <w:pPr>
        <w:jc w:val="center"/>
        <w:rPr>
          <w:rFonts w:ascii="Times New Roman" w:hAnsi="Times New Roman" w:cs="Times New Roman"/>
          <w:color w:val="1F4E79" w:themeColor="accent1" w:themeShade="80"/>
          <w:sz w:val="40"/>
          <w:szCs w:val="40"/>
        </w:rPr>
      </w:pPr>
    </w:p>
    <w:p w:rsidR="00143819" w:rsidRDefault="00143819" w:rsidP="00472668">
      <w:pPr>
        <w:jc w:val="center"/>
        <w:rPr>
          <w:rFonts w:ascii="Times New Roman" w:hAnsi="Times New Roman" w:cs="Times New Roman"/>
          <w:color w:val="1F4E79" w:themeColor="accent1" w:themeShade="80"/>
          <w:sz w:val="40"/>
          <w:szCs w:val="40"/>
        </w:rPr>
      </w:pPr>
    </w:p>
    <w:p w:rsidR="00143819" w:rsidRDefault="00143819" w:rsidP="00472668">
      <w:pPr>
        <w:jc w:val="center"/>
        <w:rPr>
          <w:rFonts w:ascii="Times New Roman" w:hAnsi="Times New Roman" w:cs="Times New Roman"/>
          <w:color w:val="1F4E79" w:themeColor="accent1" w:themeShade="80"/>
          <w:sz w:val="40"/>
          <w:szCs w:val="40"/>
        </w:rPr>
      </w:pPr>
    </w:p>
    <w:p w:rsidR="00143819" w:rsidRDefault="00143819" w:rsidP="00472668">
      <w:pPr>
        <w:jc w:val="center"/>
        <w:rPr>
          <w:rFonts w:ascii="Times New Roman" w:hAnsi="Times New Roman" w:cs="Times New Roman"/>
          <w:color w:val="1F4E79" w:themeColor="accent1" w:themeShade="80"/>
          <w:sz w:val="40"/>
          <w:szCs w:val="40"/>
        </w:rPr>
      </w:pPr>
    </w:p>
    <w:p w:rsidR="00143819" w:rsidRDefault="00143819" w:rsidP="00472668">
      <w:pPr>
        <w:jc w:val="center"/>
        <w:rPr>
          <w:rFonts w:ascii="Times New Roman" w:hAnsi="Times New Roman" w:cs="Times New Roman"/>
          <w:color w:val="1F4E79" w:themeColor="accent1" w:themeShade="80"/>
          <w:sz w:val="40"/>
          <w:szCs w:val="40"/>
        </w:rPr>
      </w:pPr>
    </w:p>
    <w:p w:rsidR="00143819" w:rsidRDefault="00433E51" w:rsidP="00472668">
      <w:pPr>
        <w:jc w:val="center"/>
        <w:rPr>
          <w:rFonts w:ascii="Times New Roman" w:hAnsi="Times New Roman" w:cs="Times New Roman"/>
          <w:color w:val="1F4E79" w:themeColor="accent1" w:themeShade="80"/>
          <w:sz w:val="40"/>
          <w:szCs w:val="40"/>
        </w:rPr>
      </w:pPr>
      <w:r>
        <w:rPr>
          <w:rFonts w:ascii="Times New Roman" w:hAnsi="Times New Roman" w:cs="Times New Roman"/>
          <w:noProof/>
          <w:color w:val="5B9BD5" w:themeColor="accent1"/>
          <w:sz w:val="40"/>
          <w:szCs w:val="40"/>
        </w:rPr>
        <mc:AlternateContent>
          <mc:Choice Requires="wps">
            <w:drawing>
              <wp:anchor distT="0" distB="0" distL="114300" distR="114300" simplePos="0" relativeHeight="251661312" behindDoc="0" locked="0" layoutInCell="1" allowOverlap="1">
                <wp:simplePos x="0" y="0"/>
                <wp:positionH relativeFrom="column">
                  <wp:posOffset>5834270</wp:posOffset>
                </wp:positionH>
                <wp:positionV relativeFrom="paragraph">
                  <wp:posOffset>462832</wp:posOffset>
                </wp:positionV>
                <wp:extent cx="168965" cy="337931"/>
                <wp:effectExtent l="0" t="0" r="2540" b="5080"/>
                <wp:wrapNone/>
                <wp:docPr id="7" name="Text Box 7"/>
                <wp:cNvGraphicFramePr/>
                <a:graphic xmlns:a="http://schemas.openxmlformats.org/drawingml/2006/main">
                  <a:graphicData uri="http://schemas.microsoft.com/office/word/2010/wordprocessingShape">
                    <wps:wsp>
                      <wps:cNvSpPr txBox="1"/>
                      <wps:spPr>
                        <a:xfrm>
                          <a:off x="0" y="0"/>
                          <a:ext cx="168965" cy="33793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3E51" w:rsidRDefault="00433E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left:0;text-align:left;margin-left:459.4pt;margin-top:36.45pt;width:13.3pt;height:26.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" fillcolor="white [3212]" stroked="f" strokeweight=".5pt">
                <v:textbox>
                  <w:txbxContent>
                    <w:p w:rsidR="00433E51" w:rsidRDefault="00433E51"/>
                  </w:txbxContent>
                </v:textbox>
              </v:shape>
            </w:pict>
          </mc:Fallback>
        </mc:AlternateContent>
      </w:r>
    </w:p>
    <w:p w:rsidR="00143819" w:rsidRPr="001F6945" w:rsidRDefault="00143819" w:rsidP="00472668">
      <w:pPr>
        <w:jc w:val="center"/>
        <w:rPr>
          <w:rFonts w:ascii="Times New Roman" w:hAnsi="Times New Roman" w:cs="Times New Roman"/>
          <w:color w:val="1F4E79" w:themeColor="accent1" w:themeShade="80"/>
          <w:sz w:val="28"/>
          <w:szCs w:val="28"/>
        </w:rPr>
      </w:pPr>
      <w:r w:rsidRPr="001F6945">
        <w:rPr>
          <w:rFonts w:ascii="Times New Roman" w:hAnsi="Times New Roman" w:cs="Times New Roman"/>
          <w:color w:val="1F4E79" w:themeColor="accent1" w:themeShade="80"/>
          <w:sz w:val="28"/>
          <w:szCs w:val="28"/>
        </w:rPr>
        <w:lastRenderedPageBreak/>
        <w:t>Letter Of Transmittal</w:t>
      </w:r>
    </w:p>
    <w:p w:rsidR="00143819" w:rsidRPr="001F6945" w:rsidRDefault="00404B93" w:rsidP="001F6945">
      <w:pPr>
        <w:rPr>
          <w:rFonts w:ascii="Times New Roman" w:hAnsi="Times New Roman" w:cs="Times New Roman"/>
          <w:sz w:val="24"/>
          <w:szCs w:val="24"/>
        </w:rPr>
      </w:pPr>
      <w:r>
        <w:rPr>
          <w:rFonts w:ascii="Times New Roman" w:hAnsi="Times New Roman" w:cs="Times New Roman"/>
          <w:sz w:val="24"/>
          <w:szCs w:val="24"/>
        </w:rPr>
        <w:t>Date: January 4, 2024</w:t>
      </w:r>
      <w:r w:rsidR="00143819" w:rsidRPr="001F6945">
        <w:rPr>
          <w:rFonts w:ascii="Times New Roman" w:hAnsi="Times New Roman" w:cs="Times New Roman"/>
          <w:sz w:val="24"/>
          <w:szCs w:val="24"/>
        </w:rPr>
        <w:t xml:space="preserve"> </w:t>
      </w:r>
    </w:p>
    <w:p w:rsidR="001F6945" w:rsidRPr="001F6945" w:rsidRDefault="00143819" w:rsidP="001F6945">
      <w:pPr>
        <w:rPr>
          <w:rFonts w:ascii="Times New Roman" w:hAnsi="Times New Roman" w:cs="Times New Roman"/>
          <w:sz w:val="24"/>
          <w:szCs w:val="24"/>
        </w:rPr>
      </w:pPr>
      <w:r w:rsidRPr="001F6945">
        <w:rPr>
          <w:rFonts w:ascii="Times New Roman" w:hAnsi="Times New Roman" w:cs="Times New Roman"/>
          <w:sz w:val="24"/>
          <w:szCs w:val="24"/>
        </w:rPr>
        <w:t xml:space="preserve">Md. </w:t>
      </w:r>
      <w:r w:rsidR="001F6945" w:rsidRPr="001F6945">
        <w:rPr>
          <w:rFonts w:ascii="Times New Roman" w:hAnsi="Times New Roman" w:cs="Times New Roman"/>
          <w:sz w:val="24"/>
          <w:szCs w:val="24"/>
        </w:rPr>
        <w:t>Alamgir Hossen</w:t>
      </w:r>
      <w:r w:rsidRPr="001F6945">
        <w:rPr>
          <w:rFonts w:ascii="Times New Roman" w:hAnsi="Times New Roman" w:cs="Times New Roman"/>
          <w:sz w:val="24"/>
          <w:szCs w:val="24"/>
        </w:rPr>
        <w:t xml:space="preserve"> </w:t>
      </w:r>
    </w:p>
    <w:p w:rsidR="001F6945" w:rsidRPr="001F6945" w:rsidRDefault="001F6945" w:rsidP="001F6945">
      <w:pPr>
        <w:rPr>
          <w:rFonts w:ascii="Times New Roman" w:hAnsi="Times New Roman" w:cs="Times New Roman"/>
          <w:sz w:val="24"/>
          <w:szCs w:val="24"/>
        </w:rPr>
      </w:pPr>
      <w:r w:rsidRPr="001F6945">
        <w:rPr>
          <w:rFonts w:ascii="Times New Roman" w:hAnsi="Times New Roman" w:cs="Times New Roman"/>
          <w:sz w:val="24"/>
          <w:szCs w:val="24"/>
        </w:rPr>
        <w:t>Associate</w:t>
      </w:r>
      <w:r w:rsidR="00143819" w:rsidRPr="001F6945">
        <w:rPr>
          <w:rFonts w:ascii="Times New Roman" w:hAnsi="Times New Roman" w:cs="Times New Roman"/>
          <w:sz w:val="24"/>
          <w:szCs w:val="24"/>
        </w:rPr>
        <w:t xml:space="preserve"> Professor </w:t>
      </w:r>
    </w:p>
    <w:p w:rsidR="001F6945" w:rsidRPr="001F6945" w:rsidRDefault="001F6945" w:rsidP="001F6945">
      <w:pPr>
        <w:rPr>
          <w:rFonts w:ascii="Times New Roman" w:hAnsi="Times New Roman" w:cs="Times New Roman"/>
          <w:sz w:val="24"/>
          <w:szCs w:val="24"/>
        </w:rPr>
      </w:pPr>
      <w:r w:rsidRPr="001F6945">
        <w:rPr>
          <w:rFonts w:ascii="Times New Roman" w:hAnsi="Times New Roman" w:cs="Times New Roman"/>
          <w:sz w:val="24"/>
          <w:szCs w:val="24"/>
        </w:rPr>
        <w:t>IBA- JU</w:t>
      </w:r>
    </w:p>
    <w:p w:rsidR="001F6945" w:rsidRPr="001F6945" w:rsidRDefault="00143819" w:rsidP="001F6945">
      <w:pPr>
        <w:rPr>
          <w:rFonts w:ascii="Times New Roman" w:hAnsi="Times New Roman" w:cs="Times New Roman"/>
          <w:sz w:val="24"/>
          <w:szCs w:val="24"/>
        </w:rPr>
      </w:pPr>
      <w:r w:rsidRPr="001F6945">
        <w:rPr>
          <w:rFonts w:ascii="Times New Roman" w:hAnsi="Times New Roman" w:cs="Times New Roman"/>
          <w:sz w:val="24"/>
          <w:szCs w:val="24"/>
        </w:rPr>
        <w:t xml:space="preserve">Subject: Submission of Report on “Policies and Practices of Compensation Management and Employee satisfaction of </w:t>
      </w:r>
      <w:r w:rsidR="00844C08">
        <w:rPr>
          <w:rFonts w:ascii="Times New Roman" w:hAnsi="Times New Roman" w:cs="Times New Roman"/>
          <w:sz w:val="24"/>
          <w:szCs w:val="24"/>
        </w:rPr>
        <w:t>BRAC</w:t>
      </w:r>
      <w:r w:rsidRPr="001F6945">
        <w:rPr>
          <w:rFonts w:ascii="Times New Roman" w:hAnsi="Times New Roman" w:cs="Times New Roman"/>
          <w:sz w:val="24"/>
          <w:szCs w:val="24"/>
        </w:rPr>
        <w:t xml:space="preserve">  </w:t>
      </w:r>
    </w:p>
    <w:p w:rsidR="001F6945" w:rsidRPr="001F6945" w:rsidRDefault="00143819" w:rsidP="001F6945">
      <w:pPr>
        <w:rPr>
          <w:rFonts w:ascii="Times New Roman" w:hAnsi="Times New Roman" w:cs="Times New Roman"/>
          <w:sz w:val="24"/>
          <w:szCs w:val="24"/>
        </w:rPr>
      </w:pPr>
      <w:r w:rsidRPr="001F6945">
        <w:rPr>
          <w:rFonts w:ascii="Times New Roman" w:hAnsi="Times New Roman" w:cs="Times New Roman"/>
          <w:sz w:val="24"/>
          <w:szCs w:val="24"/>
        </w:rPr>
        <w:t>Sir,</w:t>
      </w:r>
    </w:p>
    <w:p w:rsidR="001F6945" w:rsidRPr="001F6945" w:rsidRDefault="00143819" w:rsidP="001F6945">
      <w:pPr>
        <w:jc w:val="both"/>
        <w:rPr>
          <w:rFonts w:ascii="Times New Roman" w:hAnsi="Times New Roman" w:cs="Times New Roman"/>
          <w:sz w:val="24"/>
          <w:szCs w:val="24"/>
        </w:rPr>
      </w:pPr>
      <w:r w:rsidRPr="001F6945">
        <w:rPr>
          <w:rFonts w:ascii="Times New Roman" w:hAnsi="Times New Roman" w:cs="Times New Roman"/>
          <w:sz w:val="24"/>
          <w:szCs w:val="24"/>
        </w:rPr>
        <w:t xml:space="preserve">I would like to inform you that I have done my report on </w:t>
      </w:r>
      <w:r w:rsidR="00844C08">
        <w:rPr>
          <w:rFonts w:ascii="Times New Roman" w:hAnsi="Times New Roman" w:cs="Times New Roman"/>
          <w:sz w:val="24"/>
          <w:szCs w:val="24"/>
        </w:rPr>
        <w:t>BRAC</w:t>
      </w:r>
      <w:r w:rsidRPr="001F6945">
        <w:rPr>
          <w:rFonts w:ascii="Times New Roman" w:hAnsi="Times New Roman" w:cs="Times New Roman"/>
          <w:sz w:val="24"/>
          <w:szCs w:val="24"/>
        </w:rPr>
        <w:t xml:space="preserve">. I attempted to know about the policies and practices of compensation management in </w:t>
      </w:r>
      <w:r w:rsidR="00844C08">
        <w:rPr>
          <w:rFonts w:ascii="Times New Roman" w:hAnsi="Times New Roman" w:cs="Times New Roman"/>
          <w:sz w:val="24"/>
          <w:szCs w:val="24"/>
        </w:rPr>
        <w:t>BRAC</w:t>
      </w:r>
      <w:r w:rsidRPr="001F6945">
        <w:rPr>
          <w:rFonts w:ascii="Times New Roman" w:hAnsi="Times New Roman" w:cs="Times New Roman"/>
          <w:sz w:val="24"/>
          <w:szCs w:val="24"/>
        </w:rPr>
        <w:t xml:space="preserve">. I try my best to give my close attention while preparing the report. I would like to thank you for your support and guidance during my internship and for your help while preparing the report. I hope that you would be kind enough to see any mistakes that may have appeared beyond my knowledge.  </w:t>
      </w:r>
    </w:p>
    <w:p w:rsidR="001F6945" w:rsidRPr="001F6945" w:rsidRDefault="00143819" w:rsidP="001F6945">
      <w:pPr>
        <w:rPr>
          <w:rFonts w:ascii="Times New Roman" w:hAnsi="Times New Roman" w:cs="Times New Roman"/>
          <w:sz w:val="24"/>
          <w:szCs w:val="24"/>
        </w:rPr>
      </w:pPr>
      <w:r w:rsidRPr="001F6945">
        <w:rPr>
          <w:rFonts w:ascii="Times New Roman" w:hAnsi="Times New Roman" w:cs="Times New Roman"/>
          <w:sz w:val="24"/>
          <w:szCs w:val="24"/>
        </w:rPr>
        <w:t>Sincerely Yours,</w:t>
      </w:r>
    </w:p>
    <w:p w:rsidR="001F6945" w:rsidRPr="001F6945" w:rsidRDefault="001F6945" w:rsidP="001F6945">
      <w:pPr>
        <w:rPr>
          <w:rFonts w:ascii="Times New Roman" w:hAnsi="Times New Roman" w:cs="Times New Roman"/>
          <w:sz w:val="24"/>
          <w:szCs w:val="24"/>
        </w:rPr>
      </w:pPr>
      <w:r w:rsidRPr="001F6945">
        <w:rPr>
          <w:rFonts w:ascii="Times New Roman" w:hAnsi="Times New Roman" w:cs="Times New Roman"/>
          <w:sz w:val="24"/>
          <w:szCs w:val="24"/>
        </w:rPr>
        <w:t>Farjana Akther</w:t>
      </w:r>
    </w:p>
    <w:p w:rsidR="00143819" w:rsidRPr="001F6945" w:rsidRDefault="00143819" w:rsidP="001F6945">
      <w:pPr>
        <w:rPr>
          <w:rFonts w:ascii="Times New Roman" w:hAnsi="Times New Roman" w:cs="Times New Roman"/>
          <w:sz w:val="24"/>
          <w:szCs w:val="24"/>
        </w:rPr>
      </w:pPr>
      <w:r w:rsidRPr="001F6945">
        <w:rPr>
          <w:rFonts w:ascii="Times New Roman" w:hAnsi="Times New Roman" w:cs="Times New Roman"/>
          <w:sz w:val="24"/>
          <w:szCs w:val="24"/>
        </w:rPr>
        <w:t>ID</w:t>
      </w:r>
      <w:r w:rsidR="001F6945" w:rsidRPr="001F6945">
        <w:rPr>
          <w:rFonts w:ascii="Times New Roman" w:hAnsi="Times New Roman" w:cs="Times New Roman"/>
          <w:sz w:val="24"/>
          <w:szCs w:val="24"/>
        </w:rPr>
        <w:t>: 202201018</w:t>
      </w:r>
    </w:p>
    <w:p w:rsidR="00143819" w:rsidRPr="001F6945" w:rsidRDefault="00143819" w:rsidP="00143819">
      <w:pPr>
        <w:jc w:val="both"/>
        <w:rPr>
          <w:rFonts w:ascii="Times New Roman" w:hAnsi="Times New Roman" w:cs="Times New Roman"/>
          <w:color w:val="1F4E79" w:themeColor="accent1" w:themeShade="80"/>
          <w:sz w:val="24"/>
          <w:szCs w:val="24"/>
        </w:rPr>
      </w:pPr>
    </w:p>
    <w:p w:rsidR="00143819" w:rsidRPr="001F6945" w:rsidRDefault="00143819" w:rsidP="00143819">
      <w:pPr>
        <w:jc w:val="both"/>
        <w:rPr>
          <w:rFonts w:ascii="Times New Roman" w:hAnsi="Times New Roman" w:cs="Times New Roman"/>
          <w:color w:val="1F4E79" w:themeColor="accent1" w:themeShade="80"/>
          <w:sz w:val="24"/>
          <w:szCs w:val="24"/>
        </w:rPr>
      </w:pPr>
    </w:p>
    <w:p w:rsidR="00143819" w:rsidRPr="001F6945" w:rsidRDefault="00143819" w:rsidP="00143819">
      <w:pPr>
        <w:jc w:val="both"/>
        <w:rPr>
          <w:rFonts w:ascii="Times New Roman" w:hAnsi="Times New Roman" w:cs="Times New Roman"/>
          <w:color w:val="1F4E79" w:themeColor="accent1" w:themeShade="80"/>
          <w:sz w:val="24"/>
          <w:szCs w:val="24"/>
        </w:rPr>
      </w:pPr>
    </w:p>
    <w:p w:rsidR="00143819" w:rsidRPr="001F6945" w:rsidRDefault="00143819" w:rsidP="00472668">
      <w:pPr>
        <w:jc w:val="center"/>
        <w:rPr>
          <w:rFonts w:ascii="Times New Roman" w:hAnsi="Times New Roman" w:cs="Times New Roman"/>
          <w:color w:val="1F4E79" w:themeColor="accent1" w:themeShade="80"/>
          <w:sz w:val="24"/>
          <w:szCs w:val="24"/>
        </w:rPr>
      </w:pPr>
    </w:p>
    <w:p w:rsidR="00143819" w:rsidRDefault="00143819" w:rsidP="00472668">
      <w:pPr>
        <w:jc w:val="center"/>
        <w:rPr>
          <w:rFonts w:ascii="Times New Roman" w:hAnsi="Times New Roman" w:cs="Times New Roman"/>
          <w:color w:val="1F4E79" w:themeColor="accent1" w:themeShade="80"/>
          <w:sz w:val="40"/>
          <w:szCs w:val="40"/>
        </w:rPr>
      </w:pPr>
    </w:p>
    <w:p w:rsidR="00143819" w:rsidRDefault="00143819" w:rsidP="00472668">
      <w:pPr>
        <w:jc w:val="center"/>
        <w:rPr>
          <w:rFonts w:ascii="Times New Roman" w:hAnsi="Times New Roman" w:cs="Times New Roman"/>
          <w:color w:val="1F4E79" w:themeColor="accent1" w:themeShade="80"/>
          <w:sz w:val="40"/>
          <w:szCs w:val="40"/>
        </w:rPr>
      </w:pPr>
    </w:p>
    <w:p w:rsidR="001F6945" w:rsidRDefault="001F6945" w:rsidP="00472668">
      <w:pPr>
        <w:jc w:val="center"/>
        <w:rPr>
          <w:rFonts w:ascii="Times New Roman" w:hAnsi="Times New Roman" w:cs="Times New Roman"/>
          <w:color w:val="1F4E79" w:themeColor="accent1" w:themeShade="80"/>
          <w:sz w:val="40"/>
          <w:szCs w:val="40"/>
        </w:rPr>
      </w:pPr>
    </w:p>
    <w:p w:rsidR="001F6945" w:rsidRDefault="001F6945" w:rsidP="00472668">
      <w:pPr>
        <w:jc w:val="center"/>
        <w:rPr>
          <w:rFonts w:ascii="Times New Roman" w:hAnsi="Times New Roman" w:cs="Times New Roman"/>
          <w:color w:val="1F4E79" w:themeColor="accent1" w:themeShade="80"/>
          <w:sz w:val="40"/>
          <w:szCs w:val="40"/>
        </w:rPr>
      </w:pPr>
    </w:p>
    <w:p w:rsidR="001F6945" w:rsidRDefault="001F6945" w:rsidP="00472668">
      <w:pPr>
        <w:jc w:val="center"/>
        <w:rPr>
          <w:rFonts w:ascii="Times New Roman" w:hAnsi="Times New Roman" w:cs="Times New Roman"/>
          <w:color w:val="1F4E79" w:themeColor="accent1" w:themeShade="80"/>
          <w:sz w:val="40"/>
          <w:szCs w:val="40"/>
        </w:rPr>
      </w:pPr>
    </w:p>
    <w:p w:rsidR="001F6945" w:rsidRDefault="001F6945" w:rsidP="00472668">
      <w:pPr>
        <w:jc w:val="center"/>
        <w:rPr>
          <w:rFonts w:ascii="Times New Roman" w:hAnsi="Times New Roman" w:cs="Times New Roman"/>
          <w:color w:val="1F4E79" w:themeColor="accent1" w:themeShade="80"/>
          <w:sz w:val="40"/>
          <w:szCs w:val="40"/>
        </w:rPr>
      </w:pPr>
    </w:p>
    <w:p w:rsidR="001F6945" w:rsidRDefault="00433E51" w:rsidP="00472668">
      <w:pPr>
        <w:jc w:val="center"/>
        <w:rPr>
          <w:rFonts w:ascii="Times New Roman" w:hAnsi="Times New Roman" w:cs="Times New Roman"/>
          <w:color w:val="1F4E79" w:themeColor="accent1" w:themeShade="80"/>
          <w:sz w:val="40"/>
          <w:szCs w:val="40"/>
        </w:rPr>
      </w:pPr>
      <w:r>
        <w:rPr>
          <w:rFonts w:ascii="Times New Roman" w:hAnsi="Times New Roman" w:cs="Times New Roman"/>
          <w:noProof/>
          <w:color w:val="5B9BD5" w:themeColor="accent1"/>
          <w:sz w:val="40"/>
          <w:szCs w:val="40"/>
        </w:rPr>
        <mc:AlternateContent>
          <mc:Choice Requires="wps">
            <w:drawing>
              <wp:anchor distT="0" distB="0" distL="114300" distR="114300" simplePos="0" relativeHeight="251662336" behindDoc="0" locked="0" layoutInCell="1" allowOverlap="1">
                <wp:simplePos x="0" y="0"/>
                <wp:positionH relativeFrom="column">
                  <wp:posOffset>5804452</wp:posOffset>
                </wp:positionH>
                <wp:positionV relativeFrom="paragraph">
                  <wp:posOffset>520369</wp:posOffset>
                </wp:positionV>
                <wp:extent cx="218661" cy="278295"/>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218661" cy="27829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3E51" w:rsidRDefault="00433E51">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left:0;text-align:left;margin-left:457.05pt;margin-top:40.95pt;width:17.2pt;height:21.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" fillcolor="white [3212]" stroked="f" strokeweight=".5pt">
                <v:textbox>
                  <w:txbxContent>
                    <w:p w:rsidR="00433E51" w:rsidRDefault="00433E51">
                      <w:r>
                        <w:t>i</w:t>
                      </w:r>
                    </w:p>
                  </w:txbxContent>
                </v:textbox>
              </v:shape>
            </w:pict>
          </mc:Fallback>
        </mc:AlternateContent>
      </w:r>
    </w:p>
    <w:p w:rsidR="00BE53F5" w:rsidRPr="00404B93" w:rsidRDefault="00BE53F5" w:rsidP="001F6945">
      <w:pPr>
        <w:jc w:val="center"/>
        <w:rPr>
          <w:rFonts w:ascii="Times New Roman" w:hAnsi="Times New Roman" w:cs="Times New Roman"/>
          <w:color w:val="000000" w:themeColor="text1"/>
          <w:sz w:val="32"/>
          <w:szCs w:val="32"/>
        </w:rPr>
      </w:pPr>
      <w:r w:rsidRPr="00404B93">
        <w:rPr>
          <w:rFonts w:ascii="Times New Roman" w:hAnsi="Times New Roman" w:cs="Times New Roman"/>
          <w:color w:val="5B9BD5" w:themeColor="accent1"/>
          <w:sz w:val="32"/>
          <w:szCs w:val="32"/>
        </w:rPr>
        <w:lastRenderedPageBreak/>
        <w:t xml:space="preserve">Acknowledgement  </w:t>
      </w:r>
      <w:r w:rsidRPr="00404B93">
        <w:rPr>
          <w:rFonts w:ascii="Times New Roman" w:hAnsi="Times New Roman" w:cs="Times New Roman"/>
          <w:color w:val="000000" w:themeColor="text1"/>
          <w:sz w:val="32"/>
          <w:szCs w:val="32"/>
        </w:rPr>
        <w:t xml:space="preserve"> </w:t>
      </w:r>
    </w:p>
    <w:p w:rsidR="00404B93" w:rsidRDefault="00404B93" w:rsidP="00BE53F5">
      <w:pPr>
        <w:jc w:val="both"/>
        <w:rPr>
          <w:rFonts w:ascii="Times New Roman" w:hAnsi="Times New Roman" w:cs="Times New Roman"/>
          <w:sz w:val="24"/>
          <w:szCs w:val="24"/>
        </w:rPr>
      </w:pPr>
    </w:p>
    <w:p w:rsidR="00404B93" w:rsidRDefault="00404B93" w:rsidP="00BE53F5">
      <w:pPr>
        <w:jc w:val="both"/>
        <w:rPr>
          <w:rFonts w:ascii="Times New Roman" w:hAnsi="Times New Roman" w:cs="Times New Roman"/>
          <w:sz w:val="24"/>
          <w:szCs w:val="24"/>
        </w:rPr>
      </w:pPr>
    </w:p>
    <w:p w:rsidR="00BE53F5" w:rsidRPr="00BE53F5" w:rsidRDefault="00BE53F5" w:rsidP="00404B93">
      <w:pPr>
        <w:spacing w:line="360" w:lineRule="auto"/>
        <w:jc w:val="both"/>
        <w:rPr>
          <w:rFonts w:ascii="Times New Roman" w:hAnsi="Times New Roman" w:cs="Times New Roman"/>
          <w:sz w:val="24"/>
          <w:szCs w:val="24"/>
        </w:rPr>
      </w:pPr>
      <w:r w:rsidRPr="00BE53F5">
        <w:rPr>
          <w:rFonts w:ascii="Times New Roman" w:hAnsi="Times New Roman" w:cs="Times New Roman"/>
          <w:sz w:val="24"/>
          <w:szCs w:val="24"/>
        </w:rPr>
        <w:t xml:space="preserve">All the gratitude to Almighty God the powerful and merciful for allowing me to successfully complete the report.  I also would like to thank my honorable teacher </w:t>
      </w:r>
      <w:r>
        <w:rPr>
          <w:rFonts w:ascii="Times New Roman" w:hAnsi="Times New Roman" w:cs="Times New Roman"/>
          <w:sz w:val="24"/>
          <w:szCs w:val="24"/>
        </w:rPr>
        <w:t>Md. Alamgir Hossen</w:t>
      </w:r>
      <w:r w:rsidRPr="00BE53F5">
        <w:rPr>
          <w:rFonts w:ascii="Times New Roman" w:hAnsi="Times New Roman" w:cs="Times New Roman"/>
          <w:sz w:val="24"/>
          <w:szCs w:val="24"/>
        </w:rPr>
        <w:t xml:space="preserve">, </w:t>
      </w:r>
      <w:r>
        <w:rPr>
          <w:rFonts w:ascii="Times New Roman" w:hAnsi="Times New Roman" w:cs="Times New Roman"/>
          <w:sz w:val="24"/>
          <w:szCs w:val="24"/>
        </w:rPr>
        <w:t>IBA-JU</w:t>
      </w:r>
      <w:r w:rsidRPr="00BE53F5">
        <w:rPr>
          <w:rFonts w:ascii="Times New Roman" w:hAnsi="Times New Roman" w:cs="Times New Roman"/>
          <w:sz w:val="24"/>
          <w:szCs w:val="24"/>
        </w:rPr>
        <w:t xml:space="preserve">. I am honored and grateful about the fact that he gave so much of </w:t>
      </w:r>
      <w:r>
        <w:rPr>
          <w:rFonts w:ascii="Times New Roman" w:hAnsi="Times New Roman" w:cs="Times New Roman"/>
          <w:sz w:val="24"/>
          <w:szCs w:val="24"/>
        </w:rPr>
        <w:t>his</w:t>
      </w:r>
      <w:r w:rsidRPr="00BE53F5">
        <w:rPr>
          <w:rFonts w:ascii="Times New Roman" w:hAnsi="Times New Roman" w:cs="Times New Roman"/>
          <w:sz w:val="24"/>
          <w:szCs w:val="24"/>
        </w:rPr>
        <w:t xml:space="preserve"> valuable time and for the great suggestions he gave me into making the report.  To prepare this report a s ton of significant documents and information input from several sources were involved</w:t>
      </w:r>
      <w:r w:rsidR="00737569">
        <w:rPr>
          <w:rFonts w:ascii="Times New Roman" w:hAnsi="Times New Roman" w:cs="Times New Roman"/>
          <w:sz w:val="24"/>
          <w:szCs w:val="24"/>
        </w:rPr>
        <w:t>.</w:t>
      </w:r>
      <w:r w:rsidRPr="00BE53F5">
        <w:rPr>
          <w:rFonts w:ascii="Times New Roman" w:hAnsi="Times New Roman" w:cs="Times New Roman"/>
          <w:sz w:val="24"/>
          <w:szCs w:val="24"/>
        </w:rPr>
        <w:t xml:space="preserve"> It was for me, such a great opportunity to work, know and learn about our own countries </w:t>
      </w:r>
      <w:r>
        <w:rPr>
          <w:rFonts w:ascii="Times New Roman" w:hAnsi="Times New Roman" w:cs="Times New Roman"/>
          <w:sz w:val="24"/>
          <w:szCs w:val="24"/>
        </w:rPr>
        <w:t>NGO</w:t>
      </w:r>
      <w:r w:rsidRPr="00BE53F5">
        <w:rPr>
          <w:rFonts w:ascii="Times New Roman" w:hAnsi="Times New Roman" w:cs="Times New Roman"/>
          <w:sz w:val="24"/>
          <w:szCs w:val="24"/>
        </w:rPr>
        <w:t xml:space="preserve">.  Lastly, my gratitude and respect to the excellent people of </w:t>
      </w:r>
      <w:r>
        <w:rPr>
          <w:rFonts w:ascii="Times New Roman" w:hAnsi="Times New Roman" w:cs="Times New Roman"/>
          <w:sz w:val="24"/>
          <w:szCs w:val="24"/>
        </w:rPr>
        <w:t>WMBA</w:t>
      </w:r>
      <w:r w:rsidRPr="00BE53F5">
        <w:rPr>
          <w:rFonts w:ascii="Times New Roman" w:hAnsi="Times New Roman" w:cs="Times New Roman"/>
          <w:sz w:val="24"/>
          <w:szCs w:val="24"/>
        </w:rPr>
        <w:t xml:space="preserve"> for the support, cooperation, understanding and help. </w:t>
      </w:r>
    </w:p>
    <w:p w:rsidR="00BE53F5" w:rsidRPr="00BE53F5" w:rsidRDefault="00BE53F5" w:rsidP="00BE53F5">
      <w:pPr>
        <w:jc w:val="both"/>
        <w:rPr>
          <w:rFonts w:ascii="Times New Roman" w:hAnsi="Times New Roman" w:cs="Times New Roman"/>
          <w:sz w:val="24"/>
          <w:szCs w:val="24"/>
        </w:rPr>
      </w:pPr>
    </w:p>
    <w:p w:rsidR="00BE53F5" w:rsidRDefault="00BE53F5" w:rsidP="00BE53F5">
      <w:pPr>
        <w:jc w:val="both"/>
        <w:rPr>
          <w:rFonts w:ascii="Times New Roman" w:hAnsi="Times New Roman" w:cs="Times New Roman"/>
          <w:sz w:val="24"/>
          <w:szCs w:val="24"/>
        </w:rPr>
      </w:pPr>
    </w:p>
    <w:p w:rsidR="00BE53F5" w:rsidRDefault="00BE53F5" w:rsidP="00BE53F5">
      <w:pPr>
        <w:jc w:val="both"/>
        <w:rPr>
          <w:rFonts w:ascii="Times New Roman" w:hAnsi="Times New Roman" w:cs="Times New Roman"/>
          <w:sz w:val="24"/>
          <w:szCs w:val="24"/>
        </w:rPr>
      </w:pPr>
    </w:p>
    <w:p w:rsidR="00BE53F5" w:rsidRDefault="00BE53F5" w:rsidP="00BE53F5">
      <w:pPr>
        <w:jc w:val="both"/>
        <w:rPr>
          <w:rFonts w:ascii="Times New Roman" w:hAnsi="Times New Roman" w:cs="Times New Roman"/>
          <w:sz w:val="24"/>
          <w:szCs w:val="24"/>
        </w:rPr>
      </w:pPr>
    </w:p>
    <w:p w:rsidR="00BE53F5" w:rsidRDefault="00BE53F5" w:rsidP="00BE53F5">
      <w:pPr>
        <w:jc w:val="both"/>
        <w:rPr>
          <w:rFonts w:ascii="Times New Roman" w:hAnsi="Times New Roman" w:cs="Times New Roman"/>
          <w:sz w:val="24"/>
          <w:szCs w:val="24"/>
        </w:rPr>
      </w:pPr>
    </w:p>
    <w:p w:rsidR="00BE53F5" w:rsidRDefault="00BE53F5" w:rsidP="00BE53F5">
      <w:pPr>
        <w:jc w:val="both"/>
        <w:rPr>
          <w:rFonts w:ascii="Times New Roman" w:hAnsi="Times New Roman" w:cs="Times New Roman"/>
          <w:sz w:val="24"/>
          <w:szCs w:val="24"/>
        </w:rPr>
      </w:pPr>
    </w:p>
    <w:p w:rsidR="00BE53F5" w:rsidRDefault="00BE53F5" w:rsidP="00BE53F5">
      <w:pPr>
        <w:jc w:val="both"/>
        <w:rPr>
          <w:rFonts w:ascii="Times New Roman" w:hAnsi="Times New Roman" w:cs="Times New Roman"/>
          <w:sz w:val="24"/>
          <w:szCs w:val="24"/>
        </w:rPr>
      </w:pPr>
    </w:p>
    <w:p w:rsidR="00BE53F5" w:rsidRDefault="00BE53F5" w:rsidP="00BE53F5">
      <w:pPr>
        <w:jc w:val="both"/>
        <w:rPr>
          <w:rFonts w:ascii="Times New Roman" w:hAnsi="Times New Roman" w:cs="Times New Roman"/>
          <w:sz w:val="24"/>
          <w:szCs w:val="24"/>
        </w:rPr>
      </w:pPr>
    </w:p>
    <w:p w:rsidR="00BE53F5" w:rsidRDefault="00BE53F5" w:rsidP="00BE53F5">
      <w:pPr>
        <w:jc w:val="both"/>
        <w:rPr>
          <w:rFonts w:ascii="Times New Roman" w:hAnsi="Times New Roman" w:cs="Times New Roman"/>
          <w:sz w:val="24"/>
          <w:szCs w:val="24"/>
        </w:rPr>
      </w:pPr>
    </w:p>
    <w:p w:rsidR="00BE53F5" w:rsidRDefault="00BE53F5" w:rsidP="00BE53F5">
      <w:pPr>
        <w:jc w:val="both"/>
        <w:rPr>
          <w:rFonts w:ascii="Times New Roman" w:hAnsi="Times New Roman" w:cs="Times New Roman"/>
          <w:sz w:val="24"/>
          <w:szCs w:val="24"/>
        </w:rPr>
      </w:pPr>
    </w:p>
    <w:p w:rsidR="00BE53F5" w:rsidRDefault="00BE53F5" w:rsidP="00BE53F5">
      <w:pPr>
        <w:jc w:val="both"/>
        <w:rPr>
          <w:rFonts w:ascii="Times New Roman" w:hAnsi="Times New Roman" w:cs="Times New Roman"/>
          <w:sz w:val="24"/>
          <w:szCs w:val="24"/>
        </w:rPr>
      </w:pPr>
    </w:p>
    <w:p w:rsidR="00BE53F5" w:rsidRDefault="00BE53F5" w:rsidP="00BE53F5">
      <w:pPr>
        <w:jc w:val="both"/>
        <w:rPr>
          <w:rFonts w:ascii="Times New Roman" w:hAnsi="Times New Roman" w:cs="Times New Roman"/>
          <w:sz w:val="24"/>
          <w:szCs w:val="24"/>
        </w:rPr>
      </w:pPr>
    </w:p>
    <w:p w:rsidR="00BE53F5" w:rsidRDefault="00BE53F5" w:rsidP="00BE53F5">
      <w:pPr>
        <w:jc w:val="both"/>
        <w:rPr>
          <w:rFonts w:ascii="Times New Roman" w:hAnsi="Times New Roman" w:cs="Times New Roman"/>
          <w:sz w:val="24"/>
          <w:szCs w:val="24"/>
        </w:rPr>
      </w:pPr>
    </w:p>
    <w:p w:rsidR="00BE53F5" w:rsidRDefault="00BE53F5" w:rsidP="00BE53F5">
      <w:pPr>
        <w:jc w:val="both"/>
        <w:rPr>
          <w:rFonts w:ascii="Times New Roman" w:hAnsi="Times New Roman" w:cs="Times New Roman"/>
          <w:sz w:val="24"/>
          <w:szCs w:val="24"/>
        </w:rPr>
      </w:pPr>
    </w:p>
    <w:p w:rsidR="00BE53F5" w:rsidRDefault="00BE53F5" w:rsidP="00BE53F5">
      <w:pPr>
        <w:jc w:val="both"/>
        <w:rPr>
          <w:rFonts w:ascii="Times New Roman" w:hAnsi="Times New Roman" w:cs="Times New Roman"/>
          <w:sz w:val="24"/>
          <w:szCs w:val="24"/>
        </w:rPr>
      </w:pPr>
    </w:p>
    <w:p w:rsidR="00BE53F5" w:rsidRDefault="00BE53F5" w:rsidP="00BE53F5">
      <w:pPr>
        <w:jc w:val="both"/>
        <w:rPr>
          <w:rFonts w:ascii="Times New Roman" w:hAnsi="Times New Roman" w:cs="Times New Roman"/>
          <w:sz w:val="24"/>
          <w:szCs w:val="24"/>
        </w:rPr>
      </w:pPr>
    </w:p>
    <w:p w:rsidR="00BE53F5" w:rsidRDefault="00BE53F5" w:rsidP="00BE53F5">
      <w:pPr>
        <w:jc w:val="both"/>
        <w:rPr>
          <w:rFonts w:ascii="Times New Roman" w:hAnsi="Times New Roman" w:cs="Times New Roman"/>
          <w:sz w:val="24"/>
          <w:szCs w:val="24"/>
        </w:rPr>
      </w:pPr>
    </w:p>
    <w:p w:rsidR="00BE53F5" w:rsidRDefault="00433E51" w:rsidP="00BE53F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5764696</wp:posOffset>
                </wp:positionH>
                <wp:positionV relativeFrom="paragraph">
                  <wp:posOffset>449967</wp:posOffset>
                </wp:positionV>
                <wp:extent cx="327991" cy="387626"/>
                <wp:effectExtent l="0" t="0" r="0" b="0"/>
                <wp:wrapNone/>
                <wp:docPr id="9" name="Text Box 9"/>
                <wp:cNvGraphicFramePr/>
                <a:graphic xmlns:a="http://schemas.openxmlformats.org/drawingml/2006/main">
                  <a:graphicData uri="http://schemas.microsoft.com/office/word/2010/wordprocessingShape">
                    <wps:wsp>
                      <wps:cNvSpPr txBox="1"/>
                      <wps:spPr>
                        <a:xfrm>
                          <a:off x="0" y="0"/>
                          <a:ext cx="327991" cy="3876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3E51" w:rsidRDefault="00433E51">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left:0;text-align:left;margin-left:453.9pt;margin-top:35.45pt;width:25.85pt;height:3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" fillcolor="white [3201]" stroked="f" strokeweight=".5pt">
                <v:textbox>
                  <w:txbxContent>
                    <w:p w:rsidR="00433E51" w:rsidRDefault="00433E51">
                      <w:r>
                        <w:t>ii</w:t>
                      </w:r>
                    </w:p>
                  </w:txbxContent>
                </v:textbox>
              </v:shape>
            </w:pict>
          </mc:Fallback>
        </mc:AlternateContent>
      </w:r>
    </w:p>
    <w:p w:rsidR="00375855" w:rsidRPr="00404B93" w:rsidRDefault="00375855" w:rsidP="00404B93">
      <w:pPr>
        <w:jc w:val="center"/>
        <w:rPr>
          <w:rFonts w:ascii="Times New Roman" w:hAnsi="Times New Roman" w:cs="Times New Roman"/>
          <w:color w:val="5B9BD5" w:themeColor="accent1"/>
          <w:sz w:val="32"/>
          <w:szCs w:val="32"/>
        </w:rPr>
      </w:pPr>
      <w:r w:rsidRPr="00404B93">
        <w:rPr>
          <w:rFonts w:ascii="Times New Roman" w:hAnsi="Times New Roman" w:cs="Times New Roman"/>
          <w:color w:val="5B9BD5" w:themeColor="accent1"/>
          <w:sz w:val="32"/>
          <w:szCs w:val="32"/>
        </w:rPr>
        <w:lastRenderedPageBreak/>
        <w:t>Executive Summery</w:t>
      </w:r>
    </w:p>
    <w:p w:rsidR="00025544" w:rsidRDefault="00025544" w:rsidP="00375855">
      <w:pPr>
        <w:jc w:val="center"/>
        <w:rPr>
          <w:rFonts w:ascii="Times New Roman" w:hAnsi="Times New Roman" w:cs="Times New Roman"/>
          <w:sz w:val="24"/>
          <w:szCs w:val="24"/>
        </w:rPr>
      </w:pPr>
    </w:p>
    <w:p w:rsidR="00025544" w:rsidRDefault="00025544" w:rsidP="00375855">
      <w:pPr>
        <w:jc w:val="center"/>
        <w:rPr>
          <w:rFonts w:ascii="Times New Roman" w:hAnsi="Times New Roman" w:cs="Times New Roman"/>
          <w:sz w:val="24"/>
          <w:szCs w:val="24"/>
        </w:rPr>
      </w:pPr>
    </w:p>
    <w:p w:rsidR="00025544" w:rsidRDefault="00844C08" w:rsidP="005A56A3">
      <w:pPr>
        <w:spacing w:line="360" w:lineRule="auto"/>
        <w:jc w:val="both"/>
        <w:rPr>
          <w:rFonts w:ascii="Times New Roman" w:hAnsi="Times New Roman" w:cs="Times New Roman"/>
          <w:sz w:val="24"/>
          <w:szCs w:val="24"/>
        </w:rPr>
      </w:pPr>
      <w:r>
        <w:rPr>
          <w:rFonts w:ascii="Times New Roman" w:hAnsi="Times New Roman" w:cs="Times New Roman"/>
          <w:sz w:val="24"/>
          <w:szCs w:val="24"/>
        </w:rPr>
        <w:t>BRAC</w:t>
      </w:r>
      <w:r w:rsidR="00025544">
        <w:rPr>
          <w:rFonts w:ascii="Times New Roman" w:hAnsi="Times New Roman" w:cs="Times New Roman"/>
          <w:sz w:val="24"/>
          <w:szCs w:val="24"/>
        </w:rPr>
        <w:t xml:space="preserve"> is the leading NGO in Bangladesh. </w:t>
      </w:r>
      <w:r>
        <w:rPr>
          <w:rFonts w:ascii="Times New Roman" w:hAnsi="Times New Roman" w:cs="Times New Roman"/>
          <w:sz w:val="24"/>
          <w:szCs w:val="24"/>
        </w:rPr>
        <w:t>BRAC</w:t>
      </w:r>
      <w:r w:rsidR="00025544">
        <w:rPr>
          <w:rFonts w:ascii="Times New Roman" w:hAnsi="Times New Roman" w:cs="Times New Roman"/>
          <w:sz w:val="24"/>
          <w:szCs w:val="24"/>
        </w:rPr>
        <w:t xml:space="preserve"> is helping rural area people for their income source as well as to grow their business</w:t>
      </w:r>
    </w:p>
    <w:p w:rsidR="00025544" w:rsidRDefault="00025544" w:rsidP="005A56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report I have described the </w:t>
      </w:r>
      <w:r w:rsidR="00844C08">
        <w:rPr>
          <w:rFonts w:ascii="Times New Roman" w:hAnsi="Times New Roman" w:cs="Times New Roman"/>
          <w:sz w:val="24"/>
          <w:szCs w:val="24"/>
        </w:rPr>
        <w:t>BRAC</w:t>
      </w:r>
      <w:r>
        <w:rPr>
          <w:rFonts w:ascii="Times New Roman" w:hAnsi="Times New Roman" w:cs="Times New Roman"/>
          <w:sz w:val="24"/>
          <w:szCs w:val="24"/>
        </w:rPr>
        <w:t xml:space="preserve">’s </w:t>
      </w:r>
      <w:r w:rsidR="005A56A3">
        <w:rPr>
          <w:rFonts w:ascii="Times New Roman" w:hAnsi="Times New Roman" w:cs="Times New Roman"/>
          <w:sz w:val="24"/>
          <w:szCs w:val="24"/>
        </w:rPr>
        <w:t>employee’s</w:t>
      </w:r>
      <w:r>
        <w:rPr>
          <w:rFonts w:ascii="Times New Roman" w:hAnsi="Times New Roman" w:cs="Times New Roman"/>
          <w:sz w:val="24"/>
          <w:szCs w:val="24"/>
        </w:rPr>
        <w:t xml:space="preserve"> compensation system. Their percentage of salary, medical allowance, conveyance allowance and house rent. </w:t>
      </w:r>
    </w:p>
    <w:p w:rsidR="00025544" w:rsidRDefault="00025544" w:rsidP="005A56A3">
      <w:pPr>
        <w:spacing w:line="360" w:lineRule="auto"/>
        <w:jc w:val="both"/>
        <w:rPr>
          <w:rFonts w:ascii="Times New Roman" w:hAnsi="Times New Roman" w:cs="Times New Roman"/>
          <w:sz w:val="24"/>
          <w:szCs w:val="24"/>
        </w:rPr>
      </w:pPr>
      <w:r>
        <w:rPr>
          <w:rFonts w:ascii="Times New Roman" w:hAnsi="Times New Roman" w:cs="Times New Roman"/>
          <w:sz w:val="24"/>
          <w:szCs w:val="24"/>
        </w:rPr>
        <w:t>I have explained what the financial benefits are and what are the non-financial benefits and salary paid on performance. In this report the policies of compensation and how they implemented. The salary of employees also showed in bar chart.</w:t>
      </w:r>
    </w:p>
    <w:p w:rsidR="00025544" w:rsidRDefault="00025544" w:rsidP="005A56A3">
      <w:pPr>
        <w:spacing w:line="360" w:lineRule="auto"/>
        <w:jc w:val="both"/>
        <w:rPr>
          <w:rFonts w:ascii="Times New Roman" w:hAnsi="Times New Roman" w:cs="Times New Roman"/>
          <w:sz w:val="24"/>
          <w:szCs w:val="24"/>
        </w:rPr>
      </w:pPr>
      <w:r w:rsidRPr="00025544">
        <w:rPr>
          <w:rFonts w:ascii="Times New Roman" w:hAnsi="Times New Roman" w:cs="Times New Roman"/>
          <w:sz w:val="24"/>
          <w:szCs w:val="24"/>
        </w:rPr>
        <w:t>This report also consists of my point of view in the recommendation and conclusions, which will be helpful for the improvement of the organization compensation practices.</w:t>
      </w:r>
    </w:p>
    <w:p w:rsidR="00375855" w:rsidRDefault="00375855" w:rsidP="00375855">
      <w:pPr>
        <w:jc w:val="center"/>
        <w:rPr>
          <w:rFonts w:ascii="Times New Roman" w:hAnsi="Times New Roman" w:cs="Times New Roman"/>
          <w:sz w:val="24"/>
          <w:szCs w:val="24"/>
        </w:rPr>
      </w:pPr>
    </w:p>
    <w:p w:rsidR="00375855" w:rsidRDefault="00375855" w:rsidP="00375855">
      <w:pPr>
        <w:jc w:val="center"/>
        <w:rPr>
          <w:rFonts w:ascii="Times New Roman" w:hAnsi="Times New Roman" w:cs="Times New Roman"/>
          <w:sz w:val="24"/>
          <w:szCs w:val="24"/>
        </w:rPr>
      </w:pPr>
    </w:p>
    <w:p w:rsidR="00375855" w:rsidRDefault="00375855" w:rsidP="00375855">
      <w:pPr>
        <w:jc w:val="center"/>
        <w:rPr>
          <w:rFonts w:ascii="Times New Roman" w:hAnsi="Times New Roman" w:cs="Times New Roman"/>
          <w:sz w:val="24"/>
          <w:szCs w:val="24"/>
        </w:rPr>
      </w:pPr>
    </w:p>
    <w:p w:rsidR="00375855" w:rsidRDefault="00375855" w:rsidP="00375855">
      <w:pPr>
        <w:jc w:val="center"/>
        <w:rPr>
          <w:rFonts w:ascii="Times New Roman" w:hAnsi="Times New Roman" w:cs="Times New Roman"/>
          <w:sz w:val="24"/>
          <w:szCs w:val="24"/>
        </w:rPr>
      </w:pPr>
    </w:p>
    <w:p w:rsidR="00375855" w:rsidRDefault="00375855" w:rsidP="00375855">
      <w:pPr>
        <w:jc w:val="center"/>
        <w:rPr>
          <w:rFonts w:ascii="Times New Roman" w:hAnsi="Times New Roman" w:cs="Times New Roman"/>
          <w:sz w:val="24"/>
          <w:szCs w:val="24"/>
        </w:rPr>
      </w:pPr>
    </w:p>
    <w:p w:rsidR="00375855" w:rsidRDefault="00375855" w:rsidP="00375855">
      <w:pPr>
        <w:jc w:val="center"/>
        <w:rPr>
          <w:rFonts w:ascii="Times New Roman" w:hAnsi="Times New Roman" w:cs="Times New Roman"/>
          <w:sz w:val="24"/>
          <w:szCs w:val="24"/>
        </w:rPr>
      </w:pPr>
    </w:p>
    <w:p w:rsidR="00375855" w:rsidRDefault="00375855" w:rsidP="00375855">
      <w:pPr>
        <w:jc w:val="center"/>
        <w:rPr>
          <w:rFonts w:ascii="Times New Roman" w:hAnsi="Times New Roman" w:cs="Times New Roman"/>
          <w:sz w:val="24"/>
          <w:szCs w:val="24"/>
        </w:rPr>
      </w:pPr>
    </w:p>
    <w:p w:rsidR="00375855" w:rsidRDefault="00375855" w:rsidP="00375855">
      <w:pPr>
        <w:jc w:val="center"/>
        <w:rPr>
          <w:rFonts w:ascii="Times New Roman" w:hAnsi="Times New Roman" w:cs="Times New Roman"/>
          <w:sz w:val="24"/>
          <w:szCs w:val="24"/>
        </w:rPr>
      </w:pPr>
    </w:p>
    <w:p w:rsidR="00375855" w:rsidRDefault="00375855" w:rsidP="00375855">
      <w:pPr>
        <w:jc w:val="center"/>
        <w:rPr>
          <w:rFonts w:ascii="Times New Roman" w:hAnsi="Times New Roman" w:cs="Times New Roman"/>
          <w:sz w:val="24"/>
          <w:szCs w:val="24"/>
        </w:rPr>
      </w:pPr>
    </w:p>
    <w:p w:rsidR="00375855" w:rsidRDefault="00375855" w:rsidP="00375855">
      <w:pPr>
        <w:jc w:val="center"/>
        <w:rPr>
          <w:rFonts w:ascii="Times New Roman" w:hAnsi="Times New Roman" w:cs="Times New Roman"/>
          <w:sz w:val="24"/>
          <w:szCs w:val="24"/>
        </w:rPr>
      </w:pPr>
    </w:p>
    <w:p w:rsidR="00375855" w:rsidRDefault="00375855" w:rsidP="00375855">
      <w:pPr>
        <w:jc w:val="center"/>
        <w:rPr>
          <w:rFonts w:ascii="Times New Roman" w:hAnsi="Times New Roman" w:cs="Times New Roman"/>
          <w:sz w:val="24"/>
          <w:szCs w:val="24"/>
        </w:rPr>
      </w:pPr>
    </w:p>
    <w:p w:rsidR="00375855" w:rsidRDefault="00375855" w:rsidP="00375855">
      <w:pPr>
        <w:jc w:val="center"/>
        <w:rPr>
          <w:rFonts w:ascii="Times New Roman" w:hAnsi="Times New Roman" w:cs="Times New Roman"/>
          <w:sz w:val="24"/>
          <w:szCs w:val="24"/>
        </w:rPr>
      </w:pPr>
    </w:p>
    <w:p w:rsidR="00375855" w:rsidRDefault="00375855" w:rsidP="00375855">
      <w:pPr>
        <w:jc w:val="center"/>
        <w:rPr>
          <w:rFonts w:ascii="Times New Roman" w:hAnsi="Times New Roman" w:cs="Times New Roman"/>
          <w:sz w:val="24"/>
          <w:szCs w:val="24"/>
        </w:rPr>
      </w:pPr>
    </w:p>
    <w:p w:rsidR="00375855" w:rsidRDefault="00375855" w:rsidP="00375855">
      <w:pPr>
        <w:jc w:val="center"/>
        <w:rPr>
          <w:rFonts w:ascii="Times New Roman" w:hAnsi="Times New Roman" w:cs="Times New Roman"/>
          <w:sz w:val="24"/>
          <w:szCs w:val="24"/>
        </w:rPr>
      </w:pPr>
    </w:p>
    <w:p w:rsidR="00375855" w:rsidRDefault="00433E51" w:rsidP="00375855">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5715000</wp:posOffset>
                </wp:positionH>
                <wp:positionV relativeFrom="paragraph">
                  <wp:posOffset>471998</wp:posOffset>
                </wp:positionV>
                <wp:extent cx="327991" cy="44726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27991" cy="44726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3E51" w:rsidRDefault="00433E51">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0" type="#_x0000_t202" style="position:absolute;left:0;text-align:left;margin-left:450pt;margin-top:37.15pt;width:25.85pt;height:35.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" fillcolor="white [3212]" stroked="f" strokeweight=".5pt">
                <v:textbox>
                  <w:txbxContent>
                    <w:p w:rsidR="00433E51" w:rsidRDefault="00433E51">
                      <w:r>
                        <w:t>iii</w:t>
                      </w:r>
                    </w:p>
                  </w:txbxContent>
                </v:textbox>
              </v:shape>
            </w:pict>
          </mc:Fallback>
        </mc:AlternateContent>
      </w:r>
    </w:p>
    <w:p w:rsidR="00375855" w:rsidRDefault="00375855" w:rsidP="00375855">
      <w:pPr>
        <w:jc w:val="center"/>
        <w:rPr>
          <w:rFonts w:ascii="Times New Roman" w:hAnsi="Times New Roman" w:cs="Times New Roman"/>
          <w:sz w:val="24"/>
          <w:szCs w:val="24"/>
        </w:rPr>
      </w:pPr>
    </w:p>
    <w:p w:rsidR="00375855" w:rsidRPr="00433E51" w:rsidRDefault="005639EF" w:rsidP="00433E51">
      <w:pPr>
        <w:jc w:val="center"/>
        <w:rPr>
          <w:rFonts w:ascii="Times New Roman" w:hAnsi="Times New Roman" w:cs="Times New Roman"/>
          <w:color w:val="5B9BD5" w:themeColor="accent1"/>
          <w:sz w:val="32"/>
          <w:szCs w:val="32"/>
        </w:rPr>
      </w:pPr>
      <w:r>
        <w:rPr>
          <w:rFonts w:ascii="Times New Roman" w:hAnsi="Times New Roman" w:cs="Times New Roman"/>
          <w:color w:val="5B9BD5" w:themeColor="accent1"/>
          <w:sz w:val="32"/>
          <w:szCs w:val="32"/>
        </w:rPr>
        <w:t>Table of Content</w:t>
      </w:r>
    </w:p>
    <w:tbl>
      <w:tblPr>
        <w:tblStyle w:val="TableGrid"/>
        <w:tblW w:w="9694" w:type="dxa"/>
        <w:tblLook w:val="04A0" w:firstRow="1" w:lastRow="0" w:firstColumn="1" w:lastColumn="0" w:noHBand="0" w:noVBand="1"/>
      </w:tblPr>
      <w:tblGrid>
        <w:gridCol w:w="8113"/>
        <w:gridCol w:w="1581"/>
      </w:tblGrid>
      <w:tr w:rsidR="00346C7F" w:rsidTr="00433E51">
        <w:trPr>
          <w:trHeight w:val="325"/>
        </w:trPr>
        <w:tc>
          <w:tcPr>
            <w:tcW w:w="8113" w:type="dxa"/>
          </w:tcPr>
          <w:p w:rsidR="00346C7F" w:rsidRDefault="00346C7F" w:rsidP="00375855">
            <w:pPr>
              <w:jc w:val="center"/>
              <w:rPr>
                <w:rFonts w:ascii="Times New Roman" w:hAnsi="Times New Roman" w:cs="Times New Roman"/>
                <w:sz w:val="24"/>
                <w:szCs w:val="24"/>
              </w:rPr>
            </w:pPr>
            <w:r>
              <w:rPr>
                <w:rFonts w:ascii="Times New Roman" w:hAnsi="Times New Roman" w:cs="Times New Roman"/>
                <w:sz w:val="24"/>
                <w:szCs w:val="24"/>
              </w:rPr>
              <w:t>Topic</w:t>
            </w:r>
          </w:p>
        </w:tc>
        <w:tc>
          <w:tcPr>
            <w:tcW w:w="1581" w:type="dxa"/>
          </w:tcPr>
          <w:p w:rsidR="00346C7F" w:rsidRDefault="00346C7F" w:rsidP="00375855">
            <w:pPr>
              <w:jc w:val="center"/>
              <w:rPr>
                <w:rFonts w:ascii="Times New Roman" w:hAnsi="Times New Roman" w:cs="Times New Roman"/>
                <w:sz w:val="24"/>
                <w:szCs w:val="24"/>
              </w:rPr>
            </w:pPr>
            <w:r>
              <w:rPr>
                <w:rFonts w:ascii="Times New Roman" w:hAnsi="Times New Roman" w:cs="Times New Roman"/>
                <w:sz w:val="24"/>
                <w:szCs w:val="24"/>
              </w:rPr>
              <w:t>Page no</w:t>
            </w:r>
          </w:p>
        </w:tc>
      </w:tr>
      <w:tr w:rsidR="00346C7F" w:rsidTr="00433E51">
        <w:trPr>
          <w:trHeight w:val="344"/>
        </w:trPr>
        <w:tc>
          <w:tcPr>
            <w:tcW w:w="8113" w:type="dxa"/>
          </w:tcPr>
          <w:p w:rsidR="00346C7F" w:rsidRPr="00346C7F" w:rsidRDefault="00346C7F" w:rsidP="00346C7F">
            <w:pPr>
              <w:pStyle w:val="ListParagraph"/>
              <w:numPr>
                <w:ilvl w:val="0"/>
                <w:numId w:val="19"/>
              </w:numPr>
              <w:jc w:val="center"/>
              <w:rPr>
                <w:rFonts w:ascii="Times New Roman" w:hAnsi="Times New Roman" w:cs="Times New Roman"/>
                <w:sz w:val="24"/>
                <w:szCs w:val="24"/>
              </w:rPr>
            </w:pPr>
            <w:r>
              <w:rPr>
                <w:rFonts w:ascii="Times New Roman" w:hAnsi="Times New Roman" w:cs="Times New Roman"/>
                <w:sz w:val="24"/>
                <w:szCs w:val="24"/>
              </w:rPr>
              <w:t>Chapter 1</w:t>
            </w:r>
          </w:p>
        </w:tc>
        <w:tc>
          <w:tcPr>
            <w:tcW w:w="1581" w:type="dxa"/>
          </w:tcPr>
          <w:p w:rsidR="00346C7F" w:rsidRDefault="00346C7F" w:rsidP="00375855">
            <w:pPr>
              <w:jc w:val="center"/>
              <w:rPr>
                <w:rFonts w:ascii="Times New Roman" w:hAnsi="Times New Roman" w:cs="Times New Roman"/>
                <w:sz w:val="24"/>
                <w:szCs w:val="24"/>
              </w:rPr>
            </w:pPr>
          </w:p>
        </w:tc>
      </w:tr>
      <w:tr w:rsidR="00346C7F" w:rsidTr="00433E51">
        <w:trPr>
          <w:trHeight w:val="325"/>
        </w:trPr>
        <w:tc>
          <w:tcPr>
            <w:tcW w:w="8113" w:type="dxa"/>
          </w:tcPr>
          <w:p w:rsidR="00346C7F" w:rsidRDefault="00346C7F" w:rsidP="00DF7EFA">
            <w:pPr>
              <w:rPr>
                <w:rFonts w:ascii="Times New Roman" w:hAnsi="Times New Roman" w:cs="Times New Roman"/>
                <w:sz w:val="24"/>
                <w:szCs w:val="24"/>
              </w:rPr>
            </w:pPr>
            <w:r>
              <w:rPr>
                <w:rFonts w:ascii="Times New Roman" w:hAnsi="Times New Roman" w:cs="Times New Roman"/>
                <w:sz w:val="24"/>
                <w:szCs w:val="24"/>
              </w:rPr>
              <w:t>1.1 introduction</w:t>
            </w:r>
          </w:p>
        </w:tc>
        <w:tc>
          <w:tcPr>
            <w:tcW w:w="1581" w:type="dxa"/>
          </w:tcPr>
          <w:p w:rsidR="00346C7F" w:rsidRDefault="00DF7EFA" w:rsidP="00375855">
            <w:pPr>
              <w:jc w:val="center"/>
              <w:rPr>
                <w:rFonts w:ascii="Times New Roman" w:hAnsi="Times New Roman" w:cs="Times New Roman"/>
                <w:sz w:val="24"/>
                <w:szCs w:val="24"/>
              </w:rPr>
            </w:pPr>
            <w:r>
              <w:rPr>
                <w:rFonts w:ascii="Times New Roman" w:hAnsi="Times New Roman" w:cs="Times New Roman"/>
                <w:sz w:val="24"/>
                <w:szCs w:val="24"/>
              </w:rPr>
              <w:t>8</w:t>
            </w:r>
          </w:p>
        </w:tc>
      </w:tr>
      <w:tr w:rsidR="00346C7F" w:rsidTr="00433E51">
        <w:trPr>
          <w:trHeight w:val="325"/>
        </w:trPr>
        <w:tc>
          <w:tcPr>
            <w:tcW w:w="8113" w:type="dxa"/>
          </w:tcPr>
          <w:p w:rsidR="00346C7F" w:rsidRDefault="00346C7F" w:rsidP="00DF7EFA">
            <w:pPr>
              <w:rPr>
                <w:rFonts w:ascii="Times New Roman" w:hAnsi="Times New Roman" w:cs="Times New Roman"/>
                <w:sz w:val="24"/>
                <w:szCs w:val="24"/>
              </w:rPr>
            </w:pPr>
            <w:r>
              <w:rPr>
                <w:rFonts w:ascii="Times New Roman" w:hAnsi="Times New Roman" w:cs="Times New Roman"/>
                <w:sz w:val="24"/>
                <w:szCs w:val="24"/>
              </w:rPr>
              <w:t>1.2 Background of the study</w:t>
            </w:r>
          </w:p>
        </w:tc>
        <w:tc>
          <w:tcPr>
            <w:tcW w:w="1581" w:type="dxa"/>
          </w:tcPr>
          <w:p w:rsidR="00346C7F" w:rsidRDefault="00DF7EFA" w:rsidP="00375855">
            <w:pPr>
              <w:jc w:val="center"/>
              <w:rPr>
                <w:rFonts w:ascii="Times New Roman" w:hAnsi="Times New Roman" w:cs="Times New Roman"/>
                <w:sz w:val="24"/>
                <w:szCs w:val="24"/>
              </w:rPr>
            </w:pPr>
            <w:r>
              <w:rPr>
                <w:rFonts w:ascii="Times New Roman" w:hAnsi="Times New Roman" w:cs="Times New Roman"/>
                <w:sz w:val="24"/>
                <w:szCs w:val="24"/>
              </w:rPr>
              <w:t>9</w:t>
            </w:r>
          </w:p>
        </w:tc>
      </w:tr>
      <w:tr w:rsidR="00346C7F" w:rsidTr="00433E51">
        <w:trPr>
          <w:trHeight w:val="325"/>
        </w:trPr>
        <w:tc>
          <w:tcPr>
            <w:tcW w:w="8113" w:type="dxa"/>
          </w:tcPr>
          <w:p w:rsidR="00346C7F" w:rsidRDefault="00346C7F" w:rsidP="00DF7EFA">
            <w:pPr>
              <w:rPr>
                <w:rFonts w:ascii="Times New Roman" w:hAnsi="Times New Roman" w:cs="Times New Roman"/>
                <w:sz w:val="24"/>
                <w:szCs w:val="24"/>
              </w:rPr>
            </w:pPr>
            <w:r>
              <w:rPr>
                <w:rFonts w:ascii="Times New Roman" w:hAnsi="Times New Roman" w:cs="Times New Roman"/>
                <w:sz w:val="24"/>
                <w:szCs w:val="24"/>
              </w:rPr>
              <w:t>1.3 objective of the study</w:t>
            </w:r>
          </w:p>
        </w:tc>
        <w:tc>
          <w:tcPr>
            <w:tcW w:w="1581" w:type="dxa"/>
          </w:tcPr>
          <w:p w:rsidR="00346C7F" w:rsidRDefault="00DF7EFA" w:rsidP="00375855">
            <w:pPr>
              <w:jc w:val="center"/>
              <w:rPr>
                <w:rFonts w:ascii="Times New Roman" w:hAnsi="Times New Roman" w:cs="Times New Roman"/>
                <w:sz w:val="24"/>
                <w:szCs w:val="24"/>
              </w:rPr>
            </w:pPr>
            <w:r>
              <w:rPr>
                <w:rFonts w:ascii="Times New Roman" w:hAnsi="Times New Roman" w:cs="Times New Roman"/>
                <w:sz w:val="24"/>
                <w:szCs w:val="24"/>
              </w:rPr>
              <w:t>9</w:t>
            </w:r>
          </w:p>
        </w:tc>
      </w:tr>
      <w:tr w:rsidR="00346C7F" w:rsidTr="00433E51">
        <w:trPr>
          <w:trHeight w:val="344"/>
        </w:trPr>
        <w:tc>
          <w:tcPr>
            <w:tcW w:w="8113" w:type="dxa"/>
          </w:tcPr>
          <w:p w:rsidR="00346C7F" w:rsidRDefault="00F345BB" w:rsidP="00DF7EFA">
            <w:pPr>
              <w:rPr>
                <w:rFonts w:ascii="Times New Roman" w:hAnsi="Times New Roman" w:cs="Times New Roman"/>
                <w:sz w:val="24"/>
                <w:szCs w:val="24"/>
              </w:rPr>
            </w:pPr>
            <w:r>
              <w:rPr>
                <w:rFonts w:ascii="Times New Roman" w:hAnsi="Times New Roman" w:cs="Times New Roman"/>
                <w:sz w:val="24"/>
                <w:szCs w:val="24"/>
              </w:rPr>
              <w:t>1.3.1 General objective</w:t>
            </w:r>
          </w:p>
        </w:tc>
        <w:tc>
          <w:tcPr>
            <w:tcW w:w="1581" w:type="dxa"/>
          </w:tcPr>
          <w:p w:rsidR="00346C7F" w:rsidRDefault="00DF7EFA" w:rsidP="00375855">
            <w:pPr>
              <w:jc w:val="center"/>
              <w:rPr>
                <w:rFonts w:ascii="Times New Roman" w:hAnsi="Times New Roman" w:cs="Times New Roman"/>
                <w:sz w:val="24"/>
                <w:szCs w:val="24"/>
              </w:rPr>
            </w:pPr>
            <w:r>
              <w:rPr>
                <w:rFonts w:ascii="Times New Roman" w:hAnsi="Times New Roman" w:cs="Times New Roman"/>
                <w:sz w:val="24"/>
                <w:szCs w:val="24"/>
              </w:rPr>
              <w:t>9</w:t>
            </w:r>
          </w:p>
        </w:tc>
      </w:tr>
      <w:tr w:rsidR="00346C7F" w:rsidTr="00433E51">
        <w:trPr>
          <w:trHeight w:val="325"/>
        </w:trPr>
        <w:tc>
          <w:tcPr>
            <w:tcW w:w="8113" w:type="dxa"/>
          </w:tcPr>
          <w:p w:rsidR="00346C7F" w:rsidRDefault="00F345BB" w:rsidP="00DF7EFA">
            <w:pPr>
              <w:rPr>
                <w:rFonts w:ascii="Times New Roman" w:hAnsi="Times New Roman" w:cs="Times New Roman"/>
                <w:sz w:val="24"/>
                <w:szCs w:val="24"/>
              </w:rPr>
            </w:pPr>
            <w:r>
              <w:rPr>
                <w:rFonts w:ascii="Times New Roman" w:hAnsi="Times New Roman" w:cs="Times New Roman"/>
                <w:sz w:val="24"/>
                <w:szCs w:val="24"/>
              </w:rPr>
              <w:t>1.3.2 Specific Objective</w:t>
            </w:r>
          </w:p>
        </w:tc>
        <w:tc>
          <w:tcPr>
            <w:tcW w:w="1581" w:type="dxa"/>
          </w:tcPr>
          <w:p w:rsidR="00346C7F" w:rsidRDefault="00DF7EFA" w:rsidP="00375855">
            <w:pPr>
              <w:jc w:val="center"/>
              <w:rPr>
                <w:rFonts w:ascii="Times New Roman" w:hAnsi="Times New Roman" w:cs="Times New Roman"/>
                <w:sz w:val="24"/>
                <w:szCs w:val="24"/>
              </w:rPr>
            </w:pPr>
            <w:r>
              <w:rPr>
                <w:rFonts w:ascii="Times New Roman" w:hAnsi="Times New Roman" w:cs="Times New Roman"/>
                <w:sz w:val="24"/>
                <w:szCs w:val="24"/>
              </w:rPr>
              <w:t>9</w:t>
            </w:r>
          </w:p>
        </w:tc>
      </w:tr>
      <w:tr w:rsidR="00346C7F" w:rsidTr="00433E51">
        <w:trPr>
          <w:trHeight w:val="325"/>
        </w:trPr>
        <w:tc>
          <w:tcPr>
            <w:tcW w:w="8113" w:type="dxa"/>
          </w:tcPr>
          <w:p w:rsidR="00346C7F" w:rsidRDefault="00F345BB" w:rsidP="00DF7EFA">
            <w:pPr>
              <w:rPr>
                <w:rFonts w:ascii="Times New Roman" w:hAnsi="Times New Roman" w:cs="Times New Roman"/>
                <w:sz w:val="24"/>
                <w:szCs w:val="24"/>
              </w:rPr>
            </w:pPr>
            <w:r>
              <w:rPr>
                <w:rFonts w:ascii="Times New Roman" w:hAnsi="Times New Roman" w:cs="Times New Roman"/>
                <w:sz w:val="24"/>
                <w:szCs w:val="24"/>
              </w:rPr>
              <w:t>1.4 methodology</w:t>
            </w:r>
          </w:p>
        </w:tc>
        <w:tc>
          <w:tcPr>
            <w:tcW w:w="1581" w:type="dxa"/>
          </w:tcPr>
          <w:p w:rsidR="00346C7F" w:rsidRDefault="00DF7EFA" w:rsidP="00375855">
            <w:pPr>
              <w:jc w:val="center"/>
              <w:rPr>
                <w:rFonts w:ascii="Times New Roman" w:hAnsi="Times New Roman" w:cs="Times New Roman"/>
                <w:sz w:val="24"/>
                <w:szCs w:val="24"/>
              </w:rPr>
            </w:pPr>
            <w:r>
              <w:rPr>
                <w:rFonts w:ascii="Times New Roman" w:hAnsi="Times New Roman" w:cs="Times New Roman"/>
                <w:sz w:val="24"/>
                <w:szCs w:val="24"/>
              </w:rPr>
              <w:t>9</w:t>
            </w:r>
          </w:p>
        </w:tc>
      </w:tr>
      <w:tr w:rsidR="00346C7F" w:rsidTr="00433E51">
        <w:trPr>
          <w:trHeight w:val="325"/>
        </w:trPr>
        <w:tc>
          <w:tcPr>
            <w:tcW w:w="8113" w:type="dxa"/>
          </w:tcPr>
          <w:p w:rsidR="00346C7F" w:rsidRDefault="00F345BB" w:rsidP="00DF7EFA">
            <w:pPr>
              <w:rPr>
                <w:rFonts w:ascii="Times New Roman" w:hAnsi="Times New Roman" w:cs="Times New Roman"/>
                <w:sz w:val="24"/>
                <w:szCs w:val="24"/>
              </w:rPr>
            </w:pPr>
            <w:r>
              <w:rPr>
                <w:rFonts w:ascii="Times New Roman" w:hAnsi="Times New Roman" w:cs="Times New Roman"/>
                <w:sz w:val="24"/>
                <w:szCs w:val="24"/>
              </w:rPr>
              <w:t>1.4.1 Secondary data</w:t>
            </w:r>
          </w:p>
        </w:tc>
        <w:tc>
          <w:tcPr>
            <w:tcW w:w="1581" w:type="dxa"/>
          </w:tcPr>
          <w:p w:rsidR="00346C7F" w:rsidRDefault="00DF7EFA" w:rsidP="00375855">
            <w:pPr>
              <w:jc w:val="center"/>
              <w:rPr>
                <w:rFonts w:ascii="Times New Roman" w:hAnsi="Times New Roman" w:cs="Times New Roman"/>
                <w:sz w:val="24"/>
                <w:szCs w:val="24"/>
              </w:rPr>
            </w:pPr>
            <w:r>
              <w:rPr>
                <w:rFonts w:ascii="Times New Roman" w:hAnsi="Times New Roman" w:cs="Times New Roman"/>
                <w:sz w:val="24"/>
                <w:szCs w:val="24"/>
              </w:rPr>
              <w:t>9</w:t>
            </w:r>
          </w:p>
        </w:tc>
      </w:tr>
      <w:tr w:rsidR="00346C7F" w:rsidTr="00433E51">
        <w:trPr>
          <w:trHeight w:val="344"/>
        </w:trPr>
        <w:tc>
          <w:tcPr>
            <w:tcW w:w="8113" w:type="dxa"/>
          </w:tcPr>
          <w:p w:rsidR="00346C7F" w:rsidRDefault="00F345BB" w:rsidP="00DF7EFA">
            <w:pPr>
              <w:rPr>
                <w:rFonts w:ascii="Times New Roman" w:hAnsi="Times New Roman" w:cs="Times New Roman"/>
                <w:sz w:val="24"/>
                <w:szCs w:val="24"/>
              </w:rPr>
            </w:pPr>
            <w:r>
              <w:rPr>
                <w:rFonts w:ascii="Times New Roman" w:hAnsi="Times New Roman" w:cs="Times New Roman"/>
                <w:sz w:val="24"/>
                <w:szCs w:val="24"/>
              </w:rPr>
              <w:t>1.5  Limitation</w:t>
            </w:r>
          </w:p>
        </w:tc>
        <w:tc>
          <w:tcPr>
            <w:tcW w:w="1581" w:type="dxa"/>
          </w:tcPr>
          <w:p w:rsidR="00346C7F" w:rsidRDefault="00DF7EFA" w:rsidP="00375855">
            <w:pPr>
              <w:jc w:val="center"/>
              <w:rPr>
                <w:rFonts w:ascii="Times New Roman" w:hAnsi="Times New Roman" w:cs="Times New Roman"/>
                <w:sz w:val="24"/>
                <w:szCs w:val="24"/>
              </w:rPr>
            </w:pPr>
            <w:r>
              <w:rPr>
                <w:rFonts w:ascii="Times New Roman" w:hAnsi="Times New Roman" w:cs="Times New Roman"/>
                <w:sz w:val="24"/>
                <w:szCs w:val="24"/>
              </w:rPr>
              <w:t>9</w:t>
            </w:r>
          </w:p>
        </w:tc>
      </w:tr>
      <w:tr w:rsidR="00346C7F" w:rsidTr="00433E51">
        <w:trPr>
          <w:trHeight w:val="325"/>
        </w:trPr>
        <w:tc>
          <w:tcPr>
            <w:tcW w:w="8113" w:type="dxa"/>
          </w:tcPr>
          <w:p w:rsidR="00346C7F" w:rsidRPr="00DF7EFA" w:rsidRDefault="00DF7EFA" w:rsidP="00DF7EFA">
            <w:pPr>
              <w:pStyle w:val="ListParagraph"/>
              <w:numPr>
                <w:ilvl w:val="0"/>
                <w:numId w:val="19"/>
              </w:numPr>
              <w:jc w:val="center"/>
              <w:rPr>
                <w:rFonts w:ascii="Times New Roman" w:hAnsi="Times New Roman" w:cs="Times New Roman"/>
                <w:sz w:val="24"/>
                <w:szCs w:val="24"/>
              </w:rPr>
            </w:pPr>
            <w:r>
              <w:rPr>
                <w:rFonts w:ascii="Times New Roman" w:hAnsi="Times New Roman" w:cs="Times New Roman"/>
                <w:sz w:val="24"/>
                <w:szCs w:val="24"/>
              </w:rPr>
              <w:t>Chapter 2</w:t>
            </w:r>
          </w:p>
        </w:tc>
        <w:tc>
          <w:tcPr>
            <w:tcW w:w="1581" w:type="dxa"/>
          </w:tcPr>
          <w:p w:rsidR="00346C7F" w:rsidRDefault="00346C7F" w:rsidP="00375855">
            <w:pPr>
              <w:jc w:val="center"/>
              <w:rPr>
                <w:rFonts w:ascii="Times New Roman" w:hAnsi="Times New Roman" w:cs="Times New Roman"/>
                <w:sz w:val="24"/>
                <w:szCs w:val="24"/>
              </w:rPr>
            </w:pPr>
          </w:p>
        </w:tc>
      </w:tr>
      <w:tr w:rsidR="00346C7F" w:rsidTr="00433E51">
        <w:trPr>
          <w:trHeight w:val="325"/>
        </w:trPr>
        <w:tc>
          <w:tcPr>
            <w:tcW w:w="8113" w:type="dxa"/>
          </w:tcPr>
          <w:p w:rsidR="00346C7F" w:rsidRDefault="00DF7EFA" w:rsidP="00DF7EFA">
            <w:pPr>
              <w:rPr>
                <w:rFonts w:ascii="Times New Roman" w:hAnsi="Times New Roman" w:cs="Times New Roman"/>
                <w:sz w:val="24"/>
                <w:szCs w:val="24"/>
              </w:rPr>
            </w:pPr>
            <w:r>
              <w:rPr>
                <w:rFonts w:ascii="Times New Roman" w:hAnsi="Times New Roman" w:cs="Times New Roman"/>
                <w:sz w:val="24"/>
                <w:szCs w:val="24"/>
              </w:rPr>
              <w:t>Literature review</w:t>
            </w:r>
          </w:p>
        </w:tc>
        <w:tc>
          <w:tcPr>
            <w:tcW w:w="1581" w:type="dxa"/>
          </w:tcPr>
          <w:p w:rsidR="00346C7F" w:rsidRDefault="00DF7EFA" w:rsidP="00375855">
            <w:pPr>
              <w:jc w:val="center"/>
              <w:rPr>
                <w:rFonts w:ascii="Times New Roman" w:hAnsi="Times New Roman" w:cs="Times New Roman"/>
                <w:sz w:val="24"/>
                <w:szCs w:val="24"/>
              </w:rPr>
            </w:pPr>
            <w:r>
              <w:rPr>
                <w:rFonts w:ascii="Times New Roman" w:hAnsi="Times New Roman" w:cs="Times New Roman"/>
                <w:sz w:val="24"/>
                <w:szCs w:val="24"/>
              </w:rPr>
              <w:t>11</w:t>
            </w:r>
          </w:p>
        </w:tc>
      </w:tr>
      <w:tr w:rsidR="00346C7F" w:rsidTr="00433E51">
        <w:trPr>
          <w:trHeight w:val="344"/>
        </w:trPr>
        <w:tc>
          <w:tcPr>
            <w:tcW w:w="8113" w:type="dxa"/>
          </w:tcPr>
          <w:p w:rsidR="00346C7F" w:rsidRPr="00DF7EFA" w:rsidRDefault="00DF7EFA" w:rsidP="00DF7EFA">
            <w:pPr>
              <w:pStyle w:val="ListParagraph"/>
              <w:numPr>
                <w:ilvl w:val="0"/>
                <w:numId w:val="19"/>
              </w:numPr>
              <w:jc w:val="center"/>
              <w:rPr>
                <w:rFonts w:ascii="Times New Roman" w:hAnsi="Times New Roman" w:cs="Times New Roman"/>
                <w:sz w:val="24"/>
                <w:szCs w:val="24"/>
              </w:rPr>
            </w:pPr>
            <w:r>
              <w:rPr>
                <w:rFonts w:ascii="Times New Roman" w:hAnsi="Times New Roman" w:cs="Times New Roman"/>
                <w:sz w:val="24"/>
                <w:szCs w:val="24"/>
              </w:rPr>
              <w:t>Chapter 3</w:t>
            </w:r>
          </w:p>
        </w:tc>
        <w:tc>
          <w:tcPr>
            <w:tcW w:w="1581" w:type="dxa"/>
          </w:tcPr>
          <w:p w:rsidR="00346C7F" w:rsidRDefault="00346C7F" w:rsidP="00375855">
            <w:pPr>
              <w:jc w:val="center"/>
              <w:rPr>
                <w:rFonts w:ascii="Times New Roman" w:hAnsi="Times New Roman" w:cs="Times New Roman"/>
                <w:sz w:val="24"/>
                <w:szCs w:val="24"/>
              </w:rPr>
            </w:pPr>
          </w:p>
        </w:tc>
      </w:tr>
      <w:tr w:rsidR="00346C7F" w:rsidTr="00433E51">
        <w:trPr>
          <w:trHeight w:val="325"/>
        </w:trPr>
        <w:tc>
          <w:tcPr>
            <w:tcW w:w="8113" w:type="dxa"/>
          </w:tcPr>
          <w:p w:rsidR="00346C7F" w:rsidRDefault="00DF7EFA" w:rsidP="00DF7EFA">
            <w:pPr>
              <w:rPr>
                <w:rFonts w:ascii="Times New Roman" w:hAnsi="Times New Roman" w:cs="Times New Roman"/>
                <w:sz w:val="24"/>
                <w:szCs w:val="24"/>
              </w:rPr>
            </w:pPr>
            <w:r>
              <w:rPr>
                <w:rFonts w:ascii="Times New Roman" w:hAnsi="Times New Roman" w:cs="Times New Roman"/>
                <w:sz w:val="24"/>
                <w:szCs w:val="24"/>
              </w:rPr>
              <w:t>3.1 Company 0verview</w:t>
            </w:r>
          </w:p>
        </w:tc>
        <w:tc>
          <w:tcPr>
            <w:tcW w:w="1581" w:type="dxa"/>
          </w:tcPr>
          <w:p w:rsidR="00346C7F" w:rsidRDefault="00433E51" w:rsidP="00375855">
            <w:pPr>
              <w:jc w:val="center"/>
              <w:rPr>
                <w:rFonts w:ascii="Times New Roman" w:hAnsi="Times New Roman" w:cs="Times New Roman"/>
                <w:sz w:val="24"/>
                <w:szCs w:val="24"/>
              </w:rPr>
            </w:pPr>
            <w:r>
              <w:rPr>
                <w:rFonts w:ascii="Times New Roman" w:hAnsi="Times New Roman" w:cs="Times New Roman"/>
                <w:sz w:val="24"/>
                <w:szCs w:val="24"/>
              </w:rPr>
              <w:t>13</w:t>
            </w:r>
          </w:p>
        </w:tc>
      </w:tr>
      <w:tr w:rsidR="00346C7F" w:rsidTr="00433E51">
        <w:trPr>
          <w:trHeight w:val="325"/>
        </w:trPr>
        <w:tc>
          <w:tcPr>
            <w:tcW w:w="8113" w:type="dxa"/>
          </w:tcPr>
          <w:p w:rsidR="00346C7F" w:rsidRDefault="00DF7EFA" w:rsidP="00DF7EFA">
            <w:pPr>
              <w:rPr>
                <w:rFonts w:ascii="Times New Roman" w:hAnsi="Times New Roman" w:cs="Times New Roman"/>
                <w:sz w:val="24"/>
                <w:szCs w:val="24"/>
              </w:rPr>
            </w:pPr>
            <w:r>
              <w:rPr>
                <w:rFonts w:ascii="Times New Roman" w:hAnsi="Times New Roman" w:cs="Times New Roman"/>
                <w:sz w:val="24"/>
                <w:szCs w:val="24"/>
              </w:rPr>
              <w:t xml:space="preserve">3.2 Mission </w:t>
            </w:r>
          </w:p>
        </w:tc>
        <w:tc>
          <w:tcPr>
            <w:tcW w:w="1581" w:type="dxa"/>
          </w:tcPr>
          <w:p w:rsidR="00346C7F" w:rsidRDefault="00433E51" w:rsidP="00375855">
            <w:pPr>
              <w:jc w:val="center"/>
              <w:rPr>
                <w:rFonts w:ascii="Times New Roman" w:hAnsi="Times New Roman" w:cs="Times New Roman"/>
                <w:sz w:val="24"/>
                <w:szCs w:val="24"/>
              </w:rPr>
            </w:pPr>
            <w:r>
              <w:rPr>
                <w:rFonts w:ascii="Times New Roman" w:hAnsi="Times New Roman" w:cs="Times New Roman"/>
                <w:sz w:val="24"/>
                <w:szCs w:val="24"/>
              </w:rPr>
              <w:t>13</w:t>
            </w:r>
          </w:p>
        </w:tc>
      </w:tr>
      <w:tr w:rsidR="00346C7F" w:rsidTr="00433E51">
        <w:trPr>
          <w:trHeight w:val="325"/>
        </w:trPr>
        <w:tc>
          <w:tcPr>
            <w:tcW w:w="8113" w:type="dxa"/>
          </w:tcPr>
          <w:p w:rsidR="00346C7F" w:rsidRDefault="00DF7EFA" w:rsidP="00DF7EFA">
            <w:pPr>
              <w:rPr>
                <w:rFonts w:ascii="Times New Roman" w:hAnsi="Times New Roman" w:cs="Times New Roman"/>
                <w:sz w:val="24"/>
                <w:szCs w:val="24"/>
              </w:rPr>
            </w:pPr>
            <w:r>
              <w:rPr>
                <w:rFonts w:ascii="Times New Roman" w:hAnsi="Times New Roman" w:cs="Times New Roman"/>
                <w:sz w:val="24"/>
                <w:szCs w:val="24"/>
              </w:rPr>
              <w:t xml:space="preserve">3.3 Vision </w:t>
            </w:r>
          </w:p>
        </w:tc>
        <w:tc>
          <w:tcPr>
            <w:tcW w:w="1581" w:type="dxa"/>
          </w:tcPr>
          <w:p w:rsidR="00346C7F" w:rsidRDefault="00433E51" w:rsidP="00375855">
            <w:pPr>
              <w:jc w:val="center"/>
              <w:rPr>
                <w:rFonts w:ascii="Times New Roman" w:hAnsi="Times New Roman" w:cs="Times New Roman"/>
                <w:sz w:val="24"/>
                <w:szCs w:val="24"/>
              </w:rPr>
            </w:pPr>
            <w:r>
              <w:rPr>
                <w:rFonts w:ascii="Times New Roman" w:hAnsi="Times New Roman" w:cs="Times New Roman"/>
                <w:sz w:val="24"/>
                <w:szCs w:val="24"/>
              </w:rPr>
              <w:t>13</w:t>
            </w:r>
          </w:p>
        </w:tc>
      </w:tr>
      <w:tr w:rsidR="00346C7F" w:rsidTr="00433E51">
        <w:trPr>
          <w:trHeight w:val="344"/>
        </w:trPr>
        <w:tc>
          <w:tcPr>
            <w:tcW w:w="8113" w:type="dxa"/>
          </w:tcPr>
          <w:p w:rsidR="00346C7F" w:rsidRDefault="00DF7EFA" w:rsidP="00DF7EFA">
            <w:pPr>
              <w:rPr>
                <w:rFonts w:ascii="Times New Roman" w:hAnsi="Times New Roman" w:cs="Times New Roman"/>
                <w:sz w:val="24"/>
                <w:szCs w:val="24"/>
              </w:rPr>
            </w:pPr>
            <w:r>
              <w:rPr>
                <w:rFonts w:ascii="Times New Roman" w:hAnsi="Times New Roman" w:cs="Times New Roman"/>
                <w:sz w:val="24"/>
                <w:szCs w:val="24"/>
              </w:rPr>
              <w:t>3.4 values</w:t>
            </w:r>
          </w:p>
        </w:tc>
        <w:tc>
          <w:tcPr>
            <w:tcW w:w="1581" w:type="dxa"/>
          </w:tcPr>
          <w:p w:rsidR="00346C7F" w:rsidRDefault="00433E51" w:rsidP="00375855">
            <w:pPr>
              <w:jc w:val="center"/>
              <w:rPr>
                <w:rFonts w:ascii="Times New Roman" w:hAnsi="Times New Roman" w:cs="Times New Roman"/>
                <w:sz w:val="24"/>
                <w:szCs w:val="24"/>
              </w:rPr>
            </w:pPr>
            <w:r>
              <w:rPr>
                <w:rFonts w:ascii="Times New Roman" w:hAnsi="Times New Roman" w:cs="Times New Roman"/>
                <w:sz w:val="24"/>
                <w:szCs w:val="24"/>
              </w:rPr>
              <w:t>13</w:t>
            </w:r>
          </w:p>
        </w:tc>
      </w:tr>
      <w:tr w:rsidR="00346C7F" w:rsidTr="00433E51">
        <w:trPr>
          <w:trHeight w:val="325"/>
        </w:trPr>
        <w:tc>
          <w:tcPr>
            <w:tcW w:w="8113" w:type="dxa"/>
          </w:tcPr>
          <w:p w:rsidR="00346C7F" w:rsidRPr="00433E51" w:rsidRDefault="00433E51" w:rsidP="00433E51">
            <w:pPr>
              <w:pStyle w:val="ListParagraph"/>
              <w:numPr>
                <w:ilvl w:val="0"/>
                <w:numId w:val="19"/>
              </w:numPr>
              <w:jc w:val="center"/>
              <w:rPr>
                <w:rFonts w:ascii="Times New Roman" w:hAnsi="Times New Roman" w:cs="Times New Roman"/>
                <w:sz w:val="24"/>
                <w:szCs w:val="24"/>
              </w:rPr>
            </w:pPr>
            <w:r>
              <w:rPr>
                <w:rFonts w:ascii="Times New Roman" w:hAnsi="Times New Roman" w:cs="Times New Roman"/>
                <w:sz w:val="24"/>
                <w:szCs w:val="24"/>
              </w:rPr>
              <w:t>Chapter 4</w:t>
            </w:r>
          </w:p>
        </w:tc>
        <w:tc>
          <w:tcPr>
            <w:tcW w:w="1581" w:type="dxa"/>
          </w:tcPr>
          <w:p w:rsidR="00346C7F" w:rsidRDefault="00346C7F" w:rsidP="00375855">
            <w:pPr>
              <w:jc w:val="center"/>
              <w:rPr>
                <w:rFonts w:ascii="Times New Roman" w:hAnsi="Times New Roman" w:cs="Times New Roman"/>
                <w:sz w:val="24"/>
                <w:szCs w:val="24"/>
              </w:rPr>
            </w:pPr>
          </w:p>
        </w:tc>
      </w:tr>
      <w:tr w:rsidR="00346C7F" w:rsidTr="00433E51">
        <w:trPr>
          <w:trHeight w:val="325"/>
        </w:trPr>
        <w:tc>
          <w:tcPr>
            <w:tcW w:w="8113" w:type="dxa"/>
          </w:tcPr>
          <w:p w:rsidR="00346C7F" w:rsidRDefault="00433E51" w:rsidP="00433E51">
            <w:pPr>
              <w:tabs>
                <w:tab w:val="left" w:pos="2708"/>
                <w:tab w:val="center" w:pos="3804"/>
              </w:tabs>
              <w:rPr>
                <w:rFonts w:ascii="Times New Roman" w:hAnsi="Times New Roman" w:cs="Times New Roman"/>
                <w:sz w:val="24"/>
                <w:szCs w:val="24"/>
              </w:rPr>
            </w:pPr>
            <w:r>
              <w:rPr>
                <w:rFonts w:ascii="Times New Roman" w:hAnsi="Times New Roman" w:cs="Times New Roman"/>
                <w:sz w:val="24"/>
                <w:szCs w:val="24"/>
              </w:rPr>
              <w:t xml:space="preserve">4.1 Financial </w:t>
            </w:r>
            <w:r w:rsidR="005639EF">
              <w:rPr>
                <w:rFonts w:ascii="Times New Roman" w:hAnsi="Times New Roman" w:cs="Times New Roman"/>
                <w:sz w:val="24"/>
                <w:szCs w:val="24"/>
              </w:rPr>
              <w:t>benefits</w:t>
            </w:r>
            <w:r>
              <w:rPr>
                <w:rFonts w:ascii="Times New Roman" w:hAnsi="Times New Roman" w:cs="Times New Roman"/>
                <w:sz w:val="24"/>
                <w:szCs w:val="24"/>
              </w:rPr>
              <w:tab/>
            </w:r>
          </w:p>
        </w:tc>
        <w:tc>
          <w:tcPr>
            <w:tcW w:w="1581" w:type="dxa"/>
          </w:tcPr>
          <w:p w:rsidR="00346C7F" w:rsidRDefault="00433E51" w:rsidP="00375855">
            <w:pPr>
              <w:jc w:val="center"/>
              <w:rPr>
                <w:rFonts w:ascii="Times New Roman" w:hAnsi="Times New Roman" w:cs="Times New Roman"/>
                <w:sz w:val="24"/>
                <w:szCs w:val="24"/>
              </w:rPr>
            </w:pPr>
            <w:r>
              <w:rPr>
                <w:rFonts w:ascii="Times New Roman" w:hAnsi="Times New Roman" w:cs="Times New Roman"/>
                <w:sz w:val="24"/>
                <w:szCs w:val="24"/>
              </w:rPr>
              <w:t>16</w:t>
            </w:r>
          </w:p>
        </w:tc>
      </w:tr>
      <w:tr w:rsidR="00346C7F" w:rsidTr="00433E51">
        <w:trPr>
          <w:trHeight w:val="325"/>
        </w:trPr>
        <w:tc>
          <w:tcPr>
            <w:tcW w:w="8113" w:type="dxa"/>
          </w:tcPr>
          <w:p w:rsidR="00346C7F" w:rsidRDefault="00433E51" w:rsidP="00433E51">
            <w:pPr>
              <w:rPr>
                <w:rFonts w:ascii="Times New Roman" w:hAnsi="Times New Roman" w:cs="Times New Roman"/>
                <w:sz w:val="24"/>
                <w:szCs w:val="24"/>
              </w:rPr>
            </w:pPr>
            <w:r>
              <w:rPr>
                <w:rFonts w:ascii="Times New Roman" w:hAnsi="Times New Roman" w:cs="Times New Roman"/>
                <w:sz w:val="24"/>
                <w:szCs w:val="24"/>
              </w:rPr>
              <w:t xml:space="preserve">4.2 Non-financial </w:t>
            </w:r>
            <w:r w:rsidR="005639EF">
              <w:rPr>
                <w:rFonts w:ascii="Times New Roman" w:hAnsi="Times New Roman" w:cs="Times New Roman"/>
                <w:sz w:val="24"/>
                <w:szCs w:val="24"/>
              </w:rPr>
              <w:t>benefits</w:t>
            </w:r>
          </w:p>
        </w:tc>
        <w:tc>
          <w:tcPr>
            <w:tcW w:w="1581" w:type="dxa"/>
          </w:tcPr>
          <w:p w:rsidR="00346C7F" w:rsidRDefault="00433E51" w:rsidP="00375855">
            <w:pPr>
              <w:jc w:val="center"/>
              <w:rPr>
                <w:rFonts w:ascii="Times New Roman" w:hAnsi="Times New Roman" w:cs="Times New Roman"/>
                <w:sz w:val="24"/>
                <w:szCs w:val="24"/>
              </w:rPr>
            </w:pPr>
            <w:r>
              <w:rPr>
                <w:rFonts w:ascii="Times New Roman" w:hAnsi="Times New Roman" w:cs="Times New Roman"/>
                <w:sz w:val="24"/>
                <w:szCs w:val="24"/>
              </w:rPr>
              <w:t>17</w:t>
            </w:r>
          </w:p>
        </w:tc>
      </w:tr>
      <w:tr w:rsidR="00346C7F" w:rsidTr="00433E51">
        <w:trPr>
          <w:trHeight w:val="344"/>
        </w:trPr>
        <w:tc>
          <w:tcPr>
            <w:tcW w:w="8113" w:type="dxa"/>
          </w:tcPr>
          <w:p w:rsidR="00346C7F" w:rsidRDefault="00433E51" w:rsidP="00433E51">
            <w:pPr>
              <w:rPr>
                <w:rFonts w:ascii="Times New Roman" w:hAnsi="Times New Roman" w:cs="Times New Roman"/>
                <w:sz w:val="24"/>
                <w:szCs w:val="24"/>
              </w:rPr>
            </w:pPr>
            <w:r>
              <w:rPr>
                <w:rFonts w:ascii="Times New Roman" w:hAnsi="Times New Roman" w:cs="Times New Roman"/>
                <w:sz w:val="24"/>
                <w:szCs w:val="24"/>
              </w:rPr>
              <w:t xml:space="preserve">4.3 Performance based </w:t>
            </w:r>
            <w:r w:rsidR="005639EF">
              <w:rPr>
                <w:rFonts w:ascii="Times New Roman" w:hAnsi="Times New Roman" w:cs="Times New Roman"/>
                <w:sz w:val="24"/>
                <w:szCs w:val="24"/>
              </w:rPr>
              <w:t>rewards</w:t>
            </w:r>
          </w:p>
        </w:tc>
        <w:tc>
          <w:tcPr>
            <w:tcW w:w="1581" w:type="dxa"/>
          </w:tcPr>
          <w:p w:rsidR="00346C7F" w:rsidRDefault="00433E51" w:rsidP="00375855">
            <w:pPr>
              <w:jc w:val="center"/>
              <w:rPr>
                <w:rFonts w:ascii="Times New Roman" w:hAnsi="Times New Roman" w:cs="Times New Roman"/>
                <w:sz w:val="24"/>
                <w:szCs w:val="24"/>
              </w:rPr>
            </w:pPr>
            <w:r>
              <w:rPr>
                <w:rFonts w:ascii="Times New Roman" w:hAnsi="Times New Roman" w:cs="Times New Roman"/>
                <w:sz w:val="24"/>
                <w:szCs w:val="24"/>
              </w:rPr>
              <w:t>18</w:t>
            </w:r>
          </w:p>
        </w:tc>
      </w:tr>
      <w:tr w:rsidR="00346C7F" w:rsidTr="00433E51">
        <w:trPr>
          <w:trHeight w:val="325"/>
        </w:trPr>
        <w:tc>
          <w:tcPr>
            <w:tcW w:w="8113" w:type="dxa"/>
          </w:tcPr>
          <w:p w:rsidR="00346C7F" w:rsidRPr="00433E51" w:rsidRDefault="00433E51" w:rsidP="00433E51">
            <w:pPr>
              <w:pStyle w:val="ListParagraph"/>
              <w:numPr>
                <w:ilvl w:val="0"/>
                <w:numId w:val="19"/>
              </w:numPr>
              <w:jc w:val="center"/>
              <w:rPr>
                <w:rFonts w:ascii="Times New Roman" w:hAnsi="Times New Roman" w:cs="Times New Roman"/>
                <w:sz w:val="24"/>
                <w:szCs w:val="24"/>
              </w:rPr>
            </w:pPr>
            <w:r>
              <w:rPr>
                <w:rFonts w:ascii="Times New Roman" w:hAnsi="Times New Roman" w:cs="Times New Roman"/>
                <w:sz w:val="24"/>
                <w:szCs w:val="24"/>
              </w:rPr>
              <w:t>Chapter 5</w:t>
            </w:r>
          </w:p>
        </w:tc>
        <w:tc>
          <w:tcPr>
            <w:tcW w:w="1581" w:type="dxa"/>
          </w:tcPr>
          <w:p w:rsidR="00346C7F" w:rsidRDefault="00346C7F" w:rsidP="00375855">
            <w:pPr>
              <w:jc w:val="center"/>
              <w:rPr>
                <w:rFonts w:ascii="Times New Roman" w:hAnsi="Times New Roman" w:cs="Times New Roman"/>
                <w:sz w:val="24"/>
                <w:szCs w:val="24"/>
              </w:rPr>
            </w:pPr>
          </w:p>
        </w:tc>
      </w:tr>
      <w:tr w:rsidR="00346C7F" w:rsidTr="00433E51">
        <w:trPr>
          <w:trHeight w:val="325"/>
        </w:trPr>
        <w:tc>
          <w:tcPr>
            <w:tcW w:w="8113" w:type="dxa"/>
          </w:tcPr>
          <w:p w:rsidR="00346C7F" w:rsidRDefault="00433E51" w:rsidP="00433E51">
            <w:pPr>
              <w:rPr>
                <w:rFonts w:ascii="Times New Roman" w:hAnsi="Times New Roman" w:cs="Times New Roman"/>
                <w:sz w:val="24"/>
                <w:szCs w:val="24"/>
              </w:rPr>
            </w:pPr>
            <w:r>
              <w:rPr>
                <w:rFonts w:ascii="Times New Roman" w:hAnsi="Times New Roman" w:cs="Times New Roman"/>
                <w:sz w:val="24"/>
                <w:szCs w:val="24"/>
              </w:rPr>
              <w:t xml:space="preserve">5.1 Findings </w:t>
            </w:r>
          </w:p>
        </w:tc>
        <w:tc>
          <w:tcPr>
            <w:tcW w:w="1581" w:type="dxa"/>
          </w:tcPr>
          <w:p w:rsidR="00346C7F" w:rsidRDefault="00433E51" w:rsidP="00375855">
            <w:pPr>
              <w:jc w:val="center"/>
              <w:rPr>
                <w:rFonts w:ascii="Times New Roman" w:hAnsi="Times New Roman" w:cs="Times New Roman"/>
                <w:sz w:val="24"/>
                <w:szCs w:val="24"/>
              </w:rPr>
            </w:pPr>
            <w:r>
              <w:rPr>
                <w:rFonts w:ascii="Times New Roman" w:hAnsi="Times New Roman" w:cs="Times New Roman"/>
                <w:sz w:val="24"/>
                <w:szCs w:val="24"/>
              </w:rPr>
              <w:t>20</w:t>
            </w:r>
          </w:p>
        </w:tc>
      </w:tr>
      <w:tr w:rsidR="00346C7F" w:rsidTr="00433E51">
        <w:trPr>
          <w:trHeight w:val="325"/>
        </w:trPr>
        <w:tc>
          <w:tcPr>
            <w:tcW w:w="8113" w:type="dxa"/>
          </w:tcPr>
          <w:p w:rsidR="00346C7F" w:rsidRDefault="00433E51" w:rsidP="00433E51">
            <w:pPr>
              <w:rPr>
                <w:rFonts w:ascii="Times New Roman" w:hAnsi="Times New Roman" w:cs="Times New Roman"/>
                <w:sz w:val="24"/>
                <w:szCs w:val="24"/>
              </w:rPr>
            </w:pPr>
            <w:r>
              <w:rPr>
                <w:rFonts w:ascii="Times New Roman" w:hAnsi="Times New Roman" w:cs="Times New Roman"/>
                <w:sz w:val="24"/>
                <w:szCs w:val="24"/>
              </w:rPr>
              <w:t xml:space="preserve">5.2 Recommendation </w:t>
            </w:r>
          </w:p>
        </w:tc>
        <w:tc>
          <w:tcPr>
            <w:tcW w:w="1581" w:type="dxa"/>
          </w:tcPr>
          <w:p w:rsidR="00346C7F" w:rsidRDefault="00433E51" w:rsidP="00375855">
            <w:pPr>
              <w:jc w:val="center"/>
              <w:rPr>
                <w:rFonts w:ascii="Times New Roman" w:hAnsi="Times New Roman" w:cs="Times New Roman"/>
                <w:sz w:val="24"/>
                <w:szCs w:val="24"/>
              </w:rPr>
            </w:pPr>
            <w:r>
              <w:rPr>
                <w:rFonts w:ascii="Times New Roman" w:hAnsi="Times New Roman" w:cs="Times New Roman"/>
                <w:sz w:val="24"/>
                <w:szCs w:val="24"/>
              </w:rPr>
              <w:t>20</w:t>
            </w:r>
          </w:p>
        </w:tc>
      </w:tr>
      <w:tr w:rsidR="00346C7F" w:rsidTr="00433E51">
        <w:trPr>
          <w:trHeight w:val="344"/>
        </w:trPr>
        <w:tc>
          <w:tcPr>
            <w:tcW w:w="8113" w:type="dxa"/>
          </w:tcPr>
          <w:p w:rsidR="00346C7F" w:rsidRDefault="00433E51" w:rsidP="00433E51">
            <w:pPr>
              <w:rPr>
                <w:rFonts w:ascii="Times New Roman" w:hAnsi="Times New Roman" w:cs="Times New Roman"/>
                <w:sz w:val="24"/>
                <w:szCs w:val="24"/>
              </w:rPr>
            </w:pPr>
            <w:r>
              <w:rPr>
                <w:rFonts w:ascii="Times New Roman" w:hAnsi="Times New Roman" w:cs="Times New Roman"/>
                <w:sz w:val="24"/>
                <w:szCs w:val="24"/>
              </w:rPr>
              <w:t xml:space="preserve">5.3 Conclusion </w:t>
            </w:r>
          </w:p>
        </w:tc>
        <w:tc>
          <w:tcPr>
            <w:tcW w:w="1581" w:type="dxa"/>
          </w:tcPr>
          <w:p w:rsidR="00346C7F" w:rsidRDefault="00433E51" w:rsidP="00375855">
            <w:pPr>
              <w:jc w:val="center"/>
              <w:rPr>
                <w:rFonts w:ascii="Times New Roman" w:hAnsi="Times New Roman" w:cs="Times New Roman"/>
                <w:sz w:val="24"/>
                <w:szCs w:val="24"/>
              </w:rPr>
            </w:pPr>
            <w:r>
              <w:rPr>
                <w:rFonts w:ascii="Times New Roman" w:hAnsi="Times New Roman" w:cs="Times New Roman"/>
                <w:sz w:val="24"/>
                <w:szCs w:val="24"/>
              </w:rPr>
              <w:t>20</w:t>
            </w:r>
          </w:p>
        </w:tc>
      </w:tr>
      <w:tr w:rsidR="00346C7F" w:rsidTr="00433E51">
        <w:trPr>
          <w:trHeight w:val="325"/>
        </w:trPr>
        <w:tc>
          <w:tcPr>
            <w:tcW w:w="8113" w:type="dxa"/>
          </w:tcPr>
          <w:p w:rsidR="00346C7F" w:rsidRDefault="00433E51" w:rsidP="00375855">
            <w:pPr>
              <w:jc w:val="center"/>
              <w:rPr>
                <w:rFonts w:ascii="Times New Roman" w:hAnsi="Times New Roman" w:cs="Times New Roman"/>
                <w:sz w:val="24"/>
                <w:szCs w:val="24"/>
              </w:rPr>
            </w:pPr>
            <w:r>
              <w:rPr>
                <w:rFonts w:ascii="Times New Roman" w:hAnsi="Times New Roman" w:cs="Times New Roman"/>
                <w:sz w:val="24"/>
                <w:szCs w:val="24"/>
              </w:rPr>
              <w:t>Appendix</w:t>
            </w:r>
          </w:p>
        </w:tc>
        <w:tc>
          <w:tcPr>
            <w:tcW w:w="1581" w:type="dxa"/>
          </w:tcPr>
          <w:p w:rsidR="00346C7F" w:rsidRDefault="00433E51" w:rsidP="00375855">
            <w:pPr>
              <w:jc w:val="center"/>
              <w:rPr>
                <w:rFonts w:ascii="Times New Roman" w:hAnsi="Times New Roman" w:cs="Times New Roman"/>
                <w:sz w:val="24"/>
                <w:szCs w:val="24"/>
              </w:rPr>
            </w:pPr>
            <w:r>
              <w:rPr>
                <w:rFonts w:ascii="Times New Roman" w:hAnsi="Times New Roman" w:cs="Times New Roman"/>
                <w:sz w:val="24"/>
                <w:szCs w:val="24"/>
              </w:rPr>
              <w:t>21</w:t>
            </w:r>
          </w:p>
        </w:tc>
      </w:tr>
    </w:tbl>
    <w:p w:rsidR="00375855" w:rsidRDefault="00375855" w:rsidP="00375855">
      <w:pPr>
        <w:jc w:val="center"/>
        <w:rPr>
          <w:rFonts w:ascii="Times New Roman" w:hAnsi="Times New Roman" w:cs="Times New Roman"/>
          <w:sz w:val="24"/>
          <w:szCs w:val="24"/>
        </w:rPr>
      </w:pPr>
    </w:p>
    <w:p w:rsidR="00375855" w:rsidRDefault="00375855" w:rsidP="00375855">
      <w:pPr>
        <w:jc w:val="center"/>
        <w:rPr>
          <w:rFonts w:ascii="Times New Roman" w:hAnsi="Times New Roman" w:cs="Times New Roman"/>
          <w:sz w:val="24"/>
          <w:szCs w:val="24"/>
        </w:rPr>
      </w:pPr>
    </w:p>
    <w:p w:rsidR="00375855" w:rsidRDefault="00375855" w:rsidP="00375855">
      <w:pPr>
        <w:jc w:val="center"/>
        <w:rPr>
          <w:rFonts w:ascii="Times New Roman" w:hAnsi="Times New Roman" w:cs="Times New Roman"/>
          <w:sz w:val="24"/>
          <w:szCs w:val="24"/>
        </w:rPr>
      </w:pPr>
    </w:p>
    <w:p w:rsidR="00375855" w:rsidRDefault="00375855" w:rsidP="00375855">
      <w:pPr>
        <w:jc w:val="center"/>
        <w:rPr>
          <w:rFonts w:ascii="Times New Roman" w:hAnsi="Times New Roman" w:cs="Times New Roman"/>
          <w:sz w:val="24"/>
          <w:szCs w:val="24"/>
        </w:rPr>
      </w:pPr>
    </w:p>
    <w:p w:rsidR="00375855" w:rsidRDefault="00375855" w:rsidP="00375855">
      <w:pPr>
        <w:jc w:val="center"/>
        <w:rPr>
          <w:rFonts w:ascii="Times New Roman" w:hAnsi="Times New Roman" w:cs="Times New Roman"/>
          <w:sz w:val="24"/>
          <w:szCs w:val="24"/>
        </w:rPr>
      </w:pPr>
    </w:p>
    <w:p w:rsidR="00375855" w:rsidRDefault="00433E51" w:rsidP="00375855">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5615609</wp:posOffset>
                </wp:positionH>
                <wp:positionV relativeFrom="paragraph">
                  <wp:posOffset>551263</wp:posOffset>
                </wp:positionV>
                <wp:extent cx="566530" cy="308113"/>
                <wp:effectExtent l="0" t="0" r="5080" b="0"/>
                <wp:wrapNone/>
                <wp:docPr id="11" name="Text Box 11"/>
                <wp:cNvGraphicFramePr/>
                <a:graphic xmlns:a="http://schemas.openxmlformats.org/drawingml/2006/main">
                  <a:graphicData uri="http://schemas.microsoft.com/office/word/2010/wordprocessingShape">
                    <wps:wsp>
                      <wps:cNvSpPr txBox="1"/>
                      <wps:spPr>
                        <a:xfrm>
                          <a:off x="0" y="0"/>
                          <a:ext cx="566530" cy="30811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3E51" w:rsidRDefault="00516683">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1" type="#_x0000_t202" style="position:absolute;left:0;text-align:left;margin-left:442.15pt;margin-top:43.4pt;width:44.6pt;height:24.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" fillcolor="white [3212]" stroked="f" strokeweight=".5pt">
                <v:textbox>
                  <w:txbxContent>
                    <w:p w:rsidR="00433E51" w:rsidRDefault="00516683">
                      <w:r>
                        <w:t>iv</w:t>
                      </w:r>
                    </w:p>
                  </w:txbxContent>
                </v:textbox>
              </v:shape>
            </w:pict>
          </mc:Fallback>
        </mc:AlternateContent>
      </w:r>
    </w:p>
    <w:p w:rsidR="00375855" w:rsidRDefault="00375855" w:rsidP="00375855">
      <w:pPr>
        <w:jc w:val="center"/>
        <w:rPr>
          <w:rFonts w:ascii="Times New Roman" w:hAnsi="Times New Roman" w:cs="Times New Roman"/>
          <w:sz w:val="24"/>
          <w:szCs w:val="24"/>
        </w:rPr>
      </w:pPr>
    </w:p>
    <w:p w:rsidR="00375855" w:rsidRDefault="00375855" w:rsidP="00375855">
      <w:pPr>
        <w:jc w:val="center"/>
        <w:rPr>
          <w:rFonts w:ascii="Times New Roman" w:hAnsi="Times New Roman" w:cs="Times New Roman"/>
          <w:sz w:val="24"/>
          <w:szCs w:val="24"/>
        </w:rPr>
      </w:pPr>
    </w:p>
    <w:p w:rsidR="00025544" w:rsidRDefault="00025544" w:rsidP="00375855">
      <w:pPr>
        <w:jc w:val="center"/>
        <w:rPr>
          <w:rFonts w:ascii="Times New Roman" w:hAnsi="Times New Roman" w:cs="Times New Roman"/>
          <w:sz w:val="24"/>
          <w:szCs w:val="24"/>
        </w:rPr>
      </w:pPr>
    </w:p>
    <w:p w:rsidR="00025544" w:rsidRDefault="00025544" w:rsidP="00375855">
      <w:pPr>
        <w:jc w:val="center"/>
        <w:rPr>
          <w:rFonts w:ascii="Times New Roman" w:hAnsi="Times New Roman" w:cs="Times New Roman"/>
          <w:sz w:val="24"/>
          <w:szCs w:val="24"/>
        </w:rPr>
      </w:pPr>
    </w:p>
    <w:p w:rsidR="00025544" w:rsidRDefault="00025544" w:rsidP="00375855">
      <w:pPr>
        <w:jc w:val="center"/>
        <w:rPr>
          <w:rFonts w:ascii="Times New Roman" w:hAnsi="Times New Roman" w:cs="Times New Roman"/>
          <w:sz w:val="24"/>
          <w:szCs w:val="24"/>
        </w:rPr>
      </w:pPr>
    </w:p>
    <w:p w:rsidR="00025544" w:rsidRDefault="00025544" w:rsidP="00375855">
      <w:pPr>
        <w:jc w:val="center"/>
        <w:rPr>
          <w:rFonts w:ascii="Times New Roman" w:hAnsi="Times New Roman" w:cs="Times New Roman"/>
          <w:sz w:val="24"/>
          <w:szCs w:val="24"/>
        </w:rPr>
      </w:pPr>
    </w:p>
    <w:p w:rsidR="00025544" w:rsidRDefault="00025544" w:rsidP="00375855">
      <w:pPr>
        <w:jc w:val="center"/>
        <w:rPr>
          <w:rFonts w:ascii="Times New Roman" w:hAnsi="Times New Roman" w:cs="Times New Roman"/>
          <w:sz w:val="24"/>
          <w:szCs w:val="24"/>
        </w:rPr>
      </w:pPr>
    </w:p>
    <w:p w:rsidR="00025544" w:rsidRDefault="00025544" w:rsidP="00375855">
      <w:pPr>
        <w:jc w:val="center"/>
        <w:rPr>
          <w:rFonts w:ascii="Times New Roman" w:hAnsi="Times New Roman" w:cs="Times New Roman"/>
          <w:sz w:val="24"/>
          <w:szCs w:val="24"/>
        </w:rPr>
      </w:pPr>
    </w:p>
    <w:p w:rsidR="006F434D" w:rsidRPr="00404B93" w:rsidRDefault="00472668" w:rsidP="00404B93">
      <w:pPr>
        <w:jc w:val="center"/>
        <w:rPr>
          <w:rFonts w:ascii="Times New Roman" w:hAnsi="Times New Roman" w:cs="Times New Roman"/>
          <w:color w:val="5B9BD5" w:themeColor="accent1"/>
          <w:sz w:val="40"/>
          <w:szCs w:val="40"/>
        </w:rPr>
      </w:pPr>
      <w:r w:rsidRPr="00404B93">
        <w:rPr>
          <w:rFonts w:ascii="Times New Roman" w:hAnsi="Times New Roman" w:cs="Times New Roman"/>
          <w:color w:val="5B9BD5" w:themeColor="accent1"/>
          <w:sz w:val="40"/>
          <w:szCs w:val="40"/>
        </w:rPr>
        <w:t>Chapter 1</w:t>
      </w:r>
    </w:p>
    <w:p w:rsidR="00472668" w:rsidRPr="00DF7EFA" w:rsidRDefault="00472668" w:rsidP="00404B93">
      <w:pPr>
        <w:jc w:val="center"/>
        <w:rPr>
          <w:rFonts w:ascii="Times New Roman" w:hAnsi="Times New Roman" w:cs="Times New Roman"/>
          <w:color w:val="5B9BD5" w:themeColor="accent1"/>
          <w:sz w:val="36"/>
          <w:szCs w:val="36"/>
        </w:rPr>
      </w:pPr>
      <w:r w:rsidRPr="00DF7EFA">
        <w:rPr>
          <w:rFonts w:ascii="Times New Roman" w:hAnsi="Times New Roman" w:cs="Times New Roman"/>
          <w:color w:val="5B9BD5" w:themeColor="accent1"/>
          <w:sz w:val="36"/>
          <w:szCs w:val="36"/>
        </w:rPr>
        <w:t>Introduction</w:t>
      </w:r>
    </w:p>
    <w:p w:rsidR="00472668" w:rsidRDefault="00472668" w:rsidP="00375855">
      <w:pPr>
        <w:jc w:val="center"/>
        <w:rPr>
          <w:rFonts w:ascii="Times New Roman" w:hAnsi="Times New Roman" w:cs="Times New Roman"/>
          <w:color w:val="1F4E79" w:themeColor="accent1" w:themeShade="80"/>
          <w:sz w:val="40"/>
          <w:szCs w:val="40"/>
        </w:rPr>
      </w:pPr>
    </w:p>
    <w:p w:rsidR="00472668" w:rsidRDefault="00472668" w:rsidP="00375855">
      <w:pPr>
        <w:tabs>
          <w:tab w:val="left" w:pos="5835"/>
        </w:tabs>
        <w:jc w:val="center"/>
        <w:rPr>
          <w:rFonts w:ascii="Times New Roman" w:hAnsi="Times New Roman" w:cs="Times New Roman"/>
          <w:sz w:val="40"/>
          <w:szCs w:val="40"/>
        </w:rPr>
      </w:pPr>
    </w:p>
    <w:p w:rsidR="00472668" w:rsidRDefault="00472668" w:rsidP="00375855">
      <w:pPr>
        <w:tabs>
          <w:tab w:val="left" w:pos="5835"/>
        </w:tabs>
        <w:jc w:val="center"/>
        <w:rPr>
          <w:rFonts w:ascii="Times New Roman" w:hAnsi="Times New Roman" w:cs="Times New Roman"/>
          <w:sz w:val="40"/>
          <w:szCs w:val="40"/>
        </w:rPr>
      </w:pPr>
    </w:p>
    <w:p w:rsidR="00472668" w:rsidRDefault="00472668" w:rsidP="00472668">
      <w:pPr>
        <w:tabs>
          <w:tab w:val="left" w:pos="5835"/>
        </w:tabs>
        <w:rPr>
          <w:rFonts w:ascii="Times New Roman" w:hAnsi="Times New Roman" w:cs="Times New Roman"/>
          <w:sz w:val="40"/>
          <w:szCs w:val="40"/>
        </w:rPr>
      </w:pPr>
    </w:p>
    <w:p w:rsidR="00404B93" w:rsidRDefault="00404B93" w:rsidP="00472668">
      <w:pPr>
        <w:tabs>
          <w:tab w:val="left" w:pos="5835"/>
        </w:tabs>
        <w:rPr>
          <w:rFonts w:ascii="Times New Roman" w:hAnsi="Times New Roman" w:cs="Times New Roman"/>
          <w:b/>
          <w:sz w:val="32"/>
          <w:szCs w:val="32"/>
        </w:rPr>
      </w:pPr>
    </w:p>
    <w:p w:rsidR="00404B93" w:rsidRDefault="00404B93" w:rsidP="00472668">
      <w:pPr>
        <w:tabs>
          <w:tab w:val="left" w:pos="5835"/>
        </w:tabs>
        <w:rPr>
          <w:rFonts w:ascii="Times New Roman" w:hAnsi="Times New Roman" w:cs="Times New Roman"/>
          <w:b/>
          <w:sz w:val="32"/>
          <w:szCs w:val="32"/>
        </w:rPr>
      </w:pPr>
    </w:p>
    <w:p w:rsidR="00404B93" w:rsidRDefault="00404B93" w:rsidP="00472668">
      <w:pPr>
        <w:tabs>
          <w:tab w:val="left" w:pos="5835"/>
        </w:tabs>
        <w:rPr>
          <w:rFonts w:ascii="Times New Roman" w:hAnsi="Times New Roman" w:cs="Times New Roman"/>
          <w:b/>
          <w:sz w:val="32"/>
          <w:szCs w:val="32"/>
        </w:rPr>
      </w:pPr>
    </w:p>
    <w:p w:rsidR="00404B93" w:rsidRDefault="00404B93" w:rsidP="00472668">
      <w:pPr>
        <w:tabs>
          <w:tab w:val="left" w:pos="5835"/>
        </w:tabs>
        <w:rPr>
          <w:rFonts w:ascii="Times New Roman" w:hAnsi="Times New Roman" w:cs="Times New Roman"/>
          <w:b/>
          <w:sz w:val="32"/>
          <w:szCs w:val="32"/>
        </w:rPr>
      </w:pPr>
    </w:p>
    <w:p w:rsidR="00404B93" w:rsidRDefault="00404B93" w:rsidP="00472668">
      <w:pPr>
        <w:tabs>
          <w:tab w:val="left" w:pos="5835"/>
        </w:tabs>
        <w:rPr>
          <w:rFonts w:ascii="Times New Roman" w:hAnsi="Times New Roman" w:cs="Times New Roman"/>
          <w:b/>
          <w:sz w:val="32"/>
          <w:szCs w:val="32"/>
        </w:rPr>
      </w:pPr>
    </w:p>
    <w:p w:rsidR="00404B93" w:rsidRDefault="00404B93" w:rsidP="00472668">
      <w:pPr>
        <w:tabs>
          <w:tab w:val="left" w:pos="5835"/>
        </w:tabs>
        <w:rPr>
          <w:rFonts w:ascii="Times New Roman" w:hAnsi="Times New Roman" w:cs="Times New Roman"/>
          <w:b/>
          <w:sz w:val="32"/>
          <w:szCs w:val="32"/>
        </w:rPr>
      </w:pPr>
    </w:p>
    <w:p w:rsidR="00404B93" w:rsidRDefault="00404B93" w:rsidP="00472668">
      <w:pPr>
        <w:tabs>
          <w:tab w:val="left" w:pos="5835"/>
        </w:tabs>
        <w:rPr>
          <w:rFonts w:ascii="Times New Roman" w:hAnsi="Times New Roman" w:cs="Times New Roman"/>
          <w:b/>
          <w:sz w:val="32"/>
          <w:szCs w:val="32"/>
        </w:rPr>
      </w:pPr>
    </w:p>
    <w:p w:rsidR="00404B93" w:rsidRDefault="00404B93" w:rsidP="00472668">
      <w:pPr>
        <w:tabs>
          <w:tab w:val="left" w:pos="5835"/>
        </w:tabs>
        <w:rPr>
          <w:rFonts w:ascii="Times New Roman" w:hAnsi="Times New Roman" w:cs="Times New Roman"/>
          <w:b/>
          <w:sz w:val="32"/>
          <w:szCs w:val="32"/>
        </w:rPr>
      </w:pPr>
    </w:p>
    <w:p w:rsidR="00404B93" w:rsidRDefault="00404B93" w:rsidP="00472668">
      <w:pPr>
        <w:tabs>
          <w:tab w:val="left" w:pos="5835"/>
        </w:tabs>
        <w:rPr>
          <w:rFonts w:ascii="Times New Roman" w:hAnsi="Times New Roman" w:cs="Times New Roman"/>
          <w:b/>
          <w:sz w:val="32"/>
          <w:szCs w:val="32"/>
        </w:rPr>
      </w:pPr>
    </w:p>
    <w:p w:rsidR="00516683" w:rsidRDefault="005A56A3" w:rsidP="00472668">
      <w:pPr>
        <w:tabs>
          <w:tab w:val="left" w:pos="5835"/>
        </w:tabs>
        <w:rPr>
          <w:rFonts w:ascii="Times New Roman" w:hAnsi="Times New Roman" w:cs="Times New Roman"/>
          <w:b/>
          <w:color w:val="5B9BD5" w:themeColor="accent1"/>
          <w:sz w:val="32"/>
          <w:szCs w:val="32"/>
        </w:rPr>
      </w:pPr>
      <w:r>
        <w:rPr>
          <w:rFonts w:ascii="Times New Roman" w:hAnsi="Times New Roman" w:cs="Times New Roman"/>
          <w:b/>
          <w:noProof/>
          <w:color w:val="5B9BD5" w:themeColor="accent1"/>
          <w:sz w:val="32"/>
          <w:szCs w:val="32"/>
        </w:rPr>
        <mc:AlternateContent>
          <mc:Choice Requires="wps">
            <w:drawing>
              <wp:anchor distT="0" distB="0" distL="114300" distR="114300" simplePos="0" relativeHeight="251670528" behindDoc="0" locked="0" layoutInCell="1" allowOverlap="1">
                <wp:simplePos x="0" y="0"/>
                <wp:positionH relativeFrom="column">
                  <wp:posOffset>5665304</wp:posOffset>
                </wp:positionH>
                <wp:positionV relativeFrom="paragraph">
                  <wp:posOffset>581412</wp:posOffset>
                </wp:positionV>
                <wp:extent cx="566531" cy="417443"/>
                <wp:effectExtent l="0" t="0" r="5080" b="1905"/>
                <wp:wrapNone/>
                <wp:docPr id="16" name="Text Box 16"/>
                <wp:cNvGraphicFramePr/>
                <a:graphic xmlns:a="http://schemas.openxmlformats.org/drawingml/2006/main">
                  <a:graphicData uri="http://schemas.microsoft.com/office/word/2010/wordprocessingShape">
                    <wps:wsp>
                      <wps:cNvSpPr txBox="1"/>
                      <wps:spPr>
                        <a:xfrm>
                          <a:off x="0" y="0"/>
                          <a:ext cx="566531" cy="4174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6A3" w:rsidRDefault="005A56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2" type="#_x0000_t202" style="position:absolute;margin-left:446.1pt;margin-top:45.8pt;width:44.6pt;height:32.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" fillcolor="white [3201]" stroked="f" strokeweight=".5pt">
                <v:textbox>
                  <w:txbxContent>
                    <w:p w:rsidR="005A56A3" w:rsidRDefault="005A56A3"/>
                  </w:txbxContent>
                </v:textbox>
              </v:shape>
            </w:pict>
          </mc:Fallback>
        </mc:AlternateContent>
      </w:r>
    </w:p>
    <w:p w:rsidR="00472668" w:rsidRPr="00DF7EFA" w:rsidRDefault="00472668" w:rsidP="00472668">
      <w:pPr>
        <w:tabs>
          <w:tab w:val="left" w:pos="5835"/>
        </w:tabs>
        <w:rPr>
          <w:rFonts w:ascii="Times New Roman" w:hAnsi="Times New Roman" w:cs="Times New Roman"/>
          <w:b/>
          <w:color w:val="5B9BD5" w:themeColor="accent1"/>
          <w:sz w:val="32"/>
          <w:szCs w:val="32"/>
        </w:rPr>
      </w:pPr>
      <w:r w:rsidRPr="00DF7EFA">
        <w:rPr>
          <w:rFonts w:ascii="Times New Roman" w:hAnsi="Times New Roman" w:cs="Times New Roman"/>
          <w:b/>
          <w:color w:val="5B9BD5" w:themeColor="accent1"/>
          <w:sz w:val="32"/>
          <w:szCs w:val="32"/>
        </w:rPr>
        <w:lastRenderedPageBreak/>
        <w:t>1.1 Introduction</w:t>
      </w:r>
    </w:p>
    <w:p w:rsidR="00472668" w:rsidRDefault="00472668" w:rsidP="003F0C44">
      <w:pPr>
        <w:spacing w:before="495" w:after="495" w:line="420" w:lineRule="atLeast"/>
        <w:jc w:val="both"/>
        <w:rPr>
          <w:rFonts w:ascii="Times New Roman" w:eastAsia="Times New Roman" w:hAnsi="Times New Roman" w:cs="Times New Roman"/>
          <w:color w:val="000000" w:themeColor="text1"/>
          <w:sz w:val="24"/>
          <w:szCs w:val="24"/>
        </w:rPr>
      </w:pPr>
      <w:r w:rsidRPr="0008030A">
        <w:rPr>
          <w:rFonts w:ascii="Times New Roman" w:eastAsia="Times New Roman" w:hAnsi="Times New Roman" w:cs="Times New Roman"/>
          <w:color w:val="000000" w:themeColor="text1"/>
          <w:sz w:val="24"/>
          <w:szCs w:val="24"/>
        </w:rPr>
        <w:t>Compensation management</w:t>
      </w:r>
      <w:r w:rsidRPr="00472668">
        <w:rPr>
          <w:rFonts w:ascii="Times New Roman" w:eastAsia="Times New Roman" w:hAnsi="Times New Roman" w:cs="Times New Roman"/>
          <w:color w:val="000000" w:themeColor="text1"/>
          <w:sz w:val="24"/>
          <w:szCs w:val="24"/>
        </w:rPr>
        <w:t> is the process of managing, analyzing, and determining the salary, incentives, and benefits each employee receives. Compensation management is a crucial part of any talent management and retention strategy. Creative compensation includes monetary and non-monetary benefits companies can employ to boost engagement and productivity, reduce attrition, and attract top talent.</w:t>
      </w:r>
      <w:r w:rsidR="003F0C44" w:rsidRPr="00472668">
        <w:rPr>
          <w:rFonts w:ascii="Times New Roman" w:eastAsia="Times New Roman" w:hAnsi="Times New Roman" w:cs="Times New Roman"/>
          <w:color w:val="000000" w:themeColor="text1"/>
          <w:sz w:val="24"/>
          <w:szCs w:val="24"/>
        </w:rPr>
        <w:t xml:space="preserve"> </w:t>
      </w:r>
      <w:r w:rsidRPr="00472668">
        <w:rPr>
          <w:rFonts w:ascii="Times New Roman" w:eastAsia="Times New Roman" w:hAnsi="Times New Roman" w:cs="Times New Roman"/>
          <w:color w:val="000000" w:themeColor="text1"/>
          <w:sz w:val="24"/>
          <w:szCs w:val="24"/>
        </w:rPr>
        <w:t>Compensation managers aim to attract, retain, and engage employees by offering broad and competitive </w:t>
      </w:r>
      <w:hyperlink r:id="rId8" w:history="1">
        <w:r w:rsidRPr="0008030A">
          <w:rPr>
            <w:rFonts w:ascii="Times New Roman" w:eastAsia="Times New Roman" w:hAnsi="Times New Roman" w:cs="Times New Roman"/>
            <w:color w:val="000000" w:themeColor="text1"/>
            <w:spacing w:val="1"/>
            <w:sz w:val="24"/>
            <w:szCs w:val="24"/>
          </w:rPr>
          <w:t>compensation plans</w:t>
        </w:r>
      </w:hyperlink>
      <w:r w:rsidRPr="00472668">
        <w:rPr>
          <w:rFonts w:ascii="Times New Roman" w:eastAsia="Times New Roman" w:hAnsi="Times New Roman" w:cs="Times New Roman"/>
          <w:color w:val="000000" w:themeColor="text1"/>
          <w:sz w:val="24"/>
          <w:szCs w:val="24"/>
        </w:rPr>
        <w:t> within the company budget</w:t>
      </w:r>
      <w:r w:rsidR="00CF4DD8">
        <w:rPr>
          <w:rFonts w:ascii="Times New Roman" w:eastAsia="Times New Roman" w:hAnsi="Times New Roman" w:cs="Times New Roman"/>
          <w:color w:val="000000" w:themeColor="text1"/>
          <w:sz w:val="24"/>
          <w:szCs w:val="24"/>
        </w:rPr>
        <w:t xml:space="preserve">. </w:t>
      </w:r>
      <w:r w:rsidRPr="00472668">
        <w:rPr>
          <w:rFonts w:ascii="Times New Roman" w:eastAsia="Times New Roman" w:hAnsi="Times New Roman" w:cs="Times New Roman"/>
          <w:color w:val="000000" w:themeColor="text1"/>
          <w:sz w:val="24"/>
          <w:szCs w:val="24"/>
        </w:rPr>
        <w:t>Compensation management ensures that people get paid a fair salary based on</w:t>
      </w:r>
      <w:r w:rsidR="0008030A" w:rsidRPr="0008030A">
        <w:rPr>
          <w:rFonts w:ascii="Times New Roman" w:eastAsia="Times New Roman" w:hAnsi="Times New Roman" w:cs="Times New Roman"/>
          <w:color w:val="000000" w:themeColor="text1"/>
          <w:sz w:val="24"/>
          <w:szCs w:val="24"/>
        </w:rPr>
        <w:t xml:space="preserve"> work performance, skill</w:t>
      </w:r>
      <w:r w:rsidR="00B50783">
        <w:rPr>
          <w:rFonts w:ascii="Times New Roman" w:eastAsia="Times New Roman" w:hAnsi="Times New Roman" w:cs="Times New Roman"/>
          <w:color w:val="000000" w:themeColor="text1"/>
          <w:sz w:val="24"/>
          <w:szCs w:val="24"/>
        </w:rPr>
        <w:t>.</w:t>
      </w:r>
    </w:p>
    <w:p w:rsidR="00B50783" w:rsidRPr="005639EF" w:rsidRDefault="00B50783" w:rsidP="00B50783">
      <w:pPr>
        <w:spacing w:before="495" w:after="495" w:line="420" w:lineRule="atLeast"/>
        <w:rPr>
          <w:rFonts w:ascii="Times New Roman" w:eastAsia="Times New Roman" w:hAnsi="Times New Roman" w:cs="Times New Roman"/>
          <w:b/>
          <w:color w:val="5B9BD5" w:themeColor="accent1"/>
          <w:sz w:val="28"/>
          <w:szCs w:val="28"/>
        </w:rPr>
      </w:pPr>
      <w:r w:rsidRPr="005639EF">
        <w:rPr>
          <w:rFonts w:ascii="Times New Roman" w:eastAsia="Times New Roman" w:hAnsi="Times New Roman" w:cs="Times New Roman"/>
          <w:b/>
          <w:color w:val="5B9BD5" w:themeColor="accent1"/>
          <w:sz w:val="28"/>
          <w:szCs w:val="28"/>
        </w:rPr>
        <w:t>1.2 Background of the study</w:t>
      </w:r>
    </w:p>
    <w:p w:rsidR="00B50783" w:rsidRDefault="00B50783" w:rsidP="003F0C44">
      <w:pPr>
        <w:spacing w:before="495" w:after="495" w:line="42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Compensation is an important factor in an organization. Compensation is an important factor to motivate employees. In compensation management if there is internal equity that gives more motivation to </w:t>
      </w:r>
      <w:r w:rsidR="00323010">
        <w:rPr>
          <w:rFonts w:ascii="Times New Roman" w:eastAsia="Times New Roman" w:hAnsi="Times New Roman" w:cs="Times New Roman"/>
          <w:color w:val="000000" w:themeColor="text1"/>
          <w:sz w:val="24"/>
          <w:szCs w:val="24"/>
        </w:rPr>
        <w:t>employee. In compensation pay structure will be according to levels. Pay structure depend on skills and working condition. Compensation will be fixed how much value create an employee as well as government rules. By financial or nonfinancial compensation employee will get motivated. Both monetary and non- monetary</w:t>
      </w:r>
      <w:r w:rsidR="00974816">
        <w:rPr>
          <w:rFonts w:ascii="Times New Roman" w:eastAsia="Times New Roman" w:hAnsi="Times New Roman" w:cs="Times New Roman"/>
          <w:color w:val="000000" w:themeColor="text1"/>
          <w:sz w:val="24"/>
          <w:szCs w:val="24"/>
        </w:rPr>
        <w:t xml:space="preserve"> benefits help</w:t>
      </w:r>
      <w:r w:rsidR="00323010">
        <w:rPr>
          <w:rFonts w:ascii="Times New Roman" w:eastAsia="Times New Roman" w:hAnsi="Times New Roman" w:cs="Times New Roman"/>
          <w:color w:val="000000" w:themeColor="text1"/>
          <w:sz w:val="24"/>
          <w:szCs w:val="24"/>
        </w:rPr>
        <w:t xml:space="preserve"> employee to motivate more and </w:t>
      </w:r>
      <w:r w:rsidR="00EA7C45">
        <w:rPr>
          <w:rFonts w:ascii="Times New Roman" w:eastAsia="Times New Roman" w:hAnsi="Times New Roman" w:cs="Times New Roman"/>
          <w:color w:val="000000" w:themeColor="text1"/>
          <w:sz w:val="24"/>
          <w:szCs w:val="24"/>
        </w:rPr>
        <w:t>more</w:t>
      </w:r>
      <w:r w:rsidR="00974816">
        <w:rPr>
          <w:rFonts w:ascii="Times New Roman" w:eastAsia="Times New Roman" w:hAnsi="Times New Roman" w:cs="Times New Roman"/>
          <w:color w:val="000000" w:themeColor="text1"/>
          <w:sz w:val="24"/>
          <w:szCs w:val="24"/>
        </w:rPr>
        <w:t xml:space="preserve"> concentrate</w:t>
      </w:r>
      <w:r w:rsidR="00EA7C45">
        <w:rPr>
          <w:rFonts w:ascii="Times New Roman" w:eastAsia="Times New Roman" w:hAnsi="Times New Roman" w:cs="Times New Roman"/>
          <w:color w:val="000000" w:themeColor="text1"/>
          <w:sz w:val="24"/>
          <w:szCs w:val="24"/>
        </w:rPr>
        <w:t xml:space="preserve"> on </w:t>
      </w:r>
      <w:r w:rsidR="00974816">
        <w:rPr>
          <w:rFonts w:ascii="Times New Roman" w:eastAsia="Times New Roman" w:hAnsi="Times New Roman" w:cs="Times New Roman"/>
          <w:color w:val="000000" w:themeColor="text1"/>
          <w:sz w:val="24"/>
          <w:szCs w:val="24"/>
        </w:rPr>
        <w:t xml:space="preserve">work to achieve organizational goal. </w:t>
      </w:r>
      <w:r w:rsidR="00974816" w:rsidRPr="00974816">
        <w:rPr>
          <w:rFonts w:ascii="Times New Roman" w:eastAsia="Times New Roman" w:hAnsi="Times New Roman" w:cs="Times New Roman"/>
          <w:color w:val="000000" w:themeColor="text1"/>
          <w:sz w:val="24"/>
          <w:szCs w:val="24"/>
        </w:rPr>
        <w:t xml:space="preserve">Workers must receive fair compensation for their expertise, and time. In order to draw and retain the best workers for the company and maintain a competitive edge in a market that is becoming more and more competitive, compensation plays a critical role. Unhappiness with pay among employees can result in low performance, strikes, grievances, job dissatisfaction, absenteeism, and attrition. The majority of labor-management conflicts </w:t>
      </w:r>
      <w:r w:rsidR="003F0C44">
        <w:rPr>
          <w:rFonts w:ascii="Times New Roman" w:eastAsia="Times New Roman" w:hAnsi="Times New Roman" w:cs="Times New Roman"/>
          <w:color w:val="000000" w:themeColor="text1"/>
          <w:sz w:val="24"/>
          <w:szCs w:val="24"/>
        </w:rPr>
        <w:t>related</w:t>
      </w:r>
      <w:r w:rsidR="00974816" w:rsidRPr="00974816">
        <w:rPr>
          <w:rFonts w:ascii="Times New Roman" w:eastAsia="Times New Roman" w:hAnsi="Times New Roman" w:cs="Times New Roman"/>
          <w:color w:val="000000" w:themeColor="text1"/>
          <w:sz w:val="24"/>
          <w:szCs w:val="24"/>
        </w:rPr>
        <w:t xml:space="preserve"> on pay.</w:t>
      </w:r>
    </w:p>
    <w:p w:rsidR="003F0C44" w:rsidRDefault="003F0C44" w:rsidP="003F0C44">
      <w:pPr>
        <w:spacing w:before="495" w:after="495" w:line="420" w:lineRule="atLeast"/>
        <w:jc w:val="both"/>
        <w:rPr>
          <w:rFonts w:ascii="Times New Roman" w:eastAsia="Times New Roman" w:hAnsi="Times New Roman" w:cs="Times New Roman"/>
          <w:color w:val="000000" w:themeColor="text1"/>
          <w:sz w:val="24"/>
          <w:szCs w:val="24"/>
        </w:rPr>
      </w:pPr>
    </w:p>
    <w:p w:rsidR="00CF4DD8" w:rsidRDefault="00CF4DD8" w:rsidP="003F0C44">
      <w:pPr>
        <w:spacing w:before="495" w:after="495" w:line="420" w:lineRule="atLeast"/>
        <w:jc w:val="both"/>
        <w:rPr>
          <w:rFonts w:ascii="Times New Roman" w:eastAsia="Times New Roman" w:hAnsi="Times New Roman" w:cs="Times New Roman"/>
          <w:b/>
          <w:color w:val="000000" w:themeColor="text1"/>
          <w:sz w:val="24"/>
          <w:szCs w:val="24"/>
        </w:rPr>
      </w:pPr>
    </w:p>
    <w:p w:rsidR="003F0C44" w:rsidRPr="005639EF" w:rsidRDefault="003F0C44" w:rsidP="003F0C44">
      <w:pPr>
        <w:spacing w:before="495" w:after="495" w:line="420" w:lineRule="atLeast"/>
        <w:jc w:val="both"/>
        <w:rPr>
          <w:rFonts w:ascii="Times New Roman" w:eastAsia="Times New Roman" w:hAnsi="Times New Roman" w:cs="Times New Roman"/>
          <w:b/>
          <w:color w:val="5B9BD5" w:themeColor="accent1"/>
          <w:sz w:val="28"/>
          <w:szCs w:val="28"/>
        </w:rPr>
      </w:pPr>
      <w:r w:rsidRPr="005639EF">
        <w:rPr>
          <w:rFonts w:ascii="Times New Roman" w:eastAsia="Times New Roman" w:hAnsi="Times New Roman" w:cs="Times New Roman"/>
          <w:b/>
          <w:color w:val="5B9BD5" w:themeColor="accent1"/>
          <w:sz w:val="28"/>
          <w:szCs w:val="28"/>
        </w:rPr>
        <w:lastRenderedPageBreak/>
        <w:t>1.3 objective of the study</w:t>
      </w:r>
    </w:p>
    <w:p w:rsidR="000947A5" w:rsidRDefault="000947A5" w:rsidP="003F0C44">
      <w:pPr>
        <w:spacing w:before="495" w:after="495" w:line="420" w:lineRule="atLeast"/>
        <w:jc w:val="both"/>
        <w:rPr>
          <w:rFonts w:ascii="Times New Roman" w:eastAsia="Times New Roman" w:hAnsi="Times New Roman" w:cs="Times New Roman"/>
          <w:color w:val="000000" w:themeColor="text1"/>
          <w:sz w:val="24"/>
          <w:szCs w:val="24"/>
        </w:rPr>
      </w:pPr>
      <w:r w:rsidRPr="000947A5">
        <w:rPr>
          <w:rFonts w:ascii="Times New Roman" w:eastAsia="Times New Roman" w:hAnsi="Times New Roman" w:cs="Times New Roman"/>
          <w:color w:val="000000" w:themeColor="text1"/>
          <w:sz w:val="24"/>
          <w:szCs w:val="24"/>
        </w:rPr>
        <w:t xml:space="preserve">As an </w:t>
      </w:r>
      <w:r>
        <w:rPr>
          <w:rFonts w:ascii="Times New Roman" w:eastAsia="Times New Roman" w:hAnsi="Times New Roman" w:cs="Times New Roman"/>
          <w:color w:val="000000" w:themeColor="text1"/>
          <w:sz w:val="24"/>
          <w:szCs w:val="24"/>
        </w:rPr>
        <w:t xml:space="preserve">MBA student, the report has some purpose to serve. The purpose of this report is what is the compensation of different employee of different grades as well as how the compensation motivate </w:t>
      </w:r>
      <w:r w:rsidR="004C7D24">
        <w:rPr>
          <w:rFonts w:ascii="Times New Roman" w:eastAsia="Times New Roman" w:hAnsi="Times New Roman" w:cs="Times New Roman"/>
          <w:color w:val="000000" w:themeColor="text1"/>
          <w:sz w:val="24"/>
          <w:szCs w:val="24"/>
        </w:rPr>
        <w:t>motivate the employees. Not only compensation but also the extra benefits will be covered in this report.</w:t>
      </w:r>
    </w:p>
    <w:p w:rsidR="004C7D24" w:rsidRPr="005639EF" w:rsidRDefault="004C7D24" w:rsidP="003F0C44">
      <w:pPr>
        <w:spacing w:before="495" w:after="495" w:line="420" w:lineRule="atLeast"/>
        <w:jc w:val="both"/>
        <w:rPr>
          <w:rFonts w:ascii="Times New Roman" w:eastAsia="Times New Roman" w:hAnsi="Times New Roman" w:cs="Times New Roman"/>
          <w:b/>
          <w:color w:val="5B9BD5" w:themeColor="accent1"/>
          <w:sz w:val="28"/>
          <w:szCs w:val="28"/>
        </w:rPr>
      </w:pPr>
      <w:r w:rsidRPr="005639EF">
        <w:rPr>
          <w:rFonts w:ascii="Times New Roman" w:eastAsia="Times New Roman" w:hAnsi="Times New Roman" w:cs="Times New Roman"/>
          <w:b/>
          <w:color w:val="5B9BD5" w:themeColor="accent1"/>
          <w:sz w:val="28"/>
          <w:szCs w:val="28"/>
        </w:rPr>
        <w:t>1.3.1 General Objective</w:t>
      </w:r>
    </w:p>
    <w:p w:rsidR="004C7D24" w:rsidRDefault="004C7D24" w:rsidP="003F0C44">
      <w:pPr>
        <w:spacing w:before="495" w:after="495" w:line="420" w:lineRule="atLeast"/>
        <w:jc w:val="both"/>
        <w:rPr>
          <w:rFonts w:ascii="Times New Roman" w:eastAsia="Times New Roman" w:hAnsi="Times New Roman" w:cs="Times New Roman"/>
          <w:color w:val="000000" w:themeColor="text1"/>
          <w:sz w:val="24"/>
          <w:szCs w:val="24"/>
        </w:rPr>
      </w:pPr>
      <w:r w:rsidRPr="004C7D24">
        <w:rPr>
          <w:rFonts w:ascii="Times New Roman" w:eastAsia="Times New Roman" w:hAnsi="Times New Roman" w:cs="Times New Roman"/>
          <w:color w:val="000000" w:themeColor="text1"/>
          <w:sz w:val="24"/>
          <w:szCs w:val="24"/>
        </w:rPr>
        <w:t xml:space="preserve">To gain the knowledge about </w:t>
      </w:r>
      <w:r w:rsidR="00844C08">
        <w:rPr>
          <w:rFonts w:ascii="Times New Roman" w:eastAsia="Times New Roman" w:hAnsi="Times New Roman" w:cs="Times New Roman"/>
          <w:color w:val="000000" w:themeColor="text1"/>
          <w:sz w:val="24"/>
          <w:szCs w:val="24"/>
        </w:rPr>
        <w:t>BRAC</w:t>
      </w:r>
      <w:r w:rsidRPr="004C7D24">
        <w:rPr>
          <w:rFonts w:ascii="Times New Roman" w:eastAsia="Times New Roman" w:hAnsi="Times New Roman" w:cs="Times New Roman"/>
          <w:color w:val="000000" w:themeColor="text1"/>
          <w:sz w:val="24"/>
          <w:szCs w:val="24"/>
        </w:rPr>
        <w:t xml:space="preserve"> compensation system</w:t>
      </w:r>
      <w:r>
        <w:rPr>
          <w:rFonts w:ascii="Times New Roman" w:eastAsia="Times New Roman" w:hAnsi="Times New Roman" w:cs="Times New Roman"/>
          <w:color w:val="000000" w:themeColor="text1"/>
          <w:sz w:val="24"/>
          <w:szCs w:val="24"/>
        </w:rPr>
        <w:t xml:space="preserve"> and how they motivate employee by non -financial benefits.</w:t>
      </w:r>
    </w:p>
    <w:p w:rsidR="004C7D24" w:rsidRPr="005639EF" w:rsidRDefault="004C7D24" w:rsidP="003F0C44">
      <w:pPr>
        <w:spacing w:before="495" w:after="495" w:line="420" w:lineRule="atLeast"/>
        <w:jc w:val="both"/>
        <w:rPr>
          <w:rFonts w:ascii="Times New Roman" w:eastAsia="Times New Roman" w:hAnsi="Times New Roman" w:cs="Times New Roman"/>
          <w:b/>
          <w:color w:val="5B9BD5" w:themeColor="accent1"/>
          <w:sz w:val="28"/>
          <w:szCs w:val="28"/>
        </w:rPr>
      </w:pPr>
      <w:r w:rsidRPr="005639EF">
        <w:rPr>
          <w:rFonts w:ascii="Times New Roman" w:eastAsia="Times New Roman" w:hAnsi="Times New Roman" w:cs="Times New Roman"/>
          <w:b/>
          <w:color w:val="5B9BD5" w:themeColor="accent1"/>
          <w:sz w:val="28"/>
          <w:szCs w:val="28"/>
        </w:rPr>
        <w:t>1.3.2 Specific Objectives</w:t>
      </w:r>
    </w:p>
    <w:p w:rsidR="004C7D24" w:rsidRDefault="004C7D24" w:rsidP="004C7D24">
      <w:pPr>
        <w:pStyle w:val="ListParagraph"/>
        <w:numPr>
          <w:ilvl w:val="0"/>
          <w:numId w:val="12"/>
        </w:numPr>
        <w:spacing w:before="495" w:after="495" w:line="420" w:lineRule="atLeast"/>
        <w:jc w:val="both"/>
        <w:rPr>
          <w:rFonts w:ascii="Times New Roman" w:eastAsia="Times New Roman" w:hAnsi="Times New Roman" w:cs="Times New Roman"/>
          <w:color w:val="000000" w:themeColor="text1"/>
          <w:sz w:val="24"/>
          <w:szCs w:val="24"/>
        </w:rPr>
      </w:pPr>
      <w:r w:rsidRPr="004C7D24">
        <w:rPr>
          <w:rFonts w:ascii="Times New Roman" w:eastAsia="Times New Roman" w:hAnsi="Times New Roman" w:cs="Times New Roman"/>
          <w:color w:val="000000" w:themeColor="text1"/>
          <w:sz w:val="24"/>
          <w:szCs w:val="24"/>
        </w:rPr>
        <w:t xml:space="preserve">To </w:t>
      </w:r>
      <w:r>
        <w:rPr>
          <w:rFonts w:ascii="Times New Roman" w:eastAsia="Times New Roman" w:hAnsi="Times New Roman" w:cs="Times New Roman"/>
          <w:color w:val="000000" w:themeColor="text1"/>
          <w:sz w:val="24"/>
          <w:szCs w:val="24"/>
        </w:rPr>
        <w:t>fulfill the academic requirement</w:t>
      </w:r>
    </w:p>
    <w:p w:rsidR="004C7D24" w:rsidRDefault="004C7D24" w:rsidP="004C7D24">
      <w:pPr>
        <w:pStyle w:val="ListParagraph"/>
        <w:numPr>
          <w:ilvl w:val="0"/>
          <w:numId w:val="12"/>
        </w:numPr>
        <w:spacing w:before="495" w:after="495" w:line="42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To know about the compensation system about </w:t>
      </w:r>
      <w:r w:rsidR="00844C08">
        <w:rPr>
          <w:rFonts w:ascii="Times New Roman" w:eastAsia="Times New Roman" w:hAnsi="Times New Roman" w:cs="Times New Roman"/>
          <w:color w:val="000000" w:themeColor="text1"/>
          <w:sz w:val="24"/>
          <w:szCs w:val="24"/>
        </w:rPr>
        <w:t>BRAC</w:t>
      </w:r>
    </w:p>
    <w:p w:rsidR="004C7D24" w:rsidRDefault="001F5E83" w:rsidP="004C7D24">
      <w:pPr>
        <w:pStyle w:val="ListParagraph"/>
        <w:numPr>
          <w:ilvl w:val="0"/>
          <w:numId w:val="12"/>
        </w:numPr>
        <w:spacing w:before="495" w:after="495" w:line="42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To identify the limitations </w:t>
      </w:r>
    </w:p>
    <w:p w:rsidR="001F5E83" w:rsidRDefault="001F5E83" w:rsidP="004C7D24">
      <w:pPr>
        <w:pStyle w:val="ListParagraph"/>
        <w:numPr>
          <w:ilvl w:val="0"/>
          <w:numId w:val="12"/>
        </w:numPr>
        <w:spacing w:before="495" w:after="495" w:line="42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Findings and recommendation</w:t>
      </w:r>
    </w:p>
    <w:p w:rsidR="001F5E83" w:rsidRPr="005639EF" w:rsidRDefault="001F5E83" w:rsidP="001F5E83">
      <w:pPr>
        <w:rPr>
          <w:rFonts w:ascii="Times New Roman" w:hAnsi="Times New Roman" w:cs="Times New Roman"/>
          <w:b/>
          <w:color w:val="5B9BD5" w:themeColor="accent1"/>
          <w:sz w:val="28"/>
          <w:szCs w:val="28"/>
        </w:rPr>
      </w:pPr>
      <w:r w:rsidRPr="005639EF">
        <w:rPr>
          <w:rFonts w:ascii="Times New Roman" w:hAnsi="Times New Roman" w:cs="Times New Roman"/>
          <w:b/>
          <w:color w:val="5B9BD5" w:themeColor="accent1"/>
          <w:sz w:val="28"/>
          <w:szCs w:val="28"/>
        </w:rPr>
        <w:t>1.4 Methodology</w:t>
      </w:r>
    </w:p>
    <w:p w:rsidR="001F5E83" w:rsidRDefault="001F5E83" w:rsidP="001F5E83">
      <w:pPr>
        <w:rPr>
          <w:rFonts w:ascii="Times New Roman" w:hAnsi="Times New Roman" w:cs="Times New Roman"/>
          <w:sz w:val="24"/>
          <w:szCs w:val="24"/>
        </w:rPr>
      </w:pPr>
      <w:r w:rsidRPr="001F5E83">
        <w:rPr>
          <w:rFonts w:ascii="Times New Roman" w:hAnsi="Times New Roman" w:cs="Times New Roman"/>
          <w:sz w:val="24"/>
          <w:szCs w:val="24"/>
        </w:rPr>
        <w:t>Com</w:t>
      </w:r>
      <w:r>
        <w:rPr>
          <w:rFonts w:ascii="Times New Roman" w:hAnsi="Times New Roman" w:cs="Times New Roman"/>
          <w:sz w:val="24"/>
          <w:szCs w:val="24"/>
        </w:rPr>
        <w:t xml:space="preserve">pensation data mainly collected from secondary sources. </w:t>
      </w:r>
      <w:r w:rsidR="005C354B">
        <w:rPr>
          <w:rFonts w:ascii="Times New Roman" w:hAnsi="Times New Roman" w:cs="Times New Roman"/>
          <w:sz w:val="24"/>
          <w:szCs w:val="24"/>
        </w:rPr>
        <w:t xml:space="preserve">I have collected some data from an employee of </w:t>
      </w:r>
      <w:r w:rsidR="00844C08">
        <w:rPr>
          <w:rFonts w:ascii="Times New Roman" w:hAnsi="Times New Roman" w:cs="Times New Roman"/>
          <w:sz w:val="24"/>
          <w:szCs w:val="24"/>
        </w:rPr>
        <w:t>BRAC</w:t>
      </w:r>
    </w:p>
    <w:p w:rsidR="001F5E83" w:rsidRPr="005639EF" w:rsidRDefault="001F5E83" w:rsidP="001F5E83">
      <w:pPr>
        <w:tabs>
          <w:tab w:val="left" w:pos="2505"/>
        </w:tabs>
        <w:rPr>
          <w:rFonts w:ascii="Times New Roman" w:hAnsi="Times New Roman" w:cs="Times New Roman"/>
          <w:b/>
          <w:color w:val="5B9BD5" w:themeColor="accent1"/>
          <w:sz w:val="28"/>
          <w:szCs w:val="28"/>
        </w:rPr>
      </w:pPr>
      <w:r w:rsidRPr="005639EF">
        <w:rPr>
          <w:rFonts w:ascii="Times New Roman" w:hAnsi="Times New Roman" w:cs="Times New Roman"/>
          <w:b/>
          <w:color w:val="5B9BD5" w:themeColor="accent1"/>
          <w:sz w:val="28"/>
          <w:szCs w:val="28"/>
        </w:rPr>
        <w:t>1.4.1 Secondary Data</w:t>
      </w:r>
    </w:p>
    <w:p w:rsidR="005C354B" w:rsidRPr="005C354B" w:rsidRDefault="005C354B" w:rsidP="005C354B">
      <w:pPr>
        <w:pStyle w:val="ListParagraph"/>
        <w:numPr>
          <w:ilvl w:val="0"/>
          <w:numId w:val="14"/>
        </w:numPr>
        <w:tabs>
          <w:tab w:val="left" w:pos="2505"/>
        </w:tabs>
        <w:rPr>
          <w:rFonts w:ascii="Times New Roman" w:hAnsi="Times New Roman" w:cs="Times New Roman"/>
          <w:sz w:val="24"/>
          <w:szCs w:val="24"/>
        </w:rPr>
      </w:pPr>
      <w:r w:rsidRPr="005C354B">
        <w:rPr>
          <w:rFonts w:ascii="Times New Roman" w:hAnsi="Times New Roman" w:cs="Times New Roman"/>
          <w:sz w:val="24"/>
          <w:szCs w:val="24"/>
        </w:rPr>
        <w:t>Data from internet</w:t>
      </w:r>
    </w:p>
    <w:p w:rsidR="001F5E83" w:rsidRPr="005C354B" w:rsidRDefault="005C354B" w:rsidP="005C354B">
      <w:pPr>
        <w:pStyle w:val="ListParagraph"/>
        <w:numPr>
          <w:ilvl w:val="0"/>
          <w:numId w:val="14"/>
        </w:numPr>
        <w:tabs>
          <w:tab w:val="left" w:pos="2505"/>
        </w:tabs>
        <w:rPr>
          <w:rFonts w:ascii="Times New Roman" w:hAnsi="Times New Roman" w:cs="Times New Roman"/>
          <w:sz w:val="24"/>
          <w:szCs w:val="24"/>
        </w:rPr>
      </w:pPr>
      <w:r w:rsidRPr="005C354B">
        <w:rPr>
          <w:rFonts w:ascii="Times New Roman" w:hAnsi="Times New Roman" w:cs="Times New Roman"/>
          <w:sz w:val="24"/>
          <w:szCs w:val="24"/>
        </w:rPr>
        <w:t>Different reports</w:t>
      </w:r>
      <w:r w:rsidR="001F5E83" w:rsidRPr="005C354B">
        <w:rPr>
          <w:rFonts w:ascii="Times New Roman" w:hAnsi="Times New Roman" w:cs="Times New Roman"/>
          <w:sz w:val="24"/>
          <w:szCs w:val="24"/>
        </w:rPr>
        <w:tab/>
      </w:r>
    </w:p>
    <w:p w:rsidR="001F5E83" w:rsidRPr="005639EF" w:rsidRDefault="006E57D9" w:rsidP="001F5E83">
      <w:pPr>
        <w:rPr>
          <w:rFonts w:ascii="Times New Roman" w:hAnsi="Times New Roman" w:cs="Times New Roman"/>
          <w:b/>
          <w:color w:val="5B9BD5" w:themeColor="accent1"/>
          <w:sz w:val="28"/>
          <w:szCs w:val="24"/>
        </w:rPr>
      </w:pPr>
      <w:r w:rsidRPr="005639EF">
        <w:rPr>
          <w:rFonts w:ascii="Times New Roman" w:hAnsi="Times New Roman" w:cs="Times New Roman"/>
          <w:b/>
          <w:color w:val="5B9BD5" w:themeColor="accent1"/>
          <w:sz w:val="28"/>
          <w:szCs w:val="24"/>
        </w:rPr>
        <w:t xml:space="preserve">1.5 Limitations </w:t>
      </w:r>
    </w:p>
    <w:p w:rsidR="006E57D9" w:rsidRPr="00CF4DD8" w:rsidRDefault="006E57D9" w:rsidP="001F5E83">
      <w:pPr>
        <w:rPr>
          <w:rFonts w:ascii="Times New Roman" w:hAnsi="Times New Roman" w:cs="Times New Roman"/>
          <w:sz w:val="24"/>
          <w:szCs w:val="24"/>
        </w:rPr>
      </w:pPr>
      <w:r w:rsidRPr="00CF4DD8">
        <w:rPr>
          <w:rFonts w:ascii="Times New Roman" w:hAnsi="Times New Roman" w:cs="Times New Roman"/>
          <w:sz w:val="24"/>
          <w:szCs w:val="24"/>
        </w:rPr>
        <w:t xml:space="preserve">I did not get much information about </w:t>
      </w:r>
      <w:r w:rsidR="00844C08">
        <w:rPr>
          <w:rFonts w:ascii="Times New Roman" w:hAnsi="Times New Roman" w:cs="Times New Roman"/>
          <w:sz w:val="24"/>
          <w:szCs w:val="24"/>
        </w:rPr>
        <w:t>BRAC</w:t>
      </w:r>
      <w:r w:rsidRPr="00CF4DD8">
        <w:rPr>
          <w:rFonts w:ascii="Times New Roman" w:hAnsi="Times New Roman" w:cs="Times New Roman"/>
          <w:sz w:val="24"/>
          <w:szCs w:val="24"/>
        </w:rPr>
        <w:t xml:space="preserve">. Everything is not available </w:t>
      </w:r>
      <w:r w:rsidR="00CF4DD8" w:rsidRPr="00CF4DD8">
        <w:rPr>
          <w:rFonts w:ascii="Times New Roman" w:hAnsi="Times New Roman" w:cs="Times New Roman"/>
          <w:sz w:val="24"/>
          <w:szCs w:val="24"/>
        </w:rPr>
        <w:t xml:space="preserve">on online </w:t>
      </w:r>
    </w:p>
    <w:p w:rsidR="00CF4DD8" w:rsidRPr="00CF4DD8" w:rsidRDefault="00CF4DD8" w:rsidP="00CF4DD8">
      <w:pPr>
        <w:pStyle w:val="ListParagraph"/>
        <w:numPr>
          <w:ilvl w:val="0"/>
          <w:numId w:val="15"/>
        </w:numPr>
        <w:rPr>
          <w:rFonts w:ascii="Times New Roman" w:hAnsi="Times New Roman" w:cs="Times New Roman"/>
          <w:sz w:val="24"/>
          <w:szCs w:val="24"/>
        </w:rPr>
      </w:pPr>
      <w:r w:rsidRPr="00CF4DD8">
        <w:rPr>
          <w:rFonts w:ascii="Times New Roman" w:hAnsi="Times New Roman" w:cs="Times New Roman"/>
          <w:sz w:val="24"/>
          <w:szCs w:val="24"/>
        </w:rPr>
        <w:t>Lack of information</w:t>
      </w:r>
    </w:p>
    <w:p w:rsidR="00025544" w:rsidRDefault="00CF4DD8" w:rsidP="00025544">
      <w:pPr>
        <w:pStyle w:val="ListParagraph"/>
        <w:numPr>
          <w:ilvl w:val="0"/>
          <w:numId w:val="15"/>
        </w:numPr>
        <w:rPr>
          <w:rFonts w:ascii="Times New Roman" w:hAnsi="Times New Roman" w:cs="Times New Roman"/>
          <w:sz w:val="24"/>
          <w:szCs w:val="24"/>
        </w:rPr>
      </w:pPr>
      <w:r w:rsidRPr="00CF4DD8">
        <w:rPr>
          <w:rFonts w:ascii="Times New Roman" w:hAnsi="Times New Roman" w:cs="Times New Roman"/>
          <w:sz w:val="24"/>
          <w:szCs w:val="24"/>
        </w:rPr>
        <w:t>Hard to relate theory</w:t>
      </w:r>
    </w:p>
    <w:p w:rsidR="00CF4DD8" w:rsidRPr="00025544" w:rsidRDefault="00CF4DD8" w:rsidP="00025544">
      <w:pPr>
        <w:pStyle w:val="ListParagraph"/>
        <w:numPr>
          <w:ilvl w:val="0"/>
          <w:numId w:val="15"/>
        </w:numPr>
        <w:rPr>
          <w:rFonts w:ascii="Times New Roman" w:hAnsi="Times New Roman" w:cs="Times New Roman"/>
          <w:sz w:val="24"/>
          <w:szCs w:val="24"/>
        </w:rPr>
      </w:pPr>
      <w:r w:rsidRPr="00025544">
        <w:rPr>
          <w:rFonts w:ascii="Times New Roman" w:hAnsi="Times New Roman" w:cs="Times New Roman"/>
          <w:sz w:val="24"/>
          <w:szCs w:val="24"/>
        </w:rPr>
        <w:t>Less experience</w:t>
      </w:r>
    </w:p>
    <w:p w:rsidR="00CF4DD8" w:rsidRPr="00CF4DD8" w:rsidRDefault="00CF4DD8" w:rsidP="00CF4DD8"/>
    <w:p w:rsidR="00CF4DD8" w:rsidRPr="00CF4DD8" w:rsidRDefault="00CF4DD8" w:rsidP="00CF4DD8"/>
    <w:p w:rsidR="00CF4DD8" w:rsidRDefault="00CF4DD8" w:rsidP="00CF4DD8"/>
    <w:p w:rsidR="00CF4DD8" w:rsidRDefault="00CF4DD8" w:rsidP="00CF4DD8"/>
    <w:p w:rsidR="00CF4DD8" w:rsidRDefault="00CF4DD8" w:rsidP="00CF4DD8"/>
    <w:p w:rsidR="00CF4DD8" w:rsidRDefault="00CF4DD8" w:rsidP="00CF4DD8"/>
    <w:p w:rsidR="00CF4DD8" w:rsidRDefault="00CF4DD8" w:rsidP="00CF4DD8"/>
    <w:p w:rsidR="00CF4DD8" w:rsidRDefault="00CF4DD8" w:rsidP="00CF4DD8"/>
    <w:p w:rsidR="00CF4DD8" w:rsidRDefault="00CF4DD8" w:rsidP="00CF4DD8"/>
    <w:p w:rsidR="00CF4DD8" w:rsidRDefault="00CF4DD8" w:rsidP="00CF4DD8"/>
    <w:p w:rsidR="00CF4DD8" w:rsidRDefault="00CF4DD8" w:rsidP="00CF4DD8"/>
    <w:p w:rsidR="00CF4DD8" w:rsidRDefault="00CF4DD8" w:rsidP="00CF4DD8"/>
    <w:p w:rsidR="00CF4DD8" w:rsidRDefault="00CF4DD8" w:rsidP="00CF4DD8"/>
    <w:p w:rsidR="00CF4DD8" w:rsidRDefault="00CF4DD8" w:rsidP="00CF4DD8"/>
    <w:p w:rsidR="00CF4DD8" w:rsidRDefault="00CF4DD8" w:rsidP="00CF4DD8"/>
    <w:p w:rsidR="00CF4DD8" w:rsidRPr="00DF7EFA" w:rsidRDefault="00F345BB" w:rsidP="00F345BB">
      <w:pPr>
        <w:rPr>
          <w:rFonts w:ascii="Times New Roman" w:hAnsi="Times New Roman" w:cs="Times New Roman"/>
          <w:b/>
          <w:color w:val="5B9BD5" w:themeColor="accent1"/>
          <w:sz w:val="40"/>
          <w:szCs w:val="40"/>
        </w:rPr>
      </w:pPr>
      <w:r>
        <w:t xml:space="preserve">                                                                           </w:t>
      </w:r>
      <w:r w:rsidR="00CF4DD8" w:rsidRPr="00DF7EFA">
        <w:rPr>
          <w:rFonts w:ascii="Times New Roman" w:hAnsi="Times New Roman" w:cs="Times New Roman"/>
          <w:b/>
          <w:color w:val="5B9BD5" w:themeColor="accent1"/>
          <w:sz w:val="40"/>
          <w:szCs w:val="40"/>
        </w:rPr>
        <w:t>Chapter 2</w:t>
      </w:r>
    </w:p>
    <w:p w:rsidR="00CF4DD8" w:rsidRPr="00DF7EFA" w:rsidRDefault="00CF4DD8" w:rsidP="006E1863">
      <w:pPr>
        <w:jc w:val="center"/>
        <w:rPr>
          <w:rFonts w:ascii="Times New Roman" w:hAnsi="Times New Roman" w:cs="Times New Roman"/>
          <w:b/>
          <w:color w:val="5B9BD5" w:themeColor="accent1"/>
          <w:sz w:val="40"/>
          <w:szCs w:val="40"/>
        </w:rPr>
      </w:pPr>
      <w:r w:rsidRPr="00DF7EFA">
        <w:rPr>
          <w:rFonts w:ascii="Times New Roman" w:hAnsi="Times New Roman" w:cs="Times New Roman"/>
          <w:b/>
          <w:color w:val="5B9BD5" w:themeColor="accent1"/>
          <w:sz w:val="40"/>
          <w:szCs w:val="40"/>
        </w:rPr>
        <w:t>Literature Review</w:t>
      </w:r>
    </w:p>
    <w:p w:rsidR="006E1863" w:rsidRDefault="006E1863"/>
    <w:p w:rsidR="006E1863" w:rsidRPr="006E1863" w:rsidRDefault="006E1863" w:rsidP="006E1863"/>
    <w:p w:rsidR="006E1863" w:rsidRPr="006E1863" w:rsidRDefault="006E1863" w:rsidP="006E1863"/>
    <w:p w:rsidR="006E1863" w:rsidRPr="006E1863" w:rsidRDefault="006E1863" w:rsidP="006E1863"/>
    <w:p w:rsidR="006E1863" w:rsidRPr="006E1863" w:rsidRDefault="006E1863" w:rsidP="006E1863"/>
    <w:p w:rsidR="006E1863" w:rsidRPr="006E1863" w:rsidRDefault="006E1863" w:rsidP="006E1863"/>
    <w:p w:rsidR="006E1863" w:rsidRPr="006E1863" w:rsidRDefault="006E1863" w:rsidP="006E1863"/>
    <w:p w:rsidR="006E1863" w:rsidRPr="006E1863" w:rsidRDefault="006E1863" w:rsidP="006E1863"/>
    <w:p w:rsidR="006E1863" w:rsidRPr="006E1863" w:rsidRDefault="006E1863" w:rsidP="006E1863"/>
    <w:p w:rsidR="006E1863" w:rsidRPr="006E1863" w:rsidRDefault="006E1863" w:rsidP="006E1863"/>
    <w:p w:rsidR="00F345BB" w:rsidRDefault="005A56A3" w:rsidP="00F345BB">
      <w:pPr>
        <w:tabs>
          <w:tab w:val="left" w:pos="2205"/>
        </w:tabs>
      </w:pPr>
      <w:r>
        <w:rPr>
          <w:noProof/>
        </w:rPr>
        <mc:AlternateContent>
          <mc:Choice Requires="wps">
            <w:drawing>
              <wp:anchor distT="0" distB="0" distL="114300" distR="114300" simplePos="0" relativeHeight="251669504" behindDoc="0" locked="0" layoutInCell="1" allowOverlap="1">
                <wp:simplePos x="0" y="0"/>
                <wp:positionH relativeFrom="column">
                  <wp:posOffset>5446643</wp:posOffset>
                </wp:positionH>
                <wp:positionV relativeFrom="paragraph">
                  <wp:posOffset>116122</wp:posOffset>
                </wp:positionV>
                <wp:extent cx="894522" cy="576470"/>
                <wp:effectExtent l="0" t="0" r="1270" b="0"/>
                <wp:wrapNone/>
                <wp:docPr id="15" name="Text Box 15"/>
                <wp:cNvGraphicFramePr/>
                <a:graphic xmlns:a="http://schemas.openxmlformats.org/drawingml/2006/main">
                  <a:graphicData uri="http://schemas.microsoft.com/office/word/2010/wordprocessingShape">
                    <wps:wsp>
                      <wps:cNvSpPr txBox="1"/>
                      <wps:spPr>
                        <a:xfrm>
                          <a:off x="0" y="0"/>
                          <a:ext cx="894522" cy="576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6A3" w:rsidRDefault="005A56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3" type="#_x0000_t202" style="position:absolute;margin-left:428.85pt;margin-top:9.15pt;width:70.45pt;height:45.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" fillcolor="white [3201]" stroked="f" strokeweight=".5pt">
                <v:textbox>
                  <w:txbxContent>
                    <w:p w:rsidR="005A56A3" w:rsidRDefault="005A56A3"/>
                  </w:txbxContent>
                </v:textbox>
              </v:shape>
            </w:pict>
          </mc:Fallback>
        </mc:AlternateContent>
      </w:r>
    </w:p>
    <w:p w:rsidR="00CB01C5" w:rsidRPr="00F345BB" w:rsidRDefault="00CB01C5" w:rsidP="00F345BB">
      <w:pPr>
        <w:tabs>
          <w:tab w:val="left" w:pos="2205"/>
        </w:tabs>
      </w:pPr>
      <w:r w:rsidRPr="00CB01C5">
        <w:rPr>
          <w:rFonts w:ascii="Times New Roman" w:hAnsi="Times New Roman" w:cs="Times New Roman"/>
          <w:sz w:val="24"/>
          <w:szCs w:val="24"/>
        </w:rPr>
        <w:lastRenderedPageBreak/>
        <w:t>Compensation is a system that need to motivate employee. Without this there will no employee to work. By compensation an employee can meet their need as well as achieve organization goal.</w:t>
      </w:r>
    </w:p>
    <w:p w:rsidR="00CB01C5" w:rsidRPr="00CB01C5" w:rsidRDefault="00CB01C5" w:rsidP="009966EE">
      <w:pPr>
        <w:tabs>
          <w:tab w:val="left" w:pos="2205"/>
        </w:tabs>
        <w:jc w:val="both"/>
        <w:rPr>
          <w:rFonts w:ascii="Times New Roman" w:hAnsi="Times New Roman" w:cs="Times New Roman"/>
          <w:sz w:val="24"/>
          <w:szCs w:val="24"/>
        </w:rPr>
      </w:pPr>
      <w:r w:rsidRPr="00CB01C5">
        <w:rPr>
          <w:rFonts w:ascii="Times New Roman" w:hAnsi="Times New Roman" w:cs="Times New Roman"/>
          <w:sz w:val="24"/>
          <w:szCs w:val="24"/>
        </w:rPr>
        <w:t xml:space="preserve"> </w:t>
      </w:r>
      <w:r w:rsidR="009966EE" w:rsidRPr="00CB01C5">
        <w:rPr>
          <w:rFonts w:ascii="Times New Roman" w:hAnsi="Times New Roman" w:cs="Times New Roman"/>
          <w:sz w:val="24"/>
          <w:szCs w:val="24"/>
        </w:rPr>
        <w:t>“</w:t>
      </w:r>
      <w:r w:rsidR="003C34ED" w:rsidRPr="00CB01C5">
        <w:rPr>
          <w:rFonts w:ascii="Times New Roman" w:hAnsi="Times New Roman" w:cs="Times New Roman"/>
          <w:sz w:val="24"/>
          <w:szCs w:val="24"/>
        </w:rPr>
        <w:t>A remuneration is one of the most important factors that influence people to take up employment and stay with organization in order to retain and attract talent , it should be prepared pay salaries that is equivalent to better than the others in labor market</w:t>
      </w:r>
      <w:r w:rsidR="009966EE" w:rsidRPr="00CB01C5">
        <w:rPr>
          <w:rFonts w:ascii="Times New Roman" w:hAnsi="Times New Roman" w:cs="Times New Roman"/>
          <w:sz w:val="24"/>
          <w:szCs w:val="24"/>
        </w:rPr>
        <w:t>” according to a research</w:t>
      </w:r>
      <w:r w:rsidRPr="00CB01C5">
        <w:rPr>
          <w:rFonts w:ascii="Times New Roman" w:hAnsi="Times New Roman" w:cs="Times New Roman"/>
          <w:sz w:val="24"/>
          <w:szCs w:val="24"/>
        </w:rPr>
        <w:t xml:space="preserve">. </w:t>
      </w:r>
    </w:p>
    <w:p w:rsidR="00CB01C5" w:rsidRPr="00CB01C5" w:rsidRDefault="00CB01C5" w:rsidP="009966EE">
      <w:pPr>
        <w:tabs>
          <w:tab w:val="left" w:pos="2205"/>
        </w:tabs>
        <w:jc w:val="both"/>
        <w:rPr>
          <w:rFonts w:ascii="Times New Roman" w:hAnsi="Times New Roman" w:cs="Times New Roman"/>
          <w:sz w:val="24"/>
          <w:szCs w:val="24"/>
        </w:rPr>
      </w:pPr>
      <w:r w:rsidRPr="00CB01C5">
        <w:rPr>
          <w:rFonts w:ascii="Times New Roman" w:hAnsi="Times New Roman" w:cs="Times New Roman"/>
          <w:sz w:val="24"/>
          <w:szCs w:val="24"/>
        </w:rPr>
        <w:t>Compensation is also considered income protection, which gives backup when employees are into any financial risks or no longer work. (George Milkovich, 2008).</w:t>
      </w:r>
    </w:p>
    <w:p w:rsidR="003C34ED" w:rsidRPr="00CB01C5" w:rsidRDefault="00CB01C5" w:rsidP="009966EE">
      <w:pPr>
        <w:tabs>
          <w:tab w:val="left" w:pos="2205"/>
        </w:tabs>
        <w:jc w:val="both"/>
        <w:rPr>
          <w:rFonts w:ascii="Times New Roman" w:hAnsi="Times New Roman" w:cs="Times New Roman"/>
          <w:sz w:val="24"/>
          <w:szCs w:val="24"/>
        </w:rPr>
      </w:pPr>
      <w:r w:rsidRPr="00CB01C5">
        <w:rPr>
          <w:rFonts w:ascii="Times New Roman" w:hAnsi="Times New Roman" w:cs="Times New Roman"/>
          <w:sz w:val="24"/>
          <w:szCs w:val="24"/>
        </w:rPr>
        <w:t>Compensation management is a challenging process that needs lots of attention. If something wrong happens in the management, then the organization face lots of difficulties. A healthy Compensation practice helps motivate employees to work with more determination and help an organization maintain their job standards, which are job-related, realistic, and measurable. (Khan, 2011)</w:t>
      </w: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CB01C5" w:rsidRDefault="00CB01C5" w:rsidP="009966EE">
      <w:pPr>
        <w:tabs>
          <w:tab w:val="left" w:pos="2205"/>
        </w:tabs>
        <w:jc w:val="both"/>
        <w:rPr>
          <w:rFonts w:ascii="Times New Roman" w:hAnsi="Times New Roman" w:cs="Times New Roman"/>
        </w:rPr>
      </w:pPr>
    </w:p>
    <w:p w:rsidR="009E4127" w:rsidRDefault="009E4127" w:rsidP="009E4127">
      <w:pPr>
        <w:tabs>
          <w:tab w:val="left" w:pos="2205"/>
        </w:tabs>
        <w:jc w:val="center"/>
        <w:rPr>
          <w:rFonts w:ascii="Times New Roman" w:hAnsi="Times New Roman" w:cs="Times New Roman"/>
          <w:b/>
          <w:sz w:val="28"/>
          <w:szCs w:val="28"/>
        </w:rPr>
      </w:pPr>
    </w:p>
    <w:p w:rsidR="009E4127" w:rsidRDefault="009E4127" w:rsidP="009E4127">
      <w:pPr>
        <w:tabs>
          <w:tab w:val="left" w:pos="2205"/>
        </w:tabs>
        <w:jc w:val="center"/>
        <w:rPr>
          <w:rFonts w:ascii="Times New Roman" w:hAnsi="Times New Roman" w:cs="Times New Roman"/>
          <w:b/>
          <w:sz w:val="28"/>
          <w:szCs w:val="28"/>
        </w:rPr>
      </w:pPr>
    </w:p>
    <w:p w:rsidR="009E4127" w:rsidRDefault="009E4127" w:rsidP="009E4127">
      <w:pPr>
        <w:tabs>
          <w:tab w:val="left" w:pos="2205"/>
        </w:tabs>
        <w:jc w:val="center"/>
        <w:rPr>
          <w:rFonts w:ascii="Times New Roman" w:hAnsi="Times New Roman" w:cs="Times New Roman"/>
          <w:b/>
          <w:sz w:val="28"/>
          <w:szCs w:val="28"/>
        </w:rPr>
      </w:pPr>
    </w:p>
    <w:p w:rsidR="00025544" w:rsidRDefault="00025544" w:rsidP="009E4127">
      <w:pPr>
        <w:tabs>
          <w:tab w:val="left" w:pos="2205"/>
        </w:tabs>
        <w:jc w:val="center"/>
        <w:rPr>
          <w:rFonts w:ascii="Times New Roman" w:hAnsi="Times New Roman" w:cs="Times New Roman"/>
          <w:b/>
          <w:sz w:val="28"/>
          <w:szCs w:val="28"/>
        </w:rPr>
      </w:pPr>
    </w:p>
    <w:p w:rsidR="00025544" w:rsidRDefault="00025544" w:rsidP="009E4127">
      <w:pPr>
        <w:tabs>
          <w:tab w:val="left" w:pos="2205"/>
        </w:tabs>
        <w:jc w:val="center"/>
        <w:rPr>
          <w:rFonts w:ascii="Times New Roman" w:hAnsi="Times New Roman" w:cs="Times New Roman"/>
          <w:b/>
          <w:sz w:val="28"/>
          <w:szCs w:val="28"/>
        </w:rPr>
      </w:pPr>
    </w:p>
    <w:p w:rsidR="00025544" w:rsidRDefault="00025544" w:rsidP="009E4127">
      <w:pPr>
        <w:tabs>
          <w:tab w:val="left" w:pos="2205"/>
        </w:tabs>
        <w:jc w:val="center"/>
        <w:rPr>
          <w:rFonts w:ascii="Times New Roman" w:hAnsi="Times New Roman" w:cs="Times New Roman"/>
          <w:b/>
          <w:sz w:val="28"/>
          <w:szCs w:val="28"/>
        </w:rPr>
      </w:pPr>
    </w:p>
    <w:p w:rsidR="00025544" w:rsidRPr="00DF7EFA" w:rsidRDefault="00025544" w:rsidP="009E4127">
      <w:pPr>
        <w:tabs>
          <w:tab w:val="left" w:pos="2205"/>
        </w:tabs>
        <w:jc w:val="center"/>
        <w:rPr>
          <w:rFonts w:ascii="Times New Roman" w:hAnsi="Times New Roman" w:cs="Times New Roman"/>
          <w:b/>
          <w:color w:val="5B9BD5" w:themeColor="accent1"/>
          <w:sz w:val="40"/>
          <w:szCs w:val="40"/>
        </w:rPr>
      </w:pPr>
    </w:p>
    <w:p w:rsidR="00CB01C5" w:rsidRPr="00DF7EFA" w:rsidRDefault="009E4127" w:rsidP="009E4127">
      <w:pPr>
        <w:tabs>
          <w:tab w:val="left" w:pos="2205"/>
        </w:tabs>
        <w:jc w:val="center"/>
        <w:rPr>
          <w:rFonts w:ascii="Times New Roman" w:hAnsi="Times New Roman" w:cs="Times New Roman"/>
          <w:b/>
          <w:color w:val="5B9BD5" w:themeColor="accent1"/>
          <w:sz w:val="40"/>
          <w:szCs w:val="40"/>
        </w:rPr>
      </w:pPr>
      <w:r w:rsidRPr="00DF7EFA">
        <w:rPr>
          <w:rFonts w:ascii="Times New Roman" w:hAnsi="Times New Roman" w:cs="Times New Roman"/>
          <w:b/>
          <w:color w:val="5B9BD5" w:themeColor="accent1"/>
          <w:sz w:val="40"/>
          <w:szCs w:val="40"/>
        </w:rPr>
        <w:t>Chapter 3</w:t>
      </w:r>
    </w:p>
    <w:p w:rsidR="009E4127" w:rsidRDefault="009E4127" w:rsidP="009E4127">
      <w:pPr>
        <w:tabs>
          <w:tab w:val="left" w:pos="2205"/>
        </w:tabs>
        <w:jc w:val="center"/>
        <w:rPr>
          <w:rFonts w:ascii="Times New Roman" w:hAnsi="Times New Roman" w:cs="Times New Roman"/>
          <w:b/>
          <w:sz w:val="28"/>
          <w:szCs w:val="28"/>
        </w:rPr>
      </w:pPr>
      <w:r w:rsidRPr="00DF7EFA">
        <w:rPr>
          <w:rFonts w:ascii="Times New Roman" w:hAnsi="Times New Roman" w:cs="Times New Roman"/>
          <w:b/>
          <w:color w:val="5B9BD5" w:themeColor="accent1"/>
          <w:sz w:val="40"/>
          <w:szCs w:val="40"/>
        </w:rPr>
        <w:t>Company Overview</w:t>
      </w:r>
    </w:p>
    <w:p w:rsidR="009E4127" w:rsidRPr="009E4127" w:rsidRDefault="009E4127" w:rsidP="009E4127">
      <w:pPr>
        <w:rPr>
          <w:rFonts w:ascii="Times New Roman" w:hAnsi="Times New Roman" w:cs="Times New Roman"/>
          <w:sz w:val="28"/>
          <w:szCs w:val="28"/>
        </w:rPr>
      </w:pPr>
    </w:p>
    <w:p w:rsidR="009E4127" w:rsidRPr="009E4127" w:rsidRDefault="009E4127" w:rsidP="009E4127">
      <w:pPr>
        <w:rPr>
          <w:rFonts w:ascii="Times New Roman" w:hAnsi="Times New Roman" w:cs="Times New Roman"/>
          <w:sz w:val="28"/>
          <w:szCs w:val="28"/>
        </w:rPr>
      </w:pPr>
    </w:p>
    <w:p w:rsidR="009E4127" w:rsidRPr="009E4127" w:rsidRDefault="009E4127" w:rsidP="009E4127">
      <w:pPr>
        <w:rPr>
          <w:rFonts w:ascii="Times New Roman" w:hAnsi="Times New Roman" w:cs="Times New Roman"/>
          <w:sz w:val="28"/>
          <w:szCs w:val="28"/>
        </w:rPr>
      </w:pPr>
    </w:p>
    <w:p w:rsidR="009E4127" w:rsidRPr="009E4127" w:rsidRDefault="009E4127" w:rsidP="009E4127">
      <w:pPr>
        <w:rPr>
          <w:rFonts w:ascii="Times New Roman" w:hAnsi="Times New Roman" w:cs="Times New Roman"/>
          <w:sz w:val="28"/>
          <w:szCs w:val="28"/>
        </w:rPr>
      </w:pPr>
    </w:p>
    <w:p w:rsidR="009E4127" w:rsidRPr="009E4127" w:rsidRDefault="009E4127" w:rsidP="009E4127">
      <w:pPr>
        <w:rPr>
          <w:rFonts w:ascii="Times New Roman" w:hAnsi="Times New Roman" w:cs="Times New Roman"/>
          <w:sz w:val="28"/>
          <w:szCs w:val="28"/>
        </w:rPr>
      </w:pPr>
    </w:p>
    <w:p w:rsidR="009E4127" w:rsidRPr="009E4127" w:rsidRDefault="009E4127" w:rsidP="009E4127">
      <w:pPr>
        <w:rPr>
          <w:rFonts w:ascii="Times New Roman" w:hAnsi="Times New Roman" w:cs="Times New Roman"/>
          <w:sz w:val="28"/>
          <w:szCs w:val="28"/>
        </w:rPr>
      </w:pPr>
    </w:p>
    <w:p w:rsidR="009E4127" w:rsidRPr="009E4127" w:rsidRDefault="009E4127" w:rsidP="009E4127">
      <w:pPr>
        <w:rPr>
          <w:rFonts w:ascii="Times New Roman" w:hAnsi="Times New Roman" w:cs="Times New Roman"/>
          <w:sz w:val="28"/>
          <w:szCs w:val="28"/>
        </w:rPr>
      </w:pPr>
    </w:p>
    <w:p w:rsidR="009E4127" w:rsidRPr="009E4127" w:rsidRDefault="009E4127" w:rsidP="009E4127">
      <w:pPr>
        <w:rPr>
          <w:rFonts w:ascii="Times New Roman" w:hAnsi="Times New Roman" w:cs="Times New Roman"/>
          <w:sz w:val="28"/>
          <w:szCs w:val="28"/>
        </w:rPr>
      </w:pPr>
    </w:p>
    <w:p w:rsidR="009E4127" w:rsidRPr="009E4127" w:rsidRDefault="009E4127" w:rsidP="009E4127">
      <w:pPr>
        <w:rPr>
          <w:rFonts w:ascii="Times New Roman" w:hAnsi="Times New Roman" w:cs="Times New Roman"/>
          <w:sz w:val="28"/>
          <w:szCs w:val="28"/>
        </w:rPr>
      </w:pPr>
    </w:p>
    <w:p w:rsidR="00025544" w:rsidRDefault="00025544" w:rsidP="0049427C">
      <w:pPr>
        <w:tabs>
          <w:tab w:val="left" w:pos="270"/>
        </w:tabs>
        <w:rPr>
          <w:rFonts w:ascii="Times New Roman" w:hAnsi="Times New Roman" w:cs="Times New Roman"/>
          <w:b/>
          <w:sz w:val="32"/>
          <w:szCs w:val="32"/>
        </w:rPr>
      </w:pPr>
    </w:p>
    <w:p w:rsidR="00025544" w:rsidRDefault="00025544" w:rsidP="0049427C">
      <w:pPr>
        <w:tabs>
          <w:tab w:val="left" w:pos="270"/>
        </w:tabs>
        <w:rPr>
          <w:rFonts w:ascii="Times New Roman" w:hAnsi="Times New Roman" w:cs="Times New Roman"/>
          <w:b/>
          <w:sz w:val="32"/>
          <w:szCs w:val="32"/>
        </w:rPr>
      </w:pPr>
    </w:p>
    <w:p w:rsidR="00025544" w:rsidRDefault="00025544" w:rsidP="0049427C">
      <w:pPr>
        <w:tabs>
          <w:tab w:val="left" w:pos="270"/>
        </w:tabs>
        <w:rPr>
          <w:rFonts w:ascii="Times New Roman" w:hAnsi="Times New Roman" w:cs="Times New Roman"/>
          <w:b/>
          <w:sz w:val="32"/>
          <w:szCs w:val="32"/>
        </w:rPr>
      </w:pPr>
    </w:p>
    <w:p w:rsidR="00025544" w:rsidRDefault="00025544" w:rsidP="0049427C">
      <w:pPr>
        <w:tabs>
          <w:tab w:val="left" w:pos="270"/>
        </w:tabs>
        <w:rPr>
          <w:rFonts w:ascii="Times New Roman" w:hAnsi="Times New Roman" w:cs="Times New Roman"/>
          <w:b/>
          <w:sz w:val="32"/>
          <w:szCs w:val="32"/>
        </w:rPr>
      </w:pPr>
    </w:p>
    <w:p w:rsidR="00025544" w:rsidRDefault="00025544" w:rsidP="0049427C">
      <w:pPr>
        <w:tabs>
          <w:tab w:val="left" w:pos="270"/>
        </w:tabs>
        <w:rPr>
          <w:rFonts w:ascii="Times New Roman" w:hAnsi="Times New Roman" w:cs="Times New Roman"/>
          <w:b/>
          <w:sz w:val="32"/>
          <w:szCs w:val="32"/>
        </w:rPr>
      </w:pPr>
    </w:p>
    <w:p w:rsidR="00025544" w:rsidRDefault="005A56A3" w:rsidP="0049427C">
      <w:pPr>
        <w:tabs>
          <w:tab w:val="left" w:pos="270"/>
        </w:tabs>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8480" behindDoc="0" locked="0" layoutInCell="1" allowOverlap="1">
                <wp:simplePos x="0" y="0"/>
                <wp:positionH relativeFrom="column">
                  <wp:posOffset>5496339</wp:posOffset>
                </wp:positionH>
                <wp:positionV relativeFrom="paragraph">
                  <wp:posOffset>297042</wp:posOffset>
                </wp:positionV>
                <wp:extent cx="675861" cy="626165"/>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675861" cy="6261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6A3" w:rsidRDefault="005A56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4" type="#_x0000_t202" style="position:absolute;margin-left:432.8pt;margin-top:23.4pt;width:53.2pt;height:49.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" fillcolor="white [3201]" stroked="f" strokeweight=".5pt">
                <v:textbox>
                  <w:txbxContent>
                    <w:p w:rsidR="005A56A3" w:rsidRDefault="005A56A3"/>
                  </w:txbxContent>
                </v:textbox>
              </v:shape>
            </w:pict>
          </mc:Fallback>
        </mc:AlternateContent>
      </w:r>
    </w:p>
    <w:p w:rsidR="00025544" w:rsidRDefault="00025544" w:rsidP="0049427C">
      <w:pPr>
        <w:tabs>
          <w:tab w:val="left" w:pos="270"/>
        </w:tabs>
        <w:rPr>
          <w:rFonts w:ascii="Times New Roman" w:hAnsi="Times New Roman" w:cs="Times New Roman"/>
          <w:b/>
          <w:sz w:val="32"/>
          <w:szCs w:val="32"/>
        </w:rPr>
      </w:pPr>
    </w:p>
    <w:p w:rsidR="0049427C" w:rsidRPr="00DF7EFA" w:rsidRDefault="0049427C" w:rsidP="0049427C">
      <w:pPr>
        <w:tabs>
          <w:tab w:val="left" w:pos="270"/>
        </w:tabs>
        <w:rPr>
          <w:rFonts w:ascii="Times New Roman" w:hAnsi="Times New Roman" w:cs="Times New Roman"/>
          <w:b/>
          <w:color w:val="5B9BD5" w:themeColor="accent1"/>
          <w:sz w:val="32"/>
          <w:szCs w:val="32"/>
        </w:rPr>
      </w:pPr>
      <w:r w:rsidRPr="00DF7EFA">
        <w:rPr>
          <w:rFonts w:ascii="Times New Roman" w:hAnsi="Times New Roman" w:cs="Times New Roman"/>
          <w:b/>
          <w:color w:val="5B9BD5" w:themeColor="accent1"/>
          <w:sz w:val="32"/>
          <w:szCs w:val="32"/>
        </w:rPr>
        <w:t>3.1 Company overview</w:t>
      </w:r>
    </w:p>
    <w:p w:rsidR="0049427C" w:rsidRDefault="0049427C" w:rsidP="0049427C">
      <w:pPr>
        <w:tabs>
          <w:tab w:val="left" w:pos="270"/>
        </w:tabs>
        <w:jc w:val="both"/>
        <w:rPr>
          <w:rFonts w:ascii="Times New Roman" w:hAnsi="Times New Roman" w:cs="Times New Roman"/>
          <w:color w:val="000000" w:themeColor="text1"/>
          <w:sz w:val="24"/>
          <w:szCs w:val="24"/>
        </w:rPr>
      </w:pPr>
      <w:r w:rsidRPr="0049427C">
        <w:rPr>
          <w:rFonts w:ascii="Times New Roman" w:hAnsi="Times New Roman" w:cs="Times New Roman"/>
          <w:color w:val="000000" w:themeColor="text1"/>
          <w:sz w:val="24"/>
          <w:szCs w:val="24"/>
          <w:shd w:val="clear" w:color="auto" w:fill="FFFFFF"/>
        </w:rPr>
        <w:t xml:space="preserve">Bangladesh is home to the worldwide development </w:t>
      </w:r>
      <w:r w:rsidR="005639EF" w:rsidRPr="0049427C">
        <w:rPr>
          <w:rFonts w:ascii="Times New Roman" w:hAnsi="Times New Roman" w:cs="Times New Roman"/>
          <w:color w:val="000000" w:themeColor="text1"/>
          <w:sz w:val="24"/>
          <w:szCs w:val="24"/>
          <w:shd w:val="clear" w:color="auto" w:fill="FFFFFF"/>
        </w:rPr>
        <w:t>organization</w:t>
      </w:r>
      <w:r w:rsidRPr="0049427C">
        <w:rPr>
          <w:rFonts w:ascii="Times New Roman" w:hAnsi="Times New Roman" w:cs="Times New Roman"/>
          <w:color w:val="000000" w:themeColor="text1"/>
          <w:sz w:val="24"/>
          <w:szCs w:val="24"/>
          <w:shd w:val="clear" w:color="auto" w:fill="FFFFFF"/>
        </w:rPr>
        <w:t xml:space="preserve"> </w:t>
      </w:r>
      <w:r w:rsidR="00844C08">
        <w:rPr>
          <w:rFonts w:ascii="Times New Roman" w:hAnsi="Times New Roman" w:cs="Times New Roman"/>
          <w:color w:val="000000" w:themeColor="text1"/>
          <w:sz w:val="24"/>
          <w:szCs w:val="24"/>
          <w:shd w:val="clear" w:color="auto" w:fill="FFFFFF"/>
        </w:rPr>
        <w:t>BRAC</w:t>
      </w:r>
      <w:r w:rsidRPr="0049427C">
        <w:rPr>
          <w:rFonts w:ascii="Times New Roman" w:hAnsi="Times New Roman" w:cs="Times New Roman"/>
          <w:color w:val="000000" w:themeColor="text1"/>
          <w:sz w:val="24"/>
          <w:szCs w:val="24"/>
          <w:shd w:val="clear" w:color="auto" w:fill="FFFFFF"/>
        </w:rPr>
        <w:t xml:space="preserve">. </w:t>
      </w:r>
      <w:r w:rsidR="00844C08">
        <w:rPr>
          <w:rFonts w:ascii="Times New Roman" w:hAnsi="Times New Roman" w:cs="Times New Roman"/>
          <w:color w:val="000000" w:themeColor="text1"/>
          <w:sz w:val="24"/>
          <w:szCs w:val="24"/>
          <w:shd w:val="clear" w:color="auto" w:fill="FFFFFF"/>
        </w:rPr>
        <w:t>BRAC</w:t>
      </w:r>
      <w:r w:rsidRPr="0049427C">
        <w:rPr>
          <w:rFonts w:ascii="Times New Roman" w:hAnsi="Times New Roman" w:cs="Times New Roman"/>
          <w:color w:val="000000" w:themeColor="text1"/>
          <w:sz w:val="24"/>
          <w:szCs w:val="24"/>
          <w:shd w:val="clear" w:color="auto" w:fill="FFFFFF"/>
        </w:rPr>
        <w:t xml:space="preserve"> was then registered with the Government of Bangladesh's NGO Affairs Bureau in order to be eligible for foreign donations. As of September 2016, </w:t>
      </w:r>
      <w:r w:rsidR="00844C08">
        <w:rPr>
          <w:rFonts w:ascii="Times New Roman" w:hAnsi="Times New Roman" w:cs="Times New Roman"/>
          <w:color w:val="000000" w:themeColor="text1"/>
          <w:sz w:val="24"/>
          <w:szCs w:val="24"/>
          <w:shd w:val="clear" w:color="auto" w:fill="FFFFFF"/>
        </w:rPr>
        <w:t>BRAC</w:t>
      </w:r>
      <w:r w:rsidRPr="0049427C">
        <w:rPr>
          <w:rFonts w:ascii="Times New Roman" w:hAnsi="Times New Roman" w:cs="Times New Roman"/>
          <w:color w:val="000000" w:themeColor="text1"/>
          <w:sz w:val="24"/>
          <w:szCs w:val="24"/>
          <w:shd w:val="clear" w:color="auto" w:fill="FFFFFF"/>
        </w:rPr>
        <w:t xml:space="preserve"> had the most staff of any non-governmental development </w:t>
      </w:r>
      <w:r w:rsidR="005639EF" w:rsidRPr="0049427C">
        <w:rPr>
          <w:rFonts w:ascii="Times New Roman" w:hAnsi="Times New Roman" w:cs="Times New Roman"/>
          <w:color w:val="000000" w:themeColor="text1"/>
          <w:sz w:val="24"/>
          <w:szCs w:val="24"/>
          <w:shd w:val="clear" w:color="auto" w:fill="FFFFFF"/>
        </w:rPr>
        <w:t>organization</w:t>
      </w:r>
      <w:r w:rsidRPr="0049427C">
        <w:rPr>
          <w:rFonts w:ascii="Times New Roman" w:hAnsi="Times New Roman" w:cs="Times New Roman"/>
          <w:color w:val="000000" w:themeColor="text1"/>
          <w:sz w:val="24"/>
          <w:szCs w:val="24"/>
          <w:shd w:val="clear" w:color="auto" w:fill="FFFFFF"/>
        </w:rPr>
        <w:t xml:space="preserve"> worldwide</w:t>
      </w:r>
      <w:r>
        <w:rPr>
          <w:rFonts w:ascii="Times New Roman" w:hAnsi="Times New Roman" w:cs="Times New Roman"/>
          <w:color w:val="000000" w:themeColor="text1"/>
          <w:sz w:val="24"/>
          <w:szCs w:val="24"/>
          <w:shd w:val="clear" w:color="auto" w:fill="FFFFFF"/>
        </w:rPr>
        <w:t xml:space="preserve"> </w:t>
      </w:r>
      <w:r w:rsidR="00844C08">
        <w:rPr>
          <w:rFonts w:ascii="Times New Roman" w:hAnsi="Times New Roman" w:cs="Times New Roman"/>
          <w:color w:val="000000" w:themeColor="text1"/>
          <w:sz w:val="24"/>
          <w:szCs w:val="24"/>
          <w:shd w:val="clear" w:color="auto" w:fill="FFFFFF"/>
        </w:rPr>
        <w:t>BRAC</w:t>
      </w:r>
      <w:r w:rsidRPr="0049427C">
        <w:rPr>
          <w:rFonts w:ascii="Times New Roman" w:hAnsi="Times New Roman" w:cs="Times New Roman"/>
          <w:color w:val="000000" w:themeColor="text1"/>
          <w:sz w:val="24"/>
          <w:szCs w:val="24"/>
          <w:shd w:val="clear" w:color="auto" w:fill="FFFFFF"/>
        </w:rPr>
        <w:t xml:space="preserve"> was founded by Sir Fazle Hasan Abed in 1972 following Bangladesh's independence. It is currently active in 16 additional countries in Asia, Africa, and the Americas in addition to all 64 districts of </w:t>
      </w:r>
      <w:r w:rsidR="005639EF" w:rsidRPr="0049427C">
        <w:rPr>
          <w:rFonts w:ascii="Times New Roman" w:hAnsi="Times New Roman" w:cs="Times New Roman"/>
          <w:color w:val="000000" w:themeColor="text1"/>
          <w:sz w:val="24"/>
          <w:szCs w:val="24"/>
          <w:shd w:val="clear" w:color="auto" w:fill="FFFFFF"/>
        </w:rPr>
        <w:t>Bangladesh In</w:t>
      </w:r>
      <w:r w:rsidRPr="0049427C">
        <w:rPr>
          <w:rFonts w:ascii="Times New Roman" w:hAnsi="Times New Roman" w:cs="Times New Roman"/>
          <w:color w:val="000000" w:themeColor="text1"/>
          <w:sz w:val="24"/>
          <w:szCs w:val="24"/>
          <w:shd w:val="clear" w:color="auto" w:fill="FFFFFF"/>
        </w:rPr>
        <w:t xml:space="preserve"> 1979, </w:t>
      </w:r>
      <w:r w:rsidR="00844C08">
        <w:rPr>
          <w:rFonts w:ascii="Times New Roman" w:hAnsi="Times New Roman" w:cs="Times New Roman"/>
          <w:color w:val="000000" w:themeColor="text1"/>
          <w:sz w:val="24"/>
          <w:szCs w:val="24"/>
          <w:shd w:val="clear" w:color="auto" w:fill="FFFFFF"/>
        </w:rPr>
        <w:t>BRAC</w:t>
      </w:r>
      <w:r w:rsidRPr="0049427C">
        <w:rPr>
          <w:rFonts w:ascii="Times New Roman" w:hAnsi="Times New Roman" w:cs="Times New Roman"/>
          <w:color w:val="000000" w:themeColor="text1"/>
          <w:sz w:val="24"/>
          <w:szCs w:val="24"/>
          <w:shd w:val="clear" w:color="auto" w:fill="FFFFFF"/>
        </w:rPr>
        <w:t xml:space="preserve"> started a Rural Development Programme (RDP). This was intended to give members access to credit and to savings facilities.   The programme involved considerable growth in the number of people who were members of </w:t>
      </w:r>
      <w:r w:rsidR="00844C08">
        <w:rPr>
          <w:rFonts w:ascii="Times New Roman" w:hAnsi="Times New Roman" w:cs="Times New Roman"/>
          <w:color w:val="000000" w:themeColor="text1"/>
          <w:sz w:val="24"/>
          <w:szCs w:val="24"/>
          <w:shd w:val="clear" w:color="auto" w:fill="FFFFFF"/>
        </w:rPr>
        <w:t>BRAC</w:t>
      </w:r>
      <w:r w:rsidRPr="0049427C">
        <w:rPr>
          <w:rFonts w:ascii="Times New Roman" w:hAnsi="Times New Roman" w:cs="Times New Roman"/>
          <w:color w:val="000000" w:themeColor="text1"/>
          <w:sz w:val="24"/>
          <w:szCs w:val="24"/>
          <w:shd w:val="clear" w:color="auto" w:fill="FFFFFF"/>
        </w:rPr>
        <w:t>: in 1989, three years after the start of the Rural Development Programme, there were 350,000 members, and by 1995 there were 1.2 to 1.5 million members. An evaluation by the United Kingdom </w:t>
      </w:r>
      <w:hyperlink r:id="rId9" w:tooltip="Department for International Development" w:history="1">
        <w:r w:rsidRPr="0049427C">
          <w:rPr>
            <w:rStyle w:val="Hyperlink"/>
            <w:rFonts w:ascii="Times New Roman" w:hAnsi="Times New Roman" w:cs="Times New Roman"/>
            <w:color w:val="000000" w:themeColor="text1"/>
            <w:sz w:val="24"/>
            <w:szCs w:val="24"/>
            <w:u w:val="none"/>
            <w:shd w:val="clear" w:color="auto" w:fill="FFFFFF"/>
          </w:rPr>
          <w:t>Department for International Development</w:t>
        </w:r>
      </w:hyperlink>
      <w:r w:rsidRPr="0049427C">
        <w:rPr>
          <w:rFonts w:ascii="Times New Roman" w:hAnsi="Times New Roman" w:cs="Times New Roman"/>
          <w:color w:val="000000" w:themeColor="text1"/>
          <w:sz w:val="24"/>
          <w:szCs w:val="24"/>
          <w:shd w:val="clear" w:color="auto" w:fill="FFFFFF"/>
        </w:rPr>
        <w:t> in 1998 found that the programme had been successful, though not all the aims were achieved. </w:t>
      </w:r>
      <w:r w:rsidR="00844C08">
        <w:rPr>
          <w:rFonts w:ascii="Times New Roman" w:hAnsi="Times New Roman" w:cs="Times New Roman"/>
          <w:color w:val="000000" w:themeColor="text1"/>
          <w:sz w:val="24"/>
          <w:szCs w:val="24"/>
          <w:shd w:val="clear" w:color="auto" w:fill="FFFFFF"/>
        </w:rPr>
        <w:t>BRAC</w:t>
      </w:r>
      <w:r w:rsidRPr="0049427C">
        <w:rPr>
          <w:rFonts w:ascii="Times New Roman" w:hAnsi="Times New Roman" w:cs="Times New Roman"/>
          <w:color w:val="000000" w:themeColor="text1"/>
          <w:sz w:val="24"/>
          <w:szCs w:val="24"/>
          <w:shd w:val="clear" w:color="auto" w:fill="FFFFFF"/>
        </w:rPr>
        <w:t>'s own evaluation in 1996 found "gradual improvements in the indicators such as wealth, revenue earning assets, value of house structure, the level of cash earned, per capita expenditure on food, total household expenditure", but hoped-for improvements in village self-management had not taken place, and the drop-out rate of members was high</w:t>
      </w:r>
      <w:r w:rsidRPr="0049427C">
        <w:rPr>
          <w:rFonts w:ascii="Times New Roman" w:hAnsi="Times New Roman" w:cs="Times New Roman"/>
          <w:color w:val="000000" w:themeColor="text1"/>
          <w:sz w:val="24"/>
          <w:szCs w:val="24"/>
        </w:rPr>
        <w:t>.</w:t>
      </w:r>
    </w:p>
    <w:p w:rsidR="0049427C" w:rsidRDefault="0049427C" w:rsidP="0049427C">
      <w:pPr>
        <w:tabs>
          <w:tab w:val="left" w:pos="270"/>
        </w:tabs>
        <w:jc w:val="both"/>
        <w:rPr>
          <w:rFonts w:ascii="Times New Roman" w:hAnsi="Times New Roman" w:cs="Times New Roman"/>
          <w:b/>
          <w:color w:val="000000" w:themeColor="text1"/>
          <w:sz w:val="24"/>
          <w:szCs w:val="24"/>
        </w:rPr>
      </w:pPr>
    </w:p>
    <w:p w:rsidR="0049427C" w:rsidRPr="00DF7EFA" w:rsidRDefault="0049427C" w:rsidP="0049427C">
      <w:pPr>
        <w:tabs>
          <w:tab w:val="left" w:pos="270"/>
        </w:tabs>
        <w:jc w:val="both"/>
        <w:rPr>
          <w:rFonts w:ascii="Times New Roman" w:hAnsi="Times New Roman" w:cs="Times New Roman"/>
          <w:b/>
          <w:color w:val="5B9BD5" w:themeColor="accent1"/>
          <w:sz w:val="28"/>
          <w:szCs w:val="28"/>
        </w:rPr>
      </w:pPr>
      <w:r w:rsidRPr="00DF7EFA">
        <w:rPr>
          <w:rFonts w:ascii="Times New Roman" w:hAnsi="Times New Roman" w:cs="Times New Roman"/>
          <w:b/>
          <w:color w:val="5B9BD5" w:themeColor="accent1"/>
          <w:sz w:val="28"/>
          <w:szCs w:val="28"/>
        </w:rPr>
        <w:t>3.2 Mission</w:t>
      </w:r>
    </w:p>
    <w:p w:rsidR="0049427C" w:rsidRPr="00025544" w:rsidRDefault="00844C08" w:rsidP="0049427C">
      <w:pPr>
        <w:pStyle w:val="ListParagraph"/>
        <w:numPr>
          <w:ilvl w:val="0"/>
          <w:numId w:val="16"/>
        </w:num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BRAC</w:t>
      </w:r>
      <w:r w:rsidR="00AD4BDF" w:rsidRPr="00025544">
        <w:rPr>
          <w:rFonts w:ascii="Times New Roman" w:hAnsi="Times New Roman" w:cs="Times New Roman"/>
          <w:color w:val="333333"/>
          <w:shd w:val="clear" w:color="auto" w:fill="FFFFFF"/>
        </w:rPr>
        <w:t>’s</w:t>
      </w:r>
      <w:r w:rsidR="0049427C" w:rsidRPr="00025544">
        <w:rPr>
          <w:rFonts w:ascii="Times New Roman" w:hAnsi="Times New Roman" w:cs="Times New Roman"/>
          <w:color w:val="333333"/>
          <w:shd w:val="clear" w:color="auto" w:fill="FFFFFF"/>
        </w:rPr>
        <w:t xml:space="preserve"> mission is to empower people and communities in situations of poverty, illiteracy, disease and social injustice. </w:t>
      </w:r>
    </w:p>
    <w:p w:rsidR="0049427C" w:rsidRPr="00025544" w:rsidRDefault="007C1D11" w:rsidP="0049427C">
      <w:pPr>
        <w:pStyle w:val="ListParagraph"/>
        <w:numPr>
          <w:ilvl w:val="0"/>
          <w:numId w:val="16"/>
        </w:numPr>
        <w:rPr>
          <w:rFonts w:ascii="Times New Roman" w:hAnsi="Times New Roman" w:cs="Times New Roman"/>
          <w:b/>
          <w:sz w:val="32"/>
          <w:szCs w:val="32"/>
        </w:rPr>
      </w:pPr>
      <w:r w:rsidRPr="00025544">
        <w:rPr>
          <w:rFonts w:ascii="Times New Roman" w:hAnsi="Times New Roman" w:cs="Times New Roman"/>
          <w:color w:val="333333"/>
          <w:shd w:val="clear" w:color="auto" w:fill="FFFFFF"/>
        </w:rPr>
        <w:t>Its</w:t>
      </w:r>
      <w:r w:rsidR="0049427C" w:rsidRPr="00025544">
        <w:rPr>
          <w:rFonts w:ascii="Times New Roman" w:hAnsi="Times New Roman" w:cs="Times New Roman"/>
          <w:color w:val="333333"/>
          <w:shd w:val="clear" w:color="auto" w:fill="FFFFFF"/>
        </w:rPr>
        <w:t xml:space="preserve"> aim to achieve large scale, positive changes through economic and social programmes that enable women and men to realize their potential</w:t>
      </w:r>
    </w:p>
    <w:p w:rsidR="009E4127" w:rsidRPr="00025544" w:rsidRDefault="009E4127" w:rsidP="00025544">
      <w:pPr>
        <w:jc w:val="center"/>
        <w:rPr>
          <w:rFonts w:ascii="Times New Roman" w:hAnsi="Times New Roman" w:cs="Times New Roman"/>
          <w:sz w:val="28"/>
          <w:szCs w:val="28"/>
        </w:rPr>
      </w:pPr>
    </w:p>
    <w:p w:rsidR="009E4127" w:rsidRPr="00DF7EFA" w:rsidRDefault="00AD4BDF" w:rsidP="009E4127">
      <w:pPr>
        <w:rPr>
          <w:rFonts w:ascii="Times New Roman" w:hAnsi="Times New Roman" w:cs="Times New Roman"/>
          <w:b/>
          <w:color w:val="5B9BD5" w:themeColor="accent1"/>
          <w:sz w:val="28"/>
          <w:szCs w:val="28"/>
        </w:rPr>
      </w:pPr>
      <w:r w:rsidRPr="00DF7EFA">
        <w:rPr>
          <w:rFonts w:ascii="Times New Roman" w:hAnsi="Times New Roman" w:cs="Times New Roman"/>
          <w:b/>
          <w:color w:val="5B9BD5" w:themeColor="accent1"/>
          <w:sz w:val="28"/>
          <w:szCs w:val="28"/>
        </w:rPr>
        <w:t>3.3 Vision</w:t>
      </w:r>
    </w:p>
    <w:p w:rsidR="009E4127" w:rsidRDefault="00AD4BDF" w:rsidP="009E4127">
      <w:pPr>
        <w:tabs>
          <w:tab w:val="left" w:pos="1905"/>
        </w:tabs>
        <w:rPr>
          <w:rFonts w:ascii="Times New Roman" w:hAnsi="Times New Roman" w:cs="Times New Roman"/>
          <w:sz w:val="28"/>
          <w:szCs w:val="28"/>
        </w:rPr>
      </w:pPr>
      <w:r>
        <w:rPr>
          <w:rFonts w:ascii="Helvetica" w:hAnsi="Helvetica"/>
          <w:color w:val="333333"/>
          <w:shd w:val="clear" w:color="auto" w:fill="FFFFFF"/>
        </w:rPr>
        <w:t xml:space="preserve">A world free from all forms of exploitation and discrimination where everyone has the opportunity to </w:t>
      </w:r>
      <w:r w:rsidR="005639EF">
        <w:rPr>
          <w:rFonts w:ascii="Helvetica" w:hAnsi="Helvetica"/>
          <w:color w:val="333333"/>
          <w:shd w:val="clear" w:color="auto" w:fill="FFFFFF"/>
        </w:rPr>
        <w:t>realize</w:t>
      </w:r>
      <w:r>
        <w:rPr>
          <w:rFonts w:ascii="Helvetica" w:hAnsi="Helvetica"/>
          <w:color w:val="333333"/>
          <w:shd w:val="clear" w:color="auto" w:fill="FFFFFF"/>
        </w:rPr>
        <w:t xml:space="preserve"> their potential.</w:t>
      </w:r>
      <w:r w:rsidR="009E4127">
        <w:rPr>
          <w:rFonts w:ascii="Times New Roman" w:hAnsi="Times New Roman" w:cs="Times New Roman"/>
          <w:sz w:val="28"/>
          <w:szCs w:val="28"/>
        </w:rPr>
        <w:tab/>
      </w:r>
    </w:p>
    <w:p w:rsidR="009E4127" w:rsidRPr="00DF7EFA" w:rsidRDefault="009E4127" w:rsidP="009E4127">
      <w:pPr>
        <w:tabs>
          <w:tab w:val="left" w:pos="1905"/>
        </w:tabs>
        <w:rPr>
          <w:rFonts w:ascii="Times New Roman" w:hAnsi="Times New Roman" w:cs="Times New Roman"/>
          <w:color w:val="5B9BD5" w:themeColor="accent1"/>
          <w:sz w:val="28"/>
          <w:szCs w:val="28"/>
        </w:rPr>
      </w:pPr>
    </w:p>
    <w:p w:rsidR="009E4127" w:rsidRPr="00DF7EFA" w:rsidRDefault="00AD4BDF" w:rsidP="009E4127">
      <w:pPr>
        <w:tabs>
          <w:tab w:val="left" w:pos="1905"/>
        </w:tabs>
        <w:rPr>
          <w:rFonts w:ascii="Times New Roman" w:hAnsi="Times New Roman" w:cs="Times New Roman"/>
          <w:b/>
          <w:color w:val="5B9BD5" w:themeColor="accent1"/>
          <w:sz w:val="28"/>
          <w:szCs w:val="28"/>
        </w:rPr>
      </w:pPr>
      <w:r w:rsidRPr="00DF7EFA">
        <w:rPr>
          <w:rFonts w:ascii="Times New Roman" w:hAnsi="Times New Roman" w:cs="Times New Roman"/>
          <w:b/>
          <w:color w:val="5B9BD5" w:themeColor="accent1"/>
          <w:sz w:val="28"/>
          <w:szCs w:val="28"/>
        </w:rPr>
        <w:t>3.4 Values</w:t>
      </w:r>
    </w:p>
    <w:p w:rsidR="007C1D11" w:rsidRDefault="00AD4BDF" w:rsidP="007C1D11">
      <w:pPr>
        <w:tabs>
          <w:tab w:val="left" w:pos="1905"/>
        </w:tabs>
        <w:rPr>
          <w:rFonts w:ascii="Times New Roman" w:hAnsi="Times New Roman" w:cs="Times New Roman"/>
          <w:sz w:val="24"/>
          <w:szCs w:val="24"/>
        </w:rPr>
      </w:pPr>
      <w:r>
        <w:rPr>
          <w:rFonts w:ascii="Times New Roman" w:hAnsi="Times New Roman" w:cs="Times New Roman"/>
          <w:sz w:val="24"/>
          <w:szCs w:val="24"/>
        </w:rPr>
        <w:t xml:space="preserve">1. </w:t>
      </w:r>
      <w:r w:rsidRPr="00AD4BDF">
        <w:rPr>
          <w:rFonts w:ascii="Times New Roman" w:hAnsi="Times New Roman" w:cs="Times New Roman"/>
          <w:sz w:val="24"/>
          <w:szCs w:val="24"/>
        </w:rPr>
        <w:t>I</w:t>
      </w:r>
      <w:r w:rsidRPr="00AD4BDF">
        <w:rPr>
          <w:rFonts w:ascii="Times New Roman" w:hAnsi="Times New Roman" w:cs="Times New Roman"/>
          <w:color w:val="333333"/>
          <w:sz w:val="24"/>
          <w:szCs w:val="24"/>
          <w:shd w:val="clear" w:color="auto" w:fill="FFFFFF"/>
        </w:rPr>
        <w:t>ntegrity</w:t>
      </w:r>
      <w:r>
        <w:rPr>
          <w:rFonts w:ascii="Times New Roman" w:hAnsi="Times New Roman" w:cs="Times New Roman"/>
          <w:color w:val="333333"/>
          <w:sz w:val="24"/>
          <w:szCs w:val="24"/>
          <w:shd w:val="clear" w:color="auto" w:fill="FFFFFF"/>
        </w:rPr>
        <w:t>.</w:t>
      </w:r>
      <w:r w:rsidRPr="00AD4BDF">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 xml:space="preserve">2. </w:t>
      </w:r>
      <w:r w:rsidRPr="00AD4BDF">
        <w:rPr>
          <w:rFonts w:ascii="Times New Roman" w:hAnsi="Times New Roman" w:cs="Times New Roman"/>
          <w:color w:val="333333"/>
          <w:sz w:val="24"/>
          <w:szCs w:val="24"/>
          <w:shd w:val="clear" w:color="auto" w:fill="FFFFFF"/>
        </w:rPr>
        <w:t>Innovation.</w:t>
      </w:r>
      <w:r w:rsidRPr="00AD4BDF">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 xml:space="preserve">3. </w:t>
      </w:r>
      <w:r w:rsidRPr="00AD4BDF">
        <w:rPr>
          <w:rFonts w:ascii="Times New Roman" w:hAnsi="Times New Roman" w:cs="Times New Roman"/>
          <w:color w:val="333333"/>
          <w:sz w:val="24"/>
          <w:szCs w:val="24"/>
          <w:shd w:val="clear" w:color="auto" w:fill="FFFFFF"/>
        </w:rPr>
        <w:t>Inclusiveness.</w:t>
      </w:r>
      <w:r w:rsidRPr="00AD4BDF">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 xml:space="preserve">4. </w:t>
      </w:r>
      <w:r w:rsidRPr="00AD4BDF">
        <w:rPr>
          <w:rFonts w:ascii="Times New Roman" w:hAnsi="Times New Roman" w:cs="Times New Roman"/>
          <w:color w:val="333333"/>
          <w:sz w:val="24"/>
          <w:szCs w:val="24"/>
          <w:shd w:val="clear" w:color="auto" w:fill="FFFFFF"/>
        </w:rPr>
        <w:t>Effectiveness</w:t>
      </w:r>
      <w:r>
        <w:rPr>
          <w:rFonts w:ascii="Times New Roman" w:hAnsi="Times New Roman" w:cs="Times New Roman"/>
          <w:color w:val="333333"/>
          <w:sz w:val="24"/>
          <w:szCs w:val="24"/>
          <w:shd w:val="clear" w:color="auto" w:fill="FFFFFF"/>
        </w:rPr>
        <w:t>.</w:t>
      </w:r>
    </w:p>
    <w:p w:rsidR="007C1D11" w:rsidRDefault="007C1D11" w:rsidP="007C1D11">
      <w:pPr>
        <w:tabs>
          <w:tab w:val="left" w:pos="1905"/>
        </w:tabs>
        <w:rPr>
          <w:rFonts w:ascii="Times New Roman" w:hAnsi="Times New Roman" w:cs="Times New Roman"/>
          <w:sz w:val="24"/>
          <w:szCs w:val="24"/>
        </w:rPr>
      </w:pPr>
    </w:p>
    <w:p w:rsidR="007C1D11" w:rsidRDefault="007C1D11" w:rsidP="007C1D11">
      <w:pPr>
        <w:tabs>
          <w:tab w:val="left" w:pos="1905"/>
        </w:tabs>
        <w:rPr>
          <w:rFonts w:ascii="Times New Roman" w:hAnsi="Times New Roman" w:cs="Times New Roman"/>
          <w:sz w:val="24"/>
          <w:szCs w:val="24"/>
        </w:rPr>
      </w:pPr>
    </w:p>
    <w:p w:rsidR="007C1D11" w:rsidRDefault="007C1D11" w:rsidP="007C1D11">
      <w:pPr>
        <w:tabs>
          <w:tab w:val="left" w:pos="1905"/>
        </w:tabs>
        <w:rPr>
          <w:rFonts w:ascii="Times New Roman" w:hAnsi="Times New Roman" w:cs="Times New Roman"/>
          <w:sz w:val="24"/>
          <w:szCs w:val="24"/>
        </w:rPr>
      </w:pPr>
    </w:p>
    <w:p w:rsidR="007C1D11" w:rsidRDefault="007C1D11" w:rsidP="007C1D11">
      <w:pPr>
        <w:tabs>
          <w:tab w:val="left" w:pos="1905"/>
        </w:tabs>
        <w:rPr>
          <w:rFonts w:ascii="Times New Roman" w:hAnsi="Times New Roman" w:cs="Times New Roman"/>
          <w:sz w:val="24"/>
          <w:szCs w:val="24"/>
        </w:rPr>
      </w:pPr>
    </w:p>
    <w:p w:rsidR="007C1D11" w:rsidRDefault="007C1D11" w:rsidP="007C1D11">
      <w:pPr>
        <w:tabs>
          <w:tab w:val="left" w:pos="1905"/>
        </w:tabs>
        <w:rPr>
          <w:rFonts w:ascii="Times New Roman" w:hAnsi="Times New Roman" w:cs="Times New Roman"/>
          <w:sz w:val="24"/>
          <w:szCs w:val="24"/>
        </w:rPr>
      </w:pPr>
    </w:p>
    <w:p w:rsidR="007C1D11" w:rsidRDefault="007C1D11" w:rsidP="007C1D11">
      <w:pPr>
        <w:tabs>
          <w:tab w:val="left" w:pos="1905"/>
        </w:tabs>
        <w:rPr>
          <w:rFonts w:ascii="Times New Roman" w:hAnsi="Times New Roman" w:cs="Times New Roman"/>
          <w:sz w:val="24"/>
          <w:szCs w:val="24"/>
        </w:rPr>
      </w:pPr>
    </w:p>
    <w:p w:rsidR="007C1D11" w:rsidRDefault="007C1D11" w:rsidP="007C1D11">
      <w:pPr>
        <w:tabs>
          <w:tab w:val="left" w:pos="1905"/>
        </w:tabs>
        <w:rPr>
          <w:rFonts w:ascii="Times New Roman" w:hAnsi="Times New Roman" w:cs="Times New Roman"/>
          <w:sz w:val="24"/>
          <w:szCs w:val="24"/>
        </w:rPr>
      </w:pPr>
    </w:p>
    <w:p w:rsidR="007C1D11" w:rsidRDefault="007C1D11" w:rsidP="007C1D11">
      <w:pPr>
        <w:tabs>
          <w:tab w:val="left" w:pos="1905"/>
        </w:tabs>
        <w:rPr>
          <w:rFonts w:ascii="Times New Roman" w:hAnsi="Times New Roman" w:cs="Times New Roman"/>
          <w:sz w:val="24"/>
          <w:szCs w:val="24"/>
        </w:rPr>
      </w:pPr>
    </w:p>
    <w:p w:rsidR="007C1D11" w:rsidRDefault="007C1D11" w:rsidP="007C1D11">
      <w:pPr>
        <w:tabs>
          <w:tab w:val="left" w:pos="1905"/>
        </w:tabs>
        <w:rPr>
          <w:rFonts w:ascii="Times New Roman" w:hAnsi="Times New Roman" w:cs="Times New Roman"/>
          <w:sz w:val="24"/>
          <w:szCs w:val="24"/>
        </w:rPr>
      </w:pPr>
    </w:p>
    <w:p w:rsidR="007C1D11" w:rsidRDefault="007C1D11" w:rsidP="007C1D11">
      <w:pPr>
        <w:tabs>
          <w:tab w:val="left" w:pos="1905"/>
        </w:tabs>
        <w:rPr>
          <w:rFonts w:ascii="Times New Roman" w:hAnsi="Times New Roman" w:cs="Times New Roman"/>
          <w:sz w:val="24"/>
          <w:szCs w:val="24"/>
        </w:rPr>
      </w:pPr>
    </w:p>
    <w:p w:rsidR="007C1D11" w:rsidRDefault="007C1D11" w:rsidP="007C1D11">
      <w:pPr>
        <w:tabs>
          <w:tab w:val="left" w:pos="1905"/>
        </w:tabs>
        <w:rPr>
          <w:rFonts w:ascii="Times New Roman" w:hAnsi="Times New Roman" w:cs="Times New Roman"/>
          <w:sz w:val="24"/>
          <w:szCs w:val="24"/>
        </w:rPr>
      </w:pPr>
    </w:p>
    <w:p w:rsidR="00CE6718" w:rsidRPr="00DF7EFA" w:rsidRDefault="00CE6718" w:rsidP="007C1D11">
      <w:pPr>
        <w:tabs>
          <w:tab w:val="left" w:pos="1905"/>
        </w:tabs>
        <w:jc w:val="center"/>
        <w:rPr>
          <w:rFonts w:ascii="Times New Roman" w:hAnsi="Times New Roman" w:cs="Times New Roman"/>
          <w:sz w:val="40"/>
          <w:szCs w:val="40"/>
        </w:rPr>
      </w:pPr>
      <w:r w:rsidRPr="00DF7EFA">
        <w:rPr>
          <w:rFonts w:ascii="Times New Roman" w:hAnsi="Times New Roman" w:cs="Times New Roman"/>
          <w:color w:val="44546A" w:themeColor="text2"/>
          <w:sz w:val="40"/>
          <w:szCs w:val="40"/>
        </w:rPr>
        <w:t>Chapter 4</w:t>
      </w:r>
    </w:p>
    <w:p w:rsidR="00CE6718" w:rsidRPr="00DF7EFA" w:rsidRDefault="00CE6718" w:rsidP="007C1D11">
      <w:pPr>
        <w:tabs>
          <w:tab w:val="left" w:pos="3030"/>
        </w:tabs>
        <w:jc w:val="center"/>
        <w:rPr>
          <w:rFonts w:ascii="Times New Roman" w:hAnsi="Times New Roman" w:cs="Times New Roman"/>
          <w:color w:val="44546A" w:themeColor="text2"/>
          <w:sz w:val="40"/>
          <w:szCs w:val="40"/>
        </w:rPr>
      </w:pPr>
      <w:r w:rsidRPr="00DF7EFA">
        <w:rPr>
          <w:rFonts w:ascii="Times New Roman" w:hAnsi="Times New Roman" w:cs="Times New Roman"/>
          <w:color w:val="44546A" w:themeColor="text2"/>
          <w:sz w:val="40"/>
          <w:szCs w:val="40"/>
        </w:rPr>
        <w:t xml:space="preserve">Compensation Practice in </w:t>
      </w:r>
      <w:r w:rsidR="00844C08">
        <w:rPr>
          <w:rFonts w:ascii="Times New Roman" w:hAnsi="Times New Roman" w:cs="Times New Roman"/>
          <w:color w:val="44546A" w:themeColor="text2"/>
          <w:sz w:val="40"/>
          <w:szCs w:val="40"/>
        </w:rPr>
        <w:t>BRAC</w:t>
      </w:r>
    </w:p>
    <w:p w:rsidR="00CE6718" w:rsidRPr="007C1D11" w:rsidRDefault="00CE6718" w:rsidP="00CE6718">
      <w:pPr>
        <w:rPr>
          <w:rFonts w:ascii="Times New Roman" w:hAnsi="Times New Roman" w:cs="Times New Roman"/>
          <w:color w:val="44546A" w:themeColor="text2"/>
          <w:sz w:val="32"/>
          <w:szCs w:val="32"/>
        </w:rPr>
      </w:pPr>
    </w:p>
    <w:p w:rsidR="00CE6718" w:rsidRPr="00CE6718" w:rsidRDefault="00CE6718" w:rsidP="00CE6718">
      <w:pPr>
        <w:rPr>
          <w:rFonts w:ascii="Times New Roman" w:hAnsi="Times New Roman" w:cs="Times New Roman"/>
          <w:sz w:val="28"/>
          <w:szCs w:val="28"/>
        </w:rPr>
      </w:pPr>
    </w:p>
    <w:p w:rsidR="00CE6718" w:rsidRPr="00CE6718" w:rsidRDefault="00CE6718" w:rsidP="00CE6718">
      <w:pPr>
        <w:rPr>
          <w:rFonts w:ascii="Times New Roman" w:hAnsi="Times New Roman" w:cs="Times New Roman"/>
          <w:sz w:val="28"/>
          <w:szCs w:val="28"/>
        </w:rPr>
      </w:pPr>
    </w:p>
    <w:p w:rsidR="00CE6718" w:rsidRPr="00CE6718" w:rsidRDefault="00CE6718" w:rsidP="00CE6718">
      <w:pPr>
        <w:rPr>
          <w:rFonts w:ascii="Times New Roman" w:hAnsi="Times New Roman" w:cs="Times New Roman"/>
          <w:sz w:val="28"/>
          <w:szCs w:val="28"/>
        </w:rPr>
      </w:pPr>
    </w:p>
    <w:p w:rsidR="00CE6718" w:rsidRPr="00CE6718" w:rsidRDefault="00CE6718" w:rsidP="00CE6718">
      <w:pPr>
        <w:rPr>
          <w:rFonts w:ascii="Times New Roman" w:hAnsi="Times New Roman" w:cs="Times New Roman"/>
          <w:sz w:val="28"/>
          <w:szCs w:val="28"/>
        </w:rPr>
      </w:pPr>
    </w:p>
    <w:p w:rsidR="00CE6718" w:rsidRPr="00CE6718" w:rsidRDefault="00CE6718" w:rsidP="00CE6718">
      <w:pPr>
        <w:rPr>
          <w:rFonts w:ascii="Times New Roman" w:hAnsi="Times New Roman" w:cs="Times New Roman"/>
          <w:sz w:val="28"/>
          <w:szCs w:val="28"/>
        </w:rPr>
      </w:pPr>
    </w:p>
    <w:p w:rsidR="00CE6718" w:rsidRPr="00CE6718" w:rsidRDefault="00CE6718" w:rsidP="00CE6718">
      <w:pPr>
        <w:rPr>
          <w:rFonts w:ascii="Times New Roman" w:hAnsi="Times New Roman" w:cs="Times New Roman"/>
          <w:sz w:val="28"/>
          <w:szCs w:val="28"/>
        </w:rPr>
      </w:pPr>
    </w:p>
    <w:p w:rsidR="00CE6718" w:rsidRPr="00CE6718" w:rsidRDefault="00CE6718" w:rsidP="00CE6718">
      <w:pPr>
        <w:rPr>
          <w:rFonts w:ascii="Times New Roman" w:hAnsi="Times New Roman" w:cs="Times New Roman"/>
          <w:sz w:val="28"/>
          <w:szCs w:val="28"/>
        </w:rPr>
      </w:pPr>
    </w:p>
    <w:p w:rsidR="00CE6718" w:rsidRPr="00CE6718" w:rsidRDefault="00CE6718" w:rsidP="00CE6718">
      <w:pPr>
        <w:rPr>
          <w:rFonts w:ascii="Times New Roman" w:hAnsi="Times New Roman" w:cs="Times New Roman"/>
          <w:sz w:val="28"/>
          <w:szCs w:val="28"/>
        </w:rPr>
      </w:pPr>
    </w:p>
    <w:p w:rsidR="00CE6718" w:rsidRPr="00CE6718" w:rsidRDefault="00CE6718" w:rsidP="00CE6718">
      <w:pPr>
        <w:rPr>
          <w:rFonts w:ascii="Times New Roman" w:hAnsi="Times New Roman" w:cs="Times New Roman"/>
          <w:sz w:val="28"/>
          <w:szCs w:val="28"/>
        </w:rPr>
      </w:pPr>
    </w:p>
    <w:p w:rsidR="00CE6718" w:rsidRPr="00CE6718" w:rsidRDefault="00CE6718" w:rsidP="00CE6718">
      <w:pPr>
        <w:rPr>
          <w:rFonts w:ascii="Times New Roman" w:hAnsi="Times New Roman" w:cs="Times New Roman"/>
          <w:sz w:val="28"/>
          <w:szCs w:val="28"/>
        </w:rPr>
      </w:pPr>
    </w:p>
    <w:p w:rsidR="00CE6718" w:rsidRDefault="00CE6718" w:rsidP="00CE6718">
      <w:pPr>
        <w:rPr>
          <w:rFonts w:ascii="Times New Roman" w:hAnsi="Times New Roman" w:cs="Times New Roman"/>
          <w:sz w:val="28"/>
          <w:szCs w:val="28"/>
        </w:rPr>
      </w:pPr>
    </w:p>
    <w:p w:rsidR="00CE6718" w:rsidRDefault="00CE6718" w:rsidP="00CE6718">
      <w:pPr>
        <w:tabs>
          <w:tab w:val="left" w:pos="1080"/>
        </w:tabs>
        <w:rPr>
          <w:rFonts w:ascii="Times New Roman" w:hAnsi="Times New Roman" w:cs="Times New Roman"/>
          <w:sz w:val="28"/>
          <w:szCs w:val="28"/>
        </w:rPr>
      </w:pPr>
      <w:r>
        <w:rPr>
          <w:rFonts w:ascii="Times New Roman" w:hAnsi="Times New Roman" w:cs="Times New Roman"/>
          <w:sz w:val="28"/>
          <w:szCs w:val="28"/>
        </w:rPr>
        <w:tab/>
      </w:r>
    </w:p>
    <w:p w:rsidR="00CE6718" w:rsidRDefault="005A56A3" w:rsidP="00CE6718">
      <w:pPr>
        <w:tabs>
          <w:tab w:val="left" w:pos="108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5446643</wp:posOffset>
                </wp:positionH>
                <wp:positionV relativeFrom="paragraph">
                  <wp:posOffset>208335</wp:posOffset>
                </wp:positionV>
                <wp:extent cx="785192" cy="62616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5192" cy="6261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6A3" w:rsidRDefault="005A56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5" type="#_x0000_t202" style="position:absolute;margin-left:428.85pt;margin-top:16.4pt;width:61.85pt;height:49.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" fillcolor="white [3201]" stroked="f" strokeweight=".5pt">
                <v:textbox>
                  <w:txbxContent>
                    <w:p w:rsidR="005A56A3" w:rsidRDefault="005A56A3"/>
                  </w:txbxContent>
                </v:textbox>
              </v:shape>
            </w:pict>
          </mc:Fallback>
        </mc:AlternateContent>
      </w:r>
    </w:p>
    <w:p w:rsidR="00CE6718" w:rsidRDefault="0036398B" w:rsidP="004054DA">
      <w:pPr>
        <w:tabs>
          <w:tab w:val="left" w:pos="1080"/>
        </w:tabs>
        <w:jc w:val="both"/>
        <w:rPr>
          <w:rFonts w:ascii="Times New Roman" w:hAnsi="Times New Roman" w:cs="Times New Roman"/>
          <w:sz w:val="24"/>
          <w:szCs w:val="24"/>
        </w:rPr>
      </w:pPr>
      <w:r w:rsidRPr="0036398B">
        <w:rPr>
          <w:rFonts w:ascii="Times New Roman" w:hAnsi="Times New Roman" w:cs="Times New Roman"/>
          <w:sz w:val="24"/>
          <w:szCs w:val="24"/>
        </w:rPr>
        <w:lastRenderedPageBreak/>
        <w:t>Reward plays a crucial role in employee retention as it shields businesses from the heavy financial burden of staff attrition. In addition to aiding in the recruitment and retention of elite personnel, competitive pay packages also increase employee satisfaction and increase the likelihood that staff members will stick around</w:t>
      </w:r>
      <w:r w:rsidRPr="0036398B">
        <w:rPr>
          <w:rFonts w:ascii="Times New Roman" w:hAnsi="Times New Roman" w:cs="Times New Roman"/>
          <w:sz w:val="28"/>
          <w:szCs w:val="28"/>
        </w:rPr>
        <w:t>.</w:t>
      </w:r>
      <w:r>
        <w:rPr>
          <w:rFonts w:ascii="Times New Roman" w:hAnsi="Times New Roman" w:cs="Times New Roman"/>
          <w:sz w:val="28"/>
          <w:szCs w:val="28"/>
        </w:rPr>
        <w:t xml:space="preserve"> </w:t>
      </w:r>
      <w:r w:rsidRPr="0036398B">
        <w:rPr>
          <w:rFonts w:ascii="Times New Roman" w:hAnsi="Times New Roman" w:cs="Times New Roman"/>
          <w:sz w:val="24"/>
          <w:szCs w:val="24"/>
        </w:rPr>
        <w:t xml:space="preserve">Every </w:t>
      </w:r>
      <w:r>
        <w:rPr>
          <w:rFonts w:ascii="Times New Roman" w:hAnsi="Times New Roman" w:cs="Times New Roman"/>
          <w:sz w:val="24"/>
          <w:szCs w:val="24"/>
        </w:rPr>
        <w:t xml:space="preserve">organization has two types of reward plans extrinsic, intrinsic, </w:t>
      </w:r>
      <w:r w:rsidR="004054DA">
        <w:rPr>
          <w:rFonts w:ascii="Times New Roman" w:hAnsi="Times New Roman" w:cs="Times New Roman"/>
          <w:sz w:val="24"/>
          <w:szCs w:val="24"/>
        </w:rPr>
        <w:t>financial,</w:t>
      </w:r>
      <w:r>
        <w:rPr>
          <w:rFonts w:ascii="Times New Roman" w:hAnsi="Times New Roman" w:cs="Times New Roman"/>
          <w:sz w:val="24"/>
          <w:szCs w:val="24"/>
        </w:rPr>
        <w:t xml:space="preserve"> nonfinancial plans</w:t>
      </w:r>
      <w:r w:rsidR="004054DA">
        <w:rPr>
          <w:rFonts w:ascii="Times New Roman" w:hAnsi="Times New Roman" w:cs="Times New Roman"/>
          <w:sz w:val="24"/>
          <w:szCs w:val="24"/>
        </w:rPr>
        <w:t>, performance based and membership based reward plans.</w:t>
      </w:r>
    </w:p>
    <w:p w:rsidR="004054DA" w:rsidRDefault="004054DA" w:rsidP="004054DA">
      <w:pPr>
        <w:tabs>
          <w:tab w:val="left" w:pos="1080"/>
        </w:tabs>
        <w:jc w:val="both"/>
        <w:rPr>
          <w:rFonts w:ascii="Times New Roman" w:hAnsi="Times New Roman" w:cs="Times New Roman"/>
          <w:sz w:val="24"/>
          <w:szCs w:val="24"/>
        </w:rPr>
      </w:pPr>
      <w:r>
        <w:rPr>
          <w:rFonts w:ascii="Times New Roman" w:hAnsi="Times New Roman" w:cs="Times New Roman"/>
          <w:sz w:val="24"/>
          <w:szCs w:val="24"/>
        </w:rPr>
        <w:t>Employees payment include</w:t>
      </w:r>
    </w:p>
    <w:p w:rsidR="00DC56CF" w:rsidRPr="00086162" w:rsidRDefault="00DC56CF" w:rsidP="004054DA">
      <w:pPr>
        <w:tabs>
          <w:tab w:val="left" w:pos="1080"/>
        </w:tabs>
        <w:jc w:val="both"/>
        <w:rPr>
          <w:rFonts w:ascii="Times New Roman" w:hAnsi="Times New Roman" w:cs="Times New Roman"/>
          <w:b/>
          <w:sz w:val="24"/>
          <w:szCs w:val="24"/>
        </w:rPr>
      </w:pPr>
      <w:r w:rsidRPr="00086162">
        <w:rPr>
          <w:rFonts w:ascii="Times New Roman" w:hAnsi="Times New Roman" w:cs="Times New Roman"/>
          <w:b/>
          <w:sz w:val="24"/>
          <w:szCs w:val="24"/>
        </w:rPr>
        <w:t xml:space="preserve">Base Pay </w:t>
      </w:r>
    </w:p>
    <w:p w:rsidR="00DC56CF" w:rsidRDefault="00DC56CF" w:rsidP="004054DA">
      <w:pPr>
        <w:tabs>
          <w:tab w:val="left" w:pos="1080"/>
        </w:tabs>
        <w:jc w:val="both"/>
        <w:rPr>
          <w:rFonts w:ascii="Times New Roman" w:hAnsi="Times New Roman" w:cs="Times New Roman"/>
          <w:sz w:val="24"/>
          <w:szCs w:val="24"/>
        </w:rPr>
      </w:pPr>
      <w:r>
        <w:rPr>
          <w:rFonts w:ascii="Times New Roman" w:hAnsi="Times New Roman" w:cs="Times New Roman"/>
          <w:sz w:val="24"/>
          <w:szCs w:val="24"/>
        </w:rPr>
        <w:t>Employees are paid by the organization total salary’s fifty percent</w:t>
      </w:r>
    </w:p>
    <w:p w:rsidR="00DC56CF" w:rsidRPr="00086162" w:rsidRDefault="00DC56CF" w:rsidP="004054DA">
      <w:pPr>
        <w:tabs>
          <w:tab w:val="left" w:pos="1080"/>
        </w:tabs>
        <w:jc w:val="both"/>
        <w:rPr>
          <w:rFonts w:ascii="Times New Roman" w:hAnsi="Times New Roman" w:cs="Times New Roman"/>
          <w:b/>
          <w:sz w:val="24"/>
          <w:szCs w:val="24"/>
        </w:rPr>
      </w:pPr>
      <w:r w:rsidRPr="00086162">
        <w:rPr>
          <w:rFonts w:ascii="Times New Roman" w:hAnsi="Times New Roman" w:cs="Times New Roman"/>
          <w:b/>
          <w:sz w:val="24"/>
          <w:szCs w:val="24"/>
        </w:rPr>
        <w:t xml:space="preserve">Medical Allowance </w:t>
      </w:r>
    </w:p>
    <w:p w:rsidR="00DC56CF" w:rsidRDefault="00DC56CF" w:rsidP="004054DA">
      <w:p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Medical allowance are given total salary’s </w:t>
      </w:r>
      <w:r w:rsidR="006E0FF6">
        <w:rPr>
          <w:rFonts w:ascii="Times New Roman" w:hAnsi="Times New Roman" w:cs="Times New Roman"/>
          <w:sz w:val="24"/>
          <w:szCs w:val="24"/>
        </w:rPr>
        <w:t>ten</w:t>
      </w:r>
      <w:r>
        <w:rPr>
          <w:rFonts w:ascii="Times New Roman" w:hAnsi="Times New Roman" w:cs="Times New Roman"/>
          <w:sz w:val="24"/>
          <w:szCs w:val="24"/>
        </w:rPr>
        <w:t xml:space="preserve"> percent. Besides </w:t>
      </w:r>
      <w:r w:rsidR="00844C08">
        <w:rPr>
          <w:rFonts w:ascii="Times New Roman" w:hAnsi="Times New Roman" w:cs="Times New Roman"/>
          <w:sz w:val="24"/>
          <w:szCs w:val="24"/>
        </w:rPr>
        <w:t>BRAC</w:t>
      </w:r>
      <w:r>
        <w:rPr>
          <w:rFonts w:ascii="Times New Roman" w:hAnsi="Times New Roman" w:cs="Times New Roman"/>
          <w:sz w:val="24"/>
          <w:szCs w:val="24"/>
        </w:rPr>
        <w:t xml:space="preserve"> has a cooperation with IBN SINA. Those who are employee of </w:t>
      </w:r>
      <w:r w:rsidR="00844C08">
        <w:rPr>
          <w:rFonts w:ascii="Times New Roman" w:hAnsi="Times New Roman" w:cs="Times New Roman"/>
          <w:sz w:val="24"/>
          <w:szCs w:val="24"/>
        </w:rPr>
        <w:t>BRAC</w:t>
      </w:r>
      <w:r>
        <w:rPr>
          <w:rFonts w:ascii="Times New Roman" w:hAnsi="Times New Roman" w:cs="Times New Roman"/>
          <w:sz w:val="24"/>
          <w:szCs w:val="24"/>
        </w:rPr>
        <w:t xml:space="preserve"> will get discount 5-15% in checkup as well as testing body parts.  </w:t>
      </w:r>
    </w:p>
    <w:p w:rsidR="00DC56CF" w:rsidRPr="00086162" w:rsidRDefault="00DC56CF" w:rsidP="00DC56CF">
      <w:pPr>
        <w:rPr>
          <w:rFonts w:ascii="Times New Roman" w:hAnsi="Times New Roman" w:cs="Times New Roman"/>
          <w:b/>
          <w:sz w:val="24"/>
          <w:szCs w:val="24"/>
        </w:rPr>
      </w:pPr>
      <w:r w:rsidRPr="00086162">
        <w:rPr>
          <w:rFonts w:ascii="Times New Roman" w:hAnsi="Times New Roman" w:cs="Times New Roman"/>
          <w:b/>
          <w:sz w:val="24"/>
          <w:szCs w:val="24"/>
        </w:rPr>
        <w:t>House rent</w:t>
      </w:r>
    </w:p>
    <w:p w:rsidR="00DC56CF" w:rsidRDefault="00DC56CF" w:rsidP="00DC56CF">
      <w:pPr>
        <w:rPr>
          <w:rFonts w:ascii="Times New Roman" w:hAnsi="Times New Roman" w:cs="Times New Roman"/>
          <w:sz w:val="24"/>
          <w:szCs w:val="24"/>
        </w:rPr>
      </w:pPr>
      <w:r w:rsidRPr="00086162">
        <w:rPr>
          <w:rFonts w:ascii="Times New Roman" w:hAnsi="Times New Roman" w:cs="Times New Roman"/>
          <w:sz w:val="24"/>
          <w:szCs w:val="24"/>
        </w:rPr>
        <w:t xml:space="preserve">In regional area </w:t>
      </w:r>
      <w:r w:rsidR="00844C08">
        <w:rPr>
          <w:rFonts w:ascii="Times New Roman" w:hAnsi="Times New Roman" w:cs="Times New Roman"/>
          <w:sz w:val="24"/>
          <w:szCs w:val="24"/>
        </w:rPr>
        <w:t>BRAC</w:t>
      </w:r>
      <w:r w:rsidRPr="00086162">
        <w:rPr>
          <w:rFonts w:ascii="Times New Roman" w:hAnsi="Times New Roman" w:cs="Times New Roman"/>
          <w:sz w:val="24"/>
          <w:szCs w:val="24"/>
        </w:rPr>
        <w:t xml:space="preserve"> is </w:t>
      </w:r>
      <w:r w:rsidR="00E86A94" w:rsidRPr="00086162">
        <w:rPr>
          <w:rFonts w:ascii="Times New Roman" w:hAnsi="Times New Roman" w:cs="Times New Roman"/>
          <w:sz w:val="24"/>
          <w:szCs w:val="24"/>
        </w:rPr>
        <w:t>giving home or hotel for employees. They also giving 30% allowances</w:t>
      </w:r>
      <w:r w:rsidR="00E86A94">
        <w:rPr>
          <w:rFonts w:ascii="Times New Roman" w:hAnsi="Times New Roman" w:cs="Times New Roman"/>
          <w:sz w:val="24"/>
          <w:szCs w:val="24"/>
        </w:rPr>
        <w:t xml:space="preserve"> for living</w:t>
      </w:r>
      <w:r w:rsidR="006E0FF6">
        <w:rPr>
          <w:rFonts w:ascii="Times New Roman" w:hAnsi="Times New Roman" w:cs="Times New Roman"/>
          <w:sz w:val="24"/>
          <w:szCs w:val="24"/>
        </w:rPr>
        <w:t xml:space="preserve"> but for regional area this is higher</w:t>
      </w:r>
    </w:p>
    <w:p w:rsidR="006E0FF6" w:rsidRPr="00086162" w:rsidRDefault="006E0FF6" w:rsidP="00DC56CF">
      <w:pPr>
        <w:rPr>
          <w:rFonts w:ascii="Times New Roman" w:hAnsi="Times New Roman" w:cs="Times New Roman"/>
          <w:b/>
          <w:sz w:val="24"/>
          <w:szCs w:val="24"/>
        </w:rPr>
      </w:pPr>
      <w:r w:rsidRPr="00086162">
        <w:rPr>
          <w:rFonts w:ascii="Times New Roman" w:hAnsi="Times New Roman" w:cs="Times New Roman"/>
          <w:b/>
          <w:sz w:val="24"/>
          <w:szCs w:val="24"/>
        </w:rPr>
        <w:t>Conveyance Allowance</w:t>
      </w:r>
    </w:p>
    <w:p w:rsidR="006E0FF6" w:rsidRDefault="006E0FF6" w:rsidP="00DC56CF">
      <w:pPr>
        <w:rPr>
          <w:rFonts w:ascii="Times New Roman" w:hAnsi="Times New Roman" w:cs="Times New Roman"/>
          <w:sz w:val="24"/>
          <w:szCs w:val="24"/>
        </w:rPr>
      </w:pPr>
      <w:r>
        <w:rPr>
          <w:rFonts w:ascii="Times New Roman" w:hAnsi="Times New Roman" w:cs="Times New Roman"/>
          <w:sz w:val="24"/>
          <w:szCs w:val="24"/>
        </w:rPr>
        <w:t xml:space="preserve">Conveyance allowance is given </w:t>
      </w:r>
      <w:r w:rsidR="00086162">
        <w:rPr>
          <w:rFonts w:ascii="Times New Roman" w:hAnsi="Times New Roman" w:cs="Times New Roman"/>
          <w:sz w:val="24"/>
          <w:szCs w:val="24"/>
        </w:rPr>
        <w:t>1</w:t>
      </w:r>
      <w:r>
        <w:rPr>
          <w:rFonts w:ascii="Times New Roman" w:hAnsi="Times New Roman" w:cs="Times New Roman"/>
          <w:sz w:val="24"/>
          <w:szCs w:val="24"/>
        </w:rPr>
        <w:t>0% of basic salary</w:t>
      </w:r>
    </w:p>
    <w:p w:rsidR="00086162" w:rsidRPr="00737569" w:rsidRDefault="00086162" w:rsidP="00DC56CF">
      <w:pPr>
        <w:rPr>
          <w:rFonts w:ascii="Times New Roman" w:hAnsi="Times New Roman" w:cs="Times New Roman"/>
          <w:b/>
          <w:color w:val="5B9BD5" w:themeColor="accent1"/>
          <w:sz w:val="28"/>
          <w:szCs w:val="28"/>
        </w:rPr>
      </w:pPr>
      <w:r w:rsidRPr="00737569">
        <w:rPr>
          <w:rFonts w:ascii="Times New Roman" w:hAnsi="Times New Roman" w:cs="Times New Roman"/>
          <w:b/>
          <w:color w:val="5B9BD5" w:themeColor="accent1"/>
          <w:sz w:val="28"/>
          <w:szCs w:val="28"/>
        </w:rPr>
        <w:t>4.1 Financial Benefits</w:t>
      </w:r>
    </w:p>
    <w:p w:rsidR="003E71DF" w:rsidRPr="003E71DF" w:rsidRDefault="003E71DF" w:rsidP="003E71DF">
      <w:pPr>
        <w:jc w:val="both"/>
        <w:rPr>
          <w:rFonts w:ascii="Times New Roman" w:hAnsi="Times New Roman" w:cs="Times New Roman"/>
          <w:sz w:val="24"/>
          <w:szCs w:val="24"/>
        </w:rPr>
      </w:pPr>
      <w:r w:rsidRPr="003E71DF">
        <w:rPr>
          <w:rFonts w:ascii="Times New Roman" w:hAnsi="Times New Roman" w:cs="Times New Roman"/>
          <w:sz w:val="24"/>
          <w:szCs w:val="24"/>
        </w:rPr>
        <w:t>Traditionally, employee benefits included medical insurance, life insurance, retirement plans, and disability insurance. These were usually mandated. For instance, many countries require that employers provide some type of medical insurance. However, employee benefit offerings of today have expanded well beyond this scope.</w:t>
      </w:r>
    </w:p>
    <w:p w:rsidR="00086162" w:rsidRDefault="00086162" w:rsidP="00DC56CF">
      <w:pPr>
        <w:rPr>
          <w:rFonts w:ascii="Times New Roman" w:hAnsi="Times New Roman" w:cs="Times New Roman"/>
          <w:b/>
          <w:sz w:val="24"/>
          <w:szCs w:val="24"/>
        </w:rPr>
      </w:pPr>
      <w:r>
        <w:rPr>
          <w:rFonts w:ascii="Times New Roman" w:hAnsi="Times New Roman" w:cs="Times New Roman"/>
          <w:b/>
          <w:sz w:val="24"/>
          <w:szCs w:val="24"/>
        </w:rPr>
        <w:t>Festival bonus</w:t>
      </w:r>
    </w:p>
    <w:p w:rsidR="00086162" w:rsidRDefault="00086162" w:rsidP="00DC56CF">
      <w:pPr>
        <w:rPr>
          <w:rFonts w:ascii="Times New Roman" w:hAnsi="Times New Roman" w:cs="Times New Roman"/>
          <w:sz w:val="24"/>
          <w:szCs w:val="24"/>
        </w:rPr>
      </w:pPr>
      <w:r w:rsidRPr="00086162">
        <w:rPr>
          <w:rFonts w:ascii="Times New Roman" w:hAnsi="Times New Roman" w:cs="Times New Roman"/>
          <w:sz w:val="24"/>
          <w:szCs w:val="24"/>
        </w:rPr>
        <w:t>Festival bonus are given in a year among employees. Two festival bonus are given and the bonus amount is gross salary’s 50%</w:t>
      </w:r>
    </w:p>
    <w:p w:rsidR="00086162" w:rsidRDefault="00086162" w:rsidP="00DC56CF">
      <w:pPr>
        <w:rPr>
          <w:rFonts w:ascii="Times New Roman" w:hAnsi="Times New Roman" w:cs="Times New Roman"/>
          <w:b/>
          <w:sz w:val="24"/>
          <w:szCs w:val="24"/>
        </w:rPr>
      </w:pPr>
      <w:r w:rsidRPr="00086162">
        <w:rPr>
          <w:rFonts w:ascii="Times New Roman" w:hAnsi="Times New Roman" w:cs="Times New Roman"/>
          <w:b/>
          <w:sz w:val="24"/>
          <w:szCs w:val="24"/>
        </w:rPr>
        <w:t>Health Insurance</w:t>
      </w:r>
    </w:p>
    <w:p w:rsidR="007373DD" w:rsidRPr="007373DD" w:rsidRDefault="00086162" w:rsidP="007373DD">
      <w:pPr>
        <w:jc w:val="both"/>
        <w:rPr>
          <w:rFonts w:ascii="Times New Roman" w:hAnsi="Times New Roman" w:cs="Times New Roman"/>
          <w:b/>
          <w:sz w:val="24"/>
          <w:szCs w:val="24"/>
        </w:rPr>
      </w:pPr>
      <w:r w:rsidRPr="007373DD">
        <w:rPr>
          <w:rFonts w:ascii="Times New Roman" w:hAnsi="Times New Roman" w:cs="Times New Roman"/>
          <w:sz w:val="24"/>
          <w:szCs w:val="24"/>
        </w:rPr>
        <w:t xml:space="preserve">Every </w:t>
      </w:r>
      <w:r w:rsidR="00844C08">
        <w:rPr>
          <w:rFonts w:ascii="Times New Roman" w:hAnsi="Times New Roman" w:cs="Times New Roman"/>
          <w:sz w:val="24"/>
          <w:szCs w:val="24"/>
        </w:rPr>
        <w:t>BRAC</w:t>
      </w:r>
      <w:r w:rsidRPr="007373DD">
        <w:rPr>
          <w:rFonts w:ascii="Times New Roman" w:hAnsi="Times New Roman" w:cs="Times New Roman"/>
          <w:sz w:val="24"/>
          <w:szCs w:val="24"/>
        </w:rPr>
        <w:t xml:space="preserve"> stuff in Bangladesh can avail the </w:t>
      </w:r>
      <w:r w:rsidR="007373DD" w:rsidRPr="007373DD">
        <w:rPr>
          <w:rFonts w:ascii="Times New Roman" w:hAnsi="Times New Roman" w:cs="Times New Roman"/>
          <w:sz w:val="24"/>
          <w:szCs w:val="24"/>
        </w:rPr>
        <w:t>benefits</w:t>
      </w:r>
      <w:r w:rsidRPr="007373DD">
        <w:rPr>
          <w:rFonts w:ascii="Times New Roman" w:hAnsi="Times New Roman" w:cs="Times New Roman"/>
          <w:sz w:val="24"/>
          <w:szCs w:val="24"/>
        </w:rPr>
        <w:t xml:space="preserve"> of health insurance. Each staff member is able to claim up to BDT 100,000 a year for hospital expenses for themselves</w:t>
      </w:r>
      <w:r w:rsidR="007373DD" w:rsidRPr="007373DD">
        <w:rPr>
          <w:rFonts w:ascii="Times New Roman" w:hAnsi="Times New Roman" w:cs="Times New Roman"/>
          <w:sz w:val="24"/>
          <w:szCs w:val="24"/>
        </w:rPr>
        <w:t xml:space="preserve"> and spouses.</w:t>
      </w:r>
      <w:r w:rsidR="007373DD">
        <w:rPr>
          <w:rFonts w:ascii="Times New Roman" w:hAnsi="Times New Roman" w:cs="Times New Roman"/>
          <w:sz w:val="24"/>
          <w:szCs w:val="24"/>
        </w:rPr>
        <w:t xml:space="preserve"> </w:t>
      </w:r>
      <w:r w:rsidR="00844C08">
        <w:rPr>
          <w:rStyle w:val="Strong"/>
          <w:rFonts w:ascii="Times New Roman" w:hAnsi="Times New Roman" w:cs="Times New Roman"/>
          <w:b w:val="0"/>
          <w:color w:val="000000"/>
          <w:sz w:val="24"/>
          <w:szCs w:val="24"/>
          <w:shd w:val="clear" w:color="auto" w:fill="FEFEFE"/>
        </w:rPr>
        <w:t>BRAC</w:t>
      </w:r>
      <w:r w:rsidR="007373DD" w:rsidRPr="007373DD">
        <w:rPr>
          <w:rStyle w:val="Strong"/>
          <w:rFonts w:ascii="Times New Roman" w:hAnsi="Times New Roman" w:cs="Times New Roman"/>
          <w:b w:val="0"/>
          <w:color w:val="000000"/>
          <w:sz w:val="24"/>
          <w:szCs w:val="24"/>
          <w:shd w:val="clear" w:color="auto" w:fill="FEFEFE"/>
        </w:rPr>
        <w:t xml:space="preserve"> and Guardian Life Insurance Ltd have recently signed a group insurance agreement</w:t>
      </w:r>
      <w:r w:rsidR="007373DD">
        <w:rPr>
          <w:rStyle w:val="Strong"/>
          <w:rFonts w:ascii="Times New Roman" w:hAnsi="Times New Roman" w:cs="Times New Roman"/>
          <w:b w:val="0"/>
          <w:color w:val="000000"/>
          <w:sz w:val="24"/>
          <w:szCs w:val="24"/>
          <w:shd w:val="clear" w:color="auto" w:fill="FEFEFE"/>
        </w:rPr>
        <w:t>.</w:t>
      </w:r>
    </w:p>
    <w:p w:rsidR="007373DD" w:rsidRDefault="007373DD" w:rsidP="007373DD">
      <w:pPr>
        <w:rPr>
          <w:rFonts w:ascii="Times New Roman" w:hAnsi="Times New Roman" w:cs="Times New Roman"/>
          <w:b/>
          <w:sz w:val="24"/>
          <w:szCs w:val="24"/>
        </w:rPr>
      </w:pPr>
      <w:r w:rsidRPr="007373DD">
        <w:rPr>
          <w:rFonts w:ascii="Times New Roman" w:hAnsi="Times New Roman" w:cs="Times New Roman"/>
          <w:b/>
          <w:sz w:val="24"/>
          <w:szCs w:val="24"/>
        </w:rPr>
        <w:t xml:space="preserve">Retirement service </w:t>
      </w:r>
    </w:p>
    <w:p w:rsidR="007373DD" w:rsidRDefault="007373DD" w:rsidP="007373DD">
      <w:pPr>
        <w:jc w:val="both"/>
      </w:pPr>
      <w:r w:rsidRPr="007373DD">
        <w:rPr>
          <w:rFonts w:ascii="Times New Roman" w:hAnsi="Times New Roman" w:cs="Times New Roman"/>
          <w:sz w:val="24"/>
          <w:szCs w:val="24"/>
        </w:rPr>
        <w:t>Comprehensive policy rewards staff for their contribution, with rewards categorized depending on the number of years served and the types of separation the staff undergoes. The retirement benefit is designed to help employees to start a new chapter of their lives, as a token of appreciation for their hard work and to support them financially into the next stage of their life</w:t>
      </w:r>
      <w:r w:rsidRPr="007373DD">
        <w:t>.</w:t>
      </w:r>
    </w:p>
    <w:p w:rsidR="00086162" w:rsidRDefault="007373DD" w:rsidP="001761EC">
      <w:pPr>
        <w:rPr>
          <w:rFonts w:ascii="Times New Roman" w:hAnsi="Times New Roman" w:cs="Times New Roman"/>
          <w:b/>
          <w:sz w:val="24"/>
          <w:szCs w:val="24"/>
        </w:rPr>
      </w:pPr>
      <w:r w:rsidRPr="001761EC">
        <w:rPr>
          <w:rFonts w:ascii="Times New Roman" w:hAnsi="Times New Roman" w:cs="Times New Roman"/>
          <w:b/>
          <w:sz w:val="24"/>
          <w:szCs w:val="24"/>
        </w:rPr>
        <w:lastRenderedPageBreak/>
        <w:t>Paid Holidays</w:t>
      </w:r>
    </w:p>
    <w:p w:rsidR="001761EC" w:rsidRPr="001761EC" w:rsidRDefault="00844C08" w:rsidP="001761EC">
      <w:pPr>
        <w:rPr>
          <w:rFonts w:ascii="Times New Roman" w:hAnsi="Times New Roman" w:cs="Times New Roman"/>
          <w:sz w:val="24"/>
          <w:szCs w:val="24"/>
        </w:rPr>
      </w:pPr>
      <w:r>
        <w:rPr>
          <w:rFonts w:ascii="Times New Roman" w:hAnsi="Times New Roman" w:cs="Times New Roman"/>
          <w:sz w:val="24"/>
          <w:szCs w:val="24"/>
        </w:rPr>
        <w:t>BRAC</w:t>
      </w:r>
      <w:r w:rsidR="001761EC" w:rsidRPr="001761EC">
        <w:rPr>
          <w:rFonts w:ascii="Times New Roman" w:hAnsi="Times New Roman" w:cs="Times New Roman"/>
          <w:sz w:val="24"/>
          <w:szCs w:val="24"/>
        </w:rPr>
        <w:t xml:space="preserve"> arrange holidays for its employees. </w:t>
      </w:r>
      <w:r w:rsidR="001761EC">
        <w:rPr>
          <w:rFonts w:ascii="Times New Roman" w:hAnsi="Times New Roman" w:cs="Times New Roman"/>
          <w:sz w:val="24"/>
          <w:szCs w:val="24"/>
        </w:rPr>
        <w:t>Holidays</w:t>
      </w:r>
      <w:r w:rsidR="001761EC" w:rsidRPr="001761EC">
        <w:rPr>
          <w:rFonts w:ascii="Times New Roman" w:hAnsi="Times New Roman" w:cs="Times New Roman"/>
          <w:sz w:val="24"/>
          <w:szCs w:val="24"/>
        </w:rPr>
        <w:t xml:space="preserve"> in </w:t>
      </w:r>
      <w:r>
        <w:rPr>
          <w:rFonts w:ascii="Times New Roman" w:hAnsi="Times New Roman" w:cs="Times New Roman"/>
          <w:sz w:val="24"/>
          <w:szCs w:val="24"/>
        </w:rPr>
        <w:t>BRAC</w:t>
      </w:r>
      <w:r w:rsidR="001761EC" w:rsidRPr="001761EC">
        <w:rPr>
          <w:rFonts w:ascii="Times New Roman" w:hAnsi="Times New Roman" w:cs="Times New Roman"/>
          <w:sz w:val="24"/>
          <w:szCs w:val="24"/>
        </w:rPr>
        <w:t xml:space="preserve"> equate to 10 days per year and are paid.</w:t>
      </w:r>
    </w:p>
    <w:p w:rsidR="001761EC" w:rsidRDefault="001761EC" w:rsidP="001761EC">
      <w:pPr>
        <w:rPr>
          <w:rFonts w:ascii="Times New Roman" w:hAnsi="Times New Roman" w:cs="Times New Roman"/>
          <w:b/>
          <w:sz w:val="24"/>
          <w:szCs w:val="24"/>
        </w:rPr>
      </w:pPr>
      <w:r>
        <w:rPr>
          <w:rFonts w:ascii="Times New Roman" w:hAnsi="Times New Roman" w:cs="Times New Roman"/>
          <w:b/>
          <w:sz w:val="24"/>
          <w:szCs w:val="24"/>
        </w:rPr>
        <w:t>Paid sick leave</w:t>
      </w:r>
    </w:p>
    <w:p w:rsidR="001761EC" w:rsidRDefault="001761EC" w:rsidP="001761EC">
      <w:pPr>
        <w:rPr>
          <w:rFonts w:ascii="Times New Roman" w:hAnsi="Times New Roman" w:cs="Times New Roman"/>
          <w:sz w:val="24"/>
          <w:szCs w:val="24"/>
        </w:rPr>
      </w:pPr>
      <w:r w:rsidRPr="001761EC">
        <w:rPr>
          <w:rFonts w:ascii="Times New Roman" w:hAnsi="Times New Roman" w:cs="Times New Roman"/>
          <w:sz w:val="24"/>
          <w:szCs w:val="24"/>
        </w:rPr>
        <w:t>In lieu of a doctor's certificate, employees in Bangladesh are granted 14 days of medical leave. Depending on the industry</w:t>
      </w:r>
      <w:r>
        <w:rPr>
          <w:rFonts w:ascii="Times New Roman" w:hAnsi="Times New Roman" w:cs="Times New Roman"/>
          <w:sz w:val="24"/>
          <w:szCs w:val="24"/>
        </w:rPr>
        <w:t>.</w:t>
      </w:r>
    </w:p>
    <w:p w:rsidR="001761EC" w:rsidRDefault="001761EC" w:rsidP="001761EC">
      <w:pPr>
        <w:rPr>
          <w:rFonts w:ascii="Times New Roman" w:hAnsi="Times New Roman" w:cs="Times New Roman"/>
          <w:b/>
          <w:sz w:val="24"/>
          <w:szCs w:val="24"/>
        </w:rPr>
      </w:pPr>
      <w:r w:rsidRPr="001761EC">
        <w:rPr>
          <w:rFonts w:ascii="Times New Roman" w:hAnsi="Times New Roman" w:cs="Times New Roman"/>
          <w:b/>
          <w:sz w:val="24"/>
          <w:szCs w:val="24"/>
        </w:rPr>
        <w:t>Increment</w:t>
      </w:r>
    </w:p>
    <w:p w:rsidR="001761EC" w:rsidRDefault="00844C08" w:rsidP="00266D41">
      <w:pPr>
        <w:jc w:val="both"/>
        <w:rPr>
          <w:rFonts w:ascii="Times New Roman" w:hAnsi="Times New Roman" w:cs="Times New Roman"/>
          <w:sz w:val="24"/>
          <w:szCs w:val="24"/>
        </w:rPr>
      </w:pPr>
      <w:r>
        <w:rPr>
          <w:rFonts w:ascii="Times New Roman" w:hAnsi="Times New Roman" w:cs="Times New Roman"/>
          <w:sz w:val="24"/>
          <w:szCs w:val="24"/>
        </w:rPr>
        <w:t>BRAC</w:t>
      </w:r>
      <w:r w:rsidR="001761EC" w:rsidRPr="00266D41">
        <w:rPr>
          <w:rFonts w:ascii="Times New Roman" w:hAnsi="Times New Roman" w:cs="Times New Roman"/>
          <w:sz w:val="24"/>
          <w:szCs w:val="24"/>
        </w:rPr>
        <w:t xml:space="preserve"> has recently increased the salaries of junior grade employees, SPO and below, by up to 50% from 1 January 2022.</w:t>
      </w:r>
      <w:r w:rsidR="00266D41" w:rsidRPr="00266D41">
        <w:rPr>
          <w:rFonts w:ascii="Times New Roman" w:hAnsi="Times New Roman" w:cs="Times New Roman"/>
          <w:sz w:val="24"/>
          <w:szCs w:val="24"/>
        </w:rPr>
        <w:t xml:space="preserve"> </w:t>
      </w:r>
      <w:r w:rsidR="001761EC" w:rsidRPr="00266D41">
        <w:rPr>
          <w:rFonts w:ascii="Times New Roman" w:hAnsi="Times New Roman" w:cs="Times New Roman"/>
          <w:sz w:val="24"/>
          <w:szCs w:val="24"/>
        </w:rPr>
        <w:t xml:space="preserve">With 7,500 Full-Time Employees (FTEs), </w:t>
      </w:r>
      <w:r>
        <w:rPr>
          <w:rFonts w:ascii="Times New Roman" w:hAnsi="Times New Roman" w:cs="Times New Roman"/>
          <w:sz w:val="24"/>
          <w:szCs w:val="24"/>
        </w:rPr>
        <w:t>BRAC</w:t>
      </w:r>
      <w:r w:rsidR="001761EC" w:rsidRPr="00266D41">
        <w:rPr>
          <w:rFonts w:ascii="Times New Roman" w:hAnsi="Times New Roman" w:cs="Times New Roman"/>
          <w:sz w:val="24"/>
          <w:szCs w:val="24"/>
        </w:rPr>
        <w:t xml:space="preserve"> is one of the largest employers in the Bangladesh </w:t>
      </w:r>
      <w:r w:rsidR="00266D41">
        <w:rPr>
          <w:rFonts w:ascii="Times New Roman" w:hAnsi="Times New Roman" w:cs="Times New Roman"/>
          <w:sz w:val="24"/>
          <w:szCs w:val="24"/>
        </w:rPr>
        <w:t>NGO</w:t>
      </w:r>
      <w:r w:rsidR="001761EC" w:rsidRPr="00266D41">
        <w:rPr>
          <w:rFonts w:ascii="Times New Roman" w:hAnsi="Times New Roman" w:cs="Times New Roman"/>
          <w:sz w:val="24"/>
          <w:szCs w:val="24"/>
        </w:rPr>
        <w:t xml:space="preserve"> sector. This new competitive compensation package is expected to further motivate the existing coworkers and also enable to attract more talent from the market</w:t>
      </w:r>
      <w:r w:rsidR="00266D4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67"/>
        <w:gridCol w:w="1867"/>
        <w:gridCol w:w="1867"/>
        <w:gridCol w:w="1867"/>
        <w:gridCol w:w="1867"/>
      </w:tblGrid>
      <w:tr w:rsidR="00737569" w:rsidTr="00737569">
        <w:trPr>
          <w:trHeight w:val="555"/>
        </w:trPr>
        <w:tc>
          <w:tcPr>
            <w:tcW w:w="1867" w:type="dxa"/>
          </w:tcPr>
          <w:p w:rsidR="00737569" w:rsidRDefault="00737569" w:rsidP="001761EC">
            <w:pPr>
              <w:rPr>
                <w:rFonts w:ascii="Times New Roman" w:hAnsi="Times New Roman" w:cs="Times New Roman"/>
                <w:b/>
                <w:sz w:val="24"/>
                <w:szCs w:val="24"/>
              </w:rPr>
            </w:pPr>
          </w:p>
        </w:tc>
        <w:tc>
          <w:tcPr>
            <w:tcW w:w="1867" w:type="dxa"/>
          </w:tcPr>
          <w:p w:rsidR="00737569" w:rsidRDefault="00737569" w:rsidP="001761EC">
            <w:pPr>
              <w:rPr>
                <w:rFonts w:ascii="Times New Roman" w:hAnsi="Times New Roman" w:cs="Times New Roman"/>
                <w:b/>
                <w:sz w:val="24"/>
                <w:szCs w:val="24"/>
              </w:rPr>
            </w:pPr>
            <w:r>
              <w:rPr>
                <w:rFonts w:ascii="Times New Roman" w:hAnsi="Times New Roman" w:cs="Times New Roman"/>
                <w:b/>
                <w:sz w:val="24"/>
                <w:szCs w:val="24"/>
              </w:rPr>
              <w:t>Base pay</w:t>
            </w:r>
          </w:p>
        </w:tc>
        <w:tc>
          <w:tcPr>
            <w:tcW w:w="1867" w:type="dxa"/>
          </w:tcPr>
          <w:p w:rsidR="00737569" w:rsidRDefault="00737569" w:rsidP="001761EC">
            <w:pPr>
              <w:rPr>
                <w:rFonts w:ascii="Times New Roman" w:hAnsi="Times New Roman" w:cs="Times New Roman"/>
                <w:b/>
                <w:sz w:val="24"/>
                <w:szCs w:val="24"/>
              </w:rPr>
            </w:pPr>
            <w:r>
              <w:rPr>
                <w:rFonts w:ascii="Times New Roman" w:hAnsi="Times New Roman" w:cs="Times New Roman"/>
                <w:b/>
                <w:sz w:val="24"/>
                <w:szCs w:val="24"/>
              </w:rPr>
              <w:t>House rent</w:t>
            </w:r>
          </w:p>
        </w:tc>
        <w:tc>
          <w:tcPr>
            <w:tcW w:w="1867" w:type="dxa"/>
          </w:tcPr>
          <w:p w:rsidR="00737569" w:rsidRDefault="00737569" w:rsidP="001761EC">
            <w:pPr>
              <w:rPr>
                <w:rFonts w:ascii="Times New Roman" w:hAnsi="Times New Roman" w:cs="Times New Roman"/>
                <w:b/>
                <w:sz w:val="24"/>
                <w:szCs w:val="24"/>
              </w:rPr>
            </w:pPr>
            <w:r>
              <w:rPr>
                <w:rFonts w:ascii="Times New Roman" w:hAnsi="Times New Roman" w:cs="Times New Roman"/>
                <w:b/>
                <w:sz w:val="24"/>
                <w:szCs w:val="24"/>
              </w:rPr>
              <w:t>Medical Allowance</w:t>
            </w:r>
          </w:p>
        </w:tc>
        <w:tc>
          <w:tcPr>
            <w:tcW w:w="1867" w:type="dxa"/>
          </w:tcPr>
          <w:p w:rsidR="00737569" w:rsidRDefault="00737569" w:rsidP="001761EC">
            <w:pPr>
              <w:rPr>
                <w:rFonts w:ascii="Times New Roman" w:hAnsi="Times New Roman" w:cs="Times New Roman"/>
                <w:b/>
                <w:sz w:val="24"/>
                <w:szCs w:val="24"/>
              </w:rPr>
            </w:pPr>
            <w:r>
              <w:rPr>
                <w:rFonts w:ascii="Times New Roman" w:hAnsi="Times New Roman" w:cs="Times New Roman"/>
                <w:b/>
                <w:sz w:val="24"/>
                <w:szCs w:val="24"/>
              </w:rPr>
              <w:t>Conveyance</w:t>
            </w:r>
          </w:p>
        </w:tc>
      </w:tr>
      <w:tr w:rsidR="00737569" w:rsidTr="00737569">
        <w:trPr>
          <w:trHeight w:val="588"/>
        </w:trPr>
        <w:tc>
          <w:tcPr>
            <w:tcW w:w="1867" w:type="dxa"/>
          </w:tcPr>
          <w:p w:rsidR="00737569" w:rsidRDefault="00326C99" w:rsidP="001761EC">
            <w:pPr>
              <w:rPr>
                <w:rFonts w:ascii="Times New Roman" w:hAnsi="Times New Roman" w:cs="Times New Roman"/>
                <w:b/>
                <w:sz w:val="24"/>
                <w:szCs w:val="24"/>
              </w:rPr>
            </w:pPr>
            <w:r>
              <w:rPr>
                <w:rFonts w:ascii="Times New Roman" w:hAnsi="Times New Roman" w:cs="Times New Roman"/>
                <w:b/>
                <w:sz w:val="24"/>
                <w:szCs w:val="24"/>
              </w:rPr>
              <w:t>Area sales manager</w:t>
            </w:r>
          </w:p>
        </w:tc>
        <w:tc>
          <w:tcPr>
            <w:tcW w:w="1867" w:type="dxa"/>
          </w:tcPr>
          <w:p w:rsidR="0073756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45000</w:t>
            </w:r>
          </w:p>
        </w:tc>
        <w:tc>
          <w:tcPr>
            <w:tcW w:w="1867" w:type="dxa"/>
          </w:tcPr>
          <w:p w:rsidR="0073756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27000</w:t>
            </w:r>
          </w:p>
        </w:tc>
        <w:tc>
          <w:tcPr>
            <w:tcW w:w="1867" w:type="dxa"/>
          </w:tcPr>
          <w:p w:rsidR="0073756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9000</w:t>
            </w:r>
          </w:p>
        </w:tc>
        <w:tc>
          <w:tcPr>
            <w:tcW w:w="1867" w:type="dxa"/>
          </w:tcPr>
          <w:p w:rsidR="0073756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9000</w:t>
            </w:r>
          </w:p>
        </w:tc>
      </w:tr>
      <w:tr w:rsidR="00737569" w:rsidTr="00737569">
        <w:trPr>
          <w:trHeight w:val="555"/>
        </w:trPr>
        <w:tc>
          <w:tcPr>
            <w:tcW w:w="1867" w:type="dxa"/>
          </w:tcPr>
          <w:p w:rsidR="00737569" w:rsidRDefault="00326C99" w:rsidP="001761EC">
            <w:pPr>
              <w:rPr>
                <w:rFonts w:ascii="Times New Roman" w:hAnsi="Times New Roman" w:cs="Times New Roman"/>
                <w:b/>
                <w:sz w:val="24"/>
                <w:szCs w:val="24"/>
              </w:rPr>
            </w:pPr>
            <w:r>
              <w:rPr>
                <w:rFonts w:ascii="Times New Roman" w:hAnsi="Times New Roman" w:cs="Times New Roman"/>
                <w:b/>
                <w:sz w:val="24"/>
                <w:szCs w:val="24"/>
              </w:rPr>
              <w:t xml:space="preserve">Auditor </w:t>
            </w:r>
          </w:p>
        </w:tc>
        <w:tc>
          <w:tcPr>
            <w:tcW w:w="1867" w:type="dxa"/>
          </w:tcPr>
          <w:p w:rsidR="0073756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41897</w:t>
            </w:r>
          </w:p>
        </w:tc>
        <w:tc>
          <w:tcPr>
            <w:tcW w:w="1867" w:type="dxa"/>
          </w:tcPr>
          <w:p w:rsidR="0073756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25138</w:t>
            </w:r>
          </w:p>
        </w:tc>
        <w:tc>
          <w:tcPr>
            <w:tcW w:w="1867" w:type="dxa"/>
          </w:tcPr>
          <w:p w:rsidR="0073756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8379</w:t>
            </w:r>
          </w:p>
        </w:tc>
        <w:tc>
          <w:tcPr>
            <w:tcW w:w="1867" w:type="dxa"/>
          </w:tcPr>
          <w:p w:rsidR="0073756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8379</w:t>
            </w:r>
          </w:p>
        </w:tc>
      </w:tr>
      <w:tr w:rsidR="00737569" w:rsidTr="00737569">
        <w:trPr>
          <w:trHeight w:val="555"/>
        </w:trPr>
        <w:tc>
          <w:tcPr>
            <w:tcW w:w="1867" w:type="dxa"/>
          </w:tcPr>
          <w:p w:rsidR="00737569" w:rsidRDefault="00326C99" w:rsidP="001761EC">
            <w:pPr>
              <w:rPr>
                <w:rFonts w:ascii="Times New Roman" w:hAnsi="Times New Roman" w:cs="Times New Roman"/>
                <w:b/>
                <w:sz w:val="24"/>
                <w:szCs w:val="24"/>
              </w:rPr>
            </w:pPr>
            <w:r>
              <w:rPr>
                <w:rFonts w:ascii="Times New Roman" w:hAnsi="Times New Roman" w:cs="Times New Roman"/>
                <w:b/>
                <w:sz w:val="24"/>
                <w:szCs w:val="24"/>
              </w:rPr>
              <w:t xml:space="preserve">Manager </w:t>
            </w:r>
          </w:p>
        </w:tc>
        <w:tc>
          <w:tcPr>
            <w:tcW w:w="1867" w:type="dxa"/>
          </w:tcPr>
          <w:p w:rsidR="0073756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40000</w:t>
            </w:r>
          </w:p>
        </w:tc>
        <w:tc>
          <w:tcPr>
            <w:tcW w:w="1867" w:type="dxa"/>
          </w:tcPr>
          <w:p w:rsidR="0073756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24000</w:t>
            </w:r>
          </w:p>
        </w:tc>
        <w:tc>
          <w:tcPr>
            <w:tcW w:w="1867" w:type="dxa"/>
          </w:tcPr>
          <w:p w:rsidR="0073756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8000</w:t>
            </w:r>
          </w:p>
        </w:tc>
        <w:tc>
          <w:tcPr>
            <w:tcW w:w="1867" w:type="dxa"/>
          </w:tcPr>
          <w:p w:rsidR="0073756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8000</w:t>
            </w:r>
          </w:p>
        </w:tc>
      </w:tr>
      <w:tr w:rsidR="00737569" w:rsidTr="00737569">
        <w:trPr>
          <w:trHeight w:val="555"/>
        </w:trPr>
        <w:tc>
          <w:tcPr>
            <w:tcW w:w="1867" w:type="dxa"/>
          </w:tcPr>
          <w:p w:rsidR="00737569" w:rsidRDefault="00326C99" w:rsidP="001761EC">
            <w:pPr>
              <w:rPr>
                <w:rFonts w:ascii="Times New Roman" w:hAnsi="Times New Roman" w:cs="Times New Roman"/>
                <w:b/>
                <w:sz w:val="24"/>
                <w:szCs w:val="24"/>
              </w:rPr>
            </w:pPr>
            <w:r>
              <w:rPr>
                <w:rFonts w:ascii="Times New Roman" w:hAnsi="Times New Roman" w:cs="Times New Roman"/>
                <w:b/>
                <w:sz w:val="24"/>
                <w:szCs w:val="24"/>
              </w:rPr>
              <w:t>Operation manager</w:t>
            </w:r>
          </w:p>
        </w:tc>
        <w:tc>
          <w:tcPr>
            <w:tcW w:w="1867" w:type="dxa"/>
          </w:tcPr>
          <w:p w:rsidR="0073756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39011</w:t>
            </w:r>
          </w:p>
        </w:tc>
        <w:tc>
          <w:tcPr>
            <w:tcW w:w="1867" w:type="dxa"/>
          </w:tcPr>
          <w:p w:rsidR="0073756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23406</w:t>
            </w:r>
          </w:p>
        </w:tc>
        <w:tc>
          <w:tcPr>
            <w:tcW w:w="1867" w:type="dxa"/>
          </w:tcPr>
          <w:p w:rsidR="0073756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7802</w:t>
            </w:r>
          </w:p>
        </w:tc>
        <w:tc>
          <w:tcPr>
            <w:tcW w:w="1867" w:type="dxa"/>
          </w:tcPr>
          <w:p w:rsidR="0073756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7803</w:t>
            </w:r>
          </w:p>
        </w:tc>
      </w:tr>
      <w:tr w:rsidR="00326C99" w:rsidTr="00737569">
        <w:trPr>
          <w:trHeight w:val="555"/>
        </w:trPr>
        <w:tc>
          <w:tcPr>
            <w:tcW w:w="1867" w:type="dxa"/>
          </w:tcPr>
          <w:p w:rsidR="00326C99" w:rsidRDefault="00326C99" w:rsidP="001761EC">
            <w:pPr>
              <w:rPr>
                <w:rFonts w:ascii="Times New Roman" w:hAnsi="Times New Roman" w:cs="Times New Roman"/>
                <w:b/>
                <w:sz w:val="24"/>
                <w:szCs w:val="24"/>
              </w:rPr>
            </w:pPr>
            <w:r>
              <w:rPr>
                <w:rFonts w:ascii="Times New Roman" w:hAnsi="Times New Roman" w:cs="Times New Roman"/>
                <w:b/>
                <w:sz w:val="24"/>
                <w:szCs w:val="24"/>
              </w:rPr>
              <w:t>Assistant manager</w:t>
            </w:r>
          </w:p>
        </w:tc>
        <w:tc>
          <w:tcPr>
            <w:tcW w:w="1867" w:type="dxa"/>
          </w:tcPr>
          <w:p w:rsidR="00326C9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24750</w:t>
            </w:r>
          </w:p>
        </w:tc>
        <w:tc>
          <w:tcPr>
            <w:tcW w:w="1867" w:type="dxa"/>
          </w:tcPr>
          <w:p w:rsidR="00326C9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14850</w:t>
            </w:r>
          </w:p>
        </w:tc>
        <w:tc>
          <w:tcPr>
            <w:tcW w:w="1867" w:type="dxa"/>
          </w:tcPr>
          <w:p w:rsidR="00326C9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4950</w:t>
            </w:r>
          </w:p>
        </w:tc>
        <w:tc>
          <w:tcPr>
            <w:tcW w:w="1867" w:type="dxa"/>
          </w:tcPr>
          <w:p w:rsidR="00326C9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4950</w:t>
            </w:r>
          </w:p>
        </w:tc>
      </w:tr>
      <w:tr w:rsidR="00326C99" w:rsidTr="00737569">
        <w:trPr>
          <w:trHeight w:val="555"/>
        </w:trPr>
        <w:tc>
          <w:tcPr>
            <w:tcW w:w="1867" w:type="dxa"/>
          </w:tcPr>
          <w:p w:rsidR="00326C99" w:rsidRDefault="00326C99" w:rsidP="001761EC">
            <w:pPr>
              <w:rPr>
                <w:rFonts w:ascii="Times New Roman" w:hAnsi="Times New Roman" w:cs="Times New Roman"/>
                <w:b/>
                <w:sz w:val="24"/>
                <w:szCs w:val="24"/>
              </w:rPr>
            </w:pPr>
            <w:r>
              <w:rPr>
                <w:rFonts w:ascii="Times New Roman" w:hAnsi="Times New Roman" w:cs="Times New Roman"/>
                <w:b/>
                <w:sz w:val="24"/>
                <w:szCs w:val="24"/>
              </w:rPr>
              <w:t xml:space="preserve">Manager </w:t>
            </w:r>
          </w:p>
        </w:tc>
        <w:tc>
          <w:tcPr>
            <w:tcW w:w="1867" w:type="dxa"/>
          </w:tcPr>
          <w:p w:rsidR="00326C9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25000</w:t>
            </w:r>
          </w:p>
        </w:tc>
        <w:tc>
          <w:tcPr>
            <w:tcW w:w="1867" w:type="dxa"/>
          </w:tcPr>
          <w:p w:rsidR="00326C9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15000</w:t>
            </w:r>
          </w:p>
        </w:tc>
        <w:tc>
          <w:tcPr>
            <w:tcW w:w="1867" w:type="dxa"/>
          </w:tcPr>
          <w:p w:rsidR="00326C9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5000</w:t>
            </w:r>
          </w:p>
        </w:tc>
        <w:tc>
          <w:tcPr>
            <w:tcW w:w="1867" w:type="dxa"/>
          </w:tcPr>
          <w:p w:rsidR="00326C9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5000</w:t>
            </w:r>
          </w:p>
        </w:tc>
      </w:tr>
      <w:tr w:rsidR="00326C99" w:rsidTr="00737569">
        <w:trPr>
          <w:trHeight w:val="555"/>
        </w:trPr>
        <w:tc>
          <w:tcPr>
            <w:tcW w:w="1867" w:type="dxa"/>
          </w:tcPr>
          <w:p w:rsidR="00326C99" w:rsidRDefault="00326C99" w:rsidP="001761EC">
            <w:pPr>
              <w:rPr>
                <w:rFonts w:ascii="Times New Roman" w:hAnsi="Times New Roman" w:cs="Times New Roman"/>
                <w:b/>
                <w:sz w:val="24"/>
                <w:szCs w:val="24"/>
              </w:rPr>
            </w:pPr>
            <w:r>
              <w:rPr>
                <w:rFonts w:ascii="Times New Roman" w:hAnsi="Times New Roman" w:cs="Times New Roman"/>
                <w:b/>
                <w:sz w:val="24"/>
                <w:szCs w:val="24"/>
              </w:rPr>
              <w:t>Regional manager</w:t>
            </w:r>
          </w:p>
        </w:tc>
        <w:tc>
          <w:tcPr>
            <w:tcW w:w="1867" w:type="dxa"/>
          </w:tcPr>
          <w:p w:rsidR="00326C9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20000</w:t>
            </w:r>
          </w:p>
        </w:tc>
        <w:tc>
          <w:tcPr>
            <w:tcW w:w="1867" w:type="dxa"/>
          </w:tcPr>
          <w:p w:rsidR="00326C9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12000</w:t>
            </w:r>
          </w:p>
        </w:tc>
        <w:tc>
          <w:tcPr>
            <w:tcW w:w="1867" w:type="dxa"/>
          </w:tcPr>
          <w:p w:rsidR="00326C9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4000</w:t>
            </w:r>
          </w:p>
        </w:tc>
        <w:tc>
          <w:tcPr>
            <w:tcW w:w="1867" w:type="dxa"/>
          </w:tcPr>
          <w:p w:rsidR="00326C99" w:rsidRPr="00326C99" w:rsidRDefault="00326C99" w:rsidP="00326C99">
            <w:pPr>
              <w:jc w:val="both"/>
              <w:rPr>
                <w:rFonts w:ascii="Times New Roman" w:hAnsi="Times New Roman" w:cs="Times New Roman"/>
                <w:sz w:val="24"/>
                <w:szCs w:val="24"/>
              </w:rPr>
            </w:pPr>
            <w:r w:rsidRPr="00326C99">
              <w:rPr>
                <w:rFonts w:ascii="Times New Roman" w:hAnsi="Times New Roman" w:cs="Times New Roman"/>
                <w:sz w:val="24"/>
                <w:szCs w:val="24"/>
              </w:rPr>
              <w:t>4000</w:t>
            </w:r>
          </w:p>
        </w:tc>
      </w:tr>
    </w:tbl>
    <w:p w:rsidR="00F50090" w:rsidRDefault="00F50090" w:rsidP="001761EC">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854148" cy="4363278"/>
            <wp:effectExtent l="0" t="0" r="13335" b="184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C1D11" w:rsidRDefault="007C1D11" w:rsidP="001761EC">
      <w:pPr>
        <w:rPr>
          <w:rFonts w:ascii="Times New Roman" w:hAnsi="Times New Roman" w:cs="Times New Roman"/>
          <w:b/>
          <w:sz w:val="24"/>
          <w:szCs w:val="24"/>
        </w:rPr>
      </w:pPr>
    </w:p>
    <w:p w:rsidR="007C1D11" w:rsidRDefault="007C1D11" w:rsidP="001761EC">
      <w:pPr>
        <w:rPr>
          <w:rFonts w:ascii="Times New Roman" w:hAnsi="Times New Roman" w:cs="Times New Roman"/>
          <w:b/>
          <w:sz w:val="24"/>
          <w:szCs w:val="24"/>
        </w:rPr>
      </w:pPr>
    </w:p>
    <w:p w:rsidR="007C1D11" w:rsidRDefault="007C1D11" w:rsidP="001761EC">
      <w:pPr>
        <w:rPr>
          <w:rFonts w:ascii="Times New Roman" w:hAnsi="Times New Roman" w:cs="Times New Roman"/>
          <w:b/>
          <w:sz w:val="24"/>
          <w:szCs w:val="24"/>
        </w:rPr>
      </w:pPr>
    </w:p>
    <w:p w:rsidR="007C1D11" w:rsidRDefault="007C1D11" w:rsidP="001761EC">
      <w:pPr>
        <w:rPr>
          <w:rFonts w:ascii="Times New Roman" w:hAnsi="Times New Roman" w:cs="Times New Roman"/>
          <w:b/>
          <w:sz w:val="24"/>
          <w:szCs w:val="24"/>
        </w:rPr>
      </w:pPr>
    </w:p>
    <w:p w:rsidR="007C1D11" w:rsidRDefault="007C1D11" w:rsidP="001761EC">
      <w:pPr>
        <w:rPr>
          <w:rFonts w:ascii="Times New Roman" w:hAnsi="Times New Roman" w:cs="Times New Roman"/>
          <w:b/>
          <w:sz w:val="24"/>
          <w:szCs w:val="24"/>
        </w:rPr>
      </w:pPr>
    </w:p>
    <w:p w:rsidR="007C1D11" w:rsidRDefault="007C1D11" w:rsidP="001761EC">
      <w:pPr>
        <w:rPr>
          <w:rFonts w:ascii="Times New Roman" w:hAnsi="Times New Roman" w:cs="Times New Roman"/>
          <w:b/>
          <w:sz w:val="24"/>
          <w:szCs w:val="24"/>
        </w:rPr>
      </w:pPr>
    </w:p>
    <w:p w:rsidR="001761EC" w:rsidRPr="00737569" w:rsidRDefault="00266D41" w:rsidP="001761EC">
      <w:pPr>
        <w:rPr>
          <w:rFonts w:ascii="Times New Roman" w:hAnsi="Times New Roman" w:cs="Times New Roman"/>
          <w:b/>
          <w:color w:val="5B9BD5" w:themeColor="accent1"/>
          <w:sz w:val="28"/>
          <w:szCs w:val="28"/>
        </w:rPr>
      </w:pPr>
      <w:r w:rsidRPr="00737569">
        <w:rPr>
          <w:rFonts w:ascii="Times New Roman" w:hAnsi="Times New Roman" w:cs="Times New Roman"/>
          <w:b/>
          <w:color w:val="5B9BD5" w:themeColor="accent1"/>
          <w:sz w:val="28"/>
          <w:szCs w:val="28"/>
        </w:rPr>
        <w:t>4.2 Non Financial Rewards</w:t>
      </w:r>
    </w:p>
    <w:p w:rsidR="00056F93" w:rsidRPr="00056F93" w:rsidRDefault="003E71DF" w:rsidP="00056F93">
      <w:pPr>
        <w:jc w:val="both"/>
        <w:rPr>
          <w:rFonts w:ascii="Times New Roman" w:hAnsi="Times New Roman" w:cs="Times New Roman"/>
          <w:sz w:val="24"/>
          <w:szCs w:val="24"/>
        </w:rPr>
      </w:pPr>
      <w:r w:rsidRPr="00056F93">
        <w:rPr>
          <w:rFonts w:ascii="Times New Roman" w:hAnsi="Times New Roman" w:cs="Times New Roman"/>
          <w:sz w:val="24"/>
          <w:szCs w:val="24"/>
        </w:rPr>
        <w:t xml:space="preserve">Non-financial employee rewards are the non-cash benefits that </w:t>
      </w:r>
      <w:r w:rsidR="005A56A3" w:rsidRPr="00056F93">
        <w:rPr>
          <w:rFonts w:ascii="Times New Roman" w:hAnsi="Times New Roman" w:cs="Times New Roman"/>
          <w:sz w:val="24"/>
          <w:szCs w:val="24"/>
        </w:rPr>
        <w:t>organizations</w:t>
      </w:r>
      <w:r w:rsidRPr="00056F93">
        <w:rPr>
          <w:rFonts w:ascii="Times New Roman" w:hAnsi="Times New Roman" w:cs="Times New Roman"/>
          <w:sz w:val="24"/>
          <w:szCs w:val="24"/>
        </w:rPr>
        <w:t xml:space="preserve"> provide to their employees. Examples include summer working hours, </w:t>
      </w:r>
      <w:r w:rsidR="005A56A3" w:rsidRPr="00056F93">
        <w:rPr>
          <w:rFonts w:ascii="Times New Roman" w:hAnsi="Times New Roman" w:cs="Times New Roman"/>
          <w:sz w:val="24"/>
          <w:szCs w:val="24"/>
        </w:rPr>
        <w:t>subsidized</w:t>
      </w:r>
      <w:r w:rsidRPr="00056F93">
        <w:rPr>
          <w:rFonts w:ascii="Times New Roman" w:hAnsi="Times New Roman" w:cs="Times New Roman"/>
          <w:sz w:val="24"/>
          <w:szCs w:val="24"/>
        </w:rPr>
        <w:t xml:space="preserve"> gym memberships, free meals or employee discounts</w:t>
      </w:r>
    </w:p>
    <w:p w:rsidR="00266D41" w:rsidRDefault="00266D41" w:rsidP="001761EC">
      <w:pPr>
        <w:rPr>
          <w:rFonts w:ascii="Times New Roman" w:hAnsi="Times New Roman" w:cs="Times New Roman"/>
          <w:b/>
          <w:sz w:val="24"/>
          <w:szCs w:val="24"/>
        </w:rPr>
      </w:pPr>
      <w:r>
        <w:rPr>
          <w:rFonts w:ascii="Times New Roman" w:hAnsi="Times New Roman" w:cs="Times New Roman"/>
          <w:b/>
          <w:sz w:val="24"/>
          <w:szCs w:val="24"/>
        </w:rPr>
        <w:t>Career Development</w:t>
      </w:r>
    </w:p>
    <w:p w:rsidR="00266D41" w:rsidRDefault="00266D41" w:rsidP="00266D41">
      <w:pPr>
        <w:jc w:val="both"/>
        <w:rPr>
          <w:rFonts w:ascii="Times New Roman" w:hAnsi="Times New Roman" w:cs="Times New Roman"/>
          <w:sz w:val="24"/>
          <w:szCs w:val="24"/>
        </w:rPr>
      </w:pPr>
      <w:r w:rsidRPr="00266D41">
        <w:rPr>
          <w:rFonts w:ascii="Times New Roman" w:hAnsi="Times New Roman" w:cs="Times New Roman"/>
          <w:sz w:val="24"/>
          <w:szCs w:val="24"/>
        </w:rPr>
        <w:t xml:space="preserve">Leadership initiatives provide staff with fast-tracked career development prospects, providing aspiring development professionals with in-depth, sector-specific knowledge and diverse field exposure to hone their skills for leadership roles. High-performing staff in </w:t>
      </w:r>
      <w:r w:rsidR="00844C08">
        <w:rPr>
          <w:rFonts w:ascii="Times New Roman" w:hAnsi="Times New Roman" w:cs="Times New Roman"/>
          <w:sz w:val="24"/>
          <w:szCs w:val="24"/>
        </w:rPr>
        <w:t>BRAC</w:t>
      </w:r>
      <w:r w:rsidRPr="00266D41">
        <w:rPr>
          <w:rFonts w:ascii="Times New Roman" w:hAnsi="Times New Roman" w:cs="Times New Roman"/>
          <w:sz w:val="24"/>
          <w:szCs w:val="24"/>
        </w:rPr>
        <w:t xml:space="preserve"> are </w:t>
      </w:r>
      <w:r w:rsidR="005A56A3" w:rsidRPr="00266D41">
        <w:rPr>
          <w:rFonts w:ascii="Times New Roman" w:hAnsi="Times New Roman" w:cs="Times New Roman"/>
          <w:sz w:val="24"/>
          <w:szCs w:val="24"/>
        </w:rPr>
        <w:t>recognized</w:t>
      </w:r>
      <w:r w:rsidRPr="00266D41">
        <w:rPr>
          <w:rFonts w:ascii="Times New Roman" w:hAnsi="Times New Roman" w:cs="Times New Roman"/>
          <w:sz w:val="24"/>
          <w:szCs w:val="24"/>
        </w:rPr>
        <w:t xml:space="preserve"> </w:t>
      </w:r>
      <w:r w:rsidRPr="00266D41">
        <w:rPr>
          <w:rFonts w:ascii="Times New Roman" w:hAnsi="Times New Roman" w:cs="Times New Roman"/>
          <w:sz w:val="24"/>
          <w:szCs w:val="24"/>
        </w:rPr>
        <w:lastRenderedPageBreak/>
        <w:t>for their leadership potential, and are trained through a year-long programme by close mentorship, advanced training and special assignments.</w:t>
      </w:r>
    </w:p>
    <w:p w:rsidR="00266D41" w:rsidRPr="00B444F8" w:rsidRDefault="00266D41" w:rsidP="00266D41">
      <w:pPr>
        <w:jc w:val="both"/>
        <w:rPr>
          <w:rFonts w:ascii="Times New Roman" w:hAnsi="Times New Roman" w:cs="Times New Roman"/>
          <w:b/>
          <w:sz w:val="24"/>
          <w:szCs w:val="24"/>
        </w:rPr>
      </w:pPr>
      <w:r w:rsidRPr="00B444F8">
        <w:rPr>
          <w:rFonts w:ascii="Times New Roman" w:hAnsi="Times New Roman" w:cs="Times New Roman"/>
          <w:b/>
          <w:sz w:val="24"/>
          <w:szCs w:val="24"/>
        </w:rPr>
        <w:t>Parenting Benefits</w:t>
      </w:r>
    </w:p>
    <w:p w:rsidR="00266D41" w:rsidRDefault="00266D41" w:rsidP="00266D41">
      <w:pPr>
        <w:jc w:val="both"/>
        <w:rPr>
          <w:rFonts w:ascii="HelveticaNeue-Light" w:hAnsi="HelveticaNeue-Light"/>
          <w:i/>
          <w:iCs/>
          <w:color w:val="32323B"/>
          <w:sz w:val="33"/>
          <w:szCs w:val="33"/>
          <w:shd w:val="clear" w:color="auto" w:fill="F7F7F8"/>
        </w:rPr>
      </w:pPr>
      <w:r w:rsidRPr="00B444F8">
        <w:rPr>
          <w:rFonts w:ascii="Times New Roman" w:hAnsi="Times New Roman" w:cs="Times New Roman"/>
          <w:sz w:val="24"/>
          <w:szCs w:val="24"/>
        </w:rPr>
        <w:t xml:space="preserve">Maternity and paternity benefit policies offer our staff with gender-inclusive, comprehensive and need-driven benefits to support all staff during this important life chapter, including support in the case of demise of the newborn. Staff in the head office can avail </w:t>
      </w:r>
      <w:r w:rsidR="00B444F8">
        <w:rPr>
          <w:rFonts w:ascii="Times New Roman" w:hAnsi="Times New Roman" w:cs="Times New Roman"/>
          <w:sz w:val="24"/>
          <w:szCs w:val="24"/>
        </w:rPr>
        <w:t xml:space="preserve">spots at Dolna, </w:t>
      </w:r>
      <w:r w:rsidR="00844C08">
        <w:rPr>
          <w:rFonts w:ascii="Times New Roman" w:hAnsi="Times New Roman" w:cs="Times New Roman"/>
          <w:sz w:val="24"/>
          <w:szCs w:val="24"/>
        </w:rPr>
        <w:t>BRAC</w:t>
      </w:r>
      <w:r w:rsidR="00B444F8">
        <w:rPr>
          <w:rFonts w:ascii="Times New Roman" w:hAnsi="Times New Roman" w:cs="Times New Roman"/>
          <w:sz w:val="24"/>
          <w:szCs w:val="24"/>
        </w:rPr>
        <w:t xml:space="preserve">’s in-house </w:t>
      </w:r>
      <w:r w:rsidRPr="00B444F8">
        <w:rPr>
          <w:rFonts w:ascii="Times New Roman" w:hAnsi="Times New Roman" w:cs="Times New Roman"/>
          <w:sz w:val="24"/>
          <w:szCs w:val="24"/>
        </w:rPr>
        <w:t>childcare facility to ensure safe supervision of their children within the office premises</w:t>
      </w:r>
      <w:r>
        <w:rPr>
          <w:rFonts w:ascii="HelveticaNeue-Light" w:hAnsi="HelveticaNeue-Light"/>
          <w:i/>
          <w:iCs/>
          <w:color w:val="32323B"/>
          <w:sz w:val="33"/>
          <w:szCs w:val="33"/>
          <w:shd w:val="clear" w:color="auto" w:fill="F7F7F8"/>
        </w:rPr>
        <w:t>.</w:t>
      </w:r>
    </w:p>
    <w:p w:rsidR="00B444F8" w:rsidRDefault="007C1D11" w:rsidP="00B444F8">
      <w:pPr>
        <w:rPr>
          <w:rFonts w:ascii="Times New Roman" w:hAnsi="Times New Roman" w:cs="Times New Roman"/>
          <w:b/>
          <w:sz w:val="24"/>
          <w:szCs w:val="24"/>
        </w:rPr>
      </w:pPr>
      <w:r w:rsidRPr="00B444F8">
        <w:rPr>
          <w:rFonts w:ascii="Times New Roman" w:hAnsi="Times New Roman" w:cs="Times New Roman"/>
          <w:b/>
          <w:sz w:val="24"/>
          <w:szCs w:val="24"/>
        </w:rPr>
        <w:t>Tuition</w:t>
      </w:r>
      <w:r w:rsidR="00B444F8" w:rsidRPr="00B444F8">
        <w:rPr>
          <w:rFonts w:ascii="Times New Roman" w:hAnsi="Times New Roman" w:cs="Times New Roman"/>
          <w:b/>
          <w:sz w:val="24"/>
          <w:szCs w:val="24"/>
        </w:rPr>
        <w:t xml:space="preserve"> assistance</w:t>
      </w:r>
    </w:p>
    <w:p w:rsidR="00B444F8" w:rsidRDefault="00844C08" w:rsidP="00B444F8">
      <w:pPr>
        <w:jc w:val="both"/>
        <w:rPr>
          <w:rFonts w:ascii="Times New Roman" w:hAnsi="Times New Roman" w:cs="Times New Roman"/>
          <w:sz w:val="24"/>
          <w:szCs w:val="24"/>
        </w:rPr>
      </w:pPr>
      <w:r>
        <w:rPr>
          <w:rFonts w:ascii="Times New Roman" w:hAnsi="Times New Roman" w:cs="Times New Roman"/>
          <w:sz w:val="24"/>
          <w:szCs w:val="24"/>
        </w:rPr>
        <w:t>BRAC</w:t>
      </w:r>
      <w:r w:rsidR="00B444F8" w:rsidRPr="00B444F8">
        <w:rPr>
          <w:rFonts w:ascii="Times New Roman" w:hAnsi="Times New Roman" w:cs="Times New Roman"/>
          <w:sz w:val="24"/>
          <w:szCs w:val="24"/>
        </w:rPr>
        <w:t xml:space="preserve"> encourages professional growth of its staff by nominating a selected number of employees to undergo training or pursue higher education abroad. These training programmes and study opportunities help our staff to expand their horizons and develop a more skilled workforce. Staff are also eligible for tuition fee subsidies and waivers if they or their children want to pursue higher studies from </w:t>
      </w:r>
      <w:r>
        <w:rPr>
          <w:rFonts w:ascii="Times New Roman" w:hAnsi="Times New Roman" w:cs="Times New Roman"/>
          <w:sz w:val="24"/>
          <w:szCs w:val="24"/>
        </w:rPr>
        <w:t>BRAC</w:t>
      </w:r>
      <w:r w:rsidR="00B444F8" w:rsidRPr="00B444F8">
        <w:rPr>
          <w:rFonts w:ascii="Times New Roman" w:hAnsi="Times New Roman" w:cs="Times New Roman"/>
          <w:sz w:val="24"/>
          <w:szCs w:val="24"/>
        </w:rPr>
        <w:t xml:space="preserve"> University. </w:t>
      </w:r>
      <w:r>
        <w:rPr>
          <w:rFonts w:ascii="Times New Roman" w:hAnsi="Times New Roman" w:cs="Times New Roman"/>
          <w:sz w:val="24"/>
          <w:szCs w:val="24"/>
        </w:rPr>
        <w:t>BRAC</w:t>
      </w:r>
      <w:r w:rsidR="00B444F8" w:rsidRPr="00B444F8">
        <w:rPr>
          <w:rFonts w:ascii="Times New Roman" w:hAnsi="Times New Roman" w:cs="Times New Roman"/>
          <w:sz w:val="24"/>
          <w:szCs w:val="24"/>
        </w:rPr>
        <w:t xml:space="preserve"> believes in the power of education, and this policy empowers </w:t>
      </w:r>
      <w:r>
        <w:rPr>
          <w:rFonts w:ascii="Times New Roman" w:hAnsi="Times New Roman" w:cs="Times New Roman"/>
          <w:sz w:val="24"/>
          <w:szCs w:val="24"/>
        </w:rPr>
        <w:t>BRAC</w:t>
      </w:r>
      <w:r w:rsidR="00B444F8" w:rsidRPr="00B444F8">
        <w:rPr>
          <w:rFonts w:ascii="Times New Roman" w:hAnsi="Times New Roman" w:cs="Times New Roman"/>
          <w:sz w:val="24"/>
          <w:szCs w:val="24"/>
        </w:rPr>
        <w:t xml:space="preserve"> staff to </w:t>
      </w:r>
      <w:r w:rsidRPr="00B444F8">
        <w:rPr>
          <w:rFonts w:ascii="Times New Roman" w:hAnsi="Times New Roman" w:cs="Times New Roman"/>
          <w:sz w:val="24"/>
          <w:szCs w:val="24"/>
        </w:rPr>
        <w:t>realize</w:t>
      </w:r>
      <w:r w:rsidR="00B444F8" w:rsidRPr="00B444F8">
        <w:rPr>
          <w:rFonts w:ascii="Times New Roman" w:hAnsi="Times New Roman" w:cs="Times New Roman"/>
          <w:sz w:val="24"/>
          <w:szCs w:val="24"/>
        </w:rPr>
        <w:t xml:space="preserve"> their academic aspirations</w:t>
      </w:r>
    </w:p>
    <w:p w:rsidR="00056F93" w:rsidRDefault="00056F93" w:rsidP="00B444F8">
      <w:pPr>
        <w:jc w:val="both"/>
        <w:rPr>
          <w:rFonts w:ascii="Times New Roman" w:hAnsi="Times New Roman" w:cs="Times New Roman"/>
          <w:b/>
          <w:sz w:val="24"/>
          <w:szCs w:val="24"/>
        </w:rPr>
      </w:pPr>
    </w:p>
    <w:p w:rsidR="00B444F8" w:rsidRDefault="00B444F8" w:rsidP="00B444F8">
      <w:pPr>
        <w:jc w:val="both"/>
        <w:rPr>
          <w:rFonts w:ascii="Times New Roman" w:hAnsi="Times New Roman" w:cs="Times New Roman"/>
          <w:b/>
          <w:sz w:val="24"/>
          <w:szCs w:val="24"/>
        </w:rPr>
      </w:pPr>
      <w:r w:rsidRPr="00B444F8">
        <w:rPr>
          <w:rFonts w:ascii="Times New Roman" w:hAnsi="Times New Roman" w:cs="Times New Roman"/>
          <w:b/>
          <w:sz w:val="24"/>
          <w:szCs w:val="24"/>
        </w:rPr>
        <w:t xml:space="preserve">Travel </w:t>
      </w:r>
      <w:r>
        <w:rPr>
          <w:rFonts w:ascii="Times New Roman" w:hAnsi="Times New Roman" w:cs="Times New Roman"/>
          <w:b/>
          <w:sz w:val="24"/>
          <w:szCs w:val="24"/>
        </w:rPr>
        <w:t>Benefits</w:t>
      </w:r>
    </w:p>
    <w:p w:rsidR="003E71DF" w:rsidRDefault="003E71DF" w:rsidP="00B444F8">
      <w:pPr>
        <w:jc w:val="both"/>
        <w:rPr>
          <w:rFonts w:ascii="Times New Roman" w:hAnsi="Times New Roman" w:cs="Times New Roman"/>
          <w:sz w:val="24"/>
          <w:szCs w:val="24"/>
        </w:rPr>
      </w:pPr>
      <w:r w:rsidRPr="003E71DF">
        <w:rPr>
          <w:rFonts w:ascii="Times New Roman" w:hAnsi="Times New Roman" w:cs="Times New Roman"/>
          <w:sz w:val="24"/>
          <w:szCs w:val="24"/>
        </w:rPr>
        <w:t xml:space="preserve">In </w:t>
      </w:r>
      <w:r w:rsidR="00844C08">
        <w:rPr>
          <w:rFonts w:ascii="Times New Roman" w:hAnsi="Times New Roman" w:cs="Times New Roman"/>
          <w:sz w:val="24"/>
          <w:szCs w:val="24"/>
        </w:rPr>
        <w:t>BRAC</w:t>
      </w:r>
      <w:r w:rsidRPr="003E71DF">
        <w:rPr>
          <w:rFonts w:ascii="Times New Roman" w:hAnsi="Times New Roman" w:cs="Times New Roman"/>
          <w:sz w:val="24"/>
          <w:szCs w:val="24"/>
        </w:rPr>
        <w:t xml:space="preserve"> employees have opportunities to travel in Africa and work with them</w:t>
      </w:r>
    </w:p>
    <w:p w:rsidR="00B444F8" w:rsidRDefault="003E71DF" w:rsidP="003E71DF">
      <w:pPr>
        <w:rPr>
          <w:rFonts w:ascii="Times New Roman" w:hAnsi="Times New Roman" w:cs="Times New Roman"/>
          <w:b/>
          <w:sz w:val="24"/>
          <w:szCs w:val="24"/>
        </w:rPr>
      </w:pPr>
      <w:r w:rsidRPr="003E71DF">
        <w:rPr>
          <w:rFonts w:ascii="Times New Roman" w:hAnsi="Times New Roman" w:cs="Times New Roman"/>
          <w:b/>
          <w:sz w:val="24"/>
          <w:szCs w:val="24"/>
        </w:rPr>
        <w:t>Women empowerment</w:t>
      </w:r>
    </w:p>
    <w:p w:rsidR="00056F93" w:rsidRDefault="003E71DF" w:rsidP="003E71DF">
      <w:pPr>
        <w:jc w:val="both"/>
        <w:rPr>
          <w:rFonts w:ascii="Times New Roman" w:hAnsi="Times New Roman" w:cs="Times New Roman"/>
          <w:sz w:val="24"/>
          <w:szCs w:val="24"/>
        </w:rPr>
      </w:pPr>
      <w:r w:rsidRPr="003E71DF">
        <w:rPr>
          <w:rFonts w:ascii="Times New Roman" w:hAnsi="Times New Roman" w:cs="Times New Roman"/>
          <w:sz w:val="24"/>
          <w:szCs w:val="24"/>
        </w:rPr>
        <w:t xml:space="preserve">Since its inception in 1972, </w:t>
      </w:r>
      <w:r w:rsidR="00844C08">
        <w:rPr>
          <w:rFonts w:ascii="Times New Roman" w:hAnsi="Times New Roman" w:cs="Times New Roman"/>
          <w:sz w:val="24"/>
          <w:szCs w:val="24"/>
        </w:rPr>
        <w:t>BRAC</w:t>
      </w:r>
      <w:r w:rsidRPr="003E71DF">
        <w:rPr>
          <w:rFonts w:ascii="Times New Roman" w:hAnsi="Times New Roman" w:cs="Times New Roman"/>
          <w:sz w:val="24"/>
          <w:szCs w:val="24"/>
        </w:rPr>
        <w:t> recognized women as the "change agents" within the family and community for poverty alleviation. They play a vital role in ensuring their family's health, nurturing their children's education and, subsequently, ensuring the sustainability of their households.</w:t>
      </w:r>
    </w:p>
    <w:p w:rsidR="003E71DF" w:rsidRDefault="00056F93" w:rsidP="00056F93">
      <w:pPr>
        <w:rPr>
          <w:rFonts w:ascii="Times New Roman" w:hAnsi="Times New Roman" w:cs="Times New Roman"/>
          <w:b/>
          <w:sz w:val="24"/>
          <w:szCs w:val="24"/>
        </w:rPr>
      </w:pPr>
      <w:r w:rsidRPr="00056F93">
        <w:rPr>
          <w:rFonts w:ascii="Times New Roman" w:hAnsi="Times New Roman" w:cs="Times New Roman"/>
          <w:b/>
          <w:sz w:val="24"/>
          <w:szCs w:val="24"/>
        </w:rPr>
        <w:t>Shopping discount</w:t>
      </w:r>
    </w:p>
    <w:p w:rsidR="00056F93" w:rsidRDefault="00844C08" w:rsidP="00056F93">
      <w:pPr>
        <w:rPr>
          <w:rFonts w:ascii="Times New Roman" w:hAnsi="Times New Roman" w:cs="Times New Roman"/>
          <w:sz w:val="24"/>
          <w:szCs w:val="24"/>
        </w:rPr>
      </w:pPr>
      <w:r>
        <w:rPr>
          <w:rFonts w:ascii="Times New Roman" w:hAnsi="Times New Roman" w:cs="Times New Roman"/>
          <w:sz w:val="24"/>
          <w:szCs w:val="24"/>
        </w:rPr>
        <w:t>BRAC</w:t>
      </w:r>
      <w:r w:rsidR="00056F93" w:rsidRPr="00056F93">
        <w:rPr>
          <w:rFonts w:ascii="Times New Roman" w:hAnsi="Times New Roman" w:cs="Times New Roman"/>
          <w:sz w:val="24"/>
          <w:szCs w:val="24"/>
        </w:rPr>
        <w:t xml:space="preserve"> employees can get shopping discount in AArong</w:t>
      </w:r>
    </w:p>
    <w:p w:rsidR="007C1D11" w:rsidRDefault="007C1D11" w:rsidP="00056F93">
      <w:pPr>
        <w:rPr>
          <w:rFonts w:ascii="Times New Roman" w:hAnsi="Times New Roman" w:cs="Times New Roman"/>
          <w:b/>
          <w:sz w:val="24"/>
          <w:szCs w:val="24"/>
        </w:rPr>
      </w:pPr>
    </w:p>
    <w:p w:rsidR="007C1D11" w:rsidRDefault="007C1D11" w:rsidP="00056F93">
      <w:pPr>
        <w:rPr>
          <w:rFonts w:ascii="Times New Roman" w:hAnsi="Times New Roman" w:cs="Times New Roman"/>
          <w:b/>
          <w:sz w:val="24"/>
          <w:szCs w:val="24"/>
        </w:rPr>
      </w:pPr>
    </w:p>
    <w:p w:rsidR="00056F93" w:rsidRPr="00737569" w:rsidRDefault="00056F93" w:rsidP="00056F93">
      <w:pPr>
        <w:rPr>
          <w:rFonts w:ascii="Times New Roman" w:hAnsi="Times New Roman" w:cs="Times New Roman"/>
          <w:b/>
          <w:color w:val="5B9BD5" w:themeColor="accent1"/>
          <w:sz w:val="28"/>
          <w:szCs w:val="24"/>
        </w:rPr>
      </w:pPr>
      <w:r w:rsidRPr="00737569">
        <w:rPr>
          <w:rFonts w:ascii="Times New Roman" w:hAnsi="Times New Roman" w:cs="Times New Roman"/>
          <w:b/>
          <w:color w:val="5B9BD5" w:themeColor="accent1"/>
          <w:sz w:val="28"/>
          <w:szCs w:val="24"/>
        </w:rPr>
        <w:t>4.3 Performance based Rewards</w:t>
      </w:r>
    </w:p>
    <w:p w:rsidR="00056F93" w:rsidRDefault="00056F93" w:rsidP="00056F93">
      <w:pPr>
        <w:jc w:val="both"/>
        <w:rPr>
          <w:rFonts w:ascii="Times New Roman" w:hAnsi="Times New Roman" w:cs="Times New Roman"/>
          <w:sz w:val="24"/>
          <w:szCs w:val="24"/>
        </w:rPr>
      </w:pPr>
      <w:r w:rsidRPr="00056F93">
        <w:rPr>
          <w:rFonts w:ascii="Times New Roman" w:hAnsi="Times New Roman" w:cs="Times New Roman"/>
          <w:sz w:val="24"/>
          <w:szCs w:val="24"/>
        </w:rPr>
        <w:t xml:space="preserve">Performance-based rewards are an incentive that employees receive based on their work-related contributions to the company rather than their time with the company. Performance-based rewards can take many forms, including stock options, bonuses, and salary </w:t>
      </w:r>
      <w:r w:rsidR="00F50090">
        <w:rPr>
          <w:rFonts w:ascii="Times New Roman" w:hAnsi="Times New Roman" w:cs="Times New Roman"/>
          <w:sz w:val="24"/>
          <w:szCs w:val="24"/>
        </w:rPr>
        <w:t xml:space="preserve">increase. In </w:t>
      </w:r>
      <w:r w:rsidR="00844C08">
        <w:rPr>
          <w:rFonts w:ascii="Times New Roman" w:hAnsi="Times New Roman" w:cs="Times New Roman"/>
          <w:sz w:val="24"/>
          <w:szCs w:val="24"/>
        </w:rPr>
        <w:t>BRAC</w:t>
      </w:r>
      <w:r w:rsidR="00F50090">
        <w:rPr>
          <w:rFonts w:ascii="Times New Roman" w:hAnsi="Times New Roman" w:cs="Times New Roman"/>
          <w:sz w:val="24"/>
          <w:szCs w:val="24"/>
        </w:rPr>
        <w:t xml:space="preserve"> employees are given performance based rewards rather than seniority based rewards</w:t>
      </w:r>
    </w:p>
    <w:p w:rsidR="002A057D" w:rsidRDefault="002A057D" w:rsidP="00056F93">
      <w:pPr>
        <w:jc w:val="both"/>
        <w:rPr>
          <w:rFonts w:ascii="Times New Roman" w:hAnsi="Times New Roman" w:cs="Times New Roman"/>
          <w:sz w:val="24"/>
          <w:szCs w:val="24"/>
        </w:rPr>
      </w:pPr>
    </w:p>
    <w:p w:rsidR="002A057D" w:rsidRDefault="002A057D" w:rsidP="00056F93">
      <w:pPr>
        <w:jc w:val="both"/>
        <w:rPr>
          <w:rFonts w:ascii="Times New Roman" w:hAnsi="Times New Roman" w:cs="Times New Roman"/>
          <w:sz w:val="24"/>
          <w:szCs w:val="24"/>
        </w:rPr>
      </w:pPr>
    </w:p>
    <w:p w:rsidR="002A057D" w:rsidRDefault="002A057D" w:rsidP="00056F93">
      <w:pPr>
        <w:jc w:val="both"/>
        <w:rPr>
          <w:rFonts w:ascii="Times New Roman" w:hAnsi="Times New Roman" w:cs="Times New Roman"/>
          <w:sz w:val="24"/>
          <w:szCs w:val="24"/>
        </w:rPr>
      </w:pPr>
    </w:p>
    <w:p w:rsidR="002A057D" w:rsidRDefault="002A057D" w:rsidP="00056F93">
      <w:pPr>
        <w:jc w:val="both"/>
        <w:rPr>
          <w:rFonts w:ascii="Times New Roman" w:hAnsi="Times New Roman" w:cs="Times New Roman"/>
          <w:sz w:val="24"/>
          <w:szCs w:val="24"/>
        </w:rPr>
      </w:pPr>
    </w:p>
    <w:p w:rsidR="002A057D" w:rsidRDefault="002A057D" w:rsidP="002A057D">
      <w:pPr>
        <w:jc w:val="center"/>
        <w:rPr>
          <w:rFonts w:ascii="Times New Roman" w:hAnsi="Times New Roman" w:cs="Times New Roman"/>
          <w:sz w:val="32"/>
          <w:szCs w:val="32"/>
        </w:rPr>
      </w:pPr>
    </w:p>
    <w:p w:rsidR="002A057D" w:rsidRDefault="002A057D" w:rsidP="002A057D">
      <w:pPr>
        <w:jc w:val="center"/>
        <w:rPr>
          <w:rFonts w:ascii="Times New Roman" w:hAnsi="Times New Roman" w:cs="Times New Roman"/>
          <w:sz w:val="32"/>
          <w:szCs w:val="32"/>
        </w:rPr>
      </w:pPr>
    </w:p>
    <w:p w:rsidR="002A057D" w:rsidRDefault="002A057D" w:rsidP="002A057D">
      <w:pPr>
        <w:jc w:val="center"/>
        <w:rPr>
          <w:rFonts w:ascii="Times New Roman" w:hAnsi="Times New Roman" w:cs="Times New Roman"/>
          <w:sz w:val="32"/>
          <w:szCs w:val="32"/>
        </w:rPr>
      </w:pPr>
    </w:p>
    <w:p w:rsidR="00EB5F80" w:rsidRPr="00DF7EFA" w:rsidRDefault="00EB5F80" w:rsidP="00EB5F80">
      <w:pPr>
        <w:jc w:val="center"/>
        <w:rPr>
          <w:rFonts w:ascii="Times New Roman" w:hAnsi="Times New Roman" w:cs="Times New Roman"/>
          <w:color w:val="44546A" w:themeColor="text2"/>
          <w:sz w:val="40"/>
          <w:szCs w:val="40"/>
        </w:rPr>
      </w:pPr>
      <w:r w:rsidRPr="00DF7EFA">
        <w:rPr>
          <w:rFonts w:ascii="Times New Roman" w:hAnsi="Times New Roman" w:cs="Times New Roman"/>
          <w:color w:val="44546A" w:themeColor="text2"/>
          <w:sz w:val="40"/>
          <w:szCs w:val="40"/>
        </w:rPr>
        <w:t>Chapter 5</w:t>
      </w:r>
    </w:p>
    <w:p w:rsidR="00EB5F80" w:rsidRPr="007F3C01" w:rsidRDefault="00EB5F80" w:rsidP="00EB5F80">
      <w:pPr>
        <w:jc w:val="center"/>
        <w:rPr>
          <w:rFonts w:ascii="Times New Roman" w:hAnsi="Times New Roman" w:cs="Times New Roman"/>
          <w:color w:val="44546A" w:themeColor="text2"/>
          <w:sz w:val="40"/>
          <w:szCs w:val="40"/>
        </w:rPr>
      </w:pPr>
      <w:r w:rsidRPr="00DF7EFA">
        <w:rPr>
          <w:rFonts w:ascii="Times New Roman" w:hAnsi="Times New Roman" w:cs="Times New Roman"/>
          <w:color w:val="44546A" w:themeColor="text2"/>
          <w:sz w:val="40"/>
          <w:szCs w:val="40"/>
        </w:rPr>
        <w:t>Findings, recommendation and conclusion</w:t>
      </w:r>
    </w:p>
    <w:p w:rsidR="002A057D" w:rsidRDefault="002A057D" w:rsidP="002A057D">
      <w:pPr>
        <w:jc w:val="center"/>
        <w:rPr>
          <w:rFonts w:ascii="Times New Roman" w:hAnsi="Times New Roman" w:cs="Times New Roman"/>
          <w:sz w:val="32"/>
          <w:szCs w:val="32"/>
        </w:rPr>
      </w:pPr>
    </w:p>
    <w:p w:rsidR="002A057D" w:rsidRDefault="002A057D" w:rsidP="002A057D">
      <w:pPr>
        <w:jc w:val="center"/>
        <w:rPr>
          <w:rFonts w:ascii="Times New Roman" w:hAnsi="Times New Roman" w:cs="Times New Roman"/>
          <w:sz w:val="32"/>
          <w:szCs w:val="32"/>
        </w:rPr>
      </w:pPr>
    </w:p>
    <w:p w:rsidR="002A057D" w:rsidRDefault="002A057D" w:rsidP="002A057D">
      <w:pPr>
        <w:jc w:val="center"/>
        <w:rPr>
          <w:rFonts w:ascii="Times New Roman" w:hAnsi="Times New Roman" w:cs="Times New Roman"/>
          <w:sz w:val="32"/>
          <w:szCs w:val="32"/>
        </w:rPr>
      </w:pPr>
    </w:p>
    <w:p w:rsidR="002A057D" w:rsidRDefault="002A057D" w:rsidP="002A057D">
      <w:pPr>
        <w:jc w:val="center"/>
        <w:rPr>
          <w:rFonts w:ascii="Times New Roman" w:hAnsi="Times New Roman" w:cs="Times New Roman"/>
          <w:sz w:val="32"/>
          <w:szCs w:val="32"/>
        </w:rPr>
      </w:pPr>
    </w:p>
    <w:p w:rsidR="002A057D" w:rsidRDefault="002A057D" w:rsidP="002A057D">
      <w:pPr>
        <w:jc w:val="center"/>
        <w:rPr>
          <w:rFonts w:ascii="Times New Roman" w:hAnsi="Times New Roman" w:cs="Times New Roman"/>
          <w:sz w:val="32"/>
          <w:szCs w:val="32"/>
        </w:rPr>
      </w:pPr>
    </w:p>
    <w:p w:rsidR="002A057D" w:rsidRPr="00DF7EFA" w:rsidRDefault="002A057D" w:rsidP="002A057D">
      <w:pPr>
        <w:rPr>
          <w:rFonts w:ascii="Times New Roman" w:hAnsi="Times New Roman" w:cs="Times New Roman"/>
          <w:sz w:val="40"/>
          <w:szCs w:val="40"/>
        </w:rPr>
      </w:pPr>
    </w:p>
    <w:p w:rsidR="002A057D" w:rsidRPr="00DF7EFA" w:rsidRDefault="002A057D" w:rsidP="002A057D">
      <w:pPr>
        <w:rPr>
          <w:rFonts w:ascii="Times New Roman" w:hAnsi="Times New Roman" w:cs="Times New Roman"/>
          <w:sz w:val="40"/>
          <w:szCs w:val="40"/>
        </w:rPr>
      </w:pPr>
    </w:p>
    <w:p w:rsidR="002A057D" w:rsidRPr="002A057D" w:rsidRDefault="002A057D" w:rsidP="002A057D">
      <w:pPr>
        <w:rPr>
          <w:rFonts w:ascii="Times New Roman" w:hAnsi="Times New Roman" w:cs="Times New Roman"/>
          <w:sz w:val="32"/>
          <w:szCs w:val="32"/>
        </w:rPr>
      </w:pPr>
    </w:p>
    <w:p w:rsidR="002A057D" w:rsidRPr="002A057D" w:rsidRDefault="002A057D" w:rsidP="002A057D">
      <w:pPr>
        <w:rPr>
          <w:rFonts w:ascii="Times New Roman" w:hAnsi="Times New Roman" w:cs="Times New Roman"/>
          <w:sz w:val="32"/>
          <w:szCs w:val="32"/>
        </w:rPr>
      </w:pPr>
    </w:p>
    <w:p w:rsidR="002A057D" w:rsidRPr="002A057D" w:rsidRDefault="002A057D" w:rsidP="002A057D">
      <w:pPr>
        <w:rPr>
          <w:rFonts w:ascii="Times New Roman" w:hAnsi="Times New Roman" w:cs="Times New Roman"/>
          <w:sz w:val="32"/>
          <w:szCs w:val="32"/>
        </w:rPr>
      </w:pPr>
    </w:p>
    <w:p w:rsidR="002A057D" w:rsidRDefault="002A057D" w:rsidP="002A057D">
      <w:pPr>
        <w:rPr>
          <w:rFonts w:ascii="Times New Roman" w:hAnsi="Times New Roman" w:cs="Times New Roman"/>
          <w:sz w:val="32"/>
          <w:szCs w:val="32"/>
        </w:rPr>
      </w:pPr>
    </w:p>
    <w:p w:rsidR="002A057D" w:rsidRDefault="002A057D" w:rsidP="002A057D">
      <w:pPr>
        <w:tabs>
          <w:tab w:val="left" w:pos="3465"/>
        </w:tabs>
        <w:rPr>
          <w:rFonts w:ascii="Times New Roman" w:hAnsi="Times New Roman" w:cs="Times New Roman"/>
          <w:sz w:val="32"/>
          <w:szCs w:val="32"/>
        </w:rPr>
      </w:pPr>
    </w:p>
    <w:p w:rsidR="002A057D" w:rsidRDefault="002A057D" w:rsidP="002A057D">
      <w:pPr>
        <w:tabs>
          <w:tab w:val="left" w:pos="3465"/>
        </w:tabs>
        <w:rPr>
          <w:rFonts w:ascii="Times New Roman" w:hAnsi="Times New Roman" w:cs="Times New Roman"/>
          <w:sz w:val="32"/>
          <w:szCs w:val="32"/>
        </w:rPr>
      </w:pPr>
    </w:p>
    <w:p w:rsidR="002A057D" w:rsidRDefault="002A057D" w:rsidP="002A057D">
      <w:pPr>
        <w:tabs>
          <w:tab w:val="left" w:pos="3465"/>
        </w:tabs>
        <w:rPr>
          <w:rFonts w:ascii="Times New Roman" w:hAnsi="Times New Roman" w:cs="Times New Roman"/>
          <w:sz w:val="32"/>
          <w:szCs w:val="32"/>
        </w:rPr>
      </w:pPr>
    </w:p>
    <w:p w:rsidR="002A057D" w:rsidRDefault="002A057D" w:rsidP="002A057D">
      <w:pPr>
        <w:tabs>
          <w:tab w:val="left" w:pos="3465"/>
        </w:tabs>
        <w:rPr>
          <w:rFonts w:ascii="Times New Roman" w:hAnsi="Times New Roman" w:cs="Times New Roman"/>
          <w:sz w:val="32"/>
          <w:szCs w:val="32"/>
        </w:rPr>
      </w:pPr>
    </w:p>
    <w:p w:rsidR="002A057D" w:rsidRDefault="00EB5F80" w:rsidP="002A057D">
      <w:pPr>
        <w:tabs>
          <w:tab w:val="left" w:pos="3465"/>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simplePos x="0" y="0"/>
                <wp:positionH relativeFrom="column">
                  <wp:posOffset>5685183</wp:posOffset>
                </wp:positionH>
                <wp:positionV relativeFrom="paragraph">
                  <wp:posOffset>280918</wp:posOffset>
                </wp:positionV>
                <wp:extent cx="496956" cy="506896"/>
                <wp:effectExtent l="0" t="0" r="0" b="7620"/>
                <wp:wrapNone/>
                <wp:docPr id="17" name="Text Box 17"/>
                <wp:cNvGraphicFramePr/>
                <a:graphic xmlns:a="http://schemas.openxmlformats.org/drawingml/2006/main">
                  <a:graphicData uri="http://schemas.microsoft.com/office/word/2010/wordprocessingShape">
                    <wps:wsp>
                      <wps:cNvSpPr txBox="1"/>
                      <wps:spPr>
                        <a:xfrm>
                          <a:off x="0" y="0"/>
                          <a:ext cx="496956" cy="5068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5F80" w:rsidRDefault="00EB5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6" type="#_x0000_t202" style="position:absolute;margin-left:447.65pt;margin-top:22.1pt;width:39.15pt;height:39.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" fillcolor="white [3201]" stroked="f" strokeweight=".5pt">
                <v:textbox>
                  <w:txbxContent>
                    <w:p w:rsidR="00EB5F80" w:rsidRDefault="00EB5F80"/>
                  </w:txbxContent>
                </v:textbox>
              </v:shape>
            </w:pict>
          </mc:Fallback>
        </mc:AlternateContent>
      </w:r>
    </w:p>
    <w:p w:rsidR="002A057D" w:rsidRPr="00DF7EFA" w:rsidRDefault="002A057D" w:rsidP="002A057D">
      <w:pPr>
        <w:tabs>
          <w:tab w:val="left" w:pos="3465"/>
        </w:tabs>
        <w:rPr>
          <w:rFonts w:ascii="Times New Roman" w:hAnsi="Times New Roman" w:cs="Times New Roman"/>
          <w:b/>
          <w:color w:val="5B9BD5" w:themeColor="accent1"/>
          <w:sz w:val="32"/>
          <w:szCs w:val="32"/>
        </w:rPr>
      </w:pPr>
      <w:bookmarkStart w:id="0" w:name="_GoBack"/>
      <w:bookmarkEnd w:id="0"/>
      <w:r w:rsidRPr="00DF7EFA">
        <w:rPr>
          <w:rFonts w:ascii="Times New Roman" w:hAnsi="Times New Roman" w:cs="Times New Roman"/>
          <w:b/>
          <w:color w:val="5B9BD5" w:themeColor="accent1"/>
          <w:sz w:val="32"/>
          <w:szCs w:val="32"/>
        </w:rPr>
        <w:lastRenderedPageBreak/>
        <w:t>5.1 Findings</w:t>
      </w:r>
    </w:p>
    <w:p w:rsidR="002A057D" w:rsidRPr="009859E5" w:rsidRDefault="009859E5" w:rsidP="002A057D">
      <w:pPr>
        <w:tabs>
          <w:tab w:val="left" w:pos="3465"/>
        </w:tabs>
        <w:rPr>
          <w:rFonts w:ascii="Times New Roman" w:hAnsi="Times New Roman" w:cs="Times New Roman"/>
          <w:sz w:val="24"/>
          <w:szCs w:val="24"/>
        </w:rPr>
      </w:pPr>
      <w:r w:rsidRPr="009859E5">
        <w:rPr>
          <w:rFonts w:ascii="Times New Roman" w:hAnsi="Times New Roman" w:cs="Times New Roman"/>
          <w:sz w:val="24"/>
          <w:szCs w:val="24"/>
        </w:rPr>
        <w:t>1. Employees are satisfied with salary</w:t>
      </w:r>
    </w:p>
    <w:p w:rsidR="009859E5" w:rsidRPr="009859E5" w:rsidRDefault="009859E5" w:rsidP="002A057D">
      <w:pPr>
        <w:tabs>
          <w:tab w:val="left" w:pos="3465"/>
        </w:tabs>
        <w:rPr>
          <w:rFonts w:ascii="Times New Roman" w:hAnsi="Times New Roman" w:cs="Times New Roman"/>
          <w:sz w:val="24"/>
          <w:szCs w:val="24"/>
        </w:rPr>
      </w:pPr>
      <w:r w:rsidRPr="009859E5">
        <w:rPr>
          <w:rFonts w:ascii="Times New Roman" w:hAnsi="Times New Roman" w:cs="Times New Roman"/>
          <w:sz w:val="24"/>
          <w:szCs w:val="24"/>
        </w:rPr>
        <w:t>2. Employees find it helpful that there is parental leave</w:t>
      </w:r>
    </w:p>
    <w:p w:rsidR="009859E5" w:rsidRPr="009859E5" w:rsidRDefault="009859E5" w:rsidP="002A057D">
      <w:pPr>
        <w:tabs>
          <w:tab w:val="left" w:pos="3465"/>
        </w:tabs>
        <w:rPr>
          <w:rFonts w:ascii="Times New Roman" w:hAnsi="Times New Roman" w:cs="Times New Roman"/>
          <w:sz w:val="24"/>
          <w:szCs w:val="24"/>
        </w:rPr>
      </w:pPr>
      <w:r w:rsidRPr="009859E5">
        <w:rPr>
          <w:rFonts w:ascii="Times New Roman" w:hAnsi="Times New Roman" w:cs="Times New Roman"/>
          <w:sz w:val="24"/>
          <w:szCs w:val="24"/>
        </w:rPr>
        <w:t xml:space="preserve">3. Huge travelling opportunities </w:t>
      </w:r>
    </w:p>
    <w:p w:rsidR="009859E5" w:rsidRPr="009859E5" w:rsidRDefault="009859E5" w:rsidP="002A057D">
      <w:pPr>
        <w:tabs>
          <w:tab w:val="left" w:pos="3465"/>
        </w:tabs>
        <w:rPr>
          <w:rFonts w:ascii="Times New Roman" w:hAnsi="Times New Roman" w:cs="Times New Roman"/>
          <w:sz w:val="24"/>
          <w:szCs w:val="24"/>
        </w:rPr>
      </w:pPr>
      <w:r w:rsidRPr="009859E5">
        <w:rPr>
          <w:rFonts w:ascii="Times New Roman" w:hAnsi="Times New Roman" w:cs="Times New Roman"/>
          <w:sz w:val="24"/>
          <w:szCs w:val="24"/>
        </w:rPr>
        <w:t xml:space="preserve">4. </w:t>
      </w:r>
      <w:r w:rsidR="00844C08">
        <w:rPr>
          <w:rFonts w:ascii="Times New Roman" w:hAnsi="Times New Roman" w:cs="Times New Roman"/>
          <w:sz w:val="24"/>
          <w:szCs w:val="24"/>
        </w:rPr>
        <w:t>BRAC</w:t>
      </w:r>
      <w:r w:rsidRPr="009859E5">
        <w:rPr>
          <w:rFonts w:ascii="Times New Roman" w:hAnsi="Times New Roman" w:cs="Times New Roman"/>
          <w:sz w:val="24"/>
          <w:szCs w:val="24"/>
        </w:rPr>
        <w:t xml:space="preserve">’s turnover rate is high </w:t>
      </w:r>
    </w:p>
    <w:p w:rsidR="009859E5" w:rsidRPr="009859E5" w:rsidRDefault="009859E5" w:rsidP="002A057D">
      <w:pPr>
        <w:tabs>
          <w:tab w:val="left" w:pos="3465"/>
        </w:tabs>
        <w:rPr>
          <w:rFonts w:ascii="Times New Roman" w:hAnsi="Times New Roman" w:cs="Times New Roman"/>
          <w:sz w:val="24"/>
          <w:szCs w:val="24"/>
        </w:rPr>
      </w:pPr>
      <w:r w:rsidRPr="009859E5">
        <w:rPr>
          <w:rFonts w:ascii="Times New Roman" w:hAnsi="Times New Roman" w:cs="Times New Roman"/>
          <w:sz w:val="24"/>
          <w:szCs w:val="24"/>
        </w:rPr>
        <w:t>5. Huge work load</w:t>
      </w:r>
    </w:p>
    <w:p w:rsidR="009859E5" w:rsidRDefault="009859E5" w:rsidP="002A057D">
      <w:pPr>
        <w:tabs>
          <w:tab w:val="left" w:pos="3465"/>
        </w:tabs>
        <w:rPr>
          <w:rFonts w:ascii="Times New Roman" w:hAnsi="Times New Roman" w:cs="Times New Roman"/>
          <w:sz w:val="24"/>
          <w:szCs w:val="24"/>
        </w:rPr>
      </w:pPr>
      <w:r w:rsidRPr="009859E5">
        <w:rPr>
          <w:rFonts w:ascii="Times New Roman" w:hAnsi="Times New Roman" w:cs="Times New Roman"/>
          <w:sz w:val="24"/>
          <w:szCs w:val="24"/>
        </w:rPr>
        <w:t xml:space="preserve">6. </w:t>
      </w:r>
      <w:r>
        <w:rPr>
          <w:rFonts w:ascii="Times New Roman" w:hAnsi="Times New Roman" w:cs="Times New Roman"/>
          <w:sz w:val="24"/>
          <w:szCs w:val="24"/>
        </w:rPr>
        <w:t>S</w:t>
      </w:r>
      <w:r w:rsidRPr="009859E5">
        <w:rPr>
          <w:rFonts w:ascii="Times New Roman" w:hAnsi="Times New Roman" w:cs="Times New Roman"/>
          <w:sz w:val="24"/>
          <w:szCs w:val="24"/>
        </w:rPr>
        <w:t>ome employees have to work in regional area without their family</w:t>
      </w:r>
    </w:p>
    <w:p w:rsidR="009859E5" w:rsidRDefault="009859E5" w:rsidP="002A057D">
      <w:pPr>
        <w:tabs>
          <w:tab w:val="left" w:pos="3465"/>
        </w:tabs>
        <w:rPr>
          <w:rFonts w:ascii="Times New Roman" w:hAnsi="Times New Roman" w:cs="Times New Roman"/>
          <w:sz w:val="24"/>
          <w:szCs w:val="24"/>
        </w:rPr>
      </w:pPr>
      <w:r>
        <w:rPr>
          <w:rFonts w:ascii="Times New Roman" w:hAnsi="Times New Roman" w:cs="Times New Roman"/>
          <w:sz w:val="24"/>
          <w:szCs w:val="24"/>
        </w:rPr>
        <w:t>7. Huge entertainment opportunity like sports tournament</w:t>
      </w:r>
    </w:p>
    <w:p w:rsidR="009859E5" w:rsidRDefault="009859E5" w:rsidP="002A057D">
      <w:pPr>
        <w:tabs>
          <w:tab w:val="left" w:pos="3465"/>
        </w:tabs>
        <w:rPr>
          <w:rFonts w:ascii="Times New Roman" w:hAnsi="Times New Roman" w:cs="Times New Roman"/>
          <w:sz w:val="24"/>
          <w:szCs w:val="24"/>
        </w:rPr>
      </w:pPr>
      <w:r>
        <w:rPr>
          <w:rFonts w:ascii="Times New Roman" w:hAnsi="Times New Roman" w:cs="Times New Roman"/>
          <w:sz w:val="24"/>
          <w:szCs w:val="24"/>
        </w:rPr>
        <w:t>8. Flexible working environment for women</w:t>
      </w:r>
    </w:p>
    <w:p w:rsidR="003D67E6" w:rsidRDefault="003D67E6" w:rsidP="002A057D">
      <w:pPr>
        <w:tabs>
          <w:tab w:val="left" w:pos="3465"/>
        </w:tabs>
        <w:rPr>
          <w:rFonts w:ascii="Times New Roman" w:hAnsi="Times New Roman" w:cs="Times New Roman"/>
          <w:b/>
          <w:sz w:val="32"/>
          <w:szCs w:val="32"/>
        </w:rPr>
      </w:pPr>
    </w:p>
    <w:p w:rsidR="009859E5" w:rsidRPr="00DF7EFA" w:rsidRDefault="009859E5" w:rsidP="002A057D">
      <w:pPr>
        <w:tabs>
          <w:tab w:val="left" w:pos="3465"/>
        </w:tabs>
        <w:rPr>
          <w:rFonts w:ascii="Times New Roman" w:hAnsi="Times New Roman" w:cs="Times New Roman"/>
          <w:color w:val="5B9BD5" w:themeColor="accent1"/>
          <w:sz w:val="32"/>
          <w:szCs w:val="32"/>
        </w:rPr>
      </w:pPr>
      <w:r w:rsidRPr="00DF7EFA">
        <w:rPr>
          <w:rFonts w:ascii="Times New Roman" w:hAnsi="Times New Roman" w:cs="Times New Roman"/>
          <w:b/>
          <w:color w:val="5B9BD5" w:themeColor="accent1"/>
          <w:sz w:val="32"/>
          <w:szCs w:val="32"/>
        </w:rPr>
        <w:t>5.2 Recommendation</w:t>
      </w:r>
    </w:p>
    <w:p w:rsidR="003D67E6" w:rsidRDefault="003D67E6" w:rsidP="002A057D">
      <w:pPr>
        <w:tabs>
          <w:tab w:val="left" w:pos="3465"/>
        </w:tabs>
        <w:rPr>
          <w:rFonts w:ascii="Times New Roman" w:hAnsi="Times New Roman" w:cs="Times New Roman"/>
          <w:sz w:val="24"/>
          <w:szCs w:val="24"/>
        </w:rPr>
      </w:pPr>
      <w:r>
        <w:rPr>
          <w:rFonts w:ascii="Times New Roman" w:hAnsi="Times New Roman" w:cs="Times New Roman"/>
          <w:sz w:val="24"/>
          <w:szCs w:val="24"/>
        </w:rPr>
        <w:t xml:space="preserve">1. </w:t>
      </w:r>
      <w:r w:rsidR="009859E5">
        <w:rPr>
          <w:rFonts w:ascii="Times New Roman" w:hAnsi="Times New Roman" w:cs="Times New Roman"/>
          <w:sz w:val="24"/>
          <w:szCs w:val="24"/>
        </w:rPr>
        <w:t xml:space="preserve">As </w:t>
      </w:r>
      <w:r w:rsidR="00844C08">
        <w:rPr>
          <w:rFonts w:ascii="Times New Roman" w:hAnsi="Times New Roman" w:cs="Times New Roman"/>
          <w:sz w:val="24"/>
          <w:szCs w:val="24"/>
        </w:rPr>
        <w:t>BRAC</w:t>
      </w:r>
      <w:r w:rsidR="009859E5">
        <w:rPr>
          <w:rFonts w:ascii="Times New Roman" w:hAnsi="Times New Roman" w:cs="Times New Roman"/>
          <w:sz w:val="24"/>
          <w:szCs w:val="24"/>
        </w:rPr>
        <w:t xml:space="preserve">’s turnover rate is </w:t>
      </w:r>
      <w:r>
        <w:rPr>
          <w:rFonts w:ascii="Times New Roman" w:hAnsi="Times New Roman" w:cs="Times New Roman"/>
          <w:sz w:val="24"/>
          <w:szCs w:val="24"/>
        </w:rPr>
        <w:t xml:space="preserve">high. </w:t>
      </w:r>
      <w:r w:rsidR="009859E5">
        <w:rPr>
          <w:rFonts w:ascii="Times New Roman" w:hAnsi="Times New Roman" w:cs="Times New Roman"/>
          <w:sz w:val="24"/>
          <w:szCs w:val="24"/>
        </w:rPr>
        <w:t xml:space="preserve">It has to keep </w:t>
      </w:r>
      <w:r w:rsidR="007C1D11">
        <w:rPr>
          <w:rFonts w:ascii="Times New Roman" w:hAnsi="Times New Roman" w:cs="Times New Roman"/>
          <w:sz w:val="24"/>
          <w:szCs w:val="24"/>
        </w:rPr>
        <w:t>its</w:t>
      </w:r>
      <w:r w:rsidR="009859E5">
        <w:rPr>
          <w:rFonts w:ascii="Times New Roman" w:hAnsi="Times New Roman" w:cs="Times New Roman"/>
          <w:sz w:val="24"/>
          <w:szCs w:val="24"/>
        </w:rPr>
        <w:t xml:space="preserve"> turnover rate low otherwise hundred benefits cannot </w:t>
      </w:r>
      <w:r>
        <w:rPr>
          <w:rFonts w:ascii="Times New Roman" w:hAnsi="Times New Roman" w:cs="Times New Roman"/>
          <w:sz w:val="24"/>
          <w:szCs w:val="24"/>
        </w:rPr>
        <w:t>attract employees</w:t>
      </w:r>
    </w:p>
    <w:p w:rsidR="009859E5" w:rsidRDefault="003D67E6" w:rsidP="002A057D">
      <w:pPr>
        <w:tabs>
          <w:tab w:val="left" w:pos="3465"/>
        </w:tabs>
        <w:rPr>
          <w:rFonts w:ascii="Times New Roman" w:hAnsi="Times New Roman" w:cs="Times New Roman"/>
          <w:sz w:val="24"/>
          <w:szCs w:val="24"/>
        </w:rPr>
      </w:pPr>
      <w:r>
        <w:rPr>
          <w:rFonts w:ascii="Times New Roman" w:hAnsi="Times New Roman" w:cs="Times New Roman"/>
          <w:sz w:val="24"/>
          <w:szCs w:val="24"/>
        </w:rPr>
        <w:t xml:space="preserve">2. </w:t>
      </w:r>
      <w:r w:rsidR="00844C08">
        <w:rPr>
          <w:rFonts w:ascii="Times New Roman" w:hAnsi="Times New Roman" w:cs="Times New Roman"/>
          <w:sz w:val="24"/>
          <w:szCs w:val="24"/>
        </w:rPr>
        <w:t>BRAC</w:t>
      </w:r>
      <w:r>
        <w:rPr>
          <w:rFonts w:ascii="Times New Roman" w:hAnsi="Times New Roman" w:cs="Times New Roman"/>
          <w:sz w:val="24"/>
          <w:szCs w:val="24"/>
        </w:rPr>
        <w:t xml:space="preserve"> should decrease the work pressure</w:t>
      </w:r>
    </w:p>
    <w:p w:rsidR="003D67E6" w:rsidRDefault="003D67E6" w:rsidP="002A057D">
      <w:pPr>
        <w:tabs>
          <w:tab w:val="left" w:pos="3465"/>
        </w:tabs>
        <w:rPr>
          <w:rFonts w:ascii="Times New Roman" w:hAnsi="Times New Roman" w:cs="Times New Roman"/>
          <w:sz w:val="24"/>
          <w:szCs w:val="24"/>
        </w:rPr>
      </w:pPr>
      <w:r>
        <w:rPr>
          <w:rFonts w:ascii="Times New Roman" w:hAnsi="Times New Roman" w:cs="Times New Roman"/>
          <w:sz w:val="24"/>
          <w:szCs w:val="24"/>
        </w:rPr>
        <w:t>3. If anyone’s posting in regional area then have to give benefits to full family</w:t>
      </w:r>
    </w:p>
    <w:p w:rsidR="003D67E6" w:rsidRPr="00DF7EFA" w:rsidRDefault="003D67E6" w:rsidP="002A057D">
      <w:pPr>
        <w:tabs>
          <w:tab w:val="left" w:pos="3465"/>
        </w:tabs>
        <w:rPr>
          <w:rFonts w:ascii="Times New Roman" w:hAnsi="Times New Roman" w:cs="Times New Roman"/>
          <w:b/>
          <w:color w:val="5B9BD5" w:themeColor="accent1"/>
          <w:sz w:val="32"/>
          <w:szCs w:val="32"/>
        </w:rPr>
      </w:pPr>
      <w:r w:rsidRPr="00DF7EFA">
        <w:rPr>
          <w:rFonts w:ascii="Times New Roman" w:hAnsi="Times New Roman" w:cs="Times New Roman"/>
          <w:b/>
          <w:color w:val="5B9BD5" w:themeColor="accent1"/>
          <w:sz w:val="32"/>
          <w:szCs w:val="32"/>
        </w:rPr>
        <w:t>5.3 Conclusion</w:t>
      </w:r>
    </w:p>
    <w:p w:rsidR="003D67E6" w:rsidRDefault="003D67E6" w:rsidP="003D67E6">
      <w:pPr>
        <w:rPr>
          <w:rFonts w:ascii="Times New Roman" w:hAnsi="Times New Roman" w:cs="Times New Roman"/>
          <w:sz w:val="32"/>
          <w:szCs w:val="32"/>
        </w:rPr>
      </w:pPr>
    </w:p>
    <w:p w:rsidR="00AA20B5" w:rsidRDefault="003D67E6" w:rsidP="00AA20B5">
      <w:pPr>
        <w:jc w:val="both"/>
        <w:rPr>
          <w:rFonts w:ascii="Times New Roman" w:hAnsi="Times New Roman" w:cs="Times New Roman"/>
          <w:sz w:val="24"/>
          <w:szCs w:val="24"/>
        </w:rPr>
      </w:pPr>
      <w:r w:rsidRPr="00AA20B5">
        <w:rPr>
          <w:rFonts w:ascii="Times New Roman" w:hAnsi="Times New Roman" w:cs="Times New Roman"/>
          <w:sz w:val="24"/>
          <w:szCs w:val="24"/>
        </w:rPr>
        <w:t xml:space="preserve">If an </w:t>
      </w:r>
      <w:r w:rsidR="007C1D11" w:rsidRPr="00AA20B5">
        <w:rPr>
          <w:rFonts w:ascii="Times New Roman" w:hAnsi="Times New Roman" w:cs="Times New Roman"/>
          <w:sz w:val="24"/>
          <w:szCs w:val="24"/>
        </w:rPr>
        <w:t>organization</w:t>
      </w:r>
      <w:r w:rsidRPr="00AA20B5">
        <w:rPr>
          <w:rFonts w:ascii="Times New Roman" w:hAnsi="Times New Roman" w:cs="Times New Roman"/>
          <w:sz w:val="24"/>
          <w:szCs w:val="24"/>
        </w:rPr>
        <w:t xml:space="preserve"> wishes to improve their system, they can. </w:t>
      </w:r>
      <w:r w:rsidR="00844C08">
        <w:rPr>
          <w:rFonts w:ascii="Times New Roman" w:hAnsi="Times New Roman" w:cs="Times New Roman"/>
          <w:sz w:val="24"/>
          <w:szCs w:val="24"/>
        </w:rPr>
        <w:t>BRAC</w:t>
      </w:r>
      <w:r w:rsidRPr="00AA20B5">
        <w:rPr>
          <w:rFonts w:ascii="Times New Roman" w:hAnsi="Times New Roman" w:cs="Times New Roman"/>
          <w:sz w:val="24"/>
          <w:szCs w:val="24"/>
        </w:rPr>
        <w:t xml:space="preserve"> is a leading NGO in Bangladesh. They have been in business for about 50 </w:t>
      </w:r>
      <w:r w:rsidR="007C1D11" w:rsidRPr="00AA20B5">
        <w:rPr>
          <w:rFonts w:ascii="Times New Roman" w:hAnsi="Times New Roman" w:cs="Times New Roman"/>
          <w:sz w:val="24"/>
          <w:szCs w:val="24"/>
        </w:rPr>
        <w:t>years. Business</w:t>
      </w:r>
      <w:r w:rsidRPr="00AA20B5">
        <w:rPr>
          <w:rFonts w:ascii="Times New Roman" w:hAnsi="Times New Roman" w:cs="Times New Roman"/>
          <w:sz w:val="24"/>
          <w:szCs w:val="24"/>
        </w:rPr>
        <w:t xml:space="preserve"> in the twenty-first century is more employee-focused and modern. Nowadays, businesses are attracting skilled workers by providing a variety of perks. Finally, having completed the report, I gained some useful insight into the organization's internal pay management process. It aided in my comprehension of my theoretical knowledge and</w:t>
      </w:r>
      <w:r w:rsidR="00AA20B5" w:rsidRPr="00AA20B5">
        <w:rPr>
          <w:rFonts w:ascii="Times New Roman" w:hAnsi="Times New Roman" w:cs="Times New Roman"/>
          <w:sz w:val="24"/>
          <w:szCs w:val="24"/>
        </w:rPr>
        <w:t xml:space="preserve"> made my learning more practical</w:t>
      </w:r>
    </w:p>
    <w:p w:rsidR="00AA20B5" w:rsidRPr="00AA20B5" w:rsidRDefault="00AA20B5" w:rsidP="00AA20B5">
      <w:pPr>
        <w:rPr>
          <w:rFonts w:ascii="Times New Roman" w:hAnsi="Times New Roman" w:cs="Times New Roman"/>
          <w:sz w:val="24"/>
          <w:szCs w:val="24"/>
        </w:rPr>
      </w:pPr>
    </w:p>
    <w:p w:rsidR="00AA20B5" w:rsidRPr="00AA20B5" w:rsidRDefault="00AA20B5" w:rsidP="00AA20B5">
      <w:pPr>
        <w:rPr>
          <w:rFonts w:ascii="Times New Roman" w:hAnsi="Times New Roman" w:cs="Times New Roman"/>
          <w:sz w:val="24"/>
          <w:szCs w:val="24"/>
        </w:rPr>
      </w:pPr>
    </w:p>
    <w:p w:rsidR="00AA20B5" w:rsidRPr="00AA20B5" w:rsidRDefault="00AA20B5" w:rsidP="00AA20B5">
      <w:pPr>
        <w:rPr>
          <w:rFonts w:ascii="Times New Roman" w:hAnsi="Times New Roman" w:cs="Times New Roman"/>
          <w:sz w:val="24"/>
          <w:szCs w:val="24"/>
        </w:rPr>
      </w:pPr>
    </w:p>
    <w:p w:rsidR="00AA20B5" w:rsidRDefault="00AA20B5" w:rsidP="00AA20B5">
      <w:pPr>
        <w:rPr>
          <w:rFonts w:ascii="Times New Roman" w:hAnsi="Times New Roman" w:cs="Times New Roman"/>
          <w:sz w:val="24"/>
          <w:szCs w:val="24"/>
        </w:rPr>
      </w:pPr>
    </w:p>
    <w:p w:rsidR="003D67E6" w:rsidRDefault="00AA20B5" w:rsidP="00AA20B5">
      <w:pPr>
        <w:tabs>
          <w:tab w:val="left" w:pos="1170"/>
        </w:tabs>
        <w:rPr>
          <w:rFonts w:ascii="Times New Roman" w:hAnsi="Times New Roman" w:cs="Times New Roman"/>
          <w:sz w:val="24"/>
          <w:szCs w:val="24"/>
        </w:rPr>
      </w:pPr>
      <w:r>
        <w:rPr>
          <w:rFonts w:ascii="Times New Roman" w:hAnsi="Times New Roman" w:cs="Times New Roman"/>
          <w:sz w:val="24"/>
          <w:szCs w:val="24"/>
        </w:rPr>
        <w:tab/>
      </w:r>
    </w:p>
    <w:p w:rsidR="00AA20B5" w:rsidRDefault="00AA20B5" w:rsidP="00AA20B5">
      <w:pPr>
        <w:tabs>
          <w:tab w:val="left" w:pos="1170"/>
        </w:tabs>
        <w:rPr>
          <w:rFonts w:ascii="Times New Roman" w:hAnsi="Times New Roman" w:cs="Times New Roman"/>
          <w:sz w:val="24"/>
          <w:szCs w:val="24"/>
        </w:rPr>
      </w:pPr>
    </w:p>
    <w:p w:rsidR="00AA20B5" w:rsidRPr="00DF7EFA" w:rsidRDefault="00AA20B5" w:rsidP="00AA20B5">
      <w:pPr>
        <w:tabs>
          <w:tab w:val="left" w:pos="1170"/>
        </w:tabs>
        <w:rPr>
          <w:rFonts w:ascii="Times New Roman" w:hAnsi="Times New Roman" w:cs="Times New Roman"/>
          <w:b/>
          <w:color w:val="5B9BD5" w:themeColor="accent1"/>
          <w:sz w:val="32"/>
          <w:szCs w:val="32"/>
        </w:rPr>
      </w:pPr>
      <w:r w:rsidRPr="00DF7EFA">
        <w:rPr>
          <w:rFonts w:ascii="Times New Roman" w:hAnsi="Times New Roman" w:cs="Times New Roman"/>
          <w:b/>
          <w:color w:val="5B9BD5" w:themeColor="accent1"/>
          <w:sz w:val="32"/>
          <w:szCs w:val="32"/>
        </w:rPr>
        <w:lastRenderedPageBreak/>
        <w:t>5.4 References</w:t>
      </w:r>
    </w:p>
    <w:p w:rsidR="00AA20B5" w:rsidRDefault="00123619" w:rsidP="00AA20B5">
      <w:pPr>
        <w:tabs>
          <w:tab w:val="left" w:pos="1170"/>
        </w:tabs>
        <w:rPr>
          <w:rFonts w:ascii="Times New Roman" w:hAnsi="Times New Roman" w:cs="Times New Roman"/>
          <w:b/>
          <w:sz w:val="24"/>
          <w:szCs w:val="24"/>
        </w:rPr>
      </w:pPr>
      <w:hyperlink r:id="rId11" w:history="1">
        <w:r w:rsidR="00AA20B5" w:rsidRPr="00713BD3">
          <w:rPr>
            <w:rStyle w:val="Hyperlink"/>
            <w:rFonts w:ascii="Times New Roman" w:hAnsi="Times New Roman" w:cs="Times New Roman"/>
            <w:b/>
            <w:sz w:val="24"/>
            <w:szCs w:val="24"/>
          </w:rPr>
          <w:t>https://www.bayt.com/en/bangladesh/salaries/companies/</w:t>
        </w:r>
        <w:r w:rsidR="00844C08">
          <w:rPr>
            <w:rStyle w:val="Hyperlink"/>
            <w:rFonts w:ascii="Times New Roman" w:hAnsi="Times New Roman" w:cs="Times New Roman"/>
            <w:b/>
            <w:sz w:val="24"/>
            <w:szCs w:val="24"/>
          </w:rPr>
          <w:t>BRAC</w:t>
        </w:r>
        <w:r w:rsidR="00AA20B5" w:rsidRPr="00713BD3">
          <w:rPr>
            <w:rStyle w:val="Hyperlink"/>
            <w:rFonts w:ascii="Times New Roman" w:hAnsi="Times New Roman" w:cs="Times New Roman"/>
            <w:b/>
            <w:sz w:val="24"/>
            <w:szCs w:val="24"/>
          </w:rPr>
          <w:t>/</w:t>
        </w:r>
      </w:hyperlink>
    </w:p>
    <w:p w:rsidR="00AA20B5" w:rsidRDefault="00123619" w:rsidP="00AA20B5">
      <w:pPr>
        <w:tabs>
          <w:tab w:val="left" w:pos="1170"/>
        </w:tabs>
        <w:rPr>
          <w:rFonts w:ascii="Times New Roman" w:hAnsi="Times New Roman" w:cs="Times New Roman"/>
          <w:b/>
          <w:sz w:val="24"/>
          <w:szCs w:val="24"/>
        </w:rPr>
      </w:pPr>
      <w:hyperlink r:id="rId12" w:history="1">
        <w:r w:rsidR="00AA20B5" w:rsidRPr="00713BD3">
          <w:rPr>
            <w:rStyle w:val="Hyperlink"/>
            <w:rFonts w:ascii="Times New Roman" w:hAnsi="Times New Roman" w:cs="Times New Roman"/>
            <w:b/>
            <w:sz w:val="24"/>
            <w:szCs w:val="24"/>
          </w:rPr>
          <w:t>https://careers.</w:t>
        </w:r>
        <w:r w:rsidR="00844C08">
          <w:rPr>
            <w:rStyle w:val="Hyperlink"/>
            <w:rFonts w:ascii="Times New Roman" w:hAnsi="Times New Roman" w:cs="Times New Roman"/>
            <w:b/>
            <w:sz w:val="24"/>
            <w:szCs w:val="24"/>
          </w:rPr>
          <w:t>BRAC</w:t>
        </w:r>
        <w:r w:rsidR="00AA20B5" w:rsidRPr="00713BD3">
          <w:rPr>
            <w:rStyle w:val="Hyperlink"/>
            <w:rFonts w:ascii="Times New Roman" w:hAnsi="Times New Roman" w:cs="Times New Roman"/>
            <w:b/>
            <w:sz w:val="24"/>
            <w:szCs w:val="24"/>
          </w:rPr>
          <w:t>.net/benefits-at-</w:t>
        </w:r>
        <w:r w:rsidR="00844C08">
          <w:rPr>
            <w:rStyle w:val="Hyperlink"/>
            <w:rFonts w:ascii="Times New Roman" w:hAnsi="Times New Roman" w:cs="Times New Roman"/>
            <w:b/>
            <w:sz w:val="24"/>
            <w:szCs w:val="24"/>
          </w:rPr>
          <w:t>BRAC</w:t>
        </w:r>
      </w:hyperlink>
    </w:p>
    <w:p w:rsidR="00AA20B5" w:rsidRDefault="00123619" w:rsidP="00AA20B5">
      <w:pPr>
        <w:tabs>
          <w:tab w:val="left" w:pos="1170"/>
        </w:tabs>
        <w:rPr>
          <w:rFonts w:ascii="Times New Roman" w:hAnsi="Times New Roman" w:cs="Times New Roman"/>
          <w:b/>
          <w:sz w:val="24"/>
          <w:szCs w:val="24"/>
        </w:rPr>
      </w:pPr>
      <w:hyperlink r:id="rId13" w:history="1">
        <w:r w:rsidR="00AA20B5" w:rsidRPr="00713BD3">
          <w:rPr>
            <w:rStyle w:val="Hyperlink"/>
            <w:rFonts w:ascii="Times New Roman" w:hAnsi="Times New Roman" w:cs="Times New Roman"/>
            <w:b/>
            <w:sz w:val="24"/>
            <w:szCs w:val="24"/>
          </w:rPr>
          <w:t>https://www.researchgate.net/publication/347553239_Impact_of_Compensation_and_Benefits_on_Job_Satisfaction</w:t>
        </w:r>
      </w:hyperlink>
    </w:p>
    <w:p w:rsidR="00AA20B5" w:rsidRDefault="00AA20B5" w:rsidP="00AA20B5">
      <w:pPr>
        <w:tabs>
          <w:tab w:val="left" w:pos="1170"/>
        </w:tabs>
        <w:rPr>
          <w:rFonts w:ascii="Times New Roman" w:hAnsi="Times New Roman" w:cs="Times New Roman"/>
          <w:b/>
          <w:sz w:val="24"/>
          <w:szCs w:val="24"/>
        </w:rPr>
      </w:pPr>
      <w:r w:rsidRPr="00AA20B5">
        <w:rPr>
          <w:rFonts w:ascii="Times New Roman" w:hAnsi="Times New Roman" w:cs="Times New Roman"/>
          <w:b/>
          <w:sz w:val="24"/>
          <w:szCs w:val="24"/>
        </w:rPr>
        <w:t>George Milkovich, J. N. (2008). Compensation . McGraw-Hill Education.</w:t>
      </w:r>
    </w:p>
    <w:sectPr w:rsidR="00AA20B5" w:rsidSect="00404B9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619" w:rsidRDefault="00123619" w:rsidP="00CB01C5">
      <w:pPr>
        <w:spacing w:after="0" w:line="240" w:lineRule="auto"/>
      </w:pPr>
      <w:r>
        <w:separator/>
      </w:r>
    </w:p>
  </w:endnote>
  <w:endnote w:type="continuationSeparator" w:id="0">
    <w:p w:rsidR="00123619" w:rsidRDefault="00123619" w:rsidP="00CB0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Neue-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856224"/>
      <w:docPartObj>
        <w:docPartGallery w:val="Page Numbers (Bottom of Page)"/>
        <w:docPartUnique/>
      </w:docPartObj>
    </w:sdtPr>
    <w:sdtEndPr>
      <w:rPr>
        <w:noProof/>
      </w:rPr>
    </w:sdtEndPr>
    <w:sdtContent>
      <w:p w:rsidR="00404B93" w:rsidRDefault="00404B93">
        <w:pPr>
          <w:pStyle w:val="Footer"/>
          <w:jc w:val="right"/>
        </w:pPr>
        <w:r>
          <w:fldChar w:fldCharType="begin"/>
        </w:r>
        <w:r>
          <w:instrText xml:space="preserve"> PAGE   \* MERGEFORMAT </w:instrText>
        </w:r>
        <w:r>
          <w:fldChar w:fldCharType="separate"/>
        </w:r>
        <w:r w:rsidR="00844C08">
          <w:rPr>
            <w:noProof/>
          </w:rPr>
          <w:t>3</w:t>
        </w:r>
        <w:r>
          <w:rPr>
            <w:noProof/>
          </w:rPr>
          <w:fldChar w:fldCharType="end"/>
        </w:r>
      </w:p>
    </w:sdtContent>
  </w:sdt>
  <w:p w:rsidR="00404B93" w:rsidRDefault="00404B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619" w:rsidRDefault="00123619" w:rsidP="00CB01C5">
      <w:pPr>
        <w:spacing w:after="0" w:line="240" w:lineRule="auto"/>
      </w:pPr>
      <w:r>
        <w:separator/>
      </w:r>
    </w:p>
  </w:footnote>
  <w:footnote w:type="continuationSeparator" w:id="0">
    <w:p w:rsidR="00123619" w:rsidRDefault="00123619" w:rsidP="00CB01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33C5"/>
    <w:multiLevelType w:val="multilevel"/>
    <w:tmpl w:val="B5B6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A330F"/>
    <w:multiLevelType w:val="hybridMultilevel"/>
    <w:tmpl w:val="2D7E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F65FF"/>
    <w:multiLevelType w:val="multilevel"/>
    <w:tmpl w:val="861C750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
    <w:nsid w:val="19D7057E"/>
    <w:multiLevelType w:val="hybridMultilevel"/>
    <w:tmpl w:val="CCB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94693"/>
    <w:multiLevelType w:val="multilevel"/>
    <w:tmpl w:val="661E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A01CD0"/>
    <w:multiLevelType w:val="multilevel"/>
    <w:tmpl w:val="23D4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8200F"/>
    <w:multiLevelType w:val="hybridMultilevel"/>
    <w:tmpl w:val="2A9E70BC"/>
    <w:lvl w:ilvl="0" w:tplc="4030F416">
      <w:start w:val="1"/>
      <w:numFmt w:val="bullet"/>
      <w:lvlText w:val=""/>
      <w:lvlJc w:val="left"/>
      <w:pPr>
        <w:ind w:left="720" w:hanging="360"/>
      </w:pPr>
      <w:rPr>
        <w:rFonts w:ascii="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24595"/>
    <w:multiLevelType w:val="hybridMultilevel"/>
    <w:tmpl w:val="5A10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A68ED"/>
    <w:multiLevelType w:val="hybridMultilevel"/>
    <w:tmpl w:val="250E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51222"/>
    <w:multiLevelType w:val="hybridMultilevel"/>
    <w:tmpl w:val="D7C2D6B0"/>
    <w:lvl w:ilvl="0" w:tplc="00285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356935"/>
    <w:multiLevelType w:val="hybridMultilevel"/>
    <w:tmpl w:val="CC5C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1460EC"/>
    <w:multiLevelType w:val="hybridMultilevel"/>
    <w:tmpl w:val="F0BE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6B166F"/>
    <w:multiLevelType w:val="multilevel"/>
    <w:tmpl w:val="93EC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B36A7B"/>
    <w:multiLevelType w:val="multilevel"/>
    <w:tmpl w:val="741C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F02F51"/>
    <w:multiLevelType w:val="hybridMultilevel"/>
    <w:tmpl w:val="E44A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DC6E0B"/>
    <w:multiLevelType w:val="multilevel"/>
    <w:tmpl w:val="CB8C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8400CC"/>
    <w:multiLevelType w:val="multilevel"/>
    <w:tmpl w:val="5F2A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CB4809"/>
    <w:multiLevelType w:val="multilevel"/>
    <w:tmpl w:val="A470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01196E"/>
    <w:multiLevelType w:val="multilevel"/>
    <w:tmpl w:val="A928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7"/>
  </w:num>
  <w:num w:numId="4">
    <w:abstractNumId w:val="4"/>
  </w:num>
  <w:num w:numId="5">
    <w:abstractNumId w:val="5"/>
  </w:num>
  <w:num w:numId="6">
    <w:abstractNumId w:val="16"/>
  </w:num>
  <w:num w:numId="7">
    <w:abstractNumId w:val="13"/>
  </w:num>
  <w:num w:numId="8">
    <w:abstractNumId w:val="18"/>
  </w:num>
  <w:num w:numId="9">
    <w:abstractNumId w:val="12"/>
  </w:num>
  <w:num w:numId="10">
    <w:abstractNumId w:val="2"/>
  </w:num>
  <w:num w:numId="11">
    <w:abstractNumId w:val="7"/>
  </w:num>
  <w:num w:numId="12">
    <w:abstractNumId w:val="8"/>
  </w:num>
  <w:num w:numId="13">
    <w:abstractNumId w:val="14"/>
  </w:num>
  <w:num w:numId="14">
    <w:abstractNumId w:val="10"/>
  </w:num>
  <w:num w:numId="15">
    <w:abstractNumId w:val="1"/>
  </w:num>
  <w:num w:numId="16">
    <w:abstractNumId w:val="6"/>
  </w:num>
  <w:num w:numId="17">
    <w:abstractNumId w:val="3"/>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668"/>
    <w:rsid w:val="00012B53"/>
    <w:rsid w:val="00025544"/>
    <w:rsid w:val="00056F93"/>
    <w:rsid w:val="0008030A"/>
    <w:rsid w:val="00086162"/>
    <w:rsid w:val="000947A5"/>
    <w:rsid w:val="00123619"/>
    <w:rsid w:val="00143819"/>
    <w:rsid w:val="001761EC"/>
    <w:rsid w:val="001F5E83"/>
    <w:rsid w:val="001F6945"/>
    <w:rsid w:val="00216D19"/>
    <w:rsid w:val="00266D41"/>
    <w:rsid w:val="002A057D"/>
    <w:rsid w:val="002A6D47"/>
    <w:rsid w:val="00323010"/>
    <w:rsid w:val="00326C99"/>
    <w:rsid w:val="00346C7F"/>
    <w:rsid w:val="0036398B"/>
    <w:rsid w:val="00375855"/>
    <w:rsid w:val="003C34ED"/>
    <w:rsid w:val="003D67E6"/>
    <w:rsid w:val="003E71DF"/>
    <w:rsid w:val="003F0C44"/>
    <w:rsid w:val="00404B93"/>
    <w:rsid w:val="004054DA"/>
    <w:rsid w:val="00433E51"/>
    <w:rsid w:val="00472668"/>
    <w:rsid w:val="0049427C"/>
    <w:rsid w:val="004C7D24"/>
    <w:rsid w:val="00516683"/>
    <w:rsid w:val="005639EF"/>
    <w:rsid w:val="005A56A3"/>
    <w:rsid w:val="005C354B"/>
    <w:rsid w:val="006E0FF6"/>
    <w:rsid w:val="006E1863"/>
    <w:rsid w:val="006E57D9"/>
    <w:rsid w:val="006F434D"/>
    <w:rsid w:val="007373DD"/>
    <w:rsid w:val="00737569"/>
    <w:rsid w:val="007B689E"/>
    <w:rsid w:val="007C1D11"/>
    <w:rsid w:val="00844C08"/>
    <w:rsid w:val="00974816"/>
    <w:rsid w:val="009859E5"/>
    <w:rsid w:val="009966EE"/>
    <w:rsid w:val="009E4127"/>
    <w:rsid w:val="00A47AD4"/>
    <w:rsid w:val="00AA20B5"/>
    <w:rsid w:val="00AD4BDF"/>
    <w:rsid w:val="00B444F8"/>
    <w:rsid w:val="00B50783"/>
    <w:rsid w:val="00B746E5"/>
    <w:rsid w:val="00BE53F5"/>
    <w:rsid w:val="00CB01C5"/>
    <w:rsid w:val="00CE6718"/>
    <w:rsid w:val="00CF4DD8"/>
    <w:rsid w:val="00DC56CF"/>
    <w:rsid w:val="00DF7EFA"/>
    <w:rsid w:val="00E86A94"/>
    <w:rsid w:val="00EA7C45"/>
    <w:rsid w:val="00EB5F80"/>
    <w:rsid w:val="00F345BB"/>
    <w:rsid w:val="00F50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EF248-DE20-4F48-9227-201D311B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0B5"/>
  </w:style>
  <w:style w:type="paragraph" w:styleId="Heading2">
    <w:name w:val="heading 2"/>
    <w:basedOn w:val="Normal"/>
    <w:link w:val="Heading2Char"/>
    <w:uiPriority w:val="9"/>
    <w:qFormat/>
    <w:rsid w:val="004726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4726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668"/>
    <w:pPr>
      <w:ind w:left="720"/>
      <w:contextualSpacing/>
    </w:pPr>
  </w:style>
  <w:style w:type="character" w:customStyle="1" w:styleId="Heading2Char">
    <w:name w:val="Heading 2 Char"/>
    <w:basedOn w:val="DefaultParagraphFont"/>
    <w:link w:val="Heading2"/>
    <w:uiPriority w:val="9"/>
    <w:rsid w:val="00472668"/>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47266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726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2668"/>
    <w:rPr>
      <w:b/>
      <w:bCs/>
    </w:rPr>
  </w:style>
  <w:style w:type="character" w:styleId="Hyperlink">
    <w:name w:val="Hyperlink"/>
    <w:basedOn w:val="DefaultParagraphFont"/>
    <w:uiPriority w:val="99"/>
    <w:unhideWhenUsed/>
    <w:rsid w:val="00472668"/>
    <w:rPr>
      <w:color w:val="0000FF"/>
      <w:u w:val="single"/>
    </w:rPr>
  </w:style>
  <w:style w:type="paragraph" w:customStyle="1" w:styleId="app-buttons">
    <w:name w:val="app-buttons"/>
    <w:basedOn w:val="Normal"/>
    <w:rsid w:val="004726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3C34ED"/>
  </w:style>
  <w:style w:type="character" w:customStyle="1" w:styleId="lsd">
    <w:name w:val="lsd"/>
    <w:basedOn w:val="DefaultParagraphFont"/>
    <w:rsid w:val="003C34ED"/>
  </w:style>
  <w:style w:type="paragraph" w:styleId="Header">
    <w:name w:val="header"/>
    <w:basedOn w:val="Normal"/>
    <w:link w:val="HeaderChar"/>
    <w:uiPriority w:val="99"/>
    <w:unhideWhenUsed/>
    <w:rsid w:val="00CB0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1C5"/>
  </w:style>
  <w:style w:type="paragraph" w:styleId="Footer">
    <w:name w:val="footer"/>
    <w:basedOn w:val="Normal"/>
    <w:link w:val="FooterChar"/>
    <w:uiPriority w:val="99"/>
    <w:unhideWhenUsed/>
    <w:rsid w:val="00CB0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1C5"/>
  </w:style>
  <w:style w:type="paragraph" w:customStyle="1" w:styleId="i-font">
    <w:name w:val="i-font"/>
    <w:basedOn w:val="Normal"/>
    <w:rsid w:val="00266D4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46C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62425">
      <w:bodyDiv w:val="1"/>
      <w:marLeft w:val="0"/>
      <w:marRight w:val="0"/>
      <w:marTop w:val="0"/>
      <w:marBottom w:val="0"/>
      <w:divBdr>
        <w:top w:val="none" w:sz="0" w:space="0" w:color="auto"/>
        <w:left w:val="none" w:sz="0" w:space="0" w:color="auto"/>
        <w:bottom w:val="none" w:sz="0" w:space="0" w:color="auto"/>
        <w:right w:val="none" w:sz="0" w:space="0" w:color="auto"/>
      </w:divBdr>
    </w:div>
    <w:div w:id="204414705">
      <w:bodyDiv w:val="1"/>
      <w:marLeft w:val="0"/>
      <w:marRight w:val="0"/>
      <w:marTop w:val="0"/>
      <w:marBottom w:val="0"/>
      <w:divBdr>
        <w:top w:val="none" w:sz="0" w:space="0" w:color="auto"/>
        <w:left w:val="none" w:sz="0" w:space="0" w:color="auto"/>
        <w:bottom w:val="none" w:sz="0" w:space="0" w:color="auto"/>
        <w:right w:val="none" w:sz="0" w:space="0" w:color="auto"/>
      </w:divBdr>
      <w:divsChild>
        <w:div w:id="1684240417">
          <w:marLeft w:val="0"/>
          <w:marRight w:val="0"/>
          <w:marTop w:val="1050"/>
          <w:marBottom w:val="0"/>
          <w:divBdr>
            <w:top w:val="none" w:sz="0" w:space="0" w:color="auto"/>
            <w:left w:val="none" w:sz="0" w:space="0" w:color="auto"/>
            <w:bottom w:val="none" w:sz="0" w:space="0" w:color="auto"/>
            <w:right w:val="none" w:sz="0" w:space="0" w:color="auto"/>
          </w:divBdr>
          <w:divsChild>
            <w:div w:id="748036291">
              <w:marLeft w:val="0"/>
              <w:marRight w:val="0"/>
              <w:marTop w:val="0"/>
              <w:marBottom w:val="0"/>
              <w:divBdr>
                <w:top w:val="none" w:sz="0" w:space="0" w:color="auto"/>
                <w:left w:val="none" w:sz="0" w:space="0" w:color="auto"/>
                <w:bottom w:val="none" w:sz="0" w:space="0" w:color="auto"/>
                <w:right w:val="none" w:sz="0" w:space="0" w:color="auto"/>
              </w:divBdr>
              <w:divsChild>
                <w:div w:id="823858552">
                  <w:marLeft w:val="-2925"/>
                  <w:marRight w:val="0"/>
                  <w:marTop w:val="0"/>
                  <w:marBottom w:val="0"/>
                  <w:divBdr>
                    <w:top w:val="none" w:sz="0" w:space="0" w:color="auto"/>
                    <w:left w:val="none" w:sz="0" w:space="0" w:color="auto"/>
                    <w:bottom w:val="none" w:sz="0" w:space="0" w:color="auto"/>
                    <w:right w:val="none" w:sz="0" w:space="0" w:color="auto"/>
                  </w:divBdr>
                  <w:divsChild>
                    <w:div w:id="382289422">
                      <w:marLeft w:val="0"/>
                      <w:marRight w:val="0"/>
                      <w:marTop w:val="0"/>
                      <w:marBottom w:val="0"/>
                      <w:divBdr>
                        <w:top w:val="none" w:sz="0" w:space="0" w:color="auto"/>
                        <w:left w:val="none" w:sz="0" w:space="0" w:color="auto"/>
                        <w:bottom w:val="none" w:sz="0" w:space="0" w:color="auto"/>
                        <w:right w:val="none" w:sz="0" w:space="0" w:color="auto"/>
                      </w:divBdr>
                      <w:divsChild>
                        <w:div w:id="483475124">
                          <w:marLeft w:val="0"/>
                          <w:marRight w:val="0"/>
                          <w:marTop w:val="100"/>
                          <w:marBottom w:val="100"/>
                          <w:divBdr>
                            <w:top w:val="none" w:sz="0" w:space="0" w:color="auto"/>
                            <w:left w:val="none" w:sz="0" w:space="0" w:color="auto"/>
                            <w:bottom w:val="none" w:sz="0" w:space="0" w:color="auto"/>
                            <w:right w:val="none" w:sz="0" w:space="0" w:color="auto"/>
                          </w:divBdr>
                          <w:divsChild>
                            <w:div w:id="111822910">
                              <w:marLeft w:val="0"/>
                              <w:marRight w:val="0"/>
                              <w:marTop w:val="0"/>
                              <w:marBottom w:val="0"/>
                              <w:divBdr>
                                <w:top w:val="none" w:sz="0" w:space="0" w:color="auto"/>
                                <w:left w:val="none" w:sz="0" w:space="0" w:color="auto"/>
                                <w:bottom w:val="none" w:sz="0" w:space="0" w:color="auto"/>
                                <w:right w:val="none" w:sz="0" w:space="0" w:color="auto"/>
                              </w:divBdr>
                              <w:divsChild>
                                <w:div w:id="1039627259">
                                  <w:marLeft w:val="0"/>
                                  <w:marRight w:val="0"/>
                                  <w:marTop w:val="0"/>
                                  <w:marBottom w:val="0"/>
                                  <w:divBdr>
                                    <w:top w:val="none" w:sz="0" w:space="0" w:color="auto"/>
                                    <w:left w:val="none" w:sz="0" w:space="0" w:color="auto"/>
                                    <w:bottom w:val="none" w:sz="0" w:space="0" w:color="auto"/>
                                    <w:right w:val="none" w:sz="0" w:space="0" w:color="auto"/>
                                  </w:divBdr>
                                  <w:divsChild>
                                    <w:div w:id="10300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211580">
          <w:marLeft w:val="-225"/>
          <w:marRight w:val="-225"/>
          <w:marTop w:val="0"/>
          <w:marBottom w:val="0"/>
          <w:divBdr>
            <w:top w:val="none" w:sz="0" w:space="0" w:color="auto"/>
            <w:left w:val="none" w:sz="0" w:space="0" w:color="auto"/>
            <w:bottom w:val="none" w:sz="0" w:space="0" w:color="auto"/>
            <w:right w:val="none" w:sz="0" w:space="0" w:color="auto"/>
          </w:divBdr>
          <w:divsChild>
            <w:div w:id="2031373974">
              <w:marLeft w:val="0"/>
              <w:marRight w:val="0"/>
              <w:marTop w:val="0"/>
              <w:marBottom w:val="0"/>
              <w:divBdr>
                <w:top w:val="none" w:sz="0" w:space="0" w:color="auto"/>
                <w:left w:val="none" w:sz="0" w:space="0" w:color="auto"/>
                <w:bottom w:val="none" w:sz="0" w:space="0" w:color="auto"/>
                <w:right w:val="none" w:sz="0" w:space="0" w:color="auto"/>
              </w:divBdr>
              <w:divsChild>
                <w:div w:id="586427872">
                  <w:marLeft w:val="0"/>
                  <w:marRight w:val="0"/>
                  <w:marTop w:val="0"/>
                  <w:marBottom w:val="0"/>
                  <w:divBdr>
                    <w:top w:val="none" w:sz="0" w:space="0" w:color="auto"/>
                    <w:left w:val="none" w:sz="0" w:space="0" w:color="auto"/>
                    <w:bottom w:val="none" w:sz="0" w:space="0" w:color="auto"/>
                    <w:right w:val="none" w:sz="0" w:space="0" w:color="auto"/>
                  </w:divBdr>
                  <w:divsChild>
                    <w:div w:id="12093360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53730877">
              <w:marLeft w:val="825"/>
              <w:marRight w:val="0"/>
              <w:marTop w:val="0"/>
              <w:marBottom w:val="0"/>
              <w:divBdr>
                <w:top w:val="none" w:sz="0" w:space="0" w:color="auto"/>
                <w:left w:val="none" w:sz="0" w:space="0" w:color="auto"/>
                <w:bottom w:val="none" w:sz="0" w:space="0" w:color="auto"/>
                <w:right w:val="none" w:sz="0" w:space="0" w:color="auto"/>
              </w:divBdr>
              <w:divsChild>
                <w:div w:id="15230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5874">
          <w:marLeft w:val="-225"/>
          <w:marRight w:val="-225"/>
          <w:marTop w:val="0"/>
          <w:marBottom w:val="0"/>
          <w:divBdr>
            <w:top w:val="none" w:sz="0" w:space="0" w:color="auto"/>
            <w:left w:val="none" w:sz="0" w:space="0" w:color="auto"/>
            <w:bottom w:val="none" w:sz="0" w:space="0" w:color="auto"/>
            <w:right w:val="none" w:sz="0" w:space="0" w:color="auto"/>
          </w:divBdr>
          <w:divsChild>
            <w:div w:id="881595843">
              <w:marLeft w:val="0"/>
              <w:marRight w:val="0"/>
              <w:marTop w:val="0"/>
              <w:marBottom w:val="0"/>
              <w:divBdr>
                <w:top w:val="none" w:sz="0" w:space="0" w:color="auto"/>
                <w:left w:val="none" w:sz="0" w:space="0" w:color="auto"/>
                <w:bottom w:val="none" w:sz="0" w:space="0" w:color="auto"/>
                <w:right w:val="none" w:sz="0" w:space="0" w:color="auto"/>
              </w:divBdr>
            </w:div>
          </w:divsChild>
        </w:div>
        <w:div w:id="1126043209">
          <w:marLeft w:val="0"/>
          <w:marRight w:val="0"/>
          <w:marTop w:val="0"/>
          <w:marBottom w:val="0"/>
          <w:divBdr>
            <w:top w:val="none" w:sz="0" w:space="0" w:color="auto"/>
            <w:left w:val="none" w:sz="0" w:space="0" w:color="auto"/>
            <w:bottom w:val="none" w:sz="0" w:space="0" w:color="auto"/>
            <w:right w:val="none" w:sz="0" w:space="0" w:color="auto"/>
          </w:divBdr>
          <w:divsChild>
            <w:div w:id="551117689">
              <w:marLeft w:val="-225"/>
              <w:marRight w:val="-225"/>
              <w:marTop w:val="0"/>
              <w:marBottom w:val="0"/>
              <w:divBdr>
                <w:top w:val="none" w:sz="0" w:space="0" w:color="auto"/>
                <w:left w:val="none" w:sz="0" w:space="0" w:color="auto"/>
                <w:bottom w:val="none" w:sz="0" w:space="0" w:color="auto"/>
                <w:right w:val="none" w:sz="0" w:space="0" w:color="auto"/>
              </w:divBdr>
              <w:divsChild>
                <w:div w:id="897934654">
                  <w:marLeft w:val="0"/>
                  <w:marRight w:val="0"/>
                  <w:marTop w:val="0"/>
                  <w:marBottom w:val="0"/>
                  <w:divBdr>
                    <w:top w:val="none" w:sz="0" w:space="0" w:color="auto"/>
                    <w:left w:val="none" w:sz="0" w:space="0" w:color="auto"/>
                    <w:bottom w:val="none" w:sz="0" w:space="0" w:color="auto"/>
                    <w:right w:val="none" w:sz="0" w:space="0" w:color="auto"/>
                  </w:divBdr>
                  <w:divsChild>
                    <w:div w:id="139867183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58563939">
      <w:bodyDiv w:val="1"/>
      <w:marLeft w:val="0"/>
      <w:marRight w:val="0"/>
      <w:marTop w:val="0"/>
      <w:marBottom w:val="0"/>
      <w:divBdr>
        <w:top w:val="none" w:sz="0" w:space="0" w:color="auto"/>
        <w:left w:val="none" w:sz="0" w:space="0" w:color="auto"/>
        <w:bottom w:val="none" w:sz="0" w:space="0" w:color="auto"/>
        <w:right w:val="none" w:sz="0" w:space="0" w:color="auto"/>
      </w:divBdr>
    </w:div>
    <w:div w:id="1852837602">
      <w:bodyDiv w:val="1"/>
      <w:marLeft w:val="0"/>
      <w:marRight w:val="0"/>
      <w:marTop w:val="0"/>
      <w:marBottom w:val="0"/>
      <w:divBdr>
        <w:top w:val="none" w:sz="0" w:space="0" w:color="auto"/>
        <w:left w:val="none" w:sz="0" w:space="0" w:color="auto"/>
        <w:bottom w:val="none" w:sz="0" w:space="0" w:color="auto"/>
        <w:right w:val="none" w:sz="0" w:space="0" w:color="auto"/>
      </w:divBdr>
    </w:div>
    <w:div w:id="1933467134">
      <w:bodyDiv w:val="1"/>
      <w:marLeft w:val="0"/>
      <w:marRight w:val="0"/>
      <w:marTop w:val="0"/>
      <w:marBottom w:val="0"/>
      <w:divBdr>
        <w:top w:val="none" w:sz="0" w:space="0" w:color="auto"/>
        <w:left w:val="none" w:sz="0" w:space="0" w:color="auto"/>
        <w:bottom w:val="none" w:sz="0" w:space="0" w:color="auto"/>
        <w:right w:val="none" w:sz="0" w:space="0" w:color="auto"/>
      </w:divBdr>
      <w:divsChild>
        <w:div w:id="2108649002">
          <w:marLeft w:val="0"/>
          <w:marRight w:val="0"/>
          <w:marTop w:val="0"/>
          <w:marBottom w:val="0"/>
          <w:divBdr>
            <w:top w:val="none" w:sz="0" w:space="0" w:color="auto"/>
            <w:left w:val="none" w:sz="0" w:space="0" w:color="auto"/>
            <w:bottom w:val="none" w:sz="0" w:space="0" w:color="auto"/>
            <w:right w:val="none" w:sz="0" w:space="0" w:color="auto"/>
          </w:divBdr>
          <w:divsChild>
            <w:div w:id="3166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bob.com/hr-glossary/compensation-plan/" TargetMode="External"/><Relationship Id="rId13" Type="http://schemas.openxmlformats.org/officeDocument/2006/relationships/hyperlink" Target="https://www.researchgate.net/publication/347553239_Impact_of_Compensation_and_Benefits_on_Job_Satisfa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reers.brac.net/benefits-at-bra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yt.com/en/bangladesh/salaries/companies/bra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en.wikipedia.org/wiki/Department_for_International_Development"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Salary</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base pay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area sales manager</c:v>
                </c:pt>
                <c:pt idx="1">
                  <c:v>auditor </c:v>
                </c:pt>
                <c:pt idx="2">
                  <c:v>manager</c:v>
                </c:pt>
                <c:pt idx="3">
                  <c:v>operation manager</c:v>
                </c:pt>
                <c:pt idx="4">
                  <c:v>assistant manager</c:v>
                </c:pt>
                <c:pt idx="5">
                  <c:v>manager</c:v>
                </c:pt>
                <c:pt idx="6">
                  <c:v>regional manager</c:v>
                </c:pt>
              </c:strCache>
            </c:strRef>
          </c:cat>
          <c:val>
            <c:numRef>
              <c:f>Sheet1!$B$2:$B$8</c:f>
              <c:numCache>
                <c:formatCode>General</c:formatCode>
                <c:ptCount val="7"/>
                <c:pt idx="0">
                  <c:v>45000</c:v>
                </c:pt>
                <c:pt idx="1">
                  <c:v>41897.5</c:v>
                </c:pt>
                <c:pt idx="2">
                  <c:v>40000</c:v>
                </c:pt>
                <c:pt idx="3">
                  <c:v>39011.5</c:v>
                </c:pt>
                <c:pt idx="4">
                  <c:v>24750</c:v>
                </c:pt>
                <c:pt idx="5">
                  <c:v>25000</c:v>
                </c:pt>
                <c:pt idx="6">
                  <c:v>20000</c:v>
                </c:pt>
              </c:numCache>
            </c:numRef>
          </c:val>
        </c:ser>
        <c:ser>
          <c:idx val="1"/>
          <c:order val="1"/>
          <c:tx>
            <c:strRef>
              <c:f>Sheet1!$C$1</c:f>
              <c:strCache>
                <c:ptCount val="1"/>
                <c:pt idx="0">
                  <c:v>house rent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area sales manager</c:v>
                </c:pt>
                <c:pt idx="1">
                  <c:v>auditor </c:v>
                </c:pt>
                <c:pt idx="2">
                  <c:v>manager</c:v>
                </c:pt>
                <c:pt idx="3">
                  <c:v>operation manager</c:v>
                </c:pt>
                <c:pt idx="4">
                  <c:v>assistant manager</c:v>
                </c:pt>
                <c:pt idx="5">
                  <c:v>manager</c:v>
                </c:pt>
                <c:pt idx="6">
                  <c:v>regional manager</c:v>
                </c:pt>
              </c:strCache>
            </c:strRef>
          </c:cat>
          <c:val>
            <c:numRef>
              <c:f>Sheet1!$C$2:$C$8</c:f>
              <c:numCache>
                <c:formatCode>General</c:formatCode>
                <c:ptCount val="7"/>
                <c:pt idx="0">
                  <c:v>27000</c:v>
                </c:pt>
                <c:pt idx="1">
                  <c:v>25138.5</c:v>
                </c:pt>
                <c:pt idx="2">
                  <c:v>24000</c:v>
                </c:pt>
                <c:pt idx="3">
                  <c:v>23406.899999999998</c:v>
                </c:pt>
                <c:pt idx="4">
                  <c:v>14850</c:v>
                </c:pt>
                <c:pt idx="5">
                  <c:v>15000</c:v>
                </c:pt>
                <c:pt idx="6">
                  <c:v>12000</c:v>
                </c:pt>
              </c:numCache>
            </c:numRef>
          </c:val>
        </c:ser>
        <c:ser>
          <c:idx val="2"/>
          <c:order val="2"/>
          <c:tx>
            <c:strRef>
              <c:f>Sheet1!$D$1</c:f>
              <c:strCache>
                <c:ptCount val="1"/>
                <c:pt idx="0">
                  <c:v>medical allowance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area sales manager</c:v>
                </c:pt>
                <c:pt idx="1">
                  <c:v>auditor </c:v>
                </c:pt>
                <c:pt idx="2">
                  <c:v>manager</c:v>
                </c:pt>
                <c:pt idx="3">
                  <c:v>operation manager</c:v>
                </c:pt>
                <c:pt idx="4">
                  <c:v>assistant manager</c:v>
                </c:pt>
                <c:pt idx="5">
                  <c:v>manager</c:v>
                </c:pt>
                <c:pt idx="6">
                  <c:v>regional manager</c:v>
                </c:pt>
              </c:strCache>
            </c:strRef>
          </c:cat>
          <c:val>
            <c:numRef>
              <c:f>Sheet1!$D$2:$D$8</c:f>
              <c:numCache>
                <c:formatCode>General</c:formatCode>
                <c:ptCount val="7"/>
                <c:pt idx="0">
                  <c:v>9000</c:v>
                </c:pt>
                <c:pt idx="1">
                  <c:v>8379.5</c:v>
                </c:pt>
                <c:pt idx="2">
                  <c:v>8000</c:v>
                </c:pt>
                <c:pt idx="3">
                  <c:v>7802.3</c:v>
                </c:pt>
                <c:pt idx="4">
                  <c:v>4950</c:v>
                </c:pt>
                <c:pt idx="5">
                  <c:v>5000</c:v>
                </c:pt>
                <c:pt idx="6">
                  <c:v>4000</c:v>
                </c:pt>
              </c:numCache>
            </c:numRef>
          </c:val>
        </c:ser>
        <c:ser>
          <c:idx val="3"/>
          <c:order val="3"/>
          <c:tx>
            <c:strRef>
              <c:f>Sheet1!$E$1</c:f>
              <c:strCache>
                <c:ptCount val="1"/>
                <c:pt idx="0">
                  <c:v>convayence</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area sales manager</c:v>
                </c:pt>
                <c:pt idx="1">
                  <c:v>auditor </c:v>
                </c:pt>
                <c:pt idx="2">
                  <c:v>manager</c:v>
                </c:pt>
                <c:pt idx="3">
                  <c:v>operation manager</c:v>
                </c:pt>
                <c:pt idx="4">
                  <c:v>assistant manager</c:v>
                </c:pt>
                <c:pt idx="5">
                  <c:v>manager</c:v>
                </c:pt>
                <c:pt idx="6">
                  <c:v>regional manager</c:v>
                </c:pt>
              </c:strCache>
            </c:strRef>
          </c:cat>
          <c:val>
            <c:numRef>
              <c:f>Sheet1!$E$2:$E$8</c:f>
              <c:numCache>
                <c:formatCode>General</c:formatCode>
                <c:ptCount val="7"/>
                <c:pt idx="0">
                  <c:v>9000</c:v>
                </c:pt>
                <c:pt idx="1">
                  <c:v>8379.5</c:v>
                </c:pt>
                <c:pt idx="2">
                  <c:v>8000</c:v>
                </c:pt>
                <c:pt idx="3">
                  <c:v>7802.3</c:v>
                </c:pt>
                <c:pt idx="4">
                  <c:v>4950</c:v>
                </c:pt>
                <c:pt idx="5">
                  <c:v>5000</c:v>
                </c:pt>
                <c:pt idx="6">
                  <c:v>4000</c:v>
                </c:pt>
              </c:numCache>
            </c:numRef>
          </c:val>
        </c:ser>
        <c:dLbls>
          <c:dLblPos val="outEnd"/>
          <c:showLegendKey val="0"/>
          <c:showVal val="1"/>
          <c:showCatName val="0"/>
          <c:showSerName val="0"/>
          <c:showPercent val="0"/>
          <c:showBubbleSize val="0"/>
        </c:dLbls>
        <c:gapWidth val="444"/>
        <c:overlap val="-90"/>
        <c:axId val="333326472"/>
        <c:axId val="333331960"/>
      </c:barChart>
      <c:catAx>
        <c:axId val="333326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33331960"/>
        <c:crosses val="autoZero"/>
        <c:auto val="1"/>
        <c:lblAlgn val="ctr"/>
        <c:lblOffset val="100"/>
        <c:noMultiLvlLbl val="0"/>
      </c:catAx>
      <c:valAx>
        <c:axId val="333331960"/>
        <c:scaling>
          <c:orientation val="minMax"/>
        </c:scaling>
        <c:delete val="1"/>
        <c:axPos val="l"/>
        <c:numFmt formatCode="General" sourceLinked="1"/>
        <c:majorTickMark val="none"/>
        <c:minorTickMark val="none"/>
        <c:tickLblPos val="nextTo"/>
        <c:crossAx val="333326472"/>
        <c:crosses val="autoZero"/>
        <c:crossBetween val="between"/>
      </c:valAx>
      <c:spPr>
        <a:noFill/>
        <a:ln>
          <a:solidFill>
            <a:schemeClr val="accent1"/>
          </a:solid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C844E-3994-44BF-B2BD-D247F2A6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2487</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2024-01-05T13:36:00Z</dcterms:created>
  <dcterms:modified xsi:type="dcterms:W3CDTF">2024-01-05T13:36:00Z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-759426562</vt:i4>
  </property>
</Properties>
</file>