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4E603" w14:textId="77777777" w:rsidR="007200C8" w:rsidRDefault="00000000">
      <w:pPr>
        <w:pStyle w:val="BodyText"/>
        <w:ind w:left="1374"/>
        <w:rPr>
          <w:sz w:val="20"/>
        </w:rPr>
      </w:pPr>
      <w:bookmarkStart w:id="0" w:name="_Hlk176642074"/>
      <w:bookmarkEnd w:id="0"/>
      <w:r>
        <w:rPr>
          <w:noProof/>
        </w:rPr>
        <w:drawing>
          <wp:inline distT="0" distB="0" distL="0" distR="0" wp14:anchorId="18274640" wp14:editId="35BED3A0">
            <wp:extent cx="3878580" cy="487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8F30E" w14:textId="77777777" w:rsidR="007200C8" w:rsidRDefault="00000000">
      <w:pPr>
        <w:pStyle w:val="Heading1"/>
        <w:spacing w:before="100" w:line="300" w:lineRule="auto"/>
        <w:ind w:left="1635" w:right="1306" w:firstLine="555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rPr>
          <w:spacing w:val="-1"/>
        </w:rPr>
        <w:t>Національний</w:t>
      </w:r>
      <w:r>
        <w:rPr>
          <w:spacing w:val="-15"/>
        </w:rPr>
        <w:t xml:space="preserve"> </w:t>
      </w:r>
      <w:r>
        <w:t>технічний</w:t>
      </w:r>
      <w:r>
        <w:rPr>
          <w:spacing w:val="-15"/>
        </w:rPr>
        <w:t xml:space="preserve"> </w:t>
      </w:r>
      <w:r>
        <w:t>університет</w:t>
      </w:r>
      <w:r>
        <w:rPr>
          <w:spacing w:val="-15"/>
        </w:rPr>
        <w:t xml:space="preserve"> </w:t>
      </w:r>
      <w:r>
        <w:t>України</w:t>
      </w:r>
    </w:p>
    <w:p w14:paraId="40D14491" w14:textId="77777777" w:rsidR="007200C8" w:rsidRDefault="00000000">
      <w:pPr>
        <w:spacing w:line="300" w:lineRule="auto"/>
        <w:ind w:left="1290" w:right="1306" w:hanging="812"/>
        <w:rPr>
          <w:sz w:val="28"/>
        </w:rPr>
      </w:pPr>
      <w:r>
        <w:rPr>
          <w:spacing w:val="-1"/>
          <w:sz w:val="28"/>
        </w:rPr>
        <w:t>“Київський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політехнічний</w:t>
      </w:r>
      <w:r>
        <w:rPr>
          <w:spacing w:val="-14"/>
          <w:sz w:val="28"/>
        </w:rPr>
        <w:t xml:space="preserve"> </w:t>
      </w:r>
      <w:r>
        <w:rPr>
          <w:sz w:val="28"/>
        </w:rPr>
        <w:t>інститут</w:t>
      </w:r>
      <w:r>
        <w:rPr>
          <w:spacing w:val="-15"/>
          <w:sz w:val="28"/>
        </w:rPr>
        <w:t xml:space="preserve"> </w:t>
      </w:r>
      <w:r>
        <w:rPr>
          <w:sz w:val="28"/>
        </w:rPr>
        <w:t>імені</w:t>
      </w:r>
      <w:r>
        <w:rPr>
          <w:spacing w:val="-14"/>
          <w:sz w:val="28"/>
        </w:rPr>
        <w:t xml:space="preserve"> </w:t>
      </w:r>
      <w:r>
        <w:rPr>
          <w:sz w:val="28"/>
        </w:rPr>
        <w:t>Ігоря</w:t>
      </w:r>
      <w:r>
        <w:rPr>
          <w:spacing w:val="-14"/>
          <w:sz w:val="28"/>
        </w:rPr>
        <w:t xml:space="preserve"> </w:t>
      </w:r>
      <w:r>
        <w:rPr>
          <w:sz w:val="28"/>
        </w:rPr>
        <w:t>Сікорського”</w:t>
      </w:r>
      <w:r>
        <w:rPr>
          <w:spacing w:val="-67"/>
          <w:sz w:val="28"/>
        </w:rPr>
        <w:t xml:space="preserve"> </w:t>
      </w:r>
      <w:r>
        <w:rPr>
          <w:sz w:val="28"/>
        </w:rPr>
        <w:t>Факультет</w:t>
      </w:r>
      <w:r>
        <w:rPr>
          <w:spacing w:val="-12"/>
          <w:sz w:val="28"/>
        </w:rPr>
        <w:t xml:space="preserve"> </w:t>
      </w:r>
      <w:r>
        <w:rPr>
          <w:sz w:val="28"/>
        </w:rPr>
        <w:t>інформатики</w:t>
      </w:r>
      <w:r>
        <w:rPr>
          <w:spacing w:val="-11"/>
          <w:sz w:val="28"/>
        </w:rPr>
        <w:t xml:space="preserve"> </w:t>
      </w:r>
      <w:r>
        <w:rPr>
          <w:sz w:val="28"/>
        </w:rPr>
        <w:t>та</w:t>
      </w:r>
      <w:r>
        <w:rPr>
          <w:spacing w:val="-12"/>
          <w:sz w:val="28"/>
        </w:rPr>
        <w:t xml:space="preserve"> </w:t>
      </w:r>
      <w:r>
        <w:rPr>
          <w:sz w:val="28"/>
        </w:rPr>
        <w:t>обчислювальної</w:t>
      </w:r>
      <w:r>
        <w:rPr>
          <w:spacing w:val="-11"/>
          <w:sz w:val="28"/>
        </w:rPr>
        <w:t xml:space="preserve"> </w:t>
      </w:r>
      <w:r>
        <w:rPr>
          <w:sz w:val="28"/>
        </w:rPr>
        <w:t>техніки</w:t>
      </w:r>
    </w:p>
    <w:p w14:paraId="37403868" w14:textId="77777777" w:rsidR="007200C8" w:rsidRDefault="00000000">
      <w:pPr>
        <w:pStyle w:val="Heading1"/>
        <w:spacing w:line="322" w:lineRule="exact"/>
        <w:ind w:left="1687"/>
      </w:pPr>
      <w:r>
        <w:t>Кафедра</w:t>
      </w:r>
      <w:r>
        <w:rPr>
          <w:spacing w:val="-10"/>
        </w:rPr>
        <w:t xml:space="preserve"> </w:t>
      </w:r>
      <w:r>
        <w:t>інформаційних</w:t>
      </w:r>
      <w:r>
        <w:rPr>
          <w:spacing w:val="-10"/>
        </w:rPr>
        <w:t xml:space="preserve"> </w:t>
      </w:r>
      <w:r>
        <w:t>систем</w:t>
      </w:r>
      <w:r>
        <w:rPr>
          <w:spacing w:val="-10"/>
        </w:rPr>
        <w:t xml:space="preserve"> </w:t>
      </w:r>
      <w:r>
        <w:t>та</w:t>
      </w:r>
      <w:r>
        <w:rPr>
          <w:spacing w:val="-10"/>
        </w:rPr>
        <w:t xml:space="preserve"> </w:t>
      </w:r>
      <w:r>
        <w:t>технологій</w:t>
      </w:r>
    </w:p>
    <w:p w14:paraId="35C0BD6E" w14:textId="77777777" w:rsidR="007200C8" w:rsidRDefault="007200C8">
      <w:pPr>
        <w:pStyle w:val="BodyText"/>
        <w:rPr>
          <w:sz w:val="30"/>
        </w:rPr>
      </w:pPr>
    </w:p>
    <w:p w14:paraId="3E300206" w14:textId="77777777" w:rsidR="007200C8" w:rsidRDefault="007200C8">
      <w:pPr>
        <w:pStyle w:val="BodyText"/>
        <w:rPr>
          <w:sz w:val="30"/>
        </w:rPr>
      </w:pPr>
    </w:p>
    <w:p w14:paraId="52CA6A95" w14:textId="77777777" w:rsidR="007200C8" w:rsidRDefault="007200C8">
      <w:pPr>
        <w:pStyle w:val="BodyText"/>
        <w:rPr>
          <w:sz w:val="30"/>
        </w:rPr>
      </w:pPr>
    </w:p>
    <w:p w14:paraId="3A67BE21" w14:textId="77777777" w:rsidR="007200C8" w:rsidRDefault="007200C8">
      <w:pPr>
        <w:pStyle w:val="BodyText"/>
        <w:spacing w:before="4"/>
      </w:pPr>
    </w:p>
    <w:p w14:paraId="38F5D653" w14:textId="0F335B87" w:rsidR="007200C8" w:rsidRPr="002C0219" w:rsidRDefault="00347C81" w:rsidP="00347C81">
      <w:pPr>
        <w:pStyle w:val="Title"/>
        <w:rPr>
          <w:lang w:val="en-US"/>
        </w:rPr>
      </w:pPr>
      <w:r>
        <w:t>Лабораторна робота №</w:t>
      </w:r>
      <w:r w:rsidR="002C0219">
        <w:rPr>
          <w:lang w:val="en-US"/>
        </w:rPr>
        <w:t>2</w:t>
      </w:r>
    </w:p>
    <w:p w14:paraId="4A2BFBED" w14:textId="77777777" w:rsidR="007200C8" w:rsidRDefault="00000000">
      <w:pPr>
        <w:spacing w:before="41"/>
        <w:ind w:left="2162" w:right="2939"/>
        <w:jc w:val="center"/>
        <w:rPr>
          <w:b/>
          <w:sz w:val="36"/>
          <w:lang w:val="en-US"/>
        </w:rPr>
      </w:pPr>
      <w:r>
        <w:rPr>
          <w:b/>
          <w:sz w:val="36"/>
        </w:rPr>
        <w:t xml:space="preserve">Технології програмування на </w:t>
      </w:r>
      <w:r>
        <w:rPr>
          <w:b/>
          <w:sz w:val="36"/>
          <w:lang w:val="en-US"/>
        </w:rPr>
        <w:t>C/Embedded</w:t>
      </w:r>
    </w:p>
    <w:p w14:paraId="146CA1C5" w14:textId="753F6CD4" w:rsidR="007200C8" w:rsidRPr="002C0219" w:rsidRDefault="00000000" w:rsidP="002C0219">
      <w:pPr>
        <w:spacing w:before="100" w:line="290" w:lineRule="auto"/>
        <w:ind w:left="2161" w:right="2939"/>
        <w:jc w:val="center"/>
        <w:rPr>
          <w:i/>
          <w:spacing w:val="-1"/>
          <w:sz w:val="36"/>
        </w:rPr>
      </w:pPr>
      <w:r>
        <w:rPr>
          <w:i/>
          <w:spacing w:val="-1"/>
          <w:sz w:val="36"/>
        </w:rPr>
        <w:t>«</w:t>
      </w:r>
      <w:r w:rsidR="002C0219" w:rsidRPr="002C0219">
        <w:rPr>
          <w:i/>
          <w:spacing w:val="-1"/>
          <w:sz w:val="36"/>
        </w:rPr>
        <w:t>Lab2 - LEDs, Buttons, Interrupts</w:t>
      </w:r>
      <w:r>
        <w:rPr>
          <w:i/>
          <w:sz w:val="36"/>
        </w:rPr>
        <w:t>»</w:t>
      </w:r>
    </w:p>
    <w:p w14:paraId="1AA362EB" w14:textId="77777777" w:rsidR="007200C8" w:rsidRDefault="007200C8">
      <w:pPr>
        <w:pStyle w:val="BodyText"/>
        <w:rPr>
          <w:i/>
          <w:sz w:val="40"/>
        </w:rPr>
      </w:pPr>
    </w:p>
    <w:p w14:paraId="091694A9" w14:textId="77777777" w:rsidR="007200C8" w:rsidRDefault="007200C8">
      <w:pPr>
        <w:pStyle w:val="BodyText"/>
        <w:rPr>
          <w:i/>
          <w:sz w:val="40"/>
        </w:rPr>
      </w:pPr>
    </w:p>
    <w:p w14:paraId="4251CF37" w14:textId="77777777" w:rsidR="007200C8" w:rsidRDefault="007200C8">
      <w:pPr>
        <w:pStyle w:val="BodyText"/>
        <w:rPr>
          <w:i/>
          <w:sz w:val="40"/>
        </w:rPr>
      </w:pPr>
    </w:p>
    <w:p w14:paraId="5787572E" w14:textId="77777777" w:rsidR="007200C8" w:rsidRDefault="007200C8">
      <w:pPr>
        <w:pStyle w:val="BodyText"/>
        <w:rPr>
          <w:i/>
          <w:sz w:val="40"/>
        </w:rPr>
      </w:pPr>
    </w:p>
    <w:p w14:paraId="7E28769E" w14:textId="77777777" w:rsidR="007200C8" w:rsidRDefault="007200C8">
      <w:pPr>
        <w:pStyle w:val="BodyText"/>
        <w:rPr>
          <w:i/>
          <w:sz w:val="40"/>
        </w:rPr>
      </w:pPr>
    </w:p>
    <w:p w14:paraId="715B95B7" w14:textId="77777777" w:rsidR="007200C8" w:rsidRDefault="007200C8">
      <w:pPr>
        <w:pStyle w:val="BodyText"/>
        <w:rPr>
          <w:i/>
          <w:sz w:val="40"/>
        </w:rPr>
      </w:pPr>
    </w:p>
    <w:p w14:paraId="618B734E" w14:textId="77777777" w:rsidR="007200C8" w:rsidRDefault="007200C8">
      <w:pPr>
        <w:pStyle w:val="BodyText"/>
        <w:rPr>
          <w:i/>
          <w:sz w:val="40"/>
        </w:rPr>
      </w:pPr>
    </w:p>
    <w:p w14:paraId="3DD371D8" w14:textId="77777777" w:rsidR="007200C8" w:rsidRDefault="007200C8">
      <w:pPr>
        <w:pStyle w:val="BodyText"/>
        <w:rPr>
          <w:i/>
          <w:sz w:val="40"/>
        </w:rPr>
      </w:pPr>
    </w:p>
    <w:p w14:paraId="73C344A1" w14:textId="77777777" w:rsidR="007200C8" w:rsidRDefault="00000000">
      <w:pPr>
        <w:pStyle w:val="Heading1"/>
        <w:spacing w:before="272"/>
      </w:pPr>
      <w:r>
        <w:t>Виконав:</w:t>
      </w:r>
    </w:p>
    <w:p w14:paraId="252CDA89" w14:textId="77777777" w:rsidR="007200C8" w:rsidRDefault="00000000">
      <w:pPr>
        <w:spacing w:before="83" w:line="300" w:lineRule="auto"/>
        <w:ind w:left="105" w:right="6445"/>
        <w:rPr>
          <w:sz w:val="28"/>
        </w:rPr>
      </w:pPr>
      <w:r>
        <w:rPr>
          <w:spacing w:val="-1"/>
          <w:sz w:val="28"/>
        </w:rPr>
        <w:t>студент</w:t>
      </w:r>
      <w:r>
        <w:rPr>
          <w:spacing w:val="-15"/>
          <w:sz w:val="28"/>
        </w:rPr>
        <w:t xml:space="preserve"> </w:t>
      </w:r>
      <w:r>
        <w:rPr>
          <w:sz w:val="28"/>
        </w:rPr>
        <w:t>групи</w:t>
      </w:r>
      <w:r>
        <w:rPr>
          <w:spacing w:val="-15"/>
          <w:sz w:val="28"/>
        </w:rPr>
        <w:t xml:space="preserve"> </w:t>
      </w:r>
      <w:r>
        <w:rPr>
          <w:sz w:val="28"/>
        </w:rPr>
        <w:t>ІА-33</w:t>
      </w:r>
    </w:p>
    <w:p w14:paraId="44C891F6" w14:textId="77777777" w:rsidR="007200C8" w:rsidRDefault="00000000">
      <w:pPr>
        <w:spacing w:before="83" w:line="300" w:lineRule="auto"/>
        <w:ind w:left="105" w:right="6763"/>
        <w:rPr>
          <w:sz w:val="28"/>
        </w:rPr>
      </w:pPr>
      <w:r>
        <w:rPr>
          <w:sz w:val="28"/>
        </w:rPr>
        <w:t>Мартинюк Ю.Р.</w:t>
      </w:r>
    </w:p>
    <w:p w14:paraId="5D945C30" w14:textId="77777777" w:rsidR="007200C8" w:rsidRDefault="007200C8">
      <w:pPr>
        <w:pStyle w:val="BodyText"/>
        <w:rPr>
          <w:sz w:val="30"/>
        </w:rPr>
      </w:pPr>
    </w:p>
    <w:p w14:paraId="126F1930" w14:textId="77777777" w:rsidR="007200C8" w:rsidRPr="002C0219" w:rsidRDefault="007200C8">
      <w:pPr>
        <w:pStyle w:val="BodyText"/>
        <w:rPr>
          <w:sz w:val="30"/>
          <w:lang w:val="en-US"/>
        </w:rPr>
      </w:pPr>
    </w:p>
    <w:p w14:paraId="4B2612F0" w14:textId="77777777" w:rsidR="007200C8" w:rsidRDefault="007200C8">
      <w:pPr>
        <w:pStyle w:val="BodyText"/>
        <w:rPr>
          <w:sz w:val="30"/>
        </w:rPr>
      </w:pPr>
    </w:p>
    <w:p w14:paraId="0EB16C7D" w14:textId="77777777" w:rsidR="007200C8" w:rsidRDefault="007200C8">
      <w:pPr>
        <w:pStyle w:val="BodyText"/>
        <w:spacing w:before="6"/>
        <w:rPr>
          <w:sz w:val="27"/>
          <w:lang w:val="en-US"/>
        </w:rPr>
      </w:pPr>
    </w:p>
    <w:p w14:paraId="399331ED" w14:textId="77777777" w:rsidR="00347C81" w:rsidRDefault="00347C81">
      <w:pPr>
        <w:pStyle w:val="BodyText"/>
        <w:spacing w:before="6"/>
        <w:rPr>
          <w:sz w:val="27"/>
          <w:lang w:val="en-US"/>
        </w:rPr>
      </w:pPr>
    </w:p>
    <w:p w14:paraId="6FFAA75B" w14:textId="77777777" w:rsidR="00347C81" w:rsidRPr="00347C81" w:rsidRDefault="00347C81">
      <w:pPr>
        <w:pStyle w:val="BodyText"/>
        <w:spacing w:before="6"/>
        <w:rPr>
          <w:sz w:val="27"/>
          <w:lang w:val="en-US"/>
        </w:rPr>
      </w:pPr>
    </w:p>
    <w:p w14:paraId="479BAF15" w14:textId="77777777" w:rsidR="007200C8" w:rsidRDefault="00000000">
      <w:pPr>
        <w:pStyle w:val="Heading1"/>
        <w:spacing w:before="1"/>
        <w:ind w:left="1832" w:right="2939"/>
        <w:jc w:val="center"/>
        <w:sectPr w:rsidR="007200C8">
          <w:pgSz w:w="11906" w:h="16838"/>
          <w:pgMar w:top="1460" w:right="1320" w:bottom="280" w:left="1320" w:header="0" w:footer="0" w:gutter="0"/>
          <w:cols w:space="720"/>
          <w:formProt w:val="0"/>
          <w:docGrid w:linePitch="100" w:charSpace="4096"/>
        </w:sectPr>
      </w:pPr>
      <w:r>
        <w:t>Київ</w:t>
      </w:r>
      <w:r>
        <w:rPr>
          <w:spacing w:val="-4"/>
        </w:rPr>
        <w:t xml:space="preserve"> </w:t>
      </w:r>
      <w:r>
        <w:t>2025</w:t>
      </w:r>
    </w:p>
    <w:p w14:paraId="3A9890E5" w14:textId="7632029B" w:rsidR="007200C8" w:rsidRDefault="00000000">
      <w:pPr>
        <w:pStyle w:val="BodyText"/>
        <w:spacing w:before="60" w:line="360" w:lineRule="auto"/>
        <w:ind w:left="120"/>
        <w:rPr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Тема:</w:t>
      </w:r>
      <w:r>
        <w:rPr>
          <w:b/>
          <w:spacing w:val="-5"/>
          <w:sz w:val="28"/>
          <w:szCs w:val="28"/>
          <w:lang w:val="en-US"/>
        </w:rPr>
        <w:t xml:space="preserve"> </w:t>
      </w:r>
      <w:r w:rsidR="002C0219" w:rsidRPr="002C0219">
        <w:rPr>
          <w:bCs/>
          <w:spacing w:val="-5"/>
          <w:sz w:val="28"/>
          <w:szCs w:val="28"/>
          <w:lang w:val="en-US"/>
        </w:rPr>
        <w:t>LEDs, Buttons, Interrupts</w:t>
      </w:r>
    </w:p>
    <w:p w14:paraId="09FB79FC" w14:textId="4870E815" w:rsidR="007200C8" w:rsidRDefault="00000000">
      <w:pPr>
        <w:pStyle w:val="BodyText"/>
        <w:spacing w:before="46" w:line="360" w:lineRule="auto"/>
        <w:ind w:left="120" w:right="1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Мета:</w:t>
      </w:r>
      <w:r w:rsidR="002C0219">
        <w:rPr>
          <w:b/>
          <w:sz w:val="28"/>
          <w:szCs w:val="28"/>
        </w:rPr>
        <w:t xml:space="preserve"> </w:t>
      </w:r>
      <w:r w:rsidR="002C0219">
        <w:rPr>
          <w:bCs/>
          <w:sz w:val="28"/>
          <w:szCs w:val="28"/>
        </w:rPr>
        <w:t>вивчити керування кнопками, світлодіодами, розібратися з роботою портів та перериваннями</w:t>
      </w:r>
      <w:r w:rsidR="0077375D" w:rsidRPr="0077375D">
        <w:rPr>
          <w:bCs/>
          <w:spacing w:val="-8"/>
          <w:sz w:val="28"/>
          <w:szCs w:val="28"/>
        </w:rPr>
        <w:t xml:space="preserve"> </w:t>
      </w:r>
    </w:p>
    <w:p w14:paraId="0F837564" w14:textId="77777777" w:rsidR="007200C8" w:rsidRDefault="007200C8">
      <w:pPr>
        <w:pStyle w:val="BodyText"/>
        <w:spacing w:before="41" w:line="360" w:lineRule="auto"/>
        <w:ind w:left="120" w:right="1"/>
        <w:rPr>
          <w:sz w:val="28"/>
          <w:szCs w:val="28"/>
          <w:lang w:val="en-US"/>
        </w:rPr>
      </w:pPr>
    </w:p>
    <w:p w14:paraId="413B43B0" w14:textId="77777777" w:rsidR="007200C8" w:rsidRDefault="00000000">
      <w:pPr>
        <w:pStyle w:val="BodyText"/>
        <w:spacing w:before="41" w:line="360" w:lineRule="auto"/>
        <w:ind w:left="120" w:right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 виконання роботи:</w:t>
      </w:r>
    </w:p>
    <w:p w14:paraId="19A07FEC" w14:textId="097DB95C" w:rsidR="007200C8" w:rsidRPr="00BA4376" w:rsidRDefault="00000000">
      <w:pPr>
        <w:pStyle w:val="BodyText"/>
        <w:spacing w:before="41" w:line="360" w:lineRule="auto"/>
        <w:ind w:left="120" w:right="1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1) </w:t>
      </w:r>
      <w:r w:rsidR="00C71CDF">
        <w:rPr>
          <w:sz w:val="28"/>
          <w:szCs w:val="28"/>
        </w:rPr>
        <w:t>П</w:t>
      </w:r>
      <w:r>
        <w:rPr>
          <w:sz w:val="28"/>
          <w:szCs w:val="28"/>
        </w:rPr>
        <w:t>осилання на додаток:</w:t>
      </w:r>
    </w:p>
    <w:p w14:paraId="3D583110" w14:textId="5E1E83EE" w:rsidR="007200C8" w:rsidRDefault="00BA4376">
      <w:pPr>
        <w:pStyle w:val="BodyText"/>
        <w:spacing w:before="41" w:line="360" w:lineRule="auto"/>
        <w:ind w:left="120" w:right="1"/>
        <w:rPr>
          <w:sz w:val="28"/>
          <w:szCs w:val="28"/>
          <w:lang w:val="en-US"/>
        </w:rPr>
      </w:pPr>
      <w:hyperlink r:id="rId5" w:history="1">
        <w:r w:rsidRPr="00BA4376">
          <w:rPr>
            <w:rStyle w:val="Hyperlink"/>
            <w:sz w:val="28"/>
            <w:szCs w:val="28"/>
          </w:rPr>
          <w:t>https://github.com/masonabor/C-Em</w:t>
        </w:r>
        <w:r w:rsidRPr="00BA4376">
          <w:rPr>
            <w:rStyle w:val="Hyperlink"/>
            <w:sz w:val="28"/>
            <w:szCs w:val="28"/>
          </w:rPr>
          <w:t>b</w:t>
        </w:r>
        <w:r w:rsidRPr="00BA4376">
          <w:rPr>
            <w:rStyle w:val="Hyperlink"/>
            <w:sz w:val="28"/>
            <w:szCs w:val="28"/>
          </w:rPr>
          <w:t>edded/tree/main/lab2/IA-33-MYR-lab2/IA-33-MYR-lab2</w:t>
        </w:r>
      </w:hyperlink>
      <w:r w:rsidR="007A1755">
        <w:rPr>
          <w:sz w:val="28"/>
          <w:szCs w:val="28"/>
        </w:rPr>
        <w:br/>
        <w:t xml:space="preserve">2) </w:t>
      </w:r>
      <w:r w:rsidR="00C71CDF">
        <w:rPr>
          <w:sz w:val="28"/>
          <w:szCs w:val="28"/>
        </w:rPr>
        <w:t>Посилання на відео роботи:</w:t>
      </w:r>
    </w:p>
    <w:p w14:paraId="25E6BA1E" w14:textId="6F9C52B5" w:rsidR="00BA4376" w:rsidRDefault="00BA4376">
      <w:pPr>
        <w:pStyle w:val="BodyText"/>
        <w:spacing w:before="41" w:line="360" w:lineRule="auto"/>
        <w:ind w:left="120" w:right="1"/>
        <w:rPr>
          <w:sz w:val="28"/>
          <w:szCs w:val="28"/>
          <w:lang w:val="en-US"/>
        </w:rPr>
      </w:pPr>
      <w:hyperlink r:id="rId6" w:history="1">
        <w:r w:rsidRPr="00122FC3">
          <w:rPr>
            <w:rStyle w:val="Hyperlink"/>
            <w:sz w:val="28"/>
            <w:szCs w:val="28"/>
          </w:rPr>
          <w:t>https://github.com/masonabor/C-Embedded/blob/main/lab2/lab</w:t>
        </w:r>
        <w:r w:rsidRPr="00122FC3">
          <w:rPr>
            <w:rStyle w:val="Hyperlink"/>
            <w:sz w:val="28"/>
            <w:szCs w:val="28"/>
          </w:rPr>
          <w:t>2</w:t>
        </w:r>
        <w:r w:rsidRPr="00122FC3">
          <w:rPr>
            <w:rStyle w:val="Hyperlink"/>
            <w:sz w:val="28"/>
            <w:szCs w:val="28"/>
          </w:rPr>
          <w:t>.mp4</w:t>
        </w:r>
      </w:hyperlink>
    </w:p>
    <w:p w14:paraId="65E7B7B6" w14:textId="250758CF" w:rsidR="00C71CDF" w:rsidRDefault="00C71CDF">
      <w:pPr>
        <w:pStyle w:val="BodyText"/>
        <w:spacing w:before="41" w:line="360" w:lineRule="auto"/>
        <w:ind w:left="120" w:right="1"/>
        <w:rPr>
          <w:sz w:val="28"/>
          <w:szCs w:val="28"/>
          <w:lang w:val="en-US"/>
        </w:rPr>
      </w:pPr>
      <w:r>
        <w:rPr>
          <w:sz w:val="28"/>
          <w:szCs w:val="28"/>
        </w:rPr>
        <w:t>3) Трейс з логічного аналізатора:</w:t>
      </w:r>
    </w:p>
    <w:p w14:paraId="7B5F12B8" w14:textId="53A2AA11" w:rsidR="007200C8" w:rsidRDefault="00BA4376">
      <w:pPr>
        <w:pStyle w:val="BodyText"/>
        <w:spacing w:before="41" w:line="360" w:lineRule="auto"/>
        <w:ind w:left="120" w:right="1"/>
        <w:rPr>
          <w:sz w:val="28"/>
          <w:szCs w:val="28"/>
          <w:lang w:val="en-US"/>
        </w:rPr>
      </w:pPr>
      <w:hyperlink r:id="rId7" w:history="1">
        <w:r w:rsidRPr="00122FC3">
          <w:rPr>
            <w:rStyle w:val="Hyperlink"/>
            <w:sz w:val="28"/>
            <w:szCs w:val="28"/>
          </w:rPr>
          <w:t>https://github.com</w:t>
        </w:r>
        <w:r w:rsidRPr="00122FC3">
          <w:rPr>
            <w:rStyle w:val="Hyperlink"/>
            <w:sz w:val="28"/>
            <w:szCs w:val="28"/>
          </w:rPr>
          <w:t>/</w:t>
        </w:r>
        <w:r w:rsidRPr="00122FC3">
          <w:rPr>
            <w:rStyle w:val="Hyperlink"/>
            <w:sz w:val="28"/>
            <w:szCs w:val="28"/>
          </w:rPr>
          <w:t>masonabor/C-Embedded/blob/main/lab2/lab2.sal</w:t>
        </w:r>
      </w:hyperlink>
    </w:p>
    <w:p w14:paraId="5B53490F" w14:textId="77777777" w:rsidR="00BA4376" w:rsidRPr="00BA4376" w:rsidRDefault="00BA4376">
      <w:pPr>
        <w:pStyle w:val="BodyText"/>
        <w:spacing w:before="41" w:line="360" w:lineRule="auto"/>
        <w:ind w:left="120" w:right="1"/>
        <w:rPr>
          <w:sz w:val="28"/>
          <w:szCs w:val="28"/>
          <w:lang w:val="en-US"/>
        </w:rPr>
      </w:pPr>
    </w:p>
    <w:p w14:paraId="50F9E8BA" w14:textId="046700E5" w:rsidR="007200C8" w:rsidRDefault="00000000" w:rsidP="00C71CDF">
      <w:pPr>
        <w:pStyle w:val="BodyText"/>
        <w:spacing w:before="1"/>
        <w:ind w:left="1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роботи:</w:t>
      </w:r>
    </w:p>
    <w:p w14:paraId="7630601A" w14:textId="77777777" w:rsidR="00C71CDF" w:rsidRDefault="00C71CDF" w:rsidP="00C71CDF">
      <w:pPr>
        <w:pStyle w:val="BodyText"/>
        <w:spacing w:before="1"/>
        <w:ind w:left="120"/>
        <w:rPr>
          <w:b/>
          <w:bCs/>
          <w:sz w:val="28"/>
          <w:szCs w:val="28"/>
        </w:rPr>
      </w:pPr>
    </w:p>
    <w:p w14:paraId="3BEDE63D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/* USER CODE BEGIN Header */</w:t>
      </w:r>
    </w:p>
    <w:p w14:paraId="30A6828F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/**</w:t>
      </w:r>
    </w:p>
    <w:p w14:paraId="7EEB7DF7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******************************************************************************</w:t>
      </w:r>
    </w:p>
    <w:p w14:paraId="2B4C5AA7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@file</w:t>
      </w: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           : main.c</w:t>
      </w:r>
    </w:p>
    <w:p w14:paraId="2B3E7E21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@brief</w:t>
      </w: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          : Main program body</w:t>
      </w:r>
    </w:p>
    <w:p w14:paraId="17797A14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******************************************************************************</w:t>
      </w:r>
    </w:p>
    <w:p w14:paraId="2A4D0CAF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@attention</w:t>
      </w:r>
    </w:p>
    <w:p w14:paraId="68EC70FC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*</w:t>
      </w:r>
    </w:p>
    <w:p w14:paraId="51B76477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* Copyright (c) 2025 STMicroelectronics.</w:t>
      </w:r>
    </w:p>
    <w:p w14:paraId="0395F8CF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* All rights reserved.</w:t>
      </w:r>
    </w:p>
    <w:p w14:paraId="2B76CCEE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*</w:t>
      </w:r>
    </w:p>
    <w:p w14:paraId="07A094FD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* This software is licensed under terms that can be found in the LICENSE file</w:t>
      </w:r>
    </w:p>
    <w:p w14:paraId="36806F2C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* in the root directory of this software component.</w:t>
      </w:r>
    </w:p>
    <w:p w14:paraId="7835CCD6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* If no LICENSE file comes with this software, it is provided AS-IS.</w:t>
      </w:r>
    </w:p>
    <w:p w14:paraId="4300367D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*</w:t>
      </w:r>
    </w:p>
    <w:p w14:paraId="7A371FEA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******************************************************************************</w:t>
      </w:r>
    </w:p>
    <w:p w14:paraId="2FD0514A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*/</w:t>
      </w:r>
    </w:p>
    <w:p w14:paraId="65CB5255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/* USER CODE END Header */</w:t>
      </w:r>
    </w:p>
    <w:p w14:paraId="44226789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/* Includes ------------------------------------------------------------------*/</w:t>
      </w:r>
    </w:p>
    <w:p w14:paraId="76EAD8BE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586C0"/>
          <w:sz w:val="21"/>
          <w:szCs w:val="21"/>
          <w:lang w:eastAsia="uk-UA"/>
        </w:rPr>
        <w:t>#include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CE9178"/>
          <w:sz w:val="21"/>
          <w:szCs w:val="21"/>
          <w:lang w:eastAsia="uk-UA"/>
        </w:rPr>
        <w:t>"main.h"</w:t>
      </w:r>
    </w:p>
    <w:p w14:paraId="2A89F965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A3161A6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/* Private includes ----------------------------------------------------------*/</w:t>
      </w:r>
    </w:p>
    <w:p w14:paraId="237BDB7F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/* USER CODE BEGIN Includes */</w:t>
      </w:r>
    </w:p>
    <w:p w14:paraId="61A067D5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61BC4845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/* USER CODE END Includes */</w:t>
      </w:r>
    </w:p>
    <w:p w14:paraId="0F2D5C81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5A4287BF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/* Private typedef -----------------------------------------------------------*/</w:t>
      </w:r>
    </w:p>
    <w:p w14:paraId="455E7DC8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lastRenderedPageBreak/>
        <w:t>/* USER CODE BEGIN PTD */</w:t>
      </w:r>
    </w:p>
    <w:p w14:paraId="550C41DD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52479DD1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/* USER CODE END PTD */</w:t>
      </w:r>
    </w:p>
    <w:p w14:paraId="207E2F4C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23E93E51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/* Private define ------------------------------------------------------------*/</w:t>
      </w:r>
    </w:p>
    <w:p w14:paraId="46087CBF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/* USER CODE BEGIN PD */</w:t>
      </w:r>
    </w:p>
    <w:p w14:paraId="4EA684A0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586C0"/>
          <w:sz w:val="21"/>
          <w:szCs w:val="21"/>
          <w:lang w:eastAsia="uk-UA"/>
        </w:rPr>
        <w:t>#define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 xml:space="preserve"> LED_SWITCH_DELAY (</w:t>
      </w:r>
      <w:r w:rsidRPr="00BA4376">
        <w:rPr>
          <w:rFonts w:ascii="Consolas" w:hAnsi="Consolas"/>
          <w:color w:val="B5CEA8"/>
          <w:sz w:val="21"/>
          <w:szCs w:val="21"/>
          <w:lang w:eastAsia="uk-UA"/>
        </w:rPr>
        <w:t>5000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)</w:t>
      </w:r>
    </w:p>
    <w:p w14:paraId="653AD4C6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/* USER CODE END PD */</w:t>
      </w:r>
    </w:p>
    <w:p w14:paraId="1D01AA4A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63EEA41C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/* Private macro -------------------------------------------------------------*/</w:t>
      </w:r>
    </w:p>
    <w:p w14:paraId="551AAE19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/* USER CODE BEGIN PM */</w:t>
      </w:r>
    </w:p>
    <w:p w14:paraId="7B95CC72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CD129AD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/* USER CODE END PM */</w:t>
      </w:r>
    </w:p>
    <w:p w14:paraId="3F3899DB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9732F63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/* Private variables ---------------------------------------------------------*/</w:t>
      </w:r>
    </w:p>
    <w:p w14:paraId="52EDD815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TIM_HandleTypeDef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htim6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098785DC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2F26EF70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/* USER CODE BEGIN PV */</w:t>
      </w:r>
    </w:p>
    <w:p w14:paraId="03BC5D1B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569CD6"/>
          <w:sz w:val="21"/>
          <w:szCs w:val="21"/>
          <w:lang w:eastAsia="uk-UA"/>
        </w:rPr>
        <w:t>unsigned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ledN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6C4C77DF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/* USER CODE END PV */</w:t>
      </w:r>
    </w:p>
    <w:p w14:paraId="4C9FA683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23C3DD36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/* Private function prototypes -----------------------------------------------*/</w:t>
      </w:r>
    </w:p>
    <w:p w14:paraId="2C0A307E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SystemClock_Config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1DF31D61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MX_GPIO_Init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12BAD048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MX_TIM6_Init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23D51CEB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/* USER CODE BEGIN PFP */</w:t>
      </w:r>
    </w:p>
    <w:p w14:paraId="41C33724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startFlash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uint16_t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GPIO_Pin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uint16_t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79273CC3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flashAllOnce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uint32_t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7152F920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flashParallel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uint16_t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parallel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172C3D3C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flashNeighbour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uint16_t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neighbour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1735DCF9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/* USER CODE END PFP */</w:t>
      </w:r>
    </w:p>
    <w:p w14:paraId="086AFC73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B637FE7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/* Private user code ---------------------------------------------------------*/</w:t>
      </w:r>
    </w:p>
    <w:p w14:paraId="032E7645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/* USER CODE BEGIN 0 */</w:t>
      </w:r>
    </w:p>
    <w:p w14:paraId="287BF522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677D872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/* USER CODE END 0 */</w:t>
      </w:r>
    </w:p>
    <w:p w14:paraId="2EB755A5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4A5D78AD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/**</w:t>
      </w:r>
    </w:p>
    <w:p w14:paraId="7EEB679A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@brief</w:t>
      </w: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  The application entry point.</w:t>
      </w:r>
    </w:p>
    <w:p w14:paraId="27F26839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@retval</w:t>
      </w: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 int</w:t>
      </w:r>
    </w:p>
    <w:p w14:paraId="19950E21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*/</w:t>
      </w:r>
    </w:p>
    <w:p w14:paraId="064BBD0B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569CD6"/>
          <w:sz w:val="21"/>
          <w:szCs w:val="21"/>
          <w:lang w:eastAsia="uk-UA"/>
        </w:rPr>
        <w:t>int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main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229FF330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>{</w:t>
      </w:r>
    </w:p>
    <w:p w14:paraId="6D414802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C74712E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/* USER CODE BEGIN 1 */</w:t>
      </w:r>
    </w:p>
    <w:p w14:paraId="1A26E6AD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616C4327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/* USER CODE END 1 */</w:t>
      </w:r>
    </w:p>
    <w:p w14:paraId="115913E0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215C30A6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/* MCU Configuration--------------------------------------------------------*/</w:t>
      </w:r>
    </w:p>
    <w:p w14:paraId="68C31397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1ED3660B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/* Reset of all peripherals, Initializes the Flash interface and the Systick. */</w:t>
      </w:r>
    </w:p>
    <w:p w14:paraId="2EFE73D6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HAL_Init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72AEA94A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1A15FD7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lastRenderedPageBreak/>
        <w:t>  /* USER CODE BEGIN Init */</w:t>
      </w:r>
    </w:p>
    <w:p w14:paraId="16E67A93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22F9071C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/* USER CODE END Init */</w:t>
      </w:r>
    </w:p>
    <w:p w14:paraId="46928F5E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F92ECF3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/* Configure the system clock */</w:t>
      </w:r>
    </w:p>
    <w:p w14:paraId="42992462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SystemClock_Config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0815920E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E90DD61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/* USER CODE BEGIN SysInit */</w:t>
      </w:r>
    </w:p>
    <w:p w14:paraId="5689B837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C6CF7FC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/* USER CODE END SysInit */</w:t>
      </w:r>
    </w:p>
    <w:p w14:paraId="7B726EDC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013F8E9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/* Initialize all configured peripherals */</w:t>
      </w:r>
    </w:p>
    <w:p w14:paraId="494100C0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MX_GPIO_Init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5DC69433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MX_TIM6_Init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26304930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HAL_TIM_Base_Start_IT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&amp;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htim6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2574760E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/* USER CODE BEGIN 2 */</w:t>
      </w:r>
    </w:p>
    <w:p w14:paraId="7FE1B2BA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109279E4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/* USER CODE END 2 */</w:t>
      </w:r>
    </w:p>
    <w:p w14:paraId="5E5ADE18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5F071662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/* Infinite loop */</w:t>
      </w:r>
    </w:p>
    <w:p w14:paraId="2DF29B5F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/* USER CODE BEGIN WHILE */</w:t>
      </w:r>
    </w:p>
    <w:p w14:paraId="4F3F6952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BA4376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4EB85883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>  {</w:t>
      </w:r>
    </w:p>
    <w:p w14:paraId="11287EBF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  /* USER CODE END WHILE */</w:t>
      </w:r>
    </w:p>
    <w:p w14:paraId="5993211A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BA4376">
        <w:rPr>
          <w:rFonts w:ascii="Consolas" w:hAnsi="Consolas"/>
          <w:color w:val="C586C0"/>
          <w:sz w:val="21"/>
          <w:szCs w:val="21"/>
          <w:lang w:eastAsia="uk-UA"/>
        </w:rPr>
        <w:t>switch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ledN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7C69D9BA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BA4376">
        <w:rPr>
          <w:rFonts w:ascii="Consolas" w:hAnsi="Consolas"/>
          <w:color w:val="C586C0"/>
          <w:sz w:val="21"/>
          <w:szCs w:val="21"/>
          <w:lang w:eastAsia="uk-UA"/>
        </w:rPr>
        <w:t>case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03D2BB5F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uint16_t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B5CEA8"/>
          <w:sz w:val="21"/>
          <w:szCs w:val="21"/>
          <w:lang w:eastAsia="uk-UA"/>
        </w:rPr>
        <w:t>150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466AD64C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startFlash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(GPIO_PIN_12,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0BABF096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startFlash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(GPIO_PIN_13,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5E396F33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startFlash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(GPIO_PIN_14,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5C6BE705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startFlash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(GPIO_PIN_15,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328A8F72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BA4376">
        <w:rPr>
          <w:rFonts w:ascii="Consolas" w:hAnsi="Consolas"/>
          <w:color w:val="C586C0"/>
          <w:sz w:val="21"/>
          <w:szCs w:val="21"/>
          <w:lang w:eastAsia="uk-UA"/>
        </w:rPr>
        <w:t>break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08ADE015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BA4376">
        <w:rPr>
          <w:rFonts w:ascii="Consolas" w:hAnsi="Consolas"/>
          <w:color w:val="C586C0"/>
          <w:sz w:val="21"/>
          <w:szCs w:val="21"/>
          <w:lang w:eastAsia="uk-UA"/>
        </w:rPr>
        <w:t>case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117A4D0A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flashAllOnce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BA4376">
        <w:rPr>
          <w:rFonts w:ascii="Consolas" w:hAnsi="Consolas"/>
          <w:color w:val="B5CEA8"/>
          <w:sz w:val="21"/>
          <w:szCs w:val="21"/>
          <w:lang w:eastAsia="uk-UA"/>
        </w:rPr>
        <w:t>200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1BEA3015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BA4376">
        <w:rPr>
          <w:rFonts w:ascii="Consolas" w:hAnsi="Consolas"/>
          <w:color w:val="C586C0"/>
          <w:sz w:val="21"/>
          <w:szCs w:val="21"/>
          <w:lang w:eastAsia="uk-UA"/>
        </w:rPr>
        <w:t>break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024358FE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BA4376">
        <w:rPr>
          <w:rFonts w:ascii="Consolas" w:hAnsi="Consolas"/>
          <w:color w:val="C586C0"/>
          <w:sz w:val="21"/>
          <w:szCs w:val="21"/>
          <w:lang w:eastAsia="uk-UA"/>
        </w:rPr>
        <w:t>case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B5CEA8"/>
          <w:sz w:val="21"/>
          <w:szCs w:val="21"/>
          <w:lang w:eastAsia="uk-UA"/>
        </w:rPr>
        <w:t>2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6CB9C710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flashParallel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BA4376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2E1692E6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flashParallel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BA4376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330E431E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BA4376">
        <w:rPr>
          <w:rFonts w:ascii="Consolas" w:hAnsi="Consolas"/>
          <w:color w:val="C586C0"/>
          <w:sz w:val="21"/>
          <w:szCs w:val="21"/>
          <w:lang w:eastAsia="uk-UA"/>
        </w:rPr>
        <w:t>break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4531AD44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</w:t>
      </w:r>
      <w:r w:rsidRPr="00BA4376">
        <w:rPr>
          <w:rFonts w:ascii="Consolas" w:hAnsi="Consolas"/>
          <w:color w:val="C586C0"/>
          <w:sz w:val="21"/>
          <w:szCs w:val="21"/>
          <w:lang w:eastAsia="uk-UA"/>
        </w:rPr>
        <w:t>case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:</w:t>
      </w:r>
    </w:p>
    <w:p w14:paraId="1DD0DB9A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flashNeighbour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BA4376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70856AE0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flashNeighbour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BA4376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4961FB9A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>        }</w:t>
      </w:r>
    </w:p>
    <w:p w14:paraId="4EFE0FE5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  /* USER CODE BEGIN 3 */</w:t>
      </w:r>
    </w:p>
    <w:p w14:paraId="03B4B2F0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>  }</w:t>
      </w:r>
    </w:p>
    <w:p w14:paraId="4641667F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/* USER CODE END 3 */</w:t>
      </w:r>
    </w:p>
    <w:p w14:paraId="5605F0A6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3CEDFA54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10A9432F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/**</w:t>
      </w:r>
    </w:p>
    <w:p w14:paraId="48830D4F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@brief</w:t>
      </w: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 System Clock Configuration</w:t>
      </w:r>
    </w:p>
    <w:p w14:paraId="66A2621E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@retval</w:t>
      </w: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 None</w:t>
      </w:r>
    </w:p>
    <w:p w14:paraId="7E9B119B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*/</w:t>
      </w:r>
    </w:p>
    <w:p w14:paraId="1DFF590D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SystemClock_Config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6808175F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lastRenderedPageBreak/>
        <w:t>{</w:t>
      </w:r>
    </w:p>
    <w:p w14:paraId="19757493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RCC_OscInitTypeDef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RCC_OscInitStruct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{</w:t>
      </w:r>
      <w:r w:rsidRPr="00BA4376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};</w:t>
      </w:r>
    </w:p>
    <w:p w14:paraId="4A05F5CE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RCC_ClkInitTypeDef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RCC_ClkInitStruct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{</w:t>
      </w:r>
      <w:r w:rsidRPr="00BA4376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};</w:t>
      </w:r>
    </w:p>
    <w:p w14:paraId="61B3C7D6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49063B14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/** Configure the main internal regulator output voltage</w:t>
      </w:r>
    </w:p>
    <w:p w14:paraId="0F153C0B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*/</w:t>
      </w:r>
    </w:p>
    <w:p w14:paraId="3CAD3A4D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__HAL_RCC_PWR_CLK_ENABLE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5CA280AD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__HAL_PWR_VOLTAGESCALING_CONFIG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(PWR_REGULATOR_VOLTAGE_SCALE1);</w:t>
      </w:r>
    </w:p>
    <w:p w14:paraId="612F4B7B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6E6F9754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/** Initializes the RCC Oscillators according to the specified parameters</w:t>
      </w:r>
    </w:p>
    <w:p w14:paraId="4A0D7610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* in the RCC_OscInitTypeDef structure.</w:t>
      </w:r>
    </w:p>
    <w:p w14:paraId="01772A18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*/</w:t>
      </w:r>
    </w:p>
    <w:p w14:paraId="53968BDF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RCC_OscInitStruct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OscillatorType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RCC_OSCILLATORTYPE_HSI;</w:t>
      </w:r>
    </w:p>
    <w:p w14:paraId="5180C9D8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RCC_OscInitStruct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HSIState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RCC_HSI_ON;</w:t>
      </w:r>
    </w:p>
    <w:p w14:paraId="54CC54FC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RCC_OscInitStruct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HSICalibrationValue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RCC_HSICALIBRATION_DEFAULT;</w:t>
      </w:r>
    </w:p>
    <w:p w14:paraId="3DE52881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RCC_OscInitStruct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PLL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PLLState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RCC_PLL_NONE;</w:t>
      </w:r>
    </w:p>
    <w:p w14:paraId="1B4FB85A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HAL_RCC_OscConfig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&amp;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RCC_OscInitStruct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)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!=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HAL_OK)</w:t>
      </w:r>
    </w:p>
    <w:p w14:paraId="5C602637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>  {</w:t>
      </w:r>
    </w:p>
    <w:p w14:paraId="6FA6FDCB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Error_Handler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74635193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>  }</w:t>
      </w:r>
    </w:p>
    <w:p w14:paraId="213D65EC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4B7BC967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/** Initializes the CPU, AHB and APB buses clocks</w:t>
      </w:r>
    </w:p>
    <w:p w14:paraId="66EA56DF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*/</w:t>
      </w:r>
    </w:p>
    <w:p w14:paraId="47139CC7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RCC_ClkInitStruct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ClockType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RCC_CLOCKTYPE_HCLK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|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RCC_CLOCKTYPE_SYSCLK</w:t>
      </w:r>
    </w:p>
    <w:p w14:paraId="56724A1F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                 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|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RCC_CLOCKTYPE_PCLK1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|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RCC_CLOCKTYPE_PCLK2;</w:t>
      </w:r>
    </w:p>
    <w:p w14:paraId="79925A34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RCC_ClkInitStruct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SYSCLKSource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RCC_SYSCLKSOURCE_HSI;</w:t>
      </w:r>
    </w:p>
    <w:p w14:paraId="7E9B8003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RCC_ClkInitStruct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AHBCLKDivider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RCC_SYSCLK_DIV1;</w:t>
      </w:r>
    </w:p>
    <w:p w14:paraId="2E8AEE80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RCC_ClkInitStruct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APB1CLKDivider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RCC_HCLK_DIV1;</w:t>
      </w:r>
    </w:p>
    <w:p w14:paraId="22EC5E46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RCC_ClkInitStruct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APB2CLKDivider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RCC_HCLK_DIV1;</w:t>
      </w:r>
    </w:p>
    <w:p w14:paraId="60E958A1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2F9F0FA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HAL_RCC_ClockConfig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&amp;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RCC_ClkInitStruct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, FLASH_LATENCY_0)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!=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HAL_OK)</w:t>
      </w:r>
    </w:p>
    <w:p w14:paraId="799E9483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>  {</w:t>
      </w:r>
    </w:p>
    <w:p w14:paraId="53B462CB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Error_Handler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4A3EF3AA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>  }</w:t>
      </w:r>
    </w:p>
    <w:p w14:paraId="6C16AC81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3CE4B258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2C9ABFF3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/**</w:t>
      </w:r>
    </w:p>
    <w:p w14:paraId="47C288EC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@brief</w:t>
      </w: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 TIM6 Initialization Function</w:t>
      </w:r>
    </w:p>
    <w:p w14:paraId="0D0B8FB1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@param</w:t>
      </w: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None</w:t>
      </w:r>
    </w:p>
    <w:p w14:paraId="0F94377F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@retval</w:t>
      </w: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 None</w:t>
      </w:r>
    </w:p>
    <w:p w14:paraId="4421AD79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*/</w:t>
      </w:r>
    </w:p>
    <w:p w14:paraId="5B08C67C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MX_TIM6_Init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7AB3607B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>{</w:t>
      </w:r>
    </w:p>
    <w:p w14:paraId="4E893BEE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1CCED03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/* USER CODE BEGIN TIM6_Init 0 */</w:t>
      </w:r>
    </w:p>
    <w:p w14:paraId="2DAD2D82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67B7AE84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/* USER CODE END TIM6_Init 0 */</w:t>
      </w:r>
    </w:p>
    <w:p w14:paraId="0CAEEA14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2D56B8DD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TIM_MasterConfigTypeDef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sMasterConfig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{</w:t>
      </w:r>
      <w:r w:rsidRPr="00BA4376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};</w:t>
      </w:r>
    </w:p>
    <w:p w14:paraId="72FEC794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33B7C0B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/* USER CODE BEGIN TIM6_Init 1 */</w:t>
      </w:r>
    </w:p>
    <w:p w14:paraId="0C126E77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A24951C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/* USER CODE END TIM6_Init 1 */</w:t>
      </w:r>
    </w:p>
    <w:p w14:paraId="287930C2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lastRenderedPageBreak/>
        <w:t xml:space="preserve"> 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htim6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Instance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TIM6;</w:t>
      </w:r>
    </w:p>
    <w:p w14:paraId="4C50574C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htim6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Init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Prescaler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B5CEA8"/>
          <w:sz w:val="21"/>
          <w:szCs w:val="21"/>
          <w:lang w:eastAsia="uk-UA"/>
        </w:rPr>
        <w:t>7999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4131C9C3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htim6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Init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CounterMode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TIM_COUNTERMODE_UP;</w:t>
      </w:r>
    </w:p>
    <w:p w14:paraId="2E161ECC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htim6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Init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Period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B5CEA8"/>
          <w:sz w:val="21"/>
          <w:szCs w:val="21"/>
          <w:lang w:eastAsia="uk-UA"/>
        </w:rPr>
        <w:t>2999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21A85399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htim6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Init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AutoReloadPreload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TIM_AUTORELOAD_PRELOAD_ENABLE;</w:t>
      </w:r>
    </w:p>
    <w:p w14:paraId="519BE61A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HAL_TIM_Base_Init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&amp;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htim6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)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!=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HAL_OK)</w:t>
      </w:r>
    </w:p>
    <w:p w14:paraId="64D76542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>  {</w:t>
      </w:r>
    </w:p>
    <w:p w14:paraId="365491CF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Error_Handler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656A7D33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>  }</w:t>
      </w:r>
    </w:p>
    <w:p w14:paraId="415206E9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sMasterConfig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MasterOutputTrigger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TIM_TRGO_UPDATE;</w:t>
      </w:r>
    </w:p>
    <w:p w14:paraId="02DFFC61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sMasterConfig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MasterSlaveMode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TIM_MASTERSLAVEMODE_DISABLE;</w:t>
      </w:r>
    </w:p>
    <w:p w14:paraId="65E1BFA5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HAL_TIMEx_MasterConfigSynchronization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&amp;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htim6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&amp;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sMasterConfig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)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!=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HAL_OK)</w:t>
      </w:r>
    </w:p>
    <w:p w14:paraId="208215CE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>  {</w:t>
      </w:r>
    </w:p>
    <w:p w14:paraId="398B49CA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Error_Handler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2F9AAEF0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>  }</w:t>
      </w:r>
    </w:p>
    <w:p w14:paraId="5C35FDE2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/* USER CODE BEGIN TIM6_Init 2 */</w:t>
      </w:r>
    </w:p>
    <w:p w14:paraId="1E59B8FF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31AC5B5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/* USER CODE END TIM6_Init 2 */</w:t>
      </w:r>
    </w:p>
    <w:p w14:paraId="651F9DFF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8FD398C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759577A3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21BA8DF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/**</w:t>
      </w:r>
    </w:p>
    <w:p w14:paraId="7A2A21D7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@brief</w:t>
      </w: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 GPIO Initialization Function</w:t>
      </w:r>
    </w:p>
    <w:p w14:paraId="3D61231A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@param</w:t>
      </w: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None</w:t>
      </w:r>
    </w:p>
    <w:p w14:paraId="528C7FE0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@retval</w:t>
      </w: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 None</w:t>
      </w:r>
    </w:p>
    <w:p w14:paraId="73128FA3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*/</w:t>
      </w:r>
    </w:p>
    <w:p w14:paraId="2A1D4332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569CD6"/>
          <w:sz w:val="21"/>
          <w:szCs w:val="21"/>
          <w:lang w:eastAsia="uk-UA"/>
        </w:rPr>
        <w:t>static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MX_GPIO_Init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3FA7AD0E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>{</w:t>
      </w:r>
    </w:p>
    <w:p w14:paraId="1EA6CE66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GPIO_InitTypeDef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GPIO_InitStruct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{</w:t>
      </w:r>
      <w:r w:rsidRPr="00BA4376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};</w:t>
      </w:r>
    </w:p>
    <w:p w14:paraId="0048F082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/* USER CODE BEGIN MX_GPIO_Init_1 */</w:t>
      </w:r>
    </w:p>
    <w:p w14:paraId="093F495A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5BEDB5EC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/* USER CODE END MX_GPIO_Init_1 */</w:t>
      </w:r>
    </w:p>
    <w:p w14:paraId="4968F7BD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5AF4F67C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/* GPIO Ports Clock Enable */</w:t>
      </w:r>
    </w:p>
    <w:p w14:paraId="02A0D150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__HAL_RCC_GPIOD_CLK_ENABLE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6E8A8A81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53F069A8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/*Configure GPIO pin Output Level */</w:t>
      </w:r>
    </w:p>
    <w:p w14:paraId="49122713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(GPIOD, LED_GREEN_Pin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|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LED_ORANGE_Pin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|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LED_RED_Pin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|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LED_BLUE_Pin, GPIO_PIN_RESET);</w:t>
      </w:r>
    </w:p>
    <w:p w14:paraId="5871E3F6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244328F7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/*Configure GPIO pins : LED_GREEN_Pin LED_ORANGE_Pin LED_RED_Pin LED_BLUE_Pin */</w:t>
      </w:r>
    </w:p>
    <w:p w14:paraId="3F8741FB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GPIO_InitStruct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Pin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LED_GREEN_Pin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|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LED_ORANGE_Pin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|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LED_RED_Pin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|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LED_BLUE_Pin;</w:t>
      </w:r>
    </w:p>
    <w:p w14:paraId="42FB0124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GPIO_InitStruct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Mode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GPIO_MODE_OUTPUT_PP;</w:t>
      </w:r>
    </w:p>
    <w:p w14:paraId="32679C71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GPIO_InitStruct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Pull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GPIO_NOPULL;</w:t>
      </w:r>
    </w:p>
    <w:p w14:paraId="4BE97723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GPIO_InitStruct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.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Speed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GPIO_SPEED_FREQ_LOW;</w:t>
      </w:r>
    </w:p>
    <w:p w14:paraId="568C5C9E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HAL_GPIO_Init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(GPIOD,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&amp;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GPIO_InitStruct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61CA109C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1FEC0A23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/* USER CODE BEGIN MX_GPIO_Init_2 */</w:t>
      </w:r>
    </w:p>
    <w:p w14:paraId="3D4DB5E9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69487346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/* USER CODE END MX_GPIO_Init_2 */</w:t>
      </w:r>
    </w:p>
    <w:p w14:paraId="1B7B3726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60FF63CD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40A495C0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/* USER CODE BEGIN 4 */</w:t>
      </w:r>
    </w:p>
    <w:p w14:paraId="0511BE45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569CD6"/>
          <w:sz w:val="21"/>
          <w:szCs w:val="21"/>
          <w:lang w:eastAsia="uk-UA"/>
        </w:rPr>
        <w:lastRenderedPageBreak/>
        <w:t>void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HAL_TIM_PeriodElapsedCallback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(TIM_HandleTypeDef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*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htim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14BD168A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>{</w:t>
      </w:r>
    </w:p>
    <w:p w14:paraId="35166BD3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BA4376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htim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-&gt;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Instance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TIM6)</w:t>
      </w:r>
    </w:p>
    <w:p w14:paraId="38334044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>    {</w:t>
      </w:r>
    </w:p>
    <w:p w14:paraId="2135368A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ledN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++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117A0AB3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      </w:t>
      </w:r>
      <w:r w:rsidRPr="00BA4376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ledN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&gt;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B5CEA8"/>
          <w:sz w:val="21"/>
          <w:szCs w:val="21"/>
          <w:lang w:eastAsia="uk-UA"/>
        </w:rPr>
        <w:t>3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11F94235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         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ledN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226DA22E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>    }</w:t>
      </w:r>
    </w:p>
    <w:p w14:paraId="62F377A8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314243AB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562AD694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startFlash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uint16_t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GPIO_Pin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uint16_t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4476D557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(GPIOD,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GPIO_Pin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, GPIO_PIN_SET);</w:t>
      </w:r>
    </w:p>
    <w:p w14:paraId="1DE341D3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HAL_Delay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3260FF9D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(GPIOD,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GPIO_Pin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, GPIO_PIN_RESET);</w:t>
      </w:r>
    </w:p>
    <w:p w14:paraId="4E3AFA35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HAL_Delay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479DAABB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06AB9BDB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086E4D3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flashAllOnce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uint32_t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520511F9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(GPIOD, LED_GREEN_Pin, GPIO_PIN_SET);</w:t>
      </w:r>
    </w:p>
    <w:p w14:paraId="278F5474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(GPIOD, LED_ORANGE_Pin, GPIO_PIN_SET);</w:t>
      </w:r>
    </w:p>
    <w:p w14:paraId="40A7A0A9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(GPIOD, LED_RED_Pin, GPIO_PIN_SET);</w:t>
      </w:r>
    </w:p>
    <w:p w14:paraId="79CB47E9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(GPIOD, LED_BLUE_Pin, GPIO_PIN_SET);</w:t>
      </w:r>
    </w:p>
    <w:p w14:paraId="0692B1A8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HAL_Delay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44B61ED2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(GPIOD, LED_GREEN_Pin, GPIO_PIN_RESET);</w:t>
      </w:r>
    </w:p>
    <w:p w14:paraId="19C93F40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(GPIOD, LED_ORANGE_Pin, GPIO_PIN_RESET);</w:t>
      </w:r>
    </w:p>
    <w:p w14:paraId="588C2F5F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(GPIOD, LED_RED_Pin, GPIO_PIN_RESET);</w:t>
      </w:r>
    </w:p>
    <w:p w14:paraId="15024766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(GPIOD, LED_BLUE_Pin, GPIO_PIN_RESET);</w:t>
      </w:r>
    </w:p>
    <w:p w14:paraId="1379DF83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HAL_Delay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delay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458054B2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673DFBAA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4FECA224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flashParallel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uint16_t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parallel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441522CF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79E52FF8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uint16_t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led1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686E35F3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uint16_t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led2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6718AB07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8662022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parallel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40EB841B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led1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LED_GREEN_Pin;</w:t>
      </w:r>
    </w:p>
    <w:p w14:paraId="2637CBCA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led2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LED_RED_Pin;</w:t>
      </w:r>
    </w:p>
    <w:p w14:paraId="4591BEE7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} </w:t>
      </w:r>
      <w:r w:rsidRPr="00BA4376">
        <w:rPr>
          <w:rFonts w:ascii="Consolas" w:hAnsi="Consolas"/>
          <w:color w:val="C586C0"/>
          <w:sz w:val="21"/>
          <w:szCs w:val="21"/>
          <w:lang w:eastAsia="uk-UA"/>
        </w:rPr>
        <w:t>else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parallel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03557871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led1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LED_ORANGE_Pin;</w:t>
      </w:r>
    </w:p>
    <w:p w14:paraId="00FA3656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led2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LED_BLUE_Pin;</w:t>
      </w:r>
    </w:p>
    <w:p w14:paraId="1A0325F6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>  }</w:t>
      </w:r>
    </w:p>
    <w:p w14:paraId="05D401FF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15D5862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(GPIOD,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led1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, GPIO_PIN_SET);</w:t>
      </w:r>
    </w:p>
    <w:p w14:paraId="65148765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(GPIOD,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led2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, GPIO_PIN_SET);</w:t>
      </w:r>
    </w:p>
    <w:p w14:paraId="5F9B2371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HAL_Delay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BA4376">
        <w:rPr>
          <w:rFonts w:ascii="Consolas" w:hAnsi="Consolas"/>
          <w:color w:val="B5CEA8"/>
          <w:sz w:val="21"/>
          <w:szCs w:val="21"/>
          <w:lang w:eastAsia="uk-UA"/>
        </w:rPr>
        <w:t>200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5DAB7DDE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(GPIOD,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led1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, GPIO_PIN_RESET);</w:t>
      </w:r>
    </w:p>
    <w:p w14:paraId="170882FF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(GPIOD,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led2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, GPIO_PIN_RESET);</w:t>
      </w:r>
    </w:p>
    <w:p w14:paraId="3C961FD8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HAL_Delay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BA4376">
        <w:rPr>
          <w:rFonts w:ascii="Consolas" w:hAnsi="Consolas"/>
          <w:color w:val="B5CEA8"/>
          <w:sz w:val="21"/>
          <w:szCs w:val="21"/>
          <w:lang w:eastAsia="uk-UA"/>
        </w:rPr>
        <w:t>200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66506594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3555BCE0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53BBC9C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flashNeighbour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uint16_t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neighbour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4FBF8157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00D1CA30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lastRenderedPageBreak/>
        <w:t xml:space="preserve">  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uint16_t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led1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0B465647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uint16_t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led2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;</w:t>
      </w:r>
    </w:p>
    <w:p w14:paraId="2468962C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5B55D3B0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neighbour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B5CEA8"/>
          <w:sz w:val="21"/>
          <w:szCs w:val="21"/>
          <w:lang w:eastAsia="uk-UA"/>
        </w:rPr>
        <w:t>0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06A6E3E4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led1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LED_GREEN_Pin;</w:t>
      </w:r>
    </w:p>
    <w:p w14:paraId="4B814EA3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led2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LED_ORANGE_Pin;</w:t>
      </w:r>
    </w:p>
    <w:p w14:paraId="3AB28E85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} </w:t>
      </w:r>
      <w:r w:rsidRPr="00BA4376">
        <w:rPr>
          <w:rFonts w:ascii="Consolas" w:hAnsi="Consolas"/>
          <w:color w:val="C586C0"/>
          <w:sz w:val="21"/>
          <w:szCs w:val="21"/>
          <w:lang w:eastAsia="uk-UA"/>
        </w:rPr>
        <w:t>else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C586C0"/>
          <w:sz w:val="21"/>
          <w:szCs w:val="21"/>
          <w:lang w:eastAsia="uk-UA"/>
        </w:rPr>
        <w:t>if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neighbour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 {</w:t>
      </w:r>
    </w:p>
    <w:p w14:paraId="6F124CD8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led1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LED_RED_Pin;</w:t>
      </w:r>
    </w:p>
    <w:p w14:paraId="2C1AF414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 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led2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=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LED_BLUE_Pin;</w:t>
      </w:r>
    </w:p>
    <w:p w14:paraId="2112759D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>  }</w:t>
      </w:r>
    </w:p>
    <w:p w14:paraId="5C36D369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E595902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(GPIOD,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led1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, GPIO_PIN_SET);</w:t>
      </w:r>
    </w:p>
    <w:p w14:paraId="04B870DB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(GPIOD,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led2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, GPIO_PIN_SET);</w:t>
      </w:r>
    </w:p>
    <w:p w14:paraId="32CE2DD8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HAL_Delay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BA4376">
        <w:rPr>
          <w:rFonts w:ascii="Consolas" w:hAnsi="Consolas"/>
          <w:color w:val="B5CEA8"/>
          <w:sz w:val="21"/>
          <w:szCs w:val="21"/>
          <w:lang w:eastAsia="uk-UA"/>
        </w:rPr>
        <w:t>200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2AC1785C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(GPIOD,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led1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, GPIO_PIN_RESET);</w:t>
      </w:r>
    </w:p>
    <w:p w14:paraId="5B33206F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HAL_GPIO_WritePin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(GPIOD,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led2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, GPIO_PIN_RESET);</w:t>
      </w:r>
    </w:p>
    <w:p w14:paraId="5370394F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HAL_Delay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BA4376">
        <w:rPr>
          <w:rFonts w:ascii="Consolas" w:hAnsi="Consolas"/>
          <w:color w:val="B5CEA8"/>
          <w:sz w:val="21"/>
          <w:szCs w:val="21"/>
          <w:lang w:eastAsia="uk-UA"/>
        </w:rPr>
        <w:t>200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);</w:t>
      </w:r>
    </w:p>
    <w:p w14:paraId="135376A0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03FA9353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EF2774C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/* USER CODE END 4 */</w:t>
      </w:r>
    </w:p>
    <w:p w14:paraId="76D77586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42C48A7E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/**</w:t>
      </w:r>
    </w:p>
    <w:p w14:paraId="0901E482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@brief</w:t>
      </w: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  This function is executed in case of error occurrence.</w:t>
      </w:r>
    </w:p>
    <w:p w14:paraId="28A815D0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@retval</w:t>
      </w: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 None</w:t>
      </w:r>
    </w:p>
    <w:p w14:paraId="53598415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*/</w:t>
      </w:r>
    </w:p>
    <w:p w14:paraId="2C2D0A53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Error_Handler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56F1CCD2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>{</w:t>
      </w:r>
    </w:p>
    <w:p w14:paraId="154B76BF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/* USER CODE BEGIN Error_Handler_Debug */</w:t>
      </w:r>
    </w:p>
    <w:p w14:paraId="0B174ACB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/* User can add his own implementation to report the HAL error return state */</w:t>
      </w:r>
    </w:p>
    <w:p w14:paraId="179CF337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__disable_irq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();</w:t>
      </w:r>
    </w:p>
    <w:p w14:paraId="7B2B318F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  </w:t>
      </w:r>
      <w:r w:rsidRPr="00BA4376">
        <w:rPr>
          <w:rFonts w:ascii="Consolas" w:hAnsi="Consolas"/>
          <w:color w:val="C586C0"/>
          <w:sz w:val="21"/>
          <w:szCs w:val="21"/>
          <w:lang w:eastAsia="uk-UA"/>
        </w:rPr>
        <w:t>while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(</w:t>
      </w:r>
      <w:r w:rsidRPr="00BA4376">
        <w:rPr>
          <w:rFonts w:ascii="Consolas" w:hAnsi="Consolas"/>
          <w:color w:val="B5CEA8"/>
          <w:sz w:val="21"/>
          <w:szCs w:val="21"/>
          <w:lang w:eastAsia="uk-UA"/>
        </w:rPr>
        <w:t>1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43193E13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>  {</w:t>
      </w:r>
    </w:p>
    <w:p w14:paraId="3A6F33F2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>  }</w:t>
      </w:r>
    </w:p>
    <w:p w14:paraId="5728AAF9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/* USER CODE END Error_Handler_Debug */</w:t>
      </w:r>
    </w:p>
    <w:p w14:paraId="4E33E70D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3833BA56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</w:p>
    <w:p w14:paraId="33803C33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586C0"/>
          <w:sz w:val="21"/>
          <w:szCs w:val="21"/>
          <w:lang w:eastAsia="uk-UA"/>
        </w:rPr>
        <w:t>#ifdef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 xml:space="preserve">  USE_FULL_ASSERT</w:t>
      </w:r>
    </w:p>
    <w:p w14:paraId="59924AE4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/**</w:t>
      </w:r>
    </w:p>
    <w:p w14:paraId="5C4FE8EA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@brief</w:t>
      </w: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  Reports the name of the source file and the source line number</w:t>
      </w:r>
    </w:p>
    <w:p w14:paraId="00A73BEB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*         where the assert_param error has occurred.</w:t>
      </w:r>
    </w:p>
    <w:p w14:paraId="2AB250DB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@param</w:t>
      </w: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  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file</w:t>
      </w:r>
      <w:r w:rsidRPr="00BA4376">
        <w:rPr>
          <w:rFonts w:ascii="Consolas" w:hAnsi="Consolas"/>
          <w:color w:val="6A9955"/>
          <w:sz w:val="21"/>
          <w:szCs w:val="21"/>
          <w:lang w:eastAsia="uk-UA"/>
        </w:rPr>
        <w:t>: pointer to the source file name</w:t>
      </w:r>
    </w:p>
    <w:p w14:paraId="15D4BB07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@param</w:t>
      </w: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  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line</w:t>
      </w:r>
      <w:r w:rsidRPr="00BA4376">
        <w:rPr>
          <w:rFonts w:ascii="Consolas" w:hAnsi="Consolas"/>
          <w:color w:val="6A9955"/>
          <w:sz w:val="21"/>
          <w:szCs w:val="21"/>
          <w:lang w:eastAsia="uk-UA"/>
        </w:rPr>
        <w:t>: assert_param error line source number</w:t>
      </w:r>
    </w:p>
    <w:p w14:paraId="1D17B5E1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  * 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@retval</w:t>
      </w: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 None</w:t>
      </w:r>
    </w:p>
    <w:p w14:paraId="31A928A8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*/</w:t>
      </w:r>
    </w:p>
    <w:p w14:paraId="418981CC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569CD6"/>
          <w:sz w:val="21"/>
          <w:szCs w:val="21"/>
          <w:lang w:eastAsia="uk-UA"/>
        </w:rPr>
        <w:t>void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CDCAA"/>
          <w:sz w:val="21"/>
          <w:szCs w:val="21"/>
          <w:lang w:eastAsia="uk-UA"/>
        </w:rPr>
        <w:t>assert_failed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(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uint8_t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D4D4D4"/>
          <w:sz w:val="21"/>
          <w:szCs w:val="21"/>
          <w:lang w:eastAsia="uk-UA"/>
        </w:rPr>
        <w:t>*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file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, </w:t>
      </w:r>
      <w:r w:rsidRPr="00BA4376">
        <w:rPr>
          <w:rFonts w:ascii="Consolas" w:hAnsi="Consolas"/>
          <w:color w:val="569CD6"/>
          <w:sz w:val="21"/>
          <w:szCs w:val="21"/>
          <w:lang w:eastAsia="uk-UA"/>
        </w:rPr>
        <w:t>uint32_t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 xml:space="preserve"> </w:t>
      </w:r>
      <w:r w:rsidRPr="00BA4376">
        <w:rPr>
          <w:rFonts w:ascii="Consolas" w:hAnsi="Consolas"/>
          <w:color w:val="9CDCFE"/>
          <w:sz w:val="21"/>
          <w:szCs w:val="21"/>
          <w:lang w:eastAsia="uk-UA"/>
        </w:rPr>
        <w:t>line</w:t>
      </w:r>
      <w:r w:rsidRPr="00BA4376">
        <w:rPr>
          <w:rFonts w:ascii="Consolas" w:hAnsi="Consolas"/>
          <w:color w:val="CCCCCC"/>
          <w:sz w:val="21"/>
          <w:szCs w:val="21"/>
          <w:lang w:eastAsia="uk-UA"/>
        </w:rPr>
        <w:t>)</w:t>
      </w:r>
    </w:p>
    <w:p w14:paraId="53453940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>{</w:t>
      </w:r>
    </w:p>
    <w:p w14:paraId="21B22F02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/* USER CODE BEGIN 6 */</w:t>
      </w:r>
    </w:p>
    <w:p w14:paraId="4BC222A3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/* User can add his own implementation to report the file name and line number,</w:t>
      </w:r>
    </w:p>
    <w:p w14:paraId="71B7A8EB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   ex: printf("Wrong parameters value: file %s on line %d\r\n", file, line) */</w:t>
      </w:r>
    </w:p>
    <w:p w14:paraId="2DD83A2E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6A9955"/>
          <w:sz w:val="21"/>
          <w:szCs w:val="21"/>
          <w:lang w:eastAsia="uk-UA"/>
        </w:rPr>
        <w:t>  /* USER CODE END 6 */</w:t>
      </w:r>
    </w:p>
    <w:p w14:paraId="5B3CC576" w14:textId="77777777" w:rsidR="00BA4376" w:rsidRPr="00BA4376" w:rsidRDefault="00BA4376" w:rsidP="00BA4376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CCCCC"/>
          <w:sz w:val="21"/>
          <w:szCs w:val="21"/>
          <w:lang w:eastAsia="uk-UA"/>
        </w:rPr>
        <w:t>}</w:t>
      </w:r>
    </w:p>
    <w:p w14:paraId="30E82A09" w14:textId="6E9896FA" w:rsidR="009D20A5" w:rsidRPr="00704078" w:rsidRDefault="00BA4376" w:rsidP="00704078">
      <w:pPr>
        <w:widowControl/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uk-UA"/>
        </w:rPr>
      </w:pPr>
      <w:r w:rsidRPr="00BA4376">
        <w:rPr>
          <w:rFonts w:ascii="Consolas" w:hAnsi="Consolas"/>
          <w:color w:val="C586C0"/>
          <w:sz w:val="21"/>
          <w:szCs w:val="21"/>
          <w:lang w:eastAsia="uk-UA"/>
        </w:rPr>
        <w:t>#endif</w:t>
      </w:r>
      <w:r w:rsidRPr="00BA4376">
        <w:rPr>
          <w:rFonts w:ascii="Consolas" w:hAnsi="Consolas"/>
          <w:color w:val="6A9955"/>
          <w:sz w:val="21"/>
          <w:szCs w:val="21"/>
          <w:lang w:eastAsia="uk-UA"/>
        </w:rPr>
        <w:t xml:space="preserve"> /* USE_FULL_ASSERT */</w:t>
      </w:r>
    </w:p>
    <w:p w14:paraId="51F3FC6A" w14:textId="1716A575" w:rsidR="007200C8" w:rsidRPr="00BA4376" w:rsidRDefault="00000000" w:rsidP="009D20A5">
      <w:pPr>
        <w:pStyle w:val="BodyText"/>
        <w:tabs>
          <w:tab w:val="left" w:pos="8485"/>
        </w:tabs>
        <w:spacing w:before="60" w:line="276" w:lineRule="auto"/>
        <w:ind w:right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Висновок: </w:t>
      </w:r>
      <w:proofErr w:type="spellStart"/>
      <w:r>
        <w:rPr>
          <w:sz w:val="28"/>
          <w:szCs w:val="28"/>
          <w:lang w:val="en-US"/>
        </w:rPr>
        <w:t>Під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час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виконання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даної</w:t>
      </w:r>
      <w:proofErr w:type="spellEnd"/>
      <w:r>
        <w:rPr>
          <w:sz w:val="28"/>
          <w:szCs w:val="28"/>
          <w:lang w:val="en-US"/>
        </w:rPr>
        <w:t xml:space="preserve"> </w:t>
      </w:r>
      <w:r w:rsidR="00C71CDF">
        <w:rPr>
          <w:sz w:val="28"/>
          <w:szCs w:val="28"/>
        </w:rPr>
        <w:t xml:space="preserve">лабораторної роботи я ознайомився з принципом роботи в </w:t>
      </w:r>
      <w:proofErr w:type="spellStart"/>
      <w:r w:rsidR="00C71CDF">
        <w:rPr>
          <w:sz w:val="28"/>
          <w:szCs w:val="28"/>
          <w:lang w:val="en-US"/>
        </w:rPr>
        <w:t>CubeIDE</w:t>
      </w:r>
      <w:proofErr w:type="spellEnd"/>
      <w:r w:rsidR="00C71CDF">
        <w:rPr>
          <w:sz w:val="28"/>
          <w:szCs w:val="28"/>
          <w:lang w:val="en-US"/>
        </w:rPr>
        <w:t xml:space="preserve"> </w:t>
      </w:r>
      <w:r w:rsidR="00C71CDF">
        <w:rPr>
          <w:sz w:val="28"/>
          <w:szCs w:val="28"/>
        </w:rPr>
        <w:t>та створив програму для керування чотирьома світлодіодами</w:t>
      </w:r>
      <w:r w:rsidR="00BA4376">
        <w:rPr>
          <w:sz w:val="28"/>
          <w:szCs w:val="28"/>
          <w:lang w:val="en-US"/>
        </w:rPr>
        <w:t xml:space="preserve"> </w:t>
      </w:r>
      <w:r w:rsidR="00BA4376">
        <w:rPr>
          <w:sz w:val="28"/>
          <w:szCs w:val="28"/>
        </w:rPr>
        <w:t>з чотирма алгоритмами, які перемикаються кожні 3 секунди, що було реалізовано за допомогою конфігурації таймера та переривань.</w:t>
      </w:r>
    </w:p>
    <w:sectPr w:rsidR="007200C8" w:rsidRPr="00BA4376">
      <w:pgSz w:w="11906" w:h="16838"/>
      <w:pgMar w:top="850" w:right="707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0C8"/>
    <w:rsid w:val="000952BC"/>
    <w:rsid w:val="000E563C"/>
    <w:rsid w:val="002C0219"/>
    <w:rsid w:val="00347C81"/>
    <w:rsid w:val="003611CB"/>
    <w:rsid w:val="00375C0F"/>
    <w:rsid w:val="003E568B"/>
    <w:rsid w:val="005C380E"/>
    <w:rsid w:val="00704078"/>
    <w:rsid w:val="007200C8"/>
    <w:rsid w:val="0075008B"/>
    <w:rsid w:val="0077375D"/>
    <w:rsid w:val="007A1755"/>
    <w:rsid w:val="007F7158"/>
    <w:rsid w:val="008F4EE5"/>
    <w:rsid w:val="009D20A5"/>
    <w:rsid w:val="00B75E9E"/>
    <w:rsid w:val="00BA4376"/>
    <w:rsid w:val="00BC1E48"/>
    <w:rsid w:val="00C53864"/>
    <w:rsid w:val="00C71CDF"/>
    <w:rsid w:val="00E77E9B"/>
    <w:rsid w:val="00EE441A"/>
    <w:rsid w:val="00F86D37"/>
    <w:rsid w:val="00F8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09428"/>
  <w15:docId w15:val="{839009F0-1B1F-4CB6-8509-C813918D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D55"/>
    <w:pPr>
      <w:widowControl w:val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40D55"/>
    <w:pPr>
      <w:ind w:left="105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40D55"/>
    <w:rPr>
      <w:rFonts w:ascii="Times New Roman" w:eastAsia="Times New Roman" w:hAnsi="Times New Roman" w:cs="Times New Roman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qFormat/>
    <w:rsid w:val="00240D55"/>
    <w:rPr>
      <w:rFonts w:ascii="Times New Roman" w:eastAsia="Times New Roman" w:hAnsi="Times New Roman" w:cs="Times New Roman"/>
      <w:sz w:val="40"/>
      <w:szCs w:val="40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240D5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357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357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5779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240D55"/>
    <w:rPr>
      <w:sz w:val="24"/>
      <w:szCs w:val="24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link w:val="TitleChar"/>
    <w:uiPriority w:val="10"/>
    <w:qFormat/>
    <w:rsid w:val="00240D55"/>
    <w:pPr>
      <w:ind w:left="2188" w:right="2939"/>
      <w:jc w:val="center"/>
    </w:pPr>
    <w:rPr>
      <w:sz w:val="40"/>
      <w:szCs w:val="40"/>
    </w:rPr>
  </w:style>
  <w:style w:type="paragraph" w:customStyle="1" w:styleId="Comment">
    <w:name w:val="Comment"/>
    <w:basedOn w:val="Normal"/>
    <w:qFormat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sonabor/C-Embedded/blob/main/lab2/lab2.s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sonabor/C-Embedded/blob/main/lab2/lab2.mp4" TargetMode="External"/><Relationship Id="rId5" Type="http://schemas.openxmlformats.org/officeDocument/2006/relationships/hyperlink" Target="https://github.com/masonabor/C-Embedded/tree/main/lab2/IA-33-MYR-lab2/IA-33-MYR-lab2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9</Pages>
  <Words>6779</Words>
  <Characters>3865</Characters>
  <Application>Microsoft Office Word</Application>
  <DocSecurity>0</DocSecurity>
  <Lines>32</Lines>
  <Paragraphs>21</Paragraphs>
  <ScaleCrop>false</ScaleCrop>
  <Company/>
  <LinksUpToDate>false</LinksUpToDate>
  <CharactersWithSpaces>10623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Єрмак</dc:creator>
  <dc:description/>
  <cp:lastModifiedBy>фуфелшмерц</cp:lastModifiedBy>
  <cp:revision>78</cp:revision>
  <dcterms:created xsi:type="dcterms:W3CDTF">2024-09-07T14:09:00Z</dcterms:created>
  <dcterms:modified xsi:type="dcterms:W3CDTF">2025-10-26T19:14:00Z</dcterms:modified>
  <dc:language>en-US</dc:language>
</cp:coreProperties>
</file>