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>
        <w:rPr>
          <w:rFonts w:ascii="Times New Roman" w:hAnsi="Times New Roman" w:cs="Times New Roman"/>
          <w:b/>
          <w:u w:val="single"/>
        </w:rPr>
        <w:t>,TERMINAL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EXAMINATION JUNE, 2015</w:t>
      </w:r>
    </w:p>
    <w:p w:rsidR="00AB5FD7" w:rsidRDefault="004C2189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CHEMISTRY FORM </w:t>
      </w:r>
      <w:r w:rsidR="00AB5FD7">
        <w:rPr>
          <w:rFonts w:ascii="Times New Roman" w:hAnsi="Times New Roman" w:cs="Times New Roman"/>
          <w:b/>
          <w:u w:val="single"/>
        </w:rPr>
        <w:t xml:space="preserve"> TIME: 2:30 HRS</w:t>
      </w:r>
    </w:p>
    <w:p w:rsidR="00AB5FD7" w:rsidRDefault="00AB5FD7" w:rsidP="00AB5FD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AB5FD7" w:rsidRDefault="00685DB3" w:rsidP="00AB5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 of three</w:t>
      </w:r>
      <w:r w:rsidR="00AB5FD7">
        <w:rPr>
          <w:rFonts w:ascii="Times New Roman" w:hAnsi="Times New Roman" w:cs="Times New Roman"/>
        </w:rPr>
        <w:t xml:space="preserve"> sections A B </w:t>
      </w:r>
      <w:r>
        <w:rPr>
          <w:rFonts w:ascii="Times New Roman" w:hAnsi="Times New Roman" w:cs="Times New Roman"/>
        </w:rPr>
        <w:t>and C</w:t>
      </w:r>
    </w:p>
    <w:p w:rsidR="00AB5FD7" w:rsidRDefault="00AB5FD7" w:rsidP="00AB5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</w:t>
      </w:r>
      <w:r w:rsidR="00685DB3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questions in</w:t>
      </w:r>
      <w:r w:rsidR="00685DB3" w:rsidRPr="00685DB3">
        <w:rPr>
          <w:rFonts w:ascii="Times New Roman" w:hAnsi="Times New Roman" w:cs="Times New Roman"/>
        </w:rPr>
        <w:t xml:space="preserve"> </w:t>
      </w:r>
      <w:r w:rsidR="00685DB3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sections</w:t>
      </w:r>
    </w:p>
    <w:p w:rsidR="00AB5FD7" w:rsidRDefault="00AB5FD7" w:rsidP="00AB5FD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 w:rsidR="00AB3938">
        <w:rPr>
          <w:rFonts w:ascii="Times New Roman" w:hAnsi="Times New Roman" w:cs="Times New Roman"/>
        </w:rPr>
        <w:t xml:space="preserve"> (20 marks)</w:t>
      </w:r>
    </w:p>
    <w:p w:rsidR="00AB3938" w:rsidRDefault="003748B4" w:rsidP="00AB39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 (I – X) are multiple choice items. write the letter of the correct answer</w:t>
      </w:r>
    </w:p>
    <w:p w:rsidR="003748B4" w:rsidRDefault="003748B4" w:rsidP="00374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to safety equipment should never be </w:t>
      </w:r>
      <w:proofErr w:type="spellStart"/>
      <w:r>
        <w:rPr>
          <w:rFonts w:ascii="Times New Roman" w:hAnsi="Times New Roman" w:cs="Times New Roman"/>
        </w:rPr>
        <w:t>blooked</w:t>
      </w:r>
      <w:proofErr w:type="spellEnd"/>
      <w:r>
        <w:rPr>
          <w:rFonts w:ascii="Times New Roman" w:hAnsi="Times New Roman" w:cs="Times New Roman"/>
        </w:rPr>
        <w:t xml:space="preserve"> by any object. </w:t>
      </w:r>
      <w:proofErr w:type="gramStart"/>
      <w:r>
        <w:rPr>
          <w:rFonts w:ascii="Times New Roman" w:hAnsi="Times New Roman" w:cs="Times New Roman"/>
        </w:rPr>
        <w:t>why</w:t>
      </w:r>
      <w:proofErr w:type="gramEnd"/>
      <w:r>
        <w:rPr>
          <w:rFonts w:ascii="Times New Roman" w:hAnsi="Times New Roman" w:cs="Times New Roman"/>
        </w:rPr>
        <w:t>?</w:t>
      </w:r>
    </w:p>
    <w:p w:rsidR="003748B4" w:rsidRPr="00AB3938" w:rsidRDefault="003748B4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42380D"/>
    <w:multiLevelType w:val="hybridMultilevel"/>
    <w:tmpl w:val="5F3A9652"/>
    <w:lvl w:ilvl="0" w:tplc="8CFC358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906060"/>
    <w:multiLevelType w:val="hybridMultilevel"/>
    <w:tmpl w:val="201E5EA6"/>
    <w:lvl w:ilvl="0" w:tplc="CCD2344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AB5FD7"/>
    <w:rsid w:val="000C4E79"/>
    <w:rsid w:val="003748B4"/>
    <w:rsid w:val="00401A96"/>
    <w:rsid w:val="004C2189"/>
    <w:rsid w:val="005E4335"/>
    <w:rsid w:val="00685DB3"/>
    <w:rsid w:val="008B739A"/>
    <w:rsid w:val="009362C8"/>
    <w:rsid w:val="00AB3938"/>
    <w:rsid w:val="00AB5FD7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FD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F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7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2015-05-28T09:35:00Z</dcterms:created>
  <dcterms:modified xsi:type="dcterms:W3CDTF">2015-05-28T11:27:00Z</dcterms:modified>
</cp:coreProperties>
</file>