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7154370"/>
        <w:docPartObj>
          <w:docPartGallery w:val="Cover Pages"/>
          <w:docPartUnique/>
        </w:docPartObj>
      </w:sdtPr>
      <w:sdtEndPr>
        <w:rPr>
          <w:rFonts w:ascii="Georgia" w:hAnsi="Georgia" w:cs="Georgia"/>
          <w:color w:val="6B6B6B"/>
          <w:sz w:val="24"/>
          <w:szCs w:val="24"/>
        </w:rPr>
      </w:sdtEndPr>
      <w:sdtContent>
        <w:p w:rsidR="00650CAC" w:rsidRPr="00650CAC" w:rsidRDefault="00650CAC" w:rsidP="00650CAC">
          <w:pPr>
            <w:tabs>
              <w:tab w:val="left" w:pos="1080"/>
            </w:tabs>
            <w:rPr>
              <w:rFonts w:ascii="Georgia" w:hAnsi="Georgia"/>
              <w:sz w:val="48"/>
              <w:szCs w:val="48"/>
            </w:rPr>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0CAC" w:rsidRPr="00650CAC" w:rsidRDefault="00650CAC">
                                  <w:pPr>
                                    <w:pStyle w:val="NoSpacing"/>
                                    <w:spacing w:before="120"/>
                                    <w:jc w:val="center"/>
                                    <w:rPr>
                                      <w:rFonts w:ascii="Georgia" w:hAnsi="Georgia"/>
                                      <w:color w:val="FFFFFF" w:themeColor="background1"/>
                                      <w:sz w:val="40"/>
                                      <w:szCs w:val="40"/>
                                    </w:rPr>
                                  </w:pPr>
                                  <w:r w:rsidRPr="00650CAC">
                                    <w:rPr>
                                      <w:rFonts w:ascii="Georgia" w:hAnsi="Georgia"/>
                                      <w:color w:val="FFFFFF" w:themeColor="background1"/>
                                      <w:sz w:val="40"/>
                                      <w:szCs w:val="40"/>
                                    </w:rPr>
                                    <w:t xml:space="preserve">BSC. </w:t>
                                  </w:r>
                                  <w:sdt>
                                    <w:sdtPr>
                                      <w:rPr>
                                        <w:rFonts w:ascii="Georgia" w:hAnsi="Georgia"/>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650CAC">
                                        <w:rPr>
                                          <w:rFonts w:ascii="Georgia" w:hAnsi="Georgia"/>
                                          <w:color w:val="FFFFFF" w:themeColor="background1"/>
                                          <w:sz w:val="40"/>
                                          <w:szCs w:val="40"/>
                                        </w:rPr>
                                        <w:t xml:space="preserve">COMPUTER SCIENCE  </w:t>
                                      </w:r>
                                    </w:sdtContent>
                                  </w:sdt>
                                </w:p>
                                <w:p w:rsidR="00650CAC" w:rsidRPr="00650CAC" w:rsidRDefault="00650CAC">
                                  <w:pPr>
                                    <w:pStyle w:val="NoSpacing"/>
                                    <w:spacing w:before="120"/>
                                    <w:jc w:val="center"/>
                                    <w:rPr>
                                      <w:rFonts w:ascii="Georgia" w:hAnsi="Georgia"/>
                                      <w:color w:val="FFFFFF" w:themeColor="background1"/>
                                      <w:sz w:val="36"/>
                                      <w:szCs w:val="36"/>
                                    </w:rPr>
                                  </w:pPr>
                                  <w:r w:rsidRPr="00650CAC">
                                    <w:rPr>
                                      <w:rFonts w:ascii="Georgia" w:hAnsi="Georgia"/>
                                      <w:caps/>
                                      <w:color w:val="FFFFFF" w:themeColor="background1"/>
                                      <w:sz w:val="36"/>
                                      <w:szCs w:val="36"/>
                                    </w:rPr>
                                    <w:t>YEAR 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0CAC" w:rsidRDefault="00650CA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 xml:space="preserve">EMMANUEL </w:t>
                                      </w:r>
                                      <w:r>
                                        <w:rPr>
                                          <w:rFonts w:asciiTheme="majorHAnsi" w:eastAsiaTheme="majorEastAsia" w:hAnsiTheme="majorHAnsi" w:cstheme="majorBidi"/>
                                          <w:caps/>
                                          <w:color w:val="5B9BD5" w:themeColor="accent1"/>
                                          <w:sz w:val="72"/>
                                          <w:szCs w:val="72"/>
                                        </w:rPr>
                                        <w:t>AMARA</w:t>
                                      </w:r>
                                      <w:r w:rsidR="005138B1">
                                        <w:rPr>
                                          <w:rFonts w:asciiTheme="majorHAnsi" w:eastAsiaTheme="majorEastAsia" w:hAnsiTheme="majorHAnsi" w:cstheme="majorBidi"/>
                                          <w:caps/>
                                          <w:color w:val="5B9BD5" w:themeColor="accent1"/>
                                          <w:sz w:val="72"/>
                                          <w:szCs w:val="72"/>
                                        </w:rPr>
                                        <w:t xml:space="preserve">-  </w:t>
                                      </w:r>
                                    </w:sdtContent>
                                  </w:sdt>
                                  <w:r w:rsidR="005138B1">
                                    <w:rPr>
                                      <w:rFonts w:asciiTheme="majorHAnsi" w:eastAsiaTheme="majorEastAsia" w:hAnsiTheme="majorHAnsi" w:cstheme="majorBidi"/>
                                      <w:caps/>
                                      <w:color w:val="5B9BD5" w:themeColor="accent1"/>
                                      <w:sz w:val="72"/>
                                      <w:szCs w:val="72"/>
                                    </w:rPr>
                                    <w:t>ID:28280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650CAC" w:rsidRPr="00650CAC" w:rsidRDefault="00650CAC">
                            <w:pPr>
                              <w:pStyle w:val="NoSpacing"/>
                              <w:spacing w:before="120"/>
                              <w:jc w:val="center"/>
                              <w:rPr>
                                <w:rFonts w:ascii="Georgia" w:hAnsi="Georgia"/>
                                <w:color w:val="FFFFFF" w:themeColor="background1"/>
                                <w:sz w:val="40"/>
                                <w:szCs w:val="40"/>
                              </w:rPr>
                            </w:pPr>
                            <w:r w:rsidRPr="00650CAC">
                              <w:rPr>
                                <w:rFonts w:ascii="Georgia" w:hAnsi="Georgia"/>
                                <w:color w:val="FFFFFF" w:themeColor="background1"/>
                                <w:sz w:val="40"/>
                                <w:szCs w:val="40"/>
                              </w:rPr>
                              <w:t xml:space="preserve">BSC. </w:t>
                            </w:r>
                            <w:sdt>
                              <w:sdtPr>
                                <w:rPr>
                                  <w:rFonts w:ascii="Georgia" w:hAnsi="Georgia"/>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650CAC">
                                  <w:rPr>
                                    <w:rFonts w:ascii="Georgia" w:hAnsi="Georgia"/>
                                    <w:color w:val="FFFFFF" w:themeColor="background1"/>
                                    <w:sz w:val="40"/>
                                    <w:szCs w:val="40"/>
                                  </w:rPr>
                                  <w:t xml:space="preserve">COMPUTER SCIENCE  </w:t>
                                </w:r>
                              </w:sdtContent>
                            </w:sdt>
                          </w:p>
                          <w:p w:rsidR="00650CAC" w:rsidRPr="00650CAC" w:rsidRDefault="00650CAC">
                            <w:pPr>
                              <w:pStyle w:val="NoSpacing"/>
                              <w:spacing w:before="120"/>
                              <w:jc w:val="center"/>
                              <w:rPr>
                                <w:rFonts w:ascii="Georgia" w:hAnsi="Georgia"/>
                                <w:color w:val="FFFFFF" w:themeColor="background1"/>
                                <w:sz w:val="36"/>
                                <w:szCs w:val="36"/>
                              </w:rPr>
                            </w:pPr>
                            <w:r w:rsidRPr="00650CAC">
                              <w:rPr>
                                <w:rFonts w:ascii="Georgia" w:hAnsi="Georgia"/>
                                <w:caps/>
                                <w:color w:val="FFFFFF" w:themeColor="background1"/>
                                <w:sz w:val="36"/>
                                <w:szCs w:val="36"/>
                              </w:rPr>
                              <w:t>YEAR 4</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650CAC" w:rsidRDefault="00650CA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 xml:space="preserve">EMMANUEL </w:t>
                                </w:r>
                                <w:r>
                                  <w:rPr>
                                    <w:rFonts w:asciiTheme="majorHAnsi" w:eastAsiaTheme="majorEastAsia" w:hAnsiTheme="majorHAnsi" w:cstheme="majorBidi"/>
                                    <w:caps/>
                                    <w:color w:val="5B9BD5" w:themeColor="accent1"/>
                                    <w:sz w:val="72"/>
                                    <w:szCs w:val="72"/>
                                  </w:rPr>
                                  <w:t>AMARA</w:t>
                                </w:r>
                                <w:r w:rsidR="005138B1">
                                  <w:rPr>
                                    <w:rFonts w:asciiTheme="majorHAnsi" w:eastAsiaTheme="majorEastAsia" w:hAnsiTheme="majorHAnsi" w:cstheme="majorBidi"/>
                                    <w:caps/>
                                    <w:color w:val="5B9BD5" w:themeColor="accent1"/>
                                    <w:sz w:val="72"/>
                                    <w:szCs w:val="72"/>
                                  </w:rPr>
                                  <w:t xml:space="preserve">-  </w:t>
                                </w:r>
                              </w:sdtContent>
                            </w:sdt>
                            <w:r w:rsidR="005138B1">
                              <w:rPr>
                                <w:rFonts w:asciiTheme="majorHAnsi" w:eastAsiaTheme="majorEastAsia" w:hAnsiTheme="majorHAnsi" w:cstheme="majorBidi"/>
                                <w:caps/>
                                <w:color w:val="5B9BD5" w:themeColor="accent1"/>
                                <w:sz w:val="72"/>
                                <w:szCs w:val="72"/>
                              </w:rPr>
                              <w:t>ID:28280</w:t>
                            </w:r>
                          </w:p>
                        </w:txbxContent>
                      </v:textbox>
                    </v:shape>
                    <w10:wrap anchorx="page" anchory="page"/>
                  </v:group>
                </w:pict>
              </mc:Fallback>
            </mc:AlternateContent>
          </w:r>
          <w:r>
            <w:tab/>
          </w:r>
          <w:r w:rsidRPr="00650CAC">
            <w:rPr>
              <w:rFonts w:ascii="Georgia" w:hAnsi="Georgia"/>
              <w:sz w:val="48"/>
              <w:szCs w:val="48"/>
            </w:rPr>
            <w:t>NJALA UNIVERSITY</w:t>
          </w:r>
        </w:p>
        <w:p w:rsidR="00650CAC" w:rsidRDefault="00650CAC">
          <w:pPr>
            <w:rPr>
              <w:rFonts w:ascii="Georgia" w:hAnsi="Georgia" w:cs="Georgia"/>
              <w:color w:val="6B6B6B"/>
              <w:sz w:val="24"/>
              <w:szCs w:val="24"/>
            </w:rPr>
          </w:pPr>
          <w:r>
            <w:rPr>
              <w:rFonts w:ascii="Georgia" w:hAnsi="Georgia" w:cs="Georgia"/>
              <w:color w:val="6B6B6B"/>
              <w:sz w:val="24"/>
              <w:szCs w:val="24"/>
            </w:rPr>
            <w:br w:type="page"/>
          </w:r>
        </w:p>
      </w:sdtContent>
    </w:sdt>
    <w:p w:rsidR="00C85489" w:rsidRPr="00D02862" w:rsidRDefault="00D02862">
      <w:pPr>
        <w:rPr>
          <w:b/>
          <w:sz w:val="36"/>
          <w:szCs w:val="36"/>
          <w:u w:val="single"/>
        </w:rPr>
      </w:pPr>
      <w:r w:rsidRPr="00D02862">
        <w:rPr>
          <w:b/>
          <w:sz w:val="36"/>
          <w:szCs w:val="36"/>
          <w:u w:val="single"/>
        </w:rPr>
        <w:lastRenderedPageBreak/>
        <w:t xml:space="preserve">Project Description </w:t>
      </w:r>
    </w:p>
    <w:p w:rsidR="00D02862" w:rsidRPr="00D02862" w:rsidRDefault="00D02862">
      <w:pPr>
        <w:rPr>
          <w:rFonts w:ascii="Georgia" w:hAnsi="Georgia" w:cs="Arial"/>
          <w:color w:val="333333"/>
          <w:sz w:val="28"/>
          <w:szCs w:val="28"/>
          <w:shd w:val="clear" w:color="auto" w:fill="FFFFFF"/>
        </w:rPr>
      </w:pPr>
      <w:r w:rsidRPr="00D02862">
        <w:rPr>
          <w:rFonts w:ascii="Georgia" w:hAnsi="Georgia" w:cs="Arial"/>
          <w:color w:val="333333"/>
          <w:sz w:val="28"/>
          <w:szCs w:val="28"/>
          <w:shd w:val="clear" w:color="auto" w:fill="FFFFFF"/>
        </w:rPr>
        <w:t>Traditionally in hospitals the task of dispensing medications to patients can be strenuous for the hospital staff, as many variables have to be considered, such as searching for a particular medicine in shelves, finding alternative active components and possible interactions, verifying the amount or dosage of the medicine, keeping in mind the intake timings and other meticulous details. In additio</w:t>
      </w:r>
      <w:r w:rsidR="00EE2033">
        <w:rPr>
          <w:rFonts w:ascii="Georgia" w:hAnsi="Georgia" w:cs="Arial"/>
          <w:color w:val="333333"/>
          <w:sz w:val="28"/>
          <w:szCs w:val="28"/>
          <w:shd w:val="clear" w:color="auto" w:fill="FFFFFF"/>
        </w:rPr>
        <w:t>n to that, the dispensation pro</w:t>
      </w:r>
      <w:r w:rsidRPr="00D02862">
        <w:rPr>
          <w:rFonts w:ascii="Georgia" w:hAnsi="Georgia" w:cs="Arial"/>
          <w:color w:val="333333"/>
          <w:sz w:val="28"/>
          <w:szCs w:val="28"/>
          <w:shd w:val="clear" w:color="auto" w:fill="FFFFFF"/>
        </w:rPr>
        <w:t>cess is the combination of many manual and computerized steps which do not funct</w:t>
      </w:r>
      <w:r w:rsidR="00FB74F5">
        <w:rPr>
          <w:rFonts w:ascii="Georgia" w:hAnsi="Georgia" w:cs="Arial"/>
          <w:color w:val="333333"/>
          <w:sz w:val="28"/>
          <w:szCs w:val="28"/>
          <w:shd w:val="clear" w:color="auto" w:fill="FFFFFF"/>
        </w:rPr>
        <w:t>ion together. In this work</w:t>
      </w:r>
      <w:r w:rsidRPr="00D02862">
        <w:rPr>
          <w:rFonts w:ascii="Georgia" w:hAnsi="Georgia" w:cs="Arial"/>
          <w:color w:val="333333"/>
          <w:sz w:val="28"/>
          <w:szCs w:val="28"/>
          <w:shd w:val="clear" w:color="auto" w:fill="FFFFFF"/>
        </w:rPr>
        <w:t xml:space="preserve">. </w:t>
      </w:r>
      <w:r w:rsidRPr="00D02862">
        <w:rPr>
          <w:rFonts w:ascii="Georgia" w:hAnsi="Georgia"/>
          <w:sz w:val="28"/>
          <w:szCs w:val="28"/>
        </w:rPr>
        <w:t xml:space="preserve">It </w:t>
      </w:r>
      <w:r w:rsidR="00FB74F5">
        <w:rPr>
          <w:rFonts w:ascii="Georgia" w:hAnsi="Georgia"/>
          <w:sz w:val="28"/>
          <w:szCs w:val="28"/>
        </w:rPr>
        <w:t xml:space="preserve">has </w:t>
      </w:r>
      <w:r w:rsidRPr="00D02862">
        <w:rPr>
          <w:rFonts w:ascii="Georgia" w:hAnsi="Georgia"/>
          <w:sz w:val="28"/>
          <w:szCs w:val="28"/>
        </w:rPr>
        <w:t>an</w:t>
      </w:r>
      <w:r w:rsidRPr="00D02862">
        <w:rPr>
          <w:rFonts w:ascii="Georgia" w:hAnsi="Georgia"/>
          <w:sz w:val="28"/>
          <w:szCs w:val="28"/>
        </w:rPr>
        <w:t xml:space="preserve"> Interface where a user can sign up for an account. Once logged in, the user is presented with a simple form to add medicine name, dosages, and frequency. After adding those details, the user can view, edit, or delete this information as desired</w:t>
      </w:r>
    </w:p>
    <w:p w:rsidR="00D02862" w:rsidRDefault="00D02862">
      <w:pPr>
        <w:rPr>
          <w:rFonts w:ascii="Georgia" w:hAnsi="Georgia" w:cs="Arial"/>
          <w:color w:val="333333"/>
          <w:sz w:val="28"/>
          <w:szCs w:val="28"/>
          <w:shd w:val="clear" w:color="auto" w:fill="FFFFFF"/>
        </w:rPr>
      </w:pPr>
      <w:r w:rsidRPr="00D02862">
        <w:rPr>
          <w:rFonts w:ascii="Georgia" w:hAnsi="Georgia" w:cs="Arial"/>
          <w:color w:val="333333"/>
          <w:sz w:val="28"/>
          <w:szCs w:val="28"/>
          <w:shd w:val="clear" w:color="auto" w:fill="FFFFFF"/>
        </w:rPr>
        <w:t xml:space="preserve">The application helps </w:t>
      </w:r>
      <w:r w:rsidR="00EE2033" w:rsidRPr="00D02862">
        <w:rPr>
          <w:rFonts w:ascii="Georgia" w:hAnsi="Georgia" w:cs="Arial"/>
          <w:color w:val="333333"/>
          <w:sz w:val="28"/>
          <w:szCs w:val="28"/>
          <w:shd w:val="clear" w:color="auto" w:fill="FFFFFF"/>
        </w:rPr>
        <w:t>nurses</w:t>
      </w:r>
      <w:r w:rsidR="00EE2033">
        <w:rPr>
          <w:rFonts w:ascii="Georgia" w:hAnsi="Georgia" w:cs="Arial"/>
          <w:color w:val="333333"/>
          <w:sz w:val="28"/>
          <w:szCs w:val="28"/>
          <w:shd w:val="clear" w:color="auto" w:fill="FFFFFF"/>
        </w:rPr>
        <w:t>, pharmacist &amp; patients</w:t>
      </w:r>
      <w:r w:rsidRPr="00D02862">
        <w:rPr>
          <w:rFonts w:ascii="Georgia" w:hAnsi="Georgia" w:cs="Arial"/>
          <w:color w:val="333333"/>
          <w:sz w:val="28"/>
          <w:szCs w:val="28"/>
          <w:shd w:val="clear" w:color="auto" w:fill="FFFFFF"/>
        </w:rPr>
        <w:t xml:space="preserve"> in performing the filling and dispensing of the medicine tray more efficiently. The application allows </w:t>
      </w:r>
      <w:r w:rsidR="00EE2033" w:rsidRPr="00D02862">
        <w:rPr>
          <w:rFonts w:ascii="Georgia" w:hAnsi="Georgia" w:cs="Arial"/>
          <w:color w:val="333333"/>
          <w:sz w:val="28"/>
          <w:szCs w:val="28"/>
          <w:shd w:val="clear" w:color="auto" w:fill="FFFFFF"/>
        </w:rPr>
        <w:t>nurses</w:t>
      </w:r>
      <w:r w:rsidR="00EE2033">
        <w:rPr>
          <w:rFonts w:ascii="Georgia" w:hAnsi="Georgia" w:cs="Arial"/>
          <w:color w:val="333333"/>
          <w:sz w:val="28"/>
          <w:szCs w:val="28"/>
          <w:shd w:val="clear" w:color="auto" w:fill="FFFFFF"/>
        </w:rPr>
        <w:t>, pharmacist &amp; patients</w:t>
      </w:r>
      <w:r w:rsidRPr="00D02862">
        <w:rPr>
          <w:rFonts w:ascii="Georgia" w:hAnsi="Georgia" w:cs="Arial"/>
          <w:color w:val="333333"/>
          <w:sz w:val="28"/>
          <w:szCs w:val="28"/>
          <w:shd w:val="clear" w:color="auto" w:fill="FFFFFF"/>
        </w:rPr>
        <w:t xml:space="preserve"> to keep history of the medication distributed and dispensed to patients, as well as it makes the whole process smoother by improving the patient safety. </w:t>
      </w:r>
    </w:p>
    <w:p w:rsidR="00D02862" w:rsidRDefault="00D02862">
      <w:pPr>
        <w:rPr>
          <w:rFonts w:ascii="Georgia" w:hAnsi="Georgia" w:cs="Arial"/>
          <w:color w:val="333333"/>
          <w:sz w:val="28"/>
          <w:szCs w:val="28"/>
          <w:shd w:val="clear" w:color="auto" w:fill="FFFFFF"/>
        </w:rPr>
      </w:pPr>
    </w:p>
    <w:p w:rsidR="00D02862" w:rsidRDefault="00EE2033">
      <w:pPr>
        <w:rPr>
          <w:rFonts w:ascii="Georgia" w:hAnsi="Georgia" w:cs="Arial"/>
          <w:b/>
          <w:color w:val="333333"/>
          <w:sz w:val="28"/>
          <w:szCs w:val="28"/>
          <w:u w:val="single"/>
          <w:shd w:val="clear" w:color="auto" w:fill="FFFFFF"/>
        </w:rPr>
      </w:pPr>
      <w:r>
        <w:rPr>
          <w:rFonts w:ascii="Georgia" w:hAnsi="Georgia" w:cs="Arial"/>
          <w:b/>
          <w:color w:val="333333"/>
          <w:sz w:val="28"/>
          <w:szCs w:val="28"/>
          <w:u w:val="single"/>
          <w:shd w:val="clear" w:color="auto" w:fill="FFFFFF"/>
        </w:rPr>
        <w:t>Criteria:</w:t>
      </w:r>
    </w:p>
    <w:p w:rsidR="007A6853" w:rsidRPr="00D03E88" w:rsidRDefault="007A6853" w:rsidP="007A6853">
      <w:pPr>
        <w:rPr>
          <w:rFonts w:ascii="Georgia" w:hAnsi="Georgia" w:cs="Arial"/>
          <w:color w:val="333333"/>
          <w:sz w:val="24"/>
          <w:szCs w:val="24"/>
          <w:shd w:val="clear" w:color="auto" w:fill="FFFFFF"/>
        </w:rPr>
      </w:pPr>
      <w:r w:rsidRPr="00D03E88">
        <w:rPr>
          <w:rFonts w:ascii="Georgia" w:hAnsi="Georgia" w:cs="Arial"/>
          <w:color w:val="333333"/>
          <w:sz w:val="24"/>
          <w:szCs w:val="24"/>
          <w:shd w:val="clear" w:color="auto" w:fill="FFFFFF"/>
        </w:rPr>
        <w:t>In t</w:t>
      </w:r>
      <w:r w:rsidR="00156B62" w:rsidRPr="00D03E88">
        <w:rPr>
          <w:rFonts w:ascii="Georgia" w:hAnsi="Georgia" w:cs="Arial"/>
          <w:color w:val="333333"/>
          <w:sz w:val="24"/>
          <w:szCs w:val="24"/>
          <w:shd w:val="clear" w:color="auto" w:fill="FFFFFF"/>
        </w:rPr>
        <w:t>his application</w:t>
      </w:r>
      <w:r w:rsidRPr="00D03E88">
        <w:rPr>
          <w:rFonts w:ascii="Georgia" w:hAnsi="Georgia" w:cs="Arial"/>
          <w:color w:val="333333"/>
          <w:sz w:val="24"/>
          <w:szCs w:val="24"/>
          <w:shd w:val="clear" w:color="auto" w:fill="FFFFFF"/>
        </w:rPr>
        <w:t xml:space="preserve"> </w:t>
      </w:r>
      <w:r w:rsidRPr="00D03E88">
        <w:rPr>
          <w:rFonts w:ascii="Georgia" w:hAnsi="Georgia"/>
          <w:sz w:val="24"/>
          <w:szCs w:val="24"/>
        </w:rPr>
        <w:t>User can sign up for an account, after signup, the user can log in to their accounts, the user can add and view list of medicines</w:t>
      </w:r>
    </w:p>
    <w:p w:rsidR="00D03E88" w:rsidRPr="00D03E88" w:rsidRDefault="007A6853">
      <w:pPr>
        <w:rPr>
          <w:rFonts w:ascii="Georgia" w:hAnsi="Georgia" w:cs="Georgia"/>
          <w:color w:val="6B6B6B"/>
          <w:sz w:val="24"/>
          <w:szCs w:val="24"/>
        </w:rPr>
      </w:pPr>
      <w:r w:rsidRPr="00D03E88">
        <w:rPr>
          <w:rFonts w:ascii="Georgia" w:hAnsi="Georgia" w:cs="Arial"/>
          <w:color w:val="333333"/>
          <w:sz w:val="24"/>
          <w:szCs w:val="24"/>
          <w:shd w:val="clear" w:color="auto" w:fill="FFFFFF"/>
        </w:rPr>
        <w:t xml:space="preserve">it </w:t>
      </w:r>
      <w:r w:rsidR="00156B62" w:rsidRPr="00D03E88">
        <w:rPr>
          <w:rFonts w:ascii="Georgia" w:hAnsi="Georgia" w:cs="Arial"/>
          <w:color w:val="333333"/>
          <w:sz w:val="24"/>
          <w:szCs w:val="24"/>
          <w:shd w:val="clear" w:color="auto" w:fill="FFFFFF"/>
        </w:rPr>
        <w:t xml:space="preserve"> acts as a reminder and it is very user friendly</w:t>
      </w:r>
      <w:r w:rsidRPr="00D03E88">
        <w:rPr>
          <w:rFonts w:ascii="Georgia" w:hAnsi="Georgia" w:cs="Arial"/>
          <w:color w:val="333333"/>
          <w:sz w:val="24"/>
          <w:szCs w:val="24"/>
          <w:shd w:val="clear" w:color="auto" w:fill="FFFFFF"/>
        </w:rPr>
        <w:t>,</w:t>
      </w:r>
      <w:r w:rsidRPr="00D03E88">
        <w:rPr>
          <w:rFonts w:ascii="Georgia" w:hAnsi="Georgia" w:cs="Arial"/>
          <w:color w:val="6B6B6B"/>
          <w:sz w:val="24"/>
          <w:szCs w:val="24"/>
        </w:rPr>
        <w:t xml:space="preserve"> </w:t>
      </w:r>
      <w:r w:rsidRPr="00D03E88">
        <w:rPr>
          <w:rFonts w:ascii="Georgia" w:hAnsi="Georgia" w:cs="Arial"/>
          <w:color w:val="6B6B6B"/>
          <w:sz w:val="24"/>
          <w:szCs w:val="24"/>
        </w:rPr>
        <w:t>This simple and easy-to-use app allows users to track their medications, receive alerts as reminders to take their pills</w:t>
      </w:r>
      <w:r w:rsidRPr="00D03E88">
        <w:rPr>
          <w:rStyle w:val="apple-converted-space"/>
          <w:rFonts w:ascii="Georgia" w:hAnsi="Georgia" w:cs="Arial"/>
          <w:color w:val="6B6B6B"/>
          <w:sz w:val="24"/>
          <w:szCs w:val="24"/>
        </w:rPr>
        <w:t> </w:t>
      </w:r>
      <w:r w:rsidR="00156B62" w:rsidRPr="00D03E88">
        <w:rPr>
          <w:rFonts w:ascii="Georgia" w:hAnsi="Georgia" w:cs="Arial"/>
          <w:color w:val="333333"/>
          <w:sz w:val="24"/>
          <w:szCs w:val="24"/>
          <w:shd w:val="clear" w:color="auto" w:fill="FFFFFF"/>
        </w:rPr>
        <w:t xml:space="preserve"> </w:t>
      </w:r>
      <w:r w:rsidR="00156B62" w:rsidRPr="00D03E88">
        <w:rPr>
          <w:rFonts w:ascii="Georgia" w:hAnsi="Georgia" w:cs="Georgia"/>
          <w:color w:val="6B6B6B"/>
          <w:sz w:val="24"/>
          <w:szCs w:val="24"/>
        </w:rPr>
        <w:t>The app offers personalized reminders for each day, as well as important drug interaction warnings, missed medication alerts, refill reminders</w:t>
      </w:r>
      <w:r w:rsidR="00156B62" w:rsidRPr="00D03E88">
        <w:rPr>
          <w:rFonts w:ascii="Georgia" w:hAnsi="Georgia" w:cs="Georgia"/>
          <w:color w:val="6B6B6B"/>
          <w:sz w:val="24"/>
          <w:szCs w:val="24"/>
        </w:rPr>
        <w:t>.</w:t>
      </w:r>
      <w:r w:rsidR="00D03E88" w:rsidRPr="00D03E88">
        <w:rPr>
          <w:rFonts w:ascii="Georgia" w:hAnsi="Georgia" w:cs="Georgia"/>
          <w:color w:val="6B6B6B"/>
          <w:sz w:val="24"/>
          <w:szCs w:val="24"/>
        </w:rPr>
        <w:t xml:space="preserve"> </w:t>
      </w:r>
    </w:p>
    <w:p w:rsidR="00EE2033" w:rsidRPr="00D03E88" w:rsidRDefault="00D03E88">
      <w:pPr>
        <w:rPr>
          <w:rFonts w:ascii="Georgia" w:hAnsi="Georgia" w:cs="Georgia"/>
          <w:color w:val="6B6B6B"/>
          <w:sz w:val="24"/>
          <w:szCs w:val="24"/>
        </w:rPr>
      </w:pPr>
      <w:r w:rsidRPr="00D03E88">
        <w:rPr>
          <w:rFonts w:ascii="Georgia" w:hAnsi="Georgia" w:cs="Georgia"/>
          <w:color w:val="6B6B6B"/>
          <w:sz w:val="24"/>
          <w:szCs w:val="24"/>
        </w:rPr>
        <w:t xml:space="preserve">It consist of </w:t>
      </w:r>
      <w:r w:rsidRPr="00D03E88">
        <w:rPr>
          <w:rFonts w:ascii="Georgia" w:hAnsi="Georgia"/>
          <w:sz w:val="24"/>
          <w:szCs w:val="24"/>
        </w:rPr>
        <w:t>Sortable, searchable and paginated list of all the dosages taken. Users can search by medicine name and date taken.</w:t>
      </w:r>
    </w:p>
    <w:p w:rsidR="00D03E88" w:rsidRDefault="00156B62">
      <w:pPr>
        <w:rPr>
          <w:rFonts w:ascii="Georgia" w:hAnsi="Georgia" w:cs="Arial"/>
          <w:color w:val="6B6B6B"/>
          <w:sz w:val="28"/>
          <w:szCs w:val="28"/>
        </w:rPr>
      </w:pPr>
      <w:r w:rsidRPr="00D03E88">
        <w:rPr>
          <w:rFonts w:ascii="Georgia" w:hAnsi="Georgia" w:cs="Arial"/>
          <w:color w:val="6B6B6B"/>
          <w:sz w:val="24"/>
          <w:szCs w:val="24"/>
        </w:rPr>
        <w:t>You can create a schedule of healthy habits you want to track, and the app offers helpful reminders to remain consistent with the routine. Some</w:t>
      </w:r>
      <w:r w:rsidRPr="007A6853">
        <w:rPr>
          <w:rFonts w:ascii="Georgia" w:hAnsi="Georgia" w:cs="Arial"/>
          <w:color w:val="6B6B6B"/>
          <w:sz w:val="28"/>
          <w:szCs w:val="28"/>
        </w:rPr>
        <w:t xml:space="preserve"> healthy goals you can set for yourself include: staying hydrated, taking me</w:t>
      </w:r>
      <w:r w:rsidRPr="007A6853">
        <w:rPr>
          <w:rFonts w:ascii="Georgia" w:hAnsi="Georgia" w:cs="Arial"/>
          <w:color w:val="6B6B6B"/>
          <w:sz w:val="28"/>
          <w:szCs w:val="28"/>
        </w:rPr>
        <w:t>dications on time.</w:t>
      </w:r>
    </w:p>
    <w:p w:rsidR="00D03E88" w:rsidRDefault="00D03E88">
      <w:pPr>
        <w:rPr>
          <w:rFonts w:ascii="Georgia" w:hAnsi="Georgia" w:cs="Arial"/>
          <w:b/>
          <w:color w:val="6B6B6B"/>
          <w:sz w:val="28"/>
          <w:szCs w:val="28"/>
          <w:u w:val="single"/>
        </w:rPr>
      </w:pPr>
    </w:p>
    <w:p w:rsidR="00D03E88" w:rsidRDefault="00D03E88">
      <w:pPr>
        <w:rPr>
          <w:rFonts w:ascii="Georgia" w:hAnsi="Georgia" w:cs="Arial"/>
          <w:b/>
          <w:color w:val="6B6B6B"/>
          <w:sz w:val="28"/>
          <w:szCs w:val="28"/>
          <w:u w:val="single"/>
        </w:rPr>
      </w:pPr>
    </w:p>
    <w:p w:rsidR="00EE2033" w:rsidRPr="00D03E88" w:rsidRDefault="007A6853">
      <w:pPr>
        <w:rPr>
          <w:rFonts w:ascii="Georgia" w:hAnsi="Georgia" w:cs="Arial"/>
          <w:b/>
          <w:color w:val="6B6B6B"/>
          <w:sz w:val="28"/>
          <w:szCs w:val="28"/>
          <w:u w:val="single"/>
        </w:rPr>
      </w:pPr>
      <w:r w:rsidRPr="007A6853">
        <w:rPr>
          <w:rFonts w:ascii="Georgia" w:hAnsi="Georgia" w:cs="Arial"/>
          <w:b/>
          <w:color w:val="6B6B6B"/>
          <w:sz w:val="28"/>
          <w:szCs w:val="28"/>
          <w:u w:val="single"/>
        </w:rPr>
        <w:t>Conclusion</w:t>
      </w:r>
    </w:p>
    <w:p w:rsidR="007A6853" w:rsidRPr="00D03E88" w:rsidRDefault="007A6853">
      <w:pPr>
        <w:rPr>
          <w:rFonts w:ascii="Georgia" w:hAnsi="Georgia"/>
          <w:sz w:val="28"/>
          <w:szCs w:val="28"/>
        </w:rPr>
      </w:pPr>
      <w:r w:rsidRPr="00D03E88">
        <w:rPr>
          <w:rFonts w:ascii="Georgia" w:hAnsi="Georgia"/>
          <w:color w:val="000000"/>
          <w:sz w:val="28"/>
          <w:szCs w:val="28"/>
          <w:shd w:val="clear" w:color="auto" w:fill="FFFFFF"/>
        </w:rPr>
        <w:lastRenderedPageBreak/>
        <w:t xml:space="preserve">The use of </w:t>
      </w:r>
      <w:r w:rsidR="006A6CC8" w:rsidRPr="00D03E88">
        <w:rPr>
          <w:rFonts w:ascii="Georgia" w:hAnsi="Georgia"/>
          <w:color w:val="000000"/>
          <w:sz w:val="28"/>
          <w:szCs w:val="28"/>
          <w:shd w:val="clear" w:color="auto" w:fill="FFFFFF"/>
        </w:rPr>
        <w:t xml:space="preserve">this application </w:t>
      </w:r>
      <w:r w:rsidRPr="00D03E88">
        <w:rPr>
          <w:rFonts w:ascii="Georgia" w:hAnsi="Georgia"/>
          <w:color w:val="000000"/>
          <w:sz w:val="28"/>
          <w:szCs w:val="28"/>
          <w:shd w:val="clear" w:color="auto" w:fill="FFFFFF"/>
        </w:rPr>
        <w:t>demonstrated meaningful reductions in both the number of doses re-dispensed and cost of pharmaceuticals dispensed. Use of the technology decision support system for pharmacy technicians and increased access to delivery information were key components of this impact. As results from the staff survey demonstrated, the introduction of a technology solution enhanced perceptions about effectiveness in performing a core job function</w:t>
      </w:r>
      <w:r w:rsidR="006A6CC8" w:rsidRPr="00D03E88">
        <w:rPr>
          <w:rFonts w:ascii="Georgia" w:hAnsi="Georgia"/>
          <w:color w:val="000000"/>
          <w:sz w:val="28"/>
          <w:szCs w:val="28"/>
          <w:shd w:val="clear" w:color="auto" w:fill="FFFFFF"/>
        </w:rPr>
        <w:t xml:space="preserve"> where </w:t>
      </w:r>
      <w:r w:rsidR="006A6CC8" w:rsidRPr="00D03E88">
        <w:rPr>
          <w:rFonts w:ascii="Georgia" w:hAnsi="Georgia"/>
          <w:sz w:val="28"/>
          <w:szCs w:val="28"/>
        </w:rPr>
        <w:t>the user can</w:t>
      </w:r>
      <w:r w:rsidR="006A6CC8" w:rsidRPr="00D03E88">
        <w:rPr>
          <w:rFonts w:ascii="Georgia" w:hAnsi="Georgia"/>
          <w:sz w:val="28"/>
          <w:szCs w:val="28"/>
        </w:rPr>
        <w:t xml:space="preserve"> add and view list of medicines, </w:t>
      </w:r>
      <w:r w:rsidR="006A6CC8" w:rsidRPr="00D03E88">
        <w:rPr>
          <w:rFonts w:ascii="Georgia" w:hAnsi="Georgia"/>
          <w:sz w:val="28"/>
          <w:szCs w:val="28"/>
        </w:rPr>
        <w:t>Input for the new data</w:t>
      </w:r>
      <w:r w:rsidR="006A6CC8" w:rsidRPr="00D03E88">
        <w:rPr>
          <w:rFonts w:ascii="Georgia" w:hAnsi="Georgia"/>
          <w:sz w:val="28"/>
          <w:szCs w:val="28"/>
        </w:rPr>
        <w:t xml:space="preserve"> such as :</w:t>
      </w:r>
      <w:r w:rsidR="006A6CC8" w:rsidRPr="00D03E88">
        <w:rPr>
          <w:rFonts w:ascii="Georgia" w:hAnsi="Georgia"/>
          <w:sz w:val="28"/>
          <w:szCs w:val="28"/>
        </w:rPr>
        <w:t>Medicine Name</w:t>
      </w:r>
      <w:r w:rsidR="006A6CC8" w:rsidRPr="00D03E88">
        <w:rPr>
          <w:rFonts w:ascii="Georgia" w:hAnsi="Georgia"/>
          <w:sz w:val="28"/>
          <w:szCs w:val="28"/>
        </w:rPr>
        <w:t xml:space="preserve">, </w:t>
      </w:r>
      <w:r w:rsidR="006A6CC8" w:rsidRPr="00D03E88">
        <w:rPr>
          <w:rFonts w:ascii="Georgia" w:hAnsi="Georgia"/>
          <w:sz w:val="28"/>
          <w:szCs w:val="28"/>
        </w:rPr>
        <w:t>Dosage Quantity</w:t>
      </w:r>
      <w:r w:rsidR="006A6CC8" w:rsidRPr="00D03E88">
        <w:rPr>
          <w:rFonts w:ascii="Georgia" w:hAnsi="Georgia"/>
          <w:sz w:val="28"/>
          <w:szCs w:val="28"/>
        </w:rPr>
        <w:t xml:space="preserve">, </w:t>
      </w:r>
      <w:r w:rsidR="006A6CC8" w:rsidRPr="00D03E88">
        <w:rPr>
          <w:rFonts w:ascii="Georgia" w:hAnsi="Georgia"/>
          <w:sz w:val="28"/>
          <w:szCs w:val="28"/>
        </w:rPr>
        <w:t>Milligram</w:t>
      </w:r>
      <w:r w:rsidR="006A6CC8" w:rsidRPr="00D03E88">
        <w:rPr>
          <w:rFonts w:ascii="Georgia" w:hAnsi="Georgia"/>
          <w:sz w:val="28"/>
          <w:szCs w:val="28"/>
        </w:rPr>
        <w:t>,</w:t>
      </w:r>
    </w:p>
    <w:p w:rsidR="006A6CC8" w:rsidRPr="00D03E88" w:rsidRDefault="006A6CC8">
      <w:pPr>
        <w:rPr>
          <w:rFonts w:ascii="Georgia" w:hAnsi="Georgia"/>
          <w:sz w:val="28"/>
          <w:szCs w:val="28"/>
        </w:rPr>
      </w:pPr>
      <w:r w:rsidRPr="00D03E88">
        <w:rPr>
          <w:rFonts w:ascii="Georgia" w:hAnsi="Georgia"/>
          <w:sz w:val="28"/>
          <w:szCs w:val="28"/>
        </w:rPr>
        <w:t>This app lists</w:t>
      </w:r>
      <w:r w:rsidRPr="00D03E88">
        <w:rPr>
          <w:rFonts w:ascii="Georgia" w:hAnsi="Georgia"/>
          <w:sz w:val="28"/>
          <w:szCs w:val="28"/>
        </w:rPr>
        <w:t xml:space="preserve"> medicines the user is supposed to take as per dosage plan every day (only dosages for that particular day are shown here – upcoming dosages for the day). It informs the user about the schedules of medicine to take on daily bases.</w:t>
      </w:r>
    </w:p>
    <w:p w:rsidR="006A6CC8" w:rsidRDefault="006A6CC8">
      <w:pPr>
        <w:rPr>
          <w:rFonts w:ascii="Georgia" w:hAnsi="Georgia"/>
          <w:sz w:val="28"/>
          <w:szCs w:val="28"/>
        </w:rPr>
      </w:pPr>
      <w:r w:rsidRPr="00D03E88">
        <w:rPr>
          <w:rFonts w:ascii="Georgia" w:hAnsi="Georgia"/>
          <w:sz w:val="28"/>
          <w:szCs w:val="28"/>
        </w:rPr>
        <w:t xml:space="preserve">It also consist </w:t>
      </w:r>
      <w:r w:rsidR="00D03E88">
        <w:rPr>
          <w:rFonts w:ascii="Georgia" w:hAnsi="Georgia"/>
          <w:sz w:val="28"/>
          <w:szCs w:val="28"/>
        </w:rPr>
        <w:t>of a</w:t>
      </w:r>
      <w:r w:rsidRPr="00D03E88">
        <w:rPr>
          <w:rFonts w:ascii="Georgia" w:hAnsi="Georgia"/>
          <w:sz w:val="28"/>
          <w:szCs w:val="28"/>
        </w:rPr>
        <w:t xml:space="preserve"> page that records the medicine taken and at what time. Here, the user selects a medicine from list of medicines, selects the date, enters the time he/she takes the medicine and clicks save to record the dosage.</w:t>
      </w:r>
    </w:p>
    <w:p w:rsidR="00D03E88" w:rsidRPr="00D03E88" w:rsidRDefault="00D03E88">
      <w:pPr>
        <w:rPr>
          <w:rFonts w:ascii="Georgia" w:hAnsi="Georgia"/>
          <w:sz w:val="28"/>
          <w:szCs w:val="28"/>
        </w:rPr>
      </w:pPr>
      <w:r w:rsidRPr="00D03E88">
        <w:rPr>
          <w:rFonts w:ascii="Georgia" w:hAnsi="Georgia"/>
          <w:sz w:val="28"/>
          <w:szCs w:val="28"/>
        </w:rPr>
        <w:t>Lastly the</w:t>
      </w:r>
      <w:r w:rsidRPr="00D03E88">
        <w:rPr>
          <w:rFonts w:ascii="Georgia" w:hAnsi="Georgia"/>
          <w:sz w:val="28"/>
          <w:szCs w:val="28"/>
        </w:rPr>
        <w:t xml:space="preserve"> user can see their data in the form of a list (tracked medicines, dosages, and frequency). They can also update and delete existing data. Update can be done via a similar form as adding new data</w:t>
      </w:r>
    </w:p>
    <w:p w:rsidR="00D02862" w:rsidRPr="00156B62" w:rsidRDefault="00D02862">
      <w:pPr>
        <w:rPr>
          <w:rFonts w:ascii="Georgia" w:hAnsi="Georgia"/>
          <w:sz w:val="28"/>
          <w:szCs w:val="28"/>
          <w:u w:val="single"/>
        </w:rPr>
      </w:pPr>
    </w:p>
    <w:sectPr w:rsidR="00D02862" w:rsidRPr="00156B62" w:rsidSect="00650C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62"/>
    <w:rsid w:val="00140EFC"/>
    <w:rsid w:val="00156B62"/>
    <w:rsid w:val="003A18B1"/>
    <w:rsid w:val="004D731C"/>
    <w:rsid w:val="005138B1"/>
    <w:rsid w:val="00650CAC"/>
    <w:rsid w:val="006A6CC8"/>
    <w:rsid w:val="007A6853"/>
    <w:rsid w:val="00C85489"/>
    <w:rsid w:val="00D02862"/>
    <w:rsid w:val="00D03E88"/>
    <w:rsid w:val="00EE2033"/>
    <w:rsid w:val="00FB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269E"/>
  <w15:chartTrackingRefBased/>
  <w15:docId w15:val="{245D7864-E211-4BF1-A45E-60BC5E2B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2862"/>
    <w:rPr>
      <w:b/>
      <w:bCs/>
    </w:rPr>
  </w:style>
  <w:style w:type="character" w:customStyle="1" w:styleId="apple-converted-space">
    <w:name w:val="apple-converted-space"/>
    <w:basedOn w:val="DefaultParagraphFont"/>
    <w:rsid w:val="00156B62"/>
  </w:style>
  <w:style w:type="paragraph" w:styleId="NoSpacing">
    <w:name w:val="No Spacing"/>
    <w:link w:val="NoSpacingChar"/>
    <w:uiPriority w:val="1"/>
    <w:qFormat/>
    <w:rsid w:val="00650CAC"/>
    <w:pPr>
      <w:spacing w:after="0" w:line="240" w:lineRule="auto"/>
    </w:pPr>
    <w:rPr>
      <w:rFonts w:eastAsiaTheme="minorEastAsia"/>
    </w:rPr>
  </w:style>
  <w:style w:type="character" w:customStyle="1" w:styleId="NoSpacingChar">
    <w:name w:val="No Spacing Char"/>
    <w:basedOn w:val="DefaultParagraphFont"/>
    <w:link w:val="NoSpacing"/>
    <w:uiPriority w:val="1"/>
    <w:rsid w:val="00650CA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0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EMMANUEL AMARA-</dc:title>
  <dc:subject/>
  <dc:creator>COMPUTER SCIENCE</dc:creator>
  <cp:keywords/>
  <dc:description/>
  <cp:lastModifiedBy>NIGUSNAGAS</cp:lastModifiedBy>
  <cp:revision>3</cp:revision>
  <dcterms:created xsi:type="dcterms:W3CDTF">2021-06-21T20:45:00Z</dcterms:created>
  <dcterms:modified xsi:type="dcterms:W3CDTF">2021-06-21T20:46:00Z</dcterms:modified>
</cp:coreProperties>
</file>