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993B8" w14:textId="15FA14BB" w:rsidR="005D10A1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216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01D1BEEC" w:rsidR="003401D2" w:rsidRDefault="005D10A1" w:rsidP="002E4258">
      <w:pPr>
        <w:spacing w:line="360" w:lineRule="auto"/>
      </w:pPr>
      <w:r>
        <w:t>###########</w:t>
      </w:r>
      <w:r w:rsidR="003401D2">
        <w:t xml:space="preserve">skizziert </w:t>
      </w:r>
      <w:r w:rsidR="00750957">
        <w:t>alternative</w:t>
      </w:r>
      <w:r w:rsidR="003401D2">
        <w:t xml:space="preserve"> Anf</w:t>
      </w:r>
      <w:r w:rsidR="00750957">
        <w:t>ä</w:t>
      </w:r>
      <w:r w:rsidR="003401D2">
        <w:t>ng</w:t>
      </w:r>
      <w:r w:rsidR="00750957">
        <w:t>e</w:t>
      </w:r>
      <w:r w:rsidR="003401D2">
        <w:t xml:space="preserve"> der Singstimme von </w:t>
      </w:r>
      <w:r w:rsidR="00750957">
        <w:t>„Sterne, Ihr silbernen Bienen“ M 321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Auf d</w:t>
      </w:r>
      <w:r w:rsidR="00E920D0">
        <w:rPr>
          <w:rStyle w:val="awg-source-description-content-item-description"/>
        </w:rPr>
        <w:t>erselben</w:t>
      </w:r>
      <w:r w:rsidR="00757FB1">
        <w:rPr>
          <w:rStyle w:val="awg-source-description-content-item-description"/>
        </w:rPr>
        <w:t xml:space="preserve"> Seite des Skizzenbuchs finden sich daneben Skizzen zum dritten Satz des Konzerts op. 24, dessen erste (</w:t>
      </w:r>
      <w:r w:rsidR="00757FB1" w:rsidRPr="00757FB1">
        <w:rPr>
          <w:rStyle w:val="awg-source-description-content-item-description"/>
          <w:b/>
        </w:rPr>
        <w:t>M 320 Sk1</w:t>
      </w:r>
      <w:r w:rsidR="00757FB1">
        <w:rPr>
          <w:rStyle w:val="awg-source-description-content-item-description"/>
        </w:rPr>
        <w:t xml:space="preserve">) oben links mit </w:t>
      </w:r>
      <w:r w:rsidR="00757FB1" w:rsidRPr="00757FB1">
        <w:rPr>
          <w:i/>
          <w:iCs/>
          <w:lang w:val="de-CH"/>
        </w:rPr>
        <w:t>22. VIII. 34</w:t>
      </w:r>
      <w:r w:rsidR="00757FB1">
        <w:rPr>
          <w:rStyle w:val="awg-source-description-content-item-description"/>
        </w:rPr>
        <w:t xml:space="preserve"> datiert ist.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51BDBF5A" w:rsidR="002E4258" w:rsidRPr="003E0827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475B3B3D" w14:textId="4A848CCB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3–4</w:t>
            </w:r>
          </w:p>
        </w:tc>
        <w:tc>
          <w:tcPr>
            <w:tcW w:w="1385" w:type="dxa"/>
          </w:tcPr>
          <w:p w14:paraId="11FC5F5E" w14:textId="4E41F8C6" w:rsidR="002E4258" w:rsidRPr="00B51B84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9E34236" w14:textId="4895D6D5" w:rsidR="002E4258" w:rsidRDefault="005D10A1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e/c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gestrichen.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375F97C0" w:rsidR="00FF1059" w:rsidRPr="003E0827" w:rsidRDefault="005D10A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72" w:type="dxa"/>
          </w:tcPr>
          <w:p w14:paraId="2F80FB6B" w14:textId="694D6994" w:rsidR="00FF1059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0239FFE2" w14:textId="1E407A86" w:rsidR="00FF1059" w:rsidRPr="00B51B84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061A2393" w14:textId="358CCA9E" w:rsidR="00FF1059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[a]h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[a]c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77777777" w:rsidR="00AF3807" w:rsidRDefault="00AF3807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DF05DC8" w14:textId="7777777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094AD066" w14:textId="7777777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6298D95" w14:textId="77777777" w:rsidR="00AF3807" w:rsidRDefault="00AF3807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77777777" w:rsidR="00AF3807" w:rsidRDefault="00AF3807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bookmarkStart w:id="0" w:name="_GoBack"/>
          </w:p>
        </w:tc>
        <w:tc>
          <w:tcPr>
            <w:tcW w:w="972" w:type="dxa"/>
          </w:tcPr>
          <w:p w14:paraId="2B2AC1E5" w14:textId="7777777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7777777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77777777" w:rsidR="00AF3807" w:rsidRDefault="00AF3807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bookmarkEnd w:id="0"/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B091C"/>
    <w:rsid w:val="00252BFD"/>
    <w:rsid w:val="002E4258"/>
    <w:rsid w:val="003401D2"/>
    <w:rsid w:val="004F394C"/>
    <w:rsid w:val="00561A93"/>
    <w:rsid w:val="0056294F"/>
    <w:rsid w:val="005D10A1"/>
    <w:rsid w:val="00607741"/>
    <w:rsid w:val="00750957"/>
    <w:rsid w:val="00757FB1"/>
    <w:rsid w:val="00AF3807"/>
    <w:rsid w:val="00B43E5F"/>
    <w:rsid w:val="00CD00F1"/>
    <w:rsid w:val="00CF16D8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2025-01-08T10:43:00Z</dcterms:created>
  <dcterms:modified xsi:type="dcterms:W3CDTF">2025-01-08T10:45:00Z</dcterms:modified>
</cp:coreProperties>
</file>