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D0" w:rsidRPr="00260DD7" w:rsidRDefault="00260DD7" w:rsidP="00260DD7">
      <w:pPr>
        <w:pStyle w:val="ListParagraph"/>
        <w:numPr>
          <w:ilvl w:val="0"/>
          <w:numId w:val="1"/>
        </w:numPr>
      </w:pPr>
      <w:r w:rsidRPr="00260DD7">
        <w:t xml:space="preserve">What is </w:t>
      </w:r>
      <w:r w:rsidRPr="00260DD7">
        <w:t>Alias</w:t>
      </w:r>
      <w:r w:rsidRPr="00260DD7">
        <w:t>?</w:t>
      </w:r>
    </w:p>
    <w:p w:rsidR="00260DD7" w:rsidRDefault="00260DD7" w:rsidP="00260DD7">
      <w:pPr>
        <w:pStyle w:val="ListParagraph"/>
        <w:numPr>
          <w:ilvl w:val="0"/>
          <w:numId w:val="1"/>
        </w:numPr>
      </w:pPr>
      <w:r w:rsidRPr="00260DD7">
        <w:t xml:space="preserve">With </w:t>
      </w:r>
      <w:r w:rsidRPr="00260DD7">
        <w:t>DATE and TIMESTAMP</w:t>
      </w:r>
      <w:r w:rsidRPr="00260DD7">
        <w:t xml:space="preserve"> which arithmetic operation can </w:t>
      </w:r>
      <w:r>
        <w:t>be used</w:t>
      </w:r>
      <w:r w:rsidRPr="00260DD7">
        <w:t>?</w:t>
      </w:r>
    </w:p>
    <w:p w:rsidR="009D0FFC" w:rsidRDefault="00677FD1" w:rsidP="009D0FFC">
      <w:pPr>
        <w:pStyle w:val="ListParagraph"/>
        <w:numPr>
          <w:ilvl w:val="0"/>
          <w:numId w:val="1"/>
        </w:numPr>
      </w:pPr>
      <w:r>
        <w:t xml:space="preserve">What is </w:t>
      </w:r>
      <w:r w:rsidR="00F51D36">
        <w:t xml:space="preserve">a </w:t>
      </w:r>
      <w:r>
        <w:t>null value?</w:t>
      </w:r>
    </w:p>
    <w:p w:rsidR="00677FD1" w:rsidRDefault="009D0FFC" w:rsidP="009D0FFC">
      <w:pPr>
        <w:pStyle w:val="ListParagraph"/>
        <w:numPr>
          <w:ilvl w:val="0"/>
          <w:numId w:val="1"/>
        </w:numPr>
      </w:pPr>
      <w:r>
        <w:t xml:space="preserve">What is </w:t>
      </w:r>
      <w:r w:rsidRPr="009D0FFC">
        <w:t>DISTINCT</w:t>
      </w:r>
      <w:r w:rsidRPr="009D0FFC">
        <w:t xml:space="preserve">? </w:t>
      </w:r>
    </w:p>
    <w:p w:rsidR="009D0FFC" w:rsidRDefault="00875002" w:rsidP="00875002">
      <w:pPr>
        <w:pStyle w:val="ListParagraph"/>
        <w:numPr>
          <w:ilvl w:val="0"/>
          <w:numId w:val="1"/>
        </w:numPr>
      </w:pPr>
      <w:r>
        <w:t>T</w:t>
      </w:r>
      <w:r>
        <w:t>o perform wildcard searches</w:t>
      </w:r>
      <w:r>
        <w:t xml:space="preserve"> what </w:t>
      </w:r>
      <w:r w:rsidR="009D34CB">
        <w:t xml:space="preserve">do </w:t>
      </w:r>
      <w:r>
        <w:t>we use?</w:t>
      </w:r>
    </w:p>
    <w:p w:rsidR="00875002" w:rsidRDefault="009D34CB" w:rsidP="00875002">
      <w:pPr>
        <w:pStyle w:val="ListParagraph"/>
        <w:numPr>
          <w:ilvl w:val="0"/>
          <w:numId w:val="1"/>
        </w:numPr>
      </w:pPr>
      <w:r>
        <w:t xml:space="preserve">How many types of functions </w:t>
      </w:r>
      <w:r w:rsidR="00F51D36">
        <w:t xml:space="preserve">are </w:t>
      </w:r>
      <w:r>
        <w:t>in SQL and write their name?</w:t>
      </w:r>
    </w:p>
    <w:p w:rsidR="009D34CB" w:rsidRDefault="009D34CB" w:rsidP="00875002">
      <w:pPr>
        <w:pStyle w:val="ListParagraph"/>
        <w:numPr>
          <w:ilvl w:val="0"/>
          <w:numId w:val="1"/>
        </w:numPr>
      </w:pPr>
      <w:r>
        <w:t xml:space="preserve">How many types of </w:t>
      </w:r>
      <w:r>
        <w:t xml:space="preserve">Data type </w:t>
      </w:r>
      <w:r w:rsidR="00F51D36">
        <w:t xml:space="preserve">conversions in SQL </w:t>
      </w:r>
      <w:r w:rsidR="00F51D36">
        <w:t>write their name?</w:t>
      </w:r>
    </w:p>
    <w:p w:rsidR="009F5437" w:rsidRDefault="009F5437" w:rsidP="00875002">
      <w:pPr>
        <w:pStyle w:val="ListParagraph"/>
        <w:numPr>
          <w:ilvl w:val="0"/>
          <w:numId w:val="1"/>
        </w:numPr>
      </w:pPr>
      <w:r>
        <w:t xml:space="preserve">When </w:t>
      </w:r>
      <w:r>
        <w:t xml:space="preserve">do </w:t>
      </w:r>
      <w:r>
        <w:t>you use the HAVING clause</w:t>
      </w:r>
      <w:r>
        <w:t>?</w:t>
      </w:r>
    </w:p>
    <w:p w:rsidR="00D001A2" w:rsidRDefault="00D001A2" w:rsidP="00875002">
      <w:pPr>
        <w:pStyle w:val="ListParagraph"/>
        <w:numPr>
          <w:ilvl w:val="0"/>
          <w:numId w:val="1"/>
        </w:numPr>
      </w:pPr>
      <w:r>
        <w:t xml:space="preserve">What is </w:t>
      </w:r>
      <w:r>
        <w:t>NATURAL JOIN</w:t>
      </w:r>
      <w:r>
        <w:t>?</w:t>
      </w:r>
    </w:p>
    <w:p w:rsidR="00390E9A" w:rsidRDefault="00390E9A" w:rsidP="00875002">
      <w:pPr>
        <w:pStyle w:val="ListParagraph"/>
        <w:numPr>
          <w:ilvl w:val="0"/>
          <w:numId w:val="1"/>
        </w:numPr>
      </w:pPr>
      <w:r>
        <w:t>When do we use USING clause?</w:t>
      </w:r>
    </w:p>
    <w:p w:rsidR="00390E9A" w:rsidRDefault="00390E9A" w:rsidP="00875002">
      <w:pPr>
        <w:pStyle w:val="ListParagraph"/>
        <w:numPr>
          <w:ilvl w:val="0"/>
          <w:numId w:val="1"/>
        </w:numPr>
      </w:pPr>
      <w:r>
        <w:t>Define inner join and Outer join.</w:t>
      </w:r>
    </w:p>
    <w:p w:rsidR="00390E9A" w:rsidRPr="00260DD7" w:rsidRDefault="00390E9A" w:rsidP="00875002">
      <w:pPr>
        <w:pStyle w:val="ListParagraph"/>
        <w:numPr>
          <w:ilvl w:val="0"/>
          <w:numId w:val="1"/>
        </w:numPr>
      </w:pPr>
      <w:r>
        <w:t xml:space="preserve">Write two </w:t>
      </w:r>
      <w:r>
        <w:t>Rules and Guidelines for Using Subqueries</w:t>
      </w:r>
      <w:r>
        <w:t>.</w:t>
      </w:r>
      <w:bookmarkStart w:id="0" w:name="_GoBack"/>
      <w:bookmarkEnd w:id="0"/>
    </w:p>
    <w:sectPr w:rsidR="00390E9A" w:rsidRPr="0026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7306C"/>
    <w:multiLevelType w:val="hybridMultilevel"/>
    <w:tmpl w:val="BA0E5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9438C"/>
    <w:multiLevelType w:val="hybridMultilevel"/>
    <w:tmpl w:val="140EC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71"/>
    <w:rsid w:val="00260DD7"/>
    <w:rsid w:val="00390E9A"/>
    <w:rsid w:val="005D0BD0"/>
    <w:rsid w:val="00677FD1"/>
    <w:rsid w:val="00875002"/>
    <w:rsid w:val="009D0FFC"/>
    <w:rsid w:val="009D34CB"/>
    <w:rsid w:val="009F5437"/>
    <w:rsid w:val="00D001A2"/>
    <w:rsid w:val="00F51D36"/>
    <w:rsid w:val="00F8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9DD8"/>
  <w15:chartTrackingRefBased/>
  <w15:docId w15:val="{19439738-4C05-42B9-8FFE-5DD437DE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2023-06-22T02:58:00Z</dcterms:created>
  <dcterms:modified xsi:type="dcterms:W3CDTF">2023-06-22T03:37:00Z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fe82c71c4ab4e5b62020ab0638b8f1c78deeb6e743e6c42f6adca4877c50cbaa</vt:lpwstr>
  </property>
</Properties>
</file>