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266F32" w14:textId="7568CC5E" w:rsidR="00DE0D7B" w:rsidRDefault="005F05C3">
      <w:r>
        <w:tab/>
      </w:r>
      <w:r>
        <w:tab/>
        <w:t>Circuitos lógicos</w:t>
      </w:r>
    </w:p>
    <w:p w14:paraId="50753306" w14:textId="72869EB4" w:rsidR="005F05C3" w:rsidRDefault="005F05C3">
      <w:r w:rsidRPr="005F05C3">
        <w:drawing>
          <wp:inline distT="0" distB="0" distL="0" distR="0" wp14:anchorId="25AC946B" wp14:editId="53A16AAF">
            <wp:extent cx="5400040" cy="3057525"/>
            <wp:effectExtent l="0" t="0" r="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34525" w14:textId="49DB2904" w:rsidR="005F05C3" w:rsidRDefault="005F05C3"/>
    <w:p w14:paraId="77C1615B" w14:textId="6BD1C40A" w:rsidR="005F05C3" w:rsidRDefault="005F05C3">
      <w:r w:rsidRPr="005F05C3">
        <w:drawing>
          <wp:inline distT="0" distB="0" distL="0" distR="0" wp14:anchorId="695AA692" wp14:editId="08DFF281">
            <wp:extent cx="5400040" cy="3213735"/>
            <wp:effectExtent l="0" t="0" r="0" b="571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F05C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1F3"/>
    <w:rsid w:val="005F05C3"/>
    <w:rsid w:val="008401F3"/>
    <w:rsid w:val="00DE0D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EF7490"/>
  <w15:chartTrackingRefBased/>
  <w15:docId w15:val="{D41E5E3F-1DD1-4D19-B0CE-421475B651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Cunha</dc:creator>
  <cp:keywords/>
  <dc:description/>
  <cp:lastModifiedBy>Mateus Cunha</cp:lastModifiedBy>
  <cp:revision>2</cp:revision>
  <dcterms:created xsi:type="dcterms:W3CDTF">2026-04-07T17:50:00Z</dcterms:created>
  <dcterms:modified xsi:type="dcterms:W3CDTF">2026-04-07T17:51:00Z</dcterms:modified>
</cp:coreProperties>
</file>