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003C2C2F" w14:textId="2B170AA9" w:rsidR="00624050" w:rsidRDefault="00624050" w:rsidP="00624050">
      <w:pPr>
        <w:rPr>
          <w:rFonts w:ascii="Calibri" w:hAnsi="Calibri" w:cs="Calibri"/>
        </w:rPr>
      </w:pPr>
      <w:r>
        <w:rPr>
          <w:rFonts w:ascii="Calibri" w:hAnsi="Calibri" w:cs="Calibri"/>
        </w:rPr>
        <w:t>Aula 16 (</w:t>
      </w:r>
      <w:r w:rsidRPr="00624050">
        <w:rPr>
          <w:rFonts w:ascii="Calibri" w:hAnsi="Calibri" w:cs="Calibri"/>
          <w:b/>
          <w:bCs/>
        </w:rPr>
        <w:t>Gerência de Memória</w:t>
      </w:r>
      <w:r>
        <w:rPr>
          <w:rFonts w:ascii="Calibri" w:hAnsi="Calibri" w:cs="Calibri"/>
        </w:rPr>
        <w:t>) –</w:t>
      </w:r>
    </w:p>
    <w:p w14:paraId="05B69FC7" w14:textId="3E55D6FC" w:rsidR="00F377A3" w:rsidRDefault="00F377A3" w:rsidP="00F377A3">
      <w:pPr>
        <w:pStyle w:val="PargrafodaLista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PargrafodaLista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7DAA2DC4" w:rsidR="00624050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enxerga</w:t>
      </w:r>
      <w:r w:rsidR="00C014D0">
        <w:t>r e acessar</w:t>
      </w:r>
    </w:p>
    <w:p w14:paraId="15E8F45F" w14:textId="564F9D3E" w:rsidR="00723CAB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  <w:r w:rsidR="00C014D0">
        <w:t xml:space="preserve"> (</w:t>
      </w:r>
      <w:proofErr w:type="spellStart"/>
      <w:r w:rsidR="00C014D0">
        <w:t>ssd</w:t>
      </w:r>
      <w:proofErr w:type="spellEnd"/>
      <w:r w:rsidR="00C014D0">
        <w:t>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Problema: Dois programas de 4kb rodam e saem, um programa de 6kB não consegue se encaixar </w:t>
      </w:r>
      <w:proofErr w:type="spellStart"/>
      <w:r>
        <w:rPr>
          <w:rFonts w:ascii="Calibri" w:hAnsi="Calibri" w:cs="Calibri"/>
        </w:rPr>
        <w:t>pq</w:t>
      </w:r>
      <w:proofErr w:type="spellEnd"/>
      <w:r>
        <w:rPr>
          <w:rFonts w:ascii="Calibri" w:hAnsi="Calibri" w:cs="Calibri"/>
        </w:rPr>
        <w:t xml:space="preserve"> no meio tem um de 1kb separando estes espaços</w:t>
      </w:r>
    </w:p>
    <w:p w14:paraId="5C85D385" w14:textId="41EFF2A1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PargrafodaLista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Best-</w:t>
      </w:r>
      <w:proofErr w:type="spellStart"/>
      <w:r>
        <w:rPr>
          <w:rFonts w:ascii="Calibri" w:hAnsi="Calibri" w:cs="Calibri"/>
          <w:b/>
          <w:bCs/>
        </w:rPr>
        <w:t>fit</w:t>
      </w:r>
      <w:proofErr w:type="spellEnd"/>
      <w:r>
        <w:rPr>
          <w:rFonts w:ascii="Calibri" w:hAnsi="Calibri" w:cs="Calibri"/>
          <w:b/>
          <w:bCs/>
        </w:rPr>
        <w:t xml:space="preserve">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proofErr w:type="spellStart"/>
      <w:r w:rsidRPr="00567C65">
        <w:rPr>
          <w:rFonts w:ascii="Calibri" w:hAnsi="Calibri" w:cs="Calibri"/>
          <w:b/>
          <w:bCs/>
        </w:rPr>
        <w:t>Worst-fit</w:t>
      </w:r>
      <w:proofErr w:type="spellEnd"/>
      <w:r w:rsidRPr="00567C65">
        <w:rPr>
          <w:rFonts w:ascii="Calibri" w:hAnsi="Calibri" w:cs="Calibri"/>
          <w:b/>
          <w:bCs/>
        </w:rPr>
        <w:t xml:space="preserve">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First-fit</w:t>
      </w:r>
      <w:proofErr w:type="spellEnd"/>
      <w:r>
        <w:rPr>
          <w:rFonts w:ascii="Calibri" w:hAnsi="Calibri" w:cs="Calibri"/>
          <w:b/>
          <w:bCs/>
        </w:rPr>
        <w:t xml:space="preserve">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>Circula-</w:t>
      </w:r>
      <w:proofErr w:type="spellStart"/>
      <w:r w:rsidRPr="00567C65">
        <w:rPr>
          <w:rFonts w:ascii="Calibri" w:hAnsi="Calibri" w:cs="Calibri"/>
          <w:b/>
          <w:bCs/>
        </w:rPr>
        <w:t>fit</w:t>
      </w:r>
      <w:proofErr w:type="spellEnd"/>
      <w:r w:rsidRPr="00567C65">
        <w:rPr>
          <w:rFonts w:ascii="Calibri" w:hAnsi="Calibri" w:cs="Calibri"/>
          <w:b/>
          <w:bCs/>
        </w:rPr>
        <w:t xml:space="preserve"> ou Next-</w:t>
      </w:r>
      <w:proofErr w:type="spellStart"/>
      <w:r w:rsidRPr="00567C65">
        <w:rPr>
          <w:rFonts w:ascii="Calibri" w:hAnsi="Calibri" w:cs="Calibri"/>
          <w:b/>
          <w:bCs/>
        </w:rPr>
        <w:t>fit</w:t>
      </w:r>
      <w:proofErr w:type="spellEnd"/>
      <w:r w:rsidRPr="00567C65">
        <w:rPr>
          <w:rFonts w:ascii="Calibri" w:hAnsi="Calibri" w:cs="Calibri"/>
          <w:b/>
          <w:bCs/>
        </w:rPr>
        <w:t xml:space="preserve">: </w:t>
      </w:r>
      <w:r w:rsidRPr="00567C65">
        <w:rPr>
          <w:rFonts w:ascii="Calibri" w:hAnsi="Calibri" w:cs="Calibri"/>
        </w:rPr>
        <w:t xml:space="preserve">Igual </w:t>
      </w:r>
      <w:proofErr w:type="spellStart"/>
      <w:r w:rsidRPr="00567C65">
        <w:rPr>
          <w:rFonts w:ascii="Calibri" w:hAnsi="Calibri" w:cs="Calibri"/>
        </w:rPr>
        <w:t>first-</w:t>
      </w:r>
      <w:proofErr w:type="gramStart"/>
      <w:r w:rsidRPr="00567C65">
        <w:rPr>
          <w:rFonts w:ascii="Calibri" w:hAnsi="Calibri" w:cs="Calibri"/>
        </w:rPr>
        <w:t>fit</w:t>
      </w:r>
      <w:proofErr w:type="spellEnd"/>
      <w:proofErr w:type="gramEnd"/>
      <w:r w:rsidRPr="00567C65">
        <w:rPr>
          <w:rFonts w:ascii="Calibri" w:hAnsi="Calibri" w:cs="Calibri"/>
        </w:rPr>
        <w:t xml:space="preserve"> mas inicia a procura na la</w:t>
      </w:r>
      <w:r>
        <w:rPr>
          <w:rFonts w:ascii="Calibri" w:hAnsi="Calibri" w:cs="Calibri"/>
        </w:rPr>
        <w:t xml:space="preserve">cuna seguinte a última sobra (performance inferior ao </w:t>
      </w:r>
      <w:proofErr w:type="spellStart"/>
      <w:r>
        <w:rPr>
          <w:rFonts w:ascii="Calibri" w:hAnsi="Calibri" w:cs="Calibri"/>
        </w:rPr>
        <w:t>first-fit</w:t>
      </w:r>
      <w:proofErr w:type="spellEnd"/>
      <w:r>
        <w:rPr>
          <w:rFonts w:ascii="Calibri" w:hAnsi="Calibri" w:cs="Calibri"/>
        </w:rPr>
        <w:t>).</w:t>
      </w:r>
    </w:p>
    <w:p w14:paraId="2389FB75" w14:textId="262576A8" w:rsidR="00567C65" w:rsidRPr="00562C8A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Default="00562C8A" w:rsidP="00562C8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Aula 17 (</w:t>
      </w:r>
      <w:r>
        <w:rPr>
          <w:rFonts w:ascii="Calibri" w:hAnsi="Calibri" w:cs="Calibri"/>
          <w:b/>
          <w:bCs/>
        </w:rPr>
        <w:t>Paginação</w:t>
      </w:r>
      <w:r>
        <w:rPr>
          <w:rFonts w:ascii="Calibri" w:hAnsi="Calibri" w:cs="Calibri"/>
        </w:rPr>
        <w:t>) –</w:t>
      </w:r>
    </w:p>
    <w:p w14:paraId="0581A2D5" w14:textId="77777777" w:rsidR="00093B4F" w:rsidRDefault="00093B4F" w:rsidP="00093B4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bookmarkStart w:id="0" w:name="_Hlk169444678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Tudo que a CPU gera é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endereço virtual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(lógico)</w:t>
      </w:r>
    </w:p>
    <w:p w14:paraId="595080A5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Estes endereços virtuais “saem” do processo (programa) em execução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ab/>
      </w:r>
    </w:p>
    <w:p w14:paraId="00642DC9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As instruções deste processo residem na memória em endereços</w:t>
      </w:r>
    </w:p>
    <w:p w14:paraId="1E3D2474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SO carrega este programa, traz as informações destes endereços através de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um mapa virtual</w:t>
      </w:r>
    </w:p>
    <w:p w14:paraId="2AAC44F8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Para um processo fazer uso da memória, é necessário que o MMU traduza estes endereços virtuais e mapeie para um endereço físico</w:t>
      </w:r>
    </w:p>
    <w:p w14:paraId="2DDEA341" w14:textId="4D2FE373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No melhor dos casos, o EV tenha uma tradução </w:t>
      </w:r>
      <w:proofErr w:type="spellStart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bufferizada</w:t>
      </w:r>
      <w:proofErr w:type="spellEnd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na MMU chamada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TLB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</w:t>
      </w:r>
      <w:proofErr w:type="spellStart"/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Translation</w:t>
      </w:r>
      <w:proofErr w:type="spellEnd"/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Lookaside</w:t>
      </w:r>
      <w:proofErr w:type="spellEnd"/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Buffer)</w:t>
      </w:r>
    </w:p>
    <w:p w14:paraId="5129C130" w14:textId="075D421A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tenha a tradução, ocorrerá uma 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miss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Sistema Operacional percorrerá a Tabela de Páginas procurando uma tradução.</w:t>
      </w:r>
    </w:p>
    <w:p w14:paraId="14743758" w14:textId="5D312F90" w:rsidR="00250B9A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encontre, ocorre um </w:t>
      </w:r>
      <w:proofErr w:type="spellStart"/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</w:t>
      </w:r>
      <w:proofErr w:type="spellEnd"/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fault</w:t>
      </w:r>
      <w:proofErr w:type="spellEnd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SO busca uma moldura livre na memoria ou utilizar uma pouco usada e jogar </w:t>
      </w:r>
      <w:proofErr w:type="gramStart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pro</w:t>
      </w:r>
      <w:proofErr w:type="gramEnd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disco, colocar a página em uma moldura e atualizar a TLB.</w:t>
      </w:r>
    </w:p>
    <w:p w14:paraId="49E540B4" w14:textId="49A708B0" w:rsidR="00093B4F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encontre na tabela de páginas,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será carregada na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TLB da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MMU para que no futuro seja reutilizada.</w:t>
      </w:r>
    </w:p>
    <w:p w14:paraId="7AF0134D" w14:textId="77777777" w:rsidR="00093B4F" w:rsidRPr="005D10F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 tabela de páginas só será acessada quando a tradução não estiver na MMU, será gerenciada, percorrida, acessada e modificada pelo Sistema Operacional</w:t>
      </w:r>
    </w:p>
    <w:bookmarkEnd w:id="0"/>
    <w:p w14:paraId="799C7C2C" w14:textId="48FFC3E6" w:rsidR="0074398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Os espaços de endereços virtuais podem ser muito maiores que a quantidade de memória física no hardware</w:t>
      </w:r>
    </w:p>
    <w:p w14:paraId="24CB5D54" w14:textId="6E2BAC0C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Isso permite executar programas maiores, mas apenas partes deles na memória</w:t>
      </w:r>
    </w:p>
    <w:p w14:paraId="3310B9A5" w14:textId="0B3B330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 SO que faz essa troca (swap) de partes do programa</w:t>
      </w:r>
    </w:p>
    <w:p w14:paraId="7D9CCA0A" w14:textId="0BD618B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Com isso, temos um número maior de programas executando</w:t>
      </w:r>
    </w:p>
    <w:p w14:paraId="1E3592BB" w14:textId="6185B191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processo tem seu espaço de endereços virtuais e tabela de páginas</w:t>
      </w:r>
    </w:p>
    <w:p w14:paraId="414FDF9A" w14:textId="3F0E46A8" w:rsidR="008433B2" w:rsidRPr="00475A1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página dessa tabela é mapeada para uma moldura da memória física do mesmo tamanho (evita fragmentação externa por serem do mesmo tamanho)</w:t>
      </w:r>
    </w:p>
    <w:p w14:paraId="44A3FA89" w14:textId="413583B3" w:rsidR="008433B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b/>
          <w:bCs/>
          <w:sz w:val="24"/>
          <w:szCs w:val="24"/>
        </w:rPr>
        <w:t>Vantagens</w:t>
      </w:r>
      <w:r w:rsidRPr="00475A12">
        <w:rPr>
          <w:rFonts w:ascii="Calibri" w:hAnsi="Calibri" w:cs="Calibri"/>
          <w:sz w:val="24"/>
          <w:szCs w:val="24"/>
        </w:rPr>
        <w:t xml:space="preserve"> comparada a gerência de memória real: não precisa estar inteiramente na memória, algumas páginas podem ser compartilhadas, diminuindo ainda mais o uso da memória</w:t>
      </w:r>
      <w:r w:rsidR="00250B9A" w:rsidRPr="00475A12">
        <w:rPr>
          <w:rFonts w:ascii="Calibri" w:hAnsi="Calibri" w:cs="Calibri"/>
          <w:sz w:val="24"/>
          <w:szCs w:val="24"/>
        </w:rPr>
        <w:t>.</w:t>
      </w:r>
    </w:p>
    <w:p w14:paraId="7498A3CA" w14:textId="77777777" w:rsidR="00B0731D" w:rsidRDefault="00B0731D" w:rsidP="00B0731D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 xml:space="preserve">O único caso que não há múltiplas tabelas de páginas é no </w:t>
      </w:r>
      <w:r w:rsidRPr="00475A12">
        <w:rPr>
          <w:rFonts w:ascii="Calibri" w:hAnsi="Calibri" w:cs="Calibri"/>
          <w:b/>
          <w:bCs/>
          <w:sz w:val="24"/>
          <w:szCs w:val="24"/>
        </w:rPr>
        <w:t>modelo de páginas invertidas</w:t>
      </w:r>
      <w:r w:rsidRPr="00475A12">
        <w:rPr>
          <w:rFonts w:ascii="Calibri" w:hAnsi="Calibri" w:cs="Calibri"/>
          <w:sz w:val="24"/>
          <w:szCs w:val="24"/>
        </w:rPr>
        <w:t xml:space="preserve"> (número de páginas relacionada a memória física)</w:t>
      </w:r>
    </w:p>
    <w:p w14:paraId="6550A13B" w14:textId="584DE139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O modelo de páginas invertidas tem a tabela proporcional ao tamanho da memória física</w:t>
      </w:r>
    </w:p>
    <w:p w14:paraId="24682667" w14:textId="22AD70EF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Toda a tabela deve ser pesquisada em busca de uma entrada, pois o processo não endereça a página</w:t>
      </w:r>
    </w:p>
    <w:p w14:paraId="24075DCF" w14:textId="03504865" w:rsidR="00B0731D" w:rsidRPr="00475A12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Ocasiona uma solução muito lenta, pois a busca é feita para toda referência à memória</w:t>
      </w:r>
    </w:p>
    <w:p w14:paraId="3C2994C1" w14:textId="0FCE0BAD" w:rsidR="0074398F" w:rsidRPr="00EE5291" w:rsidRDefault="00B0731D" w:rsidP="00562C8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Neste caso, a CPU passa no endereço lógico PID e P (página) que serve de identificador para a tabela de páginas, e D (deslocamento) que vai direto para a memória física</w:t>
      </w:r>
    </w:p>
    <w:p w14:paraId="0773E818" w14:textId="77777777" w:rsidR="0074398F" w:rsidRDefault="0074398F" w:rsidP="00562C8A">
      <w:pPr>
        <w:rPr>
          <w:rFonts w:ascii="Calibri" w:hAnsi="Calibri" w:cs="Calibri"/>
        </w:rPr>
      </w:pPr>
    </w:p>
    <w:p w14:paraId="2F048707" w14:textId="73E80833" w:rsidR="00562C8A" w:rsidRDefault="00562C8A" w:rsidP="00562C8A">
      <w:pPr>
        <w:pStyle w:val="PargrafodaLista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  <w:noProof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Se o programa faz acesso a uma página que não está mapeada, ocorre um Page </w:t>
      </w:r>
      <w:proofErr w:type="spellStart"/>
      <w:r>
        <w:rPr>
          <w:rFonts w:ascii="Calibri" w:hAnsi="Calibri" w:cs="Calibri"/>
        </w:rPr>
        <w:t>Fault</w:t>
      </w:r>
      <w:proofErr w:type="spellEnd"/>
      <w:r>
        <w:rPr>
          <w:rFonts w:ascii="Calibri" w:hAnsi="Calibri" w:cs="Calibri"/>
        </w:rPr>
        <w:t xml:space="preserve"> e a MMU (Manager </w:t>
      </w:r>
      <w:proofErr w:type="spellStart"/>
      <w:r>
        <w:rPr>
          <w:rFonts w:ascii="Calibri" w:hAnsi="Calibri" w:cs="Calibri"/>
        </w:rPr>
        <w:t>Memory</w:t>
      </w:r>
      <w:proofErr w:type="spellEnd"/>
      <w:r>
        <w:rPr>
          <w:rFonts w:ascii="Calibri" w:hAnsi="Calibri" w:cs="Calibri"/>
        </w:rPr>
        <w:t xml:space="preserve"> Unit) força uma interrupção (SO reinicia instrução)</w:t>
      </w:r>
    </w:p>
    <w:p w14:paraId="44C05C6D" w14:textId="4B222211" w:rsidR="004419AB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6514A96C" w:rsidR="00124EF5" w:rsidRDefault="00124EF5" w:rsidP="00124EF5">
      <w:pPr>
        <w:ind w:left="360"/>
        <w:rPr>
          <w:rFonts w:ascii="Calibri" w:hAnsi="Calibri" w:cs="Calibri"/>
          <w:b/>
          <w:bCs/>
        </w:rPr>
      </w:pPr>
      <w:r w:rsidRPr="00124EF5">
        <w:rPr>
          <w:noProof/>
        </w:rPr>
        <w:drawing>
          <wp:inline distT="0" distB="0" distL="0" distR="0" wp14:anchorId="64B46E73" wp14:editId="1BB09F92">
            <wp:extent cx="4391025" cy="1371421"/>
            <wp:effectExtent l="0" t="0" r="0" b="635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2863" cy="137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B103" w14:textId="77777777" w:rsidR="00124EF5" w:rsidRPr="00124EF5" w:rsidRDefault="00124EF5" w:rsidP="00EE5291">
      <w:pPr>
        <w:pStyle w:val="PargrafodaLista"/>
        <w:rPr>
          <w:rFonts w:ascii="Calibri" w:hAnsi="Calibri" w:cs="Calibri"/>
          <w:b/>
          <w:bCs/>
        </w:rPr>
      </w:pPr>
    </w:p>
    <w:p w14:paraId="70178133" w14:textId="0F6172CD" w:rsidR="00EE5291" w:rsidRDefault="00EE5291" w:rsidP="00EE529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Aula </w:t>
      </w:r>
      <w:r>
        <w:rPr>
          <w:rFonts w:ascii="Calibri" w:hAnsi="Calibri" w:cs="Calibri"/>
        </w:rPr>
        <w:t>21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/>
          <w:b/>
          <w:bCs/>
        </w:rPr>
        <w:t>Segmentação</w:t>
      </w:r>
      <w:r>
        <w:rPr>
          <w:rFonts w:ascii="Calibri" w:hAnsi="Calibri" w:cs="Calibri"/>
        </w:rPr>
        <w:t>) –</w:t>
      </w:r>
    </w:p>
    <w:p w14:paraId="1A3D63D6" w14:textId="1ACCC0DF" w:rsidR="00F026AA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Hoje em dia, a paginação é implementada juntamente com a segmentação</w:t>
      </w:r>
    </w:p>
    <w:p w14:paraId="4A89140B" w14:textId="7CE7F8D4" w:rsidR="00EE529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Programas normalmente são separados em módulos no endereçamento lógico e um módulo pode vir a crescer demais</w:t>
      </w:r>
    </w:p>
    <w:p w14:paraId="79D12239" w14:textId="568904FE" w:rsidR="001325B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ideia da memória segmentada é </w:t>
      </w:r>
      <w:r w:rsidR="001325B1">
        <w:rPr>
          <w:rFonts w:ascii="Calibri" w:hAnsi="Calibri" w:cs="Calibri"/>
        </w:rPr>
        <w:t>cada segmento (bloco de endereço) ter o tamanho necessário para espaço de endereços virtuais</w:t>
      </w:r>
    </w:p>
    <w:p w14:paraId="7A29F206" w14:textId="6D455663" w:rsidR="00EE5291" w:rsidRDefault="001325B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segmento não interfere nos outros</w:t>
      </w:r>
    </w:p>
    <w:p w14:paraId="3AB4B506" w14:textId="3CDDA192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usuário tem o controle e isso pode ser ruim quando o programador </w:t>
      </w:r>
      <w:r w:rsidR="00AA1356">
        <w:rPr>
          <w:rFonts w:ascii="Calibri" w:hAnsi="Calibri" w:cs="Calibri"/>
        </w:rPr>
        <w:t>tiver</w:t>
      </w:r>
      <w:r>
        <w:rPr>
          <w:rFonts w:ascii="Calibri" w:hAnsi="Calibri" w:cs="Calibri"/>
        </w:rPr>
        <w:t xml:space="preserve"> que se preocupar com a gestão da memória</w:t>
      </w:r>
    </w:p>
    <w:p w14:paraId="5D6F549C" w14:textId="26D9C346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O endereço é dividido em </w:t>
      </w:r>
      <w:r w:rsidRPr="00AA1356">
        <w:rPr>
          <w:rFonts w:ascii="Calibri" w:hAnsi="Calibri" w:cs="Calibri"/>
          <w:b/>
          <w:bCs/>
        </w:rPr>
        <w:t>núm. de segmento e deslocamento</w:t>
      </w:r>
      <w:r>
        <w:rPr>
          <w:rFonts w:ascii="Calibri" w:hAnsi="Calibri" w:cs="Calibri"/>
        </w:rPr>
        <w:t xml:space="preserve"> (offset)</w:t>
      </w:r>
    </w:p>
    <w:p w14:paraId="38D84E22" w14:textId="35E3F5C5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Número de bits de deslocamento referente ao tamanho máximo de um segmento</w:t>
      </w:r>
    </w:p>
    <w:p w14:paraId="27412C71" w14:textId="2CEE80D7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Segmentos e deslocamento devem ser somados (por conta de segmentos terem tamanhos diferentes)</w:t>
      </w:r>
    </w:p>
    <w:p w14:paraId="01D0FC87" w14:textId="2E187221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Registrador possui endereço inicial da tabela de segmento (</w:t>
      </w:r>
      <w:r w:rsidRPr="00AA1356">
        <w:rPr>
          <w:rFonts w:ascii="Calibri" w:hAnsi="Calibri" w:cs="Calibri"/>
          <w:b/>
          <w:bCs/>
        </w:rPr>
        <w:t>BTS</w:t>
      </w:r>
      <w:r>
        <w:rPr>
          <w:rFonts w:ascii="Calibri" w:hAnsi="Calibri" w:cs="Calibri"/>
        </w:rPr>
        <w:t xml:space="preserve"> – base da tabela de segmentos)</w:t>
      </w:r>
    </w:p>
    <w:p w14:paraId="2590B9DA" w14:textId="0DD0A22A" w:rsidR="001325B1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tabela de segmento possui 4 campos: </w:t>
      </w:r>
      <w:r w:rsidRPr="00AA1356">
        <w:rPr>
          <w:rFonts w:ascii="Calibri" w:hAnsi="Calibri" w:cs="Calibri"/>
          <w:b/>
          <w:bCs/>
        </w:rPr>
        <w:t>P</w:t>
      </w:r>
      <w:r>
        <w:rPr>
          <w:rFonts w:ascii="Calibri" w:hAnsi="Calibri" w:cs="Calibri"/>
        </w:rPr>
        <w:t xml:space="preserve"> (presente) que representa se já foi implementada ou não (0 ou 1), </w:t>
      </w:r>
      <w:r w:rsidRPr="00AA1356">
        <w:rPr>
          <w:rFonts w:ascii="Calibri" w:hAnsi="Calibri" w:cs="Calibri"/>
          <w:b/>
          <w:bCs/>
        </w:rPr>
        <w:t>Prot</w:t>
      </w:r>
      <w:r>
        <w:rPr>
          <w:rFonts w:ascii="Calibri" w:hAnsi="Calibri" w:cs="Calibri"/>
        </w:rPr>
        <w:t xml:space="preserve"> (pro</w:t>
      </w:r>
      <w:r w:rsidR="00AA1356">
        <w:rPr>
          <w:rFonts w:ascii="Calibri" w:hAnsi="Calibri" w:cs="Calibri"/>
        </w:rPr>
        <w:t>teção</w:t>
      </w:r>
      <w:r>
        <w:rPr>
          <w:rFonts w:ascii="Calibri" w:hAnsi="Calibri" w:cs="Calibri"/>
        </w:rPr>
        <w:t xml:space="preserve">) que representa a informação de proteção, </w:t>
      </w:r>
      <w:r w:rsidR="00AA1356" w:rsidRPr="00AA1356">
        <w:rPr>
          <w:rFonts w:ascii="Calibri" w:hAnsi="Calibri" w:cs="Calibri"/>
          <w:b/>
          <w:bCs/>
        </w:rPr>
        <w:t>Limite</w:t>
      </w:r>
      <w:r>
        <w:rPr>
          <w:rFonts w:ascii="Calibri" w:hAnsi="Calibri" w:cs="Calibri"/>
        </w:rPr>
        <w:t xml:space="preserve"> que é o tamanho efetivo do segmento e </w:t>
      </w:r>
      <w:r w:rsidRPr="00AA1356">
        <w:rPr>
          <w:rFonts w:ascii="Calibri" w:hAnsi="Calibri" w:cs="Calibri"/>
          <w:b/>
          <w:bCs/>
        </w:rPr>
        <w:t>Base</w:t>
      </w:r>
      <w:r>
        <w:rPr>
          <w:rFonts w:ascii="Calibri" w:hAnsi="Calibri" w:cs="Calibri"/>
        </w:rPr>
        <w:t xml:space="preserve"> que é o endereço inicial do segmento na memória física</w:t>
      </w:r>
    </w:p>
    <w:p w14:paraId="45685978" w14:textId="5A56DD83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Somar o valor da base com o deslocamento dá o endereço efetivo acessado na memória principal</w:t>
      </w:r>
    </w:p>
    <w:p w14:paraId="3DA79DAE" w14:textId="2717B4C5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Com a segmentação pode realocar memória para aproveitar 100% dela</w:t>
      </w:r>
    </w:p>
    <w:p w14:paraId="01D2807B" w14:textId="58260BA3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Vantagens: compartilhamento de memória entre processos</w:t>
      </w:r>
    </w:p>
    <w:p w14:paraId="0180347F" w14:textId="439046C1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Ex.: Dados que possuem o mesmo tamanho de editores, assim estes editores compartilham o mesmo espaço</w:t>
      </w:r>
    </w:p>
    <w:p w14:paraId="326FA1B0" w14:textId="01D16C48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Problemas: Substituição é complexo devido aos diferentes tamanhos dos segmentos, causando fragmentação externa (vários espaços espalhados dos segmentos já não mais presentes)</w:t>
      </w:r>
    </w:p>
    <w:p w14:paraId="0E624226" w14:textId="4431EA47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Pode ser arrumado com </w:t>
      </w:r>
      <w:r w:rsidRPr="00AA1356">
        <w:rPr>
          <w:rFonts w:ascii="Calibri" w:hAnsi="Calibri" w:cs="Calibri"/>
          <w:b/>
          <w:bCs/>
        </w:rPr>
        <w:t>compactação</w:t>
      </w:r>
      <w:r>
        <w:rPr>
          <w:rFonts w:ascii="Calibri" w:hAnsi="Calibri" w:cs="Calibri"/>
        </w:rPr>
        <w:t>, juntando todos os segmentos (pode demorar)</w:t>
      </w:r>
    </w:p>
    <w:p w14:paraId="6B8CEBBE" w14:textId="43F42C79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Paginação foi criada para fornecer um grande espaço de endereçamento sem a necessidade de comprar mais memória física</w:t>
      </w:r>
    </w:p>
    <w:p w14:paraId="02EF52A1" w14:textId="16125AFA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Segmentação foi criada para permitir que programas sejam divididos em espaços independentes, auxiliando o compartilhamento e proteção</w:t>
      </w:r>
    </w:p>
    <w:p w14:paraId="78537FA7" w14:textId="0574A5AA" w:rsidR="00D14115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Paginar segmentos elimina os problemas de fragmentação interna e externa que cada um possui</w:t>
      </w:r>
    </w:p>
    <w:p w14:paraId="2CC5393A" w14:textId="07EDBA91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Como é feito: </w:t>
      </w:r>
      <w:r w:rsidRPr="00AA1356">
        <w:rPr>
          <w:rFonts w:ascii="Calibri" w:hAnsi="Calibri" w:cs="Calibri"/>
          <w:b/>
          <w:bCs/>
        </w:rPr>
        <w:t>número de segmento</w:t>
      </w:r>
      <w:r>
        <w:rPr>
          <w:rFonts w:ascii="Calibri" w:hAnsi="Calibri" w:cs="Calibri"/>
        </w:rPr>
        <w:t xml:space="preserve"> indexa numa tabela de segmentos, </w:t>
      </w:r>
      <w:r w:rsidRPr="00AA1356">
        <w:rPr>
          <w:rFonts w:ascii="Calibri" w:hAnsi="Calibri" w:cs="Calibri"/>
          <w:b/>
          <w:bCs/>
        </w:rPr>
        <w:t>número da página</w:t>
      </w:r>
      <w:r>
        <w:rPr>
          <w:rFonts w:ascii="Calibri" w:hAnsi="Calibri" w:cs="Calibri"/>
        </w:rPr>
        <w:t xml:space="preserve"> indexa numa tabela de páginas, </w:t>
      </w:r>
      <w:r w:rsidRPr="00AA1356">
        <w:rPr>
          <w:rFonts w:ascii="Calibri" w:hAnsi="Calibri" w:cs="Calibri"/>
          <w:b/>
          <w:bCs/>
        </w:rPr>
        <w:t>deslocamento</w:t>
      </w:r>
      <w:r>
        <w:rPr>
          <w:rFonts w:ascii="Calibri" w:hAnsi="Calibri" w:cs="Calibri"/>
        </w:rPr>
        <w:t xml:space="preserve"> será concatenado com </w:t>
      </w:r>
      <w:r w:rsidRPr="00AA1356">
        <w:rPr>
          <w:rFonts w:ascii="Calibri" w:hAnsi="Calibri" w:cs="Calibri"/>
        </w:rPr>
        <w:t>o número do bloco</w:t>
      </w:r>
      <w:r>
        <w:rPr>
          <w:rFonts w:ascii="Calibri" w:hAnsi="Calibri" w:cs="Calibri"/>
        </w:rPr>
        <w:t xml:space="preserve"> (que é o endereço do bloco da tabela da página) no endereço físico.</w:t>
      </w:r>
    </w:p>
    <w:p w14:paraId="166E57FF" w14:textId="391C0417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Endereço lógico vai para a tabela de segmentos, depois vai referenciar numa tabela de páginas para depois ir para o endereço físico</w:t>
      </w:r>
    </w:p>
    <w:p w14:paraId="229E85C4" w14:textId="77777777" w:rsidR="00DC0164" w:rsidRPr="00D14115" w:rsidRDefault="00DC0164" w:rsidP="00F026AA">
      <w:pPr>
        <w:rPr>
          <w:rFonts w:ascii="Calibri" w:hAnsi="Calibri" w:cs="Calibri"/>
        </w:rPr>
      </w:pPr>
    </w:p>
    <w:sectPr w:rsidR="00DC0164" w:rsidRPr="00D141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8"/>
  </w:num>
  <w:num w:numId="2" w16cid:durableId="1883982125">
    <w:abstractNumId w:val="5"/>
  </w:num>
  <w:num w:numId="3" w16cid:durableId="1550412133">
    <w:abstractNumId w:val="2"/>
  </w:num>
  <w:num w:numId="4" w16cid:durableId="268199044">
    <w:abstractNumId w:val="11"/>
  </w:num>
  <w:num w:numId="5" w16cid:durableId="1622376052">
    <w:abstractNumId w:val="12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7"/>
  </w:num>
  <w:num w:numId="10" w16cid:durableId="67115606">
    <w:abstractNumId w:val="4"/>
  </w:num>
  <w:num w:numId="11" w16cid:durableId="1176699304">
    <w:abstractNumId w:val="6"/>
  </w:num>
  <w:num w:numId="12" w16cid:durableId="218787950">
    <w:abstractNumId w:val="10"/>
  </w:num>
  <w:num w:numId="13" w16cid:durableId="11995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3788A"/>
    <w:rsid w:val="00093B4F"/>
    <w:rsid w:val="00124EF5"/>
    <w:rsid w:val="001325B1"/>
    <w:rsid w:val="00163576"/>
    <w:rsid w:val="00250B9A"/>
    <w:rsid w:val="00287D99"/>
    <w:rsid w:val="002E255F"/>
    <w:rsid w:val="00356A0C"/>
    <w:rsid w:val="004419AB"/>
    <w:rsid w:val="00475A12"/>
    <w:rsid w:val="004E7AEE"/>
    <w:rsid w:val="00546692"/>
    <w:rsid w:val="00556E8D"/>
    <w:rsid w:val="00562C8A"/>
    <w:rsid w:val="00567C65"/>
    <w:rsid w:val="0058493E"/>
    <w:rsid w:val="00624050"/>
    <w:rsid w:val="00657DCB"/>
    <w:rsid w:val="006B313F"/>
    <w:rsid w:val="00723CAB"/>
    <w:rsid w:val="0074398F"/>
    <w:rsid w:val="008433B2"/>
    <w:rsid w:val="008B1A20"/>
    <w:rsid w:val="009C23F5"/>
    <w:rsid w:val="00A5672E"/>
    <w:rsid w:val="00AA1356"/>
    <w:rsid w:val="00B0731D"/>
    <w:rsid w:val="00C014D0"/>
    <w:rsid w:val="00C02407"/>
    <w:rsid w:val="00D14115"/>
    <w:rsid w:val="00DC0164"/>
    <w:rsid w:val="00DE0A10"/>
    <w:rsid w:val="00ED2F29"/>
    <w:rsid w:val="00EE5291"/>
    <w:rsid w:val="00EE5DB4"/>
    <w:rsid w:val="00F026AA"/>
    <w:rsid w:val="00F3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291"/>
  </w:style>
  <w:style w:type="paragraph" w:styleId="Ttulo1">
    <w:name w:val="heading 1"/>
    <w:basedOn w:val="Normal"/>
    <w:next w:val="Normal"/>
    <w:link w:val="Ttulo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8493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84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8493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84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5</Pages>
  <Words>1307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5</cp:revision>
  <dcterms:created xsi:type="dcterms:W3CDTF">2024-05-13T19:16:00Z</dcterms:created>
  <dcterms:modified xsi:type="dcterms:W3CDTF">2024-06-17T01:40:00Z</dcterms:modified>
</cp:coreProperties>
</file>