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AE74" w14:textId="4A4D5E35" w:rsidR="00CB710F" w:rsidRDefault="00770E95" w:rsidP="003B5020">
      <w:pPr>
        <w:pStyle w:val="Title"/>
        <w:ind w:left="142"/>
        <w:jc w:val="both"/>
        <w:rPr>
          <w:rFonts w:ascii="Cambria" w:hAnsi="Cambria"/>
          <w:sz w:val="44"/>
        </w:rPr>
      </w:pPr>
      <w:proofErr w:type="spellStart"/>
      <w:r w:rsidRPr="003B5020">
        <w:rPr>
          <w:rFonts w:ascii="Cambria" w:hAnsi="Cambria"/>
          <w:sz w:val="44"/>
        </w:rPr>
        <w:t>Lab</w:t>
      </w:r>
      <w:proofErr w:type="spellEnd"/>
      <w:r w:rsidR="003B5020">
        <w:rPr>
          <w:rFonts w:ascii="Cambria" w:hAnsi="Cambria"/>
          <w:sz w:val="44"/>
        </w:rPr>
        <w:t xml:space="preserve"> </w:t>
      </w:r>
      <w:r w:rsidR="004954DA">
        <w:rPr>
          <w:rFonts w:ascii="Cambria" w:hAnsi="Cambria"/>
          <w:sz w:val="44"/>
        </w:rPr>
        <w:t>3</w:t>
      </w:r>
      <w:r w:rsidR="003B5020">
        <w:rPr>
          <w:rFonts w:ascii="Cambria" w:hAnsi="Cambria"/>
          <w:sz w:val="44"/>
        </w:rPr>
        <w:t> :</w:t>
      </w:r>
      <w:r w:rsidR="00CB710F" w:rsidRPr="003B5020">
        <w:rPr>
          <w:rFonts w:ascii="Cambria" w:hAnsi="Cambria"/>
          <w:sz w:val="44"/>
        </w:rPr>
        <w:t xml:space="preserve"> </w:t>
      </w:r>
      <w:proofErr w:type="spellStart"/>
      <w:r w:rsidR="00CB710F" w:rsidRPr="003B5020">
        <w:rPr>
          <w:rFonts w:ascii="Cambria" w:hAnsi="Cambria"/>
          <w:sz w:val="44"/>
        </w:rPr>
        <w:t>iptables</w:t>
      </w:r>
      <w:proofErr w:type="spellEnd"/>
      <w:r w:rsidR="00CB710F" w:rsidRPr="003B5020">
        <w:rPr>
          <w:rFonts w:ascii="Cambria" w:hAnsi="Cambria"/>
          <w:sz w:val="44"/>
        </w:rPr>
        <w:t> </w:t>
      </w:r>
      <w:r w:rsidR="00AC1658">
        <w:rPr>
          <w:rFonts w:ascii="Cambria" w:hAnsi="Cambria"/>
          <w:sz w:val="44"/>
        </w:rPr>
        <w:t xml:space="preserve"> </w:t>
      </w:r>
    </w:p>
    <w:p w14:paraId="21437C1B" w14:textId="09E28998" w:rsidR="00AC1658" w:rsidRPr="00AC1658" w:rsidRDefault="00AC1658" w:rsidP="00AC1658">
      <w:r w:rsidRPr="00AC1658">
        <w:rPr>
          <w:highlight w:val="yellow"/>
        </w:rPr>
        <w:t>MATHIS DOUANGPANYA 6229633</w:t>
      </w:r>
    </w:p>
    <w:p w14:paraId="189BF5F3" w14:textId="598DE17D" w:rsidR="00F07254" w:rsidRPr="004954DA" w:rsidRDefault="00F07254" w:rsidP="00F07254">
      <w:pP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  <w:t xml:space="preserve">Partie </w:t>
      </w:r>
      <w: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  <w:t>FILTRAGE</w:t>
      </w:r>
      <w:r w:rsidRPr="004954DA"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  <w:t> :</w:t>
      </w:r>
    </w:p>
    <w:p w14:paraId="6F3F43B1" w14:textId="51820F16" w:rsidR="009160FB" w:rsidRPr="00770E95" w:rsidRDefault="009160FB" w:rsidP="009160FB">
      <w:pPr>
        <w:pStyle w:val="Heading2"/>
        <w:spacing w:before="60" w:after="60" w:line="240" w:lineRule="auto"/>
        <w:jc w:val="both"/>
        <w:rPr>
          <w:rFonts w:ascii="Cambria" w:hAnsi="Cambria"/>
          <w:sz w:val="24"/>
          <w:szCs w:val="24"/>
        </w:rPr>
      </w:pPr>
      <w:r w:rsidRPr="00770E95">
        <w:rPr>
          <w:rFonts w:ascii="Cambria" w:hAnsi="Cambria"/>
          <w:sz w:val="24"/>
          <w:szCs w:val="24"/>
        </w:rPr>
        <w:t xml:space="preserve">Question </w:t>
      </w:r>
      <w:r w:rsidR="004954DA">
        <w:rPr>
          <w:rFonts w:ascii="Cambria" w:hAnsi="Cambria"/>
          <w:sz w:val="24"/>
          <w:szCs w:val="24"/>
        </w:rPr>
        <w:t>1</w:t>
      </w:r>
      <w:r w:rsidRPr="00770E95">
        <w:rPr>
          <w:rFonts w:ascii="Cambria" w:hAnsi="Cambria"/>
          <w:sz w:val="24"/>
          <w:szCs w:val="24"/>
        </w:rPr>
        <w:t xml:space="preserve">: </w:t>
      </w:r>
      <w:r w:rsidRPr="00D92C34">
        <w:rPr>
          <w:rFonts w:ascii="Cambria" w:eastAsiaTheme="minorHAnsi" w:hAnsi="Cambria" w:cstheme="minorBidi"/>
          <w:color w:val="auto"/>
          <w:sz w:val="24"/>
          <w:szCs w:val="24"/>
        </w:rPr>
        <w:t xml:space="preserve">Donner les règles </w:t>
      </w:r>
      <w:r w:rsidR="00493C63">
        <w:rPr>
          <w:rFonts w:ascii="Cambria" w:eastAsiaTheme="minorHAnsi" w:hAnsi="Cambria" w:cstheme="minorBidi"/>
          <w:color w:val="auto"/>
          <w:sz w:val="24"/>
          <w:szCs w:val="24"/>
        </w:rPr>
        <w:t>IPTABLES</w:t>
      </w:r>
      <w:r w:rsidRPr="00D92C34">
        <w:rPr>
          <w:rFonts w:ascii="Cambria" w:eastAsiaTheme="minorHAnsi" w:hAnsi="Cambria" w:cstheme="minorBidi"/>
          <w:color w:val="auto"/>
          <w:sz w:val="24"/>
          <w:szCs w:val="24"/>
        </w:rPr>
        <w:t xml:space="preserve"> qui permettent aux PC </w:t>
      </w:r>
      <w:r>
        <w:rPr>
          <w:rFonts w:ascii="Cambria" w:eastAsiaTheme="minorHAnsi" w:hAnsi="Cambria" w:cstheme="minorBidi"/>
          <w:color w:val="auto"/>
          <w:sz w:val="24"/>
          <w:szCs w:val="24"/>
        </w:rPr>
        <w:t xml:space="preserve">de la salle de classe de se connecter en </w:t>
      </w:r>
      <w:proofErr w:type="spellStart"/>
      <w:r>
        <w:rPr>
          <w:rFonts w:ascii="Cambria" w:eastAsiaTheme="minorHAnsi" w:hAnsi="Cambria" w:cstheme="minorBidi"/>
          <w:color w:val="auto"/>
          <w:sz w:val="24"/>
          <w:szCs w:val="24"/>
        </w:rPr>
        <w:t>ssh</w:t>
      </w:r>
      <w:proofErr w:type="spellEnd"/>
      <w:r>
        <w:rPr>
          <w:rFonts w:ascii="Cambria" w:eastAsiaTheme="minorHAnsi" w:hAnsi="Cambria" w:cstheme="minorBidi"/>
          <w:color w:val="auto"/>
          <w:sz w:val="24"/>
          <w:szCs w:val="24"/>
        </w:rPr>
        <w:t xml:space="preserve"> sur </w:t>
      </w:r>
      <w:r w:rsidR="00722B3E">
        <w:rPr>
          <w:rFonts w:ascii="Cambria" w:eastAsiaTheme="minorHAnsi" w:hAnsi="Cambria" w:cstheme="minorBidi"/>
          <w:color w:val="auto"/>
          <w:sz w:val="24"/>
          <w:szCs w:val="24"/>
        </w:rPr>
        <w:t>Z</w:t>
      </w:r>
      <w:r>
        <w:rPr>
          <w:rFonts w:ascii="Cambria" w:eastAsiaTheme="minorHAnsi" w:hAnsi="Cambria" w:cstheme="minorBidi"/>
          <w:color w:val="auto"/>
          <w:sz w:val="24"/>
          <w:szCs w:val="24"/>
        </w:rPr>
        <w:t>eus.</w:t>
      </w:r>
    </w:p>
    <w:p w14:paraId="085F4BA2" w14:textId="2D7B1D22" w:rsidR="00852159" w:rsidRDefault="00852159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563EE7FE" w14:textId="7087BAA0" w:rsidR="009D1F4F" w:rsidRPr="00E5296E" w:rsidRDefault="009D1F4F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220F7C12" wp14:editId="15621FFB">
            <wp:extent cx="5486400" cy="1131570"/>
            <wp:effectExtent l="0" t="0" r="0" b="0"/>
            <wp:docPr id="6080053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53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D01A" w14:textId="0B12110C" w:rsidR="009160FB" w:rsidRPr="009160FB" w:rsidRDefault="009160FB" w:rsidP="009160FB">
      <w:pPr>
        <w:rPr>
          <w:rFonts w:ascii="Cambria" w:hAnsi="Cambria"/>
          <w:sz w:val="24"/>
          <w:szCs w:val="24"/>
        </w:rPr>
      </w:pPr>
      <w:r w:rsidRPr="009160FB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 xml:space="preserve">Question </w:t>
      </w:r>
      <w:r w:rsid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2</w:t>
      </w:r>
      <w:r w:rsidRPr="009160FB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9160FB">
        <w:rPr>
          <w:rFonts w:ascii="Cambria" w:hAnsi="Cambria"/>
          <w:sz w:val="24"/>
          <w:szCs w:val="24"/>
        </w:rPr>
        <w:t xml:space="preserve">Donner les règles </w:t>
      </w:r>
      <w:r w:rsidR="00493C63">
        <w:rPr>
          <w:rFonts w:ascii="Cambria" w:hAnsi="Cambria"/>
          <w:sz w:val="24"/>
          <w:szCs w:val="24"/>
        </w:rPr>
        <w:t>IPTABLES</w:t>
      </w:r>
      <w:r w:rsidRPr="009160FB">
        <w:rPr>
          <w:rFonts w:ascii="Cambria" w:hAnsi="Cambria"/>
          <w:sz w:val="24"/>
          <w:szCs w:val="24"/>
        </w:rPr>
        <w:t xml:space="preserve"> qui permettent à </w:t>
      </w:r>
      <w:r w:rsidR="00722B3E">
        <w:rPr>
          <w:rFonts w:ascii="Cambria" w:hAnsi="Cambria"/>
          <w:sz w:val="24"/>
          <w:szCs w:val="24"/>
        </w:rPr>
        <w:t>Z</w:t>
      </w:r>
      <w:r w:rsidRPr="009160FB">
        <w:rPr>
          <w:rFonts w:ascii="Cambria" w:hAnsi="Cambria"/>
          <w:sz w:val="24"/>
          <w:szCs w:val="24"/>
        </w:rPr>
        <w:t xml:space="preserve">eus de se connecter aux serveurs de la DMZ en </w:t>
      </w:r>
      <w:proofErr w:type="spellStart"/>
      <w:r w:rsidRPr="009160FB">
        <w:rPr>
          <w:rFonts w:ascii="Cambria" w:hAnsi="Cambria"/>
          <w:sz w:val="24"/>
          <w:szCs w:val="24"/>
        </w:rPr>
        <w:t>ssh</w:t>
      </w:r>
      <w:proofErr w:type="spellEnd"/>
    </w:p>
    <w:p w14:paraId="3A2CFD69" w14:textId="77777777" w:rsidR="00852159" w:rsidRDefault="00852159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54090039" w14:textId="533764F9" w:rsidR="009D1F4F" w:rsidRPr="00E5296E" w:rsidRDefault="003E3617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0F298112" wp14:editId="1D2A0B78">
            <wp:extent cx="5486400" cy="1043940"/>
            <wp:effectExtent l="0" t="0" r="0" b="3810"/>
            <wp:docPr id="49093767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37671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A32D" w14:textId="4B10560C" w:rsidR="009160FB" w:rsidRPr="00770E95" w:rsidRDefault="009160FB" w:rsidP="009160FB">
      <w:pPr>
        <w:rPr>
          <w:rFonts w:ascii="Cambria" w:hAnsi="Cambria"/>
          <w:sz w:val="24"/>
          <w:szCs w:val="24"/>
        </w:rPr>
      </w:pPr>
      <w:r w:rsidRPr="009160FB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 xml:space="preserve">Question </w:t>
      </w:r>
      <w:r w:rsid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3</w:t>
      </w:r>
      <w:r w:rsidRPr="009160FB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770E95">
        <w:rPr>
          <w:rFonts w:ascii="Cambria" w:hAnsi="Cambria"/>
          <w:sz w:val="24"/>
          <w:szCs w:val="24"/>
        </w:rPr>
        <w:t xml:space="preserve">Donner les règles </w:t>
      </w:r>
      <w:r w:rsidR="00493C63">
        <w:rPr>
          <w:rFonts w:ascii="Cambria" w:hAnsi="Cambria"/>
          <w:sz w:val="24"/>
          <w:szCs w:val="24"/>
        </w:rPr>
        <w:t>IPTABLES</w:t>
      </w:r>
      <w:r w:rsidRPr="00770E95">
        <w:rPr>
          <w:rFonts w:ascii="Cambria" w:hAnsi="Cambria"/>
          <w:sz w:val="24"/>
          <w:szCs w:val="24"/>
        </w:rPr>
        <w:t xml:space="preserve"> qui permettent </w:t>
      </w:r>
      <w:r>
        <w:rPr>
          <w:rFonts w:ascii="Cambria" w:hAnsi="Cambria"/>
          <w:sz w:val="24"/>
          <w:szCs w:val="24"/>
        </w:rPr>
        <w:t xml:space="preserve">à </w:t>
      </w:r>
      <w:r w:rsidR="00722B3E">
        <w:rPr>
          <w:rFonts w:ascii="Cambria" w:hAnsi="Cambria"/>
          <w:sz w:val="24"/>
          <w:szCs w:val="24"/>
        </w:rPr>
        <w:t>Z</w:t>
      </w:r>
      <w:r>
        <w:rPr>
          <w:rFonts w:ascii="Cambria" w:hAnsi="Cambria"/>
          <w:sz w:val="24"/>
          <w:szCs w:val="24"/>
        </w:rPr>
        <w:t>eus</w:t>
      </w:r>
      <w:r w:rsidRPr="00770E95">
        <w:rPr>
          <w:rFonts w:ascii="Cambria" w:hAnsi="Cambria"/>
          <w:sz w:val="24"/>
          <w:szCs w:val="24"/>
        </w:rPr>
        <w:t>:</w:t>
      </w:r>
    </w:p>
    <w:p w14:paraId="3B4CBA22" w14:textId="20B2213D" w:rsidR="009160FB" w:rsidRPr="00770E95" w:rsidRDefault="006D3E07" w:rsidP="009160F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Accepter</w:t>
      </w:r>
      <w:r w:rsidR="009160FB" w:rsidRPr="00770E95">
        <w:rPr>
          <w:rFonts w:ascii="Cambria" w:hAnsi="Cambria"/>
          <w:sz w:val="24"/>
          <w:szCs w:val="24"/>
        </w:rPr>
        <w:t xml:space="preserve"> les requêtes </w:t>
      </w:r>
      <w:proofErr w:type="spellStart"/>
      <w:r w:rsidR="009160FB" w:rsidRPr="00770E95">
        <w:rPr>
          <w:rFonts w:ascii="Cambria" w:hAnsi="Cambria"/>
          <w:sz w:val="24"/>
          <w:szCs w:val="24"/>
        </w:rPr>
        <w:t>dns</w:t>
      </w:r>
      <w:proofErr w:type="spellEnd"/>
      <w:r w:rsidR="009160FB" w:rsidRPr="00770E95">
        <w:rPr>
          <w:rFonts w:ascii="Cambria" w:hAnsi="Cambria"/>
          <w:sz w:val="24"/>
          <w:szCs w:val="24"/>
        </w:rPr>
        <w:t xml:space="preserve"> de n’importe quel réseau</w:t>
      </w:r>
    </w:p>
    <w:p w14:paraId="098D7A74" w14:textId="71B28AA6" w:rsidR="009160FB" w:rsidRPr="00770E95" w:rsidRDefault="006D3E07" w:rsidP="009160F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Accepter</w:t>
      </w:r>
      <w:r w:rsidR="009160FB" w:rsidRPr="00770E95">
        <w:rPr>
          <w:rFonts w:ascii="Cambria" w:hAnsi="Cambria"/>
          <w:sz w:val="24"/>
          <w:szCs w:val="24"/>
        </w:rPr>
        <w:t xml:space="preserve"> le transfert de zone avec </w:t>
      </w:r>
      <w:proofErr w:type="spellStart"/>
      <w:r w:rsidR="009160FB" w:rsidRPr="00770E95">
        <w:rPr>
          <w:rFonts w:ascii="Cambria" w:hAnsi="Cambria"/>
          <w:sz w:val="24"/>
          <w:szCs w:val="24"/>
        </w:rPr>
        <w:t>aphrodite</w:t>
      </w:r>
      <w:proofErr w:type="spellEnd"/>
    </w:p>
    <w:p w14:paraId="139F6E4A" w14:textId="77777777" w:rsidR="009160FB" w:rsidRPr="00770E95" w:rsidRDefault="009160FB" w:rsidP="009160FB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770E95">
        <w:rPr>
          <w:rFonts w:ascii="Cambria" w:hAnsi="Cambria"/>
          <w:sz w:val="24"/>
          <w:szCs w:val="24"/>
        </w:rPr>
        <w:t>Zeus peut effectuer des requêtes DNS vers l’extérieur</w:t>
      </w:r>
    </w:p>
    <w:p w14:paraId="2D5381C3" w14:textId="5B5A4E60" w:rsidR="00852159" w:rsidRDefault="00852159" w:rsidP="00BF0994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BF0994">
        <w:rPr>
          <w:rFonts w:ascii="Courier New" w:hAnsi="Courier New" w:cs="Courier New"/>
          <w:b/>
          <w:bCs/>
          <w:color w:val="FF0000"/>
        </w:rPr>
        <w:t>Solution:</w:t>
      </w:r>
    </w:p>
    <w:p w14:paraId="4B9613D9" w14:textId="5BEB2AA0" w:rsidR="00EE4F76" w:rsidRPr="00BF0994" w:rsidRDefault="00EE4F76" w:rsidP="00BF0994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67CF2A0B" wp14:editId="205D2660">
            <wp:extent cx="4828032" cy="1992681"/>
            <wp:effectExtent l="0" t="0" r="0" b="7620"/>
            <wp:docPr id="1106361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194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818" cy="19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28E5" w14:textId="4422F84C" w:rsidR="009160FB" w:rsidRPr="00770E95" w:rsidRDefault="009160FB" w:rsidP="009160FB">
      <w:pPr>
        <w:rPr>
          <w:rFonts w:ascii="Cambria" w:hAnsi="Cambria"/>
          <w:sz w:val="24"/>
          <w:szCs w:val="24"/>
        </w:rPr>
      </w:pPr>
      <w:r w:rsidRPr="009160FB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lastRenderedPageBreak/>
        <w:t xml:space="preserve">Question </w:t>
      </w:r>
      <w:r w:rsid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4</w:t>
      </w:r>
      <w:r w:rsidRPr="009160FB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  <w:r w:rsidRPr="00770E95">
        <w:rPr>
          <w:rFonts w:ascii="Cambria" w:hAnsi="Cambria"/>
          <w:sz w:val="24"/>
          <w:szCs w:val="24"/>
        </w:rPr>
        <w:t xml:space="preserve">Donner les règles </w:t>
      </w:r>
      <w:r w:rsidR="00493C63">
        <w:rPr>
          <w:rFonts w:ascii="Cambria" w:hAnsi="Cambria"/>
          <w:sz w:val="24"/>
          <w:szCs w:val="24"/>
        </w:rPr>
        <w:t>IPTABLES</w:t>
      </w:r>
      <w:r w:rsidRPr="00770E95">
        <w:rPr>
          <w:rFonts w:ascii="Cambria" w:hAnsi="Cambria"/>
          <w:sz w:val="24"/>
          <w:szCs w:val="24"/>
        </w:rPr>
        <w:t xml:space="preserve"> qui permettent </w:t>
      </w:r>
      <w:r>
        <w:rPr>
          <w:rFonts w:ascii="Cambria" w:hAnsi="Cambria"/>
          <w:sz w:val="24"/>
          <w:szCs w:val="24"/>
        </w:rPr>
        <w:t xml:space="preserve">à </w:t>
      </w:r>
      <w:r w:rsidR="00722B3E">
        <w:rPr>
          <w:rFonts w:ascii="Cambria" w:hAnsi="Cambria"/>
          <w:sz w:val="24"/>
          <w:szCs w:val="24"/>
        </w:rPr>
        <w:t>Z</w:t>
      </w:r>
      <w:r>
        <w:rPr>
          <w:rFonts w:ascii="Cambria" w:hAnsi="Cambria"/>
          <w:sz w:val="24"/>
          <w:szCs w:val="24"/>
        </w:rPr>
        <w:t xml:space="preserve">eus de se connecter en </w:t>
      </w:r>
      <w:r w:rsidR="00722B3E">
        <w:rPr>
          <w:rFonts w:ascii="Cambria" w:hAnsi="Cambria"/>
          <w:sz w:val="24"/>
          <w:szCs w:val="24"/>
        </w:rPr>
        <w:t>HTTP</w:t>
      </w:r>
      <w:r>
        <w:rPr>
          <w:rFonts w:ascii="Cambria" w:hAnsi="Cambria"/>
          <w:sz w:val="24"/>
          <w:szCs w:val="24"/>
        </w:rPr>
        <w:t xml:space="preserve"> et </w:t>
      </w:r>
      <w:r w:rsidR="00722B3E">
        <w:rPr>
          <w:rFonts w:ascii="Cambria" w:hAnsi="Cambria"/>
          <w:sz w:val="24"/>
          <w:szCs w:val="24"/>
        </w:rPr>
        <w:t>HTTPS</w:t>
      </w:r>
      <w:r>
        <w:rPr>
          <w:rFonts w:ascii="Cambria" w:hAnsi="Cambria"/>
          <w:sz w:val="24"/>
          <w:szCs w:val="24"/>
        </w:rPr>
        <w:t xml:space="preserve"> sur les serveurs de mises</w:t>
      </w:r>
      <w:r w:rsidR="00722B3E">
        <w:rPr>
          <w:rFonts w:ascii="Cambria" w:hAnsi="Cambria"/>
          <w:sz w:val="24"/>
          <w:szCs w:val="24"/>
        </w:rPr>
        <w:t xml:space="preserve"> à </w:t>
      </w:r>
      <w:r>
        <w:rPr>
          <w:rFonts w:ascii="Cambria" w:hAnsi="Cambria"/>
          <w:sz w:val="24"/>
          <w:szCs w:val="24"/>
        </w:rPr>
        <w:t xml:space="preserve">jour de </w:t>
      </w:r>
      <w:proofErr w:type="spellStart"/>
      <w:r>
        <w:rPr>
          <w:rFonts w:ascii="Cambria" w:hAnsi="Cambria"/>
          <w:sz w:val="24"/>
          <w:szCs w:val="24"/>
        </w:rPr>
        <w:t>debian</w:t>
      </w:r>
      <w:proofErr w:type="spellEnd"/>
      <w:r>
        <w:rPr>
          <w:rFonts w:ascii="Cambria" w:hAnsi="Cambria"/>
          <w:sz w:val="24"/>
          <w:szCs w:val="24"/>
        </w:rPr>
        <w:t>. /</w:t>
      </w:r>
      <w:proofErr w:type="spellStart"/>
      <w:r>
        <w:rPr>
          <w:rFonts w:ascii="Cambria" w:hAnsi="Cambria"/>
          <w:sz w:val="24"/>
          <w:szCs w:val="24"/>
        </w:rPr>
        <w:t>etc</w:t>
      </w:r>
      <w:proofErr w:type="spellEnd"/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apt</w:t>
      </w:r>
      <w:proofErr w:type="spellEnd"/>
      <w:r>
        <w:rPr>
          <w:rFonts w:ascii="Cambria" w:hAnsi="Cambria"/>
          <w:sz w:val="24"/>
          <w:szCs w:val="24"/>
        </w:rPr>
        <w:t>/</w:t>
      </w:r>
      <w:proofErr w:type="spellStart"/>
      <w:r>
        <w:rPr>
          <w:rFonts w:ascii="Cambria" w:hAnsi="Cambria"/>
          <w:sz w:val="24"/>
          <w:szCs w:val="24"/>
        </w:rPr>
        <w:t>source.list</w:t>
      </w:r>
      <w:proofErr w:type="spellEnd"/>
      <w:r w:rsidR="00800FA8">
        <w:rPr>
          <w:rFonts w:ascii="Cambria" w:hAnsi="Cambria"/>
          <w:sz w:val="24"/>
          <w:szCs w:val="24"/>
        </w:rPr>
        <w:t xml:space="preserve"> seulement</w:t>
      </w:r>
      <w:r w:rsidR="007E1B37">
        <w:rPr>
          <w:rFonts w:ascii="Cambria" w:hAnsi="Cambria"/>
          <w:sz w:val="24"/>
          <w:szCs w:val="24"/>
        </w:rPr>
        <w:t xml:space="preserve">. (Vérifier que le </w:t>
      </w:r>
      <w:proofErr w:type="spellStart"/>
      <w:r w:rsidR="007E1B37">
        <w:rPr>
          <w:rFonts w:ascii="Cambria" w:hAnsi="Cambria"/>
          <w:sz w:val="24"/>
          <w:szCs w:val="24"/>
        </w:rPr>
        <w:t>dns</w:t>
      </w:r>
      <w:proofErr w:type="spellEnd"/>
      <w:r w:rsidR="007E1B37">
        <w:rPr>
          <w:rFonts w:ascii="Cambria" w:hAnsi="Cambria"/>
          <w:sz w:val="24"/>
          <w:szCs w:val="24"/>
        </w:rPr>
        <w:t xml:space="preserve"> résout ces adresses)</w:t>
      </w:r>
    </w:p>
    <w:p w14:paraId="563E5ED9" w14:textId="77777777" w:rsidR="00852159" w:rsidRDefault="00852159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2AB2D1BE" w14:textId="2225765D" w:rsidR="00C14688" w:rsidRPr="00E5296E" w:rsidRDefault="00C14688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123A9EC9" wp14:editId="68D92D24">
            <wp:extent cx="5486400" cy="2205990"/>
            <wp:effectExtent l="0" t="0" r="0" b="3810"/>
            <wp:docPr id="653495242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95242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074F" w14:textId="0A912F6C" w:rsidR="004678D6" w:rsidRPr="00770E95" w:rsidRDefault="00770E95" w:rsidP="00770E95">
      <w:pPr>
        <w:pStyle w:val="Heading2"/>
        <w:spacing w:before="60" w:after="60" w:line="240" w:lineRule="auto"/>
        <w:jc w:val="both"/>
        <w:rPr>
          <w:rFonts w:ascii="Cambria" w:hAnsi="Cambria"/>
          <w:sz w:val="24"/>
          <w:szCs w:val="24"/>
        </w:rPr>
      </w:pPr>
      <w:r w:rsidRPr="00770E95">
        <w:rPr>
          <w:rFonts w:ascii="Cambria" w:hAnsi="Cambria"/>
          <w:sz w:val="24"/>
          <w:szCs w:val="24"/>
        </w:rPr>
        <w:t xml:space="preserve">Question </w:t>
      </w:r>
      <w:r w:rsidR="004954DA">
        <w:rPr>
          <w:rFonts w:ascii="Cambria" w:hAnsi="Cambria"/>
          <w:sz w:val="24"/>
          <w:szCs w:val="24"/>
        </w:rPr>
        <w:t>5</w:t>
      </w:r>
      <w:r w:rsidRPr="00770E95">
        <w:rPr>
          <w:rFonts w:ascii="Cambria" w:hAnsi="Cambria"/>
          <w:sz w:val="24"/>
          <w:szCs w:val="24"/>
        </w:rPr>
        <w:t xml:space="preserve">: </w:t>
      </w:r>
      <w:r w:rsidR="004678D6" w:rsidRPr="00D92C34">
        <w:rPr>
          <w:rFonts w:ascii="Cambria" w:eastAsiaTheme="minorHAnsi" w:hAnsi="Cambria" w:cstheme="minorBidi"/>
          <w:color w:val="auto"/>
          <w:sz w:val="24"/>
          <w:szCs w:val="24"/>
        </w:rPr>
        <w:t xml:space="preserve">Donner les règles </w:t>
      </w:r>
      <w:r w:rsidR="00493C63">
        <w:rPr>
          <w:rFonts w:ascii="Cambria" w:eastAsiaTheme="minorHAnsi" w:hAnsi="Cambria" w:cstheme="minorBidi"/>
          <w:color w:val="auto"/>
          <w:sz w:val="24"/>
          <w:szCs w:val="24"/>
        </w:rPr>
        <w:t>IPTABLES</w:t>
      </w:r>
      <w:r w:rsidR="004678D6" w:rsidRPr="00D92C34">
        <w:rPr>
          <w:rFonts w:ascii="Cambria" w:eastAsiaTheme="minorHAnsi" w:hAnsi="Cambria" w:cstheme="minorBidi"/>
          <w:color w:val="auto"/>
          <w:sz w:val="24"/>
          <w:szCs w:val="24"/>
        </w:rPr>
        <w:t xml:space="preserve"> qui permettent aux PC de la zone interne de se connecter au serveur web sur </w:t>
      </w:r>
      <w:r w:rsidR="00722B3E">
        <w:rPr>
          <w:rFonts w:ascii="Cambria" w:eastAsiaTheme="minorHAnsi" w:hAnsi="Cambria" w:cstheme="minorBidi"/>
          <w:color w:val="auto"/>
          <w:sz w:val="24"/>
          <w:szCs w:val="24"/>
        </w:rPr>
        <w:t>Posé</w:t>
      </w:r>
      <w:r w:rsidR="00BF0994">
        <w:rPr>
          <w:rFonts w:ascii="Cambria" w:eastAsiaTheme="minorHAnsi" w:hAnsi="Cambria" w:cstheme="minorBidi"/>
          <w:color w:val="auto"/>
          <w:sz w:val="24"/>
          <w:szCs w:val="24"/>
        </w:rPr>
        <w:t>idon</w:t>
      </w:r>
      <w:r w:rsidR="00D92C34">
        <w:rPr>
          <w:rFonts w:ascii="Cambria" w:eastAsiaTheme="minorHAnsi" w:hAnsi="Cambria" w:cstheme="minorBidi"/>
          <w:color w:val="auto"/>
          <w:sz w:val="24"/>
          <w:szCs w:val="24"/>
        </w:rPr>
        <w:t xml:space="preserve"> en </w:t>
      </w:r>
      <w:r w:rsidR="00722B3E">
        <w:rPr>
          <w:rFonts w:ascii="Cambria" w:eastAsiaTheme="minorHAnsi" w:hAnsi="Cambria" w:cstheme="minorBidi"/>
          <w:color w:val="auto"/>
          <w:sz w:val="24"/>
          <w:szCs w:val="24"/>
        </w:rPr>
        <w:t>HTTP</w:t>
      </w:r>
      <w:r w:rsidR="00D92C34">
        <w:rPr>
          <w:rFonts w:ascii="Cambria" w:eastAsiaTheme="minorHAnsi" w:hAnsi="Cambria" w:cstheme="minorBidi"/>
          <w:color w:val="auto"/>
          <w:sz w:val="24"/>
          <w:szCs w:val="24"/>
        </w:rPr>
        <w:t xml:space="preserve"> et </w:t>
      </w:r>
      <w:r w:rsidR="00722B3E">
        <w:rPr>
          <w:rFonts w:ascii="Cambria" w:eastAsiaTheme="minorHAnsi" w:hAnsi="Cambria" w:cstheme="minorBidi"/>
          <w:color w:val="auto"/>
          <w:sz w:val="24"/>
          <w:szCs w:val="24"/>
        </w:rPr>
        <w:t>HTTPS</w:t>
      </w:r>
    </w:p>
    <w:p w14:paraId="412BE7A4" w14:textId="77777777" w:rsidR="00852159" w:rsidRDefault="00852159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5D20DF93" w14:textId="112D1228" w:rsidR="00C07B1A" w:rsidRPr="00E5296E" w:rsidRDefault="00C07B1A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091E4501" wp14:editId="57723813">
            <wp:extent cx="5486400" cy="1268095"/>
            <wp:effectExtent l="0" t="0" r="0" b="8255"/>
            <wp:docPr id="396192454" name="Picture 1" descr="A group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92454" name="Picture 1" descr="A group of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837D" w14:textId="4A1701F9" w:rsidR="004678D6" w:rsidRPr="00770E95" w:rsidRDefault="00770E95" w:rsidP="00D92C34">
      <w:pPr>
        <w:rPr>
          <w:rFonts w:ascii="Cambria" w:hAnsi="Cambria"/>
          <w:sz w:val="24"/>
          <w:szCs w:val="24"/>
        </w:rPr>
      </w:pP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 xml:space="preserve">Question </w:t>
      </w:r>
      <w:r w:rsid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6</w:t>
      </w: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:</w:t>
      </w:r>
      <w:r w:rsidR="00D92C34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 xml:space="preserve"> </w:t>
      </w:r>
      <w:r w:rsidR="004678D6" w:rsidRPr="00770E95">
        <w:rPr>
          <w:rFonts w:ascii="Cambria" w:hAnsi="Cambria"/>
          <w:sz w:val="24"/>
          <w:szCs w:val="24"/>
        </w:rPr>
        <w:t xml:space="preserve">Donner les règles </w:t>
      </w:r>
      <w:r w:rsidR="00493C63">
        <w:rPr>
          <w:rFonts w:ascii="Cambria" w:hAnsi="Cambria"/>
          <w:sz w:val="24"/>
          <w:szCs w:val="24"/>
        </w:rPr>
        <w:t>IPTABLES</w:t>
      </w:r>
      <w:r w:rsidR="004678D6" w:rsidRPr="00770E95">
        <w:rPr>
          <w:rFonts w:ascii="Cambria" w:hAnsi="Cambria"/>
          <w:sz w:val="24"/>
          <w:szCs w:val="24"/>
        </w:rPr>
        <w:t xml:space="preserve"> qui permettent aux PC de la zone interne</w:t>
      </w:r>
      <w:r w:rsidR="00D92C34">
        <w:rPr>
          <w:rFonts w:ascii="Cambria" w:hAnsi="Cambria"/>
          <w:sz w:val="24"/>
          <w:szCs w:val="24"/>
        </w:rPr>
        <w:t xml:space="preserve"> d’envoyer des requêtes DNS</w:t>
      </w:r>
      <w:r w:rsidR="009160FB">
        <w:rPr>
          <w:rFonts w:ascii="Cambria" w:hAnsi="Cambria"/>
          <w:sz w:val="24"/>
          <w:szCs w:val="24"/>
        </w:rPr>
        <w:t xml:space="preserve"> vers </w:t>
      </w:r>
      <w:r w:rsidR="00722B3E">
        <w:rPr>
          <w:rFonts w:ascii="Cambria" w:hAnsi="Cambria"/>
          <w:sz w:val="24"/>
          <w:szCs w:val="24"/>
        </w:rPr>
        <w:t>A</w:t>
      </w:r>
      <w:r w:rsidR="009160FB">
        <w:rPr>
          <w:rFonts w:ascii="Cambria" w:hAnsi="Cambria"/>
          <w:sz w:val="24"/>
          <w:szCs w:val="24"/>
        </w:rPr>
        <w:t>phrodite</w:t>
      </w:r>
    </w:p>
    <w:p w14:paraId="54626C67" w14:textId="77777777" w:rsidR="00852159" w:rsidRDefault="00852159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4B293EDE" w14:textId="0500CAF9" w:rsidR="004C5A13" w:rsidRPr="00E5296E" w:rsidRDefault="004C5A13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0A7772D3" wp14:editId="151E802E">
            <wp:extent cx="5486400" cy="1070610"/>
            <wp:effectExtent l="0" t="0" r="0" b="0"/>
            <wp:docPr id="1834234156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34156" name="Picture 1" descr="A computer code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7717" w14:textId="77777777" w:rsidR="004B082D" w:rsidRDefault="004B082D" w:rsidP="00AC4A72">
      <w:pPr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</w:pPr>
    </w:p>
    <w:p w14:paraId="083A307F" w14:textId="77777777" w:rsidR="004B082D" w:rsidRDefault="004B082D" w:rsidP="00AC4A72">
      <w:pPr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</w:pPr>
    </w:p>
    <w:p w14:paraId="662E1BF9" w14:textId="77777777" w:rsidR="004B082D" w:rsidRDefault="004B082D" w:rsidP="00AC4A72">
      <w:pPr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</w:pPr>
    </w:p>
    <w:p w14:paraId="5AC066F9" w14:textId="77777777" w:rsidR="004B082D" w:rsidRDefault="004B082D" w:rsidP="00AC4A72">
      <w:pPr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</w:pPr>
    </w:p>
    <w:p w14:paraId="21910355" w14:textId="11F40DC1" w:rsidR="00AC4A72" w:rsidRPr="00770E95" w:rsidRDefault="009160FB" w:rsidP="00AC4A72">
      <w:pPr>
        <w:rPr>
          <w:rFonts w:ascii="Cambria" w:hAnsi="Cambria"/>
          <w:sz w:val="24"/>
          <w:szCs w:val="24"/>
        </w:rPr>
      </w:pP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lastRenderedPageBreak/>
        <w:t xml:space="preserve">Question </w:t>
      </w:r>
      <w:r w:rsid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7</w:t>
      </w: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:</w:t>
      </w:r>
      <w:r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 xml:space="preserve"> </w:t>
      </w:r>
      <w:r w:rsidR="00AC4A72" w:rsidRPr="00770E95">
        <w:rPr>
          <w:rFonts w:ascii="Cambria" w:hAnsi="Cambria"/>
          <w:sz w:val="24"/>
          <w:szCs w:val="24"/>
        </w:rPr>
        <w:t xml:space="preserve">Donner les règles </w:t>
      </w:r>
      <w:r w:rsidR="00493C63">
        <w:rPr>
          <w:rFonts w:ascii="Cambria" w:hAnsi="Cambria"/>
          <w:sz w:val="24"/>
          <w:szCs w:val="24"/>
        </w:rPr>
        <w:t>IPTABLES</w:t>
      </w:r>
      <w:r w:rsidR="00AC4A72" w:rsidRPr="00770E95">
        <w:rPr>
          <w:rFonts w:ascii="Cambria" w:hAnsi="Cambria"/>
          <w:sz w:val="24"/>
          <w:szCs w:val="24"/>
        </w:rPr>
        <w:t xml:space="preserve"> qui</w:t>
      </w:r>
      <w:r w:rsidR="000C4816">
        <w:rPr>
          <w:rFonts w:ascii="Cambria" w:hAnsi="Cambria"/>
          <w:sz w:val="24"/>
          <w:szCs w:val="24"/>
        </w:rPr>
        <w:t xml:space="preserve"> utilisent le module </w:t>
      </w:r>
      <w:proofErr w:type="spellStart"/>
      <w:r w:rsidR="000C4816">
        <w:rPr>
          <w:rFonts w:ascii="Cambria" w:hAnsi="Cambria"/>
          <w:sz w:val="24"/>
          <w:szCs w:val="24"/>
        </w:rPr>
        <w:t>icmp</w:t>
      </w:r>
      <w:proofErr w:type="spellEnd"/>
      <w:r w:rsidR="000C4816">
        <w:rPr>
          <w:rFonts w:ascii="Cambria" w:hAnsi="Cambria"/>
          <w:sz w:val="24"/>
          <w:szCs w:val="24"/>
        </w:rPr>
        <w:t xml:space="preserve"> et</w:t>
      </w:r>
      <w:r w:rsidR="00AC4A72" w:rsidRPr="00770E95">
        <w:rPr>
          <w:rFonts w:ascii="Cambria" w:hAnsi="Cambria"/>
          <w:sz w:val="24"/>
          <w:szCs w:val="24"/>
        </w:rPr>
        <w:t xml:space="preserve"> permettent :</w:t>
      </w:r>
    </w:p>
    <w:p w14:paraId="32211B8F" w14:textId="6BA62870" w:rsidR="00AC4A72" w:rsidRPr="00770E95" w:rsidRDefault="00AC4A72" w:rsidP="009E017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70E95">
        <w:rPr>
          <w:rFonts w:ascii="Cambria" w:hAnsi="Cambria"/>
          <w:sz w:val="24"/>
          <w:szCs w:val="24"/>
        </w:rPr>
        <w:t xml:space="preserve">Zeus accepte les requêtes ping </w:t>
      </w:r>
    </w:p>
    <w:p w14:paraId="4FC0FBF0" w14:textId="606A35FD" w:rsidR="00702ED6" w:rsidRDefault="00CE14EC" w:rsidP="009E017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770E95">
        <w:rPr>
          <w:rFonts w:ascii="Cambria" w:hAnsi="Cambria"/>
          <w:sz w:val="24"/>
          <w:szCs w:val="24"/>
        </w:rPr>
        <w:t>Zeus peut faire ping partout</w:t>
      </w:r>
    </w:p>
    <w:p w14:paraId="462978E4" w14:textId="6C0BCA98" w:rsidR="00852159" w:rsidRPr="004E007D" w:rsidRDefault="009160FB" w:rsidP="004E007D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Les </w:t>
      </w:r>
      <w:r w:rsidR="000C4816">
        <w:rPr>
          <w:rFonts w:ascii="Cambria" w:hAnsi="Cambria"/>
          <w:sz w:val="24"/>
          <w:szCs w:val="24"/>
        </w:rPr>
        <w:t>ordinateurs</w:t>
      </w:r>
      <w:r>
        <w:rPr>
          <w:rFonts w:ascii="Cambria" w:hAnsi="Cambria"/>
          <w:sz w:val="24"/>
          <w:szCs w:val="24"/>
        </w:rPr>
        <w:t xml:space="preserve"> du réseau interne peuvent faire ping vers </w:t>
      </w:r>
      <w:proofErr w:type="spellStart"/>
      <w:r>
        <w:rPr>
          <w:rFonts w:ascii="Cambria" w:hAnsi="Cambria"/>
          <w:sz w:val="24"/>
          <w:szCs w:val="24"/>
        </w:rPr>
        <w:t>dmz</w:t>
      </w:r>
      <w:proofErr w:type="spellEnd"/>
    </w:p>
    <w:p w14:paraId="7D2768ED" w14:textId="77777777" w:rsidR="00852159" w:rsidRDefault="00852159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01D3F668" w14:textId="76EB528B" w:rsidR="004E007D" w:rsidRPr="00E5296E" w:rsidRDefault="004E007D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3CCA91D0" wp14:editId="326DDC69">
            <wp:extent cx="5486400" cy="1846580"/>
            <wp:effectExtent l="0" t="0" r="0" b="1270"/>
            <wp:docPr id="113415246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52462" name="Picture 1" descr="A computer code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F0CC" w14:textId="539E9815" w:rsidR="009160FB" w:rsidRDefault="009160FB">
      <w:pPr>
        <w:rPr>
          <w:rFonts w:ascii="Cambria" w:hAnsi="Cambria"/>
          <w:sz w:val="24"/>
          <w:szCs w:val="24"/>
        </w:rPr>
      </w:pP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 xml:space="preserve">Question </w:t>
      </w:r>
      <w:r w:rsid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8</w:t>
      </w: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:</w:t>
      </w:r>
      <w:r w:rsidRPr="009160FB">
        <w:rPr>
          <w:rFonts w:ascii="Cambria" w:hAnsi="Cambria"/>
          <w:sz w:val="24"/>
          <w:szCs w:val="24"/>
        </w:rPr>
        <w:t xml:space="preserve"> </w:t>
      </w:r>
      <w:r w:rsidR="00722B3E">
        <w:rPr>
          <w:rFonts w:ascii="Cambria" w:hAnsi="Cambria"/>
          <w:sz w:val="24"/>
          <w:szCs w:val="24"/>
        </w:rPr>
        <w:t>Supposons-nous</w:t>
      </w:r>
      <w:r w:rsidR="00BF0994">
        <w:rPr>
          <w:rFonts w:ascii="Cambria" w:hAnsi="Cambria"/>
          <w:sz w:val="24"/>
          <w:szCs w:val="24"/>
        </w:rPr>
        <w:t xml:space="preserve"> avons une </w:t>
      </w:r>
      <w:proofErr w:type="spellStart"/>
      <w:r w:rsidR="00BF0994">
        <w:rPr>
          <w:rFonts w:ascii="Cambria" w:hAnsi="Cambria"/>
          <w:sz w:val="24"/>
          <w:szCs w:val="24"/>
        </w:rPr>
        <w:t>bdd</w:t>
      </w:r>
      <w:proofErr w:type="spellEnd"/>
      <w:r w:rsidR="00BF0994">
        <w:rPr>
          <w:rFonts w:ascii="Cambria" w:hAnsi="Cambria"/>
          <w:sz w:val="24"/>
          <w:szCs w:val="24"/>
        </w:rPr>
        <w:t xml:space="preserve"> </w:t>
      </w:r>
      <w:proofErr w:type="spellStart"/>
      <w:r w:rsidR="00BF0994">
        <w:rPr>
          <w:rFonts w:ascii="Cambria" w:hAnsi="Cambria"/>
          <w:sz w:val="24"/>
          <w:szCs w:val="24"/>
        </w:rPr>
        <w:t>mysql</w:t>
      </w:r>
      <w:proofErr w:type="spellEnd"/>
      <w:r w:rsidR="00BF0994">
        <w:rPr>
          <w:rFonts w:ascii="Cambria" w:hAnsi="Cambria"/>
          <w:sz w:val="24"/>
          <w:szCs w:val="24"/>
        </w:rPr>
        <w:t xml:space="preserve"> sur Aphrodite</w:t>
      </w:r>
      <w:r w:rsidR="00722B3E">
        <w:rPr>
          <w:rFonts w:ascii="Cambria" w:hAnsi="Cambria"/>
          <w:sz w:val="24"/>
          <w:szCs w:val="24"/>
        </w:rPr>
        <w:t>.</w:t>
      </w:r>
      <w:r w:rsidR="00BF0994">
        <w:rPr>
          <w:rFonts w:ascii="Cambria" w:hAnsi="Cambria"/>
          <w:sz w:val="24"/>
          <w:szCs w:val="24"/>
        </w:rPr>
        <w:t xml:space="preserve"> </w:t>
      </w:r>
      <w:r w:rsidR="00722B3E">
        <w:rPr>
          <w:rFonts w:ascii="Cambria" w:hAnsi="Cambria"/>
          <w:sz w:val="24"/>
          <w:szCs w:val="24"/>
        </w:rPr>
        <w:t>D</w:t>
      </w:r>
      <w:r w:rsidR="00BF0994">
        <w:rPr>
          <w:rFonts w:ascii="Cambria" w:hAnsi="Cambria"/>
          <w:sz w:val="24"/>
          <w:szCs w:val="24"/>
        </w:rPr>
        <w:t xml:space="preserve">onnez les règles qui permettent de se connecter sur </w:t>
      </w:r>
      <w:proofErr w:type="spellStart"/>
      <w:r w:rsidR="00BF0994">
        <w:rPr>
          <w:rFonts w:ascii="Cambria" w:hAnsi="Cambria"/>
          <w:sz w:val="24"/>
          <w:szCs w:val="24"/>
        </w:rPr>
        <w:t>mysql</w:t>
      </w:r>
      <w:proofErr w:type="spellEnd"/>
      <w:r w:rsidR="00BF0994">
        <w:rPr>
          <w:rFonts w:ascii="Cambria" w:hAnsi="Cambria"/>
          <w:sz w:val="24"/>
          <w:szCs w:val="24"/>
        </w:rPr>
        <w:t xml:space="preserve"> uniquement du réseau interne</w:t>
      </w:r>
      <w:r w:rsidR="00A2795C">
        <w:rPr>
          <w:rFonts w:ascii="Cambria" w:hAnsi="Cambria"/>
          <w:sz w:val="24"/>
          <w:szCs w:val="24"/>
        </w:rPr>
        <w:t>.</w:t>
      </w:r>
    </w:p>
    <w:p w14:paraId="1C8CE570" w14:textId="77777777" w:rsidR="00852159" w:rsidRPr="00E5296E" w:rsidRDefault="00852159" w:rsidP="00852159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6804D5D9" w14:textId="3FF46F72" w:rsidR="00852159" w:rsidRDefault="004F4A6C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F642F39" wp14:editId="56564A9F">
            <wp:extent cx="5486400" cy="1156970"/>
            <wp:effectExtent l="0" t="0" r="0" b="5080"/>
            <wp:docPr id="136698318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3184" name="Picture 1" descr="A close up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2F2" w14:textId="1E238F22" w:rsidR="00722B3E" w:rsidRDefault="00722B3E" w:rsidP="00722B3E">
      <w:pPr>
        <w:rPr>
          <w:rFonts w:ascii="Cambria" w:hAnsi="Cambria"/>
          <w:sz w:val="24"/>
          <w:szCs w:val="24"/>
        </w:rPr>
      </w:pP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 xml:space="preserve">Question </w:t>
      </w:r>
      <w:r w:rsid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9</w:t>
      </w:r>
      <w:r w:rsidRPr="00770E95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:</w:t>
      </w:r>
      <w:r w:rsidRPr="009160FB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Supposons-nous avons activer le bureau à distance sur </w:t>
      </w:r>
      <w:proofErr w:type="spellStart"/>
      <w:r>
        <w:rPr>
          <w:rFonts w:ascii="Cambria" w:hAnsi="Cambria"/>
          <w:sz w:val="24"/>
          <w:szCs w:val="24"/>
        </w:rPr>
        <w:t>hera</w:t>
      </w:r>
      <w:proofErr w:type="spellEnd"/>
      <w:r>
        <w:rPr>
          <w:rFonts w:ascii="Cambria" w:hAnsi="Cambria"/>
          <w:sz w:val="24"/>
          <w:szCs w:val="24"/>
        </w:rPr>
        <w:t xml:space="preserve">. Donnez les règles qui permettent de se connecter sur </w:t>
      </w:r>
      <w:proofErr w:type="spellStart"/>
      <w:r>
        <w:rPr>
          <w:rFonts w:ascii="Cambria" w:hAnsi="Cambria"/>
          <w:sz w:val="24"/>
          <w:szCs w:val="24"/>
        </w:rPr>
        <w:t>hera</w:t>
      </w:r>
      <w:proofErr w:type="spellEnd"/>
      <w:r>
        <w:rPr>
          <w:rFonts w:ascii="Cambria" w:hAnsi="Cambria"/>
          <w:sz w:val="24"/>
          <w:szCs w:val="24"/>
        </w:rPr>
        <w:t xml:space="preserve"> au bureau </w:t>
      </w:r>
      <w:proofErr w:type="spellStart"/>
      <w:r>
        <w:rPr>
          <w:rFonts w:ascii="Cambria" w:hAnsi="Cambria"/>
          <w:sz w:val="24"/>
          <w:szCs w:val="24"/>
        </w:rPr>
        <w:t>a</w:t>
      </w:r>
      <w:proofErr w:type="spellEnd"/>
      <w:r>
        <w:rPr>
          <w:rFonts w:ascii="Cambria" w:hAnsi="Cambria"/>
          <w:sz w:val="24"/>
          <w:szCs w:val="24"/>
        </w:rPr>
        <w:t xml:space="preserve"> distance uniquement du réseau du collège.</w:t>
      </w:r>
    </w:p>
    <w:p w14:paraId="5A5F51A3" w14:textId="77777777" w:rsidR="00722B3E" w:rsidRPr="00E5296E" w:rsidRDefault="00722B3E" w:rsidP="00722B3E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63779DFA" w14:textId="18C33934" w:rsidR="004954DA" w:rsidRDefault="00216B46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4764880" wp14:editId="79BA1BD0">
            <wp:extent cx="5486400" cy="1119505"/>
            <wp:effectExtent l="0" t="0" r="0" b="4445"/>
            <wp:docPr id="1862703039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3039" name="Picture 1" descr="A close-up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4BA" w14:textId="77777777" w:rsidR="00216B46" w:rsidRDefault="00216B46">
      <w:pP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</w:p>
    <w:p w14:paraId="1DA8017F" w14:textId="77777777" w:rsidR="00216B46" w:rsidRDefault="00216B46">
      <w:pP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</w:p>
    <w:p w14:paraId="7F7F55CC" w14:textId="2C0D84AF" w:rsidR="004954DA" w:rsidRPr="004954DA" w:rsidRDefault="004954DA">
      <w:pPr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32"/>
          <w:szCs w:val="32"/>
        </w:rPr>
        <w:lastRenderedPageBreak/>
        <w:t>Partie NAT :</w:t>
      </w:r>
    </w:p>
    <w:p w14:paraId="02691EFC" w14:textId="77777777" w:rsidR="004954DA" w:rsidRPr="004954DA" w:rsidRDefault="004954DA" w:rsidP="004954DA">
      <w:pPr>
        <w:rPr>
          <w:rFonts w:ascii="Cambria" w:hAnsi="Cambria"/>
          <w:sz w:val="24"/>
          <w:szCs w:val="24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Question 1:</w:t>
      </w:r>
      <w:r w:rsidRPr="004954DA">
        <w:rPr>
          <w:rFonts w:ascii="Cambria" w:hAnsi="Cambria"/>
          <w:sz w:val="24"/>
          <w:szCs w:val="24"/>
        </w:rPr>
        <w:t xml:space="preserve"> Donner les règles IPTABLES NAT qui permettent aux ordinateurs du Lan de se connecter à internet </w:t>
      </w:r>
    </w:p>
    <w:p w14:paraId="7BF57EFF" w14:textId="77777777" w:rsidR="004954DA" w:rsidRPr="00E5296E" w:rsidRDefault="004954DA" w:rsidP="004954DA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5AB02CE1" w14:textId="3977CE4D" w:rsidR="004954DA" w:rsidRPr="004954DA" w:rsidRDefault="001703FC" w:rsidP="004954DA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3239BD" wp14:editId="4BBCC1B5">
            <wp:extent cx="5486400" cy="1172845"/>
            <wp:effectExtent l="0" t="0" r="0" b="8255"/>
            <wp:docPr id="1022758715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8715" name="Picture 1" descr="A computer code with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A3C2" w14:textId="77777777" w:rsidR="004954DA" w:rsidRPr="004954DA" w:rsidRDefault="004954DA" w:rsidP="004954DA">
      <w:pPr>
        <w:rPr>
          <w:rFonts w:ascii="Cambria" w:hAnsi="Cambria"/>
          <w:sz w:val="24"/>
          <w:szCs w:val="24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Question 2:</w:t>
      </w:r>
      <w:r w:rsidRPr="004954DA">
        <w:rPr>
          <w:rFonts w:ascii="Cambria" w:hAnsi="Cambria"/>
          <w:sz w:val="24"/>
          <w:szCs w:val="24"/>
        </w:rPr>
        <w:t xml:space="preserve"> Donner les règles IPTABLES NAT qui permettent aux ordinateurs de la DMZ d’installer des packages. /</w:t>
      </w:r>
      <w:proofErr w:type="spellStart"/>
      <w:r w:rsidRPr="004954DA">
        <w:rPr>
          <w:rFonts w:ascii="Cambria" w:hAnsi="Cambria"/>
          <w:sz w:val="24"/>
          <w:szCs w:val="24"/>
        </w:rPr>
        <w:t>etc</w:t>
      </w:r>
      <w:proofErr w:type="spellEnd"/>
      <w:r w:rsidRPr="004954DA">
        <w:rPr>
          <w:rFonts w:ascii="Cambria" w:hAnsi="Cambria"/>
          <w:sz w:val="24"/>
          <w:szCs w:val="24"/>
        </w:rPr>
        <w:t>/</w:t>
      </w:r>
      <w:proofErr w:type="spellStart"/>
      <w:r w:rsidRPr="004954DA">
        <w:rPr>
          <w:rFonts w:ascii="Cambria" w:hAnsi="Cambria"/>
          <w:sz w:val="24"/>
          <w:szCs w:val="24"/>
        </w:rPr>
        <w:t>apt</w:t>
      </w:r>
      <w:proofErr w:type="spellEnd"/>
      <w:r w:rsidRPr="004954DA">
        <w:rPr>
          <w:rFonts w:ascii="Cambria" w:hAnsi="Cambria"/>
          <w:sz w:val="24"/>
          <w:szCs w:val="24"/>
        </w:rPr>
        <w:t>/</w:t>
      </w:r>
      <w:proofErr w:type="spellStart"/>
      <w:r w:rsidRPr="004954DA">
        <w:rPr>
          <w:rFonts w:ascii="Cambria" w:hAnsi="Cambria"/>
          <w:sz w:val="24"/>
          <w:szCs w:val="24"/>
        </w:rPr>
        <w:t>source.list</w:t>
      </w:r>
      <w:proofErr w:type="spellEnd"/>
    </w:p>
    <w:p w14:paraId="1415EE3B" w14:textId="77777777" w:rsidR="004954DA" w:rsidRPr="00E5296E" w:rsidRDefault="004954DA" w:rsidP="004954DA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3D8669B7" w14:textId="7D17DB63" w:rsidR="004954DA" w:rsidRPr="004954DA" w:rsidRDefault="000C06A0" w:rsidP="004954DA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487115" wp14:editId="535EC203">
            <wp:extent cx="5486400" cy="1049020"/>
            <wp:effectExtent l="0" t="0" r="0" b="0"/>
            <wp:docPr id="1247835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352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5B82" w14:textId="77777777" w:rsidR="004954DA" w:rsidRPr="004954DA" w:rsidRDefault="004954DA" w:rsidP="004954DA">
      <w:pPr>
        <w:rPr>
          <w:rFonts w:ascii="Cambria" w:hAnsi="Cambria"/>
          <w:sz w:val="24"/>
          <w:szCs w:val="24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Question 3:</w:t>
      </w:r>
      <w:r w:rsidRPr="004954DA">
        <w:rPr>
          <w:rFonts w:ascii="Cambria" w:hAnsi="Cambria"/>
          <w:sz w:val="24"/>
          <w:szCs w:val="24"/>
        </w:rPr>
        <w:t xml:space="preserve"> Donner les règles IPTABLES NAT qui permettent de se connecter de l’extérieur sur le serveur web sur </w:t>
      </w:r>
      <w:proofErr w:type="spellStart"/>
      <w:r w:rsidRPr="004954DA">
        <w:rPr>
          <w:rFonts w:ascii="Cambria" w:hAnsi="Cambria"/>
          <w:sz w:val="24"/>
          <w:szCs w:val="24"/>
        </w:rPr>
        <w:t>poseidon</w:t>
      </w:r>
      <w:proofErr w:type="spellEnd"/>
      <w:r w:rsidRPr="004954DA">
        <w:rPr>
          <w:rFonts w:ascii="Cambria" w:hAnsi="Cambria"/>
          <w:sz w:val="24"/>
          <w:szCs w:val="24"/>
        </w:rPr>
        <w:t xml:space="preserve"> (80,443) en passant par </w:t>
      </w:r>
      <w:proofErr w:type="spellStart"/>
      <w:r w:rsidRPr="004954DA">
        <w:rPr>
          <w:rFonts w:ascii="Cambria" w:hAnsi="Cambria"/>
          <w:sz w:val="24"/>
          <w:szCs w:val="24"/>
        </w:rPr>
        <w:t>l’ip</w:t>
      </w:r>
      <w:proofErr w:type="spellEnd"/>
      <w:r w:rsidRPr="004954DA">
        <w:rPr>
          <w:rFonts w:ascii="Cambria" w:hAnsi="Cambria"/>
          <w:sz w:val="24"/>
          <w:szCs w:val="24"/>
        </w:rPr>
        <w:t xml:space="preserve"> public de </w:t>
      </w:r>
      <w:proofErr w:type="spellStart"/>
      <w:r w:rsidRPr="004954DA">
        <w:rPr>
          <w:rFonts w:ascii="Cambria" w:hAnsi="Cambria"/>
          <w:sz w:val="24"/>
          <w:szCs w:val="24"/>
        </w:rPr>
        <w:t>zeus</w:t>
      </w:r>
      <w:proofErr w:type="spellEnd"/>
    </w:p>
    <w:p w14:paraId="28610EFF" w14:textId="77777777" w:rsidR="004954DA" w:rsidRPr="00E5296E" w:rsidRDefault="004954DA" w:rsidP="004954DA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53E2DF8A" w14:textId="54C6BB97" w:rsidR="004954DA" w:rsidRPr="004954DA" w:rsidRDefault="004E6DC3" w:rsidP="004954DA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671766D8" wp14:editId="12AF2FAD">
            <wp:extent cx="5486400" cy="1011555"/>
            <wp:effectExtent l="0" t="0" r="0" b="0"/>
            <wp:docPr id="1594655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508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92B1" w14:textId="77777777" w:rsidR="004954DA" w:rsidRPr="004954DA" w:rsidRDefault="004954DA" w:rsidP="004954DA">
      <w:pPr>
        <w:rPr>
          <w:rFonts w:ascii="Cambria" w:hAnsi="Cambria"/>
          <w:sz w:val="24"/>
          <w:szCs w:val="24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Question 4:</w:t>
      </w:r>
      <w:r w:rsidRPr="004954DA">
        <w:rPr>
          <w:rFonts w:ascii="Cambria" w:hAnsi="Cambria"/>
          <w:sz w:val="24"/>
          <w:szCs w:val="24"/>
        </w:rPr>
        <w:t xml:space="preserve"> On suppose que sur </w:t>
      </w:r>
      <w:proofErr w:type="spellStart"/>
      <w:r w:rsidRPr="004954DA">
        <w:rPr>
          <w:rFonts w:ascii="Cambria" w:hAnsi="Cambria"/>
          <w:sz w:val="24"/>
          <w:szCs w:val="24"/>
        </w:rPr>
        <w:t>poseidon</w:t>
      </w:r>
      <w:proofErr w:type="spellEnd"/>
      <w:r w:rsidRPr="004954DA">
        <w:rPr>
          <w:rFonts w:ascii="Cambria" w:hAnsi="Cambria"/>
          <w:sz w:val="24"/>
          <w:szCs w:val="24"/>
        </w:rPr>
        <w:t xml:space="preserve"> nous avons une base de données MySQL. Donner les règles IPTABLES NAT qui permettent de se connecter de l’extérieur sur le serveur </w:t>
      </w:r>
      <w:proofErr w:type="spellStart"/>
      <w:r w:rsidRPr="004954DA">
        <w:rPr>
          <w:rFonts w:ascii="Cambria" w:hAnsi="Cambria"/>
          <w:sz w:val="24"/>
          <w:szCs w:val="24"/>
        </w:rPr>
        <w:t>Mysql</w:t>
      </w:r>
      <w:proofErr w:type="spellEnd"/>
      <w:r w:rsidRPr="004954DA">
        <w:rPr>
          <w:rFonts w:ascii="Cambria" w:hAnsi="Cambria"/>
          <w:sz w:val="24"/>
          <w:szCs w:val="24"/>
        </w:rPr>
        <w:t xml:space="preserve"> sur </w:t>
      </w:r>
      <w:proofErr w:type="spellStart"/>
      <w:r w:rsidRPr="004954DA">
        <w:rPr>
          <w:rFonts w:ascii="Cambria" w:hAnsi="Cambria"/>
          <w:sz w:val="24"/>
          <w:szCs w:val="24"/>
        </w:rPr>
        <w:t>poseidon</w:t>
      </w:r>
      <w:proofErr w:type="spellEnd"/>
      <w:r w:rsidRPr="004954DA">
        <w:rPr>
          <w:rFonts w:ascii="Cambria" w:hAnsi="Cambria"/>
          <w:sz w:val="24"/>
          <w:szCs w:val="24"/>
        </w:rPr>
        <w:t xml:space="preserve"> en passant par </w:t>
      </w:r>
      <w:proofErr w:type="spellStart"/>
      <w:r w:rsidRPr="004954DA">
        <w:rPr>
          <w:rFonts w:ascii="Cambria" w:hAnsi="Cambria"/>
          <w:sz w:val="24"/>
          <w:szCs w:val="24"/>
        </w:rPr>
        <w:t>l’ip</w:t>
      </w:r>
      <w:proofErr w:type="spellEnd"/>
      <w:r w:rsidRPr="004954DA">
        <w:rPr>
          <w:rFonts w:ascii="Cambria" w:hAnsi="Cambria"/>
          <w:sz w:val="24"/>
          <w:szCs w:val="24"/>
        </w:rPr>
        <w:t xml:space="preserve"> public de </w:t>
      </w:r>
      <w:proofErr w:type="spellStart"/>
      <w:r w:rsidRPr="004954DA">
        <w:rPr>
          <w:rFonts w:ascii="Cambria" w:hAnsi="Cambria"/>
          <w:sz w:val="24"/>
          <w:szCs w:val="24"/>
        </w:rPr>
        <w:t>zeus</w:t>
      </w:r>
      <w:proofErr w:type="spellEnd"/>
    </w:p>
    <w:p w14:paraId="2E892401" w14:textId="77777777" w:rsidR="004954DA" w:rsidRPr="00E5296E" w:rsidRDefault="004954DA" w:rsidP="004954DA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1D2CCFF6" w14:textId="77777777" w:rsidR="0095058D" w:rsidRDefault="0095058D" w:rsidP="004954DA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9F26B4B" wp14:editId="4AE808BF">
            <wp:extent cx="5486400" cy="687705"/>
            <wp:effectExtent l="0" t="0" r="0" b="0"/>
            <wp:docPr id="1276261952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1952" name="Picture 1" descr="A close up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BF59" w14:textId="09E123F3" w:rsidR="004954DA" w:rsidRPr="004954DA" w:rsidRDefault="004954DA" w:rsidP="004954DA">
      <w:pPr>
        <w:rPr>
          <w:rFonts w:ascii="Cambria" w:hAnsi="Cambria"/>
          <w:sz w:val="24"/>
          <w:szCs w:val="24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lastRenderedPageBreak/>
        <w:t>Question 5:</w:t>
      </w:r>
      <w:r w:rsidRPr="004954DA">
        <w:rPr>
          <w:rFonts w:ascii="Cambria" w:hAnsi="Cambria"/>
          <w:sz w:val="24"/>
          <w:szCs w:val="24"/>
        </w:rPr>
        <w:t xml:space="preserve"> Activer le service bureau à distance (RDP) sur </w:t>
      </w:r>
      <w:proofErr w:type="spellStart"/>
      <w:r w:rsidRPr="004954DA">
        <w:rPr>
          <w:rFonts w:ascii="Cambria" w:hAnsi="Cambria"/>
          <w:sz w:val="24"/>
          <w:szCs w:val="24"/>
        </w:rPr>
        <w:t>hera</w:t>
      </w:r>
      <w:proofErr w:type="spellEnd"/>
      <w:r w:rsidRPr="004954DA">
        <w:rPr>
          <w:rFonts w:ascii="Cambria" w:hAnsi="Cambria"/>
          <w:sz w:val="24"/>
          <w:szCs w:val="24"/>
        </w:rPr>
        <w:t xml:space="preserve">. Donner les règles IPTABLES NAT qui permettent de se connecter de l’extérieur sur le serveur </w:t>
      </w:r>
      <w:proofErr w:type="gramStart"/>
      <w:r w:rsidRPr="004954DA">
        <w:rPr>
          <w:rFonts w:ascii="Cambria" w:hAnsi="Cambria"/>
          <w:sz w:val="24"/>
          <w:szCs w:val="24"/>
        </w:rPr>
        <w:t>RDP(</w:t>
      </w:r>
      <w:proofErr w:type="gramEnd"/>
      <w:r w:rsidRPr="004954DA">
        <w:rPr>
          <w:rFonts w:ascii="Cambria" w:hAnsi="Cambria"/>
          <w:sz w:val="24"/>
          <w:szCs w:val="24"/>
        </w:rPr>
        <w:t xml:space="preserve">3389) sur </w:t>
      </w:r>
      <w:proofErr w:type="spellStart"/>
      <w:r w:rsidRPr="004954DA">
        <w:rPr>
          <w:rFonts w:ascii="Cambria" w:hAnsi="Cambria"/>
          <w:sz w:val="24"/>
          <w:szCs w:val="24"/>
        </w:rPr>
        <w:t>hera</w:t>
      </w:r>
      <w:proofErr w:type="spellEnd"/>
      <w:r w:rsidRPr="004954DA">
        <w:rPr>
          <w:rFonts w:ascii="Cambria" w:hAnsi="Cambria"/>
          <w:sz w:val="24"/>
          <w:szCs w:val="24"/>
        </w:rPr>
        <w:t xml:space="preserve"> en passant par </w:t>
      </w:r>
      <w:proofErr w:type="spellStart"/>
      <w:r w:rsidRPr="004954DA">
        <w:rPr>
          <w:rFonts w:ascii="Cambria" w:hAnsi="Cambria"/>
          <w:sz w:val="24"/>
          <w:szCs w:val="24"/>
        </w:rPr>
        <w:t>l’ip</w:t>
      </w:r>
      <w:proofErr w:type="spellEnd"/>
      <w:r w:rsidRPr="004954DA">
        <w:rPr>
          <w:rFonts w:ascii="Cambria" w:hAnsi="Cambria"/>
          <w:sz w:val="24"/>
          <w:szCs w:val="24"/>
        </w:rPr>
        <w:t xml:space="preserve"> public de </w:t>
      </w:r>
      <w:proofErr w:type="spellStart"/>
      <w:r w:rsidRPr="004954DA">
        <w:rPr>
          <w:rFonts w:ascii="Cambria" w:hAnsi="Cambria"/>
          <w:sz w:val="24"/>
          <w:szCs w:val="24"/>
        </w:rPr>
        <w:t>zeus</w:t>
      </w:r>
      <w:proofErr w:type="spellEnd"/>
      <w:r w:rsidRPr="004954DA">
        <w:rPr>
          <w:rFonts w:ascii="Cambria" w:hAnsi="Cambria"/>
          <w:sz w:val="24"/>
          <w:szCs w:val="24"/>
        </w:rPr>
        <w:t xml:space="preserve"> port 33891</w:t>
      </w:r>
    </w:p>
    <w:p w14:paraId="5E370C42" w14:textId="77777777" w:rsidR="004954DA" w:rsidRPr="00E5296E" w:rsidRDefault="004954DA" w:rsidP="004954DA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0171AA9D" w14:textId="5F3F0ECA" w:rsidR="0083364F" w:rsidRDefault="009913E9" w:rsidP="004954DA">
      <w:pPr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1274A21" wp14:editId="49C390C8">
            <wp:extent cx="5486400" cy="692785"/>
            <wp:effectExtent l="0" t="0" r="0" b="0"/>
            <wp:docPr id="1524378803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8803" name="Picture 1" descr="A close up of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FDEA" w14:textId="62DB6DB9" w:rsidR="004954DA" w:rsidRPr="004954DA" w:rsidRDefault="004954DA" w:rsidP="004954DA">
      <w:pPr>
        <w:rPr>
          <w:rFonts w:ascii="Cambria" w:hAnsi="Cambria"/>
          <w:sz w:val="24"/>
          <w:szCs w:val="24"/>
        </w:rPr>
      </w:pPr>
      <w:r w:rsidRPr="004954DA">
        <w:rPr>
          <w:rFonts w:ascii="Cambria" w:eastAsiaTheme="majorEastAsia" w:hAnsi="Cambria" w:cstheme="majorBidi"/>
          <w:color w:val="2F5496" w:themeColor="accent1" w:themeShade="BF"/>
          <w:sz w:val="24"/>
          <w:szCs w:val="24"/>
        </w:rPr>
        <w:t>Question 6:</w:t>
      </w:r>
      <w:r w:rsidRPr="004954DA">
        <w:rPr>
          <w:rFonts w:ascii="Cambria" w:hAnsi="Cambria"/>
          <w:sz w:val="24"/>
          <w:szCs w:val="24"/>
        </w:rPr>
        <w:t xml:space="preserve"> Donner les règles IPTABLES NAT qui permettent de se connecter de l’extérieur sur le serveur </w:t>
      </w:r>
      <w:proofErr w:type="spellStart"/>
      <w:r w:rsidRPr="004954DA">
        <w:rPr>
          <w:rFonts w:ascii="Cambria" w:hAnsi="Cambria"/>
          <w:sz w:val="24"/>
          <w:szCs w:val="24"/>
        </w:rPr>
        <w:t>poseidon</w:t>
      </w:r>
      <w:proofErr w:type="spellEnd"/>
      <w:r w:rsidRPr="004954DA">
        <w:rPr>
          <w:rFonts w:ascii="Cambria" w:hAnsi="Cambria"/>
          <w:sz w:val="24"/>
          <w:szCs w:val="24"/>
        </w:rPr>
        <w:t xml:space="preserve"> en </w:t>
      </w:r>
      <w:proofErr w:type="spellStart"/>
      <w:proofErr w:type="gramStart"/>
      <w:r w:rsidRPr="004954DA">
        <w:rPr>
          <w:rFonts w:ascii="Cambria" w:hAnsi="Cambria"/>
          <w:sz w:val="24"/>
          <w:szCs w:val="24"/>
        </w:rPr>
        <w:t>ssh</w:t>
      </w:r>
      <w:proofErr w:type="spellEnd"/>
      <w:r w:rsidRPr="004954DA">
        <w:rPr>
          <w:rFonts w:ascii="Cambria" w:hAnsi="Cambria"/>
          <w:sz w:val="24"/>
          <w:szCs w:val="24"/>
        </w:rPr>
        <w:t>(</w:t>
      </w:r>
      <w:proofErr w:type="gramEnd"/>
      <w:r w:rsidRPr="004954DA">
        <w:rPr>
          <w:rFonts w:ascii="Cambria" w:hAnsi="Cambria"/>
          <w:sz w:val="24"/>
          <w:szCs w:val="24"/>
        </w:rPr>
        <w:t xml:space="preserve">22) et en passant par </w:t>
      </w:r>
      <w:proofErr w:type="spellStart"/>
      <w:r w:rsidRPr="004954DA">
        <w:rPr>
          <w:rFonts w:ascii="Cambria" w:hAnsi="Cambria"/>
          <w:sz w:val="24"/>
          <w:szCs w:val="24"/>
        </w:rPr>
        <w:t>l’ip</w:t>
      </w:r>
      <w:proofErr w:type="spellEnd"/>
      <w:r w:rsidRPr="004954DA">
        <w:rPr>
          <w:rFonts w:ascii="Cambria" w:hAnsi="Cambria"/>
          <w:sz w:val="24"/>
          <w:szCs w:val="24"/>
        </w:rPr>
        <w:t xml:space="preserve"> public de </w:t>
      </w:r>
      <w:proofErr w:type="spellStart"/>
      <w:r w:rsidRPr="004954DA">
        <w:rPr>
          <w:rFonts w:ascii="Cambria" w:hAnsi="Cambria"/>
          <w:sz w:val="24"/>
          <w:szCs w:val="24"/>
        </w:rPr>
        <w:t>zeus</w:t>
      </w:r>
      <w:proofErr w:type="spellEnd"/>
      <w:r w:rsidRPr="004954DA">
        <w:rPr>
          <w:rFonts w:ascii="Cambria" w:hAnsi="Cambria"/>
          <w:sz w:val="24"/>
          <w:szCs w:val="24"/>
        </w:rPr>
        <w:t xml:space="preserve"> avec le port 22003</w:t>
      </w:r>
    </w:p>
    <w:p w14:paraId="00DE2E46" w14:textId="77777777" w:rsidR="004954DA" w:rsidRDefault="004954DA" w:rsidP="004954DA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 w:rsidRPr="00E5296E">
        <w:rPr>
          <w:rFonts w:ascii="Courier New" w:hAnsi="Courier New" w:cs="Courier New"/>
          <w:b/>
          <w:bCs/>
          <w:color w:val="FF0000"/>
        </w:rPr>
        <w:t>Solution:</w:t>
      </w:r>
    </w:p>
    <w:p w14:paraId="7114865F" w14:textId="20CE1EF4" w:rsidR="00EA2400" w:rsidRPr="00E5296E" w:rsidRDefault="00EA2400" w:rsidP="004954DA">
      <w:pPr>
        <w:spacing w:before="120" w:after="120"/>
        <w:jc w:val="both"/>
        <w:rPr>
          <w:rFonts w:ascii="Courier New" w:hAnsi="Courier New" w:cs="Courier New"/>
          <w:b/>
          <w:bCs/>
          <w:color w:val="FF0000"/>
        </w:rPr>
      </w:pPr>
      <w:r>
        <w:rPr>
          <w:noProof/>
        </w:rPr>
        <w:drawing>
          <wp:inline distT="0" distB="0" distL="0" distR="0" wp14:anchorId="1E86459E" wp14:editId="1C00F9FC">
            <wp:extent cx="5486400" cy="713740"/>
            <wp:effectExtent l="0" t="0" r="0" b="0"/>
            <wp:docPr id="2010043895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3895" name="Picture 1" descr="A number and numbers on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4D3A" w14:textId="77777777" w:rsidR="004954DA" w:rsidRPr="004954DA" w:rsidRDefault="004954DA" w:rsidP="004954DA">
      <w:pPr>
        <w:rPr>
          <w:rFonts w:ascii="Cambria" w:hAnsi="Cambria"/>
          <w:sz w:val="24"/>
          <w:szCs w:val="24"/>
        </w:rPr>
      </w:pPr>
    </w:p>
    <w:p w14:paraId="2BD86F0E" w14:textId="77777777" w:rsidR="004954DA" w:rsidRDefault="004954DA">
      <w:pPr>
        <w:rPr>
          <w:rFonts w:ascii="Cambria" w:hAnsi="Cambria"/>
          <w:sz w:val="24"/>
          <w:szCs w:val="24"/>
        </w:rPr>
      </w:pPr>
    </w:p>
    <w:p w14:paraId="56AE864B" w14:textId="77777777" w:rsidR="004954DA" w:rsidRPr="00770E95" w:rsidRDefault="004954DA">
      <w:pPr>
        <w:rPr>
          <w:rFonts w:ascii="Cambria" w:hAnsi="Cambria"/>
          <w:sz w:val="24"/>
          <w:szCs w:val="24"/>
        </w:rPr>
      </w:pPr>
    </w:p>
    <w:sectPr w:rsidR="004954DA" w:rsidRPr="00770E9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814AA" w14:textId="77777777" w:rsidR="00F3149A" w:rsidRDefault="00F3149A" w:rsidP="00722B3E">
      <w:pPr>
        <w:spacing w:after="0" w:line="240" w:lineRule="auto"/>
      </w:pPr>
      <w:r>
        <w:separator/>
      </w:r>
    </w:p>
  </w:endnote>
  <w:endnote w:type="continuationSeparator" w:id="0">
    <w:p w14:paraId="5DDBCE19" w14:textId="77777777" w:rsidR="00F3149A" w:rsidRDefault="00F3149A" w:rsidP="0072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99D23" w14:textId="77777777" w:rsidR="00722B3E" w:rsidRDefault="00722B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2C49A" w14:textId="77777777" w:rsidR="00722B3E" w:rsidRDefault="00722B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F51B4" w14:textId="77777777" w:rsidR="00722B3E" w:rsidRDefault="0072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DD85D" w14:textId="77777777" w:rsidR="00F3149A" w:rsidRDefault="00F3149A" w:rsidP="00722B3E">
      <w:pPr>
        <w:spacing w:after="0" w:line="240" w:lineRule="auto"/>
      </w:pPr>
      <w:r>
        <w:separator/>
      </w:r>
    </w:p>
  </w:footnote>
  <w:footnote w:type="continuationSeparator" w:id="0">
    <w:p w14:paraId="1ECE7105" w14:textId="77777777" w:rsidR="00F3149A" w:rsidRDefault="00F3149A" w:rsidP="0072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533E7E" w14:textId="77777777" w:rsidR="00722B3E" w:rsidRDefault="00722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C5627" w14:textId="77777777" w:rsidR="00722B3E" w:rsidRDefault="00722B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3D6A" w14:textId="77777777" w:rsidR="00722B3E" w:rsidRDefault="00722B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78FD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0C3B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C6D9E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B6A70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51FBE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53C2A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06D84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A3634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593E15"/>
    <w:multiLevelType w:val="hybridMultilevel"/>
    <w:tmpl w:val="EDC402C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B11F7"/>
    <w:multiLevelType w:val="hybridMultilevel"/>
    <w:tmpl w:val="EDC402C2"/>
    <w:lvl w:ilvl="0" w:tplc="469A0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835859">
    <w:abstractNumId w:val="9"/>
  </w:num>
  <w:num w:numId="2" w16cid:durableId="1473985987">
    <w:abstractNumId w:val="5"/>
  </w:num>
  <w:num w:numId="3" w16cid:durableId="1807814458">
    <w:abstractNumId w:val="1"/>
  </w:num>
  <w:num w:numId="4" w16cid:durableId="1037394494">
    <w:abstractNumId w:val="6"/>
  </w:num>
  <w:num w:numId="5" w16cid:durableId="1542934614">
    <w:abstractNumId w:val="0"/>
  </w:num>
  <w:num w:numId="6" w16cid:durableId="1786343207">
    <w:abstractNumId w:val="4"/>
  </w:num>
  <w:num w:numId="7" w16cid:durableId="670596183">
    <w:abstractNumId w:val="7"/>
  </w:num>
  <w:num w:numId="8" w16cid:durableId="257564680">
    <w:abstractNumId w:val="2"/>
  </w:num>
  <w:num w:numId="9" w16cid:durableId="1802919208">
    <w:abstractNumId w:val="8"/>
  </w:num>
  <w:num w:numId="10" w16cid:durableId="691498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6"/>
    <w:rsid w:val="000C06A0"/>
    <w:rsid w:val="000C4816"/>
    <w:rsid w:val="001703FC"/>
    <w:rsid w:val="00215B7E"/>
    <w:rsid w:val="00216B46"/>
    <w:rsid w:val="003238A6"/>
    <w:rsid w:val="003620A3"/>
    <w:rsid w:val="003B5020"/>
    <w:rsid w:val="003E3617"/>
    <w:rsid w:val="003F1035"/>
    <w:rsid w:val="004678D6"/>
    <w:rsid w:val="00493C63"/>
    <w:rsid w:val="004954DA"/>
    <w:rsid w:val="004B082D"/>
    <w:rsid w:val="004C5A13"/>
    <w:rsid w:val="004E007D"/>
    <w:rsid w:val="004E6DC3"/>
    <w:rsid w:val="004F4A6C"/>
    <w:rsid w:val="00541715"/>
    <w:rsid w:val="00544AC4"/>
    <w:rsid w:val="005C7C4B"/>
    <w:rsid w:val="00666561"/>
    <w:rsid w:val="006D3E07"/>
    <w:rsid w:val="00702ED6"/>
    <w:rsid w:val="00722B3E"/>
    <w:rsid w:val="00770E95"/>
    <w:rsid w:val="007E1B37"/>
    <w:rsid w:val="00800FA8"/>
    <w:rsid w:val="0083364F"/>
    <w:rsid w:val="00852159"/>
    <w:rsid w:val="009160FB"/>
    <w:rsid w:val="0095058D"/>
    <w:rsid w:val="009913E9"/>
    <w:rsid w:val="009D1F4F"/>
    <w:rsid w:val="009E017E"/>
    <w:rsid w:val="00A2795C"/>
    <w:rsid w:val="00AC1658"/>
    <w:rsid w:val="00AC4A72"/>
    <w:rsid w:val="00B16EA3"/>
    <w:rsid w:val="00B73898"/>
    <w:rsid w:val="00BB6E59"/>
    <w:rsid w:val="00BF0994"/>
    <w:rsid w:val="00C07B1A"/>
    <w:rsid w:val="00C14688"/>
    <w:rsid w:val="00C21387"/>
    <w:rsid w:val="00CB710F"/>
    <w:rsid w:val="00CE14EC"/>
    <w:rsid w:val="00D92C34"/>
    <w:rsid w:val="00DC6CA8"/>
    <w:rsid w:val="00EA2400"/>
    <w:rsid w:val="00EC2D34"/>
    <w:rsid w:val="00EE4F76"/>
    <w:rsid w:val="00F07254"/>
    <w:rsid w:val="00F3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B805"/>
  <w15:chartTrackingRefBased/>
  <w15:docId w15:val="{45617CB5-0834-41F8-B00B-F5E031A1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7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4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770E95"/>
    <w:pPr>
      <w:suppressAutoHyphens/>
      <w:autoSpaceDN w:val="0"/>
      <w:spacing w:line="242" w:lineRule="auto"/>
      <w:textAlignment w:val="baseline"/>
    </w:pPr>
    <w:rPr>
      <w:rFonts w:ascii="Calibri" w:eastAsia="SimSun" w:hAnsi="Calibri" w:cs="F"/>
      <w:kern w:val="3"/>
      <w:lang w:eastAsia="fr-CA"/>
    </w:rPr>
  </w:style>
  <w:style w:type="paragraph" w:styleId="Title">
    <w:name w:val="Title"/>
    <w:basedOn w:val="Normal"/>
    <w:next w:val="Normal"/>
    <w:link w:val="TitleChar"/>
    <w:uiPriority w:val="10"/>
    <w:qFormat/>
    <w:rsid w:val="003B502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02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22B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B3E"/>
  </w:style>
  <w:style w:type="paragraph" w:styleId="Footer">
    <w:name w:val="footer"/>
    <w:basedOn w:val="Normal"/>
    <w:link w:val="FooterChar"/>
    <w:uiPriority w:val="99"/>
    <w:unhideWhenUsed/>
    <w:rsid w:val="00722B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BDEB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Benferhat, Sabri</dc:creator>
  <cp:keywords/>
  <dc:description/>
  <cp:lastModifiedBy>Douangpanya, Mathis</cp:lastModifiedBy>
  <cp:revision>51</cp:revision>
  <dcterms:created xsi:type="dcterms:W3CDTF">2023-02-24T17:25:00Z</dcterms:created>
  <dcterms:modified xsi:type="dcterms:W3CDTF">2025-04-04T20:40:00Z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2025-04-04T19:59:44Z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07c62565-3bcd-4240-af82-40d0088e6275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