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DFF" w:rsidRDefault="006D4154">
      <w:pPr>
        <w:spacing w:after="0"/>
        <w:ind w:left="0" w:right="1" w:firstLine="0"/>
        <w:jc w:val="center"/>
      </w:pPr>
      <w:r>
        <w:rPr>
          <w:sz w:val="28"/>
        </w:rPr>
        <w:t>TRABAJO PRACTICO 2</w:t>
      </w:r>
    </w:p>
    <w:p w:rsidR="00807DFF" w:rsidRDefault="006D4154">
      <w:pPr>
        <w:spacing w:after="230"/>
        <w:ind w:left="0" w:right="3" w:firstLine="0"/>
        <w:jc w:val="center"/>
      </w:pPr>
      <w:r>
        <w:t xml:space="preserve">Realizar </w:t>
      </w:r>
      <w:proofErr w:type="spellStart"/>
      <w:r>
        <w:t>pseudocodigo</w:t>
      </w:r>
      <w:proofErr w:type="spellEnd"/>
      <w:r>
        <w:t xml:space="preserve"> y diagrama en DFD</w:t>
      </w:r>
    </w:p>
    <w:p w:rsidR="00807DFF" w:rsidRDefault="006D4154">
      <w:pPr>
        <w:numPr>
          <w:ilvl w:val="0"/>
          <w:numId w:val="1"/>
        </w:numPr>
        <w:ind w:hanging="414"/>
      </w:pPr>
      <w:r>
        <w:t>Diseñe un algoritmo donde se ingresen 2 números y genere las siguientes salidas.</w:t>
      </w:r>
    </w:p>
    <w:p w:rsidR="00807DFF" w:rsidRDefault="006D4154">
      <w:pPr>
        <w:numPr>
          <w:ilvl w:val="2"/>
          <w:numId w:val="2"/>
        </w:numPr>
        <w:ind w:hanging="266"/>
      </w:pPr>
      <w:r>
        <w:t>Suma</w:t>
      </w:r>
    </w:p>
    <w:p w:rsidR="00807DFF" w:rsidRDefault="006D4154">
      <w:pPr>
        <w:numPr>
          <w:ilvl w:val="2"/>
          <w:numId w:val="2"/>
        </w:numPr>
        <w:ind w:hanging="266"/>
      </w:pPr>
      <w:r>
        <w:t>Resta</w:t>
      </w:r>
    </w:p>
    <w:p w:rsidR="00807DFF" w:rsidRDefault="006D4154">
      <w:pPr>
        <w:numPr>
          <w:ilvl w:val="2"/>
          <w:numId w:val="2"/>
        </w:numPr>
        <w:spacing w:after="243"/>
        <w:ind w:hanging="266"/>
      </w:pPr>
      <w:r>
        <w:t>Multiplicación4. División</w:t>
      </w:r>
    </w:p>
    <w:p w:rsidR="00807DFF" w:rsidRDefault="006D4154">
      <w:pPr>
        <w:numPr>
          <w:ilvl w:val="0"/>
          <w:numId w:val="1"/>
        </w:numPr>
        <w:spacing w:after="269"/>
        <w:ind w:hanging="414"/>
      </w:pPr>
      <w:r>
        <w:t>Diseñe un algoritmo que halle el área y el perímetro de un terreno que comprará en Mendoza</w:t>
      </w:r>
      <w:r>
        <w:t>. Considere las siguientes fórmulas: área</w:t>
      </w:r>
      <w:r>
        <w:t xml:space="preserve"> = base x altura, perímetro</w:t>
      </w:r>
      <w:r>
        <w:t xml:space="preserve"> = 2 x (base + altura</w:t>
      </w:r>
      <w:r>
        <w:t>). Considere que el m</w:t>
      </w:r>
      <w:r>
        <w:rPr>
          <w:sz w:val="22"/>
          <w:vertAlign w:val="superscript"/>
        </w:rPr>
        <w:t>2</w:t>
      </w:r>
      <w:r>
        <w:t xml:space="preserve"> tiene un valor de U$500 para hallar el valor final.</w:t>
      </w:r>
    </w:p>
    <w:p w:rsidR="00807DFF" w:rsidRDefault="006D4154">
      <w:pPr>
        <w:numPr>
          <w:ilvl w:val="0"/>
          <w:numId w:val="1"/>
        </w:numPr>
        <w:spacing w:after="243"/>
        <w:ind w:hanging="414"/>
      </w:pPr>
      <w:r>
        <w:t>El su</w:t>
      </w:r>
      <w:r>
        <w:t>eldo neto de un vendedor se calcula como la suma de un sueldo básico de $6500 más el 12% del monto total vendido. Diseñe un algoritmo que determine el sueldo neto de un vendedor sabiendo que hizo tres ventas en el mes.</w:t>
      </w:r>
    </w:p>
    <w:p w:rsidR="00807DFF" w:rsidRDefault="006D4154">
      <w:pPr>
        <w:numPr>
          <w:ilvl w:val="0"/>
          <w:numId w:val="1"/>
        </w:numPr>
        <w:spacing w:after="243"/>
        <w:ind w:hanging="414"/>
      </w:pPr>
      <w:r>
        <w:t>Una institución benéfica argentina</w:t>
      </w:r>
      <w:r>
        <w:t xml:space="preserve"> ha recibido tres donaciones en euros, dólares</w:t>
      </w:r>
      <w:r>
        <w:t xml:space="preserve"> y reales</w:t>
      </w:r>
      <w:r>
        <w:t>. La donación será repartida en tres rubros: 60% para la implementación de un centro de salud, 40% para un comedor de niños y el resto para gastos administrativos. Diseñe un algoritmo que determine el m</w:t>
      </w:r>
      <w:r>
        <w:t>onto en pesos que le corresponde a cada rubro. Considere que: 1 dólar</w:t>
      </w:r>
      <w:r>
        <w:t xml:space="preserve"> </w:t>
      </w:r>
      <w:bookmarkStart w:id="0" w:name="_GoBack"/>
      <w:bookmarkEnd w:id="0"/>
      <w:r>
        <w:t>= 13,20 pesos, 1 euro = 16,70 pesos, 1 real = 5,70 pesos.</w:t>
      </w:r>
    </w:p>
    <w:p w:rsidR="00807DFF" w:rsidRDefault="006D4154">
      <w:pPr>
        <w:numPr>
          <w:ilvl w:val="0"/>
          <w:numId w:val="1"/>
        </w:numPr>
        <w:ind w:hanging="414"/>
      </w:pPr>
      <w:r>
        <w:t>Se ingresa a un programa una medida expresada en metros, se debe hacer un procedimiento</w:t>
      </w:r>
      <w:r>
        <w:t xml:space="preserve"> que permita calcular los siguientes </w:t>
      </w:r>
      <w:proofErr w:type="spellStart"/>
      <w:r>
        <w:t>items</w:t>
      </w:r>
      <w:proofErr w:type="spellEnd"/>
      <w:r>
        <w:t>.</w:t>
      </w:r>
    </w:p>
    <w:p w:rsidR="00807DFF" w:rsidRDefault="006D4154">
      <w:pPr>
        <w:numPr>
          <w:ilvl w:val="2"/>
          <w:numId w:val="3"/>
        </w:numPr>
        <w:ind w:hanging="266"/>
      </w:pPr>
      <w:r>
        <w:t>Yardas (1 yarda = 3 pies)</w:t>
      </w:r>
    </w:p>
    <w:p w:rsidR="00807DFF" w:rsidRDefault="006D4154">
      <w:pPr>
        <w:numPr>
          <w:ilvl w:val="2"/>
          <w:numId w:val="3"/>
        </w:numPr>
        <w:ind w:hanging="266"/>
      </w:pPr>
      <w:r>
        <w:t>Pies (1 pie = 12 pulgadas)</w:t>
      </w:r>
    </w:p>
    <w:p w:rsidR="00807DFF" w:rsidRDefault="006D4154">
      <w:pPr>
        <w:numPr>
          <w:ilvl w:val="2"/>
          <w:numId w:val="3"/>
        </w:numPr>
        <w:ind w:hanging="266"/>
      </w:pPr>
      <w:r>
        <w:t>Centímetros (1 metro = 100 centímetros)</w:t>
      </w:r>
    </w:p>
    <w:p w:rsidR="00807DFF" w:rsidRDefault="006D4154">
      <w:pPr>
        <w:numPr>
          <w:ilvl w:val="2"/>
          <w:numId w:val="3"/>
        </w:numPr>
        <w:spacing w:after="236"/>
        <w:ind w:hanging="266"/>
      </w:pPr>
      <w:r>
        <w:t>Pulgadas (1 pulgada = 2.54 centímetros)</w:t>
      </w:r>
    </w:p>
    <w:p w:rsidR="00807DFF" w:rsidRDefault="006D4154">
      <w:pPr>
        <w:numPr>
          <w:ilvl w:val="0"/>
          <w:numId w:val="1"/>
        </w:numPr>
        <w:spacing w:after="243"/>
        <w:ind w:hanging="414"/>
      </w:pPr>
      <w:r>
        <w:t>Diseñe un algoritmo que exprese la capacidad de un disco duro en Megabytes, Kilobytes</w:t>
      </w:r>
      <w:r>
        <w:t xml:space="preserve"> y Bytes, conociendo la capacidad del</w:t>
      </w:r>
      <w:r>
        <w:t xml:space="preserve"> disco en Gigabytes. Considere que: 1 Kilobyte = 1024 Bytes, 1 Megabyte = 1024 Kilobyte, 1 Gigabyte = 1024 Megabytes.</w:t>
      </w:r>
    </w:p>
    <w:p w:rsidR="00807DFF" w:rsidRDefault="006D4154">
      <w:pPr>
        <w:numPr>
          <w:ilvl w:val="0"/>
          <w:numId w:val="1"/>
        </w:numPr>
        <w:spacing w:after="243"/>
        <w:ind w:hanging="414"/>
      </w:pPr>
      <w:r>
        <w:t xml:space="preserve">Diseñe un algoritmo que determine la suma de las cifras de un número entero positivo de 4 cifras. </w:t>
      </w:r>
    </w:p>
    <w:p w:rsidR="00807DFF" w:rsidRDefault="006D4154">
      <w:pPr>
        <w:ind w:left="-5"/>
      </w:pPr>
      <w:r>
        <w:t>Análisis:</w:t>
      </w:r>
    </w:p>
    <w:p w:rsidR="00807DFF" w:rsidRDefault="006D4154">
      <w:pPr>
        <w:ind w:left="-5"/>
      </w:pPr>
      <w:r>
        <w:t xml:space="preserve">Para obtener las cifras de un número podemos proceder mediante divisiones sucesivas entre 10. Para el efecto, considere el caso de un número N igual a 3245: </w:t>
      </w:r>
    </w:p>
    <w:tbl>
      <w:tblPr>
        <w:tblStyle w:val="TableGrid"/>
        <w:tblW w:w="8518" w:type="dxa"/>
        <w:tblInd w:w="-1" w:type="dxa"/>
        <w:tblCellMar>
          <w:top w:w="54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00"/>
        <w:gridCol w:w="5618"/>
      </w:tblGrid>
      <w:tr w:rsidR="00807DFF">
        <w:trPr>
          <w:trHeight w:val="1594"/>
        </w:trPr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7DFF" w:rsidRDefault="006D4154">
            <w:pPr>
              <w:spacing w:after="0"/>
              <w:ind w:left="0" w:firstLine="0"/>
              <w:jc w:val="left"/>
            </w:pPr>
            <w:r>
              <w:lastRenderedPageBreak/>
              <w:t xml:space="preserve">3245 10 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  5 324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324 10 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4 32 </w:t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7DFF" w:rsidRDefault="006D4154">
            <w:pPr>
              <w:spacing w:after="297" w:line="243" w:lineRule="auto"/>
              <w:ind w:left="0" w:firstLine="0"/>
              <w:jc w:val="left"/>
            </w:pPr>
            <w:r>
              <w:t>En la segunda y tercera división el dividendo es el cocie</w:t>
            </w:r>
            <w:r>
              <w:t xml:space="preserve">nte de la división anterior. Las cifras se obtienen como: 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unidad   = N MOD 10</w:t>
            </w:r>
          </w:p>
        </w:tc>
      </w:tr>
      <w:tr w:rsidR="00807DFF">
        <w:trPr>
          <w:trHeight w:val="1705"/>
        </w:trPr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32 10 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2 3</w:t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cociente = TRUNC (N / 10)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decena   = cociente MOD 10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cociente = TRUNC (cociente / 10)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</w:t>
            </w:r>
            <w:proofErr w:type="gramStart"/>
            <w:r>
              <w:t>centena  =</w:t>
            </w:r>
            <w:proofErr w:type="gramEnd"/>
            <w:r>
              <w:t xml:space="preserve"> cociente MOD 10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</w:t>
            </w:r>
            <w:r>
              <w:t>millar   = TRUNC (cociente / 10)</w:t>
            </w:r>
          </w:p>
        </w:tc>
      </w:tr>
      <w:tr w:rsidR="00807DFF">
        <w:trPr>
          <w:trHeight w:val="3379"/>
        </w:trPr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7DFF" w:rsidRDefault="006D4154">
            <w:pPr>
              <w:spacing w:after="298" w:line="242" w:lineRule="auto"/>
              <w:ind w:left="0" w:right="1128" w:firstLine="0"/>
              <w:jc w:val="left"/>
            </w:pPr>
            <w:r>
              <w:t>3245 1000   245 3</w:t>
            </w:r>
          </w:p>
          <w:p w:rsidR="00807DFF" w:rsidRDefault="006D4154">
            <w:pPr>
              <w:spacing w:after="296" w:line="244" w:lineRule="auto"/>
              <w:ind w:left="0" w:right="1528" w:firstLine="0"/>
              <w:jc w:val="left"/>
            </w:pPr>
            <w:r>
              <w:t xml:space="preserve">245 100   45 2 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45 10 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5 4</w:t>
            </w:r>
          </w:p>
        </w:tc>
        <w:tc>
          <w:tcPr>
            <w:tcW w:w="5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7DFF" w:rsidRDefault="006D4154">
            <w:pPr>
              <w:spacing w:after="297" w:line="244" w:lineRule="auto"/>
              <w:ind w:left="0" w:firstLine="0"/>
              <w:jc w:val="left"/>
            </w:pPr>
            <w:r>
              <w:t xml:space="preserve">Por otro lado, considerando que el número tiene 4 cifras, también podrían obtenerse las cifras por divisiones sucesivas entre 1000, 100 y 10. Que puede expresarse como: 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millar   = N / 1000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resto    = N MOD 1000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</w:t>
            </w:r>
            <w:proofErr w:type="gramStart"/>
            <w:r>
              <w:t>centena  =</w:t>
            </w:r>
            <w:proofErr w:type="gramEnd"/>
            <w:r>
              <w:t xml:space="preserve"> resto / 100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resto    = resto MOD 100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decena   = resto / 10</w:t>
            </w:r>
          </w:p>
          <w:p w:rsidR="00807DFF" w:rsidRDefault="006D4154">
            <w:pPr>
              <w:spacing w:after="0"/>
              <w:ind w:left="0" w:firstLine="0"/>
              <w:jc w:val="left"/>
            </w:pPr>
            <w:r>
              <w:t xml:space="preserve">    unidad   = resto MOD 10 </w:t>
            </w:r>
          </w:p>
        </w:tc>
      </w:tr>
    </w:tbl>
    <w:p w:rsidR="00807DFF" w:rsidRDefault="006D4154">
      <w:pPr>
        <w:numPr>
          <w:ilvl w:val="0"/>
          <w:numId w:val="1"/>
        </w:numPr>
        <w:spacing w:after="243"/>
        <w:ind w:hanging="414"/>
      </w:pPr>
      <w:r>
        <w:t xml:space="preserve">Una compañía de seguros </w:t>
      </w:r>
      <w:proofErr w:type="spellStart"/>
      <w:r>
        <w:t>esta</w:t>
      </w:r>
      <w:proofErr w:type="spellEnd"/>
      <w:r>
        <w:t xml:space="preserve"> abriendo un depto. de finanzas y estableció un programa</w:t>
      </w:r>
      <w:r>
        <w:t xml:space="preserve"> para captar clientes, que consiste en lo siguiente: Si el monto por el que se efectúa la finanza es menor que $50000 la cuota a pagar será por el 3% del monto, y si el mont</w:t>
      </w:r>
      <w:r>
        <w:t xml:space="preserve">o es mayor que $50000 la cuota a pagar será el 2% del monto. La financiera desea determinar </w:t>
      </w:r>
      <w:proofErr w:type="spellStart"/>
      <w:r>
        <w:t>cual</w:t>
      </w:r>
      <w:proofErr w:type="spellEnd"/>
      <w:r>
        <w:t xml:space="preserve"> será la cuota que debe pagar un cliente.</w:t>
      </w:r>
    </w:p>
    <w:p w:rsidR="00807DFF" w:rsidRDefault="006D4154">
      <w:pPr>
        <w:numPr>
          <w:ilvl w:val="0"/>
          <w:numId w:val="1"/>
        </w:numPr>
        <w:spacing w:after="243"/>
        <w:ind w:hanging="414"/>
      </w:pPr>
      <w:r>
        <w:t>Se tiene registrado la producción (unidades) logradas por un operario a lo largo de la semana</w:t>
      </w:r>
      <w:r>
        <w:t xml:space="preserve"> (lunes a sábado). Elabore</w:t>
      </w:r>
      <w:r>
        <w:t xml:space="preserve"> un algoritmo que nos muestre o nos diga si el operario recibirá incentivos sabiendo que el promedio de producción mínima es de 100 unidades semanales.</w:t>
      </w:r>
    </w:p>
    <w:p w:rsidR="00807DFF" w:rsidRDefault="006D4154">
      <w:pPr>
        <w:numPr>
          <w:ilvl w:val="0"/>
          <w:numId w:val="1"/>
        </w:numPr>
        <w:spacing w:after="243"/>
        <w:ind w:hanging="414"/>
      </w:pPr>
      <w:r>
        <w:t>En un supermercado se hace una promoción, mediante la cual el cliente obtiene un descuento</w:t>
      </w:r>
      <w:r>
        <w:t xml:space="preserve"> dependiendo </w:t>
      </w:r>
      <w:r>
        <w:t xml:space="preserve">de un número que se escoge al azar. Si el </w:t>
      </w:r>
      <w:proofErr w:type="spellStart"/>
      <w:r>
        <w:t>numero</w:t>
      </w:r>
      <w:proofErr w:type="spellEnd"/>
      <w:r>
        <w:t xml:space="preserve"> escogido es menor que 74 el descuento es del 15% sobre el total de la compra, si es mayor o igual a 74 el descuento es del 20%. Obtener cuánto dinero se le descuenta.</w:t>
      </w:r>
    </w:p>
    <w:p w:rsidR="00807DFF" w:rsidRDefault="006D4154">
      <w:pPr>
        <w:numPr>
          <w:ilvl w:val="0"/>
          <w:numId w:val="1"/>
        </w:numPr>
        <w:spacing w:after="236"/>
        <w:ind w:hanging="414"/>
      </w:pPr>
      <w:r>
        <w:t>Leer dos números enteros y escribir el m</w:t>
      </w:r>
      <w:r>
        <w:t>ayor de los dos o un mensaje si son iguales.</w:t>
      </w:r>
    </w:p>
    <w:p w:rsidR="00807DFF" w:rsidRDefault="006D4154">
      <w:pPr>
        <w:numPr>
          <w:ilvl w:val="0"/>
          <w:numId w:val="1"/>
        </w:numPr>
        <w:spacing w:after="236"/>
        <w:ind w:hanging="414"/>
      </w:pPr>
      <w:r>
        <w:rPr>
          <w:rFonts w:ascii="Arial" w:eastAsia="Arial" w:hAnsi="Arial" w:cs="Arial"/>
        </w:rPr>
        <w:t>Algoritmo que pida tres números y diga si se introdujeron en orden o no.</w:t>
      </w:r>
    </w:p>
    <w:p w:rsidR="00807DFF" w:rsidRDefault="006D4154">
      <w:pPr>
        <w:numPr>
          <w:ilvl w:val="0"/>
          <w:numId w:val="1"/>
        </w:numPr>
        <w:ind w:hanging="414"/>
      </w:pPr>
      <w:r>
        <w:t>Una frutería ofrece las manzanas con descuento según la siguiente tabla:</w:t>
      </w:r>
    </w:p>
    <w:p w:rsidR="00807DFF" w:rsidRDefault="006D4154">
      <w:pPr>
        <w:tabs>
          <w:tab w:val="center" w:pos="3130"/>
          <w:tab w:val="center" w:pos="6563"/>
        </w:tabs>
        <w:ind w:left="0" w:firstLine="0"/>
        <w:jc w:val="left"/>
      </w:pPr>
      <w:r>
        <w:rPr>
          <w:sz w:val="22"/>
        </w:rPr>
        <w:tab/>
      </w:r>
      <w:r>
        <w:t>NUM. DE KILOS COMPRADOS</w:t>
      </w:r>
      <w:r>
        <w:tab/>
        <w:t>% DESCUENTO</w:t>
      </w:r>
    </w:p>
    <w:p w:rsidR="00807DFF" w:rsidRDefault="006D4154">
      <w:pPr>
        <w:tabs>
          <w:tab w:val="center" w:pos="2634"/>
          <w:tab w:val="center" w:pos="6555"/>
        </w:tabs>
        <w:ind w:left="-15" w:firstLine="0"/>
        <w:jc w:val="left"/>
      </w:pPr>
      <w:r>
        <w:t xml:space="preserve"> </w:t>
      </w:r>
      <w:r>
        <w:tab/>
        <w:t xml:space="preserve"> 0      -   2</w:t>
      </w:r>
      <w:r>
        <w:tab/>
        <w:t>0%</w:t>
      </w:r>
    </w:p>
    <w:p w:rsidR="00807DFF" w:rsidRDefault="006D4154">
      <w:pPr>
        <w:tabs>
          <w:tab w:val="center" w:pos="2667"/>
          <w:tab w:val="center" w:pos="6622"/>
        </w:tabs>
        <w:ind w:left="0" w:firstLine="0"/>
        <w:jc w:val="left"/>
      </w:pPr>
      <w:r>
        <w:rPr>
          <w:sz w:val="22"/>
        </w:rPr>
        <w:tab/>
      </w:r>
      <w:r>
        <w:t xml:space="preserve">  2.01 -   5 </w:t>
      </w:r>
      <w:r>
        <w:tab/>
        <w:t>10%</w:t>
      </w:r>
    </w:p>
    <w:p w:rsidR="00807DFF" w:rsidRDefault="006D4154">
      <w:pPr>
        <w:tabs>
          <w:tab w:val="center" w:pos="2667"/>
          <w:tab w:val="center" w:pos="6622"/>
        </w:tabs>
        <w:ind w:left="0" w:firstLine="0"/>
        <w:jc w:val="left"/>
      </w:pPr>
      <w:r>
        <w:rPr>
          <w:sz w:val="22"/>
        </w:rPr>
        <w:tab/>
      </w:r>
      <w:r>
        <w:t xml:space="preserve">  5.01 - 10</w:t>
      </w:r>
      <w:r>
        <w:tab/>
        <w:t>15%</w:t>
      </w:r>
    </w:p>
    <w:p w:rsidR="00807DFF" w:rsidRDefault="006D4154">
      <w:pPr>
        <w:tabs>
          <w:tab w:val="center" w:pos="3087"/>
          <w:tab w:val="center" w:pos="6622"/>
        </w:tabs>
        <w:ind w:left="0" w:firstLine="0"/>
        <w:jc w:val="left"/>
      </w:pPr>
      <w:r>
        <w:rPr>
          <w:sz w:val="22"/>
        </w:rPr>
        <w:tab/>
      </w:r>
      <w:r>
        <w:t>10.01 en adelante</w:t>
      </w:r>
      <w:r>
        <w:tab/>
        <w:t>20%</w:t>
      </w:r>
    </w:p>
    <w:p w:rsidR="00807DFF" w:rsidRDefault="006D4154">
      <w:pPr>
        <w:spacing w:after="236"/>
        <w:ind w:left="-5"/>
      </w:pPr>
      <w:r>
        <w:t>Determinar cuánto pagara una persona que compre manzanas es esa frutería.</w:t>
      </w:r>
    </w:p>
    <w:p w:rsidR="00807DFF" w:rsidRDefault="006D4154">
      <w:pPr>
        <w:numPr>
          <w:ilvl w:val="0"/>
          <w:numId w:val="1"/>
        </w:numPr>
        <w:ind w:hanging="414"/>
      </w:pPr>
      <w:r>
        <w:t>Algoritmo que pida una letra e imprima si es vocal o consonante.</w:t>
      </w:r>
    </w:p>
    <w:sectPr w:rsidR="00807DFF">
      <w:pgSz w:w="11900" w:h="16840"/>
      <w:pgMar w:top="1697" w:right="1139" w:bottom="172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852"/>
    <w:multiLevelType w:val="hybridMultilevel"/>
    <w:tmpl w:val="224C3202"/>
    <w:lvl w:ilvl="0" w:tplc="FC1433EE">
      <w:start w:val="1"/>
      <w:numFmt w:val="decimal"/>
      <w:lvlText w:val="%1)"/>
      <w:lvlJc w:val="left"/>
      <w:pPr>
        <w:ind w:left="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0E5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470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8B1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A2BA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B039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D468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CEF6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097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A92400"/>
    <w:multiLevelType w:val="hybridMultilevel"/>
    <w:tmpl w:val="78443E6C"/>
    <w:lvl w:ilvl="0" w:tplc="20EA174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2E76C6">
      <w:start w:val="1"/>
      <w:numFmt w:val="lowerLetter"/>
      <w:lvlText w:val="%2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58AFA2">
      <w:start w:val="1"/>
      <w:numFmt w:val="decimal"/>
      <w:lvlRestart w:val="0"/>
      <w:lvlText w:val="%3."/>
      <w:lvlJc w:val="left"/>
      <w:pPr>
        <w:ind w:left="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B45ABA">
      <w:start w:val="1"/>
      <w:numFmt w:val="decimal"/>
      <w:lvlText w:val="%4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0CD268">
      <w:start w:val="1"/>
      <w:numFmt w:val="lowerLetter"/>
      <w:lvlText w:val="%5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BAD8A2">
      <w:start w:val="1"/>
      <w:numFmt w:val="lowerRoman"/>
      <w:lvlText w:val="%6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A04726">
      <w:start w:val="1"/>
      <w:numFmt w:val="decimal"/>
      <w:lvlText w:val="%7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6C6DC6">
      <w:start w:val="1"/>
      <w:numFmt w:val="lowerLetter"/>
      <w:lvlText w:val="%8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0A0ABA">
      <w:start w:val="1"/>
      <w:numFmt w:val="lowerRoman"/>
      <w:lvlText w:val="%9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044722"/>
    <w:multiLevelType w:val="hybridMultilevel"/>
    <w:tmpl w:val="2BD62F2A"/>
    <w:lvl w:ilvl="0" w:tplc="BA4439B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B88BCC">
      <w:start w:val="1"/>
      <w:numFmt w:val="lowerLetter"/>
      <w:lvlText w:val="%2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AE06BC">
      <w:start w:val="1"/>
      <w:numFmt w:val="decimal"/>
      <w:lvlRestart w:val="0"/>
      <w:lvlText w:val="%3."/>
      <w:lvlJc w:val="left"/>
      <w:pPr>
        <w:ind w:left="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8298D4">
      <w:start w:val="1"/>
      <w:numFmt w:val="decimal"/>
      <w:lvlText w:val="%4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B44A3E">
      <w:start w:val="1"/>
      <w:numFmt w:val="lowerLetter"/>
      <w:lvlText w:val="%5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502CE8">
      <w:start w:val="1"/>
      <w:numFmt w:val="lowerRoman"/>
      <w:lvlText w:val="%6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AB2F4">
      <w:start w:val="1"/>
      <w:numFmt w:val="decimal"/>
      <w:lvlText w:val="%7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9C0648">
      <w:start w:val="1"/>
      <w:numFmt w:val="lowerLetter"/>
      <w:lvlText w:val="%8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81A9E">
      <w:start w:val="1"/>
      <w:numFmt w:val="lowerRoman"/>
      <w:lvlText w:val="%9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FF"/>
    <w:rsid w:val="006D4154"/>
    <w:rsid w:val="0080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B763"/>
  <w15:docId w15:val="{026FF563-5E62-4CB0-B94C-A2EDC28D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TP2</vt:lpstr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TP2</dc:title>
  <dc:subject>Ejercicios Algoritmos</dc:subject>
  <dc:creator>Prof Matias Garcia</dc:creator>
  <cp:keywords>www.profmatiasgarcia.com.ar</cp:keywords>
  <cp:lastModifiedBy>Mónica Liliana Nano</cp:lastModifiedBy>
  <cp:revision>2</cp:revision>
  <dcterms:created xsi:type="dcterms:W3CDTF">2019-04-01T21:42:00Z</dcterms:created>
  <dcterms:modified xsi:type="dcterms:W3CDTF">2019-04-01T21:42:00Z</dcterms:modified>
</cp:coreProperties>
</file>