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新宋体" w:cs="Consolas"/>
          <w:lang w:val="en-US"/>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-基础篇</w:t>
      </w: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编译和反编译</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JAVA编译：java文件转class文件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JAVA反编译：将class字节码文件转成java文件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JAVA常用的反编译工具：</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"http://www.javadecompilers.com/jad"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http://www.javadecompilers.com/jad</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下载地址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"https://blog.csdn.net/xuwb123xuwb/article/details/80528511"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https://blog.csdn.net/xuwb123xuwb/article/details/80528511</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使用地址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javac SwitchMain.java</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 -sjava SwitchMain.class</w:t>
      </w:r>
    </w:p>
    <w:p>
      <w:pPr>
        <w:ind w:left="420" w:leftChars="0" w:firstLine="420" w:firstLineChars="0"/>
        <w:rPr>
          <w:rFonts w:hint="default" w:ascii="Consolas" w:hAnsi="Consolas" w:eastAsia="新宋体" w:cs="Consolas"/>
          <w:color w:val="FF0000"/>
          <w:sz w:val="24"/>
          <w:szCs w:val="24"/>
          <w:lang w:val="en-US" w:eastAsia="zh-CN"/>
        </w:rPr>
      </w:pPr>
      <w:r>
        <w:rPr>
          <w:rFonts w:hint="default" w:ascii="Consolas" w:hAnsi="Consolas" w:eastAsia="新宋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新宋体" w:cs="Consolas"/>
          <w:color w:val="FF0000"/>
          <w:sz w:val="24"/>
          <w:szCs w:val="24"/>
          <w:lang w:val="en-US" w:eastAsia="zh-CN"/>
        </w:rPr>
        <w:tab/>
      </w:r>
      <w:r>
        <w:rPr>
          <w:rFonts w:hint="default" w:ascii="Consolas" w:hAnsi="Consolas" w:eastAsia="新宋体" w:cs="Consolas"/>
          <w:color w:val="FF0000"/>
          <w:sz w:val="24"/>
          <w:szCs w:val="24"/>
          <w:lang w:val="en-US" w:eastAsia="zh-CN"/>
        </w:rPr>
        <w:t>编译时就彻底失败。</w:t>
      </w:r>
    </w:p>
    <w:p>
      <w:pPr>
        <w:rPr>
          <w:rFonts w:hint="default" w:ascii="Consolas" w:hAnsi="Consolas" w:eastAsia="新宋体" w:cs="Consolas"/>
          <w:b/>
          <w:bCs/>
          <w:color w:val="0000FF"/>
          <w:sz w:val="24"/>
          <w:szCs w:val="24"/>
          <w:lang w:val="en-US" w:eastAsia="zh-CN"/>
        </w:rPr>
      </w:pPr>
      <w:r>
        <w:rPr>
          <w:rFonts w:hint="default" w:ascii="Consolas" w:hAnsi="Consolas" w:eastAsia="新宋体" w:cs="Consolas"/>
          <w:sz w:val="24"/>
          <w:szCs w:val="24"/>
          <w:lang w:val="en-US" w:eastAsia="zh-CN"/>
        </w:rPr>
        <w:t xml:space="preserve">  </w:t>
      </w:r>
      <w:r>
        <w:rPr>
          <w:rFonts w:hint="default" w:ascii="Consolas" w:hAnsi="Consolas" w:eastAsia="新宋体" w:cs="Consolas"/>
          <w:b/>
          <w:bCs/>
          <w:color w:val="0000FF"/>
          <w:sz w:val="24"/>
          <w:szCs w:val="24"/>
          <w:lang w:val="en-US" w:eastAsia="zh-CN"/>
        </w:rPr>
        <w:t xml:space="preserve"> jd-gui:可以直接拖拽jar编译</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eastAsia" w:ascii="Consolas" w:hAnsi="Consolas" w:eastAsia="新宋体" w:cs="Consolas"/>
          <w:sz w:val="30"/>
          <w:szCs w:val="30"/>
          <w:lang w:val="en-US" w:eastAsia="zh-CN"/>
        </w:rPr>
      </w:pPr>
      <w:r>
        <w:rPr>
          <w:rFonts w:hint="eastAsia" w:ascii="Consolas" w:hAnsi="Consolas" w:eastAsia="新宋体" w:cs="Consolas"/>
          <w:sz w:val="30"/>
          <w:szCs w:val="30"/>
          <w:lang w:val="en-US" w:eastAsia="zh-CN"/>
        </w:rPr>
        <w:t>堆、栈、方法区、字符串常量池</w:t>
      </w:r>
    </w:p>
    <w:p>
      <w:pPr>
        <w:rPr>
          <w:rFonts w:hint="eastAsia"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反射</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//方式一：Class.forName("")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//获得字节码文件</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c1 = Class.forName("fanshe.User");</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//创建对象</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c1.newInstance();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//方式二：类名.class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c2 = User.class;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c2.newInstance();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//方式三</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c3 = new User().getClass();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c3.newInstance();</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IntegerCache [-128,127]</w:t>
      </w:r>
    </w:p>
    <w:p>
      <w:pPr>
        <w:ind w:firstLine="960" w:firstLineChars="4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 className = "java.lang.Integer$IntegerCache"; //静态内部类：$</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try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Class&lt;?&gt; clazz = Class.forName(className);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low = clazz.getDeclaredField("low");</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low.setAccessible(true);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high = clazz.getDeclaredField("high");</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high.setAccessible(true);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System.out.println("high=" + high.get(clazz) + ",low=" + low.get(clazz));</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cache = clazz.getDeclaredField("cache");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cache.setAccessible(true);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Integer[] ca = (Integer[])cache.get(clazz);</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System.out.println(Arrays.toString(ca));</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(ClassNotFoundException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(NoSuchFieldException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(IllegalAccessException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String和StringBuilder、StringBuffer的区别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String:字符串数值不可变；</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StringBuffer：字符串可修改，可以动态构造字符数据。StringBuffer类是可以通过Append()来修改值。线程安全。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StringBuilder：线程不安全。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三者在执行速度方面的比较：StringBuilder &gt;  StringBuffer  &gt;  String</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对于三者使用的总结：</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1.如果要操作少量的数据用 = String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2.单线程操作字符串缓冲区下操作大量数据 = StringBuilder</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3.多线程操作字符串缓冲区下操作大量数据 = StringBuffer</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//StringBuilder的默认容量为16，扩容后的新容量是原来的2倍 + 2</w:t>
      </w:r>
    </w:p>
    <w:p>
      <w:pPr>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public class StringBuilder {</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char[] value;</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//底层维护了一个char数组</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count;</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//字符串的实际长度</w:t>
      </w:r>
    </w:p>
    <w:p>
      <w:pPr>
        <w:ind w:firstLine="420" w:firstLineChars="0"/>
        <w:rPr>
          <w:rFonts w:hint="eastAsia" w:ascii="Consolas" w:hAnsi="Consolas" w:eastAsia="新宋体" w:cs="Consolas"/>
          <w:sz w:val="24"/>
          <w:szCs w:val="24"/>
          <w:lang w:val="en-US" w:eastAsia="zh-CN"/>
        </w:rPr>
      </w:pP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//value长度不够时，准备扩容</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private int newCapacity(int minCapacity) {</w:t>
      </w:r>
    </w:p>
    <w:p>
      <w:pPr>
        <w:ind w:left="420" w:leftChars="0"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newCapacity = (value.length &lt;&lt; 1) + 2;</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//2倍扩容+2</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if (newCapacity - minCapacity &lt; 0)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newCapacity = 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return (newCapacity &lt;= 0 || MAX_ARRAY_SIZE - newCapacity &lt; 0)</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hugeCapacity(minCapacity)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newCapacity;</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eastAsia" w:ascii="Consolas" w:hAnsi="Consolas" w:eastAsia="新宋体" w:cs="Consolas"/>
          <w:sz w:val="30"/>
          <w:szCs w:val="30"/>
          <w:lang w:val="en-US" w:eastAsia="zh-CN"/>
        </w:rPr>
        <w:t>OLTP和OLAP</w:t>
      </w:r>
    </w:p>
    <w:p>
      <w:pPr>
        <w:keepNext w:val="0"/>
        <w:keepLines w:val="0"/>
        <w:pageBreakBefore w:val="0"/>
        <w:widowControl/>
        <w:suppressLineNumbers w:val="0"/>
        <w:kinsoku/>
        <w:wordWrap/>
        <w:overflowPunct/>
        <w:topLinePunct w:val="0"/>
        <w:autoSpaceDE/>
        <w:autoSpaceDN/>
        <w:bidi w:val="0"/>
        <w:adjustRightInd/>
        <w:snapToGrid w:val="0"/>
        <w:ind w:firstLine="420" w:firstLineChars="0"/>
        <w:jc w:val="left"/>
        <w:textAlignment w:val="auto"/>
      </w:pPr>
      <w:r>
        <w:rPr>
          <w:rFonts w:ascii="微软雅黑" w:hAnsi="微软雅黑" w:eastAsia="微软雅黑" w:cs="微软雅黑"/>
          <w:color w:val="000000"/>
          <w:kern w:val="0"/>
          <w:sz w:val="21"/>
          <w:szCs w:val="21"/>
          <w:lang w:val="en-US" w:eastAsia="zh-CN" w:bidi="ar"/>
        </w:rPr>
        <w:t>在互联网时代，海量数据的存储与访问成为系统设计与使用的瓶颈问题，对于海量数据处理，按照使用场景</w:t>
      </w:r>
      <w:r>
        <w:rPr>
          <w:rFonts w:hint="eastAsia" w:ascii="微软雅黑" w:hAnsi="微软雅黑" w:eastAsia="微软雅黑" w:cs="微软雅黑"/>
          <w:color w:val="000000"/>
          <w:kern w:val="0"/>
          <w:sz w:val="21"/>
          <w:szCs w:val="21"/>
          <w:lang w:val="en-US" w:eastAsia="zh-CN" w:bidi="ar"/>
        </w:rPr>
        <w:t xml:space="preserve">主要分为两种类型：联机事务处理（OLTP）和联机分析处理（OLAP）。 </w:t>
      </w:r>
    </w:p>
    <w:p>
      <w:pPr>
        <w:keepNext w:val="0"/>
        <w:keepLines w:val="0"/>
        <w:pageBreakBefore w:val="0"/>
        <w:widowControl/>
        <w:suppressLineNumbers w:val="0"/>
        <w:kinsoku/>
        <w:wordWrap/>
        <w:overflowPunct/>
        <w:topLinePunct w:val="0"/>
        <w:autoSpaceDE/>
        <w:autoSpaceDN/>
        <w:bidi w:val="0"/>
        <w:adjustRightInd/>
        <w:snapToGrid w:val="0"/>
        <w:jc w:val="left"/>
        <w:textAlignment w:val="auto"/>
      </w:pPr>
      <w:r>
        <w:rPr>
          <w:rFonts w:hint="eastAsia" w:ascii="微软雅黑" w:hAnsi="微软雅黑" w:eastAsia="微软雅黑" w:cs="微软雅黑"/>
          <w:color w:val="000000"/>
          <w:kern w:val="0"/>
          <w:sz w:val="21"/>
          <w:szCs w:val="21"/>
          <w:lang w:val="en-US" w:eastAsia="zh-CN" w:bidi="ar"/>
        </w:rPr>
        <w:t xml:space="preserve">联机事务处理（OLTP）也称为面向交易的处理系统，其基本特征是原始数据可以立即传送到计算中心进行处 理，并在很短的时间内给出处理结果。 </w:t>
      </w:r>
    </w:p>
    <w:p>
      <w:pPr>
        <w:keepNext w:val="0"/>
        <w:keepLines w:val="0"/>
        <w:pageBreakBefore w:val="0"/>
        <w:widowControl/>
        <w:suppressLineNumbers w:val="0"/>
        <w:kinsoku/>
        <w:wordWrap/>
        <w:overflowPunct/>
        <w:topLinePunct w:val="0"/>
        <w:autoSpaceDE/>
        <w:autoSpaceDN/>
        <w:bidi w:val="0"/>
        <w:adjustRightInd/>
        <w:snapToGrid w:val="0"/>
        <w:jc w:val="left"/>
        <w:textAlignment w:val="auto"/>
      </w:pPr>
      <w:r>
        <w:rPr>
          <w:rFonts w:hint="eastAsia" w:ascii="微软雅黑" w:hAnsi="微软雅黑" w:eastAsia="微软雅黑" w:cs="微软雅黑"/>
          <w:color w:val="000000"/>
          <w:kern w:val="0"/>
          <w:sz w:val="21"/>
          <w:szCs w:val="21"/>
          <w:lang w:val="en-US" w:eastAsia="zh-CN" w:bidi="ar"/>
        </w:rPr>
        <w:t xml:space="preserve">联机分析处理（OLAP）是指通过多维的方式对数据进行分析、查询和报表，可以同数据挖掘工具、统计分析 工具配合使用，增强决策分析功能。 </w:t>
      </w:r>
    </w:p>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eastAsia"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对于两者的主要区别可以用下表来说明：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4"/>
        <w:gridCol w:w="4725"/>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OLTP</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OLAP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系统功能</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日常交易处理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统计、分析、报表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DB设计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面向实时交易类应用</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面向统计分析类应用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数据处理</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当前的, 最新的细节的, 二维的分立的</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历史的, 聚集的, 多维的集成的, 统 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实时性</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实时读写要求高</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实时读写要求低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事务</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 xml:space="preserve">强一致性 </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弱事务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4"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分析要求</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低、简单</w:t>
            </w:r>
          </w:p>
        </w:tc>
        <w:tc>
          <w:tcPr>
            <w:tcW w:w="4725" w:type="dxa"/>
          </w:tcPr>
          <w:p>
            <w:pPr>
              <w:keepNext w:val="0"/>
              <w:keepLines w:val="0"/>
              <w:pageBreakBefore w:val="0"/>
              <w:widowControl/>
              <w:suppressLineNumbers w:val="0"/>
              <w:kinsoku/>
              <w:wordWrap/>
              <w:overflowPunct/>
              <w:topLinePunct w:val="0"/>
              <w:autoSpaceDE/>
              <w:autoSpaceDN/>
              <w:bidi w:val="0"/>
              <w:adjustRightInd/>
              <w:snapToGrid w:val="0"/>
              <w:jc w:val="left"/>
              <w:textAlignment w:val="auto"/>
              <w:rPr>
                <w:rFonts w:hint="default" w:ascii="微软雅黑" w:hAnsi="微软雅黑" w:eastAsia="微软雅黑" w:cs="微软雅黑"/>
                <w:color w:val="000000"/>
                <w:kern w:val="0"/>
                <w:sz w:val="21"/>
                <w:szCs w:val="21"/>
                <w:lang w:val="en-US" w:eastAsia="zh-CN" w:bidi="ar"/>
              </w:rPr>
            </w:pPr>
            <w:r>
              <w:rPr>
                <w:rFonts w:hint="eastAsia" w:ascii="微软雅黑" w:hAnsi="微软雅黑" w:eastAsia="微软雅黑" w:cs="微软雅黑"/>
                <w:color w:val="000000"/>
                <w:kern w:val="0"/>
                <w:sz w:val="21"/>
                <w:szCs w:val="21"/>
                <w:lang w:val="en-US" w:eastAsia="zh-CN" w:bidi="ar"/>
              </w:rPr>
              <w:t>高、复杂</w:t>
            </w:r>
          </w:p>
        </w:tc>
      </w:tr>
    </w:tbl>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关系型数据库和非关系型数据库</w:t>
      </w:r>
    </w:p>
    <w:p>
      <w:pPr>
        <w:rPr>
          <w:rFonts w:hint="default" w:ascii="Consolas" w:hAnsi="Consolas" w:eastAsia="新宋体" w:cs="Consolas"/>
          <w:sz w:val="24"/>
          <w:szCs w:val="24"/>
          <w:lang w:val="en-US" w:eastAsia="zh-CN"/>
        </w:rPr>
      </w:pPr>
      <w:bookmarkStart w:id="1" w:name="_GoBack"/>
      <w:bookmarkEnd w:id="1"/>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eastAsia" w:ascii="Consolas" w:hAnsi="Consolas" w:eastAsia="新宋体" w:cs="Consolas"/>
          <w:sz w:val="30"/>
          <w:szCs w:val="30"/>
          <w:lang w:val="en-US" w:eastAsia="zh-CN"/>
        </w:rPr>
        <w:t>cookie和session的区别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三个与取整有关的方法</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Math.ceil():表示向上取整；Math.ceil(11.3)=12;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Math.ceil(-11.3)=-12。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Math.floor():表示向下取整；Math.floor(11.6)=12;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Math.floor(-11.6)=-12。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Math.round():表示四舍五入；Math.round(11.5)=12;</w:t>
      </w:r>
      <w:r>
        <w:rPr>
          <w:rFonts w:hint="eastAsia" w:ascii="Consolas" w:hAnsi="Consolas" w:eastAsia="新宋体" w:cs="Consolas"/>
          <w:sz w:val="24"/>
          <w:szCs w:val="24"/>
          <w:lang w:val="en-US" w:eastAsia="zh-CN"/>
        </w:rPr>
        <w:t xml:space="preserve"> </w:t>
      </w:r>
      <w:r>
        <w:rPr>
          <w:rFonts w:hint="default" w:ascii="Consolas" w:hAnsi="Consolas" w:eastAsia="新宋体" w:cs="Consolas"/>
          <w:sz w:val="24"/>
          <w:szCs w:val="24"/>
          <w:lang w:val="en-US" w:eastAsia="zh-CN"/>
        </w:rPr>
        <w:t>Math.round(-11.5)=-11;</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Marh.round(11.3)=11;</w:t>
      </w:r>
    </w:p>
    <w:p>
      <w:pPr>
        <w:ind w:firstLine="240" w:firstLineChars="1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Math.round(-11.3)=--11;</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”==”和equals方法究竟有什么区别？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==：表示两个</w:t>
      </w:r>
      <w:r>
        <w:rPr>
          <w:rFonts w:hint="eastAsia" w:ascii="Consolas" w:hAnsi="Consolas" w:eastAsia="新宋体" w:cs="Consolas"/>
          <w:sz w:val="24"/>
          <w:szCs w:val="24"/>
          <w:lang w:val="en-US" w:eastAsia="zh-CN"/>
        </w:rPr>
        <w:t>引用</w:t>
      </w:r>
      <w:r>
        <w:rPr>
          <w:rFonts w:hint="default" w:ascii="Consolas" w:hAnsi="Consolas" w:eastAsia="新宋体" w:cs="Consolas"/>
          <w:sz w:val="24"/>
          <w:szCs w:val="24"/>
          <w:lang w:val="en-US" w:eastAsia="zh-CN"/>
        </w:rPr>
        <w:t>变量的</w:t>
      </w:r>
      <w:r>
        <w:rPr>
          <w:rFonts w:hint="eastAsia" w:ascii="Consolas" w:hAnsi="Consolas" w:eastAsia="新宋体" w:cs="Consolas"/>
          <w:sz w:val="24"/>
          <w:szCs w:val="24"/>
          <w:lang w:val="en-US" w:eastAsia="zh-CN"/>
        </w:rPr>
        <w:t>地址</w:t>
      </w:r>
      <w:r>
        <w:rPr>
          <w:rFonts w:hint="default" w:ascii="Consolas" w:hAnsi="Consolas" w:eastAsia="新宋体" w:cs="Consolas"/>
          <w:sz w:val="24"/>
          <w:szCs w:val="24"/>
          <w:lang w:val="en-US" w:eastAsia="zh-CN"/>
        </w:rPr>
        <w:t>是否相等，两个基本数据类型</w:t>
      </w:r>
      <w:r>
        <w:rPr>
          <w:rFonts w:hint="eastAsia" w:ascii="Consolas" w:hAnsi="Consolas" w:eastAsia="新宋体" w:cs="Consolas"/>
          <w:sz w:val="24"/>
          <w:szCs w:val="24"/>
          <w:lang w:val="en-US" w:eastAsia="zh-CN"/>
        </w:rPr>
        <w:t>的值是否相对</w:t>
      </w:r>
      <w:r>
        <w:rPr>
          <w:rFonts w:hint="default"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equals:用于比较两个对象的内容是否相同。字符串的比较也用equals。</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java中volatile和synchronized有什么区别?</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volatile标记的变量不会被编译器优化；synchronized标记的变量可以被编译器优化。</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Hash算法解决冲突的四种方法：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String类的hashCode()方法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Object类中的方法以及每个方法的作用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class Object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notifyAll();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void wait() throws InterruptedException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wait(0);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forward和redirect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递归和尾递归</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尾递归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0)</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内存溢出和内存泄露区别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CPU相关</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多核CPU:双核处理器，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SQL注入</w:t>
      </w:r>
    </w:p>
    <w:p>
      <w:pPr>
        <w:ind w:firstLine="480" w:firstLineChars="2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Javaweb防止表单重复提交的几种方式：</w:t>
      </w:r>
    </w:p>
    <w:p>
      <w:pPr>
        <w:numPr>
          <w:ilvl w:val="0"/>
          <w:numId w:val="0"/>
        </w:numPr>
        <w:ind w:leftChars="0"/>
        <w:outlineLvl w:val="9"/>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后台控制：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4种对象引用级别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软引用SoftReference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弱引用WeakReference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虚引用PhantomReference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对象拷贝</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装箱和拆箱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拆箱：将包装类转为基本数据类型的过程---&gt;...Value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装箱：将基本数据类型转为包装类的过程---&gt;valueOf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lang w:val="en-US" w:eastAsia="zh-CN"/>
        </w:rPr>
        <w:t>eg:</w:t>
      </w:r>
      <w:r>
        <w:rPr>
          <w:rFonts w:hint="default" w:ascii="Consolas" w:hAnsi="Consolas" w:eastAsia="新宋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rPr>
        <w:t>装箱的过程就是调用了 Integer.valueOf(int i) 方法，帮你直接new了一个Integer对象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JAVA代理模式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 中实现动态的方式：JDK 中的动态代理 和 Java类库 CGLib</w:t>
      </w:r>
    </w:p>
    <w:p>
      <w:pPr>
        <w:rPr>
          <w:rFonts w:hint="default" w:ascii="Consolas" w:hAnsi="Consolas" w:eastAsia="新宋体" w:cs="Consolas"/>
          <w:sz w:val="24"/>
          <w:szCs w:val="24"/>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Dubbo</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Kafka</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Zookeeper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RocketMQ</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RabbitMQ</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数据库：</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Oracle：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索引：如何实现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sql语句：</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 all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left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inner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outer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存储过程：</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常用函数：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Redis：</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Mongodb：</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HBase：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大数据框架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Hadoop：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Spark：</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Storm：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IOC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AOP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SpringMVC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Hibernate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Mybatis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搜索引擎</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Solr: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热更新：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苹果内购IAP：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切支付：</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CLH队列</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hellogithub.com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30"/>
          <w:szCs w:val="30"/>
          <w:lang w:val="en-US" w:eastAsia="zh-CN"/>
        </w:rPr>
        <w:t>Linux常用命令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hashCode和identityHashCode区别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Object.hashCode()</w:t>
      </w:r>
      <w:r>
        <w:rPr>
          <w:rFonts w:hint="default" w:ascii="Consolas" w:hAnsi="Consolas" w:eastAsia="新宋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System.identityHashCode(object)</w:t>
      </w:r>
      <w:r>
        <w:rPr>
          <w:rFonts w:hint="default" w:ascii="Consolas" w:hAnsi="Consolas" w:eastAsia="新宋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transient关键字</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将不需要序列化的属性前添加关键字transient，序列化对象的时候，这个属性就不会被序列化</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Class.forName和ClassLoader的区别</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原码、反码、补码、位移</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"https://www.runoob.com/java/java-basic-datatypes.html"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https://www.runoob.com/java/java-basic-datatypes.html</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位移</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 右移：正数符号位补0，负数符号位补1（符号位为最高位，0-正数,1-负数）,右移不是循环移动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&gt;&gt;&gt; 无符号右移：符号位（最高位）始终补0（不论正负），右移不是循环移动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color w:val="000000"/>
          <w:sz w:val="22"/>
          <w:szCs w:val="22"/>
        </w:rPr>
      </w:pPr>
      <w:r>
        <w:rPr>
          <w:rFonts w:hint="default" w:ascii="Consolas" w:hAnsi="Consolas" w:eastAsia="新宋体" w:cs="Consolas"/>
          <w:sz w:val="30"/>
          <w:szCs w:val="30"/>
          <w:lang w:val="en-US" w:eastAsia="zh-CN"/>
        </w:rPr>
        <w:t>Java虚拟机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(1) Java虚拟机的内存布局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(2) GC算法及几种垃圾收集器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(3) 类加载机制，也就是双亲委派模型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(4) Java内存模型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(5) happens-before规则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(6) volatile关键字使用规则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Java内存泄露的问题调查定位：jmap，jstack的使用等等</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JSONP跨域问题</w:t>
      </w:r>
    </w:p>
    <w:p>
      <w:pPr>
        <w:rPr>
          <w:rFonts w:hint="default" w:ascii="Consolas" w:hAnsi="Consolas" w:eastAsia="新宋体" w:cs="Consolas"/>
          <w:sz w:val="24"/>
          <w:szCs w:val="24"/>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"https://segmentfault.com/a/1190000011145364"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https://segmentfault.com/a/1190000011145364</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新宋体" w:cs="Consolas"/>
          <w:sz w:val="24"/>
          <w:szCs w:val="24"/>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auto"/>
          <w:lang w:val="en-US" w:eastAsia="zh-CN"/>
        </w:rPr>
        <w:t>JSONP跨域</w:t>
      </w:r>
      <w:r>
        <w:rPr>
          <w:rFonts w:hint="default" w:ascii="Consolas" w:hAnsi="Consolas" w:eastAsia="新宋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新宋体" w:cs="Consolas"/>
          <w:i w:val="0"/>
          <w:caps w:val="0"/>
          <w:color w:val="FF0000"/>
          <w:spacing w:val="0"/>
          <w:sz w:val="24"/>
          <w:szCs w:val="24"/>
          <w:shd w:val="clear" w:color="auto" w:fill="FFFFFF"/>
          <w:lang w:val="en-US" w:eastAsia="zh-CN"/>
        </w:rPr>
        <w:t>协议、域名和端口号</w:t>
      </w:r>
      <w:r>
        <w:rPr>
          <w:rFonts w:hint="default" w:ascii="Consolas" w:hAnsi="Consolas" w:eastAsia="新宋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x(result) { //回调</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$.ajax({</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ana :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uuid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时间复杂度和空间复杂度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"https://www.jianshu.com/p/f4cca5ce055a"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https://www.jianshu.com/p/f4cca5ce055a</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O(1)&lt;O(logn)&lt;O(n)&lt;O(nlog n)&lt;O(n^2)&lt;O(2^n)&lt;O(n!)&lt;O(n^n) </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调用栈的数组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void findMethodCall()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java.awt.headless 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Headless模式是系统的一种配置模式。在启用该模式下，系统缺少了显示设备、键盘或鼠标。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使用方式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1.System.setProperty("java.awt.headless", Boolean.toString(true));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2.java -Djava.awt.headless=true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if (GraphicsEnvironment.isHeadless()) { //是否启用了HeadLess模式</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8,8</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10,0</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1，1</w:t>
            </w:r>
          </w:p>
        </w:tc>
      </w:tr>
    </w:tbl>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谁养鱼</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sz w:val="24"/>
          <w:szCs w:val="24"/>
          <w:lang w:val="en-US" w:eastAsia="zh-CN"/>
        </w:rPr>
        <w:t>海盗分金</w:t>
      </w:r>
    </w:p>
    <w:p>
      <w:pPr>
        <w:numPr>
          <w:ilvl w:val="0"/>
          <w:numId w:val="0"/>
        </w:numPr>
        <w:ind w:leftChars="0" w:firstLine="630" w:firstLineChars="300"/>
        <w:outlineLvl w:val="9"/>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新宋体" w:cs="Consolas"/>
          <w:i w:val="0"/>
          <w:caps w:val="0"/>
          <w:color w:val="333333"/>
          <w:spacing w:val="0"/>
          <w:sz w:val="21"/>
          <w:szCs w:val="21"/>
          <w:shd w:val="clear" w:color="auto" w:fill="FFFFFF"/>
          <w:lang w:eastAsia="zh-CN"/>
        </w:rPr>
        <w:t>。</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演绎推理编辑</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假设</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新宋体" w:cs="Consolas"/>
          <w:i w:val="0"/>
          <w:caps w:val="0"/>
          <w:color w:val="FF0000"/>
          <w:spacing w:val="0"/>
          <w:sz w:val="21"/>
          <w:szCs w:val="21"/>
          <w:shd w:val="clear" w:color="auto" w:fill="FFFFFF"/>
          <w:lang w:eastAsia="zh-CN"/>
        </w:rPr>
        <w:t>包括半数</w:t>
      </w:r>
      <w:r>
        <w:rPr>
          <w:rFonts w:hint="default" w:ascii="Consolas" w:hAnsi="Consolas" w:eastAsia="新宋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val="en-US" w:eastAsia="zh-CN"/>
        </w:rPr>
        <w:t xml:space="preserve">4.  </w:t>
      </w:r>
      <w:r>
        <w:rPr>
          <w:rFonts w:hint="default" w:ascii="Consolas" w:hAnsi="Consolas" w:eastAsia="新宋体" w:cs="Consolas"/>
          <w:i w:val="0"/>
          <w:caps w:val="0"/>
          <w:color w:val="333333"/>
          <w:spacing w:val="0"/>
          <w:sz w:val="21"/>
          <w:szCs w:val="21"/>
          <w:shd w:val="clear" w:color="auto" w:fill="FFFFFF"/>
          <w:lang w:eastAsia="zh-CN"/>
        </w:rPr>
        <w:t>依次类推......</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y = 202</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+ 2 = y;</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100 0</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0 1 0</w:t>
      </w:r>
    </w:p>
    <w:p>
      <w:pPr>
        <w:rPr>
          <w:rFonts w:hint="default" w:ascii="Consolas" w:hAnsi="Consolas" w:eastAsia="新宋体" w:cs="Consolas"/>
          <w:i w:val="0"/>
          <w:caps w:val="0"/>
          <w:color w:val="333333"/>
          <w:spacing w:val="0"/>
          <w:w w:val="10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98</w:t>
      </w:r>
      <w:r>
        <w:rPr>
          <w:rFonts w:hint="default" w:ascii="Consolas" w:hAnsi="Consolas" w:eastAsia="新宋体" w:cs="Consolas"/>
          <w:i w:val="0"/>
          <w:caps w:val="0"/>
          <w:color w:val="333333"/>
          <w:spacing w:val="0"/>
          <w:sz w:val="21"/>
          <w:szCs w:val="21"/>
          <w:shd w:val="clear" w:color="auto" w:fill="FFFFFF"/>
          <w:lang w:val="en-US" w:eastAsia="zh-CN"/>
        </w:rPr>
        <w:t xml:space="preserve"> 0 1 0 </w:t>
      </w:r>
      <w:r>
        <w:rPr>
          <w:rFonts w:hint="default" w:ascii="Consolas" w:hAnsi="Consolas" w:eastAsia="新宋体" w:cs="Consolas"/>
          <w:i w:val="0"/>
          <w:caps w:val="0"/>
          <w:color w:val="333333"/>
          <w:spacing w:val="0"/>
          <w:w w:val="100"/>
          <w:sz w:val="21"/>
          <w:szCs w:val="21"/>
          <w:shd w:val="clear" w:color="auto" w:fill="FFFFFF"/>
          <w:lang w:val="en-US" w:eastAsia="zh-CN"/>
        </w:rPr>
        <w:t>1</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apply</w:t>
      </w:r>
      <w:r>
        <w:rPr>
          <w:rFonts w:hint="default" w:ascii="Consolas" w:hAnsi="Consolas" w:eastAsia="新宋体" w:cs="Consolas"/>
          <w:i w:val="0"/>
          <w:caps w:val="0"/>
          <w:color w:val="000000"/>
          <w:spacing w:val="0"/>
          <w:sz w:val="24"/>
          <w:szCs w:val="24"/>
          <w:shd w:val="clear" w:color="auto" w:fill="FFFFFF"/>
          <w:lang w:val="en-US" w:eastAsia="zh-CN"/>
        </w:rPr>
        <w:t>、call、bind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"https://www.jianshu.com/p/80ea0d1c04f8"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https://www.jianshu.com/p/80ea0d1c04f8</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数组追加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x1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numbers = [1,2,-1];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Math.max.call(Math, numbers);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Max.min.apply(Math,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Max.min.apply(null,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 (Array.prototype.indexOf)</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arr.indeOf === "function")</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JS数组对象相关方法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toString</w:t>
      </w:r>
      <w:r>
        <w:rPr>
          <w:rFonts w:hint="default" w:ascii="Consolas" w:hAnsi="Consolas" w:eastAsia="新宋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filter</w:t>
      </w:r>
      <w:r>
        <w:rPr>
          <w:rFonts w:hint="default" w:ascii="Consolas" w:hAnsi="Consolas" w:eastAsia="新宋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w:t>
      </w:r>
      <w:r>
        <w:rPr>
          <w:rFonts w:hint="default" w:ascii="Consolas" w:hAnsi="Consolas" w:eastAsia="新宋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findIndex</w:t>
      </w:r>
      <w:r>
        <w:rPr>
          <w:rFonts w:hint="default" w:ascii="Consolas" w:hAnsi="Consolas" w:eastAsia="新宋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同上</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forEach</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from</w:t>
      </w:r>
      <w:r>
        <w:rPr>
          <w:rFonts w:hint="default" w:ascii="Consolas" w:hAnsi="Consolas" w:eastAsia="新宋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concat</w:t>
      </w:r>
      <w:r>
        <w:rPr>
          <w:rFonts w:hint="default" w:ascii="Consolas" w:hAnsi="Consolas" w:eastAsia="新宋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includes</w:t>
      </w:r>
      <w:r>
        <w:rPr>
          <w:rFonts w:hint="default" w:ascii="Consolas" w:hAnsi="Consolas" w:eastAsia="新宋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indexOf</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lastIndexOf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array.indexOf(item,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isArray</w:t>
      </w: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Array.isArray(arr);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join</w:t>
      </w:r>
      <w:r>
        <w:rPr>
          <w:rFonts w:hint="default" w:ascii="Consolas" w:hAnsi="Consolas" w:eastAsia="新宋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keys</w:t>
      </w:r>
      <w:r>
        <w:rPr>
          <w:rFonts w:hint="default" w:ascii="Consolas" w:hAnsi="Consolas" w:eastAsia="新宋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keys = arr.keys();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map</w:t>
      </w:r>
      <w:r>
        <w:rPr>
          <w:rFonts w:hint="default" w:ascii="Consolas" w:hAnsi="Consolas" w:eastAsia="新宋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pop</w:t>
      </w:r>
      <w:r>
        <w:rPr>
          <w:rFonts w:hint="default" w:ascii="Consolas" w:hAnsi="Consolas" w:eastAsia="新宋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array.pop();</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shift</w:t>
      </w:r>
      <w:r>
        <w:rPr>
          <w:rFonts w:hint="default" w:ascii="Consolas" w:hAnsi="Consolas" w:eastAsia="新宋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array.shift();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push</w:t>
      </w:r>
      <w:r>
        <w:rPr>
          <w:rFonts w:hint="default" w:ascii="Consolas" w:hAnsi="Consolas" w:eastAsia="新宋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unshift</w:t>
      </w:r>
      <w:r>
        <w:rPr>
          <w:rFonts w:hint="default" w:ascii="Consolas" w:hAnsi="Consolas" w:eastAsia="新宋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w:t>
      </w:r>
      <w:r>
        <w:rPr>
          <w:rFonts w:hint="default" w:ascii="Consolas" w:hAnsi="Consolas" w:eastAsia="新宋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reduceRight</w:t>
      </w:r>
      <w:r>
        <w:rPr>
          <w:rFonts w:hint="default" w:ascii="Consolas" w:hAnsi="Consolas" w:eastAsia="新宋体" w:cs="Consolas"/>
          <w:i w:val="0"/>
          <w:caps w:val="0"/>
          <w:color w:val="000000"/>
          <w:spacing w:val="0"/>
          <w:sz w:val="24"/>
          <w:szCs w:val="24"/>
          <w:shd w:val="clear" w:color="auto" w:fill="FFFFFF"/>
          <w:lang w:val="en-US" w:eastAsia="zh-CN"/>
        </w:rPr>
        <w:t>从右向左</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reverse</w:t>
      </w:r>
      <w:r>
        <w:rPr>
          <w:rFonts w:hint="default" w:ascii="Consolas" w:hAnsi="Consolas" w:eastAsia="新宋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slice</w:t>
      </w:r>
      <w:r>
        <w:rPr>
          <w:rFonts w:hint="default" w:ascii="Consolas" w:hAnsi="Consolas" w:eastAsia="新宋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newArr = array.slice(start, end); /</w:t>
      </w:r>
      <w:r>
        <w:rPr>
          <w:rFonts w:hint="default" w:ascii="Consolas" w:hAnsi="Consolas" w:eastAsia="新宋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将类数组转成数组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splice</w:t>
      </w:r>
      <w:r>
        <w:rPr>
          <w:rFonts w:hint="default" w:ascii="Consolas" w:hAnsi="Consolas" w:eastAsia="新宋体" w:cs="Consolas"/>
          <w:i w:val="0"/>
          <w:caps w:val="0"/>
          <w:color w:val="000000"/>
          <w:spacing w:val="0"/>
          <w:sz w:val="24"/>
          <w:szCs w:val="24"/>
          <w:shd w:val="clear" w:color="auto" w:fill="FFFFFF"/>
          <w:lang w:val="en-US" w:eastAsia="zh-CN"/>
        </w:rPr>
        <w:t>添加或删除数组中的元素，</w:t>
      </w:r>
      <w:r>
        <w:rPr>
          <w:rFonts w:hint="default" w:ascii="Consolas" w:hAnsi="Consolas" w:eastAsia="新宋体" w:cs="Consolas"/>
          <w:i w:val="0"/>
          <w:caps w:val="0"/>
          <w:color w:val="00B0F0"/>
          <w:spacing w:val="0"/>
          <w:sz w:val="24"/>
          <w:szCs w:val="24"/>
          <w:shd w:val="clear" w:color="auto" w:fill="FFFFFF"/>
          <w:lang w:val="en-US" w:eastAsia="zh-CN"/>
        </w:rPr>
        <w:t>会改变原有数组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必需。规定从何处添加/删除元素。</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item1</w:t>
            </w:r>
            <w:r>
              <w:rPr>
                <w:rFonts w:hint="default" w:ascii="Consolas" w:hAnsi="Consolas" w:eastAsia="新宋体" w:cs="Consolas"/>
                <w:i w:val="0"/>
                <w:caps w:val="0"/>
                <w:color w:val="333333"/>
                <w:spacing w:val="0"/>
                <w:kern w:val="0"/>
                <w:sz w:val="19"/>
                <w:szCs w:val="19"/>
                <w:lang w:val="en-US" w:eastAsia="zh-CN" w:bidi="ar"/>
              </w:rPr>
              <w:t>, ..., </w:t>
            </w:r>
            <w:r>
              <w:rPr>
                <w:rStyle w:val="10"/>
                <w:rFonts w:hint="default" w:ascii="Consolas" w:hAnsi="Consolas" w:eastAsia="新宋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some</w:t>
      </w:r>
      <w:r>
        <w:rPr>
          <w:rFonts w:hint="default" w:ascii="Consolas" w:hAnsi="Consolas" w:eastAsia="新宋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sort</w:t>
      </w:r>
      <w:r>
        <w:rPr>
          <w:rFonts w:hint="default" w:ascii="Consolas" w:hAnsi="Consolas" w:eastAsia="新宋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array.sort(sortfunction)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常用的设计模式</w:t>
      </w:r>
    </w:p>
    <w:p>
      <w:pPr>
        <w:pStyle w:val="4"/>
        <w:keepNext w:val="0"/>
        <w:keepLines w:val="0"/>
        <w:widowControl/>
        <w:suppressLineNumbers w:val="0"/>
        <w:shd w:val="clear" w:fill="C7EDCC"/>
        <w:rPr>
          <w:rFonts w:hint="default" w:ascii="Consolas" w:hAnsi="Consolas" w:eastAsia="新宋体" w:cs="Consolas"/>
          <w:color w:val="000000"/>
          <w:sz w:val="22"/>
          <w:szCs w:val="22"/>
        </w:rPr>
      </w:pPr>
      <w:r>
        <w:rPr>
          <w:rFonts w:hint="default" w:ascii="Consolas" w:hAnsi="Consolas" w:eastAsia="新宋体" w:cs="Consolas"/>
          <w:color w:val="000000"/>
          <w:sz w:val="22"/>
          <w:szCs w:val="22"/>
          <w:shd w:val="clear" w:fill="C7EDCC"/>
        </w:rPr>
        <w:t>(1) 你的项目中用到了哪些设计模式，如何使用。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 知道常用设计模式的优缺点。</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 能画出常用设计模式的UML图。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1.单例模式：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双重校验锁懒汉式：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静态内部类：由JVM来保证线程安全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枚举：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2.模板方法模式：抽取公共实现，剥离单独实现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3.建造者模式：将一个复杂对象的构建与它的表示分离，使得同样的构建过程可以创建不同的表示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4.观察者模式：java.util.Observer和java.util.Observable</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代理模式在客户端与目标对象之间起到一个中介作用和保护目标对象的作用；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代理对象可以扩展目标对象的功能；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代理模式能将客户端与目标对象分离，在一定程度上降低了系统的耦合度；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在客户端和目标对象之间增加一个代理对象，会造成请求处理速度变慢；</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增加了系统的复杂度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静态代理：编译期间手动生成代理对象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动态代理：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JDK动态代理：在程序运行时JVM才为被代理对象生成代理对象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限制：被代理的对象必须实现一个或多个接口，若想代理没有实现接口的类，就需要使用Cglib实现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Cglib动态代理（子类代理）：在内存中构建一个子类对象从而实现对目标对象功能的扩展</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6.适配器模式：将一个类的接口转换成客户希望的另外一个接口，使得原本由于接口不兼容而不能一起工作的那些类能一起工作。</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该模式的主要优点如下。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客户端通过适配器可以透明地调用目标接口。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复用了现存的类，程序员不需要修改原有代码而重用现有的适配者类。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将目标类和适配者类解耦，解决了目标类和适配者类接口不一致的问题。</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其缺点是：对类适配器来说，更换适配器的实现过程比较复杂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适配器模式（Adapter）包含以下主要角色。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目标（Target）接口：当前系统业务所期待的接口，它可以是抽象类或接口。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适配者（Adaptee）类：它是被访问和适配的现存组件库中的组件接口。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有两种表现形式：（1）简单形式、（2）登记形式，这两种表现形式仅仅是原型模式的不同实现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原型模式分三个角色，抽象原型类，具体原型类，客户类。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抽象原型类（prototype）:它是声明克隆方法的接口，是所有具体原型类的公共父类，它可以是接口，抽象类甚至是一个具体的实现类。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具体原型类（concretePrototype）：它实现了抽象原型类中声明的克隆方法，在克隆方法中返回一个自己的克隆对象。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深克隆：全部复制，然后各自独立。你修改克隆对象对于原型对象没有丝毫影响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8.桥接模式：将抽象与实现分离，使它们可以独立变化。它是用组合关系代替继承关系来实现，从而降低了抽象和实现这两个可变维度的耦合度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9.装饰者模式：指在不改变现有对象结构的情况下，动态地给该对象增加一些职责（即增加其额外功能）的模式，它属于对象结构型模式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装饰（Decorator）模式的主要优点有：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采用装饰模式扩展对象的功能比采用继承方式更加灵活。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可以设计出多个不同的具体装饰类，创造出多个不同行为的组合。</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装饰模式增加了许多子类，如果过度使用会使程序变得很复杂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装饰模式主要包含以下角色。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抽象构件（Component）角色：定义一个抽象接口以规范准备接收附加责任的对象。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具体构件（Concrete Component）角色：实现抽象构件，通过装饰角色为其添加一些职责。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抽象装饰（Decorator）角色：继承抽象构件，并包含具体构件的实例，可以通过其子类扩展具体构件的功能。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具体装饰（ConcreteDecorator）角色：实现抽象装饰的相关方法，并给具体构件对象添加附加的责任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降低系统的耦合度。命令模式能将调用操作的对象与实现该操作的对象解耦。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增加或删除命令非常方便。采用命令模式增加与删除命令不会影响其他类，它满足“开闭原则”，对扩展比较灵活。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可以实现宏命令。命令模式可以与组合模式结合，将多个命令装配成一个组合命令，即宏命令。</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方便实现 Undo 和 Redo 操作。命令模式可以与后面介绍的备忘录模式结合，实现命令的撤销与恢复。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11.责任链模式：</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META-INF/MANIFEST.MF</w:t>
      </w:r>
      <w:r>
        <w:rPr>
          <w:rFonts w:hint="default" w:ascii="Consolas" w:hAnsi="Consolas" w:eastAsia="新宋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color w:val="000000"/>
          <w:sz w:val="27"/>
          <w:szCs w:val="27"/>
          <w:shd w:val="clear" w:color="auto" w:fill="C7EDCC"/>
        </w:rPr>
        <w:t>String version = SpringBootVersion.</w:t>
      </w:r>
      <w:r>
        <w:rPr>
          <w:rFonts w:hint="default" w:ascii="Consolas" w:hAnsi="Consolas" w:eastAsia="新宋体" w:cs="Consolas"/>
          <w:i/>
          <w:color w:val="000000"/>
          <w:sz w:val="27"/>
          <w:szCs w:val="27"/>
          <w:shd w:val="clear" w:color="auto" w:fill="C7EDCC"/>
        </w:rPr>
        <w:t>getVersion</w:t>
      </w:r>
      <w:r>
        <w:rPr>
          <w:rFonts w:hint="default" w:ascii="Consolas" w:hAnsi="Consolas" w:eastAsia="新宋体" w:cs="Consolas"/>
          <w:color w:val="000000"/>
          <w:sz w:val="27"/>
          <w:szCs w:val="27"/>
          <w:shd w:val="clear" w:color="auto" w:fill="C7EDCC"/>
        </w:rPr>
        <w:t>();</w:t>
      </w:r>
    </w:p>
    <w:p>
      <w:pPr>
        <w:pStyle w:val="4"/>
        <w:keepNext w:val="0"/>
        <w:keepLines w:val="0"/>
        <w:widowControl/>
        <w:suppressLineNumbers w:val="0"/>
        <w:shd w:val="clear" w:color="auto" w:fill="C7EDCC"/>
        <w:rPr>
          <w:rFonts w:hint="default" w:ascii="Consolas" w:hAnsi="Consolas" w:eastAsia="新宋体" w:cs="Consolas"/>
          <w:color w:val="000000"/>
          <w:sz w:val="27"/>
          <w:szCs w:val="27"/>
          <w:lang w:val="en-US" w:eastAsia="zh-CN"/>
        </w:rPr>
      </w:pPr>
      <w:r>
        <w:rPr>
          <w:rFonts w:hint="default" w:ascii="Consolas" w:hAnsi="Consolas" w:eastAsia="新宋体" w:cs="Consolas"/>
          <w:color w:val="000000"/>
          <w:sz w:val="27"/>
          <w:szCs w:val="27"/>
          <w:shd w:val="clear" w:color="auto" w:fill="C7EDCC"/>
          <w:lang w:val="en-US" w:eastAsia="zh-CN"/>
        </w:rPr>
        <w:t xml:space="preserve">String version2 = </w:t>
      </w:r>
      <w:r>
        <w:rPr>
          <w:rFonts w:hint="default" w:ascii="Consolas" w:hAnsi="Consolas" w:eastAsia="新宋体" w:cs="Consolas"/>
          <w:color w:val="000000"/>
          <w:sz w:val="27"/>
          <w:szCs w:val="27"/>
          <w:shd w:val="clear" w:color="auto" w:fill="C7EDCC"/>
        </w:rPr>
        <w:t>SpringBootVersion.</w:t>
      </w:r>
      <w:r>
        <w:rPr>
          <w:rFonts w:hint="default" w:ascii="Consolas" w:hAnsi="Consolas" w:eastAsia="新宋体" w:cs="Consolas"/>
          <w:b/>
          <w:color w:val="000080"/>
          <w:sz w:val="27"/>
          <w:szCs w:val="27"/>
          <w:shd w:val="clear" w:color="auto" w:fill="C7EDCC"/>
        </w:rPr>
        <w:t>class</w:t>
      </w:r>
      <w:r>
        <w:rPr>
          <w:rFonts w:hint="default" w:ascii="Consolas" w:hAnsi="Consolas" w:eastAsia="新宋体" w:cs="Consolas"/>
          <w:color w:val="000000"/>
          <w:sz w:val="27"/>
          <w:szCs w:val="27"/>
          <w:shd w:val="clear" w:color="auto" w:fill="C7EDCC"/>
        </w:rPr>
        <w:t>.getPackage().getImplementationVersion()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四大国产数据库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全文检索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工具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命令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博学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规范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测试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语法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思想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排错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API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800655"/>
    <w:rsid w:val="00A06399"/>
    <w:rsid w:val="00F34AD4"/>
    <w:rsid w:val="01B33CD2"/>
    <w:rsid w:val="01DA0240"/>
    <w:rsid w:val="02501C37"/>
    <w:rsid w:val="02A50776"/>
    <w:rsid w:val="0310383C"/>
    <w:rsid w:val="043D606E"/>
    <w:rsid w:val="048E3772"/>
    <w:rsid w:val="0513651C"/>
    <w:rsid w:val="05382BF9"/>
    <w:rsid w:val="05494362"/>
    <w:rsid w:val="05A75CEB"/>
    <w:rsid w:val="07A3581D"/>
    <w:rsid w:val="09E7122F"/>
    <w:rsid w:val="09F01DFD"/>
    <w:rsid w:val="0A4974B2"/>
    <w:rsid w:val="0A6234FB"/>
    <w:rsid w:val="0A7F7BBA"/>
    <w:rsid w:val="0B2C4EC8"/>
    <w:rsid w:val="0B462673"/>
    <w:rsid w:val="0BAD392E"/>
    <w:rsid w:val="0C3B583D"/>
    <w:rsid w:val="0C74388C"/>
    <w:rsid w:val="0D1E57D4"/>
    <w:rsid w:val="0D7518BF"/>
    <w:rsid w:val="0D842974"/>
    <w:rsid w:val="0E867E69"/>
    <w:rsid w:val="125753B9"/>
    <w:rsid w:val="12DC07BB"/>
    <w:rsid w:val="12E25D30"/>
    <w:rsid w:val="13112951"/>
    <w:rsid w:val="13C56C32"/>
    <w:rsid w:val="14C86865"/>
    <w:rsid w:val="15080E02"/>
    <w:rsid w:val="15330B32"/>
    <w:rsid w:val="155A7F5C"/>
    <w:rsid w:val="15AC03AB"/>
    <w:rsid w:val="168836EB"/>
    <w:rsid w:val="16940F32"/>
    <w:rsid w:val="17664D75"/>
    <w:rsid w:val="17746A4A"/>
    <w:rsid w:val="1836722B"/>
    <w:rsid w:val="191A1C1E"/>
    <w:rsid w:val="1A575FDC"/>
    <w:rsid w:val="1A6062C7"/>
    <w:rsid w:val="1AAC0A91"/>
    <w:rsid w:val="1B1E5997"/>
    <w:rsid w:val="1B4C2F04"/>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5171E2"/>
    <w:rsid w:val="24816915"/>
    <w:rsid w:val="26477A2A"/>
    <w:rsid w:val="26962813"/>
    <w:rsid w:val="26EC702E"/>
    <w:rsid w:val="26F845E7"/>
    <w:rsid w:val="271D34B8"/>
    <w:rsid w:val="27AE13B0"/>
    <w:rsid w:val="27B564B3"/>
    <w:rsid w:val="289A5BDB"/>
    <w:rsid w:val="292C036C"/>
    <w:rsid w:val="29532B1A"/>
    <w:rsid w:val="29EC06E0"/>
    <w:rsid w:val="2AB917DC"/>
    <w:rsid w:val="2AC7719F"/>
    <w:rsid w:val="2B05739E"/>
    <w:rsid w:val="2B4760D9"/>
    <w:rsid w:val="2B570523"/>
    <w:rsid w:val="2BBA2590"/>
    <w:rsid w:val="2C711B12"/>
    <w:rsid w:val="2D851EB6"/>
    <w:rsid w:val="2FD937C8"/>
    <w:rsid w:val="30CD6C2E"/>
    <w:rsid w:val="30E53875"/>
    <w:rsid w:val="312342A4"/>
    <w:rsid w:val="318030B9"/>
    <w:rsid w:val="31BD23DD"/>
    <w:rsid w:val="32613645"/>
    <w:rsid w:val="328B03EE"/>
    <w:rsid w:val="32B76E7B"/>
    <w:rsid w:val="330F4FC0"/>
    <w:rsid w:val="336F2934"/>
    <w:rsid w:val="355E33A3"/>
    <w:rsid w:val="35801E18"/>
    <w:rsid w:val="35E750DD"/>
    <w:rsid w:val="361A3585"/>
    <w:rsid w:val="36456841"/>
    <w:rsid w:val="366E0062"/>
    <w:rsid w:val="36B13966"/>
    <w:rsid w:val="36B33C28"/>
    <w:rsid w:val="37852394"/>
    <w:rsid w:val="37B55C8E"/>
    <w:rsid w:val="3A54377D"/>
    <w:rsid w:val="3AA051CC"/>
    <w:rsid w:val="3C5F5D3B"/>
    <w:rsid w:val="3DE26B40"/>
    <w:rsid w:val="3E6E536C"/>
    <w:rsid w:val="3EF97BA7"/>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325673"/>
    <w:rsid w:val="46C97BF0"/>
    <w:rsid w:val="47104160"/>
    <w:rsid w:val="47D30295"/>
    <w:rsid w:val="49D01CC0"/>
    <w:rsid w:val="4B0E69A9"/>
    <w:rsid w:val="4B9B2AF4"/>
    <w:rsid w:val="4CCA19DE"/>
    <w:rsid w:val="4CD06B7B"/>
    <w:rsid w:val="4CD37FFB"/>
    <w:rsid w:val="4F2A6AB0"/>
    <w:rsid w:val="4FE877BF"/>
    <w:rsid w:val="50A800D9"/>
    <w:rsid w:val="511A0464"/>
    <w:rsid w:val="517B1BD5"/>
    <w:rsid w:val="51B077AA"/>
    <w:rsid w:val="52827942"/>
    <w:rsid w:val="52C55A85"/>
    <w:rsid w:val="537B6874"/>
    <w:rsid w:val="539A7A4A"/>
    <w:rsid w:val="53CF5CFF"/>
    <w:rsid w:val="54874719"/>
    <w:rsid w:val="54F42AE4"/>
    <w:rsid w:val="5555274A"/>
    <w:rsid w:val="55F679AD"/>
    <w:rsid w:val="56AC34C6"/>
    <w:rsid w:val="56F956A3"/>
    <w:rsid w:val="579C76D4"/>
    <w:rsid w:val="57FF1971"/>
    <w:rsid w:val="587F51FD"/>
    <w:rsid w:val="58A14277"/>
    <w:rsid w:val="58E827BC"/>
    <w:rsid w:val="5AEC04F3"/>
    <w:rsid w:val="5B2C4122"/>
    <w:rsid w:val="5BF27E02"/>
    <w:rsid w:val="5C3C6DC8"/>
    <w:rsid w:val="5C9A2491"/>
    <w:rsid w:val="5D2A52A7"/>
    <w:rsid w:val="5DA47E28"/>
    <w:rsid w:val="5E385E54"/>
    <w:rsid w:val="5E98551E"/>
    <w:rsid w:val="5ECC0D5D"/>
    <w:rsid w:val="5FCA338B"/>
    <w:rsid w:val="60846E71"/>
    <w:rsid w:val="6100264E"/>
    <w:rsid w:val="617F4D8A"/>
    <w:rsid w:val="61AF4C7D"/>
    <w:rsid w:val="61C36E36"/>
    <w:rsid w:val="61FC54C4"/>
    <w:rsid w:val="62D53166"/>
    <w:rsid w:val="62E57708"/>
    <w:rsid w:val="62EA751E"/>
    <w:rsid w:val="637130F8"/>
    <w:rsid w:val="646569A2"/>
    <w:rsid w:val="64A8461C"/>
    <w:rsid w:val="6683351C"/>
    <w:rsid w:val="668D22DD"/>
    <w:rsid w:val="66915BF9"/>
    <w:rsid w:val="683E6CB1"/>
    <w:rsid w:val="687F63A0"/>
    <w:rsid w:val="690903B2"/>
    <w:rsid w:val="692D3B80"/>
    <w:rsid w:val="693C45A8"/>
    <w:rsid w:val="69DE17B3"/>
    <w:rsid w:val="6A0147C8"/>
    <w:rsid w:val="6AB26A9D"/>
    <w:rsid w:val="6BD56BFE"/>
    <w:rsid w:val="6C14570B"/>
    <w:rsid w:val="6C1F66FF"/>
    <w:rsid w:val="6D060558"/>
    <w:rsid w:val="6D244125"/>
    <w:rsid w:val="6DA04DF6"/>
    <w:rsid w:val="6DB55262"/>
    <w:rsid w:val="6DDD51FF"/>
    <w:rsid w:val="6DF05DD2"/>
    <w:rsid w:val="6E2D055A"/>
    <w:rsid w:val="6EAC1C6E"/>
    <w:rsid w:val="6EC72FDF"/>
    <w:rsid w:val="6ED31397"/>
    <w:rsid w:val="6F18675E"/>
    <w:rsid w:val="6F1B20E8"/>
    <w:rsid w:val="6F3F11C2"/>
    <w:rsid w:val="6FDA1578"/>
    <w:rsid w:val="716A03AF"/>
    <w:rsid w:val="71F768A5"/>
    <w:rsid w:val="728F19CD"/>
    <w:rsid w:val="72CA118F"/>
    <w:rsid w:val="7511002D"/>
    <w:rsid w:val="75153745"/>
    <w:rsid w:val="752F2AF1"/>
    <w:rsid w:val="754E701A"/>
    <w:rsid w:val="759D33F0"/>
    <w:rsid w:val="75F7423F"/>
    <w:rsid w:val="778C44BD"/>
    <w:rsid w:val="779826DF"/>
    <w:rsid w:val="789F621A"/>
    <w:rsid w:val="7A855F40"/>
    <w:rsid w:val="7B281B50"/>
    <w:rsid w:val="7B7D4788"/>
    <w:rsid w:val="7BBE16AC"/>
    <w:rsid w:val="7C845F42"/>
    <w:rsid w:val="7D992177"/>
    <w:rsid w:val="7E560C10"/>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mawt</cp:lastModifiedBy>
  <dcterms:modified xsi:type="dcterms:W3CDTF">2020-06-15T09:22:04Z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