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Yu Gothic" w:hAnsi="Yu Gothic" w:eastAsia="Yu Gothic"/>
          <w:b/>
          <w:sz w:val="30"/>
        </w:rPr>
        <w:t>バスの人数アプリ　1回目　帰り(桃山台→吹田駅)アンケート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20"/>
        </w:rPr>
        <w:t>吹田駅(南口)にて下車した後に回答をお願いします。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 カードに書いてあるID（例：A）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問2 帰りのバスの混み具合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（1＝空いていた　5＝混んでいた）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問3 帰りのバス内で人数を数えきれないことがありましたか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問4 帰りのバス内で、数えきれないまま、だいたいの人数を入れて送ったことがありましたか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（1＝なかった　5＝何度もあった）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帰りのバス内で使用した人数送信アプリの回答画面について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問5 1枚目の人数のクラス回答画面の答えやすさはどうでしたか。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問6  2枚目の人数入力画面の答えやすさはどうでしたか。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（1＝答えにくかった　5＝答えやすかった）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アプリ全体について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8"/>
        </w:rPr>
        <w:t>今回の往復で使ってみた、アプリ全体の印象をお答えください。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問7 このアプリを何度も使いたいと思う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問8 このアプリは必要以上に複雑だと思う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問9 このアプリは簡単に使えると思う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問10 このアプリを使うには、詳しい人の助けが必要だと思う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問11 このアプリのいろいろな機能は、うまくまとまっていると思う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問12 このアプリには一貫性のないところが多いと思う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問13 たいていの人は、このアプリの使い方をすぐ覚えられると思う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問14 このアプリはとても使いにくいと思う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問15 このアプリを自信をもって使えた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問16 このアプリを使う前に、いろいろ覚える必要があった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　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問17 行きと帰りで用いたアプリのどちらを利用したいですか。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行きで利用したアプリ　　□ 帰りで利用したアプリ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問18 答えにくかったこと、その他気になる点があれば書いてください（なければ「なし」）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