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rPr>
        <mc:AlternateContent>
          <mc:Choice Requires="wps">
            <w:drawing>
              <wp:anchor distT="0" distB="0" distL="114300" distR="114300" simplePos="0" relativeHeight="251658240" behindDoc="0" locked="1" layoutInCell="1" allowOverlap="1" wp14:anchorId="09B43DA5" wp14:editId="0FD90100">
                <wp:simplePos x="0" y="0"/>
                <wp:positionH relativeFrom="page">
                  <wp:posOffset>843915</wp:posOffset>
                </wp:positionH>
                <wp:positionV relativeFrom="page">
                  <wp:posOffset>1450340</wp:posOffset>
                </wp:positionV>
                <wp:extent cx="2224405" cy="868680"/>
                <wp:effectExtent l="0" t="0" r="10795"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324E8225" w14:textId="29EE1B81" w:rsidR="00687AEF" w:rsidRDefault="00261192">
      <w:pPr>
        <w:pStyle w:val="Title1"/>
      </w:pPr>
      <w:r>
        <w:rPr>
          <w:noProof/>
        </w:rPr>
        <mc:AlternateContent>
          <mc:Choice Requires="wps">
            <w:drawing>
              <wp:anchor distT="0" distB="0" distL="114300" distR="114300" simplePos="0" relativeHeight="251659264" behindDoc="0" locked="1" layoutInCell="1" allowOverlap="1" wp14:anchorId="3A08862E" wp14:editId="7410625B">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C3C502"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example&gt;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306F5">
        <w:tc>
          <w:tcPr>
            <w:tcW w:w="3124" w:type="dxa"/>
          </w:tcPr>
          <w:p w14:paraId="7740BAEF" w14:textId="77777777" w:rsidR="00E57D0C" w:rsidRPr="00F306F5" w:rsidRDefault="00F306F5" w:rsidP="00E57D0C">
            <w:pPr>
              <w:rPr>
                <w:b/>
              </w:rPr>
            </w:pPr>
            <w:r w:rsidRPr="00F306F5">
              <w:rPr>
                <w:b/>
              </w:rPr>
              <w:t>Items</w:t>
            </w:r>
          </w:p>
        </w:tc>
        <w:tc>
          <w:tcPr>
            <w:tcW w:w="2796" w:type="dxa"/>
          </w:tcPr>
          <w:p w14:paraId="095053F8" w14:textId="77777777" w:rsidR="00E57D0C" w:rsidRPr="00F306F5" w:rsidRDefault="00E57D0C" w:rsidP="002431AF">
            <w:pPr>
              <w:rPr>
                <w:b/>
              </w:rPr>
            </w:pPr>
            <w:r w:rsidRPr="00F306F5">
              <w:rPr>
                <w:b/>
              </w:rPr>
              <w:t>Format</w:t>
            </w:r>
          </w:p>
        </w:tc>
        <w:tc>
          <w:tcPr>
            <w:tcW w:w="3452"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306F5">
        <w:tc>
          <w:tcPr>
            <w:tcW w:w="3124"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96" w:type="dxa"/>
          </w:tcPr>
          <w:p w14:paraId="717C7FB9" w14:textId="573E3EF4" w:rsidR="00E57D0C" w:rsidRPr="00F306F5" w:rsidRDefault="007A0BF7" w:rsidP="002431AF">
            <w:pPr>
              <w:rPr>
                <w:i/>
              </w:rPr>
            </w:pPr>
            <w:r>
              <w:rPr>
                <w:i/>
              </w:rPr>
              <w:t>PDF file</w:t>
            </w:r>
          </w:p>
        </w:tc>
        <w:tc>
          <w:tcPr>
            <w:tcW w:w="3452" w:type="dxa"/>
          </w:tcPr>
          <w:p w14:paraId="503CCCE6" w14:textId="573CD61A" w:rsidR="00E57D0C" w:rsidRPr="00F306F5" w:rsidRDefault="00CE4DB2" w:rsidP="00E57D0C">
            <w:pPr>
              <w:rPr>
                <w:i/>
              </w:rPr>
            </w:pPr>
            <w:r>
              <w:rPr>
                <w:i/>
              </w:rPr>
              <w:t>U</w:t>
            </w:r>
            <w:r w:rsidR="007A0BF7">
              <w:rPr>
                <w:i/>
              </w:rPr>
              <w:t>ploaded to Minerva (DD/MM/YY)</w:t>
            </w:r>
          </w:p>
        </w:tc>
      </w:tr>
      <w:tr w:rsidR="00E57D0C" w14:paraId="453F0494" w14:textId="77777777" w:rsidTr="00F306F5">
        <w:tc>
          <w:tcPr>
            <w:tcW w:w="3124" w:type="dxa"/>
          </w:tcPr>
          <w:p w14:paraId="18BE80F3" w14:textId="2BA86DC6" w:rsidR="00E57D0C" w:rsidRPr="00F306F5" w:rsidRDefault="0079042F" w:rsidP="00C0651F">
            <w:pPr>
              <w:rPr>
                <w:i/>
              </w:rPr>
            </w:pPr>
            <w:r>
              <w:rPr>
                <w:i/>
              </w:rPr>
              <w:t>Scanned p</w:t>
            </w:r>
            <w:r w:rsidR="00F306F5" w:rsidRPr="00F306F5">
              <w:rPr>
                <w:i/>
              </w:rPr>
              <w:t>articipant consent forms</w:t>
            </w:r>
          </w:p>
        </w:tc>
        <w:tc>
          <w:tcPr>
            <w:tcW w:w="2796" w:type="dxa"/>
          </w:tcPr>
          <w:p w14:paraId="5F65B7AD" w14:textId="06458C2C" w:rsidR="00E57D0C" w:rsidRPr="00F306F5" w:rsidRDefault="007A0BF7" w:rsidP="00C0651F">
            <w:pPr>
              <w:rPr>
                <w:i/>
              </w:rPr>
            </w:pPr>
            <w:r>
              <w:rPr>
                <w:i/>
              </w:rPr>
              <w:t>PDF file / file archive</w:t>
            </w:r>
          </w:p>
        </w:tc>
        <w:tc>
          <w:tcPr>
            <w:tcW w:w="3452" w:type="dxa"/>
          </w:tcPr>
          <w:p w14:paraId="5C445A09" w14:textId="3649F9A0" w:rsidR="00E57D0C" w:rsidRPr="00F306F5" w:rsidRDefault="007A0BF7" w:rsidP="00C0651F">
            <w:pPr>
              <w:rPr>
                <w:i/>
              </w:rPr>
            </w:pPr>
            <w:r>
              <w:rPr>
                <w:i/>
              </w:rPr>
              <w:t>Uploaded to Minerva</w:t>
            </w:r>
            <w:r w:rsidR="00F306F5">
              <w:rPr>
                <w:i/>
              </w:rPr>
              <w:t xml:space="preserve"> (</w:t>
            </w:r>
            <w:r>
              <w:rPr>
                <w:i/>
              </w:rPr>
              <w:t>DD</w:t>
            </w:r>
            <w:r w:rsidR="00F306F5">
              <w:rPr>
                <w:i/>
              </w:rPr>
              <w:t>/</w:t>
            </w:r>
            <w:r>
              <w:rPr>
                <w:i/>
              </w:rPr>
              <w:t>MM</w:t>
            </w:r>
            <w:r w:rsidR="00F306F5">
              <w:rPr>
                <w:i/>
              </w:rPr>
              <w:t>/</w:t>
            </w:r>
            <w:r>
              <w:rPr>
                <w:i/>
              </w:rPr>
              <w:t>YY</w:t>
            </w:r>
            <w:r w:rsidR="00F306F5">
              <w:rPr>
                <w:i/>
              </w:rPr>
              <w:t>)</w:t>
            </w:r>
          </w:p>
        </w:tc>
      </w:tr>
      <w:tr w:rsidR="00E57D0C" w14:paraId="283CF58A" w14:textId="77777777" w:rsidTr="00F306F5">
        <w:tc>
          <w:tcPr>
            <w:tcW w:w="3124" w:type="dxa"/>
          </w:tcPr>
          <w:p w14:paraId="1D9F7E87" w14:textId="32D26517" w:rsidR="00E57D0C" w:rsidRPr="00F306F5" w:rsidRDefault="007A0BF7" w:rsidP="002431AF">
            <w:pPr>
              <w:rPr>
                <w:i/>
              </w:rPr>
            </w:pPr>
            <w:r>
              <w:rPr>
                <w:i/>
              </w:rPr>
              <w:t>Link to online code repository</w:t>
            </w:r>
          </w:p>
        </w:tc>
        <w:tc>
          <w:tcPr>
            <w:tcW w:w="2796" w:type="dxa"/>
          </w:tcPr>
          <w:p w14:paraId="0AC5D5F1" w14:textId="0496A6CD" w:rsidR="00E57D0C" w:rsidRPr="00F306F5" w:rsidRDefault="00E57D0C" w:rsidP="002431AF">
            <w:pPr>
              <w:rPr>
                <w:i/>
              </w:rPr>
            </w:pPr>
            <w:r w:rsidRPr="00F306F5">
              <w:rPr>
                <w:i/>
              </w:rPr>
              <w:t>URL</w:t>
            </w:r>
          </w:p>
        </w:tc>
        <w:tc>
          <w:tcPr>
            <w:tcW w:w="3452"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r w:rsidR="00E57D0C" w14:paraId="0F0D7E20" w14:textId="77777777" w:rsidTr="00F306F5">
        <w:tc>
          <w:tcPr>
            <w:tcW w:w="3124" w:type="dxa"/>
          </w:tcPr>
          <w:p w14:paraId="45A464A2" w14:textId="2D7F2CB7" w:rsidR="00E57D0C" w:rsidRPr="00F306F5" w:rsidRDefault="007A0BF7" w:rsidP="002431AF">
            <w:pPr>
              <w:rPr>
                <w:i/>
              </w:rPr>
            </w:pPr>
            <w:r>
              <w:rPr>
                <w:i/>
              </w:rPr>
              <w:t>User manuals</w:t>
            </w:r>
          </w:p>
        </w:tc>
        <w:tc>
          <w:tcPr>
            <w:tcW w:w="2796" w:type="dxa"/>
          </w:tcPr>
          <w:p w14:paraId="4EB568DA" w14:textId="6436D5F8" w:rsidR="00E57D0C" w:rsidRPr="00F306F5" w:rsidRDefault="007A0BF7" w:rsidP="00E57D0C">
            <w:pPr>
              <w:rPr>
                <w:i/>
              </w:rPr>
            </w:pPr>
            <w:r>
              <w:rPr>
                <w:i/>
              </w:rPr>
              <w:t>PDF</w:t>
            </w:r>
          </w:p>
        </w:tc>
        <w:tc>
          <w:tcPr>
            <w:tcW w:w="3452" w:type="dxa"/>
          </w:tcPr>
          <w:p w14:paraId="20845069" w14:textId="48E37D78" w:rsidR="00E57D0C" w:rsidRPr="00F306F5" w:rsidRDefault="007A0BF7" w:rsidP="002431AF">
            <w:pPr>
              <w:rPr>
                <w:i/>
              </w:rPr>
            </w:pPr>
            <w:r>
              <w:rPr>
                <w:i/>
              </w:rPr>
              <w:t>Sent to c</w:t>
            </w:r>
            <w:r w:rsidR="00E57D0C" w:rsidRPr="00F306F5">
              <w:rPr>
                <w:i/>
              </w:rPr>
              <w:t>lient</w:t>
            </w:r>
            <w:r>
              <w:rPr>
                <w:i/>
              </w:rPr>
              <w:t xml:space="preserve"> and</w:t>
            </w:r>
            <w:r w:rsidR="00E57D0C" w:rsidRPr="00F306F5">
              <w:rPr>
                <w:i/>
              </w:rPr>
              <w:t xml:space="preserve"> supervisor</w:t>
            </w:r>
            <w:r w:rsidR="00F306F5">
              <w:rPr>
                <w:i/>
              </w:rPr>
              <w:t xml:space="preserve"> (</w:t>
            </w:r>
            <w:r>
              <w:rPr>
                <w:i/>
              </w:rPr>
              <w:t>DD/MM/YY</w:t>
            </w:r>
            <w:r w:rsidR="00F306F5">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77777777" w:rsidR="00261192" w:rsidRDefault="00261192" w:rsidP="00261192">
      <w:pPr>
        <w:pStyle w:val="Footer"/>
        <w:tabs>
          <w:tab w:val="clear" w:pos="8306"/>
          <w:tab w:val="right" w:leader="underscore" w:pos="9072"/>
        </w:tabs>
      </w:pPr>
      <w:r>
        <w:tab/>
        <w:t>(Signature of student)</w:t>
      </w:r>
      <w:r>
        <w:tab/>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067420BF" w14:textId="77777777" w:rsidR="00771602" w:rsidRDefault="00771602" w:rsidP="00C47E9E">
      <w:pPr>
        <w:jc w:val="both"/>
        <w:rPr>
          <w:i/>
          <w:sz w:val="22"/>
          <w:szCs w:val="22"/>
        </w:rPr>
      </w:pPr>
    </w:p>
    <w:p w14:paraId="47272599" w14:textId="325DC5C5" w:rsidR="00771602" w:rsidRDefault="00771602" w:rsidP="00C47E9E">
      <w:pPr>
        <w:jc w:val="both"/>
        <w:rPr>
          <w:iCs/>
          <w:sz w:val="22"/>
          <w:szCs w:val="22"/>
        </w:rPr>
      </w:pPr>
      <w:r>
        <w:rPr>
          <w:iCs/>
          <w:sz w:val="22"/>
          <w:szCs w:val="22"/>
        </w:rPr>
        <w:t>In this report, I attempted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03D12149" w14:textId="526DA937" w:rsidR="00771602" w:rsidRDefault="00771602" w:rsidP="00C47E9E">
      <w:pPr>
        <w:jc w:val="both"/>
        <w:rPr>
          <w:iCs/>
          <w:sz w:val="22"/>
          <w:szCs w:val="22"/>
        </w:rPr>
      </w:pPr>
      <w:r>
        <w:rPr>
          <w:iCs/>
          <w:sz w:val="22"/>
          <w:szCs w:val="22"/>
        </w:rPr>
        <w:t>…Method?</w:t>
      </w:r>
    </w:p>
    <w:p w14:paraId="796B5E38" w14:textId="6E862B27" w:rsidR="00771602" w:rsidRPr="00771602" w:rsidRDefault="00771602" w:rsidP="00C47E9E">
      <w:pPr>
        <w:jc w:val="both"/>
        <w:rPr>
          <w:iCs/>
          <w:sz w:val="22"/>
          <w:szCs w:val="22"/>
        </w:rPr>
      </w:pPr>
      <w:r>
        <w:rPr>
          <w:iCs/>
          <w:sz w:val="22"/>
          <w:szCs w:val="22"/>
        </w:rPr>
        <w:t>…conclusion?</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where appropriate, reference to any contribution made by others to the project.</w:t>
      </w:r>
      <w:r w:rsidR="00F338E0">
        <w:rPr>
          <w:i/>
          <w:sz w:val="22"/>
          <w:szCs w:val="22"/>
        </w:rPr>
        <w:t>&gt;</w:t>
      </w:r>
    </w:p>
    <w:p w14:paraId="45AC748B" w14:textId="77777777" w:rsidR="00A22758"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104D220" w14:textId="69F084B8" w:rsidR="007A483B" w:rsidRDefault="007A483B" w:rsidP="00E50142">
      <w:pPr>
        <w:pStyle w:val="TOC2"/>
        <w:rPr>
          <w:noProof/>
        </w:rPr>
      </w:pPr>
      <w:r>
        <w:rPr>
          <w:noProof/>
        </w:rPr>
        <w:tab/>
        <w:t>1.2.1  Optimal String Alignment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4A1CE66" w14:textId="7F40CBB5" w:rsidR="007A483B" w:rsidRDefault="007A483B" w:rsidP="00E50142">
      <w:pPr>
        <w:pStyle w:val="TOC2"/>
        <w:rPr>
          <w:noProof/>
        </w:rPr>
      </w:pPr>
      <w:r>
        <w:rPr>
          <w:noProof/>
        </w:rPr>
        <w:tab/>
        <w:t>1.2.1  Damerau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20203E1" w14:textId="7E1EAEC2" w:rsidR="007A483B" w:rsidRDefault="007A483B" w:rsidP="00E50142">
      <w:pPr>
        <w:pStyle w:val="TOC2"/>
        <w:rPr>
          <w:noProof/>
        </w:rPr>
      </w:pPr>
      <w:r>
        <w:rPr>
          <w:noProof/>
        </w:rPr>
        <w:tab/>
        <w:t>1.2.1  Hamming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7E5F306" w14:textId="5EF8744A" w:rsidR="007A483B" w:rsidRDefault="007A483B" w:rsidP="00E50142">
      <w:pPr>
        <w:pStyle w:val="TOC2"/>
        <w:rPr>
          <w:noProof/>
        </w:rPr>
      </w:pPr>
      <w:r>
        <w:rPr>
          <w:noProof/>
        </w:rPr>
        <w:tab/>
        <w:t xml:space="preserve">1.2.1  </w:t>
      </w:r>
      <w:bookmarkStart w:id="3" w:name="_Hlk164525044"/>
      <w:r w:rsidRPr="007A483B">
        <w:rPr>
          <w:noProof/>
        </w:rPr>
        <w:t>Sørensen–Dice Coefficient</w:t>
      </w:r>
      <w:bookmarkEnd w:id="3"/>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0EAF159" w14:textId="4F186264" w:rsidR="007A483B" w:rsidRDefault="007A483B" w:rsidP="00E50142">
      <w:pPr>
        <w:pStyle w:val="TOC2"/>
        <w:rPr>
          <w:noProof/>
        </w:rPr>
      </w:pPr>
      <w:r>
        <w:rPr>
          <w:noProof/>
        </w:rPr>
        <w:tab/>
        <w:t>1.2.1  Jaro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A300EA4" w14:textId="470BF580" w:rsidR="007A483B" w:rsidRDefault="007A483B" w:rsidP="00E50142">
      <w:pPr>
        <w:pStyle w:val="TOC2"/>
        <w:rPr>
          <w:noProof/>
        </w:rPr>
      </w:pPr>
      <w:r>
        <w:rPr>
          <w:noProof/>
        </w:rPr>
        <w:tab/>
        <w:t>1.2.1  Jaro-Winkler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79AAD47" w14:textId="2F92159F" w:rsidR="005E32F2" w:rsidRDefault="005E32F2" w:rsidP="005E32F2">
      <w:pPr>
        <w:pStyle w:val="TOC2"/>
        <w:rPr>
          <w:noProof/>
        </w:rPr>
      </w:pPr>
      <w:r>
        <w:rPr>
          <w:noProof/>
        </w:rPr>
        <w:t>1.3  Overview of search methods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C9358B5" w14:textId="5A5A8DD6" w:rsidR="005E32F2" w:rsidRDefault="005E32F2" w:rsidP="005E32F2">
      <w:pPr>
        <w:pStyle w:val="TOC2"/>
        <w:rPr>
          <w:noProof/>
        </w:rPr>
      </w:pPr>
      <w:r>
        <w:rPr>
          <w:noProof/>
        </w:rPr>
        <w:tab/>
        <w:t>1.3.1  Linear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BBEFB7B" w14:textId="5FAE8D56" w:rsidR="005E32F2" w:rsidRDefault="005E32F2" w:rsidP="005E32F2">
      <w:pPr>
        <w:pStyle w:val="TOC2"/>
        <w:rPr>
          <w:noProof/>
        </w:rPr>
      </w:pPr>
      <w:r>
        <w:rPr>
          <w:noProof/>
        </w:rPr>
        <w:tab/>
        <w:t>1.3.2  Binary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6D6E170" w14:textId="44B2484D" w:rsidR="005E32F2" w:rsidRDefault="005E32F2" w:rsidP="005E32F2">
      <w:pPr>
        <w:pStyle w:val="TOC2"/>
        <w:rPr>
          <w:noProof/>
        </w:rPr>
      </w:pPr>
      <w:r>
        <w:rPr>
          <w:noProof/>
        </w:rPr>
        <w:tab/>
        <w:t xml:space="preserve">1.3.3  </w:t>
      </w:r>
      <w:r w:rsidR="00966185" w:rsidRPr="00966185">
        <w:rPr>
          <w:noProof/>
        </w:rPr>
        <w:t>Hash Tables and Linked Lists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C1BBD5A" w14:textId="7FC82061" w:rsidR="0093108E" w:rsidRDefault="0093108E" w:rsidP="006F37DB">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7F3C1EED" w14:textId="0A6205DB"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407B6667" w14:textId="3FCF8F05" w:rsidR="0093108E" w:rsidRDefault="0093108E">
      <w:pPr>
        <w:pStyle w:val="TOC2"/>
        <w:rPr>
          <w:rFonts w:asciiTheme="minorHAnsi" w:eastAsiaTheme="minorEastAsia" w:hAnsiTheme="minorHAnsi" w:cstheme="minorBidi"/>
          <w:noProof/>
          <w:sz w:val="22"/>
          <w:szCs w:val="22"/>
        </w:rPr>
      </w:pPr>
      <w:r>
        <w:rPr>
          <w:noProof/>
        </w:rPr>
        <w:t xml:space="preserve">2.1  </w:t>
      </w:r>
      <w:r w:rsidR="006F37DB">
        <w:rPr>
          <w:noProof/>
        </w:rPr>
        <w:t>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59146471" w14:textId="7A985BF5" w:rsidR="0093108E" w:rsidRDefault="0093108E">
      <w:pPr>
        <w:pStyle w:val="TOC2"/>
        <w:rPr>
          <w:noProof/>
        </w:rPr>
      </w:pPr>
      <w:r>
        <w:rPr>
          <w:noProof/>
        </w:rPr>
        <w:t xml:space="preserve">2.2  </w:t>
      </w:r>
      <w:r w:rsidR="004132A8">
        <w:rPr>
          <w:noProof/>
        </w:rPr>
        <w:t>C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E945F72" w14:textId="2D47B524" w:rsidR="004132A8" w:rsidRDefault="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39F698C" w14:textId="7A903E36" w:rsidR="004132A8" w:rsidRDefault="004132A8" w:rsidP="004132A8">
      <w:pPr>
        <w:pStyle w:val="TOC2"/>
        <w:rPr>
          <w:noProof/>
        </w:rPr>
      </w:pPr>
      <w:r>
        <w:rPr>
          <w:noProof/>
        </w:rPr>
        <w:tab/>
        <w:t>2.2.1  Spell Checking and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ED0083D" w14:textId="6072E730" w:rsidR="006F37DB" w:rsidRDefault="006F37DB" w:rsidP="006F37DB">
      <w:pPr>
        <w:pStyle w:val="TOC2"/>
        <w:rPr>
          <w:noProof/>
        </w:rPr>
      </w:pPr>
      <w:r>
        <w:rPr>
          <w:noProof/>
        </w:rPr>
        <w:t xml:space="preserve">2.3  </w:t>
      </w:r>
      <w:r w:rsidR="004132A8">
        <w:rPr>
          <w:noProof/>
        </w:rPr>
        <w:t>Python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F2890CC" w14:textId="77777777" w:rsidR="004132A8" w:rsidRDefault="004132A8" w:rsidP="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E09F5D4" w14:textId="5D0DF9C0" w:rsidR="004132A8" w:rsidRDefault="004132A8" w:rsidP="004132A8">
      <w:pPr>
        <w:pStyle w:val="TOC2"/>
        <w:rPr>
          <w:noProof/>
        </w:rPr>
      </w:pPr>
      <w:r>
        <w:rPr>
          <w:noProof/>
        </w:rPr>
        <w:tab/>
        <w:t xml:space="preserve">2.2.1  </w:t>
      </w:r>
      <w:r w:rsidR="005E32F2">
        <w:rPr>
          <w:noProof/>
        </w:rPr>
        <w:t>Spell Checking and</w:t>
      </w:r>
      <w:r>
        <w:rPr>
          <w:noProof/>
        </w:rPr>
        <w:t xml:space="preserve"> </w:t>
      </w:r>
      <w:r w:rsidR="005E32F2">
        <w:rPr>
          <w:noProof/>
        </w:rPr>
        <w:t>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9EE609B" w14:textId="4A0032BA" w:rsidR="006F37DB" w:rsidRDefault="006F37DB" w:rsidP="004132A8">
      <w:pPr>
        <w:pStyle w:val="TOC1"/>
        <w:ind w:left="0" w:firstLine="0"/>
        <w:rPr>
          <w:noProof/>
        </w:rPr>
      </w:pPr>
      <w:r>
        <w:rPr>
          <w:noProof/>
        </w:rPr>
        <w:t>Chapter 3 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C1FDA24" w14:textId="2478A6F4" w:rsidR="006F37DB" w:rsidRDefault="006F37DB" w:rsidP="006F37DB">
      <w:pPr>
        <w:pStyle w:val="TOC2"/>
        <w:rPr>
          <w:noProof/>
        </w:rPr>
      </w:pPr>
      <w:r>
        <w:rPr>
          <w:noProof/>
        </w:rPr>
        <w:t>3.1  Results from automated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45454189" w14:textId="301E90CE" w:rsidR="006F37DB" w:rsidRDefault="006F37DB" w:rsidP="006F37DB">
      <w:pPr>
        <w:pStyle w:val="TOC2"/>
        <w:rPr>
          <w:noProof/>
        </w:rPr>
      </w:pPr>
      <w:r>
        <w:rPr>
          <w:noProof/>
        </w:rPr>
        <w:t>3.2  Results from user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4D1814D" w14:textId="18263C82" w:rsidR="006F37DB" w:rsidRDefault="006F37DB" w:rsidP="006F37DB">
      <w:pPr>
        <w:pStyle w:val="TOC1"/>
        <w:rPr>
          <w:noProof/>
        </w:rPr>
      </w:pPr>
      <w:r>
        <w:rPr>
          <w:noProof/>
        </w:rPr>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lastRenderedPageBreak/>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464974">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639ED7B" w14:textId="327FD491" w:rsidR="00687AEF"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Such widespread use of this kind of system requires a large amount of processing of many words. For the English language, it is estimated that there are around </w:t>
      </w:r>
      <w:r w:rsidR="009F4533">
        <w:rPr>
          <w:sz w:val="22"/>
          <w:szCs w:val="22"/>
        </w:rPr>
        <w:t>&lt;n&gt;</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3C844637" w:rsidR="00AF75D2" w:rsidRDefault="00AF75D2">
      <w:pPr>
        <w:rPr>
          <w:sz w:val="22"/>
          <w:szCs w:val="22"/>
        </w:rPr>
      </w:pPr>
      <w:r>
        <w:rPr>
          <w:sz w:val="22"/>
          <w:szCs w:val="22"/>
        </w:rPr>
        <w:t xml:space="preserve">As such,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DD73E0A" w14:textId="43C59F24" w:rsidR="00E50142" w:rsidRPr="00DA0027" w:rsidRDefault="00E50142" w:rsidP="00E50142">
      <w:pPr>
        <w:pStyle w:val="Heading2"/>
        <w:rPr>
          <w:sz w:val="22"/>
          <w:szCs w:val="22"/>
        </w:rPr>
      </w:pPr>
      <w:r w:rsidRPr="00DA0027">
        <w:rPr>
          <w:sz w:val="22"/>
          <w:szCs w:val="22"/>
        </w:rPr>
        <w:t>1.2.1  Levenshtein Distance</w:t>
      </w:r>
    </w:p>
    <w:p w14:paraId="6119027E" w14:textId="317494D9" w:rsidR="00E50142" w:rsidRPr="00DA0027" w:rsidRDefault="0045240F" w:rsidP="00E50142">
      <w:pPr>
        <w:rPr>
          <w:sz w:val="22"/>
          <w:szCs w:val="22"/>
        </w:rPr>
      </w:pPr>
      <w:r w:rsidRPr="00DA0027">
        <w:rPr>
          <w:sz w:val="22"/>
          <w:szCs w:val="22"/>
        </w:rPr>
        <w:t>Levenshtein distance is an algorithm used to measure the distance / difference between two strings,</w:t>
      </w:r>
      <w:r w:rsidR="00263884" w:rsidRPr="00DA0027">
        <w:rPr>
          <w:sz w:val="22"/>
          <w:szCs w:val="22"/>
        </w:rPr>
        <w:t xml:space="preserve"> represented as a single </w:t>
      </w:r>
      <w:r w:rsidR="00DB6680" w:rsidRPr="00DA0027">
        <w:rPr>
          <w:sz w:val="22"/>
          <w:szCs w:val="22"/>
        </w:rPr>
        <w:t xml:space="preserve">integer </w:t>
      </w:r>
      <w:r w:rsidR="00263884" w:rsidRPr="00DA0027">
        <w:rPr>
          <w:sz w:val="22"/>
          <w:szCs w:val="22"/>
        </w:rPr>
        <w:t>value. The algorithm used is recursive and works as follows:</w:t>
      </w:r>
    </w:p>
    <w:p w14:paraId="2C001D4A" w14:textId="53230429" w:rsidR="00263884" w:rsidRPr="00DA0027" w:rsidRDefault="00E92F77" w:rsidP="001E6512">
      <w:pPr>
        <w:jc w:val="center"/>
        <w:rPr>
          <w:sz w:val="22"/>
          <w:szCs w:val="22"/>
        </w:rPr>
      </w:pPr>
      <w:r w:rsidRPr="00DA0027">
        <w:rPr>
          <w:noProof/>
          <w:sz w:val="22"/>
          <w:szCs w:val="22"/>
        </w:rPr>
        <w:drawing>
          <wp:inline distT="0" distB="0" distL="0" distR="0" wp14:anchorId="32DA3926" wp14:editId="52751527">
            <wp:extent cx="5095875" cy="2237420"/>
            <wp:effectExtent l="19050" t="19050" r="9525" b="10795"/>
            <wp:docPr id="153760300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03008" name="Picture 1" descr="A screenshot of a computer program&#10;&#10;Description automatically generated"/>
                    <pic:cNvPicPr/>
                  </pic:nvPicPr>
                  <pic:blipFill>
                    <a:blip r:embed="rId10"/>
                    <a:stretch>
                      <a:fillRect/>
                    </a:stretch>
                  </pic:blipFill>
                  <pic:spPr>
                    <a:xfrm>
                      <a:off x="0" y="0"/>
                      <a:ext cx="5103964" cy="2240972"/>
                    </a:xfrm>
                    <a:prstGeom prst="rect">
                      <a:avLst/>
                    </a:prstGeom>
                    <a:ln>
                      <a:solidFill>
                        <a:schemeClr val="tx1"/>
                      </a:solidFill>
                    </a:ln>
                  </pic:spPr>
                </pic:pic>
              </a:graphicData>
            </a:graphic>
          </wp:inline>
        </w:drawing>
      </w:r>
      <w:r w:rsidRPr="00DA0027">
        <w:rPr>
          <w:noProof/>
          <w:sz w:val="22"/>
          <w:szCs w:val="22"/>
        </w:rPr>
        <w:t xml:space="preserve"> </w:t>
      </w:r>
    </w:p>
    <w:p w14:paraId="5FC0211C" w14:textId="17F063F6" w:rsidR="001E6512" w:rsidRPr="00DA0027" w:rsidRDefault="001E6512" w:rsidP="001E6512">
      <w:pPr>
        <w:jc w:val="center"/>
        <w:rPr>
          <w:sz w:val="22"/>
          <w:szCs w:val="22"/>
        </w:rPr>
      </w:pPr>
      <w:r w:rsidRPr="00DA0027">
        <w:rPr>
          <w:b/>
          <w:bCs/>
          <w:sz w:val="22"/>
          <w:szCs w:val="22"/>
        </w:rPr>
        <w:lastRenderedPageBreak/>
        <w:t>Figure 1</w:t>
      </w:r>
      <w:r w:rsidRPr="00DA0027">
        <w:rPr>
          <w:sz w:val="22"/>
          <w:szCs w:val="22"/>
        </w:rPr>
        <w:t>. Levenstein Distance algorithm</w:t>
      </w:r>
      <w:r w:rsidR="00825375" w:rsidRPr="00DA0027">
        <w:rPr>
          <w:sz w:val="22"/>
          <w:szCs w:val="22"/>
        </w:rPr>
        <w:t xml:space="preserve"> (</w:t>
      </w:r>
      <w:r w:rsidR="00E92F77" w:rsidRPr="00DA0027">
        <w:rPr>
          <w:sz w:val="22"/>
          <w:szCs w:val="22"/>
        </w:rPr>
        <w:t xml:space="preserve">pseudocode adapted from: </w:t>
      </w:r>
      <w:hyperlink r:id="rId11" w:history="1">
        <w:r w:rsidR="00E92F77" w:rsidRPr="00DA0027">
          <w:rPr>
            <w:rStyle w:val="Hyperlink"/>
            <w:sz w:val="22"/>
            <w:szCs w:val="22"/>
          </w:rPr>
          <w:t>https://www.geeksforgeeks.org/introduction-to-levenshtein-distance/</w:t>
        </w:r>
      </w:hyperlink>
      <w:r w:rsidR="00E92F77" w:rsidRPr="00DA0027">
        <w:rPr>
          <w:sz w:val="22"/>
          <w:szCs w:val="22"/>
        </w:rPr>
        <w:t xml:space="preserve"> )</w:t>
      </w:r>
    </w:p>
    <w:p w14:paraId="251982E9" w14:textId="206B969A" w:rsidR="00BB4FEF" w:rsidRDefault="00FF790D" w:rsidP="00393798">
      <w:pPr>
        <w:rPr>
          <w:sz w:val="22"/>
          <w:szCs w:val="22"/>
        </w:rPr>
      </w:pPr>
      <w:r w:rsidRPr="00DA0027">
        <w:rPr>
          <w:sz w:val="22"/>
          <w:szCs w:val="22"/>
        </w:rPr>
        <w:t xml:space="preserve">The larger the distance, the more different the two strings are. </w:t>
      </w:r>
      <w:r w:rsidR="004232FB" w:rsidRPr="00DA0027">
        <w:rPr>
          <w:sz w:val="22"/>
          <w:szCs w:val="22"/>
        </w:rPr>
        <w:t xml:space="preserve">Here, each string is compared for how many insertions, deletions and replacements need to occur </w:t>
      </w:r>
      <w:r w:rsidR="008517CD" w:rsidRPr="00DA0027">
        <w:rPr>
          <w:sz w:val="22"/>
          <w:szCs w:val="22"/>
        </w:rPr>
        <w:t>to</w:t>
      </w:r>
      <w:r w:rsidR="004232FB" w:rsidRPr="00DA0027">
        <w:rPr>
          <w:sz w:val="22"/>
          <w:szCs w:val="22"/>
        </w:rPr>
        <w:t xml:space="preserve"> transform the first string to the second string.</w:t>
      </w:r>
    </w:p>
    <w:p w14:paraId="11DD37F4" w14:textId="63F2D71A" w:rsidR="00DA0027" w:rsidRPr="00DA0027" w:rsidRDefault="00DA0027" w:rsidP="00393798">
      <w:pPr>
        <w:rPr>
          <w:sz w:val="22"/>
          <w:szCs w:val="22"/>
        </w:rPr>
      </w:pPr>
      <w:r>
        <w:rPr>
          <w:sz w:val="22"/>
          <w:szCs w:val="22"/>
        </w:rPr>
        <w:t>The time complexity of this algorithm is O(3</w:t>
      </w:r>
      <w:r>
        <w:rPr>
          <w:sz w:val="22"/>
          <w:szCs w:val="22"/>
          <w:vertAlign w:val="superscript"/>
        </w:rPr>
        <w:t>n * m</w:t>
      </w:r>
      <w:r>
        <w:rPr>
          <w:sz w:val="22"/>
          <w:szCs w:val="22"/>
        </w:rPr>
        <w:t>) where n and m are the lengths of each string. While the space complexity would be O(m + n).</w:t>
      </w:r>
    </w:p>
    <w:p w14:paraId="5F33B2DE" w14:textId="5584E509" w:rsidR="00966185" w:rsidRPr="00DA0027" w:rsidRDefault="00966185" w:rsidP="00966185">
      <w:pPr>
        <w:pStyle w:val="Heading2"/>
        <w:rPr>
          <w:sz w:val="22"/>
          <w:szCs w:val="22"/>
        </w:rPr>
      </w:pPr>
      <w:r w:rsidRPr="00DA0027">
        <w:rPr>
          <w:sz w:val="22"/>
          <w:szCs w:val="22"/>
        </w:rPr>
        <w:t>1.2.2  Optimal String Alignment Distance</w:t>
      </w:r>
    </w:p>
    <w:p w14:paraId="1C5E9DEE" w14:textId="6720DDDA" w:rsidR="00825375" w:rsidRPr="00DA0027" w:rsidRDefault="00825375" w:rsidP="00E874AF">
      <w:pPr>
        <w:jc w:val="center"/>
        <w:rPr>
          <w:sz w:val="22"/>
          <w:szCs w:val="22"/>
        </w:rPr>
      </w:pPr>
      <w:r w:rsidRPr="00DA0027">
        <w:rPr>
          <w:noProof/>
          <w:sz w:val="22"/>
          <w:szCs w:val="22"/>
        </w:rPr>
        <w:drawing>
          <wp:inline distT="0" distB="0" distL="0" distR="0" wp14:anchorId="72EBD1DA" wp14:editId="20E73047">
            <wp:extent cx="5429250" cy="2783196"/>
            <wp:effectExtent l="19050" t="19050" r="19050" b="17780"/>
            <wp:docPr id="78227520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75208" name="Picture 1" descr="A screenshot of a computer code&#10;&#10;Description automatically generated"/>
                    <pic:cNvPicPr/>
                  </pic:nvPicPr>
                  <pic:blipFill>
                    <a:blip r:embed="rId12"/>
                    <a:stretch>
                      <a:fillRect/>
                    </a:stretch>
                  </pic:blipFill>
                  <pic:spPr>
                    <a:xfrm>
                      <a:off x="0" y="0"/>
                      <a:ext cx="5445382" cy="2791466"/>
                    </a:xfrm>
                    <a:prstGeom prst="rect">
                      <a:avLst/>
                    </a:prstGeom>
                    <a:ln>
                      <a:solidFill>
                        <a:schemeClr val="tx1"/>
                      </a:solidFill>
                    </a:ln>
                  </pic:spPr>
                </pic:pic>
              </a:graphicData>
            </a:graphic>
          </wp:inline>
        </w:drawing>
      </w:r>
    </w:p>
    <w:p w14:paraId="5716E5C0" w14:textId="3E8E65EE" w:rsidR="00825375" w:rsidRPr="00DA0027" w:rsidRDefault="00825375" w:rsidP="00825375">
      <w:pPr>
        <w:jc w:val="center"/>
        <w:rPr>
          <w:sz w:val="22"/>
          <w:szCs w:val="22"/>
        </w:rPr>
      </w:pPr>
      <w:r w:rsidRPr="00DA0027">
        <w:rPr>
          <w:b/>
          <w:bCs/>
          <w:sz w:val="22"/>
          <w:szCs w:val="22"/>
        </w:rPr>
        <w:t xml:space="preserve">Figure 2. </w:t>
      </w:r>
      <w:r w:rsidRPr="00DA0027">
        <w:rPr>
          <w:sz w:val="22"/>
          <w:szCs w:val="22"/>
        </w:rPr>
        <w:t xml:space="preserve">Optimal String Alignment Algorithm pseudocode (from: </w:t>
      </w:r>
      <w:hyperlink r:id="rId13" w:history="1">
        <w:r w:rsidR="005E6701" w:rsidRPr="00DA0027">
          <w:rPr>
            <w:rStyle w:val="Hyperlink"/>
            <w:sz w:val="22"/>
            <w:szCs w:val="22"/>
          </w:rPr>
          <w:t>https://en.wikipedia.org/wiki/Damerau%E2%80%93Levenshtein_distance</w:t>
        </w:r>
      </w:hyperlink>
      <w:r w:rsidRPr="00DA0027">
        <w:rPr>
          <w:sz w:val="22"/>
          <w:szCs w:val="22"/>
        </w:rPr>
        <w:t>)</w:t>
      </w:r>
    </w:p>
    <w:p w14:paraId="1D4DD0EF" w14:textId="387024FB" w:rsidR="00900A63" w:rsidRPr="00DA0027" w:rsidRDefault="005E6701" w:rsidP="00393798">
      <w:pPr>
        <w:rPr>
          <w:sz w:val="22"/>
          <w:szCs w:val="22"/>
        </w:rPr>
      </w:pPr>
      <w:r w:rsidRPr="00DA0027">
        <w:rPr>
          <w:sz w:val="22"/>
          <w:szCs w:val="22"/>
        </w:rPr>
        <w:t>This algorithm is a step up from the Levenshtein algorithm, in that is allows transpositions to be included into the list of edit operations. This means that the swapping of two adjacent characters in a string.</w:t>
      </w:r>
      <w:r w:rsidR="00450412" w:rsidRPr="00DA0027">
        <w:rPr>
          <w:sz w:val="22"/>
          <w:szCs w:val="22"/>
        </w:rPr>
        <w:t xml:space="preserve"> You are however, not allowed to apply multiple transforms to the same substring. </w:t>
      </w:r>
    </w:p>
    <w:p w14:paraId="1B829450" w14:textId="274E6231" w:rsidR="00966185" w:rsidRPr="00DA0027" w:rsidRDefault="00966185" w:rsidP="00825375">
      <w:pPr>
        <w:pStyle w:val="Heading2"/>
        <w:ind w:left="0" w:firstLine="0"/>
        <w:rPr>
          <w:sz w:val="22"/>
          <w:szCs w:val="22"/>
        </w:rPr>
      </w:pPr>
      <w:r w:rsidRPr="00DA0027">
        <w:rPr>
          <w:sz w:val="22"/>
          <w:szCs w:val="22"/>
        </w:rPr>
        <w:lastRenderedPageBreak/>
        <w:t>1.2.3  Damerau Levenshtein Distance</w:t>
      </w:r>
    </w:p>
    <w:p w14:paraId="54E3C600" w14:textId="7ECD3E12" w:rsidR="00900A63" w:rsidRPr="00DA0027" w:rsidRDefault="00900A63" w:rsidP="00E874AF">
      <w:pPr>
        <w:jc w:val="center"/>
        <w:rPr>
          <w:sz w:val="22"/>
          <w:szCs w:val="22"/>
        </w:rPr>
      </w:pPr>
      <w:r w:rsidRPr="00DA0027">
        <w:rPr>
          <w:noProof/>
          <w:sz w:val="22"/>
          <w:szCs w:val="22"/>
        </w:rPr>
        <w:drawing>
          <wp:inline distT="0" distB="0" distL="0" distR="0" wp14:anchorId="22D33C44" wp14:editId="23EB44D9">
            <wp:extent cx="4467225" cy="3400160"/>
            <wp:effectExtent l="19050" t="19050" r="9525" b="10160"/>
            <wp:docPr id="77610950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09500" name="Picture 1" descr="A screenshot of a computer program&#10;&#10;Description automatically generated"/>
                    <pic:cNvPicPr/>
                  </pic:nvPicPr>
                  <pic:blipFill>
                    <a:blip r:embed="rId14"/>
                    <a:stretch>
                      <a:fillRect/>
                    </a:stretch>
                  </pic:blipFill>
                  <pic:spPr>
                    <a:xfrm>
                      <a:off x="0" y="0"/>
                      <a:ext cx="4490913" cy="3418190"/>
                    </a:xfrm>
                    <a:prstGeom prst="rect">
                      <a:avLst/>
                    </a:prstGeom>
                    <a:ln>
                      <a:solidFill>
                        <a:schemeClr val="tx1"/>
                      </a:solidFill>
                    </a:ln>
                  </pic:spPr>
                </pic:pic>
              </a:graphicData>
            </a:graphic>
          </wp:inline>
        </w:drawing>
      </w:r>
    </w:p>
    <w:p w14:paraId="73DCBE6E" w14:textId="77777777" w:rsidR="00E92F77" w:rsidRPr="00DA0027" w:rsidRDefault="00925EBE" w:rsidP="00E92F77">
      <w:pPr>
        <w:jc w:val="center"/>
        <w:rPr>
          <w:sz w:val="22"/>
          <w:szCs w:val="22"/>
        </w:rPr>
      </w:pPr>
      <w:r w:rsidRPr="00DA0027">
        <w:rPr>
          <w:b/>
          <w:bCs/>
          <w:sz w:val="22"/>
          <w:szCs w:val="22"/>
        </w:rPr>
        <w:t xml:space="preserve">Figure 3. </w:t>
      </w:r>
      <w:r w:rsidRPr="00DA0027">
        <w:rPr>
          <w:sz w:val="22"/>
          <w:szCs w:val="22"/>
        </w:rPr>
        <w:t>Pseudocode for the Damerau Levenshtein Distance Algorithm</w:t>
      </w:r>
      <w:r w:rsidR="00E92F77" w:rsidRPr="00DA0027">
        <w:rPr>
          <w:sz w:val="22"/>
          <w:szCs w:val="22"/>
        </w:rPr>
        <w:t xml:space="preserve"> </w:t>
      </w:r>
      <w:r w:rsidR="00E92F77" w:rsidRPr="00DA0027">
        <w:rPr>
          <w:sz w:val="22"/>
          <w:szCs w:val="22"/>
        </w:rPr>
        <w:t xml:space="preserve">(from: </w:t>
      </w:r>
      <w:hyperlink r:id="rId15" w:history="1">
        <w:r w:rsidR="00E92F77" w:rsidRPr="00DA0027">
          <w:rPr>
            <w:rStyle w:val="Hyperlink"/>
            <w:sz w:val="22"/>
            <w:szCs w:val="22"/>
          </w:rPr>
          <w:t>https://en.wikipedia.org/wiki/Damerau%E2%80%93Levenshtein_distance</w:t>
        </w:r>
      </w:hyperlink>
      <w:r w:rsidR="00E92F77" w:rsidRPr="00DA0027">
        <w:rPr>
          <w:sz w:val="22"/>
          <w:szCs w:val="22"/>
        </w:rPr>
        <w:t>)</w:t>
      </w:r>
    </w:p>
    <w:p w14:paraId="4071FA34" w14:textId="76827BDE" w:rsidR="00925EBE" w:rsidRPr="00DA0027" w:rsidRDefault="00925EBE" w:rsidP="00925EBE">
      <w:pPr>
        <w:jc w:val="center"/>
        <w:rPr>
          <w:sz w:val="22"/>
          <w:szCs w:val="22"/>
        </w:rPr>
      </w:pPr>
    </w:p>
    <w:p w14:paraId="611F8BAE" w14:textId="716C93C7" w:rsidR="00925EBE" w:rsidRPr="00DA0027" w:rsidRDefault="00925EBE" w:rsidP="00925EBE">
      <w:pPr>
        <w:rPr>
          <w:sz w:val="22"/>
          <w:szCs w:val="22"/>
        </w:rPr>
      </w:pPr>
      <w:r w:rsidRPr="00DA0027">
        <w:rPr>
          <w:sz w:val="22"/>
          <w:szCs w:val="22"/>
        </w:rPr>
        <w:t>This algorithm is a further advancement on the Optimal String Alignment (OSA) Algorithm, as it fully incorporates the use of transpositions, which can be done on the same substring.</w:t>
      </w:r>
    </w:p>
    <w:p w14:paraId="0B0C2582" w14:textId="5868B429" w:rsidR="00966185" w:rsidRPr="00DA0027" w:rsidRDefault="00966185" w:rsidP="00966185">
      <w:pPr>
        <w:pStyle w:val="Heading2"/>
        <w:rPr>
          <w:sz w:val="22"/>
          <w:szCs w:val="22"/>
        </w:rPr>
      </w:pPr>
      <w:r w:rsidRPr="00DA0027">
        <w:rPr>
          <w:sz w:val="22"/>
          <w:szCs w:val="22"/>
        </w:rPr>
        <w:t>1.2.4  Hamming Distance</w:t>
      </w:r>
    </w:p>
    <w:p w14:paraId="23FD87F0" w14:textId="13EB46B3" w:rsidR="00900A63" w:rsidRPr="00DA0027" w:rsidRDefault="00EF56F8" w:rsidP="00E874AF">
      <w:pPr>
        <w:jc w:val="center"/>
        <w:rPr>
          <w:sz w:val="22"/>
          <w:szCs w:val="22"/>
        </w:rPr>
      </w:pPr>
      <w:r w:rsidRPr="00DA0027">
        <w:rPr>
          <w:noProof/>
          <w:sz w:val="22"/>
          <w:szCs w:val="22"/>
        </w:rPr>
        <w:drawing>
          <wp:inline distT="0" distB="0" distL="0" distR="0" wp14:anchorId="30F5129B" wp14:editId="198E3F27">
            <wp:extent cx="4362450" cy="2101477"/>
            <wp:effectExtent l="19050" t="19050" r="19050" b="13335"/>
            <wp:docPr id="1390746968" name="Picture 1" descr="A white text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46968" name="Picture 1" descr="A white text with black text&#10;&#10;Description automatically generated with medium confidence"/>
                    <pic:cNvPicPr/>
                  </pic:nvPicPr>
                  <pic:blipFill>
                    <a:blip r:embed="rId16"/>
                    <a:stretch>
                      <a:fillRect/>
                    </a:stretch>
                  </pic:blipFill>
                  <pic:spPr>
                    <a:xfrm>
                      <a:off x="0" y="0"/>
                      <a:ext cx="4389849" cy="2114676"/>
                    </a:xfrm>
                    <a:prstGeom prst="rect">
                      <a:avLst/>
                    </a:prstGeom>
                    <a:ln>
                      <a:solidFill>
                        <a:schemeClr val="tx1"/>
                      </a:solidFill>
                    </a:ln>
                  </pic:spPr>
                </pic:pic>
              </a:graphicData>
            </a:graphic>
          </wp:inline>
        </w:drawing>
      </w:r>
    </w:p>
    <w:p w14:paraId="501E3254" w14:textId="1889B63F" w:rsidR="002231CF" w:rsidRPr="00DA0027" w:rsidRDefault="002231CF" w:rsidP="002231CF">
      <w:pPr>
        <w:jc w:val="center"/>
        <w:rPr>
          <w:sz w:val="22"/>
          <w:szCs w:val="22"/>
        </w:rPr>
      </w:pPr>
      <w:r w:rsidRPr="00DA0027">
        <w:rPr>
          <w:b/>
          <w:bCs/>
          <w:sz w:val="22"/>
          <w:szCs w:val="22"/>
        </w:rPr>
        <w:t>Figure 4.</w:t>
      </w:r>
      <w:r w:rsidRPr="00DA0027">
        <w:rPr>
          <w:sz w:val="22"/>
          <w:szCs w:val="22"/>
        </w:rPr>
        <w:t xml:space="preserve"> Hamming Distance Algorithm (pseudocode written by me)</w:t>
      </w:r>
    </w:p>
    <w:p w14:paraId="76BF0726" w14:textId="187F0F93" w:rsidR="002231CF" w:rsidRPr="00DA0027" w:rsidRDefault="002637FF" w:rsidP="002231CF">
      <w:pPr>
        <w:rPr>
          <w:sz w:val="22"/>
          <w:szCs w:val="22"/>
        </w:rPr>
      </w:pPr>
      <w:r w:rsidRPr="00DA0027">
        <w:rPr>
          <w:sz w:val="22"/>
          <w:szCs w:val="22"/>
        </w:rPr>
        <w:t xml:space="preserve">This is the simplest algorithm tested, given that it only works on strings of the same length. This method goes through both words, updating a local count if any characters are different </w:t>
      </w:r>
      <w:r w:rsidRPr="00DA0027">
        <w:rPr>
          <w:sz w:val="22"/>
          <w:szCs w:val="22"/>
        </w:rPr>
        <w:lastRenderedPageBreak/>
        <w:t xml:space="preserve">at a certain index. The final count is the distance between the two strings, where a score of zero means they are identical, while large scores indicate larger divergence. </w:t>
      </w:r>
    </w:p>
    <w:p w14:paraId="6C07AC37" w14:textId="754C1494" w:rsidR="00966185" w:rsidRPr="00DA0027" w:rsidRDefault="00966185" w:rsidP="00966185">
      <w:pPr>
        <w:pStyle w:val="Heading2"/>
        <w:rPr>
          <w:sz w:val="22"/>
          <w:szCs w:val="22"/>
        </w:rPr>
      </w:pPr>
      <w:r w:rsidRPr="00DA0027">
        <w:rPr>
          <w:sz w:val="22"/>
          <w:szCs w:val="22"/>
        </w:rPr>
        <w:t>1.2.5  Sørensen–Dice Coefficient</w:t>
      </w:r>
    </w:p>
    <w:p w14:paraId="5FB28AEF" w14:textId="3EF33955" w:rsidR="00900A63" w:rsidRPr="00DA0027" w:rsidRDefault="00E874AF" w:rsidP="00E874AF">
      <w:pPr>
        <w:jc w:val="center"/>
        <w:rPr>
          <w:sz w:val="22"/>
          <w:szCs w:val="22"/>
        </w:rPr>
      </w:pPr>
      <w:r w:rsidRPr="00DA0027">
        <w:rPr>
          <w:noProof/>
          <w:sz w:val="22"/>
          <w:szCs w:val="22"/>
        </w:rPr>
        <w:drawing>
          <wp:inline distT="0" distB="0" distL="0" distR="0" wp14:anchorId="30279F5B" wp14:editId="4130A6EE">
            <wp:extent cx="3657600" cy="3109284"/>
            <wp:effectExtent l="19050" t="19050" r="19050" b="15240"/>
            <wp:docPr id="14509883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88322" name="Picture 1" descr="A screenshot of a computer program&#10;&#10;Description automatically generated"/>
                    <pic:cNvPicPr/>
                  </pic:nvPicPr>
                  <pic:blipFill>
                    <a:blip r:embed="rId17"/>
                    <a:stretch>
                      <a:fillRect/>
                    </a:stretch>
                  </pic:blipFill>
                  <pic:spPr>
                    <a:xfrm>
                      <a:off x="0" y="0"/>
                      <a:ext cx="3684321" cy="3131999"/>
                    </a:xfrm>
                    <a:prstGeom prst="rect">
                      <a:avLst/>
                    </a:prstGeom>
                    <a:ln>
                      <a:solidFill>
                        <a:schemeClr val="tx1"/>
                      </a:solidFill>
                    </a:ln>
                  </pic:spPr>
                </pic:pic>
              </a:graphicData>
            </a:graphic>
          </wp:inline>
        </w:drawing>
      </w:r>
    </w:p>
    <w:p w14:paraId="1FA2BF25" w14:textId="716F47AF" w:rsidR="00EA5E94" w:rsidRPr="00DA0027" w:rsidRDefault="00EA5E94" w:rsidP="00EA5E94">
      <w:pPr>
        <w:jc w:val="center"/>
        <w:rPr>
          <w:sz w:val="22"/>
          <w:szCs w:val="22"/>
        </w:rPr>
      </w:pPr>
      <w:r w:rsidRPr="00DA0027">
        <w:rPr>
          <w:b/>
          <w:bCs/>
          <w:sz w:val="22"/>
          <w:szCs w:val="22"/>
        </w:rPr>
        <w:t>Figure 5.</w:t>
      </w:r>
      <w:r w:rsidRPr="00DA0027">
        <w:rPr>
          <w:sz w:val="22"/>
          <w:szCs w:val="22"/>
        </w:rPr>
        <w:t xml:space="preserve"> </w:t>
      </w:r>
      <w:r w:rsidRPr="00DA0027">
        <w:rPr>
          <w:sz w:val="22"/>
          <w:szCs w:val="22"/>
        </w:rPr>
        <w:t>Sørensen–Dice</w:t>
      </w:r>
      <w:r w:rsidRPr="00DA0027">
        <w:rPr>
          <w:sz w:val="22"/>
          <w:szCs w:val="22"/>
        </w:rPr>
        <w:t xml:space="preserve"> C</w:t>
      </w:r>
      <w:r w:rsidRPr="00DA0027">
        <w:rPr>
          <w:sz w:val="22"/>
          <w:szCs w:val="22"/>
        </w:rPr>
        <w:t>oefficient</w:t>
      </w:r>
      <w:r w:rsidRPr="00DA0027">
        <w:rPr>
          <w:sz w:val="22"/>
          <w:szCs w:val="22"/>
        </w:rPr>
        <w:t xml:space="preserve"> string algorithm</w:t>
      </w:r>
      <w:r w:rsidR="00393798" w:rsidRPr="00DA0027">
        <w:rPr>
          <w:sz w:val="22"/>
          <w:szCs w:val="22"/>
        </w:rPr>
        <w:t xml:space="preserve"> (pseudocode written by me)</w:t>
      </w:r>
    </w:p>
    <w:p w14:paraId="12DCEF7F" w14:textId="42AD6F28" w:rsidR="00E874AF" w:rsidRPr="00DA0027" w:rsidRDefault="00EA5E94" w:rsidP="00393798">
      <w:pPr>
        <w:spacing w:line="360" w:lineRule="auto"/>
        <w:rPr>
          <w:sz w:val="22"/>
          <w:szCs w:val="22"/>
        </w:rPr>
      </w:pPr>
      <w:r w:rsidRPr="00DA0027">
        <w:rPr>
          <w:sz w:val="22"/>
          <w:szCs w:val="22"/>
        </w:rPr>
        <w:t>This algorithm in a similar vein to Hamming distance. However instead of comparing individual characters, it compares the</w:t>
      </w:r>
      <w:r w:rsidR="00E874AF" w:rsidRPr="00DA0027">
        <w:rPr>
          <w:sz w:val="22"/>
          <w:szCs w:val="22"/>
        </w:rPr>
        <w:t>ir bigrams instead. Is also differs in that it can handle strings of different lengths. Once the number of similar bigrams is counted, the overall score s of similarity is calculated using the following formula:</w:t>
      </w:r>
    </w:p>
    <w:p w14:paraId="19F775AC" w14:textId="1F28015E" w:rsidR="00EA5E94" w:rsidRPr="00DA0027" w:rsidRDefault="00E874AF" w:rsidP="00E874AF">
      <w:pPr>
        <w:jc w:val="center"/>
        <w:rPr>
          <w:sz w:val="22"/>
          <w:szCs w:val="22"/>
        </w:rPr>
      </w:pPr>
      <m:oMathPara>
        <m:oMath>
          <m:r>
            <w:rPr>
              <w:rFonts w:ascii="Cambria Math" w:hAnsi="Cambria Math"/>
              <w:sz w:val="22"/>
              <w:szCs w:val="22"/>
            </w:rPr>
            <m:t>s=</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num>
            <m:den>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den>
          </m:f>
        </m:oMath>
      </m:oMathPara>
    </w:p>
    <w:p w14:paraId="4DD9E1FB" w14:textId="6B9E0618" w:rsidR="00602F25" w:rsidRPr="00DA0027" w:rsidRDefault="00602F25" w:rsidP="00E874AF">
      <w:pPr>
        <w:rPr>
          <w:sz w:val="22"/>
          <w:szCs w:val="22"/>
        </w:rPr>
      </w:pPr>
      <w:r w:rsidRPr="00DA0027">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oMath>
      <w:r w:rsidRPr="00DA0027">
        <w:rPr>
          <w:sz w:val="22"/>
          <w:szCs w:val="22"/>
        </w:rPr>
        <w:t xml:space="preserve"> is the is the number of bigrams found in both strings,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oMath>
      <w:r w:rsidRPr="00DA0027">
        <w:rPr>
          <w:sz w:val="22"/>
          <w:szCs w:val="22"/>
        </w:rPr>
        <w:t xml:space="preserve"> is the number of bigrams in string a, and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oMath>
      <w:r w:rsidRPr="00DA0027">
        <w:rPr>
          <w:sz w:val="22"/>
          <w:szCs w:val="22"/>
        </w:rPr>
        <w:t>is the number of bigrams in string b.</w:t>
      </w:r>
    </w:p>
    <w:p w14:paraId="153A490E" w14:textId="4A58CF36" w:rsidR="00393798" w:rsidRPr="00DA0027" w:rsidRDefault="00602F25" w:rsidP="00E874AF">
      <w:pPr>
        <w:rPr>
          <w:sz w:val="22"/>
          <w:szCs w:val="22"/>
        </w:rPr>
      </w:pPr>
      <w:r w:rsidRPr="00DA0027">
        <w:rPr>
          <w:sz w:val="22"/>
          <w:szCs w:val="22"/>
        </w:rPr>
        <w:t xml:space="preserve">This method means values are of the set [0, 1], where the more similar two strings are, the closer the coefficient </w:t>
      </w:r>
      <w:r w:rsidR="00393798" w:rsidRPr="00DA0027">
        <w:rPr>
          <w:sz w:val="22"/>
          <w:szCs w:val="22"/>
        </w:rPr>
        <w:t>returned is to 1</w:t>
      </w:r>
      <w:r w:rsidRPr="00DA0027">
        <w:rPr>
          <w:sz w:val="22"/>
          <w:szCs w:val="22"/>
        </w:rPr>
        <w:t>.</w:t>
      </w:r>
    </w:p>
    <w:p w14:paraId="61A64AE8" w14:textId="104B0946" w:rsidR="00966185" w:rsidRPr="00DA0027" w:rsidRDefault="00966185" w:rsidP="00966185">
      <w:pPr>
        <w:pStyle w:val="Heading2"/>
        <w:rPr>
          <w:sz w:val="22"/>
          <w:szCs w:val="22"/>
        </w:rPr>
      </w:pPr>
      <w:r w:rsidRPr="00DA0027">
        <w:rPr>
          <w:sz w:val="22"/>
          <w:szCs w:val="22"/>
        </w:rPr>
        <w:lastRenderedPageBreak/>
        <w:t>1.2.4  Jaro Distance</w:t>
      </w:r>
    </w:p>
    <w:p w14:paraId="2832AE89" w14:textId="05359087" w:rsidR="00243303" w:rsidRPr="00DA0027" w:rsidRDefault="00243303" w:rsidP="009C5C4E">
      <w:pPr>
        <w:jc w:val="center"/>
        <w:rPr>
          <w:sz w:val="22"/>
          <w:szCs w:val="22"/>
        </w:rPr>
      </w:pPr>
      <w:r w:rsidRPr="00DA0027">
        <w:rPr>
          <w:noProof/>
          <w:sz w:val="22"/>
          <w:szCs w:val="22"/>
        </w:rPr>
        <w:drawing>
          <wp:inline distT="0" distB="0" distL="0" distR="0" wp14:anchorId="72F62D6F" wp14:editId="0C634469">
            <wp:extent cx="4038600" cy="4563002"/>
            <wp:effectExtent l="19050" t="19050" r="19050" b="28575"/>
            <wp:docPr id="93624334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3345" name="Picture 1" descr="A screenshot of a computer code&#10;&#10;Description automatically generated"/>
                    <pic:cNvPicPr/>
                  </pic:nvPicPr>
                  <pic:blipFill>
                    <a:blip r:embed="rId18"/>
                    <a:stretch>
                      <a:fillRect/>
                    </a:stretch>
                  </pic:blipFill>
                  <pic:spPr>
                    <a:xfrm>
                      <a:off x="0" y="0"/>
                      <a:ext cx="4053465" cy="4579797"/>
                    </a:xfrm>
                    <a:prstGeom prst="rect">
                      <a:avLst/>
                    </a:prstGeom>
                    <a:ln>
                      <a:solidFill>
                        <a:schemeClr val="tx1"/>
                      </a:solidFill>
                    </a:ln>
                  </pic:spPr>
                </pic:pic>
              </a:graphicData>
            </a:graphic>
          </wp:inline>
        </w:drawing>
      </w:r>
    </w:p>
    <w:p w14:paraId="5A04FCF4" w14:textId="0A5A0A75" w:rsidR="009C5C4E" w:rsidRPr="00DA0027" w:rsidRDefault="009C5C4E" w:rsidP="009C5C4E">
      <w:pPr>
        <w:jc w:val="center"/>
        <w:rPr>
          <w:sz w:val="22"/>
          <w:szCs w:val="22"/>
        </w:rPr>
      </w:pPr>
      <w:r w:rsidRPr="00DA0027">
        <w:rPr>
          <w:b/>
          <w:bCs/>
          <w:sz w:val="22"/>
          <w:szCs w:val="22"/>
        </w:rPr>
        <w:t>Figure 6.</w:t>
      </w:r>
      <w:r w:rsidRPr="00DA0027">
        <w:rPr>
          <w:sz w:val="22"/>
          <w:szCs w:val="22"/>
        </w:rPr>
        <w:t xml:space="preserve"> Jaro Distance algorithm (pseudocode adapted from: </w:t>
      </w:r>
      <w:hyperlink r:id="rId19" w:history="1">
        <w:r w:rsidRPr="00DA0027">
          <w:rPr>
            <w:rStyle w:val="Hyperlink"/>
            <w:sz w:val="22"/>
            <w:szCs w:val="22"/>
          </w:rPr>
          <w:t>https://www.geeksforgeeks.org/jaro-and-jaro-winkler-similarity/</w:t>
        </w:r>
      </w:hyperlink>
      <w:r w:rsidRPr="00DA0027">
        <w:rPr>
          <w:sz w:val="22"/>
          <w:szCs w:val="22"/>
        </w:rPr>
        <w:t xml:space="preserve"> )</w:t>
      </w:r>
    </w:p>
    <w:p w14:paraId="6C6FAD94" w14:textId="574430A8" w:rsidR="004232FB" w:rsidRPr="00DA0027" w:rsidRDefault="008517CD" w:rsidP="004232FB">
      <w:pPr>
        <w:rPr>
          <w:sz w:val="22"/>
          <w:szCs w:val="22"/>
        </w:rPr>
      </w:pPr>
      <w:r w:rsidRPr="00DA0027">
        <w:rPr>
          <w:sz w:val="22"/>
          <w:szCs w:val="22"/>
        </w:rPr>
        <w:t xml:space="preserve">Like the </w:t>
      </w:r>
      <w:r w:rsidRPr="00DA0027">
        <w:rPr>
          <w:sz w:val="22"/>
          <w:szCs w:val="22"/>
        </w:rPr>
        <w:t>Sørensen–Dice Coefficient</w:t>
      </w:r>
      <w:r w:rsidRPr="00DA0027">
        <w:rPr>
          <w:sz w:val="22"/>
          <w:szCs w:val="22"/>
        </w:rPr>
        <w:t xml:space="preserve"> algorithm, Jaro distance scores strings on a scale of 0 to 1, where the more similar the words are, the closer the final value is to 1.</w:t>
      </w:r>
      <w:r w:rsidR="00A1320A" w:rsidRPr="00DA0027">
        <w:rPr>
          <w:sz w:val="22"/>
          <w:szCs w:val="22"/>
        </w:rPr>
        <w:t xml:space="preserve">  </w:t>
      </w:r>
    </w:p>
    <w:p w14:paraId="7FA188A2" w14:textId="38367987" w:rsidR="00BB4FEF" w:rsidRPr="00DA0027" w:rsidRDefault="00966185" w:rsidP="00966185">
      <w:pPr>
        <w:pStyle w:val="Heading2"/>
        <w:rPr>
          <w:sz w:val="22"/>
          <w:szCs w:val="22"/>
        </w:rPr>
      </w:pPr>
      <w:r w:rsidRPr="00DA0027">
        <w:rPr>
          <w:sz w:val="22"/>
          <w:szCs w:val="22"/>
        </w:rPr>
        <w:lastRenderedPageBreak/>
        <w:t>1.2.4  Jaro-Winkler Distance</w:t>
      </w:r>
    </w:p>
    <w:p w14:paraId="541E62BE" w14:textId="7231C252" w:rsidR="004232FB" w:rsidRPr="00DA0027" w:rsidRDefault="009C5C4E" w:rsidP="009C5C4E">
      <w:pPr>
        <w:jc w:val="center"/>
        <w:rPr>
          <w:sz w:val="22"/>
          <w:szCs w:val="22"/>
        </w:rPr>
      </w:pPr>
      <w:r w:rsidRPr="00DA0027">
        <w:rPr>
          <w:noProof/>
          <w:sz w:val="22"/>
          <w:szCs w:val="22"/>
        </w:rPr>
        <w:drawing>
          <wp:inline distT="0" distB="0" distL="0" distR="0" wp14:anchorId="79F8C32A" wp14:editId="3F21632A">
            <wp:extent cx="3834516" cy="3124200"/>
            <wp:effectExtent l="19050" t="19050" r="13970" b="19050"/>
            <wp:docPr id="192576850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68505" name="Picture 1" descr="A screenshot of a computer code&#10;&#10;Description automatically generated"/>
                    <pic:cNvPicPr/>
                  </pic:nvPicPr>
                  <pic:blipFill>
                    <a:blip r:embed="rId20"/>
                    <a:stretch>
                      <a:fillRect/>
                    </a:stretch>
                  </pic:blipFill>
                  <pic:spPr>
                    <a:xfrm>
                      <a:off x="0" y="0"/>
                      <a:ext cx="3838332" cy="3127309"/>
                    </a:xfrm>
                    <a:prstGeom prst="rect">
                      <a:avLst/>
                    </a:prstGeom>
                    <a:ln>
                      <a:solidFill>
                        <a:schemeClr val="tx1"/>
                      </a:solidFill>
                    </a:ln>
                  </pic:spPr>
                </pic:pic>
              </a:graphicData>
            </a:graphic>
          </wp:inline>
        </w:drawing>
      </w:r>
    </w:p>
    <w:p w14:paraId="40042CDF" w14:textId="1E631564" w:rsidR="009C5C4E" w:rsidRPr="00DA0027" w:rsidRDefault="009C5C4E" w:rsidP="009C5C4E">
      <w:pPr>
        <w:jc w:val="center"/>
        <w:rPr>
          <w:sz w:val="22"/>
          <w:szCs w:val="22"/>
        </w:rPr>
      </w:pPr>
      <w:r w:rsidRPr="00DA0027">
        <w:rPr>
          <w:b/>
          <w:bCs/>
          <w:sz w:val="22"/>
          <w:szCs w:val="22"/>
        </w:rPr>
        <w:t xml:space="preserve">Figure </w:t>
      </w:r>
      <w:r w:rsidRPr="00DA0027">
        <w:rPr>
          <w:b/>
          <w:bCs/>
          <w:sz w:val="22"/>
          <w:szCs w:val="22"/>
        </w:rPr>
        <w:t>7</w:t>
      </w:r>
      <w:r w:rsidRPr="00DA0027">
        <w:rPr>
          <w:b/>
          <w:bCs/>
          <w:sz w:val="22"/>
          <w:szCs w:val="22"/>
        </w:rPr>
        <w:t>.</w:t>
      </w:r>
      <w:r w:rsidRPr="00DA0027">
        <w:rPr>
          <w:sz w:val="22"/>
          <w:szCs w:val="22"/>
        </w:rPr>
        <w:t xml:space="preserve"> Jaro</w:t>
      </w:r>
      <w:r w:rsidRPr="00DA0027">
        <w:rPr>
          <w:sz w:val="22"/>
          <w:szCs w:val="22"/>
        </w:rPr>
        <w:t>-Winkler</w:t>
      </w:r>
      <w:r w:rsidRPr="00DA0027">
        <w:rPr>
          <w:sz w:val="22"/>
          <w:szCs w:val="22"/>
        </w:rPr>
        <w:t xml:space="preserve"> Distance algorithm (pseudocode adapted from: </w:t>
      </w:r>
      <w:hyperlink r:id="rId21" w:history="1">
        <w:r w:rsidRPr="00DA0027">
          <w:rPr>
            <w:rStyle w:val="Hyperlink"/>
            <w:sz w:val="22"/>
            <w:szCs w:val="22"/>
          </w:rPr>
          <w:t>https://www.geeksforgeeks.org/jaro-and-jaro-winkler-similarity/</w:t>
        </w:r>
      </w:hyperlink>
      <w:r w:rsidRPr="00DA0027">
        <w:rPr>
          <w:sz w:val="22"/>
          <w:szCs w:val="22"/>
        </w:rPr>
        <w:t xml:space="preserve"> )</w:t>
      </w:r>
    </w:p>
    <w:p w14:paraId="4185AB29" w14:textId="77777777" w:rsidR="009C5C4E" w:rsidRPr="00DA0027" w:rsidRDefault="009C5C4E" w:rsidP="009C5C4E">
      <w:pPr>
        <w:jc w:val="center"/>
        <w:rPr>
          <w:sz w:val="22"/>
          <w:szCs w:val="22"/>
        </w:rPr>
      </w:pPr>
    </w:p>
    <w:p w14:paraId="394B86B0" w14:textId="7E8DEE55" w:rsidR="00966185" w:rsidRPr="00DA0027" w:rsidRDefault="00966185" w:rsidP="00966185">
      <w:pPr>
        <w:pStyle w:val="Heading2"/>
        <w:rPr>
          <w:sz w:val="22"/>
          <w:szCs w:val="22"/>
        </w:rPr>
      </w:pPr>
      <w:r w:rsidRPr="00DA0027">
        <w:rPr>
          <w:sz w:val="22"/>
          <w:szCs w:val="22"/>
        </w:rPr>
        <w:t xml:space="preserve">1.3  Overview of search methods </w:t>
      </w:r>
    </w:p>
    <w:p w14:paraId="137B52D1" w14:textId="778E8A76" w:rsidR="00900A63" w:rsidRPr="00DA0027" w:rsidRDefault="009C5C4E" w:rsidP="00900A63">
      <w:pPr>
        <w:rPr>
          <w:sz w:val="22"/>
          <w:szCs w:val="22"/>
        </w:rPr>
      </w:pPr>
      <w:r w:rsidRPr="00DA0027">
        <w:rPr>
          <w:sz w:val="22"/>
          <w:szCs w:val="22"/>
        </w:rPr>
        <w:t>To search for certain words in the program, a search method must be used. These methods also depend on how the words are organised as to how they could be extracted and exploited for greater performance and reduce wasted time on checking redundant strings.</w:t>
      </w:r>
    </w:p>
    <w:p w14:paraId="5516CFC1" w14:textId="0E8EE273" w:rsidR="00966185" w:rsidRPr="00DA0027" w:rsidRDefault="00966185" w:rsidP="00966185">
      <w:pPr>
        <w:pStyle w:val="Heading2"/>
        <w:rPr>
          <w:sz w:val="22"/>
          <w:szCs w:val="22"/>
        </w:rPr>
      </w:pPr>
      <w:r w:rsidRPr="00DA0027">
        <w:rPr>
          <w:sz w:val="22"/>
          <w:szCs w:val="22"/>
        </w:rPr>
        <w:t>1.3.1  Linear Search</w:t>
      </w:r>
    </w:p>
    <w:p w14:paraId="14D15D4F" w14:textId="415332E4" w:rsidR="00900A63" w:rsidRPr="00DA0027" w:rsidRDefault="009C5C4E" w:rsidP="00900A63">
      <w:pPr>
        <w:rPr>
          <w:sz w:val="22"/>
          <w:szCs w:val="22"/>
        </w:rPr>
      </w:pPr>
      <w:r w:rsidRPr="00DA0027">
        <w:rPr>
          <w:sz w:val="22"/>
          <w:szCs w:val="22"/>
        </w:rPr>
        <w:t xml:space="preserve">The most basic approach for checking if a user’s word matches a word in the system is by using a linear search method. </w:t>
      </w:r>
    </w:p>
    <w:p w14:paraId="5903D167" w14:textId="6F8C9982" w:rsidR="00F56DBF" w:rsidRPr="00DA0027" w:rsidRDefault="00F56DBF" w:rsidP="00900A63">
      <w:pPr>
        <w:rPr>
          <w:sz w:val="22"/>
          <w:szCs w:val="22"/>
        </w:rPr>
      </w:pPr>
      <w:r w:rsidRPr="00DA0027">
        <w:rPr>
          <w:sz w:val="22"/>
          <w:szCs w:val="22"/>
        </w:rPr>
        <w:t>In this system, words would be organised into a long 1-dimensional array. Then, when a word needs to be checked if it exists in the array, each item would be looked at from the first index, till either it is found, or the end of the array is reached.</w:t>
      </w:r>
    </w:p>
    <w:p w14:paraId="3E4A5352" w14:textId="4BCC1843" w:rsidR="00F56DBF" w:rsidRPr="00DA0027" w:rsidRDefault="00F56DBF"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O(n) where n is the number of words in the array.</w:t>
      </w:r>
    </w:p>
    <w:p w14:paraId="62AC1DCC" w14:textId="7F513CBC" w:rsidR="00966185" w:rsidRPr="00DA0027" w:rsidRDefault="00966185" w:rsidP="00966185">
      <w:pPr>
        <w:pStyle w:val="Heading2"/>
        <w:rPr>
          <w:sz w:val="22"/>
          <w:szCs w:val="22"/>
        </w:rPr>
      </w:pPr>
      <w:r w:rsidRPr="00DA0027">
        <w:rPr>
          <w:sz w:val="22"/>
          <w:szCs w:val="22"/>
        </w:rPr>
        <w:lastRenderedPageBreak/>
        <w:t>1.3.1  Binary Search</w:t>
      </w:r>
    </w:p>
    <w:p w14:paraId="2E1EBAC3" w14:textId="77777777" w:rsidR="003315B1" w:rsidRPr="00DA0027" w:rsidRDefault="00F56DBF" w:rsidP="00900A63">
      <w:pPr>
        <w:rPr>
          <w:sz w:val="22"/>
          <w:szCs w:val="22"/>
        </w:rPr>
      </w:pPr>
      <w:r w:rsidRPr="00DA0027">
        <w:rPr>
          <w:sz w:val="22"/>
          <w:szCs w:val="22"/>
        </w:rPr>
        <w:t xml:space="preserve">Another approach to searching is with the binary search. This method works the same with linear search, in that it requires the words to be organised in a long 1-dimensional array. However, for the method to work it would require the array to be sorted in alphabetical order. </w:t>
      </w:r>
    </w:p>
    <w:p w14:paraId="00EA5B80" w14:textId="2EB0E938" w:rsidR="003315B1" w:rsidRPr="00DA0027" w:rsidRDefault="003315B1" w:rsidP="00900A63">
      <w:pPr>
        <w:rPr>
          <w:sz w:val="22"/>
          <w:szCs w:val="22"/>
        </w:rPr>
      </w:pPr>
      <w:r w:rsidRPr="00DA0027">
        <w:rPr>
          <w:sz w:val="22"/>
          <w:szCs w:val="22"/>
        </w:rPr>
        <w:t>W</w:t>
      </w:r>
      <w:r w:rsidR="00F56DBF" w:rsidRPr="00DA0027">
        <w:rPr>
          <w:sz w:val="22"/>
          <w:szCs w:val="22"/>
        </w:rPr>
        <w:t>hen a u</w:t>
      </w:r>
      <w:r w:rsidRPr="00DA0027">
        <w:rPr>
          <w:sz w:val="22"/>
          <w:szCs w:val="22"/>
        </w:rPr>
        <w:t>ser entered word needs to be checked, the string at the middle index of the array is examined. If the string doesn’t match, then the half of the array the word is unlikely to be in is discarded, and the process is repeated until either the word is found, or an end clause is reached.</w:t>
      </w:r>
    </w:p>
    <w:p w14:paraId="65D22804" w14:textId="2F08E3F1" w:rsidR="00900A63" w:rsidRPr="00DA0027" w:rsidRDefault="003315B1"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O(log n) where n is the number of words in the array.</w:t>
      </w:r>
    </w:p>
    <w:p w14:paraId="1BCEE426" w14:textId="4D651555" w:rsidR="00966185" w:rsidRPr="00DA0027" w:rsidRDefault="00966185" w:rsidP="00966185">
      <w:pPr>
        <w:pStyle w:val="Heading2"/>
        <w:rPr>
          <w:sz w:val="22"/>
          <w:szCs w:val="16"/>
        </w:rPr>
      </w:pPr>
      <w:r w:rsidRPr="00DA0027">
        <w:rPr>
          <w:sz w:val="22"/>
          <w:szCs w:val="16"/>
        </w:rPr>
        <w:t>1.3.1  Hash Tables and Linked Lists</w:t>
      </w:r>
    </w:p>
    <w:p w14:paraId="629E5B00" w14:textId="41776FF1" w:rsidR="00900A63" w:rsidRPr="00DA0027" w:rsidRDefault="003315B1" w:rsidP="00900A63">
      <w:pPr>
        <w:rPr>
          <w:sz w:val="22"/>
          <w:szCs w:val="18"/>
        </w:rPr>
      </w:pPr>
      <w:r w:rsidRPr="00DA0027">
        <w:rPr>
          <w:sz w:val="22"/>
          <w:szCs w:val="18"/>
        </w:rPr>
        <w:t xml:space="preserve">The final approach to searching is with the use of hash tables and linked lists. This method works by organising the words into a hash table, where each string would be used to calculate a hash value, which would then be used as the index for where to store the word. If there is the case that there is a clash and two words would be put in the same spot, then a linked list would be used, which would be organised </w:t>
      </w:r>
      <w:r w:rsidR="00DA0027" w:rsidRPr="00DA0027">
        <w:rPr>
          <w:sz w:val="22"/>
          <w:szCs w:val="18"/>
        </w:rPr>
        <w:t>like</w:t>
      </w:r>
      <w:r w:rsidRPr="00DA0027">
        <w:rPr>
          <w:sz w:val="22"/>
          <w:szCs w:val="18"/>
        </w:rPr>
        <w:t xml:space="preserve"> an array that the other search methods used.</w:t>
      </w:r>
    </w:p>
    <w:p w14:paraId="658D1E84" w14:textId="2F4EEEAD" w:rsidR="00DA0027" w:rsidRPr="00DA0027" w:rsidRDefault="00DA0027" w:rsidP="00900A63">
      <w:pPr>
        <w:rPr>
          <w:sz w:val="22"/>
          <w:szCs w:val="18"/>
        </w:rPr>
      </w:pPr>
      <w:r w:rsidRPr="00DA0027">
        <w:rPr>
          <w:sz w:val="22"/>
          <w:szCs w:val="18"/>
        </w:rPr>
        <w:t>The benefits of this are that it gives a best-case scenario runtime of O(1), however depending on how well the hash table is organised and how many words congregate in one linked list, it could give a worst-case scenario runtime of O(n) where n is the number of words in the array.</w:t>
      </w:r>
    </w:p>
    <w:p w14:paraId="37586EF0" w14:textId="00C08F37" w:rsidR="00687AEF" w:rsidRPr="002C73E9" w:rsidRDefault="00687AEF" w:rsidP="00FB0B03">
      <w:pPr>
        <w:pStyle w:val="Heading2"/>
      </w:pPr>
      <w:bookmarkStart w:id="6" w:name="_Toc407145092"/>
      <w:r w:rsidRPr="002C73E9">
        <w:t>1.</w:t>
      </w:r>
      <w:r w:rsidR="00966185">
        <w:t>4</w:t>
      </w:r>
      <w:r w:rsidRPr="002C73E9">
        <w:t xml:space="preserve">  </w:t>
      </w:r>
      <w:bookmarkEnd w:id="6"/>
      <w:r w:rsidR="00BF4D2D">
        <w:t>Literature Review</w:t>
      </w:r>
      <w:r w:rsidR="00551406">
        <w:t xml:space="preserve"> </w:t>
      </w:r>
    </w:p>
    <w:p w14:paraId="50A0097E" w14:textId="5EFA0C4F" w:rsidR="0015337E" w:rsidRDefault="0015337E">
      <w:pPr>
        <w:rPr>
          <w:sz w:val="22"/>
          <w:szCs w:val="22"/>
        </w:rPr>
      </w:pPr>
      <w:r w:rsidRPr="0015337E">
        <w:rPr>
          <w:sz w:val="22"/>
          <w:szCs w:val="22"/>
        </w:rPr>
        <w:t xml:space="preserve">&lt;This section heading is purely a suggestion -- you should subdivide this chapter in whatever manner you think makes most sense for your project. It may also make sense to spread the `Background Research' over more than one chapter, in which case they should be named </w:t>
      </w:r>
      <w:r w:rsidR="006E5E99">
        <w:rPr>
          <w:sz w:val="22"/>
          <w:szCs w:val="22"/>
        </w:rPr>
        <w:t>sensibly</w:t>
      </w:r>
      <w:r w:rsidRPr="0015337E">
        <w:rPr>
          <w:sz w:val="22"/>
          <w:szCs w:val="22"/>
        </w:rPr>
        <w:t>.&gt;</w:t>
      </w:r>
    </w:p>
    <w:p w14:paraId="1018D004" w14:textId="77777777" w:rsidR="007D1E76" w:rsidRDefault="007D1E76">
      <w:pPr>
        <w:rPr>
          <w:sz w:val="22"/>
          <w:szCs w:val="22"/>
        </w:rPr>
      </w:pPr>
    </w:p>
    <w:p w14:paraId="04B8B400" w14:textId="3D190424" w:rsidR="00165366" w:rsidRDefault="00AF6F6A">
      <w:pPr>
        <w:rPr>
          <w:sz w:val="22"/>
          <w:szCs w:val="22"/>
        </w:rPr>
      </w:pPr>
      <w:r>
        <w:rPr>
          <w:sz w:val="22"/>
          <w:szCs w:val="22"/>
        </w:rPr>
        <w:t>Study used:</w:t>
      </w:r>
      <w:r w:rsidRPr="00AF6F6A">
        <w:t xml:space="preserve"> </w:t>
      </w:r>
      <w:hyperlink r:id="rId22" w:history="1">
        <w:r w:rsidRPr="00BB79C3">
          <w:rPr>
            <w:rStyle w:val="Hyperlink"/>
            <w:sz w:val="22"/>
            <w:szCs w:val="22"/>
          </w:rPr>
          <w:t>https://citeseerx.ist.psu.edu/document?repid=rep1&amp;type=pdf&amp;doi=939835023700f66cc7fbb861a76af93824b3b082</w:t>
        </w:r>
      </w:hyperlink>
    </w:p>
    <w:p w14:paraId="3A30DDDE" w14:textId="6EFEB956" w:rsidR="00AF6F6A" w:rsidRPr="00165366" w:rsidRDefault="00165366">
      <w:pPr>
        <w:rPr>
          <w:sz w:val="22"/>
          <w:szCs w:val="22"/>
        </w:rPr>
      </w:pPr>
      <w:r>
        <w:rPr>
          <w:sz w:val="22"/>
          <w:szCs w:val="22"/>
        </w:rPr>
        <w:lastRenderedPageBreak/>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program has access to, one of which should be correct spelling of the word. </w:t>
      </w:r>
      <w:r w:rsidR="007D1E76">
        <w:rPr>
          <w:sz w:val="22"/>
          <w:szCs w:val="22"/>
        </w:rPr>
        <w:t>The also make the point to say that the algorithm provides easy identification of misspellings and can offer results very quickly, reducing the runtime of the application used.</w:t>
      </w:r>
    </w:p>
    <w:p w14:paraId="04EF6E27" w14:textId="76BEA273" w:rsidR="00687AEF" w:rsidRDefault="00687AEF" w:rsidP="00F14D96">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p>
    <w:p w14:paraId="0A5F43AE" w14:textId="241062E9" w:rsidR="007D1E76" w:rsidRDefault="00E62CEB" w:rsidP="00E62CEB">
      <w:pPr>
        <w:rPr>
          <w:sz w:val="22"/>
          <w:szCs w:val="22"/>
        </w:rPr>
      </w:pP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r w:rsidRPr="00E62CEB">
        <w:rPr>
          <w:sz w:val="22"/>
          <w:szCs w:val="22"/>
        </w:rPr>
        <w:t>&lt;Everything that comes under the `Methods' criterion in the mark scheme should be described in one, or possibly more than one, chapter(s).&gt;</w:t>
      </w:r>
    </w:p>
    <w:p w14:paraId="59D6A82A" w14:textId="512CF8C7" w:rsidR="007D1E76" w:rsidRDefault="007D1E76" w:rsidP="007D1E76">
      <w:pPr>
        <w:pStyle w:val="Heading2"/>
      </w:pPr>
      <w:r w:rsidRPr="00273D10">
        <w:t xml:space="preserve">2.1  </w:t>
      </w:r>
      <w:r>
        <w:t>Proof of Concept</w:t>
      </w:r>
    </w:p>
    <w:p w14:paraId="142E2D41" w14:textId="65038B93" w:rsidR="007D1E76" w:rsidRDefault="007D1E76" w:rsidP="007D1E76">
      <w:pPr>
        <w:rPr>
          <w:b/>
          <w:bCs/>
        </w:rPr>
      </w:pPr>
      <w:r>
        <w:rPr>
          <w:b/>
          <w:bCs/>
        </w:rPr>
        <w:t>2.1.1 Design</w:t>
      </w:r>
    </w:p>
    <w:p w14:paraId="3A4BD685" w14:textId="0ED1FB7D" w:rsidR="000021DD" w:rsidRPr="007D1E76" w:rsidRDefault="000021DD" w:rsidP="007D1E76">
      <w:pPr>
        <w:rPr>
          <w:b/>
          <w:bCs/>
        </w:rPr>
      </w:pPr>
      <w:r>
        <w:rPr>
          <w:b/>
          <w:bCs/>
        </w:rPr>
        <w:t>2.1.2 Conclusions</w:t>
      </w:r>
    </w:p>
    <w:p w14:paraId="3AAC3CCC" w14:textId="3217525D" w:rsidR="007D1E76" w:rsidRDefault="007D1E76" w:rsidP="007D1E76">
      <w:pPr>
        <w:pStyle w:val="Heading2"/>
      </w:pPr>
      <w:r w:rsidRPr="00273D10">
        <w:t>2.</w:t>
      </w:r>
      <w:r>
        <w:t>2</w:t>
      </w:r>
      <w:r w:rsidRPr="00273D10">
        <w:t xml:space="preserve">  </w:t>
      </w:r>
      <w:r w:rsidR="00F56DBF">
        <w:t>C Program</w:t>
      </w:r>
    </w:p>
    <w:p w14:paraId="156B4131" w14:textId="7C62963B" w:rsidR="007D1E76" w:rsidRPr="007D1E76" w:rsidRDefault="007D1E76" w:rsidP="00F56DBF">
      <w:pPr>
        <w:pStyle w:val="Heading2"/>
      </w:pPr>
      <w:r w:rsidRPr="00273D10">
        <w:t>2.</w:t>
      </w:r>
      <w:r>
        <w:t>3</w:t>
      </w:r>
      <w:r w:rsidRPr="00273D10">
        <w:t xml:space="preserve">  </w:t>
      </w:r>
      <w:r>
        <w:t>P</w:t>
      </w:r>
      <w:r w:rsidR="00F56DBF">
        <w:t>ython Program</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082C6EA8" w:rsidR="00D87B7F" w:rsidRDefault="00D87B7F" w:rsidP="00D87B7F">
      <w:pPr>
        <w:pStyle w:val="Heading1"/>
      </w:pPr>
      <w:r>
        <w:lastRenderedPageBreak/>
        <w:t>Chapter 3</w:t>
      </w:r>
      <w:r>
        <w:br/>
        <w:t>Results</w:t>
      </w:r>
    </w:p>
    <w:p w14:paraId="6A451D24" w14:textId="40966062" w:rsidR="00D87B7F" w:rsidRDefault="00D87B7F" w:rsidP="00D87B7F">
      <w:pPr>
        <w:rPr>
          <w:sz w:val="22"/>
          <w:szCs w:val="22"/>
        </w:rPr>
      </w:pPr>
      <w:r w:rsidRPr="00E62CEB">
        <w:rPr>
          <w:sz w:val="22"/>
          <w:szCs w:val="22"/>
        </w:rPr>
        <w:t>&lt;</w:t>
      </w:r>
      <w:r w:rsidR="00730703" w:rsidRPr="00730703">
        <w:rPr>
          <w:sz w:val="22"/>
          <w:szCs w:val="22"/>
        </w:rPr>
        <w:t xml:space="preserve">Results, evaluation (including user evaluation) </w:t>
      </w:r>
      <w:r w:rsidR="00730703" w:rsidRPr="00546F84">
        <w:rPr>
          <w:i/>
          <w:iCs/>
          <w:sz w:val="22"/>
          <w:szCs w:val="22"/>
        </w:rPr>
        <w:t>etc</w:t>
      </w:r>
      <w:r w:rsidR="00730703" w:rsidRPr="00730703">
        <w:rPr>
          <w:sz w:val="22"/>
          <w:szCs w:val="22"/>
        </w:rPr>
        <w:t>. should be described in one or more chapters. See the `Results and Discussion' criterion in the mark scheme for the sorts of material that may be included here.&gt;</w:t>
      </w:r>
    </w:p>
    <w:p w14:paraId="63FC5416" w14:textId="77777777" w:rsidR="00813660" w:rsidRDefault="00813660" w:rsidP="00D87B7F">
      <w:pPr>
        <w:rPr>
          <w:sz w:val="22"/>
          <w:szCs w:val="22"/>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3CEA320C" w:rsidR="00813660" w:rsidRDefault="00813660" w:rsidP="003C2F01">
      <w:pPr>
        <w:pStyle w:val="Heading2"/>
      </w:pPr>
      <w:r w:rsidRPr="003C2F01">
        <w:t>4.1  Conclusions</w:t>
      </w:r>
    </w:p>
    <w:p w14:paraId="7F8EDD02" w14:textId="54A65C9D" w:rsidR="0069296F" w:rsidRPr="00E30DAD" w:rsidRDefault="0069296F" w:rsidP="0069296F">
      <w:pPr>
        <w:rPr>
          <w:sz w:val="22"/>
          <w:szCs w:val="22"/>
        </w:rPr>
      </w:pPr>
      <w:r w:rsidRPr="00E30DAD">
        <w:rPr>
          <w:sz w:val="22"/>
          <w:szCs w:val="22"/>
        </w:rPr>
        <w:t>&lt;Text in 11</w:t>
      </w:r>
      <w:r w:rsidR="00E30DAD">
        <w:rPr>
          <w:sz w:val="22"/>
          <w:szCs w:val="22"/>
        </w:rPr>
        <w:t>-</w:t>
      </w:r>
      <w:r w:rsidRPr="00E30DAD">
        <w:rPr>
          <w:sz w:val="22"/>
          <w:szCs w:val="22"/>
        </w:rPr>
        <w:t>point</w:t>
      </w:r>
      <w:r w:rsidR="00E30DAD">
        <w:rPr>
          <w:sz w:val="22"/>
          <w:szCs w:val="22"/>
        </w:rPr>
        <w:t xml:space="preserve"> size and 1.5 line spacing.</w:t>
      </w:r>
      <w:r w:rsidRPr="00E30DAD">
        <w:rPr>
          <w:sz w:val="22"/>
          <w:szCs w:val="22"/>
        </w:rPr>
        <w:t>&gt;</w:t>
      </w:r>
    </w:p>
    <w:p w14:paraId="405FC93A" w14:textId="32262BC8" w:rsidR="00813660" w:rsidRDefault="00813660" w:rsidP="003C2F01">
      <w:pPr>
        <w:pStyle w:val="Heading2"/>
      </w:pPr>
      <w:r w:rsidRPr="003C2F01">
        <w:t>4.2  Ideas for future work</w:t>
      </w:r>
    </w:p>
    <w:p w14:paraId="737A95E1" w14:textId="77777777" w:rsidR="00D2153B" w:rsidRPr="00E30DAD" w:rsidRDefault="00D2153B" w:rsidP="00D2153B">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1.5 line spacing.</w:t>
      </w:r>
      <w:r w:rsidRPr="00E30DAD">
        <w:rPr>
          <w:sz w:val="22"/>
          <w:szCs w:val="22"/>
        </w:rPr>
        <w:t>&gt;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It is expected that the list would reflect the breadth and depth of scholarly research undertaken by the student during the course of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International Journal of Scientific and Research Publications [Accessed 18/03/24]. Available from: </w:t>
      </w:r>
      <w:hyperlink r:id="rId23"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24"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1B1AA643" w14:textId="12BDD408" w:rsidR="00005BA4" w:rsidRDefault="00005BA4" w:rsidP="00256141">
      <w:pPr>
        <w:rPr>
          <w:sz w:val="22"/>
          <w:szCs w:val="22"/>
        </w:rPr>
      </w:pPr>
      <w:r w:rsidRPr="00005BA4">
        <w:rPr>
          <w:sz w:val="22"/>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464974">
      <w:headerReference w:type="default" r:id="rId25"/>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33966E" w14:textId="77777777" w:rsidR="00464974" w:rsidRDefault="00464974">
      <w:r>
        <w:separator/>
      </w:r>
    </w:p>
  </w:endnote>
  <w:endnote w:type="continuationSeparator" w:id="0">
    <w:p w14:paraId="7100AD85" w14:textId="77777777" w:rsidR="00464974" w:rsidRDefault="004649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8BC712" w14:textId="77777777" w:rsidR="00464974" w:rsidRDefault="00464974">
      <w:r>
        <w:separator/>
      </w:r>
    </w:p>
  </w:footnote>
  <w:footnote w:type="continuationSeparator" w:id="0">
    <w:p w14:paraId="16508BA4" w14:textId="77777777" w:rsidR="00464974" w:rsidRDefault="00464974">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2D414921"/>
    <w:multiLevelType w:val="hybridMultilevel"/>
    <w:tmpl w:val="FD869FE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20"/>
  </w:num>
  <w:num w:numId="2" w16cid:durableId="2010060922">
    <w:abstractNumId w:val="10"/>
  </w:num>
  <w:num w:numId="3" w16cid:durableId="1855722437">
    <w:abstractNumId w:val="19"/>
  </w:num>
  <w:num w:numId="4" w16cid:durableId="839731692">
    <w:abstractNumId w:val="18"/>
  </w:num>
  <w:num w:numId="5" w16cid:durableId="2032411283">
    <w:abstractNumId w:val="17"/>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6"/>
  </w:num>
  <w:num w:numId="19" w16cid:durableId="806162269">
    <w:abstractNumId w:val="25"/>
  </w:num>
  <w:num w:numId="20" w16cid:durableId="627013061">
    <w:abstractNumId w:val="23"/>
  </w:num>
  <w:num w:numId="21" w16cid:durableId="1294560109">
    <w:abstractNumId w:val="12"/>
  </w:num>
  <w:num w:numId="22" w16cid:durableId="2070420655">
    <w:abstractNumId w:val="14"/>
  </w:num>
  <w:num w:numId="23" w16cid:durableId="1664046201">
    <w:abstractNumId w:val="24"/>
  </w:num>
  <w:num w:numId="24" w16cid:durableId="919673762">
    <w:abstractNumId w:val="22"/>
  </w:num>
  <w:num w:numId="25" w16cid:durableId="418599671">
    <w:abstractNumId w:val="15"/>
  </w:num>
  <w:num w:numId="26" w16cid:durableId="1860586850">
    <w:abstractNumId w:val="21"/>
  </w:num>
  <w:num w:numId="27" w16cid:durableId="886911959">
    <w:abstractNumId w:val="27"/>
  </w:num>
  <w:num w:numId="28" w16cid:durableId="954420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1DD"/>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536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E6512"/>
    <w:rsid w:val="001F1B9A"/>
    <w:rsid w:val="001F476E"/>
    <w:rsid w:val="00200FCA"/>
    <w:rsid w:val="0020580E"/>
    <w:rsid w:val="00206364"/>
    <w:rsid w:val="00211F90"/>
    <w:rsid w:val="00212840"/>
    <w:rsid w:val="00221A20"/>
    <w:rsid w:val="002231CF"/>
    <w:rsid w:val="00223C7F"/>
    <w:rsid w:val="002431AF"/>
    <w:rsid w:val="00243303"/>
    <w:rsid w:val="00246BF6"/>
    <w:rsid w:val="00247A80"/>
    <w:rsid w:val="00252030"/>
    <w:rsid w:val="00256141"/>
    <w:rsid w:val="002574CF"/>
    <w:rsid w:val="00260985"/>
    <w:rsid w:val="00260B30"/>
    <w:rsid w:val="00261192"/>
    <w:rsid w:val="00262A4F"/>
    <w:rsid w:val="002637FF"/>
    <w:rsid w:val="00263884"/>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2F5ADE"/>
    <w:rsid w:val="00300DAE"/>
    <w:rsid w:val="003125C1"/>
    <w:rsid w:val="00322F51"/>
    <w:rsid w:val="003315B1"/>
    <w:rsid w:val="003457C0"/>
    <w:rsid w:val="003476CA"/>
    <w:rsid w:val="00353020"/>
    <w:rsid w:val="003651C5"/>
    <w:rsid w:val="003669FF"/>
    <w:rsid w:val="00367014"/>
    <w:rsid w:val="00372338"/>
    <w:rsid w:val="00393798"/>
    <w:rsid w:val="00394236"/>
    <w:rsid w:val="00395708"/>
    <w:rsid w:val="00395820"/>
    <w:rsid w:val="003A377E"/>
    <w:rsid w:val="003B7365"/>
    <w:rsid w:val="003C2F01"/>
    <w:rsid w:val="003C5400"/>
    <w:rsid w:val="003C7B3A"/>
    <w:rsid w:val="00400605"/>
    <w:rsid w:val="00400F2A"/>
    <w:rsid w:val="004015AD"/>
    <w:rsid w:val="00403886"/>
    <w:rsid w:val="00405026"/>
    <w:rsid w:val="00411A71"/>
    <w:rsid w:val="004132A8"/>
    <w:rsid w:val="00420F18"/>
    <w:rsid w:val="004232FB"/>
    <w:rsid w:val="004233C6"/>
    <w:rsid w:val="00423799"/>
    <w:rsid w:val="00432A2B"/>
    <w:rsid w:val="004403CC"/>
    <w:rsid w:val="00440801"/>
    <w:rsid w:val="00446573"/>
    <w:rsid w:val="00450412"/>
    <w:rsid w:val="0045240F"/>
    <w:rsid w:val="004544DE"/>
    <w:rsid w:val="00454595"/>
    <w:rsid w:val="00455406"/>
    <w:rsid w:val="00464974"/>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0456"/>
    <w:rsid w:val="00551406"/>
    <w:rsid w:val="005661E9"/>
    <w:rsid w:val="005674E9"/>
    <w:rsid w:val="00575C8B"/>
    <w:rsid w:val="005835B2"/>
    <w:rsid w:val="00590E7E"/>
    <w:rsid w:val="005925BA"/>
    <w:rsid w:val="005A4AC6"/>
    <w:rsid w:val="005A4F44"/>
    <w:rsid w:val="005A63F7"/>
    <w:rsid w:val="005B0E77"/>
    <w:rsid w:val="005B656C"/>
    <w:rsid w:val="005C0F4E"/>
    <w:rsid w:val="005D2E07"/>
    <w:rsid w:val="005D60A3"/>
    <w:rsid w:val="005D7817"/>
    <w:rsid w:val="005E32F2"/>
    <w:rsid w:val="005E6701"/>
    <w:rsid w:val="005E6928"/>
    <w:rsid w:val="005E74BF"/>
    <w:rsid w:val="005F3ABB"/>
    <w:rsid w:val="00602F25"/>
    <w:rsid w:val="0060599F"/>
    <w:rsid w:val="00606138"/>
    <w:rsid w:val="006109B2"/>
    <w:rsid w:val="00611666"/>
    <w:rsid w:val="006118FD"/>
    <w:rsid w:val="0062185E"/>
    <w:rsid w:val="0062367D"/>
    <w:rsid w:val="006249F9"/>
    <w:rsid w:val="00647B0E"/>
    <w:rsid w:val="00650BD2"/>
    <w:rsid w:val="00677B43"/>
    <w:rsid w:val="00677F53"/>
    <w:rsid w:val="00687AEF"/>
    <w:rsid w:val="006912F4"/>
    <w:rsid w:val="0069296F"/>
    <w:rsid w:val="006B11EA"/>
    <w:rsid w:val="006B2359"/>
    <w:rsid w:val="006B2AF6"/>
    <w:rsid w:val="006C6EF8"/>
    <w:rsid w:val="006C74E1"/>
    <w:rsid w:val="006D060A"/>
    <w:rsid w:val="006D1319"/>
    <w:rsid w:val="006D71A5"/>
    <w:rsid w:val="006E4EF4"/>
    <w:rsid w:val="006E5E99"/>
    <w:rsid w:val="006F0986"/>
    <w:rsid w:val="006F37DB"/>
    <w:rsid w:val="006F4507"/>
    <w:rsid w:val="006F4544"/>
    <w:rsid w:val="006F62AE"/>
    <w:rsid w:val="006F6D86"/>
    <w:rsid w:val="00702A4C"/>
    <w:rsid w:val="00716F15"/>
    <w:rsid w:val="00730703"/>
    <w:rsid w:val="007335AA"/>
    <w:rsid w:val="00734C0A"/>
    <w:rsid w:val="007544DD"/>
    <w:rsid w:val="00754A99"/>
    <w:rsid w:val="00771602"/>
    <w:rsid w:val="0079042F"/>
    <w:rsid w:val="0079759E"/>
    <w:rsid w:val="007A0BF7"/>
    <w:rsid w:val="007A3F19"/>
    <w:rsid w:val="007A483B"/>
    <w:rsid w:val="007A7BA5"/>
    <w:rsid w:val="007B0091"/>
    <w:rsid w:val="007B187C"/>
    <w:rsid w:val="007B4515"/>
    <w:rsid w:val="007C2E86"/>
    <w:rsid w:val="007D1E76"/>
    <w:rsid w:val="007D4730"/>
    <w:rsid w:val="007D47CF"/>
    <w:rsid w:val="007E4D88"/>
    <w:rsid w:val="007F568A"/>
    <w:rsid w:val="008022DD"/>
    <w:rsid w:val="008028D6"/>
    <w:rsid w:val="00804E96"/>
    <w:rsid w:val="00805D7D"/>
    <w:rsid w:val="00807643"/>
    <w:rsid w:val="00813660"/>
    <w:rsid w:val="00815E55"/>
    <w:rsid w:val="00816D11"/>
    <w:rsid w:val="00825375"/>
    <w:rsid w:val="0084046F"/>
    <w:rsid w:val="008437F4"/>
    <w:rsid w:val="0085102E"/>
    <w:rsid w:val="008517CD"/>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0A63"/>
    <w:rsid w:val="009067AB"/>
    <w:rsid w:val="009228B0"/>
    <w:rsid w:val="00925EBE"/>
    <w:rsid w:val="0093108E"/>
    <w:rsid w:val="00935A5A"/>
    <w:rsid w:val="00936B02"/>
    <w:rsid w:val="00960E2A"/>
    <w:rsid w:val="00965E75"/>
    <w:rsid w:val="0096618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5C4E"/>
    <w:rsid w:val="009C73AE"/>
    <w:rsid w:val="009D1DCE"/>
    <w:rsid w:val="009D2A2B"/>
    <w:rsid w:val="009D4F49"/>
    <w:rsid w:val="009D54D4"/>
    <w:rsid w:val="009E0AF8"/>
    <w:rsid w:val="009F013B"/>
    <w:rsid w:val="009F3334"/>
    <w:rsid w:val="009F4533"/>
    <w:rsid w:val="009F7AAF"/>
    <w:rsid w:val="00A03261"/>
    <w:rsid w:val="00A1320A"/>
    <w:rsid w:val="00A20708"/>
    <w:rsid w:val="00A22758"/>
    <w:rsid w:val="00A250B1"/>
    <w:rsid w:val="00A42A90"/>
    <w:rsid w:val="00A44A01"/>
    <w:rsid w:val="00A45AB9"/>
    <w:rsid w:val="00A47044"/>
    <w:rsid w:val="00A53E08"/>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C4DE3"/>
    <w:rsid w:val="00AD3D45"/>
    <w:rsid w:val="00AE3DD5"/>
    <w:rsid w:val="00AE58A2"/>
    <w:rsid w:val="00AE7B6C"/>
    <w:rsid w:val="00AF3149"/>
    <w:rsid w:val="00AF4052"/>
    <w:rsid w:val="00AF55FA"/>
    <w:rsid w:val="00AF6F6A"/>
    <w:rsid w:val="00AF7561"/>
    <w:rsid w:val="00AF75D2"/>
    <w:rsid w:val="00B06E54"/>
    <w:rsid w:val="00B26CFC"/>
    <w:rsid w:val="00B744C6"/>
    <w:rsid w:val="00B75248"/>
    <w:rsid w:val="00B76731"/>
    <w:rsid w:val="00B80100"/>
    <w:rsid w:val="00B858B7"/>
    <w:rsid w:val="00B91E9E"/>
    <w:rsid w:val="00B95CC0"/>
    <w:rsid w:val="00BA6235"/>
    <w:rsid w:val="00BB4FEF"/>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47E9E"/>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27"/>
    <w:rsid w:val="00DA008C"/>
    <w:rsid w:val="00DA4D8B"/>
    <w:rsid w:val="00DA67AB"/>
    <w:rsid w:val="00DA71B8"/>
    <w:rsid w:val="00DB2191"/>
    <w:rsid w:val="00DB6680"/>
    <w:rsid w:val="00DC1A4B"/>
    <w:rsid w:val="00DC39BD"/>
    <w:rsid w:val="00DC3D02"/>
    <w:rsid w:val="00DC608E"/>
    <w:rsid w:val="00DD1B8B"/>
    <w:rsid w:val="00DD2432"/>
    <w:rsid w:val="00DE28E4"/>
    <w:rsid w:val="00DE6FE3"/>
    <w:rsid w:val="00DF0FFD"/>
    <w:rsid w:val="00DF16BF"/>
    <w:rsid w:val="00E03E36"/>
    <w:rsid w:val="00E04BD0"/>
    <w:rsid w:val="00E24222"/>
    <w:rsid w:val="00E2681E"/>
    <w:rsid w:val="00E30DAD"/>
    <w:rsid w:val="00E31B0B"/>
    <w:rsid w:val="00E34553"/>
    <w:rsid w:val="00E36BF9"/>
    <w:rsid w:val="00E378D3"/>
    <w:rsid w:val="00E40F10"/>
    <w:rsid w:val="00E42FEC"/>
    <w:rsid w:val="00E4620B"/>
    <w:rsid w:val="00E50142"/>
    <w:rsid w:val="00E562E7"/>
    <w:rsid w:val="00E56DBF"/>
    <w:rsid w:val="00E57D0C"/>
    <w:rsid w:val="00E62CEB"/>
    <w:rsid w:val="00E63DD1"/>
    <w:rsid w:val="00E76197"/>
    <w:rsid w:val="00E874AF"/>
    <w:rsid w:val="00E87E2B"/>
    <w:rsid w:val="00E87E91"/>
    <w:rsid w:val="00E91D01"/>
    <w:rsid w:val="00E92F77"/>
    <w:rsid w:val="00EA224E"/>
    <w:rsid w:val="00EA2FCB"/>
    <w:rsid w:val="00EA5E94"/>
    <w:rsid w:val="00EA63AC"/>
    <w:rsid w:val="00EB0CF9"/>
    <w:rsid w:val="00EC484D"/>
    <w:rsid w:val="00EF56F8"/>
    <w:rsid w:val="00F14D96"/>
    <w:rsid w:val="00F20234"/>
    <w:rsid w:val="00F24F2F"/>
    <w:rsid w:val="00F25212"/>
    <w:rsid w:val="00F27E6A"/>
    <w:rsid w:val="00F306F5"/>
    <w:rsid w:val="00F338E0"/>
    <w:rsid w:val="00F33EE5"/>
    <w:rsid w:val="00F352DC"/>
    <w:rsid w:val="00F35B16"/>
    <w:rsid w:val="00F56180"/>
    <w:rsid w:val="00F56DBF"/>
    <w:rsid w:val="00F56F98"/>
    <w:rsid w:val="00F641F7"/>
    <w:rsid w:val="00F6449D"/>
    <w:rsid w:val="00F65DE2"/>
    <w:rsid w:val="00F663E7"/>
    <w:rsid w:val="00F72C94"/>
    <w:rsid w:val="00F81C7F"/>
    <w:rsid w:val="00F82716"/>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 w:type="character" w:styleId="PlaceholderText">
    <w:name w:val="Placeholder Text"/>
    <w:basedOn w:val="DefaultParagraphFont"/>
    <w:uiPriority w:val="99"/>
    <w:semiHidden/>
    <w:rsid w:val="00E874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en.wikipedia.org/wiki/Damerau%E2%80%93Levenshtein_distance"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geeksforgeeks.org/jaro-and-jaro-winkler-similarity/"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introduction-to-levenshtein-distance/" TargetMode="External"/><Relationship Id="rId24" Type="http://schemas.openxmlformats.org/officeDocument/2006/relationships/hyperlink" Target="https://medium.com/@ethannam/understanding-the-levenshtein-distance-equation-for-beginners-c4285a5604f0" TargetMode="External"/><Relationship Id="rId5" Type="http://schemas.openxmlformats.org/officeDocument/2006/relationships/webSettings" Target="webSettings.xml"/><Relationship Id="rId15" Type="http://schemas.openxmlformats.org/officeDocument/2006/relationships/hyperlink" Target="https://en.wikipedia.org/wiki/Damerau%E2%80%93Levenshtein_distance" TargetMode="External"/><Relationship Id="rId23" Type="http://schemas.openxmlformats.org/officeDocument/2006/relationships/hyperlink" Target="https://citeseerx.ist.psu.edu/document?repid=rep1&amp;type=pdf&amp;doi=939835023700f66cc7fbb861a76af93824b3b082" TargetMode="External"/><Relationship Id="rId10" Type="http://schemas.openxmlformats.org/officeDocument/2006/relationships/image" Target="media/image2.png"/><Relationship Id="rId19" Type="http://schemas.openxmlformats.org/officeDocument/2006/relationships/hyperlink" Target="https://www.geeksforgeeks.org/jaro-and-jaro-winkler-similarity/"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citeseerx.ist.psu.edu/document?repid=rep1&amp;type=pdf&amp;doi=939835023700f66cc7fbb861a76af93824b3b082" TargetMode="Externa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655</TotalTime>
  <Pages>1</Pages>
  <Words>2420</Words>
  <Characters>13795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16183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Camus [sc21mc]</cp:lastModifiedBy>
  <cp:revision>156</cp:revision>
  <cp:lastPrinted>1994-09-05T09:56:00Z</cp:lastPrinted>
  <dcterms:created xsi:type="dcterms:W3CDTF">2015-08-05T09:44:00Z</dcterms:created>
  <dcterms:modified xsi:type="dcterms:W3CDTF">2024-04-21T17:00:00Z</dcterms:modified>
</cp:coreProperties>
</file>