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19196489" w:rsidR="00F351AB" w:rsidRDefault="0053668F" w:rsidP="00B257CC">
      <w:pPr>
        <w:jc w:val="center"/>
      </w:pPr>
      <w:r>
        <w:t>16.01.2023</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even" r:id="rId9"/>
          <w:footerReference w:type="default" r:id="rId10"/>
          <w:headerReference w:type="first" r:id="rId11"/>
          <w:footerReference w:type="first" r:id="rId12"/>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Inhaltsverzeichnisberschrift"/>
            <w:rPr>
              <w:lang w:val="de-DE"/>
            </w:rPr>
          </w:pPr>
          <w:r w:rsidRPr="00C07E03">
            <w:rPr>
              <w:lang w:val="de-DE"/>
            </w:rPr>
            <w:t>Inhaltsverzeichnis</w:t>
          </w:r>
        </w:p>
        <w:p w14:paraId="2B835FFA" w14:textId="1616F4D8" w:rsidR="00F03882" w:rsidRDefault="00C07E03">
          <w:pPr>
            <w:pStyle w:val="Verzeichnis1"/>
            <w:tabs>
              <w:tab w:val="right" w:leader="dot" w:pos="9396"/>
            </w:tabs>
            <w:rPr>
              <w:rFonts w:eastAsiaTheme="minorEastAsia"/>
              <w:noProof/>
              <w:lang w:val="en-US"/>
            </w:rPr>
          </w:pPr>
          <w:r>
            <w:fldChar w:fldCharType="begin"/>
          </w:r>
          <w:r>
            <w:instrText xml:space="preserve"> TOC \o "1-3" \h \z \u </w:instrText>
          </w:r>
          <w:r>
            <w:fldChar w:fldCharType="separate"/>
          </w:r>
          <w:hyperlink w:anchor="_Toc123747239" w:history="1">
            <w:r w:rsidR="00F03882" w:rsidRPr="005C328B">
              <w:rPr>
                <w:rStyle w:val="Hyperlink"/>
                <w:noProof/>
              </w:rPr>
              <w:t>1. Einleitung</w:t>
            </w:r>
            <w:r w:rsidR="00F03882">
              <w:rPr>
                <w:noProof/>
                <w:webHidden/>
              </w:rPr>
              <w:tab/>
            </w:r>
            <w:r w:rsidR="00F03882">
              <w:rPr>
                <w:noProof/>
                <w:webHidden/>
              </w:rPr>
              <w:fldChar w:fldCharType="begin"/>
            </w:r>
            <w:r w:rsidR="00F03882">
              <w:rPr>
                <w:noProof/>
                <w:webHidden/>
              </w:rPr>
              <w:instrText xml:space="preserve"> PAGEREF _Toc123747239 \h </w:instrText>
            </w:r>
            <w:r w:rsidR="00F03882">
              <w:rPr>
                <w:noProof/>
                <w:webHidden/>
              </w:rPr>
            </w:r>
            <w:r w:rsidR="00F03882">
              <w:rPr>
                <w:noProof/>
                <w:webHidden/>
              </w:rPr>
              <w:fldChar w:fldCharType="separate"/>
            </w:r>
            <w:r w:rsidR="00F03882">
              <w:rPr>
                <w:noProof/>
                <w:webHidden/>
              </w:rPr>
              <w:t>1</w:t>
            </w:r>
            <w:r w:rsidR="00F03882">
              <w:rPr>
                <w:noProof/>
                <w:webHidden/>
              </w:rPr>
              <w:fldChar w:fldCharType="end"/>
            </w:r>
          </w:hyperlink>
        </w:p>
        <w:p w14:paraId="6A05CDF6" w14:textId="368A26D9" w:rsidR="00F03882" w:rsidRDefault="00000000">
          <w:pPr>
            <w:pStyle w:val="Verzeichnis1"/>
            <w:tabs>
              <w:tab w:val="right" w:leader="dot" w:pos="9396"/>
            </w:tabs>
            <w:rPr>
              <w:rFonts w:eastAsiaTheme="minorEastAsia"/>
              <w:noProof/>
              <w:lang w:val="en-US"/>
            </w:rPr>
          </w:pPr>
          <w:hyperlink w:anchor="_Toc123747240" w:history="1">
            <w:r w:rsidR="00F03882" w:rsidRPr="005C328B">
              <w:rPr>
                <w:rStyle w:val="Hyperlink"/>
                <w:noProof/>
              </w:rPr>
              <w:t>2. Festlegung der Grenzen</w:t>
            </w:r>
            <w:r w:rsidR="00F03882">
              <w:rPr>
                <w:noProof/>
                <w:webHidden/>
              </w:rPr>
              <w:tab/>
            </w:r>
            <w:r w:rsidR="00F03882">
              <w:rPr>
                <w:noProof/>
                <w:webHidden/>
              </w:rPr>
              <w:fldChar w:fldCharType="begin"/>
            </w:r>
            <w:r w:rsidR="00F03882">
              <w:rPr>
                <w:noProof/>
                <w:webHidden/>
              </w:rPr>
              <w:instrText xml:space="preserve"> PAGEREF _Toc123747240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7BBB55E4" w14:textId="27A396F6" w:rsidR="00F03882" w:rsidRDefault="00000000">
          <w:pPr>
            <w:pStyle w:val="Verzeichnis2"/>
            <w:tabs>
              <w:tab w:val="right" w:leader="dot" w:pos="9396"/>
            </w:tabs>
            <w:rPr>
              <w:rFonts w:eastAsiaTheme="minorEastAsia"/>
              <w:noProof/>
              <w:lang w:val="en-US"/>
            </w:rPr>
          </w:pPr>
          <w:hyperlink w:anchor="_Toc123747241" w:history="1">
            <w:r w:rsidR="00F03882" w:rsidRPr="005C328B">
              <w:rPr>
                <w:rStyle w:val="Hyperlink"/>
                <w:noProof/>
              </w:rPr>
              <w:t>2.1 Verwendungsgrenzen</w:t>
            </w:r>
            <w:r w:rsidR="00F03882">
              <w:rPr>
                <w:noProof/>
                <w:webHidden/>
              </w:rPr>
              <w:tab/>
            </w:r>
            <w:r w:rsidR="00F03882">
              <w:rPr>
                <w:noProof/>
                <w:webHidden/>
              </w:rPr>
              <w:fldChar w:fldCharType="begin"/>
            </w:r>
            <w:r w:rsidR="00F03882">
              <w:rPr>
                <w:noProof/>
                <w:webHidden/>
              </w:rPr>
              <w:instrText xml:space="preserve"> PAGEREF _Toc123747241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5CDB11E0" w14:textId="2BEA9D40" w:rsidR="00F03882" w:rsidRDefault="00000000">
          <w:pPr>
            <w:pStyle w:val="Verzeichnis3"/>
            <w:tabs>
              <w:tab w:val="right" w:leader="dot" w:pos="9396"/>
            </w:tabs>
            <w:rPr>
              <w:rFonts w:eastAsiaTheme="minorEastAsia"/>
              <w:noProof/>
              <w:lang w:val="en-US"/>
            </w:rPr>
          </w:pPr>
          <w:hyperlink w:anchor="_Toc123747242" w:history="1">
            <w:r w:rsidR="00F03882" w:rsidRPr="005C328B">
              <w:rPr>
                <w:rStyle w:val="Hyperlink"/>
                <w:noProof/>
              </w:rPr>
              <w:t>2.1.1 Bestimmungsgemäße Verwendung</w:t>
            </w:r>
            <w:r w:rsidR="00F03882">
              <w:rPr>
                <w:noProof/>
                <w:webHidden/>
              </w:rPr>
              <w:tab/>
            </w:r>
            <w:r w:rsidR="00F03882">
              <w:rPr>
                <w:noProof/>
                <w:webHidden/>
              </w:rPr>
              <w:fldChar w:fldCharType="begin"/>
            </w:r>
            <w:r w:rsidR="00F03882">
              <w:rPr>
                <w:noProof/>
                <w:webHidden/>
              </w:rPr>
              <w:instrText xml:space="preserve"> PAGEREF _Toc123747242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5B499690" w14:textId="10DFDAB4" w:rsidR="00F03882" w:rsidRDefault="00000000">
          <w:pPr>
            <w:pStyle w:val="Verzeichnis3"/>
            <w:tabs>
              <w:tab w:val="right" w:leader="dot" w:pos="9396"/>
            </w:tabs>
            <w:rPr>
              <w:rFonts w:eastAsiaTheme="minorEastAsia"/>
              <w:noProof/>
              <w:lang w:val="en-US"/>
            </w:rPr>
          </w:pPr>
          <w:hyperlink w:anchor="_Toc123747243" w:history="1">
            <w:r w:rsidR="00F03882" w:rsidRPr="005C328B">
              <w:rPr>
                <w:rStyle w:val="Hyperlink"/>
                <w:noProof/>
              </w:rPr>
              <w:t>2.1.2 Vernünftigerweise vorhersehbare Fehlanwendung</w:t>
            </w:r>
            <w:r w:rsidR="00F03882">
              <w:rPr>
                <w:noProof/>
                <w:webHidden/>
              </w:rPr>
              <w:tab/>
            </w:r>
            <w:r w:rsidR="00F03882">
              <w:rPr>
                <w:noProof/>
                <w:webHidden/>
              </w:rPr>
              <w:fldChar w:fldCharType="begin"/>
            </w:r>
            <w:r w:rsidR="00F03882">
              <w:rPr>
                <w:noProof/>
                <w:webHidden/>
              </w:rPr>
              <w:instrText xml:space="preserve"> PAGEREF _Toc123747243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31220A80" w14:textId="2C43C420" w:rsidR="00F03882" w:rsidRDefault="00000000">
          <w:pPr>
            <w:pStyle w:val="Verzeichnis3"/>
            <w:tabs>
              <w:tab w:val="right" w:leader="dot" w:pos="9396"/>
            </w:tabs>
            <w:rPr>
              <w:rFonts w:eastAsiaTheme="minorEastAsia"/>
              <w:noProof/>
              <w:lang w:val="en-US"/>
            </w:rPr>
          </w:pPr>
          <w:hyperlink w:anchor="_Toc123747244" w:history="1">
            <w:r w:rsidR="00F03882" w:rsidRPr="005C328B">
              <w:rPr>
                <w:rStyle w:val="Hyperlink"/>
                <w:noProof/>
              </w:rPr>
              <w:t>2.1.3 Einsatzbereich der Maschine</w:t>
            </w:r>
            <w:r w:rsidR="00F03882">
              <w:rPr>
                <w:noProof/>
                <w:webHidden/>
              </w:rPr>
              <w:tab/>
            </w:r>
            <w:r w:rsidR="00F03882">
              <w:rPr>
                <w:noProof/>
                <w:webHidden/>
              </w:rPr>
              <w:fldChar w:fldCharType="begin"/>
            </w:r>
            <w:r w:rsidR="00F03882">
              <w:rPr>
                <w:noProof/>
                <w:webHidden/>
              </w:rPr>
              <w:instrText xml:space="preserve"> PAGEREF _Toc123747244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01F99178" w14:textId="7E3FD161" w:rsidR="00F03882" w:rsidRDefault="00000000">
          <w:pPr>
            <w:pStyle w:val="Verzeichnis3"/>
            <w:tabs>
              <w:tab w:val="right" w:leader="dot" w:pos="9396"/>
            </w:tabs>
            <w:rPr>
              <w:rFonts w:eastAsiaTheme="minorEastAsia"/>
              <w:noProof/>
              <w:lang w:val="en-US"/>
            </w:rPr>
          </w:pPr>
          <w:hyperlink w:anchor="_Toc123747245" w:history="1">
            <w:r w:rsidR="00F03882" w:rsidRPr="005C328B">
              <w:rPr>
                <w:rStyle w:val="Hyperlink"/>
                <w:noProof/>
              </w:rPr>
              <w:t>2.1.4 Nutzergruppen</w:t>
            </w:r>
            <w:r w:rsidR="00F03882">
              <w:rPr>
                <w:noProof/>
                <w:webHidden/>
              </w:rPr>
              <w:tab/>
            </w:r>
            <w:r w:rsidR="00F03882">
              <w:rPr>
                <w:noProof/>
                <w:webHidden/>
              </w:rPr>
              <w:fldChar w:fldCharType="begin"/>
            </w:r>
            <w:r w:rsidR="00F03882">
              <w:rPr>
                <w:noProof/>
                <w:webHidden/>
              </w:rPr>
              <w:instrText xml:space="preserve"> PAGEREF _Toc123747245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5E4E4836" w14:textId="4CD0DAE2" w:rsidR="00F03882" w:rsidRDefault="00000000">
          <w:pPr>
            <w:pStyle w:val="Verzeichnis2"/>
            <w:tabs>
              <w:tab w:val="right" w:leader="dot" w:pos="9396"/>
            </w:tabs>
            <w:rPr>
              <w:rFonts w:eastAsiaTheme="minorEastAsia"/>
              <w:noProof/>
              <w:lang w:val="en-US"/>
            </w:rPr>
          </w:pPr>
          <w:hyperlink w:anchor="_Toc123747246" w:history="1">
            <w:r w:rsidR="00F03882" w:rsidRPr="005C328B">
              <w:rPr>
                <w:rStyle w:val="Hyperlink"/>
                <w:noProof/>
              </w:rPr>
              <w:t>2.2 Räumliche Grenzen</w:t>
            </w:r>
            <w:r w:rsidR="00F03882">
              <w:rPr>
                <w:noProof/>
                <w:webHidden/>
              </w:rPr>
              <w:tab/>
            </w:r>
            <w:r w:rsidR="00F03882">
              <w:rPr>
                <w:noProof/>
                <w:webHidden/>
              </w:rPr>
              <w:fldChar w:fldCharType="begin"/>
            </w:r>
            <w:r w:rsidR="00F03882">
              <w:rPr>
                <w:noProof/>
                <w:webHidden/>
              </w:rPr>
              <w:instrText xml:space="preserve"> PAGEREF _Toc123747246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7C35327B" w14:textId="3064969E" w:rsidR="00F03882" w:rsidRDefault="00000000">
          <w:pPr>
            <w:pStyle w:val="Verzeichnis3"/>
            <w:tabs>
              <w:tab w:val="right" w:leader="dot" w:pos="9396"/>
            </w:tabs>
            <w:rPr>
              <w:rFonts w:eastAsiaTheme="minorEastAsia"/>
              <w:noProof/>
              <w:lang w:val="en-US"/>
            </w:rPr>
          </w:pPr>
          <w:hyperlink w:anchor="_Toc123747247" w:history="1">
            <w:r w:rsidR="00F03882" w:rsidRPr="005C328B">
              <w:rPr>
                <w:rStyle w:val="Hyperlink"/>
                <w:noProof/>
              </w:rPr>
              <w:t>2.2.1 Beschreibung der Maschine</w:t>
            </w:r>
            <w:r w:rsidR="00F03882">
              <w:rPr>
                <w:noProof/>
                <w:webHidden/>
              </w:rPr>
              <w:tab/>
            </w:r>
            <w:r w:rsidR="00F03882">
              <w:rPr>
                <w:noProof/>
                <w:webHidden/>
              </w:rPr>
              <w:fldChar w:fldCharType="begin"/>
            </w:r>
            <w:r w:rsidR="00F03882">
              <w:rPr>
                <w:noProof/>
                <w:webHidden/>
              </w:rPr>
              <w:instrText xml:space="preserve"> PAGEREF _Toc123747247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1FDE9AFC" w14:textId="32F5F64C" w:rsidR="00F03882" w:rsidRDefault="00000000">
          <w:pPr>
            <w:pStyle w:val="Verzeichnis3"/>
            <w:tabs>
              <w:tab w:val="right" w:leader="dot" w:pos="9396"/>
            </w:tabs>
            <w:rPr>
              <w:rFonts w:eastAsiaTheme="minorEastAsia"/>
              <w:noProof/>
              <w:lang w:val="en-US"/>
            </w:rPr>
          </w:pPr>
          <w:hyperlink w:anchor="_Toc123747248" w:history="1">
            <w:r w:rsidR="00F03882" w:rsidRPr="005C328B">
              <w:rPr>
                <w:rStyle w:val="Hyperlink"/>
                <w:noProof/>
              </w:rPr>
              <w:t>2.2.2 Bewegungsraum</w:t>
            </w:r>
            <w:r w:rsidR="00F03882">
              <w:rPr>
                <w:noProof/>
                <w:webHidden/>
              </w:rPr>
              <w:tab/>
            </w:r>
            <w:r w:rsidR="00F03882">
              <w:rPr>
                <w:noProof/>
                <w:webHidden/>
              </w:rPr>
              <w:fldChar w:fldCharType="begin"/>
            </w:r>
            <w:r w:rsidR="00F03882">
              <w:rPr>
                <w:noProof/>
                <w:webHidden/>
              </w:rPr>
              <w:instrText xml:space="preserve"> PAGEREF _Toc123747248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9EC8A97" w14:textId="72ED7DC3" w:rsidR="00F03882" w:rsidRDefault="00000000">
          <w:pPr>
            <w:pStyle w:val="Verzeichnis3"/>
            <w:tabs>
              <w:tab w:val="right" w:leader="dot" w:pos="9396"/>
            </w:tabs>
            <w:rPr>
              <w:rFonts w:eastAsiaTheme="minorEastAsia"/>
              <w:noProof/>
              <w:lang w:val="en-US"/>
            </w:rPr>
          </w:pPr>
          <w:hyperlink w:anchor="_Toc123747249" w:history="1">
            <w:r w:rsidR="00F03882" w:rsidRPr="005C328B">
              <w:rPr>
                <w:rStyle w:val="Hyperlink"/>
                <w:noProof/>
              </w:rPr>
              <w:t>2.2.3 Platzbedarf des Benutzers</w:t>
            </w:r>
            <w:r w:rsidR="00F03882">
              <w:rPr>
                <w:noProof/>
                <w:webHidden/>
              </w:rPr>
              <w:tab/>
            </w:r>
            <w:r w:rsidR="00F03882">
              <w:rPr>
                <w:noProof/>
                <w:webHidden/>
              </w:rPr>
              <w:fldChar w:fldCharType="begin"/>
            </w:r>
            <w:r w:rsidR="00F03882">
              <w:rPr>
                <w:noProof/>
                <w:webHidden/>
              </w:rPr>
              <w:instrText xml:space="preserve"> PAGEREF _Toc123747249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28DA2EA" w14:textId="01FCF05F" w:rsidR="00F03882" w:rsidRDefault="00000000">
          <w:pPr>
            <w:pStyle w:val="Verzeichnis3"/>
            <w:tabs>
              <w:tab w:val="right" w:leader="dot" w:pos="9396"/>
            </w:tabs>
            <w:rPr>
              <w:rFonts w:eastAsiaTheme="minorEastAsia"/>
              <w:noProof/>
              <w:lang w:val="en-US"/>
            </w:rPr>
          </w:pPr>
          <w:hyperlink w:anchor="_Toc123747250" w:history="1">
            <w:r w:rsidR="00F03882" w:rsidRPr="005C328B">
              <w:rPr>
                <w:rStyle w:val="Hyperlink"/>
                <w:noProof/>
              </w:rPr>
              <w:t>2.2.4 Mensch-Maschine Schnittstellen</w:t>
            </w:r>
            <w:r w:rsidR="00F03882">
              <w:rPr>
                <w:noProof/>
                <w:webHidden/>
              </w:rPr>
              <w:tab/>
            </w:r>
            <w:r w:rsidR="00F03882">
              <w:rPr>
                <w:noProof/>
                <w:webHidden/>
              </w:rPr>
              <w:fldChar w:fldCharType="begin"/>
            </w:r>
            <w:r w:rsidR="00F03882">
              <w:rPr>
                <w:noProof/>
                <w:webHidden/>
              </w:rPr>
              <w:instrText xml:space="preserve"> PAGEREF _Toc123747250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EAFBF9A" w14:textId="22CE9F7D" w:rsidR="00F03882" w:rsidRDefault="00000000">
          <w:pPr>
            <w:pStyle w:val="Verzeichnis3"/>
            <w:tabs>
              <w:tab w:val="right" w:leader="dot" w:pos="9396"/>
            </w:tabs>
            <w:rPr>
              <w:rFonts w:eastAsiaTheme="minorEastAsia"/>
              <w:noProof/>
              <w:lang w:val="en-US"/>
            </w:rPr>
          </w:pPr>
          <w:hyperlink w:anchor="_Toc123747251" w:history="1">
            <w:r w:rsidR="00F03882" w:rsidRPr="005C328B">
              <w:rPr>
                <w:rStyle w:val="Hyperlink"/>
                <w:noProof/>
              </w:rPr>
              <w:t>2.2.5 Schnittstellen zu andern Maschinen</w:t>
            </w:r>
            <w:r w:rsidR="00F03882">
              <w:rPr>
                <w:noProof/>
                <w:webHidden/>
              </w:rPr>
              <w:tab/>
            </w:r>
            <w:r w:rsidR="00F03882">
              <w:rPr>
                <w:noProof/>
                <w:webHidden/>
              </w:rPr>
              <w:fldChar w:fldCharType="begin"/>
            </w:r>
            <w:r w:rsidR="00F03882">
              <w:rPr>
                <w:noProof/>
                <w:webHidden/>
              </w:rPr>
              <w:instrText xml:space="preserve"> PAGEREF _Toc123747251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756538E" w14:textId="40F61E26" w:rsidR="00F03882" w:rsidRDefault="00000000">
          <w:pPr>
            <w:pStyle w:val="Verzeichnis3"/>
            <w:tabs>
              <w:tab w:val="right" w:leader="dot" w:pos="9396"/>
            </w:tabs>
            <w:rPr>
              <w:rFonts w:eastAsiaTheme="minorEastAsia"/>
              <w:noProof/>
              <w:lang w:val="en-US"/>
            </w:rPr>
          </w:pPr>
          <w:hyperlink w:anchor="_Toc123747252" w:history="1">
            <w:r w:rsidR="00F03882" w:rsidRPr="005C328B">
              <w:rPr>
                <w:rStyle w:val="Hyperlink"/>
                <w:noProof/>
              </w:rPr>
              <w:t>2.2.6 Schnittstellen zur Energieversorgung</w:t>
            </w:r>
            <w:r w:rsidR="00F03882">
              <w:rPr>
                <w:noProof/>
                <w:webHidden/>
              </w:rPr>
              <w:tab/>
            </w:r>
            <w:r w:rsidR="00F03882">
              <w:rPr>
                <w:noProof/>
                <w:webHidden/>
              </w:rPr>
              <w:fldChar w:fldCharType="begin"/>
            </w:r>
            <w:r w:rsidR="00F03882">
              <w:rPr>
                <w:noProof/>
                <w:webHidden/>
              </w:rPr>
              <w:instrText xml:space="preserve"> PAGEREF _Toc123747252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55D05BE8" w14:textId="09902E8A" w:rsidR="00F03882" w:rsidRDefault="00000000">
          <w:pPr>
            <w:pStyle w:val="Verzeichnis2"/>
            <w:tabs>
              <w:tab w:val="right" w:leader="dot" w:pos="9396"/>
            </w:tabs>
            <w:rPr>
              <w:rFonts w:eastAsiaTheme="minorEastAsia"/>
              <w:noProof/>
              <w:lang w:val="en-US"/>
            </w:rPr>
          </w:pPr>
          <w:hyperlink w:anchor="_Toc123747253" w:history="1">
            <w:r w:rsidR="00F03882" w:rsidRPr="005C328B">
              <w:rPr>
                <w:rStyle w:val="Hyperlink"/>
                <w:noProof/>
              </w:rPr>
              <w:t>2.3 Zeitliche Grenzen</w:t>
            </w:r>
            <w:r w:rsidR="00F03882">
              <w:rPr>
                <w:noProof/>
                <w:webHidden/>
              </w:rPr>
              <w:tab/>
            </w:r>
            <w:r w:rsidR="00F03882">
              <w:rPr>
                <w:noProof/>
                <w:webHidden/>
              </w:rPr>
              <w:fldChar w:fldCharType="begin"/>
            </w:r>
            <w:r w:rsidR="00F03882">
              <w:rPr>
                <w:noProof/>
                <w:webHidden/>
              </w:rPr>
              <w:instrText xml:space="preserve"> PAGEREF _Toc123747253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562ADA5" w14:textId="793D1400" w:rsidR="00F03882" w:rsidRDefault="00000000">
          <w:pPr>
            <w:pStyle w:val="Verzeichnis3"/>
            <w:tabs>
              <w:tab w:val="right" w:leader="dot" w:pos="9396"/>
            </w:tabs>
            <w:rPr>
              <w:rFonts w:eastAsiaTheme="minorEastAsia"/>
              <w:noProof/>
              <w:lang w:val="en-US"/>
            </w:rPr>
          </w:pPr>
          <w:hyperlink w:anchor="_Toc123747254" w:history="1">
            <w:r w:rsidR="00F03882" w:rsidRPr="005C328B">
              <w:rPr>
                <w:rStyle w:val="Hyperlink"/>
                <w:noProof/>
              </w:rPr>
              <w:t>2.3.1 Vorgesehene Verwendungsdauer</w:t>
            </w:r>
            <w:r w:rsidR="00F03882">
              <w:rPr>
                <w:noProof/>
                <w:webHidden/>
              </w:rPr>
              <w:tab/>
            </w:r>
            <w:r w:rsidR="00F03882">
              <w:rPr>
                <w:noProof/>
                <w:webHidden/>
              </w:rPr>
              <w:fldChar w:fldCharType="begin"/>
            </w:r>
            <w:r w:rsidR="00F03882">
              <w:rPr>
                <w:noProof/>
                <w:webHidden/>
              </w:rPr>
              <w:instrText xml:space="preserve"> PAGEREF _Toc123747254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25AC6F08" w14:textId="3422EF8B" w:rsidR="00F03882" w:rsidRDefault="00000000">
          <w:pPr>
            <w:pStyle w:val="Verzeichnis3"/>
            <w:tabs>
              <w:tab w:val="right" w:leader="dot" w:pos="9396"/>
            </w:tabs>
            <w:rPr>
              <w:rFonts w:eastAsiaTheme="minorEastAsia"/>
              <w:noProof/>
              <w:lang w:val="en-US"/>
            </w:rPr>
          </w:pPr>
          <w:hyperlink w:anchor="_Toc123747255" w:history="1">
            <w:r w:rsidR="00F03882" w:rsidRPr="005C328B">
              <w:rPr>
                <w:rStyle w:val="Hyperlink"/>
                <w:noProof/>
              </w:rPr>
              <w:t>2.3.2 Empfohlene Wartungsintervalle</w:t>
            </w:r>
            <w:r w:rsidR="00F03882">
              <w:rPr>
                <w:noProof/>
                <w:webHidden/>
              </w:rPr>
              <w:tab/>
            </w:r>
            <w:r w:rsidR="00F03882">
              <w:rPr>
                <w:noProof/>
                <w:webHidden/>
              </w:rPr>
              <w:fldChar w:fldCharType="begin"/>
            </w:r>
            <w:r w:rsidR="00F03882">
              <w:rPr>
                <w:noProof/>
                <w:webHidden/>
              </w:rPr>
              <w:instrText xml:space="preserve"> PAGEREF _Toc123747255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632C4272" w14:textId="05B2CCEF" w:rsidR="00F03882" w:rsidRDefault="00000000">
          <w:pPr>
            <w:pStyle w:val="Verzeichnis2"/>
            <w:tabs>
              <w:tab w:val="right" w:leader="dot" w:pos="9396"/>
            </w:tabs>
            <w:rPr>
              <w:rFonts w:eastAsiaTheme="minorEastAsia"/>
              <w:noProof/>
              <w:lang w:val="en-US"/>
            </w:rPr>
          </w:pPr>
          <w:hyperlink w:anchor="_Toc123747256" w:history="1">
            <w:r w:rsidR="00F03882" w:rsidRPr="005C328B">
              <w:rPr>
                <w:rStyle w:val="Hyperlink"/>
                <w:noProof/>
              </w:rPr>
              <w:t>2.4 Weitere Grenzen</w:t>
            </w:r>
            <w:r w:rsidR="00F03882">
              <w:rPr>
                <w:noProof/>
                <w:webHidden/>
              </w:rPr>
              <w:tab/>
            </w:r>
            <w:r w:rsidR="00F03882">
              <w:rPr>
                <w:noProof/>
                <w:webHidden/>
              </w:rPr>
              <w:fldChar w:fldCharType="begin"/>
            </w:r>
            <w:r w:rsidR="00F03882">
              <w:rPr>
                <w:noProof/>
                <w:webHidden/>
              </w:rPr>
              <w:instrText xml:space="preserve"> PAGEREF _Toc123747256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3FE06A0" w14:textId="3CC03F1D" w:rsidR="00F03882" w:rsidRDefault="00000000">
          <w:pPr>
            <w:pStyle w:val="Verzeichnis3"/>
            <w:tabs>
              <w:tab w:val="right" w:leader="dot" w:pos="9396"/>
            </w:tabs>
            <w:rPr>
              <w:rFonts w:eastAsiaTheme="minorEastAsia"/>
              <w:noProof/>
              <w:lang w:val="en-US"/>
            </w:rPr>
          </w:pPr>
          <w:hyperlink w:anchor="_Toc123747257" w:history="1">
            <w:r w:rsidR="00F03882" w:rsidRPr="005C328B">
              <w:rPr>
                <w:rStyle w:val="Hyperlink"/>
                <w:noProof/>
              </w:rPr>
              <w:t>2.4.1 Umwelt</w:t>
            </w:r>
            <w:r w:rsidR="00F03882">
              <w:rPr>
                <w:noProof/>
                <w:webHidden/>
              </w:rPr>
              <w:tab/>
            </w:r>
            <w:r w:rsidR="00F03882">
              <w:rPr>
                <w:noProof/>
                <w:webHidden/>
              </w:rPr>
              <w:fldChar w:fldCharType="begin"/>
            </w:r>
            <w:r w:rsidR="00F03882">
              <w:rPr>
                <w:noProof/>
                <w:webHidden/>
              </w:rPr>
              <w:instrText xml:space="preserve"> PAGEREF _Toc123747257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3510197" w14:textId="24290916" w:rsidR="00F03882" w:rsidRDefault="00000000">
          <w:pPr>
            <w:pStyle w:val="Verzeichnis3"/>
            <w:tabs>
              <w:tab w:val="right" w:leader="dot" w:pos="9396"/>
            </w:tabs>
            <w:rPr>
              <w:rFonts w:eastAsiaTheme="minorEastAsia"/>
              <w:noProof/>
              <w:lang w:val="en-US"/>
            </w:rPr>
          </w:pPr>
          <w:hyperlink w:anchor="_Toc123747258" w:history="1">
            <w:r w:rsidR="00F03882" w:rsidRPr="005C328B">
              <w:rPr>
                <w:rStyle w:val="Hyperlink"/>
                <w:noProof/>
              </w:rPr>
              <w:t>2.4.2 Erforderliche Sauberkeit</w:t>
            </w:r>
            <w:r w:rsidR="00F03882">
              <w:rPr>
                <w:noProof/>
                <w:webHidden/>
              </w:rPr>
              <w:tab/>
            </w:r>
            <w:r w:rsidR="00F03882">
              <w:rPr>
                <w:noProof/>
                <w:webHidden/>
              </w:rPr>
              <w:fldChar w:fldCharType="begin"/>
            </w:r>
            <w:r w:rsidR="00F03882">
              <w:rPr>
                <w:noProof/>
                <w:webHidden/>
              </w:rPr>
              <w:instrText xml:space="preserve"> PAGEREF _Toc123747258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5B6D30D" w14:textId="60674546" w:rsidR="00F03882" w:rsidRDefault="00000000">
          <w:pPr>
            <w:pStyle w:val="Verzeichnis3"/>
            <w:tabs>
              <w:tab w:val="right" w:leader="dot" w:pos="9396"/>
            </w:tabs>
            <w:rPr>
              <w:rFonts w:eastAsiaTheme="minorEastAsia"/>
              <w:noProof/>
              <w:lang w:val="en-US"/>
            </w:rPr>
          </w:pPr>
          <w:hyperlink w:anchor="_Toc123747259" w:history="1">
            <w:r w:rsidR="00F03882" w:rsidRPr="005C328B">
              <w:rPr>
                <w:rStyle w:val="Hyperlink"/>
                <w:noProof/>
              </w:rPr>
              <w:t>2.4.3 Eigenschaft des zu bearbeitenden Materials</w:t>
            </w:r>
            <w:r w:rsidR="00F03882">
              <w:rPr>
                <w:noProof/>
                <w:webHidden/>
              </w:rPr>
              <w:tab/>
            </w:r>
            <w:r w:rsidR="00F03882">
              <w:rPr>
                <w:noProof/>
                <w:webHidden/>
              </w:rPr>
              <w:fldChar w:fldCharType="begin"/>
            </w:r>
            <w:r w:rsidR="00F03882">
              <w:rPr>
                <w:noProof/>
                <w:webHidden/>
              </w:rPr>
              <w:instrText xml:space="preserve"> PAGEREF _Toc123747259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11CB615B" w14:textId="1EE78606" w:rsidR="00F03882" w:rsidRDefault="00000000">
          <w:pPr>
            <w:pStyle w:val="Verzeichnis1"/>
            <w:tabs>
              <w:tab w:val="right" w:leader="dot" w:pos="9396"/>
            </w:tabs>
            <w:rPr>
              <w:rFonts w:eastAsiaTheme="minorEastAsia"/>
              <w:noProof/>
              <w:lang w:val="en-US"/>
            </w:rPr>
          </w:pPr>
          <w:hyperlink w:anchor="_Toc123747260" w:history="1">
            <w:r w:rsidR="00F03882" w:rsidRPr="005C328B">
              <w:rPr>
                <w:rStyle w:val="Hyperlink"/>
                <w:noProof/>
              </w:rPr>
              <w:t>3. Festlegung der Risikoprioritätszahl</w:t>
            </w:r>
            <w:r w:rsidR="00F03882">
              <w:rPr>
                <w:noProof/>
                <w:webHidden/>
              </w:rPr>
              <w:tab/>
            </w:r>
            <w:r w:rsidR="00F03882">
              <w:rPr>
                <w:noProof/>
                <w:webHidden/>
              </w:rPr>
              <w:fldChar w:fldCharType="begin"/>
            </w:r>
            <w:r w:rsidR="00F03882">
              <w:rPr>
                <w:noProof/>
                <w:webHidden/>
              </w:rPr>
              <w:instrText xml:space="preserve"> PAGEREF _Toc123747260 \h </w:instrText>
            </w:r>
            <w:r w:rsidR="00F03882">
              <w:rPr>
                <w:noProof/>
                <w:webHidden/>
              </w:rPr>
            </w:r>
            <w:r w:rsidR="00F03882">
              <w:rPr>
                <w:noProof/>
                <w:webHidden/>
              </w:rPr>
              <w:fldChar w:fldCharType="separate"/>
            </w:r>
            <w:r w:rsidR="00F03882">
              <w:rPr>
                <w:noProof/>
                <w:webHidden/>
              </w:rPr>
              <w:t>4</w:t>
            </w:r>
            <w:r w:rsidR="00F03882">
              <w:rPr>
                <w:noProof/>
                <w:webHidden/>
              </w:rPr>
              <w:fldChar w:fldCharType="end"/>
            </w:r>
          </w:hyperlink>
        </w:p>
        <w:p w14:paraId="4262AC69" w14:textId="2BF2EB78" w:rsidR="00F03882" w:rsidRDefault="00000000">
          <w:pPr>
            <w:pStyle w:val="Verzeichnis1"/>
            <w:tabs>
              <w:tab w:val="right" w:leader="dot" w:pos="9396"/>
            </w:tabs>
            <w:rPr>
              <w:rFonts w:eastAsiaTheme="minorEastAsia"/>
              <w:noProof/>
              <w:lang w:val="en-US"/>
            </w:rPr>
          </w:pPr>
          <w:hyperlink w:anchor="_Toc123747261" w:history="1">
            <w:r w:rsidR="00F03882" w:rsidRPr="005C328B">
              <w:rPr>
                <w:rStyle w:val="Hyperlink"/>
                <w:noProof/>
              </w:rPr>
              <w:t>4. Fehler Möglichkeits- und Einfluss-Analyse</w:t>
            </w:r>
            <w:r w:rsidR="00F03882">
              <w:rPr>
                <w:noProof/>
                <w:webHidden/>
              </w:rPr>
              <w:tab/>
            </w:r>
            <w:r w:rsidR="00F03882">
              <w:rPr>
                <w:noProof/>
                <w:webHidden/>
              </w:rPr>
              <w:fldChar w:fldCharType="begin"/>
            </w:r>
            <w:r w:rsidR="00F03882">
              <w:rPr>
                <w:noProof/>
                <w:webHidden/>
              </w:rPr>
              <w:instrText xml:space="preserve"> PAGEREF _Toc123747261 \h </w:instrText>
            </w:r>
            <w:r w:rsidR="00F03882">
              <w:rPr>
                <w:noProof/>
                <w:webHidden/>
              </w:rPr>
            </w:r>
            <w:r w:rsidR="00F03882">
              <w:rPr>
                <w:noProof/>
                <w:webHidden/>
              </w:rPr>
              <w:fldChar w:fldCharType="separate"/>
            </w:r>
            <w:r w:rsidR="00F03882">
              <w:rPr>
                <w:noProof/>
                <w:webHidden/>
              </w:rPr>
              <w:t>5</w:t>
            </w:r>
            <w:r w:rsidR="00F03882">
              <w:rPr>
                <w:noProof/>
                <w:webHidden/>
              </w:rPr>
              <w:fldChar w:fldCharType="end"/>
            </w:r>
          </w:hyperlink>
        </w:p>
        <w:p w14:paraId="5E7D1581" w14:textId="300DD054" w:rsidR="00F03882" w:rsidRDefault="00000000">
          <w:pPr>
            <w:pStyle w:val="Verzeichnis2"/>
            <w:tabs>
              <w:tab w:val="right" w:leader="dot" w:pos="9396"/>
            </w:tabs>
            <w:rPr>
              <w:rFonts w:eastAsiaTheme="minorEastAsia"/>
              <w:noProof/>
              <w:lang w:val="en-US"/>
            </w:rPr>
          </w:pPr>
          <w:hyperlink w:anchor="_Toc123747262" w:history="1">
            <w:r w:rsidR="00F03882" w:rsidRPr="005C328B">
              <w:rPr>
                <w:rStyle w:val="Hyperlink"/>
                <w:noProof/>
              </w:rPr>
              <w:t>4.1 Produkt-FMEA</w:t>
            </w:r>
            <w:r w:rsidR="00F03882">
              <w:rPr>
                <w:noProof/>
                <w:webHidden/>
              </w:rPr>
              <w:tab/>
            </w:r>
            <w:r w:rsidR="00F03882">
              <w:rPr>
                <w:noProof/>
                <w:webHidden/>
              </w:rPr>
              <w:fldChar w:fldCharType="begin"/>
            </w:r>
            <w:r w:rsidR="00F03882">
              <w:rPr>
                <w:noProof/>
                <w:webHidden/>
              </w:rPr>
              <w:instrText xml:space="preserve"> PAGEREF _Toc123747262 \h </w:instrText>
            </w:r>
            <w:r w:rsidR="00F03882">
              <w:rPr>
                <w:noProof/>
                <w:webHidden/>
              </w:rPr>
            </w:r>
            <w:r w:rsidR="00F03882">
              <w:rPr>
                <w:noProof/>
                <w:webHidden/>
              </w:rPr>
              <w:fldChar w:fldCharType="separate"/>
            </w:r>
            <w:r w:rsidR="00F03882">
              <w:rPr>
                <w:noProof/>
                <w:webHidden/>
              </w:rPr>
              <w:t>5</w:t>
            </w:r>
            <w:r w:rsidR="00F03882">
              <w:rPr>
                <w:noProof/>
                <w:webHidden/>
              </w:rPr>
              <w:fldChar w:fldCharType="end"/>
            </w:r>
          </w:hyperlink>
        </w:p>
        <w:p w14:paraId="7FAEDC23" w14:textId="53B1F8D7" w:rsidR="00F03882" w:rsidRDefault="00000000">
          <w:pPr>
            <w:pStyle w:val="Verzeichnis3"/>
            <w:tabs>
              <w:tab w:val="right" w:leader="dot" w:pos="9396"/>
            </w:tabs>
            <w:rPr>
              <w:rFonts w:eastAsiaTheme="minorEastAsia"/>
              <w:noProof/>
              <w:lang w:val="en-US"/>
            </w:rPr>
          </w:pPr>
          <w:hyperlink w:anchor="_Toc123747263" w:history="1">
            <w:r w:rsidR="00F03882" w:rsidRPr="005C328B">
              <w:rPr>
                <w:rStyle w:val="Hyperlink"/>
                <w:noProof/>
              </w:rPr>
              <w:t>4.1.1 Elektronik</w:t>
            </w:r>
            <w:r w:rsidR="00F03882">
              <w:rPr>
                <w:noProof/>
                <w:webHidden/>
              </w:rPr>
              <w:tab/>
            </w:r>
            <w:r w:rsidR="00F03882">
              <w:rPr>
                <w:noProof/>
                <w:webHidden/>
              </w:rPr>
              <w:fldChar w:fldCharType="begin"/>
            </w:r>
            <w:r w:rsidR="00F03882">
              <w:rPr>
                <w:noProof/>
                <w:webHidden/>
              </w:rPr>
              <w:instrText xml:space="preserve"> PAGEREF _Toc123747263 \h </w:instrText>
            </w:r>
            <w:r w:rsidR="00F03882">
              <w:rPr>
                <w:noProof/>
                <w:webHidden/>
              </w:rPr>
            </w:r>
            <w:r w:rsidR="00F03882">
              <w:rPr>
                <w:noProof/>
                <w:webHidden/>
              </w:rPr>
              <w:fldChar w:fldCharType="separate"/>
            </w:r>
            <w:r w:rsidR="00F03882">
              <w:rPr>
                <w:noProof/>
                <w:webHidden/>
              </w:rPr>
              <w:t>6</w:t>
            </w:r>
            <w:r w:rsidR="00F03882">
              <w:rPr>
                <w:noProof/>
                <w:webHidden/>
              </w:rPr>
              <w:fldChar w:fldCharType="end"/>
            </w:r>
          </w:hyperlink>
        </w:p>
        <w:p w14:paraId="72402897" w14:textId="2DFFD46B" w:rsidR="00F03882" w:rsidRDefault="00000000">
          <w:pPr>
            <w:pStyle w:val="Verzeichnis3"/>
            <w:tabs>
              <w:tab w:val="right" w:leader="dot" w:pos="9396"/>
            </w:tabs>
            <w:rPr>
              <w:rFonts w:eastAsiaTheme="minorEastAsia"/>
              <w:noProof/>
              <w:lang w:val="en-US"/>
            </w:rPr>
          </w:pPr>
          <w:hyperlink w:anchor="_Toc123747264" w:history="1">
            <w:r w:rsidR="00F03882" w:rsidRPr="005C328B">
              <w:rPr>
                <w:rStyle w:val="Hyperlink"/>
                <w:noProof/>
              </w:rPr>
              <w:t>4.1.2 Mechanik</w:t>
            </w:r>
            <w:r w:rsidR="00F03882">
              <w:rPr>
                <w:noProof/>
                <w:webHidden/>
              </w:rPr>
              <w:tab/>
            </w:r>
            <w:r w:rsidR="00F03882">
              <w:rPr>
                <w:noProof/>
                <w:webHidden/>
              </w:rPr>
              <w:fldChar w:fldCharType="begin"/>
            </w:r>
            <w:r w:rsidR="00F03882">
              <w:rPr>
                <w:noProof/>
                <w:webHidden/>
              </w:rPr>
              <w:instrText xml:space="preserve"> PAGEREF _Toc123747264 \h </w:instrText>
            </w:r>
            <w:r w:rsidR="00F03882">
              <w:rPr>
                <w:noProof/>
                <w:webHidden/>
              </w:rPr>
            </w:r>
            <w:r w:rsidR="00F03882">
              <w:rPr>
                <w:noProof/>
                <w:webHidden/>
              </w:rPr>
              <w:fldChar w:fldCharType="separate"/>
            </w:r>
            <w:r w:rsidR="00F03882">
              <w:rPr>
                <w:noProof/>
                <w:webHidden/>
              </w:rPr>
              <w:t>8</w:t>
            </w:r>
            <w:r w:rsidR="00F03882">
              <w:rPr>
                <w:noProof/>
                <w:webHidden/>
              </w:rPr>
              <w:fldChar w:fldCharType="end"/>
            </w:r>
          </w:hyperlink>
        </w:p>
        <w:p w14:paraId="22622F0E" w14:textId="0599935F" w:rsidR="00F03882" w:rsidRDefault="00000000">
          <w:pPr>
            <w:pStyle w:val="Verzeichnis2"/>
            <w:tabs>
              <w:tab w:val="right" w:leader="dot" w:pos="9396"/>
            </w:tabs>
            <w:rPr>
              <w:rFonts w:eastAsiaTheme="minorEastAsia"/>
              <w:noProof/>
              <w:lang w:val="en-US"/>
            </w:rPr>
          </w:pPr>
          <w:hyperlink w:anchor="_Toc123747265" w:history="1">
            <w:r w:rsidR="00F03882" w:rsidRPr="005C328B">
              <w:rPr>
                <w:rStyle w:val="Hyperlink"/>
                <w:noProof/>
              </w:rPr>
              <w:t>4.2 Prozess-FMEA</w:t>
            </w:r>
            <w:r w:rsidR="00F03882">
              <w:rPr>
                <w:noProof/>
                <w:webHidden/>
              </w:rPr>
              <w:tab/>
            </w:r>
            <w:r w:rsidR="00F03882">
              <w:rPr>
                <w:noProof/>
                <w:webHidden/>
              </w:rPr>
              <w:fldChar w:fldCharType="begin"/>
            </w:r>
            <w:r w:rsidR="00F03882">
              <w:rPr>
                <w:noProof/>
                <w:webHidden/>
              </w:rPr>
              <w:instrText xml:space="preserve"> PAGEREF _Toc123747265 \h </w:instrText>
            </w:r>
            <w:r w:rsidR="00F03882">
              <w:rPr>
                <w:noProof/>
                <w:webHidden/>
              </w:rPr>
            </w:r>
            <w:r w:rsidR="00F03882">
              <w:rPr>
                <w:noProof/>
                <w:webHidden/>
              </w:rPr>
              <w:fldChar w:fldCharType="separate"/>
            </w:r>
            <w:r w:rsidR="00F03882">
              <w:rPr>
                <w:noProof/>
                <w:webHidden/>
              </w:rPr>
              <w:t>9</w:t>
            </w:r>
            <w:r w:rsidR="00F03882">
              <w:rPr>
                <w:noProof/>
                <w:webHidden/>
              </w:rPr>
              <w:fldChar w:fldCharType="end"/>
            </w:r>
          </w:hyperlink>
        </w:p>
        <w:p w14:paraId="2BB3EBDA" w14:textId="0AF437AA" w:rsidR="00F03882" w:rsidRDefault="00000000">
          <w:pPr>
            <w:pStyle w:val="Verzeichnis3"/>
            <w:tabs>
              <w:tab w:val="right" w:leader="dot" w:pos="9396"/>
            </w:tabs>
            <w:rPr>
              <w:rFonts w:eastAsiaTheme="minorEastAsia"/>
              <w:noProof/>
              <w:lang w:val="en-US"/>
            </w:rPr>
          </w:pPr>
          <w:hyperlink w:anchor="_Toc123747266" w:history="1">
            <w:r w:rsidR="00F03882" w:rsidRPr="005C328B">
              <w:rPr>
                <w:rStyle w:val="Hyperlink"/>
                <w:noProof/>
              </w:rPr>
              <w:t>4.2.1 Bohren eines Durchgangslochs</w:t>
            </w:r>
            <w:r w:rsidR="00F03882">
              <w:rPr>
                <w:noProof/>
                <w:webHidden/>
              </w:rPr>
              <w:tab/>
            </w:r>
            <w:r w:rsidR="00F03882">
              <w:rPr>
                <w:noProof/>
                <w:webHidden/>
              </w:rPr>
              <w:fldChar w:fldCharType="begin"/>
            </w:r>
            <w:r w:rsidR="00F03882">
              <w:rPr>
                <w:noProof/>
                <w:webHidden/>
              </w:rPr>
              <w:instrText xml:space="preserve"> PAGEREF _Toc123747266 \h </w:instrText>
            </w:r>
            <w:r w:rsidR="00F03882">
              <w:rPr>
                <w:noProof/>
                <w:webHidden/>
              </w:rPr>
            </w:r>
            <w:r w:rsidR="00F03882">
              <w:rPr>
                <w:noProof/>
                <w:webHidden/>
              </w:rPr>
              <w:fldChar w:fldCharType="separate"/>
            </w:r>
            <w:r w:rsidR="00F03882">
              <w:rPr>
                <w:noProof/>
                <w:webHidden/>
              </w:rPr>
              <w:t>9</w:t>
            </w:r>
            <w:r w:rsidR="00F03882">
              <w:rPr>
                <w:noProof/>
                <w:webHidden/>
              </w:rPr>
              <w:fldChar w:fldCharType="end"/>
            </w:r>
          </w:hyperlink>
        </w:p>
        <w:p w14:paraId="306BD3C7" w14:textId="04D5BB9A" w:rsidR="00F03882" w:rsidRDefault="00000000">
          <w:pPr>
            <w:pStyle w:val="Verzeichnis3"/>
            <w:tabs>
              <w:tab w:val="right" w:leader="dot" w:pos="9396"/>
            </w:tabs>
            <w:rPr>
              <w:rFonts w:eastAsiaTheme="minorEastAsia"/>
              <w:noProof/>
              <w:lang w:val="en-US"/>
            </w:rPr>
          </w:pPr>
          <w:hyperlink w:anchor="_Toc123747267" w:history="1">
            <w:r w:rsidR="00F03882" w:rsidRPr="005C328B">
              <w:rPr>
                <w:rStyle w:val="Hyperlink"/>
                <w:noProof/>
              </w:rPr>
              <w:t>4.2.2 Verletzungen bei Bedienung</w:t>
            </w:r>
            <w:r w:rsidR="00F03882">
              <w:rPr>
                <w:noProof/>
                <w:webHidden/>
              </w:rPr>
              <w:tab/>
            </w:r>
            <w:r w:rsidR="00F03882">
              <w:rPr>
                <w:noProof/>
                <w:webHidden/>
              </w:rPr>
              <w:fldChar w:fldCharType="begin"/>
            </w:r>
            <w:r w:rsidR="00F03882">
              <w:rPr>
                <w:noProof/>
                <w:webHidden/>
              </w:rPr>
              <w:instrText xml:space="preserve"> PAGEREF _Toc123747267 \h </w:instrText>
            </w:r>
            <w:r w:rsidR="00F03882">
              <w:rPr>
                <w:noProof/>
                <w:webHidden/>
              </w:rPr>
            </w:r>
            <w:r w:rsidR="00F03882">
              <w:rPr>
                <w:noProof/>
                <w:webHidden/>
              </w:rPr>
              <w:fldChar w:fldCharType="separate"/>
            </w:r>
            <w:r w:rsidR="00F03882">
              <w:rPr>
                <w:noProof/>
                <w:webHidden/>
              </w:rPr>
              <w:t>10</w:t>
            </w:r>
            <w:r w:rsidR="00F03882">
              <w:rPr>
                <w:noProof/>
                <w:webHidden/>
              </w:rPr>
              <w:fldChar w:fldCharType="end"/>
            </w:r>
          </w:hyperlink>
        </w:p>
        <w:p w14:paraId="33A83B02" w14:textId="733018A9" w:rsidR="00F03882" w:rsidRDefault="00000000">
          <w:pPr>
            <w:pStyle w:val="Verzeichnis2"/>
            <w:tabs>
              <w:tab w:val="right" w:leader="dot" w:pos="9396"/>
            </w:tabs>
            <w:rPr>
              <w:rFonts w:eastAsiaTheme="minorEastAsia"/>
              <w:noProof/>
              <w:lang w:val="en-US"/>
            </w:rPr>
          </w:pPr>
          <w:hyperlink w:anchor="_Toc123747268" w:history="1">
            <w:r w:rsidR="00F03882" w:rsidRPr="005C328B">
              <w:rPr>
                <w:rStyle w:val="Hyperlink"/>
                <w:noProof/>
              </w:rPr>
              <w:t>4.3 Risikominderung</w:t>
            </w:r>
            <w:r w:rsidR="00F03882">
              <w:rPr>
                <w:noProof/>
                <w:webHidden/>
              </w:rPr>
              <w:tab/>
            </w:r>
            <w:r w:rsidR="00F03882">
              <w:rPr>
                <w:noProof/>
                <w:webHidden/>
              </w:rPr>
              <w:fldChar w:fldCharType="begin"/>
            </w:r>
            <w:r w:rsidR="00F03882">
              <w:rPr>
                <w:noProof/>
                <w:webHidden/>
              </w:rPr>
              <w:instrText xml:space="preserve"> PAGEREF _Toc123747268 \h </w:instrText>
            </w:r>
            <w:r w:rsidR="00F03882">
              <w:rPr>
                <w:noProof/>
                <w:webHidden/>
              </w:rPr>
            </w:r>
            <w:r w:rsidR="00F03882">
              <w:rPr>
                <w:noProof/>
                <w:webHidden/>
              </w:rPr>
              <w:fldChar w:fldCharType="separate"/>
            </w:r>
            <w:r w:rsidR="00F03882">
              <w:rPr>
                <w:noProof/>
                <w:webHidden/>
              </w:rPr>
              <w:t>11</w:t>
            </w:r>
            <w:r w:rsidR="00F03882">
              <w:rPr>
                <w:noProof/>
                <w:webHidden/>
              </w:rPr>
              <w:fldChar w:fldCharType="end"/>
            </w:r>
          </w:hyperlink>
        </w:p>
        <w:p w14:paraId="57EC7AAA" w14:textId="3673F8F4" w:rsidR="00F03882" w:rsidRDefault="00000000">
          <w:pPr>
            <w:pStyle w:val="Verzeichnis3"/>
            <w:tabs>
              <w:tab w:val="right" w:leader="dot" w:pos="9396"/>
            </w:tabs>
            <w:rPr>
              <w:rFonts w:eastAsiaTheme="minorEastAsia"/>
              <w:noProof/>
              <w:lang w:val="en-US"/>
            </w:rPr>
          </w:pPr>
          <w:hyperlink w:anchor="_Toc123747269" w:history="1">
            <w:r w:rsidR="00F03882" w:rsidRPr="005C328B">
              <w:rPr>
                <w:rStyle w:val="Hyperlink"/>
                <w:noProof/>
              </w:rPr>
              <w:t>4.3.1 Körperschluss</w:t>
            </w:r>
            <w:r w:rsidR="00F03882">
              <w:rPr>
                <w:noProof/>
                <w:webHidden/>
              </w:rPr>
              <w:tab/>
            </w:r>
            <w:r w:rsidR="00F03882">
              <w:rPr>
                <w:noProof/>
                <w:webHidden/>
              </w:rPr>
              <w:fldChar w:fldCharType="begin"/>
            </w:r>
            <w:r w:rsidR="00F03882">
              <w:rPr>
                <w:noProof/>
                <w:webHidden/>
              </w:rPr>
              <w:instrText xml:space="preserve"> PAGEREF _Toc123747269 \h </w:instrText>
            </w:r>
            <w:r w:rsidR="00F03882">
              <w:rPr>
                <w:noProof/>
                <w:webHidden/>
              </w:rPr>
            </w:r>
            <w:r w:rsidR="00F03882">
              <w:rPr>
                <w:noProof/>
                <w:webHidden/>
              </w:rPr>
              <w:fldChar w:fldCharType="separate"/>
            </w:r>
            <w:r w:rsidR="00F03882">
              <w:rPr>
                <w:noProof/>
                <w:webHidden/>
              </w:rPr>
              <w:t>11</w:t>
            </w:r>
            <w:r w:rsidR="00F03882">
              <w:rPr>
                <w:noProof/>
                <w:webHidden/>
              </w:rPr>
              <w:fldChar w:fldCharType="end"/>
            </w:r>
          </w:hyperlink>
        </w:p>
        <w:p w14:paraId="262ABBC7" w14:textId="6284BD75" w:rsidR="00F03882" w:rsidRDefault="00000000">
          <w:pPr>
            <w:pStyle w:val="Verzeichnis3"/>
            <w:tabs>
              <w:tab w:val="right" w:leader="dot" w:pos="9396"/>
            </w:tabs>
            <w:rPr>
              <w:rFonts w:eastAsiaTheme="minorEastAsia"/>
              <w:noProof/>
              <w:lang w:val="en-US"/>
            </w:rPr>
          </w:pPr>
          <w:hyperlink w:anchor="_Toc123747270" w:history="1">
            <w:r w:rsidR="00F03882" w:rsidRPr="005C328B">
              <w:rPr>
                <w:rStyle w:val="Hyperlink"/>
                <w:noProof/>
              </w:rPr>
              <w:t>4.3.2 Not-Aus Schalter schaltet nicht ab</w:t>
            </w:r>
            <w:r w:rsidR="00F03882">
              <w:rPr>
                <w:noProof/>
                <w:webHidden/>
              </w:rPr>
              <w:tab/>
            </w:r>
            <w:r w:rsidR="00F03882">
              <w:rPr>
                <w:noProof/>
                <w:webHidden/>
              </w:rPr>
              <w:fldChar w:fldCharType="begin"/>
            </w:r>
            <w:r w:rsidR="00F03882">
              <w:rPr>
                <w:noProof/>
                <w:webHidden/>
              </w:rPr>
              <w:instrText xml:space="preserve"> PAGEREF _Toc123747270 \h </w:instrText>
            </w:r>
            <w:r w:rsidR="00F03882">
              <w:rPr>
                <w:noProof/>
                <w:webHidden/>
              </w:rPr>
            </w:r>
            <w:r w:rsidR="00F03882">
              <w:rPr>
                <w:noProof/>
                <w:webHidden/>
              </w:rPr>
              <w:fldChar w:fldCharType="separate"/>
            </w:r>
            <w:r w:rsidR="00F03882">
              <w:rPr>
                <w:noProof/>
                <w:webHidden/>
              </w:rPr>
              <w:t>11</w:t>
            </w:r>
            <w:r w:rsidR="00F03882">
              <w:rPr>
                <w:noProof/>
                <w:webHidden/>
              </w:rPr>
              <w:fldChar w:fldCharType="end"/>
            </w:r>
          </w:hyperlink>
        </w:p>
        <w:p w14:paraId="507289F9" w14:textId="0D77BE54" w:rsidR="00F03882" w:rsidRDefault="00000000">
          <w:pPr>
            <w:pStyle w:val="Verzeichnis1"/>
            <w:tabs>
              <w:tab w:val="right" w:leader="dot" w:pos="9396"/>
            </w:tabs>
            <w:rPr>
              <w:rFonts w:eastAsiaTheme="minorEastAsia"/>
              <w:noProof/>
              <w:lang w:val="en-US"/>
            </w:rPr>
          </w:pPr>
          <w:hyperlink w:anchor="_Toc123747271" w:history="1">
            <w:r w:rsidR="00F03882" w:rsidRPr="005C328B">
              <w:rPr>
                <w:rStyle w:val="Hyperlink"/>
                <w:noProof/>
              </w:rPr>
              <w:t>5. Fehlerbaumanalyse</w:t>
            </w:r>
            <w:r w:rsidR="00F03882">
              <w:rPr>
                <w:noProof/>
                <w:webHidden/>
              </w:rPr>
              <w:tab/>
            </w:r>
            <w:r w:rsidR="00F03882">
              <w:rPr>
                <w:noProof/>
                <w:webHidden/>
              </w:rPr>
              <w:fldChar w:fldCharType="begin"/>
            </w:r>
            <w:r w:rsidR="00F03882">
              <w:rPr>
                <w:noProof/>
                <w:webHidden/>
              </w:rPr>
              <w:instrText xml:space="preserve"> PAGEREF _Toc123747271 \h </w:instrText>
            </w:r>
            <w:r w:rsidR="00F03882">
              <w:rPr>
                <w:noProof/>
                <w:webHidden/>
              </w:rPr>
            </w:r>
            <w:r w:rsidR="00F03882">
              <w:rPr>
                <w:noProof/>
                <w:webHidden/>
              </w:rPr>
              <w:fldChar w:fldCharType="separate"/>
            </w:r>
            <w:r w:rsidR="00F03882">
              <w:rPr>
                <w:noProof/>
                <w:webHidden/>
              </w:rPr>
              <w:t>13</w:t>
            </w:r>
            <w:r w:rsidR="00F03882">
              <w:rPr>
                <w:noProof/>
                <w:webHidden/>
              </w:rPr>
              <w:fldChar w:fldCharType="end"/>
            </w:r>
          </w:hyperlink>
        </w:p>
        <w:p w14:paraId="5523F6A3" w14:textId="6DD602FC" w:rsidR="00F03882" w:rsidRDefault="00000000">
          <w:pPr>
            <w:pStyle w:val="Verzeichnis2"/>
            <w:tabs>
              <w:tab w:val="right" w:leader="dot" w:pos="9396"/>
            </w:tabs>
            <w:rPr>
              <w:rFonts w:eastAsiaTheme="minorEastAsia"/>
              <w:noProof/>
              <w:lang w:val="en-US"/>
            </w:rPr>
          </w:pPr>
          <w:hyperlink w:anchor="_Toc123747272" w:history="1">
            <w:r w:rsidR="00F03882" w:rsidRPr="005C328B">
              <w:rPr>
                <w:rStyle w:val="Hyperlink"/>
                <w:noProof/>
              </w:rPr>
              <w:t>5.1 Top Event: Stromschlag bei Berührung</w:t>
            </w:r>
            <w:r w:rsidR="00F03882">
              <w:rPr>
                <w:noProof/>
                <w:webHidden/>
              </w:rPr>
              <w:tab/>
            </w:r>
            <w:r w:rsidR="00F03882">
              <w:rPr>
                <w:noProof/>
                <w:webHidden/>
              </w:rPr>
              <w:fldChar w:fldCharType="begin"/>
            </w:r>
            <w:r w:rsidR="00F03882">
              <w:rPr>
                <w:noProof/>
                <w:webHidden/>
              </w:rPr>
              <w:instrText xml:space="preserve"> PAGEREF _Toc123747272 \h </w:instrText>
            </w:r>
            <w:r w:rsidR="00F03882">
              <w:rPr>
                <w:noProof/>
                <w:webHidden/>
              </w:rPr>
            </w:r>
            <w:r w:rsidR="00F03882">
              <w:rPr>
                <w:noProof/>
                <w:webHidden/>
              </w:rPr>
              <w:fldChar w:fldCharType="separate"/>
            </w:r>
            <w:r w:rsidR="00F03882">
              <w:rPr>
                <w:noProof/>
                <w:webHidden/>
              </w:rPr>
              <w:t>13</w:t>
            </w:r>
            <w:r w:rsidR="00F03882">
              <w:rPr>
                <w:noProof/>
                <w:webHidden/>
              </w:rPr>
              <w:fldChar w:fldCharType="end"/>
            </w:r>
          </w:hyperlink>
        </w:p>
        <w:p w14:paraId="5FB9BB9B" w14:textId="5F4A1BCA" w:rsidR="00F03882" w:rsidRDefault="00000000">
          <w:pPr>
            <w:pStyle w:val="Verzeichnis2"/>
            <w:tabs>
              <w:tab w:val="right" w:leader="dot" w:pos="9396"/>
            </w:tabs>
            <w:rPr>
              <w:rFonts w:eastAsiaTheme="minorEastAsia"/>
              <w:noProof/>
              <w:lang w:val="en-US"/>
            </w:rPr>
          </w:pPr>
          <w:hyperlink w:anchor="_Toc123747273" w:history="1">
            <w:r w:rsidR="00F03882" w:rsidRPr="005C328B">
              <w:rPr>
                <w:rStyle w:val="Hyperlink"/>
                <w:noProof/>
              </w:rPr>
              <w:t>5.2 Top Event: Maschine nicht funktionsfähig</w:t>
            </w:r>
            <w:r w:rsidR="00F03882">
              <w:rPr>
                <w:noProof/>
                <w:webHidden/>
              </w:rPr>
              <w:tab/>
            </w:r>
            <w:r w:rsidR="00F03882">
              <w:rPr>
                <w:noProof/>
                <w:webHidden/>
              </w:rPr>
              <w:fldChar w:fldCharType="begin"/>
            </w:r>
            <w:r w:rsidR="00F03882">
              <w:rPr>
                <w:noProof/>
                <w:webHidden/>
              </w:rPr>
              <w:instrText xml:space="preserve"> PAGEREF _Toc123747273 \h </w:instrText>
            </w:r>
            <w:r w:rsidR="00F03882">
              <w:rPr>
                <w:noProof/>
                <w:webHidden/>
              </w:rPr>
            </w:r>
            <w:r w:rsidR="00F03882">
              <w:rPr>
                <w:noProof/>
                <w:webHidden/>
              </w:rPr>
              <w:fldChar w:fldCharType="separate"/>
            </w:r>
            <w:r w:rsidR="00F03882">
              <w:rPr>
                <w:noProof/>
                <w:webHidden/>
              </w:rPr>
              <w:t>14</w:t>
            </w:r>
            <w:r w:rsidR="00F03882">
              <w:rPr>
                <w:noProof/>
                <w:webHidden/>
              </w:rPr>
              <w:fldChar w:fldCharType="end"/>
            </w:r>
          </w:hyperlink>
        </w:p>
        <w:p w14:paraId="735F14D4" w14:textId="4D93B82C" w:rsidR="00F03882" w:rsidRDefault="00000000">
          <w:pPr>
            <w:pStyle w:val="Verzeichnis3"/>
            <w:tabs>
              <w:tab w:val="right" w:leader="dot" w:pos="9396"/>
            </w:tabs>
            <w:rPr>
              <w:rFonts w:eastAsiaTheme="minorEastAsia"/>
              <w:noProof/>
              <w:lang w:val="en-US"/>
            </w:rPr>
          </w:pPr>
          <w:hyperlink w:anchor="_Toc123747274" w:history="1">
            <w:r w:rsidR="00F03882" w:rsidRPr="005C328B">
              <w:rPr>
                <w:rStyle w:val="Hyperlink"/>
                <w:noProof/>
              </w:rPr>
              <w:t>5.2.1 Event: Leistungselektronik defekt</w:t>
            </w:r>
            <w:r w:rsidR="00F03882">
              <w:rPr>
                <w:noProof/>
                <w:webHidden/>
              </w:rPr>
              <w:tab/>
            </w:r>
            <w:r w:rsidR="00F03882">
              <w:rPr>
                <w:noProof/>
                <w:webHidden/>
              </w:rPr>
              <w:fldChar w:fldCharType="begin"/>
            </w:r>
            <w:r w:rsidR="00F03882">
              <w:rPr>
                <w:noProof/>
                <w:webHidden/>
              </w:rPr>
              <w:instrText xml:space="preserve"> PAGEREF _Toc123747274 \h </w:instrText>
            </w:r>
            <w:r w:rsidR="00F03882">
              <w:rPr>
                <w:noProof/>
                <w:webHidden/>
              </w:rPr>
            </w:r>
            <w:r w:rsidR="00F03882">
              <w:rPr>
                <w:noProof/>
                <w:webHidden/>
              </w:rPr>
              <w:fldChar w:fldCharType="separate"/>
            </w:r>
            <w:r w:rsidR="00F03882">
              <w:rPr>
                <w:noProof/>
                <w:webHidden/>
              </w:rPr>
              <w:t>15</w:t>
            </w:r>
            <w:r w:rsidR="00F03882">
              <w:rPr>
                <w:noProof/>
                <w:webHidden/>
              </w:rPr>
              <w:fldChar w:fldCharType="end"/>
            </w:r>
          </w:hyperlink>
        </w:p>
        <w:p w14:paraId="21AEFBF5" w14:textId="0FED0F29" w:rsidR="00F03882" w:rsidRDefault="00000000">
          <w:pPr>
            <w:pStyle w:val="Verzeichnis3"/>
            <w:tabs>
              <w:tab w:val="right" w:leader="dot" w:pos="9396"/>
            </w:tabs>
            <w:rPr>
              <w:rFonts w:eastAsiaTheme="minorEastAsia"/>
              <w:noProof/>
              <w:lang w:val="en-US"/>
            </w:rPr>
          </w:pPr>
          <w:hyperlink w:anchor="_Toc123747275" w:history="1">
            <w:r w:rsidR="00F03882" w:rsidRPr="005C328B">
              <w:rPr>
                <w:rStyle w:val="Hyperlink"/>
                <w:noProof/>
              </w:rPr>
              <w:t>5.2.2 Event: Steuerelektronik defekt</w:t>
            </w:r>
            <w:r w:rsidR="00F03882">
              <w:rPr>
                <w:noProof/>
                <w:webHidden/>
              </w:rPr>
              <w:tab/>
            </w:r>
            <w:r w:rsidR="00F03882">
              <w:rPr>
                <w:noProof/>
                <w:webHidden/>
              </w:rPr>
              <w:fldChar w:fldCharType="begin"/>
            </w:r>
            <w:r w:rsidR="00F03882">
              <w:rPr>
                <w:noProof/>
                <w:webHidden/>
              </w:rPr>
              <w:instrText xml:space="preserve"> PAGEREF _Toc123747275 \h </w:instrText>
            </w:r>
            <w:r w:rsidR="00F03882">
              <w:rPr>
                <w:noProof/>
                <w:webHidden/>
              </w:rPr>
            </w:r>
            <w:r w:rsidR="00F03882">
              <w:rPr>
                <w:noProof/>
                <w:webHidden/>
              </w:rPr>
              <w:fldChar w:fldCharType="separate"/>
            </w:r>
            <w:r w:rsidR="00F03882">
              <w:rPr>
                <w:noProof/>
                <w:webHidden/>
              </w:rPr>
              <w:t>16</w:t>
            </w:r>
            <w:r w:rsidR="00F03882">
              <w:rPr>
                <w:noProof/>
                <w:webHidden/>
              </w:rPr>
              <w:fldChar w:fldCharType="end"/>
            </w:r>
          </w:hyperlink>
        </w:p>
        <w:p w14:paraId="5104B20E" w14:textId="4ECDCF78" w:rsidR="00F03882" w:rsidRDefault="00000000">
          <w:pPr>
            <w:pStyle w:val="Verzeichnis3"/>
            <w:tabs>
              <w:tab w:val="right" w:leader="dot" w:pos="9396"/>
            </w:tabs>
            <w:rPr>
              <w:rFonts w:eastAsiaTheme="minorEastAsia"/>
              <w:noProof/>
              <w:lang w:val="en-US"/>
            </w:rPr>
          </w:pPr>
          <w:hyperlink w:anchor="_Toc123747276" w:history="1">
            <w:r w:rsidR="00F03882" w:rsidRPr="005C328B">
              <w:rPr>
                <w:rStyle w:val="Hyperlink"/>
                <w:noProof/>
              </w:rPr>
              <w:t>5.2.3 Event: Mechanik nicht funktionsfähig</w:t>
            </w:r>
            <w:r w:rsidR="00F03882">
              <w:rPr>
                <w:noProof/>
                <w:webHidden/>
              </w:rPr>
              <w:tab/>
            </w:r>
            <w:r w:rsidR="00F03882">
              <w:rPr>
                <w:noProof/>
                <w:webHidden/>
              </w:rPr>
              <w:fldChar w:fldCharType="begin"/>
            </w:r>
            <w:r w:rsidR="00F03882">
              <w:rPr>
                <w:noProof/>
                <w:webHidden/>
              </w:rPr>
              <w:instrText xml:space="preserve"> PAGEREF _Toc123747276 \h </w:instrText>
            </w:r>
            <w:r w:rsidR="00F03882">
              <w:rPr>
                <w:noProof/>
                <w:webHidden/>
              </w:rPr>
            </w:r>
            <w:r w:rsidR="00F03882">
              <w:rPr>
                <w:noProof/>
                <w:webHidden/>
              </w:rPr>
              <w:fldChar w:fldCharType="separate"/>
            </w:r>
            <w:r w:rsidR="00F03882">
              <w:rPr>
                <w:noProof/>
                <w:webHidden/>
              </w:rPr>
              <w:t>17</w:t>
            </w:r>
            <w:r w:rsidR="00F03882">
              <w:rPr>
                <w:noProof/>
                <w:webHidden/>
              </w:rPr>
              <w:fldChar w:fldCharType="end"/>
            </w:r>
          </w:hyperlink>
        </w:p>
        <w:p w14:paraId="3C2FAAF0" w14:textId="0B045DDF" w:rsidR="00F03882" w:rsidRDefault="00000000">
          <w:pPr>
            <w:pStyle w:val="Verzeichnis1"/>
            <w:tabs>
              <w:tab w:val="right" w:leader="dot" w:pos="9396"/>
            </w:tabs>
            <w:rPr>
              <w:rFonts w:eastAsiaTheme="minorEastAsia"/>
              <w:noProof/>
              <w:lang w:val="en-US"/>
            </w:rPr>
          </w:pPr>
          <w:hyperlink w:anchor="_Toc123747277" w:history="1">
            <w:r w:rsidR="00F03882" w:rsidRPr="005C328B">
              <w:rPr>
                <w:rStyle w:val="Hyperlink"/>
                <w:noProof/>
              </w:rPr>
              <w:t>6. Fazit</w:t>
            </w:r>
            <w:r w:rsidR="00F03882">
              <w:rPr>
                <w:noProof/>
                <w:webHidden/>
              </w:rPr>
              <w:tab/>
            </w:r>
            <w:r w:rsidR="00F03882">
              <w:rPr>
                <w:noProof/>
                <w:webHidden/>
              </w:rPr>
              <w:fldChar w:fldCharType="begin"/>
            </w:r>
            <w:r w:rsidR="00F03882">
              <w:rPr>
                <w:noProof/>
                <w:webHidden/>
              </w:rPr>
              <w:instrText xml:space="preserve"> PAGEREF _Toc123747277 \h </w:instrText>
            </w:r>
            <w:r w:rsidR="00F03882">
              <w:rPr>
                <w:noProof/>
                <w:webHidden/>
              </w:rPr>
            </w:r>
            <w:r w:rsidR="00F03882">
              <w:rPr>
                <w:noProof/>
                <w:webHidden/>
              </w:rPr>
              <w:fldChar w:fldCharType="separate"/>
            </w:r>
            <w:r w:rsidR="00F03882">
              <w:rPr>
                <w:noProof/>
                <w:webHidden/>
              </w:rPr>
              <w:t>18</w:t>
            </w:r>
            <w:r w:rsidR="00F03882">
              <w:rPr>
                <w:noProof/>
                <w:webHidden/>
              </w:rPr>
              <w:fldChar w:fldCharType="end"/>
            </w:r>
          </w:hyperlink>
        </w:p>
        <w:p w14:paraId="0BBD8997" w14:textId="78FD7C32" w:rsidR="00F03882" w:rsidRDefault="00000000">
          <w:pPr>
            <w:pStyle w:val="Verzeichnis1"/>
            <w:tabs>
              <w:tab w:val="right" w:leader="dot" w:pos="9396"/>
            </w:tabs>
            <w:rPr>
              <w:rFonts w:eastAsiaTheme="minorEastAsia"/>
              <w:noProof/>
              <w:lang w:val="en-US"/>
            </w:rPr>
          </w:pPr>
          <w:hyperlink w:anchor="_Toc123747278" w:history="1">
            <w:r w:rsidR="00F03882" w:rsidRPr="005C328B">
              <w:rPr>
                <w:rStyle w:val="Hyperlink"/>
                <w:noProof/>
              </w:rPr>
              <w:t>Abbildungsverzeichnis</w:t>
            </w:r>
            <w:r w:rsidR="00F03882">
              <w:rPr>
                <w:noProof/>
                <w:webHidden/>
              </w:rPr>
              <w:tab/>
            </w:r>
            <w:r w:rsidR="00F03882">
              <w:rPr>
                <w:noProof/>
                <w:webHidden/>
              </w:rPr>
              <w:fldChar w:fldCharType="begin"/>
            </w:r>
            <w:r w:rsidR="00F03882">
              <w:rPr>
                <w:noProof/>
                <w:webHidden/>
              </w:rPr>
              <w:instrText xml:space="preserve"> PAGEREF _Toc123747278 \h </w:instrText>
            </w:r>
            <w:r w:rsidR="00F03882">
              <w:rPr>
                <w:noProof/>
                <w:webHidden/>
              </w:rPr>
            </w:r>
            <w:r w:rsidR="00F03882">
              <w:rPr>
                <w:noProof/>
                <w:webHidden/>
              </w:rPr>
              <w:fldChar w:fldCharType="separate"/>
            </w:r>
            <w:r w:rsidR="00F03882">
              <w:rPr>
                <w:noProof/>
                <w:webHidden/>
              </w:rPr>
              <w:t>19</w:t>
            </w:r>
            <w:r w:rsidR="00F03882">
              <w:rPr>
                <w:noProof/>
                <w:webHidden/>
              </w:rPr>
              <w:fldChar w:fldCharType="end"/>
            </w:r>
          </w:hyperlink>
        </w:p>
        <w:p w14:paraId="01541584" w14:textId="7E15435B" w:rsidR="00F03882" w:rsidRDefault="00000000">
          <w:pPr>
            <w:pStyle w:val="Verzeichnis1"/>
            <w:tabs>
              <w:tab w:val="right" w:leader="dot" w:pos="9396"/>
            </w:tabs>
            <w:rPr>
              <w:rFonts w:eastAsiaTheme="minorEastAsia"/>
              <w:noProof/>
              <w:lang w:val="en-US"/>
            </w:rPr>
          </w:pPr>
          <w:hyperlink w:anchor="_Toc123747279" w:history="1">
            <w:r w:rsidR="00F03882" w:rsidRPr="005C328B">
              <w:rPr>
                <w:rStyle w:val="Hyperlink"/>
                <w:noProof/>
              </w:rPr>
              <w:t>Tabellenverzeichnis</w:t>
            </w:r>
            <w:r w:rsidR="00F03882">
              <w:rPr>
                <w:noProof/>
                <w:webHidden/>
              </w:rPr>
              <w:tab/>
            </w:r>
            <w:r w:rsidR="00F03882">
              <w:rPr>
                <w:noProof/>
                <w:webHidden/>
              </w:rPr>
              <w:fldChar w:fldCharType="begin"/>
            </w:r>
            <w:r w:rsidR="00F03882">
              <w:rPr>
                <w:noProof/>
                <w:webHidden/>
              </w:rPr>
              <w:instrText xml:space="preserve"> PAGEREF _Toc123747279 \h </w:instrText>
            </w:r>
            <w:r w:rsidR="00F03882">
              <w:rPr>
                <w:noProof/>
                <w:webHidden/>
              </w:rPr>
            </w:r>
            <w:r w:rsidR="00F03882">
              <w:rPr>
                <w:noProof/>
                <w:webHidden/>
              </w:rPr>
              <w:fldChar w:fldCharType="separate"/>
            </w:r>
            <w:r w:rsidR="00F03882">
              <w:rPr>
                <w:noProof/>
                <w:webHidden/>
              </w:rPr>
              <w:t>19</w:t>
            </w:r>
            <w:r w:rsidR="00F03882">
              <w:rPr>
                <w:noProof/>
                <w:webHidden/>
              </w:rPr>
              <w:fldChar w:fldCharType="end"/>
            </w:r>
          </w:hyperlink>
        </w:p>
        <w:p w14:paraId="11CA0A26" w14:textId="04974D63" w:rsidR="00F03882" w:rsidRDefault="00000000">
          <w:pPr>
            <w:pStyle w:val="Verzeichnis1"/>
            <w:tabs>
              <w:tab w:val="right" w:leader="dot" w:pos="9396"/>
            </w:tabs>
            <w:rPr>
              <w:rFonts w:eastAsiaTheme="minorEastAsia"/>
              <w:noProof/>
              <w:lang w:val="en-US"/>
            </w:rPr>
          </w:pPr>
          <w:hyperlink w:anchor="_Toc123747280" w:history="1">
            <w:r w:rsidR="00F03882" w:rsidRPr="005C328B">
              <w:rPr>
                <w:rStyle w:val="Hyperlink"/>
                <w:noProof/>
              </w:rPr>
              <w:t>Quellenverzeichnis</w:t>
            </w:r>
            <w:r w:rsidR="00F03882">
              <w:rPr>
                <w:noProof/>
                <w:webHidden/>
              </w:rPr>
              <w:tab/>
            </w:r>
            <w:r w:rsidR="00F03882">
              <w:rPr>
                <w:noProof/>
                <w:webHidden/>
              </w:rPr>
              <w:fldChar w:fldCharType="begin"/>
            </w:r>
            <w:r w:rsidR="00F03882">
              <w:rPr>
                <w:noProof/>
                <w:webHidden/>
              </w:rPr>
              <w:instrText xml:space="preserve"> PAGEREF _Toc123747280 \h </w:instrText>
            </w:r>
            <w:r w:rsidR="00F03882">
              <w:rPr>
                <w:noProof/>
                <w:webHidden/>
              </w:rPr>
            </w:r>
            <w:r w:rsidR="00F03882">
              <w:rPr>
                <w:noProof/>
                <w:webHidden/>
              </w:rPr>
              <w:fldChar w:fldCharType="separate"/>
            </w:r>
            <w:r w:rsidR="00F03882">
              <w:rPr>
                <w:noProof/>
                <w:webHidden/>
              </w:rPr>
              <w:t>19</w:t>
            </w:r>
            <w:r w:rsidR="00F03882">
              <w:rPr>
                <w:noProof/>
                <w:webHidden/>
              </w:rPr>
              <w:fldChar w:fldCharType="end"/>
            </w:r>
          </w:hyperlink>
        </w:p>
        <w:p w14:paraId="04525451" w14:textId="0EF41931" w:rsidR="00C07E03" w:rsidRDefault="00C07E03" w:rsidP="00B257CC">
          <w:r>
            <w:rPr>
              <w:b/>
              <w:bCs/>
              <w:noProof/>
            </w:rPr>
            <w:fldChar w:fldCharType="end"/>
          </w:r>
        </w:p>
      </w:sdtContent>
    </w:sdt>
    <w:p w14:paraId="3B6F58CB" w14:textId="39AE45FA" w:rsidR="000C4F2B" w:rsidRDefault="000C4F2B" w:rsidP="00B257CC">
      <w:pPr>
        <w:sectPr w:rsidR="000C4F2B" w:rsidSect="00C54BE9">
          <w:footerReference w:type="default" r:id="rId13"/>
          <w:footerReference w:type="first" r:id="rId14"/>
          <w:pgSz w:w="12240" w:h="15840"/>
          <w:pgMar w:top="1417" w:right="1417" w:bottom="1134" w:left="1417" w:header="708" w:footer="567" w:gutter="0"/>
          <w:pgNumType w:start="0"/>
          <w:cols w:space="708"/>
          <w:titlePg/>
          <w:docGrid w:linePitch="360"/>
        </w:sectPr>
      </w:pPr>
    </w:p>
    <w:p w14:paraId="55AADB30" w14:textId="5DF41E2C" w:rsidR="00931184" w:rsidRDefault="00931184" w:rsidP="00B257CC">
      <w:pPr>
        <w:pStyle w:val="berschrift1"/>
      </w:pPr>
      <w:bookmarkStart w:id="0" w:name="_Toc123747239"/>
      <w:r>
        <w:lastRenderedPageBreak/>
        <w:t>1. Einleitung</w:t>
      </w:r>
      <w:bookmarkEnd w:id="0"/>
    </w:p>
    <w:p w14:paraId="7F63C5FE" w14:textId="67BB71E1" w:rsidR="00390130" w:rsidRDefault="00F97537" w:rsidP="00390130">
      <w:r>
        <w:rPr>
          <w:noProof/>
        </w:rPr>
        <mc:AlternateContent>
          <mc:Choice Requires="wps">
            <w:drawing>
              <wp:anchor distT="0" distB="0" distL="114300" distR="114300" simplePos="0" relativeHeight="251680768" behindDoc="1" locked="0" layoutInCell="1" allowOverlap="1" wp14:anchorId="1D0CB775" wp14:editId="0086A009">
                <wp:simplePos x="0" y="0"/>
                <wp:positionH relativeFrom="column">
                  <wp:posOffset>3947795</wp:posOffset>
                </wp:positionH>
                <wp:positionV relativeFrom="paragraph">
                  <wp:posOffset>4256405</wp:posOffset>
                </wp:positionV>
                <wp:extent cx="202374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2757B7F0" w14:textId="6A94EE5F" w:rsidR="00F97537" w:rsidRPr="003626FA" w:rsidRDefault="00F97537" w:rsidP="00F97537">
                            <w:pPr>
                              <w:pStyle w:val="Beschriftung"/>
                            </w:pPr>
                            <w:bookmarkStart w:id="1"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CB775" id="_x0000_t202" coordsize="21600,21600" o:spt="202" path="m,l,21600r21600,l21600,xe">
                <v:stroke joinstyle="miter"/>
                <v:path gradientshapeok="t" o:connecttype="rect"/>
              </v:shapetype>
              <v:shape id="Text Box 30" o:spid="_x0000_s1026" type="#_x0000_t202" style="position:absolute;left:0;text-align:left;margin-left:310.85pt;margin-top:335.15pt;width:159.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Yi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XM+nV99+njNmaTczdV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" stroked="f">
                <v:textbox style="mso-fit-shape-to-text:t" inset="0,0,0,0">
                  <w:txbxContent>
                    <w:p w14:paraId="2757B7F0" w14:textId="6A94EE5F" w:rsidR="00F97537" w:rsidRPr="003626FA" w:rsidRDefault="00F97537" w:rsidP="00F97537">
                      <w:pPr>
                        <w:pStyle w:val="Caption"/>
                      </w:pPr>
                      <w:bookmarkStart w:id="2"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2"/>
                    </w:p>
                  </w:txbxContent>
                </v:textbox>
                <w10:wrap type="tight"/>
              </v:shape>
            </w:pict>
          </mc:Fallback>
        </mc:AlternateContent>
      </w:r>
      <w:r w:rsidRPr="00F97537">
        <w:rPr>
          <w:noProof/>
        </w:rPr>
        <w:drawing>
          <wp:anchor distT="0" distB="0" distL="114300" distR="114300" simplePos="0" relativeHeight="251678720" behindDoc="1" locked="0" layoutInCell="1" allowOverlap="1" wp14:anchorId="0C28F3AD" wp14:editId="6C1208C1">
            <wp:simplePos x="0" y="0"/>
            <wp:positionH relativeFrom="margin">
              <wp:posOffset>3946525</wp:posOffset>
            </wp:positionH>
            <wp:positionV relativeFrom="paragraph">
              <wp:posOffset>8255</wp:posOffset>
            </wp:positionV>
            <wp:extent cx="2023745" cy="4191000"/>
            <wp:effectExtent l="0" t="0" r="0" b="0"/>
            <wp:wrapSquare wrapText="bothSides"/>
            <wp:docPr id="29" name="Picture 29" descr="A picture containing too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ool, mill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3745" cy="4191000"/>
                    </a:xfrm>
                    <a:prstGeom prst="rect">
                      <a:avLst/>
                    </a:prstGeom>
                  </pic:spPr>
                </pic:pic>
              </a:graphicData>
            </a:graphic>
            <wp14:sizeRelH relativeFrom="margin">
              <wp14:pctWidth>0</wp14:pctWidth>
            </wp14:sizeRelH>
            <wp14:sizeRelV relativeFrom="margin">
              <wp14:pctHeight>0</wp14:pctHeight>
            </wp14:sizeRelV>
          </wp:anchor>
        </w:drawing>
      </w:r>
      <w:r w:rsidR="00390130">
        <w:t>Für die Ausbildungswerkstatt eines Unternehmens der Metall- und Elektroindustrie 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 FMEA durchgeführt.</w:t>
      </w:r>
    </w:p>
    <w:p w14:paraId="49347A0F" w14:textId="7C2BDE3A" w:rsidR="001759E2" w:rsidRDefault="00390130" w:rsidP="00390130">
      <w:r>
        <w:t>Die FTA ist eine auf boolescher Logik basierende Darstellung von Teilsystemausfällen, die zu einem Gesamtsystemausfall führen können. Sie hilft beim Auftreten von Fehlern die möglichen Ursachen schneller identifizieren zu können.</w:t>
      </w:r>
      <w:r w:rsidR="00F97537" w:rsidRPr="00F97537">
        <w:rPr>
          <w:noProof/>
        </w:rPr>
        <w:t xml:space="preserve"> </w:t>
      </w:r>
    </w:p>
    <w:p w14:paraId="54AB23C9" w14:textId="58B60605" w:rsidR="001759E2" w:rsidRDefault="001759E2">
      <w:pPr>
        <w:jc w:val="left"/>
      </w:pPr>
      <w:r>
        <w:br w:type="page"/>
      </w:r>
    </w:p>
    <w:p w14:paraId="30DFD888" w14:textId="59D83ACE" w:rsidR="00931184" w:rsidRDefault="00931184" w:rsidP="00B257CC">
      <w:pPr>
        <w:pStyle w:val="berschrift1"/>
      </w:pPr>
      <w:bookmarkStart w:id="2" w:name="_Toc123747240"/>
      <w:r>
        <w:lastRenderedPageBreak/>
        <w:t>2. Festlegung der Grenzen</w:t>
      </w:r>
      <w:bookmarkEnd w:id="2"/>
    </w:p>
    <w:p w14:paraId="79DD478A" w14:textId="1A978B4E" w:rsidR="00931184" w:rsidRDefault="00CE222C" w:rsidP="00B257CC">
      <w:pPr>
        <w:pStyle w:val="berschrift2"/>
      </w:pPr>
      <w:bookmarkStart w:id="3" w:name="_Toc123747241"/>
      <w:r>
        <w:t xml:space="preserve">2.1 </w:t>
      </w:r>
      <w:r w:rsidRPr="007A78C7">
        <w:t>Verwendungsgrenzen</w:t>
      </w:r>
      <w:bookmarkEnd w:id="3"/>
    </w:p>
    <w:p w14:paraId="5F89FFCC" w14:textId="2D35C032" w:rsidR="007A78C7" w:rsidRDefault="007A78C7" w:rsidP="00B257CC">
      <w:pPr>
        <w:pStyle w:val="berschrift3"/>
      </w:pPr>
      <w:bookmarkStart w:id="4" w:name="_Toc123747242"/>
      <w:r>
        <w:t>2.1.1 Bestimmungsgemäße Verwendung</w:t>
      </w:r>
      <w:bookmarkEnd w:id="4"/>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berschrift3"/>
      </w:pPr>
      <w:bookmarkStart w:id="5" w:name="_Toc123747243"/>
      <w:r>
        <w:t xml:space="preserve">2.1.2 </w:t>
      </w:r>
      <w:proofErr w:type="gramStart"/>
      <w:r>
        <w:t>Vernünftigerweise</w:t>
      </w:r>
      <w:proofErr w:type="gramEnd"/>
      <w:r>
        <w:t xml:space="preserve"> vorhersehbare Fehlanwendung</w:t>
      </w:r>
      <w:bookmarkEnd w:id="5"/>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berschrift3"/>
      </w:pPr>
      <w:bookmarkStart w:id="6" w:name="_Toc123747244"/>
      <w:r>
        <w:t>2.1.3 Einsatzbereich der Maschine</w:t>
      </w:r>
      <w:bookmarkEnd w:id="6"/>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berschrift3"/>
      </w:pPr>
      <w:bookmarkStart w:id="7" w:name="_Toc123747245"/>
      <w:r>
        <w:t>2.1.4 Nutzergruppen</w:t>
      </w:r>
      <w:bookmarkEnd w:id="7"/>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berschrift2"/>
      </w:pPr>
      <w:bookmarkStart w:id="8" w:name="_Toc123747246"/>
      <w:r>
        <w:t>2.2 Räumliche Grenzen</w:t>
      </w:r>
      <w:bookmarkEnd w:id="8"/>
    </w:p>
    <w:p w14:paraId="4D1CD72E" w14:textId="033C44E2" w:rsidR="001C73CF" w:rsidRDefault="007A78C7" w:rsidP="00B257CC">
      <w:pPr>
        <w:pStyle w:val="berschrift3"/>
      </w:pPr>
      <w:bookmarkStart w:id="9" w:name="_Toc123747247"/>
      <w:r>
        <w:t>2.2.1 Beschreibung der Maschine</w:t>
      </w:r>
      <w:bookmarkEnd w:id="9"/>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 xml:space="preserve">Die Fußplatte bildet die Basis der Ständerbohrmaschine und sorgt für einen stabilen Stand. Aus dieser geht die Säule hervor, an welcher der höhenverstellbare Bohrtisch montiert ist. Dieser kann mit einer Kurbel hoch und </w:t>
      </w:r>
      <w:proofErr w:type="gramStart"/>
      <w:r>
        <w:t>runter gefahren</w:t>
      </w:r>
      <w:proofErr w:type="gramEnd"/>
      <w:r>
        <w:t xml:space="preserve">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berschrift3"/>
      </w:pPr>
      <w:bookmarkStart w:id="10" w:name="_Toc123747248"/>
      <w:r>
        <w:lastRenderedPageBreak/>
        <w:t>2.2.</w:t>
      </w:r>
      <w:r w:rsidR="001C73CF">
        <w:t>2</w:t>
      </w:r>
      <w:r>
        <w:t xml:space="preserve"> Bewegungsraum</w:t>
      </w:r>
      <w:bookmarkEnd w:id="10"/>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berschrift3"/>
      </w:pPr>
      <w:bookmarkStart w:id="11" w:name="_Toc123747249"/>
      <w:r>
        <w:t>2.2.3 Platzbedarf des Benutzers</w:t>
      </w:r>
      <w:bookmarkEnd w:id="11"/>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berschrift3"/>
      </w:pPr>
      <w:bookmarkStart w:id="12" w:name="_Toc123747250"/>
      <w:r>
        <w:t>2.2.</w:t>
      </w:r>
      <w:r w:rsidR="00E239E9">
        <w:t>4</w:t>
      </w:r>
      <w:r>
        <w:t xml:space="preserve"> Mensch-Maschine Schnittstellen</w:t>
      </w:r>
      <w:bookmarkEnd w:id="12"/>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05CA2071" w:rsidR="007A78C7" w:rsidRDefault="007A78C7" w:rsidP="00390130">
      <w:pPr>
        <w:pStyle w:val="berschrift3"/>
      </w:pPr>
      <w:bookmarkStart w:id="13" w:name="_Toc123747251"/>
      <w:r>
        <w:t>2.2.</w:t>
      </w:r>
      <w:r w:rsidR="00E239E9">
        <w:t>5</w:t>
      </w:r>
      <w:r>
        <w:t xml:space="preserve"> Schnittstellen zu ander</w:t>
      </w:r>
      <w:r w:rsidR="0013661D">
        <w:t>e</w:t>
      </w:r>
      <w:r>
        <w:t>n Maschinen</w:t>
      </w:r>
      <w:bookmarkEnd w:id="13"/>
    </w:p>
    <w:p w14:paraId="1FBA3FA4" w14:textId="6940E1B8" w:rsidR="007A78C7" w:rsidRDefault="007A78C7" w:rsidP="00B257CC">
      <w:r>
        <w:t>Keine</w:t>
      </w:r>
      <w:r w:rsidR="00E239E9">
        <w:t>.</w:t>
      </w:r>
    </w:p>
    <w:p w14:paraId="77C07A80" w14:textId="29BCDDD1" w:rsidR="007A78C7" w:rsidRDefault="007A78C7" w:rsidP="00B257CC">
      <w:pPr>
        <w:pStyle w:val="berschrift3"/>
      </w:pPr>
      <w:bookmarkStart w:id="14" w:name="_Toc123747252"/>
      <w:r>
        <w:t>2.2.</w:t>
      </w:r>
      <w:r w:rsidR="00E239E9">
        <w:t>6</w:t>
      </w:r>
      <w:r>
        <w:t xml:space="preserve"> Schnittstellen zur Energieversorgung</w:t>
      </w:r>
      <w:bookmarkEnd w:id="14"/>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berschrift2"/>
      </w:pPr>
      <w:bookmarkStart w:id="15" w:name="_Toc123747253"/>
      <w:r>
        <w:t>2.3 Zeitliche Grenzen</w:t>
      </w:r>
      <w:bookmarkEnd w:id="15"/>
    </w:p>
    <w:p w14:paraId="4D457916" w14:textId="090D6075" w:rsidR="007A78C7" w:rsidRDefault="007A78C7" w:rsidP="00B257CC">
      <w:pPr>
        <w:pStyle w:val="berschrift3"/>
      </w:pPr>
      <w:bookmarkStart w:id="16" w:name="_Toc123747254"/>
      <w:r>
        <w:t>2.3.1 Vorgesehene Verwendungsdauer</w:t>
      </w:r>
      <w:bookmarkEnd w:id="16"/>
    </w:p>
    <w:p w14:paraId="613A3036" w14:textId="3B1D2C7F" w:rsidR="00E239E9" w:rsidRPr="00E239E9" w:rsidRDefault="00E239E9" w:rsidP="00E239E9">
      <w:r>
        <w:t>Siehe Herstellerangaben.</w:t>
      </w:r>
    </w:p>
    <w:p w14:paraId="3C8CA7DA" w14:textId="79204B06" w:rsidR="007A78C7" w:rsidRDefault="007A78C7" w:rsidP="00B257CC">
      <w:pPr>
        <w:pStyle w:val="berschrift3"/>
      </w:pPr>
      <w:bookmarkStart w:id="17" w:name="_Toc123747255"/>
      <w:r>
        <w:t>2.3.2 Empfohlene Wartungsintervalle</w:t>
      </w:r>
      <w:bookmarkEnd w:id="17"/>
    </w:p>
    <w:p w14:paraId="66EB16B2" w14:textId="648DC7AA" w:rsidR="00E239E9" w:rsidRPr="00E239E9" w:rsidRDefault="00E239E9" w:rsidP="00E239E9">
      <w:r>
        <w:t>Siehe Bedienungsanleitung.</w:t>
      </w:r>
    </w:p>
    <w:p w14:paraId="7E32522A" w14:textId="7A0A53B1" w:rsidR="00CE222C" w:rsidRDefault="00CE222C" w:rsidP="00B257CC">
      <w:pPr>
        <w:pStyle w:val="berschrift2"/>
      </w:pPr>
      <w:bookmarkStart w:id="18" w:name="_Toc123747256"/>
      <w:r>
        <w:t>2.4 Weitere Grenzen</w:t>
      </w:r>
      <w:bookmarkEnd w:id="18"/>
    </w:p>
    <w:p w14:paraId="1D29B9DA" w14:textId="2E31BBE5" w:rsidR="00B332CF" w:rsidRDefault="001C73CF" w:rsidP="00B332CF">
      <w:pPr>
        <w:pStyle w:val="berschrift3"/>
      </w:pPr>
      <w:bookmarkStart w:id="19" w:name="_Toc123747257"/>
      <w:r>
        <w:t>2.4.1 Umwel</w:t>
      </w:r>
      <w:r w:rsidR="00B332CF">
        <w:t>t</w:t>
      </w:r>
      <w:bookmarkEnd w:id="19"/>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berschrift3"/>
      </w:pPr>
      <w:bookmarkStart w:id="20" w:name="_Toc123747258"/>
      <w:r>
        <w:t>2.4.2 Erforderliche Sauberkeit</w:t>
      </w:r>
      <w:bookmarkEnd w:id="20"/>
    </w:p>
    <w:p w14:paraId="00700005" w14:textId="0531ADAC" w:rsidR="00DD0C2F" w:rsidRPr="00DD0C2F" w:rsidRDefault="00DD0C2F" w:rsidP="00DD0C2F">
      <w:r>
        <w:t xml:space="preserve">Vor </w:t>
      </w:r>
      <w:r w:rsidR="002C0AF6">
        <w:t xml:space="preserve">und nach </w:t>
      </w:r>
      <w:r>
        <w:t xml:space="preserve">jeder Benutzung sollte </w:t>
      </w:r>
      <w:proofErr w:type="gramStart"/>
      <w:r>
        <w:t>eine hohe</w:t>
      </w:r>
      <w:r w:rsidR="002C0AF6">
        <w:t>r Grad</w:t>
      </w:r>
      <w:proofErr w:type="gramEnd"/>
      <w:r w:rsidR="002C0AF6">
        <w:t xml:space="preserve">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berschrift3"/>
      </w:pPr>
      <w:bookmarkStart w:id="21" w:name="_Toc123747259"/>
      <w:r>
        <w:t xml:space="preserve">2.4.3 Eigenschaft des zu </w:t>
      </w:r>
      <w:r w:rsidR="002D6DF4">
        <w:t>bear</w:t>
      </w:r>
      <w:r>
        <w:t>beitenden Materials</w:t>
      </w:r>
      <w:bookmarkEnd w:id="21"/>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berschrift1"/>
      </w:pPr>
      <w:bookmarkStart w:id="22" w:name="_Toc123747260"/>
      <w:r>
        <w:lastRenderedPageBreak/>
        <w:t>3</w:t>
      </w:r>
      <w:r w:rsidR="00AC17D6">
        <w:t>. Festlegung der Ris</w:t>
      </w:r>
      <w:r>
        <w:t>ikoprioritätszahl</w:t>
      </w:r>
      <w:bookmarkEnd w:id="22"/>
    </w:p>
    <w:p w14:paraId="4E085D97" w14:textId="6E007C8C"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w:t>
      </w:r>
      <w:proofErr w:type="gramStart"/>
      <w:r w:rsidR="001759E2">
        <w:t>nach folgender</w:t>
      </w:r>
      <w:proofErr w:type="gramEnd"/>
      <w:r w:rsidR="001759E2">
        <w:t xml:space="preserve"> Tabelle </w:t>
      </w:r>
      <w:r w:rsidR="00F1633B">
        <w:t xml:space="preserve">der QZ-Online </w:t>
      </w:r>
      <w:r w:rsidR="001759E2">
        <w:t>ermittelt:</w:t>
      </w:r>
    </w:p>
    <w:tbl>
      <w:tblPr>
        <w:tblStyle w:val="Tabellenraster"/>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4240271F" w:rsidR="00C21E7A" w:rsidRPr="001759E2" w:rsidRDefault="00C21E7A" w:rsidP="004B3F6E">
            <w:pPr>
              <w:rPr>
                <w:b/>
                <w:bCs/>
              </w:rPr>
            </w:pPr>
            <w:r w:rsidRPr="001759E2">
              <w:rPr>
                <w:b/>
                <w:bCs/>
              </w:rPr>
              <w:t>1</w:t>
            </w:r>
            <w:r w:rsidR="00F03882">
              <w:rPr>
                <w:b/>
                <w:bCs/>
              </w:rPr>
              <w:t xml:space="preserve"> </w:t>
            </w:r>
            <w:r w:rsidR="00F03882" w:rsidRPr="00F03882">
              <w:t>unwahrscheinlich</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DF2A941" w:rsidR="00C21E7A" w:rsidRPr="001759E2" w:rsidRDefault="00C21E7A" w:rsidP="004B3F6E">
            <w:pPr>
              <w:rPr>
                <w:b/>
                <w:bCs/>
              </w:rPr>
            </w:pPr>
            <w:r w:rsidRPr="001759E2">
              <w:rPr>
                <w:b/>
                <w:bCs/>
              </w:rPr>
              <w:t>1</w:t>
            </w:r>
            <w:r w:rsidR="00361947">
              <w:rPr>
                <w:b/>
                <w:bCs/>
              </w:rPr>
              <w:t xml:space="preserve"> </w:t>
            </w:r>
            <w:r w:rsidR="00F1633B" w:rsidRPr="00F03882">
              <w:t>hoch</w:t>
            </w:r>
          </w:p>
        </w:tc>
      </w:tr>
      <w:tr w:rsidR="00C21E7A" w14:paraId="39DB0E1C" w14:textId="77777777" w:rsidTr="001759E2">
        <w:tc>
          <w:tcPr>
            <w:tcW w:w="3132" w:type="dxa"/>
            <w:tcBorders>
              <w:top w:val="nil"/>
              <w:bottom w:val="single" w:sz="4" w:space="0" w:color="auto"/>
            </w:tcBorders>
          </w:tcPr>
          <w:p w14:paraId="3A323A69" w14:textId="77777777" w:rsidR="00D764CE" w:rsidRDefault="00C21E7A" w:rsidP="00D764CE">
            <w:pPr>
              <w:shd w:val="clear" w:color="auto" w:fill="FFFFFF"/>
              <w:jc w:val="left"/>
              <w:rPr>
                <w:rFonts w:eastAsia="Times New Roman" w:cstheme="minorHAnsi"/>
                <w:color w:val="282828"/>
              </w:rPr>
            </w:pPr>
            <w:r w:rsidRPr="00D764CE">
              <w:rPr>
                <w:rFonts w:eastAsia="Times New Roman" w:cstheme="minorHAnsi"/>
                <w:color w:val="282828"/>
              </w:rPr>
              <w:t xml:space="preserve">- </w:t>
            </w:r>
            <w:r w:rsidR="00D764CE">
              <w:rPr>
                <w:rFonts w:eastAsia="Times New Roman" w:cstheme="minorHAnsi"/>
                <w:color w:val="282828"/>
              </w:rPr>
              <w:t>es ist unwahrscheinlich, dass</w:t>
            </w:r>
          </w:p>
          <w:p w14:paraId="14E9AAF1" w14:textId="40A65A54" w:rsidR="00C21E7A" w:rsidRPr="00D764CE" w:rsidRDefault="00D764CE" w:rsidP="00D764CE">
            <w:pPr>
              <w:shd w:val="clear" w:color="auto" w:fill="FFFFFF"/>
              <w:jc w:val="left"/>
              <w:rPr>
                <w:rFonts w:eastAsia="Times New Roman" w:cstheme="minorHAnsi"/>
                <w:color w:val="282828"/>
              </w:rPr>
            </w:pPr>
            <w:r>
              <w:rPr>
                <w:rFonts w:eastAsia="Times New Roman" w:cstheme="minorHAnsi"/>
                <w:color w:val="282828"/>
              </w:rPr>
              <w:t xml:space="preserve">  ein Fehler auftritt</w:t>
            </w:r>
          </w:p>
          <w:p w14:paraId="799464C6" w14:textId="1F8D9A66" w:rsidR="00C21E7A" w:rsidRPr="00D764CE" w:rsidRDefault="00F03882" w:rsidP="00C21E7A">
            <w:pPr>
              <w:shd w:val="clear" w:color="auto" w:fill="FFFFFF"/>
              <w:jc w:val="left"/>
              <w:rPr>
                <w:rFonts w:eastAsia="Times New Roman" w:cstheme="minorHAnsi"/>
                <w:color w:val="282828"/>
              </w:rPr>
            </w:pPr>
            <w:r>
              <w:rPr>
                <w:rFonts w:eastAsia="Times New Roman" w:cstheme="minorHAnsi"/>
                <w:color w:val="282828"/>
              </w:rPr>
              <w:t xml:space="preserve">- geht gegen </w:t>
            </w:r>
            <w:r w:rsidR="00D764CE">
              <w:rPr>
                <w:rFonts w:eastAsia="Times New Roman" w:cstheme="minorHAnsi"/>
                <w:color w:val="282828"/>
              </w:rPr>
              <w:t>0</w:t>
            </w:r>
          </w:p>
        </w:tc>
        <w:tc>
          <w:tcPr>
            <w:tcW w:w="3132" w:type="dxa"/>
            <w:tcBorders>
              <w:top w:val="nil"/>
            </w:tcBorders>
          </w:tcPr>
          <w:p w14:paraId="6D53A1A3" w14:textId="77777777" w:rsidR="00361947" w:rsidRDefault="0071739D" w:rsidP="00D764CE">
            <w:r>
              <w:t xml:space="preserve">- </w:t>
            </w:r>
            <w:r w:rsidR="00D764CE">
              <w:t>es ist unwahrscheinlich</w:t>
            </w:r>
            <w:r w:rsidR="00361947">
              <w:t>, dass</w:t>
            </w:r>
          </w:p>
          <w:p w14:paraId="50BB6E79" w14:textId="77777777" w:rsidR="00361947" w:rsidRDefault="00361947" w:rsidP="00D764CE">
            <w:r>
              <w:t xml:space="preserve">  der Fehler irgendeine</w:t>
            </w:r>
          </w:p>
          <w:p w14:paraId="3BB9EBA3" w14:textId="77777777" w:rsidR="00361947" w:rsidRDefault="00361947" w:rsidP="00D764CE">
            <w:r>
              <w:t xml:space="preserve">  wahrnehmbare Auswirkung auf</w:t>
            </w:r>
          </w:p>
          <w:p w14:paraId="66DEC878" w14:textId="77777777" w:rsidR="00361947" w:rsidRDefault="00361947" w:rsidP="00D764CE">
            <w:r>
              <w:t xml:space="preserve">  das Verhalten des Produkts</w:t>
            </w:r>
          </w:p>
          <w:p w14:paraId="6039A0FC" w14:textId="004B13F3" w:rsidR="00C21E7A" w:rsidRDefault="00361947" w:rsidP="00D764CE">
            <w:r>
              <w:t xml:space="preserve">  oder Systems haben könnte</w:t>
            </w:r>
          </w:p>
          <w:p w14:paraId="111478EF" w14:textId="77777777" w:rsidR="00F03882" w:rsidRDefault="00361947" w:rsidP="00D764CE">
            <w:r>
              <w:t>- der Kunde wird den Fehler</w:t>
            </w:r>
          </w:p>
          <w:p w14:paraId="4CEB00F5" w14:textId="3F842A6B" w:rsidR="00361947" w:rsidRDefault="00F03882" w:rsidP="00D764CE">
            <w:r>
              <w:t xml:space="preserve">  </w:t>
            </w:r>
            <w:r w:rsidR="00361947">
              <w:t>wahrscheinlich nicht bemerken</w:t>
            </w:r>
          </w:p>
        </w:tc>
        <w:tc>
          <w:tcPr>
            <w:tcW w:w="3132" w:type="dxa"/>
            <w:tcBorders>
              <w:top w:val="nil"/>
            </w:tcBorders>
          </w:tcPr>
          <w:p w14:paraId="686DB4FA" w14:textId="77777777" w:rsidR="00361947" w:rsidRDefault="0071739D" w:rsidP="00361947">
            <w:r>
              <w:t xml:space="preserve">- </w:t>
            </w:r>
            <w:r w:rsidR="00361947">
              <w:t>funktioneller Fehler, der</w:t>
            </w:r>
          </w:p>
          <w:p w14:paraId="794C231A" w14:textId="77777777" w:rsidR="00361947" w:rsidRDefault="00361947" w:rsidP="00361947">
            <w:r>
              <w:t xml:space="preserve">  nahezu sicher bei den nächsten</w:t>
            </w:r>
          </w:p>
          <w:p w14:paraId="52105BE9" w14:textId="625631D5" w:rsidR="0071739D" w:rsidRDefault="00361947" w:rsidP="00361947">
            <w:r>
              <w:t xml:space="preserve">  </w:t>
            </w:r>
            <w:r w:rsidR="0053668F">
              <w:t>Arbeitsgängen bemerkt</w:t>
            </w:r>
            <w:r>
              <w:t xml:space="preserve"> wird</w:t>
            </w:r>
          </w:p>
          <w:p w14:paraId="6E9088C0" w14:textId="567DEC19" w:rsidR="00F1633B" w:rsidRDefault="00F1633B" w:rsidP="00361947">
            <w:r>
              <w:t>- größer 99,99%</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6994A5E" w:rsidR="00C21E7A" w:rsidRPr="001759E2" w:rsidRDefault="00C21E7A" w:rsidP="004B3F6E">
            <w:pPr>
              <w:rPr>
                <w:b/>
                <w:bCs/>
              </w:rPr>
            </w:pPr>
            <w:r w:rsidRPr="001759E2">
              <w:rPr>
                <w:b/>
                <w:bCs/>
              </w:rPr>
              <w:t>2</w:t>
            </w:r>
            <w:r w:rsidR="00D764CE">
              <w:rPr>
                <w:b/>
                <w:bCs/>
              </w:rPr>
              <w:t xml:space="preserve">-3 </w:t>
            </w:r>
            <w:r w:rsidR="00D764CE" w:rsidRPr="00F03882">
              <w:t>sehr gering</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1D1B8F65" w:rsidR="00C21E7A" w:rsidRPr="001759E2" w:rsidRDefault="00361947" w:rsidP="004B3F6E">
            <w:pPr>
              <w:rPr>
                <w:b/>
                <w:bCs/>
              </w:rPr>
            </w:pPr>
            <w:r>
              <w:rPr>
                <w:b/>
                <w:bCs/>
              </w:rPr>
              <w:t>2-5</w:t>
            </w:r>
            <w:r w:rsidR="00F1633B">
              <w:rPr>
                <w:b/>
                <w:bCs/>
              </w:rPr>
              <w:t xml:space="preserve"> </w:t>
            </w:r>
            <w:r w:rsidR="00F1633B" w:rsidRPr="00F03882">
              <w:t>mittel</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0C9FE5C4" w14:textId="77777777" w:rsidR="00D764CE" w:rsidRDefault="00C21E7A" w:rsidP="00D764CE">
            <w:r>
              <w:t xml:space="preserve">- </w:t>
            </w:r>
            <w:r w:rsidR="00D764CE">
              <w:t>die Konstruktion entspricht</w:t>
            </w:r>
          </w:p>
          <w:p w14:paraId="50686D8F" w14:textId="77777777" w:rsidR="00D764CE" w:rsidRDefault="00D764CE" w:rsidP="00D764CE">
            <w:r>
              <w:t xml:space="preserve">  generell früheren Entwürfen,</w:t>
            </w:r>
          </w:p>
          <w:p w14:paraId="1167413A" w14:textId="77777777" w:rsidR="00D764CE" w:rsidRDefault="00D764CE" w:rsidP="00D764CE">
            <w:r>
              <w:t xml:space="preserve">  für </w:t>
            </w:r>
            <w:proofErr w:type="gramStart"/>
            <w:r>
              <w:t>die verhältnismäßig</w:t>
            </w:r>
            <w:proofErr w:type="gramEnd"/>
            <w:r>
              <w:t xml:space="preserve"> geringe</w:t>
            </w:r>
          </w:p>
          <w:p w14:paraId="70BB7B34" w14:textId="02892CA4" w:rsidR="00C21E7A" w:rsidRDefault="00D764CE" w:rsidP="00D764CE">
            <w:r>
              <w:t xml:space="preserve">  Fehlerzahlen gemeldet wurden</w:t>
            </w:r>
          </w:p>
          <w:p w14:paraId="6E594B65" w14:textId="1D93E6A5" w:rsidR="00C21E7A" w:rsidRDefault="00D764CE" w:rsidP="004B3F6E">
            <w:r>
              <w:t>-</w:t>
            </w:r>
            <w:r w:rsidR="00C21E7A">
              <w:t xml:space="preserve"> ca. 1:</w:t>
            </w:r>
            <w:r>
              <w:t>20.000 – 1: 10.000</w:t>
            </w:r>
          </w:p>
        </w:tc>
        <w:tc>
          <w:tcPr>
            <w:tcW w:w="3132" w:type="dxa"/>
            <w:tcBorders>
              <w:top w:val="nil"/>
              <w:left w:val="single" w:sz="4" w:space="0" w:color="auto"/>
            </w:tcBorders>
          </w:tcPr>
          <w:p w14:paraId="58D623B3" w14:textId="77777777" w:rsidR="00361947" w:rsidRDefault="0071739D" w:rsidP="00361947">
            <w:r>
              <w:t xml:space="preserve">- </w:t>
            </w:r>
            <w:r w:rsidR="00361947">
              <w:t>der Fehler ist unbedeutend und</w:t>
            </w:r>
          </w:p>
          <w:p w14:paraId="21E2197B" w14:textId="77777777" w:rsidR="00361947" w:rsidRDefault="00361947" w:rsidP="00361947">
            <w:r>
              <w:t xml:space="preserve">  der Kunde wird nur geringfügig</w:t>
            </w:r>
          </w:p>
          <w:p w14:paraId="0D89D20C" w14:textId="433AC820" w:rsidR="0071739D" w:rsidRDefault="00361947" w:rsidP="00361947">
            <w:r>
              <w:t xml:space="preserve">  belästigt</w:t>
            </w:r>
          </w:p>
          <w:p w14:paraId="35EEAA00" w14:textId="77777777" w:rsidR="00361947" w:rsidRDefault="00361947" w:rsidP="00361947">
            <w:r>
              <w:t>- der Kunde wird wahrscheinlich</w:t>
            </w:r>
          </w:p>
          <w:p w14:paraId="06F26EB2" w14:textId="77777777" w:rsidR="00361947" w:rsidRDefault="00361947" w:rsidP="00361947">
            <w:r>
              <w:t xml:space="preserve">  nur eine geringfügige</w:t>
            </w:r>
          </w:p>
          <w:p w14:paraId="2BECA4C4" w14:textId="77777777" w:rsidR="00361947" w:rsidRDefault="00361947" w:rsidP="00361947">
            <w:r>
              <w:t xml:space="preserve">  Beeinträchtigung des Systems</w:t>
            </w:r>
          </w:p>
          <w:p w14:paraId="72AE493D" w14:textId="490CEF94" w:rsidR="00361947" w:rsidRDefault="00361947" w:rsidP="00361947">
            <w:r>
              <w:t xml:space="preserve">  bemerken</w:t>
            </w:r>
          </w:p>
        </w:tc>
        <w:tc>
          <w:tcPr>
            <w:tcW w:w="3132" w:type="dxa"/>
            <w:tcBorders>
              <w:top w:val="nil"/>
            </w:tcBorders>
          </w:tcPr>
          <w:p w14:paraId="56F6FF51" w14:textId="77777777" w:rsidR="0071739D" w:rsidRDefault="0071739D" w:rsidP="00361947">
            <w:r>
              <w:t xml:space="preserve">- </w:t>
            </w:r>
            <w:r w:rsidR="00361947">
              <w:t>offensichtlicher Fehler, der z.B.</w:t>
            </w:r>
          </w:p>
          <w:p w14:paraId="5DAD5F77" w14:textId="77777777" w:rsidR="00361947" w:rsidRDefault="00361947" w:rsidP="00361947">
            <w:r>
              <w:t xml:space="preserve">  100% automatisch geprüft wird</w:t>
            </w:r>
          </w:p>
          <w:p w14:paraId="712F0CF2" w14:textId="77777777" w:rsidR="00361947" w:rsidRDefault="00361947" w:rsidP="00361947">
            <w:r>
              <w:t xml:space="preserve">  und den Kunden</w:t>
            </w:r>
          </w:p>
          <w:p w14:paraId="453DBC1B" w14:textId="77777777" w:rsidR="00361947" w:rsidRDefault="00361947" w:rsidP="00361947">
            <w:r>
              <w:t xml:space="preserve">  wahrscheinlich nicht erreichen</w:t>
            </w:r>
          </w:p>
          <w:p w14:paraId="5DC4722B" w14:textId="77777777" w:rsidR="00361947" w:rsidRDefault="00361947" w:rsidP="00361947">
            <w:r>
              <w:t xml:space="preserve">  wird</w:t>
            </w:r>
          </w:p>
          <w:p w14:paraId="233CAA90" w14:textId="484DE47B" w:rsidR="00F1633B" w:rsidRDefault="00F1633B" w:rsidP="00361947">
            <w:r>
              <w:t>- größer 99,7%</w:t>
            </w:r>
          </w:p>
        </w:tc>
      </w:tr>
      <w:tr w:rsidR="00C21E7A" w14:paraId="502011FA" w14:textId="77777777" w:rsidTr="001759E2">
        <w:tc>
          <w:tcPr>
            <w:tcW w:w="3132" w:type="dxa"/>
            <w:tcBorders>
              <w:top w:val="single" w:sz="4" w:space="0" w:color="auto"/>
              <w:bottom w:val="nil"/>
            </w:tcBorders>
          </w:tcPr>
          <w:p w14:paraId="5B4BAE03" w14:textId="3BEBFFB0" w:rsidR="00C21E7A" w:rsidRPr="001759E2" w:rsidRDefault="00D764CE" w:rsidP="004B3F6E">
            <w:pPr>
              <w:rPr>
                <w:b/>
                <w:bCs/>
              </w:rPr>
            </w:pPr>
            <w:r>
              <w:rPr>
                <w:b/>
                <w:bCs/>
              </w:rPr>
              <w:t xml:space="preserve">4-6 </w:t>
            </w:r>
            <w:r w:rsidRPr="00F03882">
              <w:t>gering</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4E31B5BF" w:rsidR="00C21E7A" w:rsidRPr="001759E2" w:rsidRDefault="00F1633B" w:rsidP="004B3F6E">
            <w:pPr>
              <w:rPr>
                <w:b/>
                <w:bCs/>
              </w:rPr>
            </w:pPr>
            <w:r>
              <w:rPr>
                <w:b/>
                <w:bCs/>
              </w:rPr>
              <w:t xml:space="preserve">6-8 </w:t>
            </w:r>
            <w:r w:rsidRPr="00F03882">
              <w:t>gering</w:t>
            </w:r>
          </w:p>
        </w:tc>
      </w:tr>
      <w:tr w:rsidR="00C21E7A" w14:paraId="37C69B41" w14:textId="77777777" w:rsidTr="001759E2">
        <w:tc>
          <w:tcPr>
            <w:tcW w:w="3132" w:type="dxa"/>
            <w:tcBorders>
              <w:top w:val="nil"/>
            </w:tcBorders>
          </w:tcPr>
          <w:p w14:paraId="021F7054" w14:textId="77777777" w:rsidR="00D764CE" w:rsidRDefault="00D764CE" w:rsidP="00D764CE">
            <w:r>
              <w:t>- die Konstruktion entspricht</w:t>
            </w:r>
          </w:p>
          <w:p w14:paraId="0B24E89D" w14:textId="77777777" w:rsidR="00D764CE" w:rsidRDefault="00D764CE" w:rsidP="00D764CE">
            <w:r>
              <w:t xml:space="preserve">  generell früheren Entwürfen,</w:t>
            </w:r>
          </w:p>
          <w:p w14:paraId="090AB6DA" w14:textId="77777777" w:rsidR="00D764CE" w:rsidRDefault="00D764CE" w:rsidP="00D764CE">
            <w:r>
              <w:t xml:space="preserve">  bei denen gelegentlich, aber</w:t>
            </w:r>
          </w:p>
          <w:p w14:paraId="6D73153B" w14:textId="77777777" w:rsidR="00D764CE" w:rsidRDefault="00D764CE" w:rsidP="00D764CE">
            <w:r>
              <w:t xml:space="preserve">  nicht im größeren Maße, Fehler</w:t>
            </w:r>
          </w:p>
          <w:p w14:paraId="6D1F7BA9" w14:textId="3D657ECB" w:rsidR="00D764CE" w:rsidRDefault="00D764CE" w:rsidP="00D764CE">
            <w:r>
              <w:t xml:space="preserve">  auftraten</w:t>
            </w:r>
          </w:p>
          <w:p w14:paraId="795E732B" w14:textId="62306EF8" w:rsidR="00C21E7A" w:rsidRDefault="00D764CE" w:rsidP="00D764CE">
            <w:r>
              <w:t>- ca. 1:2.000 – 1: 200</w:t>
            </w:r>
          </w:p>
        </w:tc>
        <w:tc>
          <w:tcPr>
            <w:tcW w:w="3132" w:type="dxa"/>
            <w:tcBorders>
              <w:top w:val="nil"/>
            </w:tcBorders>
          </w:tcPr>
          <w:p w14:paraId="296443E1" w14:textId="77777777" w:rsidR="0071739D" w:rsidRDefault="0071739D" w:rsidP="00361947">
            <w:r>
              <w:t xml:space="preserve">- </w:t>
            </w:r>
            <w:r w:rsidR="00361947">
              <w:t xml:space="preserve">mittelschwerer Fehler, der </w:t>
            </w:r>
          </w:p>
          <w:p w14:paraId="179D7B26" w14:textId="77777777" w:rsidR="00361947" w:rsidRDefault="00361947" w:rsidP="00361947">
            <w:r>
              <w:t xml:space="preserve">  Unzufriedenheit bei einigen</w:t>
            </w:r>
          </w:p>
          <w:p w14:paraId="5CB6EB26" w14:textId="42C25717" w:rsidR="00361947" w:rsidRDefault="00361947" w:rsidP="00361947">
            <w:r>
              <w:t xml:space="preserve">  Kunden auslöst</w:t>
            </w:r>
          </w:p>
          <w:p w14:paraId="3C44FAFB" w14:textId="77777777" w:rsidR="00361947" w:rsidRDefault="00361947" w:rsidP="00361947">
            <w:r>
              <w:t>- der Kunde wird die</w:t>
            </w:r>
          </w:p>
          <w:p w14:paraId="35B2C747" w14:textId="77777777" w:rsidR="00361947" w:rsidRDefault="00361947" w:rsidP="00361947">
            <w:r>
              <w:t xml:space="preserve">  Beeinträchtigung bemerken</w:t>
            </w:r>
          </w:p>
          <w:p w14:paraId="3775202C" w14:textId="0EAFDE96" w:rsidR="00361947" w:rsidRDefault="00361947" w:rsidP="00361947">
            <w:r>
              <w:t xml:space="preserve">  und dadurch belästigt sein</w:t>
            </w:r>
          </w:p>
        </w:tc>
        <w:tc>
          <w:tcPr>
            <w:tcW w:w="3132" w:type="dxa"/>
            <w:tcBorders>
              <w:top w:val="nil"/>
            </w:tcBorders>
          </w:tcPr>
          <w:p w14:paraId="02F2F317" w14:textId="77777777" w:rsidR="00F1633B" w:rsidRDefault="0071739D" w:rsidP="00F1633B">
            <w:r>
              <w:t xml:space="preserve">- </w:t>
            </w:r>
            <w:r w:rsidR="00F1633B">
              <w:t>leicht zu erkennender Fehler,</w:t>
            </w:r>
          </w:p>
          <w:p w14:paraId="7F8C0FF2" w14:textId="77777777" w:rsidR="00F1633B" w:rsidRDefault="00F1633B" w:rsidP="00F1633B">
            <w:r>
              <w:t xml:space="preserve">  der z.B. mit einer 100%</w:t>
            </w:r>
          </w:p>
          <w:p w14:paraId="0C7D1C86" w14:textId="77777777" w:rsidR="00F1633B" w:rsidRDefault="00F1633B" w:rsidP="00F1633B">
            <w:r>
              <w:t xml:space="preserve">  Funktionsprüfung kontrolliert</w:t>
            </w:r>
          </w:p>
          <w:p w14:paraId="7F3974DD" w14:textId="77777777" w:rsidR="00C21E7A" w:rsidRDefault="00F1633B" w:rsidP="00F1633B">
            <w:r>
              <w:t xml:space="preserve">  wird</w:t>
            </w:r>
          </w:p>
          <w:p w14:paraId="23601306" w14:textId="72EEEAE3" w:rsidR="00F1633B" w:rsidRDefault="00F1633B" w:rsidP="00F1633B">
            <w:r>
              <w:t>- größer 98%</w:t>
            </w:r>
          </w:p>
        </w:tc>
      </w:tr>
      <w:tr w:rsidR="00C21E7A" w14:paraId="613197D9" w14:textId="77777777" w:rsidTr="001759E2">
        <w:tc>
          <w:tcPr>
            <w:tcW w:w="3132" w:type="dxa"/>
            <w:tcBorders>
              <w:bottom w:val="nil"/>
            </w:tcBorders>
          </w:tcPr>
          <w:p w14:paraId="593EF0CB" w14:textId="2A22CF31" w:rsidR="00C21E7A" w:rsidRPr="001759E2" w:rsidRDefault="00D764CE" w:rsidP="004B3F6E">
            <w:pPr>
              <w:rPr>
                <w:b/>
                <w:bCs/>
              </w:rPr>
            </w:pPr>
            <w:r>
              <w:rPr>
                <w:b/>
                <w:bCs/>
              </w:rPr>
              <w:t>7</w:t>
            </w:r>
            <w:r w:rsidR="0071739D" w:rsidRPr="001759E2">
              <w:rPr>
                <w:b/>
                <w:bCs/>
              </w:rPr>
              <w:t>-</w:t>
            </w:r>
            <w:r>
              <w:rPr>
                <w:b/>
                <w:bCs/>
              </w:rPr>
              <w:t xml:space="preserve">8 </w:t>
            </w:r>
            <w:r w:rsidRPr="00F03882">
              <w:t>mäßig</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14D7D5B1" w:rsidR="00C21E7A" w:rsidRPr="001759E2" w:rsidRDefault="00F1633B" w:rsidP="004B3F6E">
            <w:pPr>
              <w:rPr>
                <w:b/>
                <w:bCs/>
              </w:rPr>
            </w:pPr>
            <w:r>
              <w:rPr>
                <w:b/>
                <w:bCs/>
              </w:rPr>
              <w:t xml:space="preserve">9 </w:t>
            </w:r>
            <w:r w:rsidRPr="00F03882">
              <w:t>sehr gering</w:t>
            </w:r>
          </w:p>
        </w:tc>
      </w:tr>
      <w:tr w:rsidR="0071739D" w14:paraId="4C85D43E" w14:textId="77777777" w:rsidTr="001759E2">
        <w:tc>
          <w:tcPr>
            <w:tcW w:w="3132" w:type="dxa"/>
            <w:tcBorders>
              <w:top w:val="nil"/>
            </w:tcBorders>
          </w:tcPr>
          <w:p w14:paraId="00428445" w14:textId="77777777" w:rsidR="00D764CE" w:rsidRDefault="00D764CE" w:rsidP="00D764CE">
            <w:r>
              <w:t>- die Konstruktion entspricht</w:t>
            </w:r>
          </w:p>
          <w:p w14:paraId="03E890D3" w14:textId="77777777" w:rsidR="00D764CE" w:rsidRDefault="00D764CE" w:rsidP="00D764CE">
            <w:r>
              <w:t xml:space="preserve">  generell Entwürfen, die in der</w:t>
            </w:r>
          </w:p>
          <w:p w14:paraId="5DD54FCF" w14:textId="77777777" w:rsidR="00D764CE" w:rsidRDefault="00D764CE" w:rsidP="00D764CE">
            <w:r>
              <w:t xml:space="preserve">  Vergangenheit immer wieder</w:t>
            </w:r>
          </w:p>
          <w:p w14:paraId="27A88A7A" w14:textId="77777777" w:rsidR="00D764CE" w:rsidRDefault="00D764CE" w:rsidP="00D764CE">
            <w:r>
              <w:t xml:space="preserve">  Schwierigkeiten verursachten</w:t>
            </w:r>
          </w:p>
          <w:p w14:paraId="613C4617" w14:textId="3C1CAC5A" w:rsidR="0071739D" w:rsidRDefault="00D764CE" w:rsidP="00D764CE">
            <w:r>
              <w:t>- ca. 1:100 – 1: 20</w:t>
            </w:r>
          </w:p>
        </w:tc>
        <w:tc>
          <w:tcPr>
            <w:tcW w:w="3132" w:type="dxa"/>
            <w:tcBorders>
              <w:top w:val="nil"/>
            </w:tcBorders>
          </w:tcPr>
          <w:p w14:paraId="5734B7CB" w14:textId="77777777" w:rsidR="00361947" w:rsidRDefault="0071739D" w:rsidP="00361947">
            <w:r>
              <w:t xml:space="preserve">- </w:t>
            </w:r>
            <w:r w:rsidR="00361947">
              <w:t>schwerer Fehler, der den</w:t>
            </w:r>
          </w:p>
          <w:p w14:paraId="6BFA3167" w14:textId="77777777" w:rsidR="0071739D" w:rsidRDefault="00361947" w:rsidP="00361947">
            <w:r>
              <w:t xml:space="preserve">  Kunden verärgert</w:t>
            </w:r>
          </w:p>
          <w:p w14:paraId="513DBD64" w14:textId="77777777" w:rsidR="00361947" w:rsidRDefault="00361947" w:rsidP="00361947">
            <w:r>
              <w:t>- Sicherheitsaspekte oder</w:t>
            </w:r>
          </w:p>
          <w:p w14:paraId="13768EF4" w14:textId="77777777" w:rsidR="00361947" w:rsidRDefault="00361947" w:rsidP="00361947">
            <w:r>
              <w:t xml:space="preserve">  gesetzliche Überschreitungen</w:t>
            </w:r>
          </w:p>
          <w:p w14:paraId="6059DB03" w14:textId="0D7EBCA0" w:rsidR="00361947" w:rsidRDefault="00361947" w:rsidP="00361947">
            <w:r>
              <w:t xml:space="preserve">  sind aber nicht betroffen</w:t>
            </w:r>
          </w:p>
        </w:tc>
        <w:tc>
          <w:tcPr>
            <w:tcW w:w="3132" w:type="dxa"/>
            <w:tcBorders>
              <w:top w:val="nil"/>
            </w:tcBorders>
          </w:tcPr>
          <w:p w14:paraId="7957046D" w14:textId="77777777" w:rsidR="00F1633B" w:rsidRDefault="0071739D" w:rsidP="00F1633B">
            <w:r>
              <w:t xml:space="preserve">- </w:t>
            </w:r>
            <w:r w:rsidR="00F1633B">
              <w:t>nicht leicht zu erkennendes</w:t>
            </w:r>
          </w:p>
          <w:p w14:paraId="25CDE9CE" w14:textId="77777777" w:rsidR="00F1633B" w:rsidRDefault="00F1633B" w:rsidP="00F1633B">
            <w:r>
              <w:t xml:space="preserve">  Fehlermerkmal, das 100%</w:t>
            </w:r>
          </w:p>
          <w:p w14:paraId="57C26672" w14:textId="77777777" w:rsidR="00F1633B" w:rsidRDefault="00F1633B" w:rsidP="00F1633B">
            <w:r>
              <w:t xml:space="preserve">  visuell oder manuell geprüft</w:t>
            </w:r>
          </w:p>
          <w:p w14:paraId="283C8D22" w14:textId="77777777" w:rsidR="0071739D" w:rsidRDefault="00F1633B" w:rsidP="00F1633B">
            <w:r>
              <w:t xml:space="preserve">  wird</w:t>
            </w:r>
          </w:p>
          <w:p w14:paraId="7233E930" w14:textId="6B1B291B" w:rsidR="00F1633B" w:rsidRDefault="00F1633B" w:rsidP="00F1633B">
            <w:r>
              <w:t>- mindestens 90%</w:t>
            </w:r>
          </w:p>
        </w:tc>
      </w:tr>
      <w:tr w:rsidR="00D764CE" w14:paraId="20B8FFC6" w14:textId="77777777" w:rsidTr="00F03882">
        <w:tc>
          <w:tcPr>
            <w:tcW w:w="3132" w:type="dxa"/>
            <w:tcBorders>
              <w:bottom w:val="nil"/>
            </w:tcBorders>
          </w:tcPr>
          <w:p w14:paraId="28A5EAFC" w14:textId="6D74A196" w:rsidR="00D764CE" w:rsidRPr="001759E2" w:rsidRDefault="00D764CE" w:rsidP="004B3F6E">
            <w:pPr>
              <w:rPr>
                <w:b/>
                <w:bCs/>
              </w:rPr>
            </w:pPr>
            <w:r>
              <w:rPr>
                <w:b/>
                <w:bCs/>
              </w:rPr>
              <w:t xml:space="preserve">9-10 </w:t>
            </w:r>
            <w:r w:rsidRPr="00F03882">
              <w:t>hoch</w:t>
            </w:r>
          </w:p>
        </w:tc>
        <w:tc>
          <w:tcPr>
            <w:tcW w:w="3132" w:type="dxa"/>
            <w:tcBorders>
              <w:bottom w:val="nil"/>
            </w:tcBorders>
          </w:tcPr>
          <w:p w14:paraId="00349534" w14:textId="6F04465F" w:rsidR="00D764CE" w:rsidRPr="001759E2" w:rsidRDefault="00D764CE" w:rsidP="004B3F6E">
            <w:pPr>
              <w:rPr>
                <w:b/>
                <w:bCs/>
              </w:rPr>
            </w:pPr>
            <w:r w:rsidRPr="001759E2">
              <w:rPr>
                <w:b/>
                <w:bCs/>
              </w:rPr>
              <w:t>9-10</w:t>
            </w:r>
          </w:p>
        </w:tc>
        <w:tc>
          <w:tcPr>
            <w:tcW w:w="3132" w:type="dxa"/>
            <w:tcBorders>
              <w:bottom w:val="nil"/>
            </w:tcBorders>
          </w:tcPr>
          <w:p w14:paraId="7C4C933A" w14:textId="3CB5BB1C" w:rsidR="00D764CE" w:rsidRPr="001759E2" w:rsidRDefault="00D764CE" w:rsidP="004B3F6E">
            <w:pPr>
              <w:rPr>
                <w:b/>
                <w:bCs/>
              </w:rPr>
            </w:pPr>
            <w:r w:rsidRPr="001759E2">
              <w:rPr>
                <w:b/>
                <w:bCs/>
              </w:rPr>
              <w:t>9</w:t>
            </w:r>
            <w:r w:rsidR="00F1633B">
              <w:rPr>
                <w:b/>
                <w:bCs/>
              </w:rPr>
              <w:t xml:space="preserve"> </w:t>
            </w:r>
            <w:r w:rsidR="00F1633B" w:rsidRPr="00F03882">
              <w:t>unwahrscheinlich</w:t>
            </w:r>
          </w:p>
        </w:tc>
      </w:tr>
      <w:tr w:rsidR="00D764CE" w14:paraId="7C68AFAF" w14:textId="77777777" w:rsidTr="00F03882">
        <w:tc>
          <w:tcPr>
            <w:tcW w:w="3132" w:type="dxa"/>
            <w:tcBorders>
              <w:top w:val="nil"/>
            </w:tcBorders>
          </w:tcPr>
          <w:p w14:paraId="488F8CD1" w14:textId="77777777" w:rsidR="00D764CE" w:rsidRDefault="00D764CE" w:rsidP="00D764CE">
            <w:r>
              <w:t>- es ist nahezu sicher, dass Fehler</w:t>
            </w:r>
          </w:p>
          <w:p w14:paraId="2F9DF4A6" w14:textId="77777777" w:rsidR="00D764CE" w:rsidRDefault="00D764CE" w:rsidP="00D764CE">
            <w:r>
              <w:t xml:space="preserve">  im größeren Umfang auftreten</w:t>
            </w:r>
          </w:p>
          <w:p w14:paraId="082DB230" w14:textId="1C4C7179" w:rsidR="00D764CE" w:rsidRDefault="00D764CE" w:rsidP="00D764CE">
            <w:r>
              <w:t xml:space="preserve">  werden</w:t>
            </w:r>
          </w:p>
          <w:p w14:paraId="0DC416DC" w14:textId="7FC3C979" w:rsidR="00D764CE" w:rsidRDefault="00D764CE" w:rsidP="00D764CE">
            <w:r>
              <w:t>- ca. 1:10 – 1:2</w:t>
            </w:r>
          </w:p>
        </w:tc>
        <w:tc>
          <w:tcPr>
            <w:tcW w:w="3132" w:type="dxa"/>
            <w:tcBorders>
              <w:top w:val="nil"/>
            </w:tcBorders>
          </w:tcPr>
          <w:p w14:paraId="19622D99" w14:textId="77777777" w:rsidR="00361947" w:rsidRDefault="00D764CE" w:rsidP="00361947">
            <w:r>
              <w:t xml:space="preserve">- </w:t>
            </w:r>
            <w:r w:rsidR="00361947">
              <w:t>äußerst schwerer Fehler, der</w:t>
            </w:r>
          </w:p>
          <w:p w14:paraId="0F05CF30" w14:textId="77777777" w:rsidR="00361947" w:rsidRDefault="00361947" w:rsidP="00361947">
            <w:r>
              <w:t xml:space="preserve">  zum „Liegenbleiben“ führt oder</w:t>
            </w:r>
          </w:p>
          <w:p w14:paraId="7713089D" w14:textId="77777777" w:rsidR="00361947" w:rsidRDefault="00361947" w:rsidP="00361947">
            <w:r>
              <w:t xml:space="preserve">  möglicherweise die Sicherheit</w:t>
            </w:r>
          </w:p>
          <w:p w14:paraId="31B2B0ED" w14:textId="77777777" w:rsidR="00361947" w:rsidRDefault="00361947" w:rsidP="00361947">
            <w:r>
              <w:t xml:space="preserve">  und/oder Einhaltung</w:t>
            </w:r>
          </w:p>
          <w:p w14:paraId="0D8D0CFC" w14:textId="77777777" w:rsidR="00361947" w:rsidRDefault="00361947" w:rsidP="00361947">
            <w:r>
              <w:t xml:space="preserve">  gesetzlicher Vorschriften</w:t>
            </w:r>
          </w:p>
          <w:p w14:paraId="36ADBA08" w14:textId="27206244" w:rsidR="00D764CE" w:rsidRDefault="00361947" w:rsidP="00361947">
            <w:r>
              <w:t xml:space="preserve">  beeinträchtigt</w:t>
            </w:r>
          </w:p>
        </w:tc>
        <w:tc>
          <w:tcPr>
            <w:tcW w:w="3132" w:type="dxa"/>
            <w:tcBorders>
              <w:top w:val="nil"/>
            </w:tcBorders>
          </w:tcPr>
          <w:p w14:paraId="6782E870" w14:textId="77777777" w:rsidR="00F1633B" w:rsidRDefault="00D764CE" w:rsidP="00F1633B">
            <w:r>
              <w:t xml:space="preserve">- </w:t>
            </w:r>
            <w:r w:rsidR="00F1633B">
              <w:t>verdeckter Fehler, der in der</w:t>
            </w:r>
          </w:p>
          <w:p w14:paraId="5699D8D4" w14:textId="77777777" w:rsidR="00F1633B" w:rsidRDefault="00F1633B" w:rsidP="00F1633B">
            <w:r>
              <w:t xml:space="preserve">  Fertigung oder Montage nicht</w:t>
            </w:r>
          </w:p>
          <w:p w14:paraId="7955C6F8" w14:textId="77777777" w:rsidR="00F1633B" w:rsidRDefault="00F1633B" w:rsidP="00F1633B">
            <w:r>
              <w:t xml:space="preserve">  erkannt wird, da das Merkmal</w:t>
            </w:r>
          </w:p>
          <w:p w14:paraId="4E41C726" w14:textId="77777777" w:rsidR="00F1633B" w:rsidRDefault="00F1633B" w:rsidP="00F1633B">
            <w:r>
              <w:t xml:space="preserve">  nicht geprüft wird bzw. werden</w:t>
            </w:r>
          </w:p>
          <w:p w14:paraId="41C6A304" w14:textId="2BE64BAF" w:rsidR="00D764CE" w:rsidRDefault="00F1633B" w:rsidP="00F1633B">
            <w:r>
              <w:t xml:space="preserve">  </w:t>
            </w:r>
            <w:proofErr w:type="gramStart"/>
            <w:r>
              <w:t>kann</w:t>
            </w:r>
            <w:proofErr w:type="gramEnd"/>
            <w:r w:rsidR="00D764CE">
              <w:t xml:space="preserve"> </w:t>
            </w:r>
          </w:p>
        </w:tc>
      </w:tr>
    </w:tbl>
    <w:p w14:paraId="5342FF4D" w14:textId="1659C4B9" w:rsidR="00C21E7A" w:rsidRDefault="001759E2" w:rsidP="001759E2">
      <w:pPr>
        <w:pStyle w:val="Beschriftung"/>
      </w:pPr>
      <w:bookmarkStart w:id="23" w:name="_Toc123746734"/>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bookmarkEnd w:id="23"/>
    </w:p>
    <w:p w14:paraId="5C4F4CA1" w14:textId="31FB5B39" w:rsidR="004B3F6E" w:rsidRDefault="004B3F6E" w:rsidP="004B3F6E">
      <w:r>
        <w:lastRenderedPageBreak/>
        <w:t>Daraus folgend liegt der Wertebereich zwischen 1 und 1000. Die Tabelle ordnet RPZ-Werten eine Fehlerrisikostufe zu und legt fest, ob und in welchem Maß Handlungsbedarf besteht. Wir haben uns für die folgende Tabelle entschieden:</w:t>
      </w:r>
    </w:p>
    <w:tbl>
      <w:tblPr>
        <w:tblStyle w:val="Gitternetztabelle1hell"/>
        <w:tblW w:w="0" w:type="auto"/>
        <w:tblLook w:val="04A0" w:firstRow="1" w:lastRow="0" w:firstColumn="1" w:lastColumn="0" w:noHBand="0" w:noVBand="1"/>
      </w:tblPr>
      <w:tblGrid>
        <w:gridCol w:w="1838"/>
        <w:gridCol w:w="1287"/>
        <w:gridCol w:w="2911"/>
        <w:gridCol w:w="3360"/>
      </w:tblGrid>
      <w:tr w:rsidR="004B3F6E" w:rsidRPr="004B6755" w14:paraId="7B2A0E1B" w14:textId="77777777" w:rsidTr="0090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29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905A17">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287"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2911" w:type="dxa"/>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287"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2911" w:type="dxa"/>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287"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2911" w:type="dxa"/>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905A17">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287"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2911" w:type="dxa"/>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Beschriftung"/>
      </w:pPr>
      <w:bookmarkStart w:id="24" w:name="_Toc123746735"/>
      <w:r>
        <w:t xml:space="preserve">Tabelle </w:t>
      </w:r>
      <w:r>
        <w:fldChar w:fldCharType="begin"/>
      </w:r>
      <w:r>
        <w:instrText xml:space="preserve"> SEQ Tabelle \* ARABIC </w:instrText>
      </w:r>
      <w:r>
        <w:fldChar w:fldCharType="separate"/>
      </w:r>
      <w:r w:rsidR="001759E2">
        <w:rPr>
          <w:noProof/>
        </w:rPr>
        <w:t>2</w:t>
      </w:r>
      <w:r>
        <w:fldChar w:fldCharType="end"/>
      </w:r>
      <w:r>
        <w:t>: RPZ</w:t>
      </w:r>
      <w:bookmarkEnd w:id="24"/>
    </w:p>
    <w:p w14:paraId="3E60DEB5" w14:textId="572EB58F" w:rsidR="004B3F6E" w:rsidRDefault="004B3F6E" w:rsidP="004B3F6E">
      <w:r>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 Darüber hinaus ist die Maschine in keinem kritischen Prozess involviert oder die „Engstelle“ eines Prozesses. </w:t>
      </w:r>
    </w:p>
    <w:p w14:paraId="254C98ED" w14:textId="7F3EDCA9" w:rsidR="004B3F6E" w:rsidRPr="004B6755" w:rsidRDefault="004B3F6E" w:rsidP="004B3F6E">
      <w:r>
        <w:t xml:space="preserve">Somit ist festgelegt, dass wir RPZ-Werte bis 50 als akzeptabel einordnen. Bei Werten, die darüber liegen besteht Handlungsbedarf. Maßnahmen sollten oder müssen </w:t>
      </w:r>
      <w:r w:rsidR="0053668F">
        <w:t>formuliert und</w:t>
      </w:r>
      <w:r w:rsidR="00F5147F">
        <w:t xml:space="preserve"> auch umgesetzt </w:t>
      </w:r>
      <w:r>
        <w:t>werden.</w:t>
      </w:r>
    </w:p>
    <w:p w14:paraId="28397859" w14:textId="77777777" w:rsidR="004B3F6E" w:rsidRPr="004B3F6E" w:rsidRDefault="004B3F6E" w:rsidP="004B3F6E"/>
    <w:p w14:paraId="6337B640" w14:textId="420E0EE0" w:rsidR="00931184" w:rsidRDefault="00AC17D6" w:rsidP="00B257CC">
      <w:pPr>
        <w:pStyle w:val="berschrift1"/>
      </w:pPr>
      <w:bookmarkStart w:id="25" w:name="_Toc123747261"/>
      <w:r>
        <w:t>4</w:t>
      </w:r>
      <w:r w:rsidR="00931184">
        <w:t>. Fehler Möglichkeits- und Einfluss-Analyse</w:t>
      </w:r>
      <w:bookmarkEnd w:id="25"/>
    </w:p>
    <w:p w14:paraId="0FAB7BB7" w14:textId="77777777" w:rsidR="004B1486" w:rsidRDefault="004B1486" w:rsidP="004B1486">
      <w:pPr>
        <w:pStyle w:val="berschrift2"/>
      </w:pPr>
      <w:bookmarkStart w:id="26" w:name="_Toc123747262"/>
      <w:r>
        <w:t>4.1 Produkt-FMEA</w:t>
      </w:r>
      <w:bookmarkEnd w:id="26"/>
    </w:p>
    <w:p w14:paraId="40B5CBBC" w14:textId="77777777" w:rsidR="004B1486" w:rsidRDefault="004B1486" w:rsidP="004B1486">
      <w:r>
        <w:t>Bei dieser FMEA handelt es sich um eine System-FMEA Produkt. Es wird die Einzelanschaffung eines fertigen Produktes betrachtet.</w:t>
      </w:r>
    </w:p>
    <w:p w14:paraId="1955C43D" w14:textId="50DB0140" w:rsidR="004B1486" w:rsidRDefault="004B1486" w:rsidP="004B1486">
      <w:r>
        <w:t xml:space="preserve">Im Folgenden wird die Herleitung der FMEA beschrieben. Im Erstellungsprozess wurden zuerst alle Fehlerarten zusammengetragen und kategorisiert. Es gibt die Kategorien Elektronik und Mechanik. Die Kategorie Elektronik ist nochmals unterteilt in </w:t>
      </w:r>
      <w:r w:rsidR="00F5147F">
        <w:t xml:space="preserve">die </w:t>
      </w:r>
      <w:r>
        <w:t>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01CFE977" w:rsidR="004B1486" w:rsidRPr="004B1486" w:rsidRDefault="004B1486" w:rsidP="004B1486">
      <w:r>
        <w:t xml:space="preserve">Das entstehende Ergebnis zeigte, in </w:t>
      </w:r>
      <w:r w:rsidR="00F5147F">
        <w:t>welchen</w:t>
      </w:r>
      <w:r>
        <w:t xml:space="preserve"> Punkten Maßnahmen erforderlich waren. Diese haben wir im Anschluss ergriffen. Auch bei Fehlerarten, welche im akzeptablen Bereich lagen, wurden teilweise Maßnahmen ergriffen. Wir haben dies gemacht, wenn es sich um einfache Maßnahmen handelte, welche das Risiko jedoch trotzdem</w:t>
      </w:r>
      <w:r w:rsidR="00F5147F">
        <w:t xml:space="preserve"> sinnvoll</w:t>
      </w:r>
      <w:r>
        <w:t xml:space="preserve"> minderten.</w:t>
      </w:r>
    </w:p>
    <w:p w14:paraId="305D8B08" w14:textId="77777777" w:rsidR="004B1486" w:rsidRPr="004B1486" w:rsidRDefault="004B1486" w:rsidP="004B1486"/>
    <w:p w14:paraId="2CAEF085" w14:textId="6EAB33D5" w:rsidR="00263680" w:rsidRDefault="00263680" w:rsidP="00B257CC"/>
    <w:p w14:paraId="6DA6D77F" w14:textId="77777777" w:rsidR="0075766B" w:rsidRDefault="0075766B" w:rsidP="00B257CC">
      <w:pPr>
        <w:sectPr w:rsidR="0075766B" w:rsidSect="000C4F2B">
          <w:footerReference w:type="default" r:id="rId16"/>
          <w:footerReference w:type="first" r:id="rId17"/>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berschrift3"/>
      </w:pPr>
      <w:bookmarkStart w:id="27" w:name="_Toc123747263"/>
      <w:r>
        <w:lastRenderedPageBreak/>
        <w:t>4.1.1 Elektronik</w:t>
      </w:r>
      <w:bookmarkEnd w:id="27"/>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Beschriftung"/>
      </w:pPr>
      <w:bookmarkStart w:id="28" w:name="_Toc123746736"/>
      <w:r>
        <w:t xml:space="preserve">Tabelle </w:t>
      </w:r>
      <w:r>
        <w:fldChar w:fldCharType="begin"/>
      </w:r>
      <w:r>
        <w:instrText xml:space="preserve"> SEQ Tabelle \* ARABIC </w:instrText>
      </w:r>
      <w:r>
        <w:fldChar w:fldCharType="separate"/>
      </w:r>
      <w:r w:rsidR="001759E2">
        <w:rPr>
          <w:noProof/>
        </w:rPr>
        <w:t>3</w:t>
      </w:r>
      <w:r>
        <w:fldChar w:fldCharType="end"/>
      </w:r>
      <w:r>
        <w:t>: Elektronik (1)</w:t>
      </w:r>
      <w:bookmarkEnd w:id="28"/>
    </w:p>
    <w:p w14:paraId="1ECE4C88" w14:textId="2A15DE80" w:rsidR="00190212" w:rsidRDefault="006D0D47" w:rsidP="00190212">
      <w:pPr>
        <w:keepNext/>
      </w:pPr>
      <w:r w:rsidRPr="006D0D47">
        <w:rPr>
          <w:noProof/>
        </w:rPr>
        <w:lastRenderedPageBreak/>
        <w:drawing>
          <wp:inline distT="0" distB="0" distL="0" distR="0" wp14:anchorId="502661B6" wp14:editId="399B109E">
            <wp:extent cx="8438515" cy="2736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Beschriftung"/>
      </w:pPr>
      <w:bookmarkStart w:id="29" w:name="_Toc123746737"/>
      <w:r>
        <w:t xml:space="preserve">Tabelle </w:t>
      </w:r>
      <w:r>
        <w:fldChar w:fldCharType="begin"/>
      </w:r>
      <w:r>
        <w:instrText xml:space="preserve"> SEQ Tabelle \* ARABIC </w:instrText>
      </w:r>
      <w:r>
        <w:fldChar w:fldCharType="separate"/>
      </w:r>
      <w:r w:rsidR="001759E2">
        <w:rPr>
          <w:noProof/>
        </w:rPr>
        <w:t>4</w:t>
      </w:r>
      <w:r>
        <w:fldChar w:fldCharType="end"/>
      </w:r>
      <w:r>
        <w:t>: Elektronik (2)</w:t>
      </w:r>
      <w:bookmarkEnd w:id="29"/>
    </w:p>
    <w:p w14:paraId="568AA47B" w14:textId="52C4B765" w:rsidR="00AC17D6" w:rsidRDefault="00E5561C" w:rsidP="00932F8A">
      <w:pPr>
        <w:pStyle w:val="berschrift3"/>
      </w:pPr>
      <w:bookmarkStart w:id="30" w:name="_Toc123747264"/>
      <w:r>
        <w:lastRenderedPageBreak/>
        <w:t>4</w:t>
      </w:r>
      <w:r w:rsidR="00AC17D6">
        <w:t>.</w:t>
      </w:r>
      <w:r w:rsidR="00932F8A">
        <w:t>1.</w:t>
      </w:r>
      <w:r w:rsidR="00AC17D6">
        <w:t>2 Mechanik</w:t>
      </w:r>
      <w:bookmarkEnd w:id="30"/>
    </w:p>
    <w:p w14:paraId="3DFCE6C7" w14:textId="6204BB9C" w:rsidR="00190212" w:rsidRDefault="00571E44" w:rsidP="00190212">
      <w:pPr>
        <w:keepNext/>
      </w:pPr>
      <w:r w:rsidRPr="00571E44">
        <w:rPr>
          <w:noProof/>
        </w:rPr>
        <w:drawing>
          <wp:inline distT="0" distB="0" distL="0" distR="0" wp14:anchorId="4C7668B9" wp14:editId="051D420F">
            <wp:extent cx="8438515" cy="514604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35A71DCF" w14:textId="77777777" w:rsidR="006D7A6B" w:rsidRDefault="00190212" w:rsidP="006D7A6B">
      <w:pPr>
        <w:pStyle w:val="Beschriftung"/>
      </w:pPr>
      <w:bookmarkStart w:id="31" w:name="_Toc123746738"/>
      <w:r>
        <w:t xml:space="preserve">Tabelle </w:t>
      </w:r>
      <w:r>
        <w:fldChar w:fldCharType="begin"/>
      </w:r>
      <w:r>
        <w:instrText xml:space="preserve"> SEQ Tabelle \* ARABIC </w:instrText>
      </w:r>
      <w:r>
        <w:fldChar w:fldCharType="separate"/>
      </w:r>
      <w:r w:rsidR="001759E2">
        <w:rPr>
          <w:noProof/>
        </w:rPr>
        <w:t>5</w:t>
      </w:r>
      <w:r>
        <w:fldChar w:fldCharType="end"/>
      </w:r>
      <w:r>
        <w:t>: Mechanik</w:t>
      </w:r>
      <w:bookmarkEnd w:id="31"/>
    </w:p>
    <w:p w14:paraId="22D24D4D" w14:textId="77777777" w:rsidR="00995126" w:rsidRDefault="00995126" w:rsidP="006D0D47"/>
    <w:p w14:paraId="33D0C6ED" w14:textId="00013CD9" w:rsidR="00932F8A" w:rsidRDefault="00932F8A" w:rsidP="00AC17D6">
      <w:pPr>
        <w:pStyle w:val="berschrift2"/>
      </w:pPr>
      <w:bookmarkStart w:id="32" w:name="_Toc123747265"/>
      <w:r>
        <w:lastRenderedPageBreak/>
        <w:t>4.2 Prozess-FMEA</w:t>
      </w:r>
      <w:bookmarkEnd w:id="32"/>
    </w:p>
    <w:p w14:paraId="4A880788" w14:textId="53A61B66" w:rsidR="004B1486" w:rsidRPr="004B1486" w:rsidRDefault="004B1486" w:rsidP="004B1486">
      <w:r>
        <w:t xml:space="preserve">Diese FMEA beschreibt die System-FMEA Prozess. Dabei werden Risiken während des Betriebs analysiert. Auch hier wurden zuerst alle Fehlerarten zusammengetragen und dann kategorisiert. Es wurden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berschrift3"/>
      </w:pPr>
      <w:bookmarkStart w:id="33" w:name="_Toc123747266"/>
      <w:r>
        <w:t>4.2.1 Bohren eines Durchgangslochs</w:t>
      </w:r>
      <w:bookmarkEnd w:id="33"/>
    </w:p>
    <w:p w14:paraId="6E99CCF2" w14:textId="77777777" w:rsidR="00932F8A" w:rsidRDefault="00932F8A" w:rsidP="00932F8A">
      <w:pPr>
        <w:keepNext/>
      </w:pPr>
      <w:r w:rsidRPr="00932F8A">
        <w:rPr>
          <w:noProof/>
        </w:rPr>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Beschriftung"/>
      </w:pPr>
      <w:bookmarkStart w:id="34" w:name="_Toc123746739"/>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bookmarkEnd w:id="34"/>
    </w:p>
    <w:p w14:paraId="50862EEA" w14:textId="4A9F1167" w:rsidR="00AC17D6" w:rsidRDefault="00E5561C" w:rsidP="00932F8A">
      <w:pPr>
        <w:pStyle w:val="berschrift3"/>
      </w:pPr>
      <w:bookmarkStart w:id="35" w:name="_Toc123747267"/>
      <w:r>
        <w:lastRenderedPageBreak/>
        <w:t>4</w:t>
      </w:r>
      <w:r w:rsidR="00AC17D6">
        <w:t>.</w:t>
      </w:r>
      <w:r w:rsidR="00932F8A">
        <w:t>2.2</w:t>
      </w:r>
      <w:r w:rsidR="00AC17D6">
        <w:t xml:space="preserve"> Verletzungen bei Bedienung</w:t>
      </w:r>
      <w:bookmarkEnd w:id="35"/>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Beschriftung"/>
      </w:pPr>
      <w:bookmarkStart w:id="36" w:name="_Toc123746740"/>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bookmarkEnd w:id="36"/>
    </w:p>
    <w:p w14:paraId="78938EE3" w14:textId="77777777" w:rsidR="006D7A6B" w:rsidRDefault="006D7A6B" w:rsidP="006D7A6B">
      <w:pPr>
        <w:rPr>
          <w:i/>
          <w:iCs/>
          <w:color w:val="44546A" w:themeColor="text2"/>
          <w:sz w:val="18"/>
          <w:szCs w:val="18"/>
        </w:rPr>
      </w:pPr>
    </w:p>
    <w:p w14:paraId="6A9D9A63" w14:textId="2C71EC03" w:rsidR="006D7A6B" w:rsidRPr="006D7A6B" w:rsidRDefault="006D7A6B" w:rsidP="006D7A6B">
      <w:pPr>
        <w:sectPr w:rsidR="006D7A6B" w:rsidRPr="006D7A6B" w:rsidSect="00E5561C">
          <w:headerReference w:type="default" r:id="rId23"/>
          <w:pgSz w:w="15840" w:h="12240" w:orient="landscape"/>
          <w:pgMar w:top="1417" w:right="1417" w:bottom="1417" w:left="1134" w:header="708" w:footer="567" w:gutter="0"/>
          <w:cols w:space="708"/>
          <w:docGrid w:linePitch="360"/>
        </w:sectPr>
      </w:pPr>
    </w:p>
    <w:p w14:paraId="3B38BD01" w14:textId="7996E6B3" w:rsidR="006D7A6B" w:rsidRDefault="006D7A6B" w:rsidP="006D7A6B">
      <w:pPr>
        <w:pStyle w:val="berschrift2"/>
      </w:pPr>
      <w:bookmarkStart w:id="37" w:name="_Toc123747268"/>
      <w:r>
        <w:lastRenderedPageBreak/>
        <w:t>4.3 Risikominderung</w:t>
      </w:r>
      <w:bookmarkEnd w:id="37"/>
    </w:p>
    <w:p w14:paraId="0AB79E91" w14:textId="6CF281C4" w:rsidR="006D7A6B" w:rsidRDefault="006D7A6B" w:rsidP="006D7A6B">
      <w:r>
        <w:t xml:space="preserve">Der Prozess der Einstufung für die </w:t>
      </w:r>
      <w:proofErr w:type="gramStart"/>
      <w:r>
        <w:t>FMEA</w:t>
      </w:r>
      <w:r w:rsidR="0053668F">
        <w:t xml:space="preserve"> </w:t>
      </w:r>
      <w:r>
        <w:t>Werte</w:t>
      </w:r>
      <w:proofErr w:type="gramEnd"/>
      <w:r>
        <w:t xml:space="preserve"> soll im Folgenden anhand der beiden kritischsten Ereignissen, also den Fehlern mit der höchsten RPZ, erläutert werden.</w:t>
      </w:r>
    </w:p>
    <w:p w14:paraId="414AD3ED" w14:textId="52F263DF" w:rsidR="006D7A6B" w:rsidRDefault="006D7A6B" w:rsidP="006D7A6B">
      <w:pPr>
        <w:pStyle w:val="berschrift3"/>
      </w:pPr>
      <w:bookmarkStart w:id="38" w:name="_Toc123747269"/>
      <w:r>
        <w:t>4.3.1 Körperschluss</w:t>
      </w:r>
      <w:bookmarkEnd w:id="38"/>
    </w:p>
    <w:p w14:paraId="6EB10E3A" w14:textId="77777777" w:rsidR="006D7A6B" w:rsidRDefault="006D7A6B" w:rsidP="006D7A6B">
      <w:r>
        <w:t xml:space="preserve">Im folgenden Beispiel des Körperschlusses wird näher erklärt, wie wir die RPZ ermittelt und notwendige Maßnahmen zur Risikominderung durchgeführt haben. Der Körperschluss ist nach der ersten Berechnung der RPZ das kritischste Ereignis. </w:t>
      </w:r>
    </w:p>
    <w:p w14:paraId="197BACD3" w14:textId="5024C0F8" w:rsidR="006D7A6B" w:rsidRDefault="006D7A6B" w:rsidP="006D7A6B">
      <w:r>
        <w:t xml:space="preserve">Auftretenswahrscheinlichkeit: Ein Körperschluss tritt </w:t>
      </w:r>
      <w:r w:rsidR="0053668F">
        <w:t>auf,</w:t>
      </w:r>
      <w:r>
        <w:t xml:space="preserve"> wenn eine blanke Leitung mit dem Gehäuse oder anderen leitfähigen Teilen in Kontakt gerät. Bei der Ständerbohrmaschine sind alle Leitungen fest verlegt und bewegen sich während des Betriebs nicht mit den beweglichen Teilen mit. Dennoch vibriert die Maschine im angeschalteten Zustand ständig und bei falscher Verwendung auch stärker. Diese Vibrationen können zur Beschädigung der Isolation oder dem Einklemmen einer Leitung führen. Aufgrund der trotzdem recht geringen gemeldeten Fehlerzahl ordnen wir den Wert 3 zu.</w:t>
      </w:r>
    </w:p>
    <w:p w14:paraId="38A1E7E7" w14:textId="77777777" w:rsidR="006D7A6B" w:rsidRDefault="006D7A6B" w:rsidP="006D7A6B">
      <w:r>
        <w:t>Bedeutung: Es handelt sich hierbei um einen äußerst schweren Fehler, da das Leben der an der Maschine arbeitenden Person gefährdet wird. Auch Ersthelfer werden hierdurch gefährdetet. Wir ordnen der Bedeutung deshalb eine 10 zu.</w:t>
      </w:r>
    </w:p>
    <w:p w14:paraId="364A6D2C" w14:textId="77777777" w:rsidR="006D7A6B" w:rsidRDefault="006D7A6B" w:rsidP="006D7A6B">
      <w:r>
        <w:t>Entdeckungswahrscheinlichkeit: Die Prüfung der Maschine auf Körperschluss wird in der ersten Festlegung der Kontrollmaßnahme nur bei der Inbetriebnahme durchgeführt. Da dieser Fehler nicht mit bloßem Auge zu entdecken ist, ist es unwahrscheinlich den Fehler zu erkennen. Wir vergeben deshalb den Wert 10.</w:t>
      </w:r>
    </w:p>
    <w:p w14:paraId="604B0C2C" w14:textId="77777777" w:rsidR="006D7A6B" w:rsidRDefault="006D7A6B" w:rsidP="006D7A6B">
      <w:r>
        <w:t>So kommt man auf eine RPZ von 300. Es müssen folglich Maßnahmen formuliert und umgesetzt werden.</w:t>
      </w:r>
    </w:p>
    <w:p w14:paraId="3A1ECFFF" w14:textId="77777777" w:rsidR="006D7A6B" w:rsidRDefault="006D7A6B" w:rsidP="006D7A6B">
      <w:r>
        <w:t>Maßnahmen: Einbau eines RCDs, weil dieses bei Köperschluss die Versorgung in unter 0,4 Sekunden unterbricht und tödliche Folgen verhindert werden. Dadurch wird ein Körperschluss immer entdeckt, solange das RCD funktionsfähig ist und somit konnten wir diesen Wert auf 2 senken. Die Zweite Maßnahme ist die regelmäßige Prüfung nach DIN VDE 0100, sodass eingeklemmte, blanke oder beschädigte Leitungen auffallen, bevor die Maschine bedient wird. Dadurch kann die weithin auch die Auftretenswahrscheinlichkeit noch stärker verringert werden, sodass wir diesen Wert ebenfalls auf 2 verringern konnten.</w:t>
      </w:r>
    </w:p>
    <w:p w14:paraId="4B1E4593" w14:textId="77777777" w:rsidR="006D7A6B" w:rsidRDefault="006D7A6B" w:rsidP="006D7A6B">
      <w:r>
        <w:t>Darauffolgend konnte eine neue Einstufung durchgeführt werden. Die Maßnahmen senkten die Wahrscheinlichkeiten genügend. Die neue RPZ beträgt 40. Somit ist man in dem akzeptablen Bereich und es müssen keine weiteren Maßnahmen getroffen werden.</w:t>
      </w:r>
    </w:p>
    <w:p w14:paraId="635FED5F" w14:textId="2C1259DC" w:rsidR="006D7A6B" w:rsidRDefault="006D7A6B" w:rsidP="006D7A6B">
      <w:pPr>
        <w:pStyle w:val="berschrift3"/>
      </w:pPr>
      <w:bookmarkStart w:id="39" w:name="_Toc123747270"/>
      <w:r>
        <w:t>4.3.2 Not-Aus Schalter schaltet nicht ab</w:t>
      </w:r>
      <w:bookmarkEnd w:id="39"/>
    </w:p>
    <w:p w14:paraId="72222E99" w14:textId="3A5C777C" w:rsidR="006D7A6B" w:rsidRDefault="006D7A6B" w:rsidP="006D7A6B">
      <w:r>
        <w:t>Als zw</w:t>
      </w:r>
      <w:r w:rsidRPr="008C48FE">
        <w:t xml:space="preserve">eites </w:t>
      </w:r>
      <w:r>
        <w:t xml:space="preserve">Beispiel betrachten wir </w:t>
      </w:r>
      <w:r w:rsidR="0053668F">
        <w:t>denselben</w:t>
      </w:r>
      <w:r>
        <w:t xml:space="preserve"> Vorgang für den Fall, dass der Not-Aus Schalter bei Betätigung die Ständerbohrmaschine nicht abschaltet.</w:t>
      </w:r>
    </w:p>
    <w:p w14:paraId="2462A2AA" w14:textId="77777777" w:rsidR="006D7A6B" w:rsidRDefault="006D7A6B" w:rsidP="006D7A6B">
      <w:r>
        <w:t>Auftretenswahrscheinlichkeit: Der Not-Aus Schalter schaltet nicht ab, wenn er mechanisch blockiert ist oder die Kontakte des Öffners festgeschweißt sind. Diese Fehlerursachen sind jeweils nicht sehr wahrscheinlich, allerdings haben wir aus eigener Erfahrung schon einzelne defekte Not-Aus Schalter miterlebt, weshalb wir einen Wert von 3 vergeben.</w:t>
      </w:r>
    </w:p>
    <w:p w14:paraId="770709A1" w14:textId="77777777" w:rsidR="006D7A6B" w:rsidRDefault="006D7A6B" w:rsidP="006D7A6B">
      <w:r>
        <w:lastRenderedPageBreak/>
        <w:t>Bedeutung: Auch bei diesem Fehler ist die körperliche Unversehrtheit des Bedieners in Gefahr. Schaltet die Maschine bei Betätigung des Not-Aus Schalters nicht ab, kann es zu schwerwiegenden Verletzungen kommen, wenn sich zum Beispiel Kleidungsstücke um die Spindel wickeln. Deshalb liegt für uns die Bedeutung bei 10.</w:t>
      </w:r>
    </w:p>
    <w:p w14:paraId="64095654" w14:textId="77777777" w:rsidR="006D7A6B" w:rsidRDefault="006D7A6B" w:rsidP="006D7A6B">
      <w:r>
        <w:t>Entdeckungswahrscheinlichkeit: Da bisher kein Zeitintervall für eine Funktionsprüfung festgelegt ist, wird der Fehler nur im Rahmen einer gezielten Prüfung entdeckt und damit entspricht dieser Wert der 6.</w:t>
      </w:r>
    </w:p>
    <w:p w14:paraId="5541C3A2" w14:textId="77777777" w:rsidR="006D7A6B" w:rsidRDefault="006D7A6B" w:rsidP="006D7A6B">
      <w:r>
        <w:t>Die RPZ für diesen Fehler beträgt somit 180 und dadurch müssen Maßnahmen formuliert und umgesetzt werden.</w:t>
      </w:r>
    </w:p>
    <w:p w14:paraId="56FB0600" w14:textId="71A499CF" w:rsidR="006D7A6B" w:rsidRDefault="006D7A6B" w:rsidP="006D7A6B">
      <w:r>
        <w:t xml:space="preserve">Um die Auftretenswahrscheinlichkeit zu senken empfehlen wir den Einbau eines zweiten Not-Aus Schalters, welcher auch für den Bediener erreichbar sein sollte (z.B. Fußschalter). Durch die Redundanz kann die Wahrscheinlichkeit halbiert werden. Aufgerundet kommen wir somit auf den Wert 2. Um den Fehler öfter zu </w:t>
      </w:r>
      <w:r w:rsidR="0053668F">
        <w:t>entdecken,</w:t>
      </w:r>
      <w:r>
        <w:t xml:space="preserve"> empfehlen wir eine Funktionsprüfung vor jeder Benutzung der Ständerbohr</w:t>
      </w:r>
      <w:r w:rsidR="0053668F">
        <w:t>-</w:t>
      </w:r>
      <w:r>
        <w:t>maschine. Dadurch kann gewährleistet werden, dass ein möglicher Defekt entdeckt wird bevor der Schalter benötigt wird. Ein Ausfall des Not-Aus Schalters während des Betriebs kann aber nicht ausgeschlossen werden. Damit senken wir diesen Wert auch auf 2.</w:t>
      </w:r>
    </w:p>
    <w:p w14:paraId="77221A45" w14:textId="77777777" w:rsidR="006D7A6B" w:rsidRDefault="006D7A6B" w:rsidP="006D7A6B">
      <w:r>
        <w:t>Werden beide Maßnahmen auch so umgesetzt kann die RPZ auf 40 gesenkt werden und es bedarf somit keiner weiteren Maßnahmen.</w:t>
      </w:r>
    </w:p>
    <w:p w14:paraId="10215A9B" w14:textId="21721FD9" w:rsidR="006D7A6B" w:rsidRDefault="006D7A6B">
      <w:pPr>
        <w:jc w:val="left"/>
        <w:rPr>
          <w:rFonts w:asciiTheme="majorHAnsi" w:eastAsiaTheme="majorEastAsia" w:hAnsiTheme="majorHAnsi" w:cstheme="majorBidi"/>
          <w:color w:val="2F5496" w:themeColor="accent1" w:themeShade="BF"/>
          <w:sz w:val="32"/>
          <w:szCs w:val="32"/>
        </w:rPr>
      </w:pPr>
      <w:r>
        <w:br w:type="page"/>
      </w:r>
    </w:p>
    <w:p w14:paraId="41B76A26" w14:textId="72E6824B" w:rsidR="00931184" w:rsidRDefault="00203448" w:rsidP="00B257CC">
      <w:pPr>
        <w:pStyle w:val="berschrift1"/>
      </w:pPr>
      <w:bookmarkStart w:id="40" w:name="_Toc123747271"/>
      <w:r w:rsidRPr="00190212">
        <w:lastRenderedPageBreak/>
        <w:t>5</w:t>
      </w:r>
      <w:r w:rsidR="00931184" w:rsidRPr="00190212">
        <w:t xml:space="preserve">. </w:t>
      </w:r>
      <w:r w:rsidR="001759E2">
        <w:t>Fehlerbaumanalyse</w:t>
      </w:r>
      <w:bookmarkEnd w:id="40"/>
    </w:p>
    <w:p w14:paraId="3D1386CD" w14:textId="6018BC2C" w:rsidR="00877259" w:rsidRDefault="00877259" w:rsidP="00877259">
      <w:r>
        <w:t>Im Folgenden wird eine Fehlerbaum-Analyse (engl. Fault-</w:t>
      </w:r>
      <w:proofErr w:type="spellStart"/>
      <w:r>
        <w:t>Tree</w:t>
      </w:r>
      <w:proofErr w:type="spellEnd"/>
      <w:r>
        <w:t xml:space="preserve">-Analysis, </w:t>
      </w:r>
      <w:r w:rsidR="00F5147F">
        <w:t xml:space="preserve">kurz </w:t>
      </w:r>
      <w:r>
        <w:t>FTA) für die zwei Events „Stromschlag bei Berührung“ und „Maschine nicht funktionsfähig“ durchgeführt.</w:t>
      </w:r>
    </w:p>
    <w:p w14:paraId="312737D9" w14:textId="77777777" w:rsidR="00877259" w:rsidRDefault="00877259" w:rsidP="00877259">
      <w:r>
        <w:t>Das Event „Stromschlag bei Berührung“ ist das Event mit der höchsten RPZ, weshalb hierfür eine separate FTA durchgeführt wird.</w:t>
      </w:r>
    </w:p>
    <w:p w14:paraId="48963D59" w14:textId="77777777" w:rsidR="00877259" w:rsidRDefault="00877259" w:rsidP="00877259">
      <w:r>
        <w:t>Das Top-Event „Maschine nicht funktionsfähig“ wird anschließend in mehrere Fehlerbäume untergliedert, sodass es übersichtlich bis zu den Basis-Events aufgeschlüsselt wird.</w:t>
      </w:r>
    </w:p>
    <w:p w14:paraId="2742414F" w14:textId="447558B0" w:rsidR="001759E2" w:rsidRPr="001759E2" w:rsidRDefault="00877259" w:rsidP="001759E2">
      <w:r>
        <w:t>Mithilfe dieser FTA ist es später möglich beim Ausfall des Systems die Ursache auf Untersysteme oder einzelne Komponenten zurückzuführen, wodurch der Fehler möglichst effizient behoben werden kann.</w:t>
      </w:r>
    </w:p>
    <w:p w14:paraId="3400271C" w14:textId="06C3CD1F" w:rsidR="00612FC8" w:rsidRDefault="00612FC8" w:rsidP="00612FC8">
      <w:pPr>
        <w:pStyle w:val="berschrift2"/>
      </w:pPr>
      <w:bookmarkStart w:id="41" w:name="_Toc123747272"/>
      <w:r>
        <w:t>5.1 Top Event: Stromschlag bei Berührung</w:t>
      </w:r>
      <w:bookmarkEnd w:id="41"/>
    </w:p>
    <w:p w14:paraId="56F6B62C" w14:textId="2463CB84" w:rsidR="00612FC8" w:rsidRDefault="008C48FE">
      <w:pPr>
        <w:jc w:val="left"/>
      </w:pPr>
      <w:r>
        <w:rPr>
          <w:noProof/>
        </w:rPr>
        <mc:AlternateContent>
          <mc:Choice Requires="wps">
            <w:drawing>
              <wp:anchor distT="0" distB="0" distL="114300" distR="114300" simplePos="0" relativeHeight="251677696" behindDoc="0" locked="0" layoutInCell="1" allowOverlap="1" wp14:anchorId="23835734" wp14:editId="30FC5DAA">
                <wp:simplePos x="0" y="0"/>
                <wp:positionH relativeFrom="column">
                  <wp:posOffset>1205230</wp:posOffset>
                </wp:positionH>
                <wp:positionV relativeFrom="paragraph">
                  <wp:posOffset>5488305</wp:posOffset>
                </wp:positionV>
                <wp:extent cx="3556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2C7C1D4" w14:textId="612470D7" w:rsidR="008C48FE" w:rsidRPr="00347021" w:rsidRDefault="008C48FE" w:rsidP="008C48FE">
                            <w:pPr>
                              <w:pStyle w:val="Beschriftung"/>
                              <w:rPr>
                                <w:noProof/>
                              </w:rPr>
                            </w:pPr>
                            <w:bookmarkStart w:id="42"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5734" id="Text Box 28" o:spid="_x0000_s1027" type="#_x0000_t202" style="position:absolute;margin-left:94.9pt;margin-top:432.15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" stroked="f">
                <v:textbox style="mso-fit-shape-to-text:t" inset="0,0,0,0">
                  <w:txbxContent>
                    <w:p w14:paraId="62C7C1D4" w14:textId="612470D7" w:rsidR="008C48FE" w:rsidRPr="00347021" w:rsidRDefault="008C48FE" w:rsidP="008C48FE">
                      <w:pPr>
                        <w:pStyle w:val="Caption"/>
                        <w:rPr>
                          <w:noProof/>
                        </w:rPr>
                      </w:pPr>
                      <w:bookmarkStart w:id="44"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44"/>
                    </w:p>
                  </w:txbxContent>
                </v:textbox>
                <w10:wrap type="square"/>
              </v:shape>
            </w:pict>
          </mc:Fallback>
        </mc:AlternateContent>
      </w:r>
      <w:r w:rsidR="00612FC8">
        <w:rPr>
          <w:noProof/>
          <w:lang w:val="en-US"/>
        </w:rPr>
        <w:drawing>
          <wp:anchor distT="0" distB="0" distL="114300" distR="114300" simplePos="0" relativeHeight="251675648" behindDoc="0" locked="0" layoutInCell="1" allowOverlap="1" wp14:anchorId="70866000" wp14:editId="6DAB19E9">
            <wp:simplePos x="0" y="0"/>
            <wp:positionH relativeFrom="margin">
              <wp:align>center</wp:align>
            </wp:positionH>
            <wp:positionV relativeFrom="paragraph">
              <wp:posOffset>71755</wp:posOffset>
            </wp:positionV>
            <wp:extent cx="3556000" cy="5359400"/>
            <wp:effectExtent l="0" t="0" r="6350" b="0"/>
            <wp:wrapSquare wrapText="bothSides"/>
            <wp:docPr id="12" name="Grafik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6000" cy="5359400"/>
                    </a:xfrm>
                    <a:prstGeom prst="rect">
                      <a:avLst/>
                    </a:prstGeom>
                  </pic:spPr>
                </pic:pic>
              </a:graphicData>
            </a:graphic>
          </wp:anchor>
        </w:drawing>
      </w:r>
    </w:p>
    <w:bookmarkStart w:id="43" w:name="_Toc123747273"/>
    <w:p w14:paraId="15E468A1" w14:textId="61B65FB6" w:rsidR="008D685E" w:rsidRPr="00190212" w:rsidRDefault="00190212" w:rsidP="008C48FE">
      <w:pPr>
        <w:pStyle w:val="berschrift2"/>
      </w:pPr>
      <w:r>
        <w:rPr>
          <w:noProof/>
        </w:rPr>
        <w:lastRenderedPageBreak/>
        <mc:AlternateContent>
          <mc:Choice Requires="wps">
            <w:drawing>
              <wp:anchor distT="0" distB="0" distL="114300" distR="114300" simplePos="0" relativeHeight="251667456" behindDoc="0" locked="0" layoutInCell="1" allowOverlap="1" wp14:anchorId="20D86AB1" wp14:editId="2C82B863">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7D556187" w:rsidR="00190212" w:rsidRDefault="00190212" w:rsidP="00190212">
                            <w:pPr>
                              <w:pStyle w:val="Beschriftung"/>
                              <w:rPr>
                                <w:noProof/>
                              </w:rPr>
                            </w:pPr>
                            <w:bookmarkStart w:id="44"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8"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" stroked="f">
                <v:textbox style="mso-fit-shape-to-text:t" inset="0,0,0,0">
                  <w:txbxContent>
                    <w:p w14:paraId="231E7D91" w14:textId="7D556187" w:rsidR="00190212" w:rsidRDefault="00190212" w:rsidP="00190212">
                      <w:pPr>
                        <w:pStyle w:val="Caption"/>
                        <w:rPr>
                          <w:noProof/>
                        </w:rPr>
                      </w:pPr>
                      <w:bookmarkStart w:id="47"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47"/>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43"/>
    </w:p>
    <w:p w14:paraId="4E6215FE" w14:textId="23F29AED" w:rsidR="00190212" w:rsidRPr="00190212" w:rsidRDefault="00190212" w:rsidP="00190212">
      <w:pPr>
        <w:jc w:val="left"/>
      </w:pPr>
      <w:r>
        <w:br w:type="page"/>
      </w:r>
    </w:p>
    <w:bookmarkStart w:id="45" w:name="_Toc123747274"/>
    <w:p w14:paraId="09010E9B" w14:textId="27FB292C" w:rsidR="008D685E" w:rsidRPr="00190212" w:rsidRDefault="00190212" w:rsidP="00612FC8">
      <w:pPr>
        <w:pStyle w:val="berschrift3"/>
      </w:pPr>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58366F62" w:rsidR="00190212" w:rsidRDefault="00190212" w:rsidP="00190212">
                            <w:pPr>
                              <w:pStyle w:val="Beschriftung"/>
                              <w:rPr>
                                <w:noProof/>
                              </w:rPr>
                            </w:pPr>
                            <w:bookmarkStart w:id="46"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9"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D/GgIAAD8EAAAOAAAAZHJzL2Uyb0RvYy54bWysU8Fu2zAMvQ/YPwi6L05atO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" stroked="f">
                <v:textbox style="mso-fit-shape-to-text:t" inset="0,0,0,0">
                  <w:txbxContent>
                    <w:p w14:paraId="6D7EA1F2" w14:textId="58366F62" w:rsidR="00190212" w:rsidRDefault="00190212" w:rsidP="00190212">
                      <w:pPr>
                        <w:pStyle w:val="Caption"/>
                        <w:rPr>
                          <w:noProof/>
                        </w:rPr>
                      </w:pPr>
                      <w:bookmarkStart w:id="50"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50"/>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bookmarkEnd w:id="45"/>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bookmarkStart w:id="47" w:name="_Toc123747275"/>
    <w:p w14:paraId="16D06570" w14:textId="5CC09E4D" w:rsidR="008D685E" w:rsidRPr="00190212" w:rsidRDefault="00190212" w:rsidP="00612FC8">
      <w:pPr>
        <w:pStyle w:val="berschrift3"/>
      </w:pPr>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3A3030A6" w:rsidR="00190212" w:rsidRDefault="00190212" w:rsidP="00190212">
                            <w:pPr>
                              <w:pStyle w:val="Beschriftung"/>
                              <w:rPr>
                                <w:noProof/>
                              </w:rPr>
                            </w:pPr>
                            <w:bookmarkStart w:id="48"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30"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" stroked="f">
                <v:textbox style="mso-fit-shape-to-text:t" inset="0,0,0,0">
                  <w:txbxContent>
                    <w:p w14:paraId="660F5CC4" w14:textId="3A3030A6" w:rsidR="00190212" w:rsidRDefault="00190212" w:rsidP="00190212">
                      <w:pPr>
                        <w:pStyle w:val="Caption"/>
                        <w:rPr>
                          <w:noProof/>
                        </w:rPr>
                      </w:pPr>
                      <w:bookmarkStart w:id="53"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53"/>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bookmarkEnd w:id="47"/>
    </w:p>
    <w:p w14:paraId="7860C7E3" w14:textId="4CA45F88" w:rsidR="008D685E" w:rsidRPr="00190212" w:rsidRDefault="008D685E" w:rsidP="008D685E"/>
    <w:p w14:paraId="007B9AFF" w14:textId="78D1D0BE" w:rsidR="00190212" w:rsidRPr="00190212" w:rsidRDefault="00190212">
      <w:pPr>
        <w:jc w:val="left"/>
      </w:pPr>
      <w:r w:rsidRPr="00190212">
        <w:br w:type="page"/>
      </w:r>
    </w:p>
    <w:bookmarkStart w:id="49" w:name="_Toc123747276"/>
    <w:p w14:paraId="24421358" w14:textId="7BDE1755" w:rsidR="008D685E" w:rsidRPr="00190212" w:rsidRDefault="00190212" w:rsidP="00612FC8">
      <w:pPr>
        <w:pStyle w:val="berschrift3"/>
      </w:pPr>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21717B1E" w:rsidR="00190212" w:rsidRDefault="00190212" w:rsidP="00190212">
                            <w:pPr>
                              <w:pStyle w:val="Beschriftung"/>
                              <w:rPr>
                                <w:noProof/>
                              </w:rPr>
                            </w:pPr>
                            <w:bookmarkStart w:id="50"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1"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D5GQIAAD8EAAAOAAAAZHJzL2Uyb0RvYy54bWysU01v2zAMvQ/YfxB0X5x0S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" stroked="f">
                <v:textbox style="mso-fit-shape-to-text:t" inset="0,0,0,0">
                  <w:txbxContent>
                    <w:p w14:paraId="1A8F7A00" w14:textId="21717B1E" w:rsidR="00190212" w:rsidRDefault="00190212" w:rsidP="00190212">
                      <w:pPr>
                        <w:pStyle w:val="Caption"/>
                        <w:rPr>
                          <w:noProof/>
                        </w:rPr>
                      </w:pPr>
                      <w:bookmarkStart w:id="56"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56"/>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bookmarkEnd w:id="49"/>
    </w:p>
    <w:p w14:paraId="5EEEE577" w14:textId="73D33F18" w:rsidR="00190212" w:rsidRPr="00190212" w:rsidRDefault="00190212" w:rsidP="00190212"/>
    <w:p w14:paraId="644475AE" w14:textId="43E20626" w:rsidR="008C48FE" w:rsidRDefault="008C48FE">
      <w:pPr>
        <w:jc w:val="left"/>
      </w:pPr>
      <w:r>
        <w:br w:type="page"/>
      </w:r>
    </w:p>
    <w:p w14:paraId="22CE1874" w14:textId="1F149041" w:rsidR="00766A2B" w:rsidRPr="008C48FE" w:rsidRDefault="00203448" w:rsidP="00B257CC">
      <w:pPr>
        <w:pStyle w:val="berschrift1"/>
      </w:pPr>
      <w:bookmarkStart w:id="51" w:name="_Toc123747277"/>
      <w:r w:rsidRPr="008C48FE">
        <w:lastRenderedPageBreak/>
        <w:t>6</w:t>
      </w:r>
      <w:r w:rsidR="00766A2B" w:rsidRPr="008C48FE">
        <w:t>. Fazit</w:t>
      </w:r>
      <w:bookmarkEnd w:id="51"/>
    </w:p>
    <w:p w14:paraId="1B5CC905" w14:textId="77777777" w:rsidR="008C48FE" w:rsidRDefault="008C48FE" w:rsidP="008C48FE">
      <w:r>
        <w:t xml:space="preserve">Nach Durchführung der FMEA gab es zunächst einige Fehler deren RPZ über der zuvor vereinbarten Grenze von 50 lag. Durch das Implementieren von geeigneten Schutzmaßnahmen wie beispielsweise das Verbauen eines RCDs oder eines Motorschutzschalters konnten jedoch für alle Fehler die RPZs auf einen Wert von unter 50 gebracht werden. </w:t>
      </w:r>
    </w:p>
    <w:p w14:paraId="51987EE3" w14:textId="31477EC4" w:rsidR="00F03882" w:rsidRDefault="008C48FE" w:rsidP="008C48FE">
      <w:r>
        <w:t xml:space="preserve">Sollte es doch zum Ausfall der Maschine kommen, so kann mit Hilfe der erstellten FTA das Fehlerbild analysiert werden und die Fehlerursache möglichst effizient abgestellt werden. </w:t>
      </w:r>
      <w:r>
        <w:br/>
        <w:t>Die Sicherheit und Zuverlässigkeit der Ständerbohrmaschine ist somit im geforderten Maße erreichbar und kann nach Umsetzung der Maßnahmen in der Ausbildungswerkstatt verwendet werden.</w:t>
      </w:r>
    </w:p>
    <w:p w14:paraId="1ED6F12F" w14:textId="77777777" w:rsidR="00F03882" w:rsidRDefault="00F03882">
      <w:pPr>
        <w:jc w:val="left"/>
      </w:pPr>
      <w:r>
        <w:br w:type="page"/>
      </w:r>
    </w:p>
    <w:p w14:paraId="72DA12FA" w14:textId="64682F5F" w:rsidR="00C07E03" w:rsidRDefault="00C07E03" w:rsidP="00B257CC">
      <w:pPr>
        <w:pStyle w:val="berschrift1"/>
      </w:pPr>
      <w:bookmarkStart w:id="52" w:name="_Toc123747278"/>
      <w:r>
        <w:lastRenderedPageBreak/>
        <w:t>Abbildungsverzeichnis</w:t>
      </w:r>
      <w:bookmarkEnd w:id="52"/>
    </w:p>
    <w:p w14:paraId="2319D424" w14:textId="7CC1B469" w:rsidR="00F1633B" w:rsidRDefault="00F1633B">
      <w:pPr>
        <w:pStyle w:val="Abbildungsverzeichnis"/>
        <w:tabs>
          <w:tab w:val="right" w:leader="dot" w:pos="9396"/>
        </w:tabs>
        <w:rPr>
          <w:rStyle w:val="Hyperlink"/>
          <w:noProof/>
        </w:rPr>
      </w:pPr>
      <w:r>
        <w:fldChar w:fldCharType="begin"/>
      </w:r>
      <w:r>
        <w:instrText xml:space="preserve"> TOC \h \z \c "Abbildung" </w:instrText>
      </w:r>
      <w:r>
        <w:fldChar w:fldCharType="separate"/>
      </w:r>
      <w:hyperlink r:id="rId29" w:anchor="_Toc123746757" w:history="1">
        <w:r w:rsidRPr="002F2FF7">
          <w:rPr>
            <w:rStyle w:val="Hyperlink"/>
            <w:noProof/>
          </w:rPr>
          <w:t>Abbildung 1: Ständerbohrmaschine</w:t>
        </w:r>
        <w:r>
          <w:rPr>
            <w:noProof/>
            <w:webHidden/>
          </w:rPr>
          <w:tab/>
        </w:r>
        <w:r>
          <w:rPr>
            <w:noProof/>
            <w:webHidden/>
          </w:rPr>
          <w:fldChar w:fldCharType="begin"/>
        </w:r>
        <w:r>
          <w:rPr>
            <w:noProof/>
            <w:webHidden/>
          </w:rPr>
          <w:instrText xml:space="preserve"> PAGEREF _Toc123746757 \h </w:instrText>
        </w:r>
        <w:r>
          <w:rPr>
            <w:noProof/>
            <w:webHidden/>
          </w:rPr>
        </w:r>
        <w:r>
          <w:rPr>
            <w:noProof/>
            <w:webHidden/>
          </w:rPr>
          <w:fldChar w:fldCharType="separate"/>
        </w:r>
        <w:r>
          <w:rPr>
            <w:noProof/>
            <w:webHidden/>
          </w:rPr>
          <w:t>1</w:t>
        </w:r>
        <w:r>
          <w:rPr>
            <w:noProof/>
            <w:webHidden/>
          </w:rPr>
          <w:fldChar w:fldCharType="end"/>
        </w:r>
      </w:hyperlink>
    </w:p>
    <w:p w14:paraId="2E331496" w14:textId="787CDB32" w:rsidR="00F1633B" w:rsidRPr="00F1633B" w:rsidRDefault="00F03882" w:rsidP="00F1633B">
      <w:r>
        <w:t xml:space="preserve">- </w:t>
      </w:r>
      <w:hyperlink r:id="rId30" w:history="1">
        <w:r w:rsidR="00F1633B">
          <w:rPr>
            <w:rStyle w:val="Hyperlink"/>
          </w:rPr>
          <w:t>SB 320 SH-1_16.03.2011.indd (wald-garten-maschinen.de)</w:t>
        </w:r>
      </w:hyperlink>
    </w:p>
    <w:p w14:paraId="30EC228D" w14:textId="3C9FD1FE" w:rsidR="00F1633B" w:rsidRDefault="00000000">
      <w:pPr>
        <w:pStyle w:val="Abbildungsverzeichnis"/>
        <w:tabs>
          <w:tab w:val="right" w:leader="dot" w:pos="9396"/>
        </w:tabs>
        <w:rPr>
          <w:rFonts w:eastAsiaTheme="minorEastAsia"/>
          <w:noProof/>
          <w:lang w:val="en-US"/>
        </w:rPr>
      </w:pPr>
      <w:hyperlink r:id="rId31" w:anchor="_Toc123746758" w:history="1">
        <w:r w:rsidR="00F1633B" w:rsidRPr="002F2FF7">
          <w:rPr>
            <w:rStyle w:val="Hyperlink"/>
            <w:noProof/>
          </w:rPr>
          <w:t>Abbildung 2: Top Event: Stromschlag bei Berührung</w:t>
        </w:r>
        <w:r w:rsidR="00F1633B">
          <w:rPr>
            <w:noProof/>
            <w:webHidden/>
          </w:rPr>
          <w:tab/>
        </w:r>
        <w:r w:rsidR="00F1633B">
          <w:rPr>
            <w:noProof/>
            <w:webHidden/>
          </w:rPr>
          <w:fldChar w:fldCharType="begin"/>
        </w:r>
        <w:r w:rsidR="00F1633B">
          <w:rPr>
            <w:noProof/>
            <w:webHidden/>
          </w:rPr>
          <w:instrText xml:space="preserve"> PAGEREF _Toc123746758 \h </w:instrText>
        </w:r>
        <w:r w:rsidR="00F1633B">
          <w:rPr>
            <w:noProof/>
            <w:webHidden/>
          </w:rPr>
        </w:r>
        <w:r w:rsidR="00F1633B">
          <w:rPr>
            <w:noProof/>
            <w:webHidden/>
          </w:rPr>
          <w:fldChar w:fldCharType="separate"/>
        </w:r>
        <w:r w:rsidR="00F1633B">
          <w:rPr>
            <w:noProof/>
            <w:webHidden/>
          </w:rPr>
          <w:t>13</w:t>
        </w:r>
        <w:r w:rsidR="00F1633B">
          <w:rPr>
            <w:noProof/>
            <w:webHidden/>
          </w:rPr>
          <w:fldChar w:fldCharType="end"/>
        </w:r>
      </w:hyperlink>
    </w:p>
    <w:p w14:paraId="6DF63AE9" w14:textId="3B334F95" w:rsidR="00F1633B" w:rsidRDefault="00000000">
      <w:pPr>
        <w:pStyle w:val="Abbildungsverzeichnis"/>
        <w:tabs>
          <w:tab w:val="right" w:leader="dot" w:pos="9396"/>
        </w:tabs>
        <w:rPr>
          <w:rFonts w:eastAsiaTheme="minorEastAsia"/>
          <w:noProof/>
          <w:lang w:val="en-US"/>
        </w:rPr>
      </w:pPr>
      <w:hyperlink r:id="rId32" w:anchor="_Toc123746759" w:history="1">
        <w:r w:rsidR="00F1633B" w:rsidRPr="002F2FF7">
          <w:rPr>
            <w:rStyle w:val="Hyperlink"/>
            <w:noProof/>
          </w:rPr>
          <w:t>Abbildung 3: Top Event: Maschine nicht funktionsfähig</w:t>
        </w:r>
        <w:r w:rsidR="00F1633B">
          <w:rPr>
            <w:noProof/>
            <w:webHidden/>
          </w:rPr>
          <w:tab/>
        </w:r>
        <w:r w:rsidR="00F1633B">
          <w:rPr>
            <w:noProof/>
            <w:webHidden/>
          </w:rPr>
          <w:fldChar w:fldCharType="begin"/>
        </w:r>
        <w:r w:rsidR="00F1633B">
          <w:rPr>
            <w:noProof/>
            <w:webHidden/>
          </w:rPr>
          <w:instrText xml:space="preserve"> PAGEREF _Toc123746759 \h </w:instrText>
        </w:r>
        <w:r w:rsidR="00F1633B">
          <w:rPr>
            <w:noProof/>
            <w:webHidden/>
          </w:rPr>
        </w:r>
        <w:r w:rsidR="00F1633B">
          <w:rPr>
            <w:noProof/>
            <w:webHidden/>
          </w:rPr>
          <w:fldChar w:fldCharType="separate"/>
        </w:r>
        <w:r w:rsidR="00F1633B">
          <w:rPr>
            <w:noProof/>
            <w:webHidden/>
          </w:rPr>
          <w:t>14</w:t>
        </w:r>
        <w:r w:rsidR="00F1633B">
          <w:rPr>
            <w:noProof/>
            <w:webHidden/>
          </w:rPr>
          <w:fldChar w:fldCharType="end"/>
        </w:r>
      </w:hyperlink>
    </w:p>
    <w:p w14:paraId="1A3EE59F" w14:textId="0F36385E" w:rsidR="00F1633B" w:rsidRDefault="00000000">
      <w:pPr>
        <w:pStyle w:val="Abbildungsverzeichnis"/>
        <w:tabs>
          <w:tab w:val="right" w:leader="dot" w:pos="9396"/>
        </w:tabs>
        <w:rPr>
          <w:rFonts w:eastAsiaTheme="minorEastAsia"/>
          <w:noProof/>
          <w:lang w:val="en-US"/>
        </w:rPr>
      </w:pPr>
      <w:hyperlink r:id="rId33" w:anchor="_Toc123746760" w:history="1">
        <w:r w:rsidR="00F1633B" w:rsidRPr="002F2FF7">
          <w:rPr>
            <w:rStyle w:val="Hyperlink"/>
            <w:noProof/>
          </w:rPr>
          <w:t>Abbildung 4: Event: Leistungselektronik defekt</w:t>
        </w:r>
        <w:r w:rsidR="00F1633B">
          <w:rPr>
            <w:noProof/>
            <w:webHidden/>
          </w:rPr>
          <w:tab/>
        </w:r>
        <w:r w:rsidR="00F1633B">
          <w:rPr>
            <w:noProof/>
            <w:webHidden/>
          </w:rPr>
          <w:fldChar w:fldCharType="begin"/>
        </w:r>
        <w:r w:rsidR="00F1633B">
          <w:rPr>
            <w:noProof/>
            <w:webHidden/>
          </w:rPr>
          <w:instrText xml:space="preserve"> PAGEREF _Toc123746760 \h </w:instrText>
        </w:r>
        <w:r w:rsidR="00F1633B">
          <w:rPr>
            <w:noProof/>
            <w:webHidden/>
          </w:rPr>
        </w:r>
        <w:r w:rsidR="00F1633B">
          <w:rPr>
            <w:noProof/>
            <w:webHidden/>
          </w:rPr>
          <w:fldChar w:fldCharType="separate"/>
        </w:r>
        <w:r w:rsidR="00F1633B">
          <w:rPr>
            <w:noProof/>
            <w:webHidden/>
          </w:rPr>
          <w:t>15</w:t>
        </w:r>
        <w:r w:rsidR="00F1633B">
          <w:rPr>
            <w:noProof/>
            <w:webHidden/>
          </w:rPr>
          <w:fldChar w:fldCharType="end"/>
        </w:r>
      </w:hyperlink>
    </w:p>
    <w:p w14:paraId="79FBCAAB" w14:textId="45CE22D1" w:rsidR="00F1633B" w:rsidRDefault="00000000">
      <w:pPr>
        <w:pStyle w:val="Abbildungsverzeichnis"/>
        <w:tabs>
          <w:tab w:val="right" w:leader="dot" w:pos="9396"/>
        </w:tabs>
        <w:rPr>
          <w:rFonts w:eastAsiaTheme="minorEastAsia"/>
          <w:noProof/>
          <w:lang w:val="en-US"/>
        </w:rPr>
      </w:pPr>
      <w:hyperlink r:id="rId34" w:anchor="_Toc123746761" w:history="1">
        <w:r w:rsidR="00F1633B" w:rsidRPr="002F2FF7">
          <w:rPr>
            <w:rStyle w:val="Hyperlink"/>
            <w:noProof/>
          </w:rPr>
          <w:t>Abbildung 5: Event: Steuerelektronik defekt</w:t>
        </w:r>
        <w:r w:rsidR="00F1633B">
          <w:rPr>
            <w:noProof/>
            <w:webHidden/>
          </w:rPr>
          <w:tab/>
        </w:r>
        <w:r w:rsidR="00F1633B">
          <w:rPr>
            <w:noProof/>
            <w:webHidden/>
          </w:rPr>
          <w:fldChar w:fldCharType="begin"/>
        </w:r>
        <w:r w:rsidR="00F1633B">
          <w:rPr>
            <w:noProof/>
            <w:webHidden/>
          </w:rPr>
          <w:instrText xml:space="preserve"> PAGEREF _Toc123746761 \h </w:instrText>
        </w:r>
        <w:r w:rsidR="00F1633B">
          <w:rPr>
            <w:noProof/>
            <w:webHidden/>
          </w:rPr>
        </w:r>
        <w:r w:rsidR="00F1633B">
          <w:rPr>
            <w:noProof/>
            <w:webHidden/>
          </w:rPr>
          <w:fldChar w:fldCharType="separate"/>
        </w:r>
        <w:r w:rsidR="00F1633B">
          <w:rPr>
            <w:noProof/>
            <w:webHidden/>
          </w:rPr>
          <w:t>16</w:t>
        </w:r>
        <w:r w:rsidR="00F1633B">
          <w:rPr>
            <w:noProof/>
            <w:webHidden/>
          </w:rPr>
          <w:fldChar w:fldCharType="end"/>
        </w:r>
      </w:hyperlink>
    </w:p>
    <w:p w14:paraId="4B9AEE04" w14:textId="6E5D63B4" w:rsidR="00F1633B" w:rsidRDefault="00000000">
      <w:pPr>
        <w:pStyle w:val="Abbildungsverzeichnis"/>
        <w:tabs>
          <w:tab w:val="right" w:leader="dot" w:pos="9396"/>
        </w:tabs>
        <w:rPr>
          <w:rFonts w:eastAsiaTheme="minorEastAsia"/>
          <w:noProof/>
          <w:lang w:val="en-US"/>
        </w:rPr>
      </w:pPr>
      <w:hyperlink r:id="rId35" w:anchor="_Toc123746762" w:history="1">
        <w:r w:rsidR="00F1633B" w:rsidRPr="002F2FF7">
          <w:rPr>
            <w:rStyle w:val="Hyperlink"/>
            <w:noProof/>
          </w:rPr>
          <w:t>Abbildung 6: Event: Mechanik nicht funktionsfähig</w:t>
        </w:r>
        <w:r w:rsidR="00F1633B">
          <w:rPr>
            <w:noProof/>
            <w:webHidden/>
          </w:rPr>
          <w:tab/>
        </w:r>
        <w:r w:rsidR="00F1633B">
          <w:rPr>
            <w:noProof/>
            <w:webHidden/>
          </w:rPr>
          <w:fldChar w:fldCharType="begin"/>
        </w:r>
        <w:r w:rsidR="00F1633B">
          <w:rPr>
            <w:noProof/>
            <w:webHidden/>
          </w:rPr>
          <w:instrText xml:space="preserve"> PAGEREF _Toc123746762 \h </w:instrText>
        </w:r>
        <w:r w:rsidR="00F1633B">
          <w:rPr>
            <w:noProof/>
            <w:webHidden/>
          </w:rPr>
        </w:r>
        <w:r w:rsidR="00F1633B">
          <w:rPr>
            <w:noProof/>
            <w:webHidden/>
          </w:rPr>
          <w:fldChar w:fldCharType="separate"/>
        </w:r>
        <w:r w:rsidR="00F1633B">
          <w:rPr>
            <w:noProof/>
            <w:webHidden/>
          </w:rPr>
          <w:t>17</w:t>
        </w:r>
        <w:r w:rsidR="00F1633B">
          <w:rPr>
            <w:noProof/>
            <w:webHidden/>
          </w:rPr>
          <w:fldChar w:fldCharType="end"/>
        </w:r>
      </w:hyperlink>
    </w:p>
    <w:p w14:paraId="0BEE34D1" w14:textId="22242998" w:rsidR="00F1633B" w:rsidRPr="00F1633B" w:rsidRDefault="00F1633B" w:rsidP="00F1633B">
      <w:r>
        <w:fldChar w:fldCharType="end"/>
      </w:r>
      <w:r w:rsidR="00F03882">
        <w:t xml:space="preserve">- alle </w:t>
      </w:r>
      <w:r>
        <w:t xml:space="preserve">selbst erstellt mit Visual </w:t>
      </w:r>
      <w:proofErr w:type="spellStart"/>
      <w:r>
        <w:t>Paradigm</w:t>
      </w:r>
      <w:proofErr w:type="spellEnd"/>
    </w:p>
    <w:p w14:paraId="3961BD2E" w14:textId="3B0DD93B" w:rsidR="00C07E03" w:rsidRDefault="00C07E03" w:rsidP="00B257CC">
      <w:pPr>
        <w:pStyle w:val="berschrift1"/>
      </w:pPr>
      <w:bookmarkStart w:id="53" w:name="_Toc123747279"/>
      <w:r>
        <w:t>Tabellenverzeichnis</w:t>
      </w:r>
      <w:bookmarkEnd w:id="53"/>
    </w:p>
    <w:p w14:paraId="6BBB27CD" w14:textId="7FB1857A" w:rsidR="00F1633B" w:rsidRDefault="00F1633B">
      <w:pPr>
        <w:pStyle w:val="Abbildungsverzeichnis"/>
        <w:tabs>
          <w:tab w:val="right" w:leader="dot" w:pos="9396"/>
        </w:tabs>
        <w:rPr>
          <w:rStyle w:val="Hyperlink"/>
          <w:noProof/>
        </w:rPr>
      </w:pPr>
      <w:r>
        <w:fldChar w:fldCharType="begin"/>
      </w:r>
      <w:r>
        <w:instrText xml:space="preserve"> TOC \h \z \c "Tabelle" </w:instrText>
      </w:r>
      <w:r>
        <w:fldChar w:fldCharType="separate"/>
      </w:r>
      <w:hyperlink w:anchor="_Toc123746734" w:history="1">
        <w:r w:rsidRPr="00682EB5">
          <w:rPr>
            <w:rStyle w:val="Hyperlink"/>
            <w:noProof/>
          </w:rPr>
          <w:t>Tabelle 1: Auftretenswahrscheinlichkeit, Bedeutung und Entdeckungswahrscheinlichkeit</w:t>
        </w:r>
        <w:r>
          <w:rPr>
            <w:noProof/>
            <w:webHidden/>
          </w:rPr>
          <w:tab/>
        </w:r>
        <w:r>
          <w:rPr>
            <w:noProof/>
            <w:webHidden/>
          </w:rPr>
          <w:fldChar w:fldCharType="begin"/>
        </w:r>
        <w:r>
          <w:rPr>
            <w:noProof/>
            <w:webHidden/>
          </w:rPr>
          <w:instrText xml:space="preserve"> PAGEREF _Toc123746734 \h </w:instrText>
        </w:r>
        <w:r>
          <w:rPr>
            <w:noProof/>
            <w:webHidden/>
          </w:rPr>
        </w:r>
        <w:r>
          <w:rPr>
            <w:noProof/>
            <w:webHidden/>
          </w:rPr>
          <w:fldChar w:fldCharType="separate"/>
        </w:r>
        <w:r>
          <w:rPr>
            <w:noProof/>
            <w:webHidden/>
          </w:rPr>
          <w:t>4</w:t>
        </w:r>
        <w:r>
          <w:rPr>
            <w:noProof/>
            <w:webHidden/>
          </w:rPr>
          <w:fldChar w:fldCharType="end"/>
        </w:r>
      </w:hyperlink>
    </w:p>
    <w:p w14:paraId="585A96E6" w14:textId="18B6CCF2" w:rsidR="00F03882" w:rsidRPr="00F03882" w:rsidRDefault="00F03882" w:rsidP="00F03882">
      <w:r>
        <w:t>- selbst erstell nach qz-online.de</w:t>
      </w:r>
    </w:p>
    <w:p w14:paraId="05F2E208" w14:textId="37E12C1E" w:rsidR="00F1633B" w:rsidRDefault="00000000">
      <w:pPr>
        <w:pStyle w:val="Abbildungsverzeichnis"/>
        <w:tabs>
          <w:tab w:val="right" w:leader="dot" w:pos="9396"/>
        </w:tabs>
        <w:rPr>
          <w:rStyle w:val="Hyperlink"/>
          <w:noProof/>
        </w:rPr>
      </w:pPr>
      <w:hyperlink w:anchor="_Toc123746735" w:history="1">
        <w:r w:rsidR="00F1633B" w:rsidRPr="00682EB5">
          <w:rPr>
            <w:rStyle w:val="Hyperlink"/>
            <w:noProof/>
          </w:rPr>
          <w:t>Tabelle 2: RPZ</w:t>
        </w:r>
        <w:r w:rsidR="00F1633B">
          <w:rPr>
            <w:noProof/>
            <w:webHidden/>
          </w:rPr>
          <w:tab/>
        </w:r>
        <w:r w:rsidR="00F1633B">
          <w:rPr>
            <w:noProof/>
            <w:webHidden/>
          </w:rPr>
          <w:fldChar w:fldCharType="begin"/>
        </w:r>
        <w:r w:rsidR="00F1633B">
          <w:rPr>
            <w:noProof/>
            <w:webHidden/>
          </w:rPr>
          <w:instrText xml:space="preserve"> PAGEREF _Toc123746735 \h </w:instrText>
        </w:r>
        <w:r w:rsidR="00F1633B">
          <w:rPr>
            <w:noProof/>
            <w:webHidden/>
          </w:rPr>
        </w:r>
        <w:r w:rsidR="00F1633B">
          <w:rPr>
            <w:noProof/>
            <w:webHidden/>
          </w:rPr>
          <w:fldChar w:fldCharType="separate"/>
        </w:r>
        <w:r w:rsidR="00F1633B">
          <w:rPr>
            <w:noProof/>
            <w:webHidden/>
          </w:rPr>
          <w:t>5</w:t>
        </w:r>
        <w:r w:rsidR="00F1633B">
          <w:rPr>
            <w:noProof/>
            <w:webHidden/>
          </w:rPr>
          <w:fldChar w:fldCharType="end"/>
        </w:r>
      </w:hyperlink>
    </w:p>
    <w:p w14:paraId="54664A52" w14:textId="289A5EC7" w:rsidR="00F03882" w:rsidRPr="00F03882" w:rsidRDefault="00F03882" w:rsidP="00F03882">
      <w:r>
        <w:t>- selbst erstellt nach orgahandbuch.de</w:t>
      </w:r>
    </w:p>
    <w:p w14:paraId="51D5F870" w14:textId="2A356281" w:rsidR="00F1633B" w:rsidRDefault="00000000">
      <w:pPr>
        <w:pStyle w:val="Abbildungsverzeichnis"/>
        <w:tabs>
          <w:tab w:val="right" w:leader="dot" w:pos="9396"/>
        </w:tabs>
        <w:rPr>
          <w:noProof/>
        </w:rPr>
      </w:pPr>
      <w:hyperlink w:anchor="_Toc123746736" w:history="1">
        <w:r w:rsidR="00F1633B" w:rsidRPr="00682EB5">
          <w:rPr>
            <w:rStyle w:val="Hyperlink"/>
            <w:noProof/>
          </w:rPr>
          <w:t>Tabelle 3: Elektronik (1)</w:t>
        </w:r>
        <w:r w:rsidR="00F1633B">
          <w:rPr>
            <w:noProof/>
            <w:webHidden/>
          </w:rPr>
          <w:tab/>
        </w:r>
        <w:r w:rsidR="00F1633B">
          <w:rPr>
            <w:noProof/>
            <w:webHidden/>
          </w:rPr>
          <w:fldChar w:fldCharType="begin"/>
        </w:r>
        <w:r w:rsidR="00F1633B">
          <w:rPr>
            <w:noProof/>
            <w:webHidden/>
          </w:rPr>
          <w:instrText xml:space="preserve"> PAGEREF _Toc123746736 \h </w:instrText>
        </w:r>
        <w:r w:rsidR="00F1633B">
          <w:rPr>
            <w:noProof/>
            <w:webHidden/>
          </w:rPr>
        </w:r>
        <w:r w:rsidR="00F1633B">
          <w:rPr>
            <w:noProof/>
            <w:webHidden/>
          </w:rPr>
          <w:fldChar w:fldCharType="separate"/>
        </w:r>
        <w:r w:rsidR="00F1633B">
          <w:rPr>
            <w:noProof/>
            <w:webHidden/>
          </w:rPr>
          <w:t>6</w:t>
        </w:r>
        <w:r w:rsidR="00F1633B">
          <w:rPr>
            <w:noProof/>
            <w:webHidden/>
          </w:rPr>
          <w:fldChar w:fldCharType="end"/>
        </w:r>
      </w:hyperlink>
    </w:p>
    <w:p w14:paraId="18A8CEFC" w14:textId="3A82AB88" w:rsidR="00F1633B" w:rsidRDefault="00000000">
      <w:pPr>
        <w:pStyle w:val="Abbildungsverzeichnis"/>
        <w:tabs>
          <w:tab w:val="right" w:leader="dot" w:pos="9396"/>
        </w:tabs>
        <w:rPr>
          <w:noProof/>
        </w:rPr>
      </w:pPr>
      <w:hyperlink w:anchor="_Toc123746737" w:history="1">
        <w:r w:rsidR="00F1633B" w:rsidRPr="00682EB5">
          <w:rPr>
            <w:rStyle w:val="Hyperlink"/>
            <w:noProof/>
          </w:rPr>
          <w:t>Tabelle 4: Elektronik (2)</w:t>
        </w:r>
        <w:r w:rsidR="00F1633B">
          <w:rPr>
            <w:noProof/>
            <w:webHidden/>
          </w:rPr>
          <w:tab/>
        </w:r>
        <w:r w:rsidR="00F1633B">
          <w:rPr>
            <w:noProof/>
            <w:webHidden/>
          </w:rPr>
          <w:fldChar w:fldCharType="begin"/>
        </w:r>
        <w:r w:rsidR="00F1633B">
          <w:rPr>
            <w:noProof/>
            <w:webHidden/>
          </w:rPr>
          <w:instrText xml:space="preserve"> PAGEREF _Toc123746737 \h </w:instrText>
        </w:r>
        <w:r w:rsidR="00F1633B">
          <w:rPr>
            <w:noProof/>
            <w:webHidden/>
          </w:rPr>
        </w:r>
        <w:r w:rsidR="00F1633B">
          <w:rPr>
            <w:noProof/>
            <w:webHidden/>
          </w:rPr>
          <w:fldChar w:fldCharType="separate"/>
        </w:r>
        <w:r w:rsidR="00F1633B">
          <w:rPr>
            <w:noProof/>
            <w:webHidden/>
          </w:rPr>
          <w:t>7</w:t>
        </w:r>
        <w:r w:rsidR="00F1633B">
          <w:rPr>
            <w:noProof/>
            <w:webHidden/>
          </w:rPr>
          <w:fldChar w:fldCharType="end"/>
        </w:r>
      </w:hyperlink>
    </w:p>
    <w:p w14:paraId="1F195B69" w14:textId="10A32904" w:rsidR="00F1633B" w:rsidRDefault="00000000">
      <w:pPr>
        <w:pStyle w:val="Abbildungsverzeichnis"/>
        <w:tabs>
          <w:tab w:val="right" w:leader="dot" w:pos="9396"/>
        </w:tabs>
        <w:rPr>
          <w:noProof/>
        </w:rPr>
      </w:pPr>
      <w:hyperlink w:anchor="_Toc123746738" w:history="1">
        <w:r w:rsidR="00F1633B" w:rsidRPr="00682EB5">
          <w:rPr>
            <w:rStyle w:val="Hyperlink"/>
            <w:noProof/>
          </w:rPr>
          <w:t>Tabelle 5: Mechanik</w:t>
        </w:r>
        <w:r w:rsidR="00F1633B">
          <w:rPr>
            <w:noProof/>
            <w:webHidden/>
          </w:rPr>
          <w:tab/>
        </w:r>
        <w:r w:rsidR="00F1633B">
          <w:rPr>
            <w:noProof/>
            <w:webHidden/>
          </w:rPr>
          <w:fldChar w:fldCharType="begin"/>
        </w:r>
        <w:r w:rsidR="00F1633B">
          <w:rPr>
            <w:noProof/>
            <w:webHidden/>
          </w:rPr>
          <w:instrText xml:space="preserve"> PAGEREF _Toc123746738 \h </w:instrText>
        </w:r>
        <w:r w:rsidR="00F1633B">
          <w:rPr>
            <w:noProof/>
            <w:webHidden/>
          </w:rPr>
        </w:r>
        <w:r w:rsidR="00F1633B">
          <w:rPr>
            <w:noProof/>
            <w:webHidden/>
          </w:rPr>
          <w:fldChar w:fldCharType="separate"/>
        </w:r>
        <w:r w:rsidR="00F1633B">
          <w:rPr>
            <w:noProof/>
            <w:webHidden/>
          </w:rPr>
          <w:t>8</w:t>
        </w:r>
        <w:r w:rsidR="00F1633B">
          <w:rPr>
            <w:noProof/>
            <w:webHidden/>
          </w:rPr>
          <w:fldChar w:fldCharType="end"/>
        </w:r>
      </w:hyperlink>
    </w:p>
    <w:p w14:paraId="2AD49806" w14:textId="38598E0D" w:rsidR="00F1633B" w:rsidRDefault="00000000">
      <w:pPr>
        <w:pStyle w:val="Abbildungsverzeichnis"/>
        <w:tabs>
          <w:tab w:val="right" w:leader="dot" w:pos="9396"/>
        </w:tabs>
        <w:rPr>
          <w:noProof/>
        </w:rPr>
      </w:pPr>
      <w:hyperlink w:anchor="_Toc123746739" w:history="1">
        <w:r w:rsidR="00F1633B" w:rsidRPr="00682EB5">
          <w:rPr>
            <w:rStyle w:val="Hyperlink"/>
            <w:noProof/>
          </w:rPr>
          <w:t>Tabelle 6: Durchgangsloch bohren</w:t>
        </w:r>
        <w:r w:rsidR="00F1633B">
          <w:rPr>
            <w:noProof/>
            <w:webHidden/>
          </w:rPr>
          <w:tab/>
        </w:r>
        <w:r w:rsidR="00F1633B">
          <w:rPr>
            <w:noProof/>
            <w:webHidden/>
          </w:rPr>
          <w:fldChar w:fldCharType="begin"/>
        </w:r>
        <w:r w:rsidR="00F1633B">
          <w:rPr>
            <w:noProof/>
            <w:webHidden/>
          </w:rPr>
          <w:instrText xml:space="preserve"> PAGEREF _Toc123746739 \h </w:instrText>
        </w:r>
        <w:r w:rsidR="00F1633B">
          <w:rPr>
            <w:noProof/>
            <w:webHidden/>
          </w:rPr>
        </w:r>
        <w:r w:rsidR="00F1633B">
          <w:rPr>
            <w:noProof/>
            <w:webHidden/>
          </w:rPr>
          <w:fldChar w:fldCharType="separate"/>
        </w:r>
        <w:r w:rsidR="00F1633B">
          <w:rPr>
            <w:noProof/>
            <w:webHidden/>
          </w:rPr>
          <w:t>9</w:t>
        </w:r>
        <w:r w:rsidR="00F1633B">
          <w:rPr>
            <w:noProof/>
            <w:webHidden/>
          </w:rPr>
          <w:fldChar w:fldCharType="end"/>
        </w:r>
      </w:hyperlink>
    </w:p>
    <w:p w14:paraId="38D8DF98" w14:textId="4EB3D7BC" w:rsidR="00F1633B" w:rsidRDefault="00000000">
      <w:pPr>
        <w:pStyle w:val="Abbildungsverzeichnis"/>
        <w:tabs>
          <w:tab w:val="right" w:leader="dot" w:pos="9396"/>
        </w:tabs>
        <w:rPr>
          <w:noProof/>
        </w:rPr>
      </w:pPr>
      <w:hyperlink w:anchor="_Toc123746740" w:history="1">
        <w:r w:rsidR="00F1633B" w:rsidRPr="00682EB5">
          <w:rPr>
            <w:rStyle w:val="Hyperlink"/>
            <w:noProof/>
          </w:rPr>
          <w:t>Tabelle 7: Verletzung bei Bedienung</w:t>
        </w:r>
        <w:r w:rsidR="00F1633B">
          <w:rPr>
            <w:noProof/>
            <w:webHidden/>
          </w:rPr>
          <w:tab/>
        </w:r>
        <w:r w:rsidR="00F1633B">
          <w:rPr>
            <w:noProof/>
            <w:webHidden/>
          </w:rPr>
          <w:fldChar w:fldCharType="begin"/>
        </w:r>
        <w:r w:rsidR="00F1633B">
          <w:rPr>
            <w:noProof/>
            <w:webHidden/>
          </w:rPr>
          <w:instrText xml:space="preserve"> PAGEREF _Toc123746740 \h </w:instrText>
        </w:r>
        <w:r w:rsidR="00F1633B">
          <w:rPr>
            <w:noProof/>
            <w:webHidden/>
          </w:rPr>
        </w:r>
        <w:r w:rsidR="00F1633B">
          <w:rPr>
            <w:noProof/>
            <w:webHidden/>
          </w:rPr>
          <w:fldChar w:fldCharType="separate"/>
        </w:r>
        <w:r w:rsidR="00F1633B">
          <w:rPr>
            <w:noProof/>
            <w:webHidden/>
          </w:rPr>
          <w:t>10</w:t>
        </w:r>
        <w:r w:rsidR="00F1633B">
          <w:rPr>
            <w:noProof/>
            <w:webHidden/>
          </w:rPr>
          <w:fldChar w:fldCharType="end"/>
        </w:r>
      </w:hyperlink>
    </w:p>
    <w:p w14:paraId="1D53739E" w14:textId="74689C91" w:rsidR="00F1633B" w:rsidRPr="00F1633B" w:rsidRDefault="00F1633B" w:rsidP="00F1633B">
      <w:r>
        <w:fldChar w:fldCharType="end"/>
      </w:r>
      <w:r w:rsidR="00F03882">
        <w:t>- alle selbst erstellt</w:t>
      </w:r>
    </w:p>
    <w:p w14:paraId="33BD9D32" w14:textId="4EDA5F36" w:rsidR="00DD0C2F" w:rsidRDefault="00C07E03" w:rsidP="00DD0C2F">
      <w:pPr>
        <w:pStyle w:val="berschrift1"/>
      </w:pPr>
      <w:bookmarkStart w:id="54" w:name="_Toc123747280"/>
      <w:r>
        <w:t>Quellenverzeichnis</w:t>
      </w:r>
      <w:bookmarkEnd w:id="54"/>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5406735E" w14:textId="1684C5D3" w:rsidR="00F03882" w:rsidRPr="00F1633B" w:rsidRDefault="00F1633B" w:rsidP="00F1633B">
      <w:r>
        <w:rPr>
          <w:b/>
          <w:bCs/>
        </w:rPr>
        <w:t>QZ-Online.de</w:t>
      </w:r>
      <w:r>
        <w:t xml:space="preserve">: Fehlermöglichkeits- und -Einflussanalyse (FMEA) nach QS-9000 </w:t>
      </w:r>
      <w:r>
        <w:tab/>
        <w:t xml:space="preserve">               </w:t>
      </w:r>
      <w:proofErr w:type="gramStart"/>
      <w:r w:rsidRPr="00F1633B">
        <w:t>https://www.qz-online.de/a/grundlagenartikel/fehlermoeglichkeits-und-einflussanalyse--316815</w:t>
      </w:r>
      <w:r>
        <w:t xml:space="preserve">  [</w:t>
      </w:r>
      <w:proofErr w:type="gramEnd"/>
      <w:r>
        <w:t>zuletzt aufgerufen: 03.01.2023]</w:t>
      </w:r>
    </w:p>
    <w:p w14:paraId="42C8DA3E" w14:textId="3D1E5F03"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https://www.orghandbuch.de/OHB/DE/Organisationshandbuch/6_MethodenTechniken/63_Analysetechniken/633_FehlermoeglichkeitUndEinflussanalyse/fehlermoeglichkeitundeinflussanalyse_inhalt.html</w:t>
      </w:r>
      <w:r w:rsidR="004B3F6E">
        <w:t xml:space="preserve"> [zuletzt aufgerufen: 03.01.2023]</w:t>
      </w:r>
    </w:p>
    <w:sectPr w:rsidR="004B3F6E" w:rsidRPr="00DD0C2F" w:rsidSect="00E5561C">
      <w:headerReference w:type="default" r:id="rId36"/>
      <w:headerReference w:type="first" r:id="rId37"/>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EBD90" w14:textId="77777777" w:rsidR="00B65588" w:rsidRDefault="00B65588" w:rsidP="001D2695">
      <w:pPr>
        <w:spacing w:after="0" w:line="240" w:lineRule="auto"/>
      </w:pPr>
      <w:r>
        <w:separator/>
      </w:r>
    </w:p>
  </w:endnote>
  <w:endnote w:type="continuationSeparator" w:id="0">
    <w:p w14:paraId="5993EE49" w14:textId="77777777" w:rsidR="00B65588" w:rsidRDefault="00B65588"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52094180"/>
      <w:docPartObj>
        <w:docPartGallery w:val="Page Numbers (Bottom of Page)"/>
        <w:docPartUnique/>
      </w:docPartObj>
    </w:sdtPr>
    <w:sdtContent>
      <w:p w14:paraId="23686799" w14:textId="7F039DEA" w:rsidR="00230BFC" w:rsidRDefault="00230BFC" w:rsidP="00F129A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2E8666" w14:textId="77777777" w:rsidR="00230BFC" w:rsidRDefault="00230BFC" w:rsidP="00230BF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uzeile"/>
      <w:tabs>
        <w:tab w:val="left" w:pos="5592"/>
      </w:tabs>
      <w:rPr>
        <w:sz w:val="24"/>
        <w:szCs w:val="24"/>
      </w:rPr>
    </w:pPr>
    <w:r>
      <w:rPr>
        <w:sz w:val="24"/>
        <w:szCs w:val="24"/>
      </w:rPr>
      <w:tab/>
    </w:r>
    <w:r>
      <w:rPr>
        <w:sz w:val="24"/>
        <w:szCs w:val="24"/>
      </w:rPr>
      <w:tab/>
    </w:r>
    <w:r>
      <w:rPr>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uzeile"/>
      <w:jc w:val="center"/>
    </w:pPr>
  </w:p>
  <w:p w14:paraId="5526C7AA" w14:textId="77777777" w:rsidR="0075766B" w:rsidRDefault="0075766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uzeile"/>
      <w:tabs>
        <w:tab w:val="left" w:pos="5592"/>
      </w:tabs>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568673"/>
      <w:docPartObj>
        <w:docPartGallery w:val="Page Numbers (Bottom of Page)"/>
        <w:docPartUnique/>
      </w:docPartObj>
    </w:sdtPr>
    <w:sdtContent>
      <w:p w14:paraId="66F801D0" w14:textId="2EDE0C49" w:rsidR="00230BFC" w:rsidRDefault="00230BFC" w:rsidP="00F129A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sdt>
    <w:sdtPr>
      <w:id w:val="1513494235"/>
      <w:docPartObj>
        <w:docPartGallery w:val="Page Numbers (Bottom of Page)"/>
        <w:docPartUnique/>
      </w:docPartObj>
    </w:sdtPr>
    <w:sdtEndPr>
      <w:rPr>
        <w:noProof/>
      </w:rPr>
    </w:sdtEndPr>
    <w:sdtContent>
      <w:p w14:paraId="383B92EB" w14:textId="69E11272" w:rsidR="000C4F2B" w:rsidRDefault="000C4F2B" w:rsidP="00230BFC">
        <w:pPr>
          <w:pStyle w:val="Fuzeile"/>
          <w:ind w:right="360"/>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067F8B64" w:rsidR="000C4F2B" w:rsidRDefault="00000000">
        <w:pPr>
          <w:pStyle w:val="Fuzeile"/>
          <w:jc w:val="center"/>
        </w:pPr>
      </w:p>
    </w:sdtContent>
  </w:sdt>
  <w:p w14:paraId="0579D610" w14:textId="77777777" w:rsidR="000C4F2B" w:rsidRPr="00931184" w:rsidRDefault="000C4F2B" w:rsidP="00C54BE9">
    <w:pPr>
      <w:pStyle w:val="Fuzeile"/>
      <w:tabs>
        <w:tab w:val="left" w:pos="5592"/>
      </w:tabs>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uzeile"/>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uzeile"/>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15B8" w14:textId="77777777" w:rsidR="00B65588" w:rsidRDefault="00B65588" w:rsidP="001D2695">
      <w:pPr>
        <w:spacing w:after="0" w:line="240" w:lineRule="auto"/>
      </w:pPr>
      <w:r>
        <w:separator/>
      </w:r>
    </w:p>
  </w:footnote>
  <w:footnote w:type="continuationSeparator" w:id="0">
    <w:p w14:paraId="65D8A824" w14:textId="77777777" w:rsidR="00B65588" w:rsidRDefault="00B65588"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30D5FDDD" w:rsidR="00931184" w:rsidRDefault="001D2695">
    <w:pPr>
      <w:pStyle w:val="Kopfzeile"/>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41E5FBA1" w14:textId="77777777" w:rsidR="00905A17" w:rsidRDefault="00931184">
    <w:pPr>
      <w:pStyle w:val="Kopfzeile"/>
    </w:pPr>
    <w:r>
      <w:tab/>
      <w:t>Ständerbohrmaschine</w:t>
    </w:r>
  </w:p>
  <w:p w14:paraId="4FB8A1E2" w14:textId="70B098E2" w:rsidR="001D2695" w:rsidRDefault="001D2695">
    <w:pPr>
      <w:pStyle w:val="Kopfzeile"/>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516E715B" w:rsidR="00C54BE9" w:rsidRDefault="00C54BE9" w:rsidP="00C54BE9">
    <w:pPr>
      <w:pStyle w:val="Kopfzeile"/>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w:t>
    </w:r>
    <w:r>
      <w:t>.202</w:t>
    </w:r>
    <w:r w:rsidR="0053668F">
      <w:t>3</w:t>
    </w:r>
    <w:r>
      <w:ptab w:relativeTo="margin" w:alignment="center" w:leader="none"/>
    </w:r>
    <w:r>
      <w:t>Belegarbeit Sicherheit und Zuverlässigkeit</w:t>
    </w:r>
  </w:p>
  <w:p w14:paraId="2E2854AF" w14:textId="7F760ADE" w:rsidR="00C54BE9" w:rsidRDefault="00C54BE9" w:rsidP="00C54BE9">
    <w:pPr>
      <w:pStyle w:val="Kopfzeile"/>
    </w:pPr>
    <w:r>
      <w:tab/>
      <w:t>Ständerbohrmaschine</w:t>
    </w:r>
    <w:r>
      <w:ptab w:relativeTo="margin" w:alignment="right" w:leader="none"/>
    </w:r>
  </w:p>
  <w:p w14:paraId="24A3FE06" w14:textId="49600D32" w:rsidR="001D2695" w:rsidRDefault="001D269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0ADF" w14:textId="2E75A23E" w:rsidR="006D7A6B" w:rsidRDefault="006D7A6B">
    <w:pPr>
      <w:pStyle w:val="Kopfzeile"/>
    </w:pPr>
    <w:r w:rsidRPr="001D2695">
      <w:rPr>
        <w:noProof/>
      </w:rPr>
      <w:drawing>
        <wp:anchor distT="0" distB="0" distL="114300" distR="114300" simplePos="0" relativeHeight="251674624" behindDoc="0" locked="0" layoutInCell="1" allowOverlap="1" wp14:anchorId="10C150E9" wp14:editId="6349A46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114BD013" w14:textId="77777777" w:rsidR="006D7A6B" w:rsidRDefault="006D7A6B">
    <w:pPr>
      <w:pStyle w:val="Kopfzeile"/>
    </w:pPr>
    <w:r>
      <w:tab/>
      <w:t xml:space="preserve">                                                                              Ständerbohrmaschine</w:t>
    </w:r>
  </w:p>
  <w:p w14:paraId="247A322F" w14:textId="77777777" w:rsidR="006D7A6B" w:rsidRDefault="006D7A6B">
    <w:pPr>
      <w:pStyle w:val="Kopfzeile"/>
    </w:pP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2CB3B321" w:rsidR="00E5561C" w:rsidRDefault="00E5561C">
    <w:pPr>
      <w:pStyle w:val="Kopfzeile"/>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2EE4A987" w14:textId="77777777" w:rsidR="00E5561C" w:rsidRDefault="00E5561C">
    <w:pPr>
      <w:pStyle w:val="Kopfzeile"/>
    </w:pPr>
    <w:r>
      <w:tab/>
      <w:t>Ständerbohrmaschine</w:t>
    </w:r>
  </w:p>
  <w:p w14:paraId="07FDA8CA" w14:textId="2AC3A6D9" w:rsidR="00E5561C" w:rsidRDefault="00E5561C">
    <w:pPr>
      <w:pStyle w:val="Kopfzeile"/>
    </w:pP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Kopfzeile"/>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Kopfzeile"/>
    </w:pPr>
    <w:r>
      <w:tab/>
      <w:t>Ständerbohrmaschine</w:t>
    </w:r>
    <w:r>
      <w:ptab w:relativeTo="margin" w:alignment="right" w:leader="none"/>
    </w:r>
  </w:p>
  <w:p w14:paraId="0B5698A3" w14:textId="3B02A1C0" w:rsidR="00E5561C" w:rsidRPr="00C54BE9" w:rsidRDefault="00E556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19A2"/>
    <w:rsid w:val="00047D2D"/>
    <w:rsid w:val="000C4F2B"/>
    <w:rsid w:val="000D137D"/>
    <w:rsid w:val="000F5797"/>
    <w:rsid w:val="001158AF"/>
    <w:rsid w:val="0013661D"/>
    <w:rsid w:val="001644E0"/>
    <w:rsid w:val="001759E2"/>
    <w:rsid w:val="00190212"/>
    <w:rsid w:val="001B5019"/>
    <w:rsid w:val="001C73CF"/>
    <w:rsid w:val="001D2695"/>
    <w:rsid w:val="00203448"/>
    <w:rsid w:val="00230BFC"/>
    <w:rsid w:val="00260324"/>
    <w:rsid w:val="00263680"/>
    <w:rsid w:val="002C09A9"/>
    <w:rsid w:val="002C0AF6"/>
    <w:rsid w:val="002D17B9"/>
    <w:rsid w:val="002D6DF4"/>
    <w:rsid w:val="003266BA"/>
    <w:rsid w:val="00327B15"/>
    <w:rsid w:val="00361947"/>
    <w:rsid w:val="00386689"/>
    <w:rsid w:val="00390130"/>
    <w:rsid w:val="00423355"/>
    <w:rsid w:val="00432E77"/>
    <w:rsid w:val="004B1486"/>
    <w:rsid w:val="004B3F6E"/>
    <w:rsid w:val="004C22D0"/>
    <w:rsid w:val="00506DBF"/>
    <w:rsid w:val="0053668F"/>
    <w:rsid w:val="00571E44"/>
    <w:rsid w:val="005A3172"/>
    <w:rsid w:val="00612FC8"/>
    <w:rsid w:val="006339EF"/>
    <w:rsid w:val="0065766A"/>
    <w:rsid w:val="006647A9"/>
    <w:rsid w:val="006A7D38"/>
    <w:rsid w:val="006B60BB"/>
    <w:rsid w:val="006D0D47"/>
    <w:rsid w:val="006D7A6B"/>
    <w:rsid w:val="0071739D"/>
    <w:rsid w:val="00731402"/>
    <w:rsid w:val="0073362D"/>
    <w:rsid w:val="0075766B"/>
    <w:rsid w:val="00766A2B"/>
    <w:rsid w:val="007A78C7"/>
    <w:rsid w:val="007C448F"/>
    <w:rsid w:val="00850592"/>
    <w:rsid w:val="00851BF6"/>
    <w:rsid w:val="00865313"/>
    <w:rsid w:val="00877259"/>
    <w:rsid w:val="008C48FE"/>
    <w:rsid w:val="008D685E"/>
    <w:rsid w:val="00905A17"/>
    <w:rsid w:val="00931184"/>
    <w:rsid w:val="00932F8A"/>
    <w:rsid w:val="00995126"/>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65588"/>
    <w:rsid w:val="00BA4965"/>
    <w:rsid w:val="00C05FB0"/>
    <w:rsid w:val="00C07E03"/>
    <w:rsid w:val="00C21E7A"/>
    <w:rsid w:val="00C54BE9"/>
    <w:rsid w:val="00C95E2B"/>
    <w:rsid w:val="00CA1E9A"/>
    <w:rsid w:val="00CE222C"/>
    <w:rsid w:val="00CE7EE9"/>
    <w:rsid w:val="00D33BBB"/>
    <w:rsid w:val="00D47CEA"/>
    <w:rsid w:val="00D6356E"/>
    <w:rsid w:val="00D764CE"/>
    <w:rsid w:val="00DD0C2F"/>
    <w:rsid w:val="00DE108B"/>
    <w:rsid w:val="00DF1573"/>
    <w:rsid w:val="00E112C9"/>
    <w:rsid w:val="00E239E9"/>
    <w:rsid w:val="00E306C5"/>
    <w:rsid w:val="00E417C5"/>
    <w:rsid w:val="00E5561C"/>
    <w:rsid w:val="00E62B30"/>
    <w:rsid w:val="00E66539"/>
    <w:rsid w:val="00E94AC7"/>
    <w:rsid w:val="00EB7432"/>
    <w:rsid w:val="00F03882"/>
    <w:rsid w:val="00F1633B"/>
    <w:rsid w:val="00F351AB"/>
    <w:rsid w:val="00F5147F"/>
    <w:rsid w:val="00F64A96"/>
    <w:rsid w:val="00F97537"/>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2ADD"/>
    <w:pPr>
      <w:jc w:val="both"/>
    </w:pPr>
    <w:rPr>
      <w:lang w:val="de-DE"/>
    </w:rPr>
  </w:style>
  <w:style w:type="paragraph" w:styleId="berschrift1">
    <w:name w:val="heading 1"/>
    <w:basedOn w:val="Standard"/>
    <w:next w:val="Standard"/>
    <w:link w:val="berschrift1Zchn"/>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269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D2695"/>
  </w:style>
  <w:style w:type="paragraph" w:styleId="Fuzeile">
    <w:name w:val="footer"/>
    <w:basedOn w:val="Standard"/>
    <w:link w:val="FuzeileZchn"/>
    <w:uiPriority w:val="99"/>
    <w:unhideWhenUsed/>
    <w:rsid w:val="001D269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D2695"/>
  </w:style>
  <w:style w:type="paragraph" w:styleId="StandardWeb">
    <w:name w:val="Normal (Web)"/>
    <w:basedOn w:val="Standard"/>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1Zchn">
    <w:name w:val="Überschrift 1 Zchn"/>
    <w:basedOn w:val="Absatz-Standardschriftart"/>
    <w:link w:val="berschrift1"/>
    <w:uiPriority w:val="9"/>
    <w:rsid w:val="00931184"/>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C07E03"/>
    <w:pPr>
      <w:outlineLvl w:val="9"/>
    </w:pPr>
    <w:rPr>
      <w:lang w:val="en-US"/>
    </w:rPr>
  </w:style>
  <w:style w:type="paragraph" w:styleId="Verzeichnis1">
    <w:name w:val="toc 1"/>
    <w:basedOn w:val="Standard"/>
    <w:next w:val="Standard"/>
    <w:autoRedefine/>
    <w:uiPriority w:val="39"/>
    <w:unhideWhenUsed/>
    <w:rsid w:val="00C07E03"/>
    <w:pPr>
      <w:spacing w:after="100"/>
    </w:pPr>
  </w:style>
  <w:style w:type="character" w:styleId="Hyperlink">
    <w:name w:val="Hyperlink"/>
    <w:basedOn w:val="Absatz-Standardschriftart"/>
    <w:uiPriority w:val="99"/>
    <w:unhideWhenUsed/>
    <w:rsid w:val="00C07E03"/>
    <w:rPr>
      <w:color w:val="0563C1" w:themeColor="hyperlink"/>
      <w:u w:val="single"/>
    </w:rPr>
  </w:style>
  <w:style w:type="character" w:customStyle="1" w:styleId="berschrift2Zchn">
    <w:name w:val="Überschrift 2 Zchn"/>
    <w:basedOn w:val="Absatz-Standardschriftart"/>
    <w:link w:val="berschrift2"/>
    <w:uiPriority w:val="9"/>
    <w:rsid w:val="00CE222C"/>
    <w:rPr>
      <w:rFonts w:asciiTheme="majorHAnsi" w:eastAsiaTheme="majorEastAsia" w:hAnsiTheme="majorHAnsi" w:cstheme="majorBidi"/>
      <w:color w:val="2F5496" w:themeColor="accent1" w:themeShade="BF"/>
      <w:sz w:val="26"/>
      <w:szCs w:val="26"/>
      <w:lang w:val="de-DE"/>
    </w:rPr>
  </w:style>
  <w:style w:type="character" w:styleId="Platzhaltertext">
    <w:name w:val="Placeholder Text"/>
    <w:basedOn w:val="Absatz-Standardschriftart"/>
    <w:uiPriority w:val="99"/>
    <w:semiHidden/>
    <w:rsid w:val="003266BA"/>
    <w:rPr>
      <w:color w:val="808080"/>
    </w:rPr>
  </w:style>
  <w:style w:type="character" w:customStyle="1" w:styleId="berschrift3Zchn">
    <w:name w:val="Überschrift 3 Zchn"/>
    <w:basedOn w:val="Absatz-Standardschriftart"/>
    <w:link w:val="berschrift3"/>
    <w:uiPriority w:val="9"/>
    <w:rsid w:val="007A78C7"/>
    <w:rPr>
      <w:rFonts w:asciiTheme="majorHAnsi" w:eastAsiaTheme="majorEastAsia" w:hAnsiTheme="majorHAnsi" w:cstheme="majorBidi"/>
      <w:color w:val="2F5496" w:themeColor="accent1" w:themeShade="BF"/>
      <w:sz w:val="24"/>
      <w:szCs w:val="24"/>
      <w:lang w:val="de-DE"/>
    </w:rPr>
  </w:style>
  <w:style w:type="paragraph" w:styleId="Verzeichnis2">
    <w:name w:val="toc 2"/>
    <w:basedOn w:val="Standard"/>
    <w:next w:val="Standard"/>
    <w:autoRedefine/>
    <w:uiPriority w:val="39"/>
    <w:unhideWhenUsed/>
    <w:rsid w:val="001C73CF"/>
    <w:pPr>
      <w:spacing w:after="100"/>
      <w:ind w:left="220"/>
    </w:pPr>
  </w:style>
  <w:style w:type="paragraph" w:styleId="Verzeichnis3">
    <w:name w:val="toc 3"/>
    <w:basedOn w:val="Standard"/>
    <w:next w:val="Standard"/>
    <w:autoRedefine/>
    <w:uiPriority w:val="39"/>
    <w:unhideWhenUsed/>
    <w:rsid w:val="001C73CF"/>
    <w:pPr>
      <w:spacing w:after="100"/>
      <w:ind w:left="440"/>
    </w:pPr>
  </w:style>
  <w:style w:type="paragraph" w:styleId="Listenabsatz">
    <w:name w:val="List Paragraph"/>
    <w:basedOn w:val="Standard"/>
    <w:uiPriority w:val="34"/>
    <w:qFormat/>
    <w:rsid w:val="006A7D38"/>
    <w:pPr>
      <w:ind w:left="720"/>
      <w:contextualSpacing/>
    </w:pPr>
  </w:style>
  <w:style w:type="table" w:styleId="Tabellenraster">
    <w:name w:val="Table Grid"/>
    <w:basedOn w:val="NormaleTabelle"/>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D0C2F"/>
    <w:rPr>
      <w:color w:val="605E5C"/>
      <w:shd w:val="clear" w:color="auto" w:fill="E1DFDD"/>
    </w:rPr>
  </w:style>
  <w:style w:type="paragraph" w:styleId="Beschriftung">
    <w:name w:val="caption"/>
    <w:basedOn w:val="Standard"/>
    <w:next w:val="Standard"/>
    <w:uiPriority w:val="35"/>
    <w:unhideWhenUsed/>
    <w:qFormat/>
    <w:rsid w:val="00190212"/>
    <w:pPr>
      <w:spacing w:after="200" w:line="240" w:lineRule="auto"/>
    </w:pPr>
    <w:rPr>
      <w:i/>
      <w:iCs/>
      <w:color w:val="44546A" w:themeColor="text2"/>
      <w:sz w:val="18"/>
      <w:szCs w:val="18"/>
    </w:rPr>
  </w:style>
  <w:style w:type="table" w:styleId="Gitternetztabelle1hell">
    <w:name w:val="Grid Table 1 Light"/>
    <w:basedOn w:val="NormaleTabelle"/>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4B3F6E"/>
    <w:rPr>
      <w:color w:val="954F72" w:themeColor="followedHyperlink"/>
      <w:u w:val="single"/>
    </w:rPr>
  </w:style>
  <w:style w:type="character" w:styleId="Fett">
    <w:name w:val="Strong"/>
    <w:basedOn w:val="Absatz-Standardschriftart"/>
    <w:uiPriority w:val="22"/>
    <w:qFormat/>
    <w:rsid w:val="00C21E7A"/>
    <w:rPr>
      <w:b/>
      <w:bCs/>
    </w:rPr>
  </w:style>
  <w:style w:type="paragraph" w:styleId="Abbildungsverzeichnis">
    <w:name w:val="table of figures"/>
    <w:basedOn w:val="Standard"/>
    <w:next w:val="Standard"/>
    <w:uiPriority w:val="99"/>
    <w:unhideWhenUsed/>
    <w:rsid w:val="00F1633B"/>
    <w:pPr>
      <w:spacing w:after="0"/>
    </w:pPr>
  </w:style>
  <w:style w:type="character" w:styleId="Seitenzahl">
    <w:name w:val="page number"/>
    <w:basedOn w:val="Absatz-Standardschriftart"/>
    <w:uiPriority w:val="99"/>
    <w:semiHidden/>
    <w:unhideWhenUsed/>
    <w:rsid w:val="0023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1892107773">
      <w:bodyDiv w:val="1"/>
      <w:marLeft w:val="0"/>
      <w:marRight w:val="0"/>
      <w:marTop w:val="0"/>
      <w:marBottom w:val="0"/>
      <w:divBdr>
        <w:top w:val="none" w:sz="0" w:space="0" w:color="auto"/>
        <w:left w:val="none" w:sz="0" w:space="0" w:color="auto"/>
        <w:bottom w:val="none" w:sz="0" w:space="0" w:color="auto"/>
        <w:right w:val="none" w:sz="0" w:space="0" w:color="auto"/>
      </w:divBdr>
    </w:div>
    <w:div w:id="2018344603">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hyperlink" Target="file:///C:\Users\matti\Documents\labor_mod_sim\Sicherheit\Belegarbeit.doc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hyperlink" Target="file:///C:\Users\matti\Documents\labor_mod_sim\Sicherheit\Belegarbeit.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emf"/><Relationship Id="rId29" Type="http://schemas.openxmlformats.org/officeDocument/2006/relationships/hyperlink" Target="file:///C:\Users\matti\Documents\labor_mod_sim\Sicherheit\Belegarbei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file:///C:\Users\matti\Documents\labor_mod_sim\Sicherheit\Belegarbeit.docx"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hyperlink" Target="file:///C:\Users\matti\Documents\labor_mod_sim\Sicherheit\Belegarbei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www.wald-garten-maschinen.de/images/SB320SH-1.pdf" TargetMode="External"/><Relationship Id="rId35" Type="http://schemas.openxmlformats.org/officeDocument/2006/relationships/hyperlink" Target="file:///C:\Users\matti\Documents\labor_mod_sim\Sicherheit\Belegarbeit.docx"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3608</Words>
  <Characters>22731</Characters>
  <Application>Microsoft Office Word</Application>
  <DocSecurity>0</DocSecurity>
  <Lines>189</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Marc Grosse</cp:lastModifiedBy>
  <cp:revision>28</cp:revision>
  <dcterms:created xsi:type="dcterms:W3CDTF">2022-12-19T09:49:00Z</dcterms:created>
  <dcterms:modified xsi:type="dcterms:W3CDTF">2023-01-09T16:46:00Z</dcterms:modified>
</cp:coreProperties>
</file>