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505B" w:rsidRDefault="005842AD" w:rsidP="008F295B">
      <w:pPr>
        <w:pStyle w:val="Ttulo2"/>
        <w:rPr>
          <w:lang w:val="es-ES_tradnl"/>
        </w:rPr>
      </w:pPr>
      <w:r>
        <w:rPr>
          <w:lang w:val="es-ES_tradnl"/>
        </w:rPr>
        <w:t xml:space="preserve">Estándares de </w:t>
      </w:r>
      <w:r w:rsidR="00AE3CFB">
        <w:rPr>
          <w:lang w:val="es-ES_tradnl"/>
        </w:rPr>
        <w:t>diseño</w:t>
      </w:r>
    </w:p>
    <w:p w:rsidR="005842AD" w:rsidRDefault="008F295B" w:rsidP="008F295B">
      <w:pPr>
        <w:pStyle w:val="Ttulo3"/>
        <w:rPr>
          <w:lang w:val="es-ES_tradnl"/>
        </w:rPr>
      </w:pPr>
      <w:r>
        <w:rPr>
          <w:lang w:val="es-ES_tradnl"/>
        </w:rPr>
        <w:t>Introducción</w:t>
      </w:r>
    </w:p>
    <w:p w:rsidR="00F12D1F" w:rsidRDefault="008F295B" w:rsidP="008F295B">
      <w:pPr>
        <w:rPr>
          <w:lang w:val="es-ES_tradnl"/>
        </w:rPr>
      </w:pPr>
      <w:r>
        <w:rPr>
          <w:lang w:val="es-ES_tradnl"/>
        </w:rPr>
        <w:t xml:space="preserve">Este documento </w:t>
      </w:r>
      <w:r w:rsidR="00AE3CFB">
        <w:rPr>
          <w:lang w:val="es-ES_tradnl"/>
        </w:rPr>
        <w:t xml:space="preserve">define los delineamientos de posicionamiento y diseño estético tanto para zona administrativa como para zona de usuario, </w:t>
      </w:r>
      <w:r>
        <w:rPr>
          <w:lang w:val="es-ES_tradnl"/>
        </w:rPr>
        <w:t>y otros puntos clave para mantener un</w:t>
      </w:r>
      <w:r w:rsidR="00AE3CFB">
        <w:rPr>
          <w:lang w:val="es-ES_tradnl"/>
        </w:rPr>
        <w:t xml:space="preserve">a </w:t>
      </w:r>
      <w:r w:rsidR="009A580B">
        <w:rPr>
          <w:lang w:val="es-ES_tradnl"/>
        </w:rPr>
        <w:t>uniformidad</w:t>
      </w:r>
      <w:r w:rsidR="00AE3CFB">
        <w:rPr>
          <w:lang w:val="es-ES_tradnl"/>
        </w:rPr>
        <w:t xml:space="preserve"> visual a través del sistema</w:t>
      </w:r>
      <w:r w:rsidR="00F12D1F">
        <w:rPr>
          <w:lang w:val="es-ES_tradnl"/>
        </w:rPr>
        <w:t>.</w:t>
      </w:r>
      <w:r w:rsidR="007479DB">
        <w:rPr>
          <w:lang w:val="es-ES_tradnl"/>
        </w:rPr>
        <w:br/>
        <w:t>Al ser un sistema puramente web se tendrán en cuenta</w:t>
      </w:r>
      <w:r w:rsidR="00784DB3">
        <w:rPr>
          <w:lang w:val="es-ES_tradnl"/>
        </w:rPr>
        <w:t xml:space="preserve"> en algunos casos</w:t>
      </w:r>
      <w:r w:rsidR="007479DB">
        <w:rPr>
          <w:lang w:val="es-ES_tradnl"/>
        </w:rPr>
        <w:t xml:space="preserve"> aspectos de estructura de HTML ya que estos </w:t>
      </w:r>
      <w:r w:rsidR="00784DB3">
        <w:rPr>
          <w:lang w:val="es-ES_tradnl"/>
        </w:rPr>
        <w:t>determinan el diseño aplicado por plantillas de estilo.</w:t>
      </w:r>
    </w:p>
    <w:p w:rsidR="00FA286C" w:rsidRDefault="00FA286C" w:rsidP="008F295B">
      <w:pPr>
        <w:rPr>
          <w:lang w:val="es-ES_tradnl"/>
        </w:rPr>
      </w:pPr>
    </w:p>
    <w:p w:rsidR="00931483" w:rsidRDefault="00931483" w:rsidP="00931483">
      <w:pPr>
        <w:pStyle w:val="Ttulo3"/>
        <w:rPr>
          <w:lang w:val="es-ES_tradnl"/>
        </w:rPr>
      </w:pPr>
      <w:r>
        <w:rPr>
          <w:lang w:val="es-ES_tradnl"/>
        </w:rPr>
        <w:t>Zona de administración</w:t>
      </w:r>
    </w:p>
    <w:p w:rsidR="00F72FA2" w:rsidRDefault="00E00A6A" w:rsidP="00F72FA2">
      <w:pPr>
        <w:pStyle w:val="Ttulo4"/>
        <w:rPr>
          <w:lang w:val="es-ES_tradnl"/>
        </w:rPr>
      </w:pPr>
      <w:r>
        <w:rPr>
          <w:lang w:val="es-ES_tradnl"/>
        </w:rPr>
        <w:t>Formularios de carga</w:t>
      </w:r>
    </w:p>
    <w:p w:rsidR="00092BED" w:rsidRDefault="00092BED" w:rsidP="00092BED">
      <w:pPr>
        <w:pStyle w:val="Ttulo5"/>
        <w:rPr>
          <w:lang w:val="es-ES_tradnl"/>
        </w:rPr>
      </w:pPr>
      <w:r>
        <w:rPr>
          <w:lang w:val="es-ES_tradnl"/>
        </w:rPr>
        <w:t>Vista previa</w:t>
      </w:r>
    </w:p>
    <w:p w:rsidR="00B00BE4" w:rsidRPr="00B00BE4" w:rsidRDefault="00B00BE4" w:rsidP="00B00BE4">
      <w:pPr>
        <w:rPr>
          <w:lang w:val="es-ES_tradnl"/>
        </w:rPr>
      </w:pPr>
      <w:r w:rsidRPr="00B00BE4">
        <w:rPr>
          <w:lang w:val="es-ES_tradnl"/>
        </w:rPr>
        <w:drawing>
          <wp:inline distT="0" distB="0" distL="0" distR="0">
            <wp:extent cx="5603240" cy="4072255"/>
            <wp:effectExtent l="19050" t="0" r="0" b="0"/>
            <wp:docPr id="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573" cy="4072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0BE4" w:rsidRDefault="00B00BE4">
      <w:pPr>
        <w:rPr>
          <w:lang w:val="es-ES_tradnl"/>
        </w:rPr>
      </w:pPr>
      <w:r>
        <w:rPr>
          <w:lang w:val="es-ES_tradnl"/>
        </w:rPr>
        <w:br w:type="page"/>
      </w:r>
    </w:p>
    <w:p w:rsidR="00B00BE4" w:rsidRDefault="00B00BE4" w:rsidP="00B00BE4">
      <w:pPr>
        <w:pStyle w:val="Ttulo5"/>
        <w:rPr>
          <w:lang w:val="es-ES_tradnl"/>
        </w:rPr>
      </w:pPr>
      <w:r>
        <w:rPr>
          <w:lang w:val="es-ES_tradnl"/>
        </w:rPr>
        <w:lastRenderedPageBreak/>
        <w:t>Vista analítica</w:t>
      </w:r>
    </w:p>
    <w:p w:rsidR="00831C39" w:rsidRPr="00831C39" w:rsidRDefault="00B00BE4" w:rsidP="00831C39">
      <w:pPr>
        <w:rPr>
          <w:lang w:val="es-ES_tradnl"/>
        </w:rPr>
      </w:pPr>
      <w:r>
        <w:rPr>
          <w:noProof/>
          <w:lang w:val="es-AR"/>
        </w:rPr>
        <w:pict>
          <v:group id="_x0000_s1041" style="position:absolute;margin-left:-42.35pt;margin-top:-6pt;width:516pt;height:338.75pt;z-index:251658240" coordorigin="871,5490" coordsize="10320,6775">
            <v:shapetype id="_x0000_t87" coordsize="21600,21600" o:spt="87" adj="1800,10800" path="m21600,qx10800@0l10800@2qy0@11,10800@3l10800@1qy21600,21600e" filled="f">
              <v:formulas>
                <v:f eqn="val #0"/>
                <v:f eqn="sum 21600 0 #0"/>
                <v:f eqn="sum #1 0 #0"/>
                <v:f eqn="sum #1 #0 0"/>
                <v:f eqn="prod #0 9598 32768"/>
                <v:f eqn="sum 21600 0 @4"/>
                <v:f eqn="sum 21600 0 #1"/>
                <v:f eqn="min #1 @6"/>
                <v:f eqn="prod @7 1 2"/>
                <v:f eqn="prod #0 2 1"/>
                <v:f eqn="sum 21600 0 @9"/>
                <v:f eqn="val #1"/>
              </v:formulas>
              <v:path arrowok="t" o:connecttype="custom" o:connectlocs="21600,0;0,10800;21600,21600" textboxrect="13963,@4,21600,@5"/>
              <v:handles>
                <v:h position="center,#0" yrange="0,@8"/>
                <v:h position="topLeft,#1" yrange="@9,@10"/>
              </v:handles>
            </v:shapetype>
            <v:shape id="_x0000_s1042" type="#_x0000_t87" style="position:absolute;left:1298;top:5902;width:460;height:435" adj="2582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43" type="#_x0000_t202" style="position:absolute;left:920;top:5490;width:427;height:1580;mso-width-relative:margin;mso-height-relative:margin" filled="f" stroked="f">
              <v:textbox style="layout-flow:vertical;mso-layout-flow-alt:bottom-to-top" inset="0,0,0,0">
                <w:txbxContent>
                  <w:p w:rsidR="00B00BE4" w:rsidRDefault="00B00BE4" w:rsidP="00B00BE4">
                    <w:proofErr w:type="spellStart"/>
                    <w:r>
                      <w:t>Area</w:t>
                    </w:r>
                    <w:proofErr w:type="spellEnd"/>
                    <w:r>
                      <w:t xml:space="preserve"> de </w:t>
                    </w:r>
                    <w:proofErr w:type="spellStart"/>
                    <w:r>
                      <w:t>Tabs</w:t>
                    </w:r>
                    <w:proofErr w:type="spellEnd"/>
                  </w:p>
                </w:txbxContent>
              </v:textbox>
            </v:shape>
            <v:shape id="_x0000_s1044" type="#_x0000_t87" style="position:absolute;left:1373;top:6337;width:402;height:5928" adj="2582"/>
            <v:shape id="_x0000_s1045" type="#_x0000_t202" style="position:absolute;left:871;top:8663;width:427;height:1580;mso-width-relative:margin;mso-height-relative:margin" filled="f" stroked="f">
              <v:textbox style="layout-flow:vertical;mso-layout-flow-alt:bottom-to-top" inset="0,0,0,0">
                <w:txbxContent>
                  <w:p w:rsidR="00B00BE4" w:rsidRDefault="00B00BE4" w:rsidP="00B00BE4">
                    <w:r>
                      <w:t>Zona de Carga</w:t>
                    </w:r>
                  </w:p>
                </w:txbxContent>
              </v:textbox>
            </v:shape>
            <v:shape id="_x0000_s1046" type="#_x0000_t87" style="position:absolute;left:10363;top:6539;width:401;height:2141;flip:x" adj="2582"/>
            <v:shape id="_x0000_s1047" type="#_x0000_t202" style="position:absolute;left:10764;top:6539;width:427;height:1954;mso-width-relative:margin;mso-height-relative:margin" filled="f" stroked="f">
              <v:textbox style="layout-flow:vertical;mso-layout-flow-alt:bottom-to-top" inset="0,0,0,0">
                <w:txbxContent>
                  <w:p w:rsidR="00B00BE4" w:rsidRPr="00F80B7D" w:rsidRDefault="00B00BE4" w:rsidP="00B00BE4">
                    <w:pPr>
                      <w:rPr>
                        <w:lang w:val="es-ES_tradnl"/>
                      </w:rPr>
                    </w:pPr>
                    <w:r>
                      <w:rPr>
                        <w:lang w:val="es-ES_tradnl"/>
                      </w:rPr>
                      <w:t>Grupo de campos</w:t>
                    </w:r>
                  </w:p>
                </w:txbxContent>
              </v:textbox>
            </v:shape>
            <v:shape id="_x0000_s1048" type="#_x0000_t87" style="position:absolute;left:6546;top:9476;width:238;height:668;rotation:-90;flip:x" adj="2582"/>
            <v:shape id="_x0000_s1049" type="#_x0000_t202" style="position:absolute;left:6297;top:9931;width:922;height:363;mso-width-relative:margin;mso-height-relative:margin" filled="f" stroked="f">
              <v:textbox style="mso-next-textbox:#_x0000_s1049" inset="0,0,0,0">
                <w:txbxContent>
                  <w:p w:rsidR="00B00BE4" w:rsidRPr="00F80B7D" w:rsidRDefault="00B00BE4" w:rsidP="00B00BE4">
                    <w:pPr>
                      <w:rPr>
                        <w:lang w:val="es-ES_tradnl"/>
                      </w:rPr>
                    </w:pPr>
                    <w:r>
                      <w:rPr>
                        <w:lang w:val="es-ES_tradnl"/>
                      </w:rPr>
                      <w:t>Etiqueta</w:t>
                    </w:r>
                  </w:p>
                </w:txbxContent>
              </v:textbox>
            </v:shape>
            <v:shape id="_x0000_s1050" type="#_x0000_t87" style="position:absolute;left:4334;top:8256;width:240;height:3114;rotation:-90;flip:x" adj="2582"/>
            <v:shape id="_x0000_s1051" type="#_x0000_t202" style="position:absolute;left:4089;top:9929;width:922;height:314;mso-width-relative:margin;mso-height-relative:margin" filled="f" stroked="f">
              <v:textbox style="mso-next-textbox:#_x0000_s1051" inset="0,0,0,0">
                <w:txbxContent>
                  <w:p w:rsidR="00B00BE4" w:rsidRPr="00F80B7D" w:rsidRDefault="00B00BE4" w:rsidP="00B00BE4">
                    <w:pPr>
                      <w:rPr>
                        <w:lang w:val="es-ES_tradnl"/>
                      </w:rPr>
                    </w:pPr>
                    <w:r>
                      <w:rPr>
                        <w:lang w:val="es-ES_tradnl"/>
                      </w:rPr>
                      <w:t>Campo</w:t>
                    </w:r>
                  </w:p>
                </w:txbxContent>
              </v:textbox>
            </v:shape>
            <v:shape id="_x0000_s1052" type="#_x0000_t87" style="position:absolute;left:4610;top:8874;width:401;height:244;flip:x" adj="2582,10799"/>
            <v:shape id="_x0000_s1053" type="#_x0000_t202" style="position:absolute;left:5060;top:8857;width:3156;height:274;mso-width-relative:margin;mso-height-relative:margin" filled="f" stroked="f">
              <v:textbox inset="0,0,0,0">
                <w:txbxContent>
                  <w:p w:rsidR="00B00BE4" w:rsidRPr="00F80B7D" w:rsidRDefault="00B00BE4" w:rsidP="00B00BE4">
                    <w:pPr>
                      <w:rPr>
                        <w:lang w:val="es-ES_tradnl"/>
                      </w:rPr>
                    </w:pPr>
                    <w:r>
                      <w:rPr>
                        <w:lang w:val="es-ES_tradnl"/>
                      </w:rPr>
                      <w:t>Título de grupo de campos</w:t>
                    </w:r>
                  </w:p>
                </w:txbxContent>
              </v:textbox>
            </v:shape>
          </v:group>
        </w:pict>
      </w:r>
    </w:p>
    <w:p w:rsidR="00E00A6A" w:rsidRDefault="00092BED" w:rsidP="00E00A6A">
      <w:pPr>
        <w:rPr>
          <w:lang w:val="es-ES_tradnl"/>
        </w:rPr>
      </w:pPr>
      <w:r>
        <w:rPr>
          <w:noProof/>
          <w:lang w:val="es-AR"/>
        </w:rPr>
        <w:drawing>
          <wp:inline distT="0" distB="0" distL="0" distR="0">
            <wp:extent cx="5603240" cy="4072255"/>
            <wp:effectExtent l="1905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573" cy="4072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1C39" w:rsidRPr="00831C39" w:rsidRDefault="00831C39" w:rsidP="00831C39">
      <w:pPr>
        <w:rPr>
          <w:lang w:val="es-ES_tradnl"/>
        </w:rPr>
      </w:pPr>
    </w:p>
    <w:p w:rsidR="00092BED" w:rsidRDefault="00422292" w:rsidP="00092BED">
      <w:pPr>
        <w:pStyle w:val="Ttulo5"/>
        <w:rPr>
          <w:lang w:val="es-ES_tradnl"/>
        </w:rPr>
      </w:pPr>
      <w:proofErr w:type="spellStart"/>
      <w:r>
        <w:rPr>
          <w:lang w:val="es-ES_tradnl"/>
        </w:rPr>
        <w:t>Area</w:t>
      </w:r>
      <w:proofErr w:type="spellEnd"/>
      <w:r w:rsidR="00092BED">
        <w:rPr>
          <w:lang w:val="es-ES_tradnl"/>
        </w:rPr>
        <w:t xml:space="preserve"> de </w:t>
      </w:r>
      <w:proofErr w:type="spellStart"/>
      <w:r w:rsidR="00092BED">
        <w:rPr>
          <w:lang w:val="es-ES_tradnl"/>
        </w:rPr>
        <w:t>Tabs</w:t>
      </w:r>
      <w:proofErr w:type="spellEnd"/>
    </w:p>
    <w:p w:rsidR="00CC55F4" w:rsidRDefault="00CC55F4" w:rsidP="00CC55F4">
      <w:pPr>
        <w:rPr>
          <w:lang w:val="es-ES_tradnl"/>
        </w:rPr>
      </w:pPr>
      <w:r>
        <w:rPr>
          <w:lang w:val="es-ES_tradnl"/>
        </w:rPr>
        <w:t xml:space="preserve">Se utilizará para poder cambiar entre distintas Áreas de </w:t>
      </w:r>
      <w:r w:rsidR="004C1B60">
        <w:rPr>
          <w:lang w:val="es-ES_tradnl"/>
        </w:rPr>
        <w:t>carga</w:t>
      </w:r>
      <w:r>
        <w:rPr>
          <w:lang w:val="es-ES_tradnl"/>
        </w:rPr>
        <w:t>, para simplificar la carga dividiendo distint</w:t>
      </w:r>
      <w:r w:rsidR="00683BD6">
        <w:rPr>
          <w:lang w:val="es-ES_tradnl"/>
        </w:rPr>
        <w:t>a</w:t>
      </w:r>
      <w:r>
        <w:rPr>
          <w:lang w:val="es-ES_tradnl"/>
        </w:rPr>
        <w:t xml:space="preserve">s </w:t>
      </w:r>
      <w:r w:rsidR="002C6ED6">
        <w:rPr>
          <w:lang w:val="es-ES_tradnl"/>
        </w:rPr>
        <w:t>conjuntos</w:t>
      </w:r>
      <w:r>
        <w:rPr>
          <w:lang w:val="es-ES_tradnl"/>
        </w:rPr>
        <w:t xml:space="preserve"> de datos a completar.</w:t>
      </w:r>
    </w:p>
    <w:p w:rsidR="00113D9F" w:rsidRDefault="00113D9F" w:rsidP="00113D9F">
      <w:pPr>
        <w:pStyle w:val="Ttulo6"/>
        <w:rPr>
          <w:lang w:val="es-ES_tradnl"/>
        </w:rPr>
      </w:pPr>
      <w:r>
        <w:rPr>
          <w:lang w:val="es-ES_tradnl"/>
        </w:rPr>
        <w:t xml:space="preserve">Estructura </w:t>
      </w:r>
      <w:proofErr w:type="spellStart"/>
      <w:r>
        <w:rPr>
          <w:lang w:val="es-ES_tradnl"/>
        </w:rPr>
        <w:t>html</w:t>
      </w:r>
      <w:proofErr w:type="spellEnd"/>
    </w:p>
    <w:p w:rsidR="00113D9F" w:rsidRPr="00113D9F" w:rsidRDefault="00113D9F" w:rsidP="00113D9F">
      <w:pPr>
        <w:rPr>
          <w:lang w:val="es-ES_tradnl"/>
        </w:rPr>
      </w:pPr>
      <w:r w:rsidRPr="00113D9F">
        <w:rPr>
          <w:lang w:val="es-ES_tradnl"/>
        </w:rPr>
        <w:t>&lt;</w:t>
      </w:r>
      <w:proofErr w:type="spellStart"/>
      <w:r w:rsidRPr="00113D9F">
        <w:rPr>
          <w:lang w:val="es-ES_tradnl"/>
        </w:rPr>
        <w:t>ul</w:t>
      </w:r>
      <w:proofErr w:type="spellEnd"/>
      <w:r w:rsidRPr="00113D9F">
        <w:rPr>
          <w:lang w:val="es-ES_tradnl"/>
        </w:rPr>
        <w:t xml:space="preserve"> </w:t>
      </w:r>
      <w:proofErr w:type="spellStart"/>
      <w:r w:rsidRPr="00113D9F">
        <w:rPr>
          <w:lang w:val="es-ES_tradnl"/>
        </w:rPr>
        <w:t>class</w:t>
      </w:r>
      <w:proofErr w:type="spellEnd"/>
      <w:r w:rsidRPr="00113D9F">
        <w:rPr>
          <w:lang w:val="es-ES_tradnl"/>
        </w:rPr>
        <w:t>="</w:t>
      </w:r>
      <w:proofErr w:type="spellStart"/>
      <w:r w:rsidRPr="00113D9F">
        <w:rPr>
          <w:lang w:val="es-ES_tradnl"/>
        </w:rPr>
        <w:t>area_tabs</w:t>
      </w:r>
      <w:proofErr w:type="spellEnd"/>
      <w:r w:rsidRPr="00113D9F">
        <w:rPr>
          <w:lang w:val="es-ES_tradnl"/>
        </w:rPr>
        <w:t>"&gt;</w:t>
      </w:r>
    </w:p>
    <w:p w:rsidR="00113D9F" w:rsidRPr="00113D9F" w:rsidRDefault="00113D9F" w:rsidP="00113D9F">
      <w:pPr>
        <w:rPr>
          <w:lang w:val="es-ES_tradnl"/>
        </w:rPr>
      </w:pPr>
      <w:r w:rsidRPr="00113D9F">
        <w:rPr>
          <w:lang w:val="es-ES_tradnl"/>
        </w:rPr>
        <w:tab/>
        <w:t>&lt;</w:t>
      </w:r>
      <w:proofErr w:type="spellStart"/>
      <w:proofErr w:type="gramStart"/>
      <w:r w:rsidRPr="00113D9F">
        <w:rPr>
          <w:lang w:val="es-ES_tradnl"/>
        </w:rPr>
        <w:t>li</w:t>
      </w:r>
      <w:proofErr w:type="spellEnd"/>
      <w:proofErr w:type="gramEnd"/>
      <w:r w:rsidRPr="00113D9F">
        <w:rPr>
          <w:lang w:val="es-ES_tradnl"/>
        </w:rPr>
        <w:t>&gt;</w:t>
      </w:r>
    </w:p>
    <w:p w:rsidR="00113D9F" w:rsidRPr="00113D9F" w:rsidRDefault="00113D9F" w:rsidP="00113D9F">
      <w:pPr>
        <w:rPr>
          <w:lang w:val="es-ES_tradnl"/>
        </w:rPr>
      </w:pPr>
      <w:r w:rsidRPr="00113D9F">
        <w:rPr>
          <w:lang w:val="es-ES_tradnl"/>
        </w:rPr>
        <w:tab/>
      </w:r>
      <w:r w:rsidRPr="00113D9F">
        <w:rPr>
          <w:lang w:val="es-ES_tradnl"/>
        </w:rPr>
        <w:tab/>
        <w:t>&lt;a&gt;Datos de entidad&lt;/a&gt;</w:t>
      </w:r>
    </w:p>
    <w:p w:rsidR="00113D9F" w:rsidRPr="00113D9F" w:rsidRDefault="00113D9F" w:rsidP="00113D9F">
      <w:pPr>
        <w:rPr>
          <w:lang w:val="es-ES_tradnl"/>
        </w:rPr>
      </w:pPr>
      <w:r w:rsidRPr="00113D9F">
        <w:rPr>
          <w:lang w:val="es-ES_tradnl"/>
        </w:rPr>
        <w:tab/>
        <w:t>&lt;/</w:t>
      </w:r>
      <w:proofErr w:type="spellStart"/>
      <w:proofErr w:type="gramStart"/>
      <w:r w:rsidRPr="00113D9F">
        <w:rPr>
          <w:lang w:val="es-ES_tradnl"/>
        </w:rPr>
        <w:t>li</w:t>
      </w:r>
      <w:proofErr w:type="spellEnd"/>
      <w:proofErr w:type="gramEnd"/>
      <w:r w:rsidRPr="00113D9F">
        <w:rPr>
          <w:lang w:val="es-ES_tradnl"/>
        </w:rPr>
        <w:t>&gt;</w:t>
      </w:r>
    </w:p>
    <w:p w:rsidR="00113D9F" w:rsidRPr="00113D9F" w:rsidRDefault="00113D9F" w:rsidP="00113D9F">
      <w:pPr>
        <w:rPr>
          <w:lang w:val="es-ES_tradnl"/>
        </w:rPr>
      </w:pPr>
      <w:r w:rsidRPr="00113D9F">
        <w:rPr>
          <w:lang w:val="es-ES_tradnl"/>
        </w:rPr>
        <w:tab/>
        <w:t>&lt;</w:t>
      </w:r>
      <w:proofErr w:type="spellStart"/>
      <w:proofErr w:type="gramStart"/>
      <w:r w:rsidRPr="00113D9F">
        <w:rPr>
          <w:lang w:val="es-ES_tradnl"/>
        </w:rPr>
        <w:t>li</w:t>
      </w:r>
      <w:proofErr w:type="spellEnd"/>
      <w:proofErr w:type="gramEnd"/>
      <w:r w:rsidRPr="00113D9F">
        <w:rPr>
          <w:lang w:val="es-ES_tradnl"/>
        </w:rPr>
        <w:t>&gt;</w:t>
      </w:r>
    </w:p>
    <w:p w:rsidR="00113D9F" w:rsidRPr="00113D9F" w:rsidRDefault="00113D9F" w:rsidP="00113D9F">
      <w:pPr>
        <w:rPr>
          <w:lang w:val="es-ES_tradnl"/>
        </w:rPr>
      </w:pPr>
      <w:r w:rsidRPr="00113D9F">
        <w:rPr>
          <w:lang w:val="es-ES_tradnl"/>
        </w:rPr>
        <w:tab/>
      </w:r>
      <w:r w:rsidRPr="00113D9F">
        <w:rPr>
          <w:lang w:val="es-ES_tradnl"/>
        </w:rPr>
        <w:tab/>
        <w:t>&lt;a&gt;Mas datos&lt;/a&gt;</w:t>
      </w:r>
    </w:p>
    <w:p w:rsidR="00113D9F" w:rsidRPr="00113D9F" w:rsidRDefault="00113D9F" w:rsidP="00113D9F">
      <w:pPr>
        <w:rPr>
          <w:lang w:val="es-ES_tradnl"/>
        </w:rPr>
      </w:pPr>
      <w:r w:rsidRPr="00113D9F">
        <w:rPr>
          <w:lang w:val="es-ES_tradnl"/>
        </w:rPr>
        <w:tab/>
        <w:t>&lt;/</w:t>
      </w:r>
      <w:proofErr w:type="spellStart"/>
      <w:proofErr w:type="gramStart"/>
      <w:r w:rsidRPr="00113D9F">
        <w:rPr>
          <w:lang w:val="es-ES_tradnl"/>
        </w:rPr>
        <w:t>li</w:t>
      </w:r>
      <w:proofErr w:type="spellEnd"/>
      <w:proofErr w:type="gramEnd"/>
      <w:r w:rsidRPr="00113D9F">
        <w:rPr>
          <w:lang w:val="es-ES_tradnl"/>
        </w:rPr>
        <w:t>&gt;</w:t>
      </w:r>
    </w:p>
    <w:p w:rsidR="00CC55F4" w:rsidRDefault="00113D9F" w:rsidP="00113D9F">
      <w:pPr>
        <w:rPr>
          <w:lang w:val="es-ES_tradnl"/>
        </w:rPr>
      </w:pPr>
      <w:r w:rsidRPr="00113D9F">
        <w:rPr>
          <w:lang w:val="es-ES_tradnl"/>
        </w:rPr>
        <w:t>&lt;/</w:t>
      </w:r>
      <w:proofErr w:type="spellStart"/>
      <w:proofErr w:type="gramStart"/>
      <w:r w:rsidRPr="00113D9F">
        <w:rPr>
          <w:lang w:val="es-ES_tradnl"/>
        </w:rPr>
        <w:t>ul</w:t>
      </w:r>
      <w:proofErr w:type="spellEnd"/>
      <w:proofErr w:type="gramEnd"/>
      <w:r w:rsidRPr="00113D9F">
        <w:rPr>
          <w:lang w:val="es-ES_tradnl"/>
        </w:rPr>
        <w:t>&gt;</w:t>
      </w:r>
    </w:p>
    <w:p w:rsidR="00113D9F" w:rsidRDefault="00113D9F" w:rsidP="00113D9F">
      <w:pPr>
        <w:rPr>
          <w:lang w:val="es-ES_tradnl"/>
        </w:rPr>
      </w:pPr>
    </w:p>
    <w:p w:rsidR="00BA68CC" w:rsidRDefault="00BA68CC" w:rsidP="00BA68CC">
      <w:pPr>
        <w:pStyle w:val="Ttulo5"/>
        <w:rPr>
          <w:lang w:val="es-ES_tradnl"/>
        </w:rPr>
      </w:pPr>
      <w:r>
        <w:rPr>
          <w:lang w:val="es-ES_tradnl"/>
        </w:rPr>
        <w:t>Zona de Carga</w:t>
      </w:r>
    </w:p>
    <w:p w:rsidR="00BA68CC" w:rsidRDefault="00BA68CC" w:rsidP="00113D9F">
      <w:pPr>
        <w:rPr>
          <w:lang w:val="es-ES_tradnl"/>
        </w:rPr>
      </w:pPr>
      <w:r>
        <w:rPr>
          <w:lang w:val="es-ES_tradnl"/>
        </w:rPr>
        <w:t xml:space="preserve">Contendrá distintos grupos de campos dependiendo de la vista del </w:t>
      </w:r>
      <w:proofErr w:type="spellStart"/>
      <w:r>
        <w:rPr>
          <w:lang w:val="es-ES_tradnl"/>
        </w:rPr>
        <w:t>tab</w:t>
      </w:r>
      <w:proofErr w:type="spellEnd"/>
      <w:r>
        <w:rPr>
          <w:lang w:val="es-ES_tradnl"/>
        </w:rPr>
        <w:t xml:space="preserve"> seleccionado.</w:t>
      </w:r>
    </w:p>
    <w:p w:rsidR="00BA68CC" w:rsidRDefault="00BA68CC" w:rsidP="00BA68CC">
      <w:pPr>
        <w:pStyle w:val="Ttulo6"/>
        <w:rPr>
          <w:lang w:val="es-ES_tradnl"/>
        </w:rPr>
      </w:pPr>
      <w:r>
        <w:rPr>
          <w:lang w:val="es-ES_tradnl"/>
        </w:rPr>
        <w:t xml:space="preserve">Estructura </w:t>
      </w:r>
      <w:proofErr w:type="spellStart"/>
      <w:r>
        <w:rPr>
          <w:lang w:val="es-ES_tradnl"/>
        </w:rPr>
        <w:t>html</w:t>
      </w:r>
      <w:proofErr w:type="spellEnd"/>
    </w:p>
    <w:p w:rsidR="00D41E2F" w:rsidRPr="00D41E2F" w:rsidRDefault="00D41E2F" w:rsidP="00D41E2F">
      <w:pPr>
        <w:rPr>
          <w:lang w:val="es-ES_tradnl"/>
        </w:rPr>
      </w:pPr>
      <w:r w:rsidRPr="00D41E2F">
        <w:rPr>
          <w:lang w:val="es-ES_tradnl"/>
        </w:rPr>
        <w:t>&lt;</w:t>
      </w:r>
      <w:proofErr w:type="spellStart"/>
      <w:r w:rsidRPr="00D41E2F">
        <w:rPr>
          <w:lang w:val="es-ES_tradnl"/>
        </w:rPr>
        <w:t>div</w:t>
      </w:r>
      <w:proofErr w:type="spellEnd"/>
      <w:r w:rsidRPr="00D41E2F">
        <w:rPr>
          <w:lang w:val="es-ES_tradnl"/>
        </w:rPr>
        <w:t xml:space="preserve"> </w:t>
      </w:r>
      <w:proofErr w:type="spellStart"/>
      <w:r w:rsidRPr="00D41E2F">
        <w:rPr>
          <w:lang w:val="es-ES_tradnl"/>
        </w:rPr>
        <w:t>class</w:t>
      </w:r>
      <w:proofErr w:type="spellEnd"/>
      <w:r w:rsidRPr="00D41E2F">
        <w:rPr>
          <w:lang w:val="es-ES_tradnl"/>
        </w:rPr>
        <w:t>="</w:t>
      </w:r>
      <w:proofErr w:type="spellStart"/>
      <w:r w:rsidRPr="00D41E2F">
        <w:rPr>
          <w:lang w:val="es-ES_tradnl"/>
        </w:rPr>
        <w:t>zona_carga</w:t>
      </w:r>
      <w:proofErr w:type="spellEnd"/>
      <w:r w:rsidRPr="00D41E2F">
        <w:rPr>
          <w:lang w:val="es-ES_tradnl"/>
        </w:rPr>
        <w:t>"&gt;</w:t>
      </w:r>
    </w:p>
    <w:p w:rsidR="00D41E2F" w:rsidRPr="00D41E2F" w:rsidRDefault="00D41E2F" w:rsidP="00D41E2F">
      <w:pPr>
        <w:rPr>
          <w:lang w:val="es-ES_tradnl"/>
        </w:rPr>
      </w:pPr>
      <w:r w:rsidRPr="00D41E2F">
        <w:rPr>
          <w:lang w:val="es-ES_tradnl"/>
        </w:rPr>
        <w:tab/>
        <w:t>&lt;</w:t>
      </w:r>
      <w:proofErr w:type="spellStart"/>
      <w:proofErr w:type="gramStart"/>
      <w:r w:rsidRPr="00D41E2F">
        <w:rPr>
          <w:lang w:val="es-ES_tradnl"/>
        </w:rPr>
        <w:t>fieldset</w:t>
      </w:r>
      <w:proofErr w:type="spellEnd"/>
      <w:proofErr w:type="gramEnd"/>
      <w:r w:rsidRPr="00D41E2F">
        <w:rPr>
          <w:lang w:val="es-ES_tradnl"/>
        </w:rPr>
        <w:t>&gt;</w:t>
      </w:r>
    </w:p>
    <w:p w:rsidR="00D41E2F" w:rsidRPr="00D41E2F" w:rsidRDefault="00D41E2F" w:rsidP="00D41E2F">
      <w:pPr>
        <w:rPr>
          <w:lang w:val="es-ES_tradnl"/>
        </w:rPr>
      </w:pPr>
      <w:r w:rsidRPr="00D41E2F">
        <w:rPr>
          <w:lang w:val="es-ES_tradnl"/>
        </w:rPr>
        <w:tab/>
      </w:r>
      <w:r w:rsidRPr="00D41E2F">
        <w:rPr>
          <w:lang w:val="es-ES_tradnl"/>
        </w:rPr>
        <w:tab/>
        <w:t>&lt;</w:t>
      </w:r>
      <w:proofErr w:type="gramStart"/>
      <w:r w:rsidRPr="00D41E2F">
        <w:rPr>
          <w:lang w:val="es-ES_tradnl"/>
        </w:rPr>
        <w:t>!</w:t>
      </w:r>
      <w:proofErr w:type="gramEnd"/>
      <w:r w:rsidRPr="00D41E2F">
        <w:rPr>
          <w:lang w:val="es-ES_tradnl"/>
        </w:rPr>
        <w:t>-- contenido --&gt;</w:t>
      </w:r>
    </w:p>
    <w:p w:rsidR="00D41E2F" w:rsidRPr="00D41E2F" w:rsidRDefault="00D41E2F" w:rsidP="00D41E2F">
      <w:pPr>
        <w:rPr>
          <w:lang w:val="es-ES_tradnl"/>
        </w:rPr>
      </w:pPr>
      <w:r w:rsidRPr="00D41E2F">
        <w:rPr>
          <w:lang w:val="es-ES_tradnl"/>
        </w:rPr>
        <w:tab/>
        <w:t>&lt;/</w:t>
      </w:r>
      <w:proofErr w:type="spellStart"/>
      <w:proofErr w:type="gramStart"/>
      <w:r w:rsidRPr="00D41E2F">
        <w:rPr>
          <w:lang w:val="es-ES_tradnl"/>
        </w:rPr>
        <w:t>fieldset</w:t>
      </w:r>
      <w:proofErr w:type="spellEnd"/>
      <w:proofErr w:type="gramEnd"/>
      <w:r w:rsidRPr="00D41E2F">
        <w:rPr>
          <w:lang w:val="es-ES_tradnl"/>
        </w:rPr>
        <w:t>&gt;</w:t>
      </w:r>
    </w:p>
    <w:p w:rsidR="00D41E2F" w:rsidRDefault="00D41E2F" w:rsidP="00D41E2F">
      <w:pPr>
        <w:rPr>
          <w:lang w:val="es-ES_tradnl"/>
        </w:rPr>
      </w:pPr>
      <w:r w:rsidRPr="00D41E2F">
        <w:rPr>
          <w:lang w:val="es-ES_tradnl"/>
        </w:rPr>
        <w:t>&lt;/</w:t>
      </w:r>
      <w:proofErr w:type="spellStart"/>
      <w:proofErr w:type="gramStart"/>
      <w:r w:rsidRPr="00D41E2F">
        <w:rPr>
          <w:lang w:val="es-ES_tradnl"/>
        </w:rPr>
        <w:t>div</w:t>
      </w:r>
      <w:proofErr w:type="spellEnd"/>
      <w:proofErr w:type="gramEnd"/>
      <w:r w:rsidRPr="00D41E2F">
        <w:rPr>
          <w:lang w:val="es-ES_tradnl"/>
        </w:rPr>
        <w:t>&gt;</w:t>
      </w:r>
    </w:p>
    <w:p w:rsidR="00D41E2F" w:rsidRDefault="00923742" w:rsidP="00923742">
      <w:pPr>
        <w:pStyle w:val="Ttulo5"/>
        <w:rPr>
          <w:lang w:val="es-ES_tradnl"/>
        </w:rPr>
      </w:pPr>
      <w:r>
        <w:rPr>
          <w:lang w:val="es-ES_tradnl"/>
        </w:rPr>
        <w:t>Grupo de Campos</w:t>
      </w:r>
    </w:p>
    <w:p w:rsidR="00923742" w:rsidRPr="00923742" w:rsidRDefault="00923742" w:rsidP="00923742">
      <w:pPr>
        <w:rPr>
          <w:lang w:val="es-ES_tradnl"/>
        </w:rPr>
      </w:pPr>
      <w:r>
        <w:rPr>
          <w:lang w:val="es-ES_tradnl"/>
        </w:rPr>
        <w:t>Contiene una agrupación de campos por algún criterio y contiene un titulo contrastando el mismo.</w:t>
      </w:r>
    </w:p>
    <w:p w:rsidR="00923742" w:rsidRPr="00923742" w:rsidRDefault="00923742" w:rsidP="00923742">
      <w:pPr>
        <w:pStyle w:val="Ttulo6"/>
        <w:rPr>
          <w:lang w:val="es-ES_tradnl"/>
        </w:rPr>
      </w:pPr>
      <w:r>
        <w:rPr>
          <w:lang w:val="es-ES_tradnl"/>
        </w:rPr>
        <w:t xml:space="preserve">Estructura </w:t>
      </w:r>
      <w:proofErr w:type="spellStart"/>
      <w:r>
        <w:rPr>
          <w:lang w:val="es-ES_tradnl"/>
        </w:rPr>
        <w:t>html</w:t>
      </w:r>
      <w:proofErr w:type="spellEnd"/>
    </w:p>
    <w:p w:rsidR="00923742" w:rsidRPr="00923742" w:rsidRDefault="00923742" w:rsidP="00923742">
      <w:pPr>
        <w:rPr>
          <w:lang w:val="es-ES_tradnl"/>
        </w:rPr>
      </w:pPr>
      <w:r w:rsidRPr="00923742">
        <w:rPr>
          <w:lang w:val="es-ES_tradnl"/>
        </w:rPr>
        <w:t>&lt;</w:t>
      </w:r>
      <w:proofErr w:type="spellStart"/>
      <w:proofErr w:type="gramStart"/>
      <w:r w:rsidRPr="00923742">
        <w:rPr>
          <w:lang w:val="es-ES_tradnl"/>
        </w:rPr>
        <w:t>fieldset</w:t>
      </w:r>
      <w:proofErr w:type="spellEnd"/>
      <w:proofErr w:type="gramEnd"/>
      <w:r w:rsidRPr="00923742">
        <w:rPr>
          <w:lang w:val="es-ES_tradnl"/>
        </w:rPr>
        <w:t>&gt;</w:t>
      </w:r>
    </w:p>
    <w:p w:rsidR="00923742" w:rsidRPr="00923742" w:rsidRDefault="00923742" w:rsidP="00923742">
      <w:pPr>
        <w:rPr>
          <w:lang w:val="es-ES_tradnl"/>
        </w:rPr>
      </w:pPr>
      <w:r w:rsidRPr="00923742">
        <w:rPr>
          <w:lang w:val="es-ES_tradnl"/>
        </w:rPr>
        <w:tab/>
        <w:t>&lt;h3&gt;Titulo de grupo de campos&lt;/h3&gt;</w:t>
      </w:r>
    </w:p>
    <w:p w:rsidR="00923742" w:rsidRPr="00923742" w:rsidRDefault="00923742" w:rsidP="00923742">
      <w:pPr>
        <w:rPr>
          <w:lang w:val="es-ES_tradnl"/>
        </w:rPr>
      </w:pPr>
      <w:r w:rsidRPr="00923742">
        <w:rPr>
          <w:lang w:val="es-ES_tradnl"/>
        </w:rPr>
        <w:tab/>
        <w:t>&lt;</w:t>
      </w:r>
      <w:proofErr w:type="spellStart"/>
      <w:proofErr w:type="gramStart"/>
      <w:r w:rsidRPr="00923742">
        <w:rPr>
          <w:lang w:val="es-ES_tradnl"/>
        </w:rPr>
        <w:t>div</w:t>
      </w:r>
      <w:proofErr w:type="spellEnd"/>
      <w:proofErr w:type="gramEnd"/>
      <w:r w:rsidRPr="00923742">
        <w:rPr>
          <w:lang w:val="es-ES_tradnl"/>
        </w:rPr>
        <w:t>&gt;</w:t>
      </w:r>
    </w:p>
    <w:p w:rsidR="00923742" w:rsidRPr="00923742" w:rsidRDefault="00923742" w:rsidP="00923742">
      <w:pPr>
        <w:rPr>
          <w:lang w:val="es-ES_tradnl"/>
        </w:rPr>
      </w:pPr>
      <w:r w:rsidRPr="00923742">
        <w:rPr>
          <w:lang w:val="es-ES_tradnl"/>
        </w:rPr>
        <w:tab/>
      </w:r>
      <w:r w:rsidRPr="00923742">
        <w:rPr>
          <w:lang w:val="es-ES_tradnl"/>
        </w:rPr>
        <w:tab/>
        <w:t>&lt;</w:t>
      </w:r>
      <w:proofErr w:type="gramStart"/>
      <w:r w:rsidRPr="00923742">
        <w:rPr>
          <w:lang w:val="es-ES_tradnl"/>
        </w:rPr>
        <w:t>!</w:t>
      </w:r>
      <w:proofErr w:type="gramEnd"/>
      <w:r w:rsidRPr="00923742">
        <w:rPr>
          <w:lang w:val="es-ES_tradnl"/>
        </w:rPr>
        <w:t xml:space="preserve">-- </w:t>
      </w:r>
      <w:r>
        <w:rPr>
          <w:lang w:val="es-ES_tradnl"/>
        </w:rPr>
        <w:t>campos</w:t>
      </w:r>
      <w:r w:rsidRPr="00923742">
        <w:rPr>
          <w:lang w:val="es-ES_tradnl"/>
        </w:rPr>
        <w:t xml:space="preserve"> --&gt;</w:t>
      </w:r>
    </w:p>
    <w:p w:rsidR="00923742" w:rsidRPr="00923742" w:rsidRDefault="00923742" w:rsidP="00923742">
      <w:pPr>
        <w:rPr>
          <w:lang w:val="es-ES_tradnl"/>
        </w:rPr>
      </w:pPr>
      <w:r w:rsidRPr="00923742">
        <w:rPr>
          <w:lang w:val="es-ES_tradnl"/>
        </w:rPr>
        <w:tab/>
        <w:t>&lt;/</w:t>
      </w:r>
      <w:proofErr w:type="spellStart"/>
      <w:proofErr w:type="gramStart"/>
      <w:r w:rsidRPr="00923742">
        <w:rPr>
          <w:lang w:val="es-ES_tradnl"/>
        </w:rPr>
        <w:t>div</w:t>
      </w:r>
      <w:proofErr w:type="spellEnd"/>
      <w:proofErr w:type="gramEnd"/>
      <w:r w:rsidRPr="00923742">
        <w:rPr>
          <w:lang w:val="es-ES_tradnl"/>
        </w:rPr>
        <w:t>&gt;</w:t>
      </w:r>
    </w:p>
    <w:p w:rsidR="00923742" w:rsidRDefault="00923742" w:rsidP="00923742">
      <w:pPr>
        <w:rPr>
          <w:lang w:val="es-ES_tradnl"/>
        </w:rPr>
      </w:pPr>
      <w:r w:rsidRPr="00923742">
        <w:rPr>
          <w:lang w:val="es-ES_tradnl"/>
        </w:rPr>
        <w:t>&lt;/</w:t>
      </w:r>
      <w:proofErr w:type="spellStart"/>
      <w:proofErr w:type="gramStart"/>
      <w:r w:rsidRPr="00923742">
        <w:rPr>
          <w:lang w:val="es-ES_tradnl"/>
        </w:rPr>
        <w:t>fieldset</w:t>
      </w:r>
      <w:proofErr w:type="spellEnd"/>
      <w:proofErr w:type="gramEnd"/>
      <w:r w:rsidRPr="00923742">
        <w:rPr>
          <w:lang w:val="es-ES_tradnl"/>
        </w:rPr>
        <w:t>&gt;</w:t>
      </w:r>
    </w:p>
    <w:p w:rsidR="00923742" w:rsidRDefault="00923742" w:rsidP="00923742">
      <w:pPr>
        <w:rPr>
          <w:lang w:val="es-ES_tradnl"/>
        </w:rPr>
      </w:pPr>
    </w:p>
    <w:p w:rsidR="002043A6" w:rsidRDefault="002043A6" w:rsidP="002043A6">
      <w:pPr>
        <w:pStyle w:val="Ttulo5"/>
        <w:rPr>
          <w:lang w:val="es-ES_tradnl"/>
        </w:rPr>
      </w:pPr>
      <w:r>
        <w:rPr>
          <w:lang w:val="es-ES_tradnl"/>
        </w:rPr>
        <w:t>Campos y etiquetas</w:t>
      </w:r>
    </w:p>
    <w:p w:rsidR="002043A6" w:rsidRDefault="002043A6" w:rsidP="002043A6">
      <w:pPr>
        <w:rPr>
          <w:lang w:val="es-ES_tradnl"/>
        </w:rPr>
      </w:pPr>
      <w:r>
        <w:rPr>
          <w:lang w:val="es-ES_tradnl"/>
        </w:rPr>
        <w:t>Definen un concepto y control de carga que el usuario debe completar.</w:t>
      </w:r>
    </w:p>
    <w:p w:rsidR="002043A6" w:rsidRDefault="002043A6" w:rsidP="008F675D">
      <w:pPr>
        <w:pStyle w:val="Ttulo6"/>
        <w:rPr>
          <w:lang w:val="es-ES_tradnl"/>
        </w:rPr>
      </w:pPr>
      <w:r>
        <w:rPr>
          <w:lang w:val="es-ES_tradnl"/>
        </w:rPr>
        <w:t xml:space="preserve">Estructura </w:t>
      </w:r>
      <w:proofErr w:type="spellStart"/>
      <w:r>
        <w:rPr>
          <w:lang w:val="es-ES_tradnl"/>
        </w:rPr>
        <w:t>html</w:t>
      </w:r>
      <w:proofErr w:type="spellEnd"/>
    </w:p>
    <w:p w:rsidR="002043A6" w:rsidRDefault="00BE09CF" w:rsidP="002043A6">
      <w:pPr>
        <w:rPr>
          <w:lang w:val="es-ES_tradnl"/>
        </w:rPr>
      </w:pPr>
      <w:r>
        <w:rPr>
          <w:lang w:val="es-ES_tradnl"/>
        </w:rPr>
        <w:t>&lt;</w:t>
      </w:r>
      <w:proofErr w:type="spellStart"/>
      <w:proofErr w:type="gramStart"/>
      <w:r>
        <w:rPr>
          <w:lang w:val="es-ES_tradnl"/>
        </w:rPr>
        <w:t>label</w:t>
      </w:r>
      <w:proofErr w:type="spellEnd"/>
      <w:r>
        <w:rPr>
          <w:lang w:val="es-ES_tradnl"/>
        </w:rPr>
        <w:t>&gt;</w:t>
      </w:r>
      <w:proofErr w:type="gramEnd"/>
      <w:r>
        <w:rPr>
          <w:lang w:val="es-ES_tradnl"/>
        </w:rPr>
        <w:t>Concepto&lt;/</w:t>
      </w:r>
      <w:proofErr w:type="spellStart"/>
      <w:r>
        <w:rPr>
          <w:lang w:val="es-ES_tradnl"/>
        </w:rPr>
        <w:t>label</w:t>
      </w:r>
      <w:proofErr w:type="spellEnd"/>
      <w:r>
        <w:rPr>
          <w:lang w:val="es-ES_tradnl"/>
        </w:rPr>
        <w:t>&gt;</w:t>
      </w:r>
    </w:p>
    <w:p w:rsidR="00BE09CF" w:rsidRDefault="00BE09CF" w:rsidP="002043A6">
      <w:pPr>
        <w:rPr>
          <w:lang w:val="es-ES_tradnl"/>
        </w:rPr>
      </w:pPr>
      <w:r>
        <w:rPr>
          <w:lang w:val="es-ES_tradnl"/>
        </w:rPr>
        <w:t>&lt;</w:t>
      </w:r>
      <w:proofErr w:type="spellStart"/>
      <w:proofErr w:type="gramStart"/>
      <w:r>
        <w:rPr>
          <w:lang w:val="es-ES_tradnl"/>
        </w:rPr>
        <w:t>span</w:t>
      </w:r>
      <w:proofErr w:type="spellEnd"/>
      <w:proofErr w:type="gramEnd"/>
      <w:r>
        <w:rPr>
          <w:lang w:val="es-ES_tradnl"/>
        </w:rPr>
        <w:t>&gt;</w:t>
      </w:r>
    </w:p>
    <w:p w:rsidR="00BE09CF" w:rsidRDefault="00BE09CF" w:rsidP="002043A6">
      <w:pPr>
        <w:rPr>
          <w:lang w:val="es-ES_tradnl"/>
        </w:rPr>
      </w:pPr>
      <w:r>
        <w:rPr>
          <w:lang w:val="es-ES_tradnl"/>
        </w:rPr>
        <w:tab/>
        <w:t>&lt;</w:t>
      </w:r>
      <w:proofErr w:type="gramStart"/>
      <w:r>
        <w:rPr>
          <w:lang w:val="es-ES_tradnl"/>
        </w:rPr>
        <w:t>input</w:t>
      </w:r>
      <w:proofErr w:type="gram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type</w:t>
      </w:r>
      <w:proofErr w:type="spellEnd"/>
      <w:r>
        <w:rPr>
          <w:lang w:val="es-ES_tradnl"/>
        </w:rPr>
        <w:t>=”</w:t>
      </w:r>
      <w:proofErr w:type="spellStart"/>
      <w:r>
        <w:rPr>
          <w:lang w:val="es-ES_tradnl"/>
        </w:rPr>
        <w:t>text</w:t>
      </w:r>
      <w:proofErr w:type="spellEnd"/>
      <w:r>
        <w:rPr>
          <w:lang w:val="es-ES_tradnl"/>
        </w:rPr>
        <w:t xml:space="preserve">” </w:t>
      </w:r>
      <w:proofErr w:type="spellStart"/>
      <w:r>
        <w:rPr>
          <w:lang w:val="es-ES_tradnl"/>
        </w:rPr>
        <w:t>name</w:t>
      </w:r>
      <w:proofErr w:type="spellEnd"/>
      <w:r>
        <w:rPr>
          <w:lang w:val="es-ES_tradnl"/>
        </w:rPr>
        <w:t>=”nombre” /&gt;</w:t>
      </w:r>
    </w:p>
    <w:p w:rsidR="00BE09CF" w:rsidRDefault="00BE09CF" w:rsidP="002043A6">
      <w:pPr>
        <w:rPr>
          <w:lang w:val="es-ES_tradnl"/>
        </w:rPr>
      </w:pPr>
      <w:r>
        <w:rPr>
          <w:lang w:val="es-ES_tradnl"/>
        </w:rPr>
        <w:t>&lt;/</w:t>
      </w:r>
      <w:proofErr w:type="spellStart"/>
      <w:proofErr w:type="gramStart"/>
      <w:r>
        <w:rPr>
          <w:lang w:val="es-ES_tradnl"/>
        </w:rPr>
        <w:t>span</w:t>
      </w:r>
      <w:proofErr w:type="spellEnd"/>
      <w:proofErr w:type="gramEnd"/>
      <w:r>
        <w:rPr>
          <w:lang w:val="es-ES_tradnl"/>
        </w:rPr>
        <w:t>&gt;</w:t>
      </w:r>
    </w:p>
    <w:p w:rsidR="005E20CF" w:rsidRDefault="005E20CF" w:rsidP="005E20CF">
      <w:pPr>
        <w:pStyle w:val="Ttulo4"/>
        <w:rPr>
          <w:lang w:val="es-ES_tradnl"/>
        </w:rPr>
      </w:pPr>
      <w:r>
        <w:rPr>
          <w:lang w:val="es-ES_tradnl"/>
        </w:rPr>
        <w:t>Listados de información</w:t>
      </w:r>
    </w:p>
    <w:p w:rsidR="005E20CF" w:rsidRDefault="005E20CF" w:rsidP="00AA2D30">
      <w:pPr>
        <w:pStyle w:val="Ttulo5"/>
        <w:rPr>
          <w:lang w:val="es-ES_tradnl"/>
        </w:rPr>
      </w:pPr>
      <w:r>
        <w:rPr>
          <w:lang w:val="es-ES_tradnl"/>
        </w:rPr>
        <w:t>Vista previa</w:t>
      </w:r>
    </w:p>
    <w:p w:rsidR="005E20CF" w:rsidRPr="005E20CF" w:rsidRDefault="00AA2D30" w:rsidP="005E20CF">
      <w:pPr>
        <w:rPr>
          <w:lang w:val="es-ES_tradnl"/>
        </w:rPr>
      </w:pPr>
      <w:r>
        <w:rPr>
          <w:noProof/>
          <w:lang w:val="es-AR"/>
        </w:rPr>
        <w:drawing>
          <wp:inline distT="0" distB="0" distL="0" distR="0">
            <wp:extent cx="4083050" cy="2243455"/>
            <wp:effectExtent l="19050" t="0" r="0" b="0"/>
            <wp:docPr id="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050" cy="2243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2D30" w:rsidRDefault="00AA2D30">
      <w:pPr>
        <w:rPr>
          <w:b/>
          <w:bCs/>
          <w:i/>
          <w:iCs/>
          <w:sz w:val="26"/>
          <w:szCs w:val="26"/>
          <w:lang w:val="es-ES_tradnl"/>
        </w:rPr>
      </w:pPr>
      <w:r>
        <w:rPr>
          <w:lang w:val="es-ES_tradnl"/>
        </w:rPr>
        <w:br w:type="page"/>
      </w:r>
    </w:p>
    <w:p w:rsidR="005E20CF" w:rsidRDefault="00270FDC" w:rsidP="00270FDC">
      <w:pPr>
        <w:pStyle w:val="Ttulo5"/>
        <w:rPr>
          <w:lang w:val="es-ES_tradnl"/>
        </w:rPr>
      </w:pPr>
      <w:r>
        <w:rPr>
          <w:lang w:val="es-ES_tradnl"/>
        </w:rPr>
        <w:t>Búsqueda de información</w:t>
      </w:r>
    </w:p>
    <w:p w:rsidR="00270FDC" w:rsidRDefault="00270FDC" w:rsidP="002043A6">
      <w:pPr>
        <w:rPr>
          <w:lang w:val="es-ES_tradnl"/>
        </w:rPr>
      </w:pPr>
      <w:r>
        <w:rPr>
          <w:noProof/>
          <w:lang w:val="es-AR"/>
        </w:rPr>
        <w:drawing>
          <wp:inline distT="0" distB="0" distL="0" distR="0">
            <wp:extent cx="4540250" cy="1839595"/>
            <wp:effectExtent l="19050" t="0" r="0" b="0"/>
            <wp:docPr id="1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250" cy="1839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0FDC" w:rsidRDefault="00270FDC" w:rsidP="002043A6">
      <w:pPr>
        <w:rPr>
          <w:lang w:val="es-ES_tradnl"/>
        </w:rPr>
      </w:pPr>
    </w:p>
    <w:p w:rsidR="00194E9E" w:rsidRDefault="00437757" w:rsidP="00270FDC">
      <w:pPr>
        <w:pStyle w:val="Ttulo5"/>
        <w:rPr>
          <w:lang w:val="es-ES_tradnl"/>
        </w:rPr>
      </w:pPr>
      <w:r>
        <w:rPr>
          <w:lang w:val="es-ES_tradnl"/>
        </w:rPr>
        <w:t>Exportación</w:t>
      </w:r>
      <w:r w:rsidR="00270FDC">
        <w:rPr>
          <w:lang w:val="es-ES_tradnl"/>
        </w:rPr>
        <w:t xml:space="preserve"> de listados</w:t>
      </w:r>
    </w:p>
    <w:p w:rsidR="00270FDC" w:rsidRDefault="00270FDC" w:rsidP="002043A6">
      <w:pPr>
        <w:rPr>
          <w:lang w:val="es-ES_tradnl"/>
        </w:rPr>
      </w:pPr>
      <w:r>
        <w:rPr>
          <w:noProof/>
          <w:lang w:val="es-AR"/>
        </w:rPr>
        <w:drawing>
          <wp:inline distT="0" distB="0" distL="0" distR="0">
            <wp:extent cx="4540250" cy="2052320"/>
            <wp:effectExtent l="19050" t="0" r="0" b="0"/>
            <wp:docPr id="1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250" cy="2052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015B" w:rsidRDefault="0090015B" w:rsidP="002043A6">
      <w:pPr>
        <w:rPr>
          <w:lang w:val="es-ES_tradnl"/>
        </w:rPr>
      </w:pPr>
    </w:p>
    <w:p w:rsidR="0090015B" w:rsidRDefault="0090015B">
      <w:pPr>
        <w:rPr>
          <w:b/>
          <w:bCs/>
          <w:sz w:val="28"/>
          <w:szCs w:val="28"/>
          <w:lang w:val="es-ES_tradnl"/>
        </w:rPr>
        <w:sectPr w:rsidR="0090015B" w:rsidSect="0059505B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:rsidR="0090015B" w:rsidRDefault="0090015B" w:rsidP="0090015B">
      <w:pPr>
        <w:pStyle w:val="Ttulo4"/>
        <w:rPr>
          <w:lang w:val="es-ES_tradnl"/>
        </w:rPr>
      </w:pPr>
      <w:r>
        <w:rPr>
          <w:lang w:val="es-ES_tradnl"/>
        </w:rPr>
        <w:t>Vista previa panel de administración</w:t>
      </w:r>
    </w:p>
    <w:p w:rsidR="0090015B" w:rsidRDefault="0090015B" w:rsidP="0090015B">
      <w:pPr>
        <w:rPr>
          <w:lang w:val="es-ES_tradnl"/>
        </w:rPr>
      </w:pPr>
      <w:r>
        <w:rPr>
          <w:noProof/>
          <w:lang w:val="es-AR"/>
        </w:rPr>
        <w:drawing>
          <wp:inline distT="0" distB="0" distL="0" distR="0">
            <wp:extent cx="8250555" cy="3848735"/>
            <wp:effectExtent l="19050" t="0" r="0" b="0"/>
            <wp:docPr id="14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0555" cy="3848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015B" w:rsidRDefault="0090015B" w:rsidP="0090015B">
      <w:pPr>
        <w:rPr>
          <w:lang w:val="es-ES_tradnl"/>
        </w:rPr>
      </w:pPr>
    </w:p>
    <w:p w:rsidR="0090015B" w:rsidRDefault="0090015B" w:rsidP="0090015B">
      <w:pPr>
        <w:rPr>
          <w:lang w:val="es-ES_tradnl"/>
        </w:rPr>
        <w:sectPr w:rsidR="0090015B" w:rsidSect="0090015B">
          <w:pgSz w:w="15840" w:h="12240" w:orient="landscape"/>
          <w:pgMar w:top="1701" w:right="1417" w:bottom="1701" w:left="1417" w:header="708" w:footer="708" w:gutter="0"/>
          <w:cols w:space="708"/>
          <w:docGrid w:linePitch="360"/>
        </w:sectPr>
      </w:pPr>
    </w:p>
    <w:p w:rsidR="0090015B" w:rsidRDefault="00931483" w:rsidP="00931483">
      <w:pPr>
        <w:pStyle w:val="Ttulo3"/>
        <w:rPr>
          <w:lang w:val="es-ES_tradnl"/>
        </w:rPr>
      </w:pPr>
      <w:r>
        <w:rPr>
          <w:lang w:val="es-ES_tradnl"/>
        </w:rPr>
        <w:t>Zona de usuario</w:t>
      </w:r>
    </w:p>
    <w:p w:rsidR="00931483" w:rsidRPr="00931483" w:rsidRDefault="00931483" w:rsidP="00931483">
      <w:pPr>
        <w:rPr>
          <w:lang w:val="es-ES_tradnl"/>
        </w:rPr>
      </w:pPr>
      <w:r>
        <w:rPr>
          <w:lang w:val="es-ES_tradnl"/>
        </w:rPr>
        <w:t>No definido todavía</w:t>
      </w:r>
    </w:p>
    <w:sectPr w:rsidR="00931483" w:rsidRPr="00931483" w:rsidSect="005950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54328E"/>
    <w:multiLevelType w:val="hybridMultilevel"/>
    <w:tmpl w:val="7EAE4D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7B5FDE"/>
    <w:multiLevelType w:val="hybridMultilevel"/>
    <w:tmpl w:val="3E78F00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savePreviewPicture/>
  <w:compat/>
  <w:rsids>
    <w:rsidRoot w:val="00652B7E"/>
    <w:rsid w:val="000918A6"/>
    <w:rsid w:val="00092BED"/>
    <w:rsid w:val="000C1F1F"/>
    <w:rsid w:val="000F726F"/>
    <w:rsid w:val="001053C5"/>
    <w:rsid w:val="00113D9F"/>
    <w:rsid w:val="00116F6B"/>
    <w:rsid w:val="00166F20"/>
    <w:rsid w:val="00194E9E"/>
    <w:rsid w:val="001A78E1"/>
    <w:rsid w:val="001B2E78"/>
    <w:rsid w:val="002043A6"/>
    <w:rsid w:val="00220634"/>
    <w:rsid w:val="00223641"/>
    <w:rsid w:val="00224A5E"/>
    <w:rsid w:val="00225AE4"/>
    <w:rsid w:val="00236302"/>
    <w:rsid w:val="00257E44"/>
    <w:rsid w:val="002618C3"/>
    <w:rsid w:val="002662F3"/>
    <w:rsid w:val="00270FDC"/>
    <w:rsid w:val="002B7F02"/>
    <w:rsid w:val="002C6ED6"/>
    <w:rsid w:val="002E1A8B"/>
    <w:rsid w:val="00321E26"/>
    <w:rsid w:val="003601A8"/>
    <w:rsid w:val="00360C07"/>
    <w:rsid w:val="00375D32"/>
    <w:rsid w:val="0039284B"/>
    <w:rsid w:val="003A3BDD"/>
    <w:rsid w:val="003B084C"/>
    <w:rsid w:val="003C2BF6"/>
    <w:rsid w:val="003C54DD"/>
    <w:rsid w:val="003D5975"/>
    <w:rsid w:val="004202C3"/>
    <w:rsid w:val="00422292"/>
    <w:rsid w:val="00437757"/>
    <w:rsid w:val="0046055E"/>
    <w:rsid w:val="00466750"/>
    <w:rsid w:val="004A459E"/>
    <w:rsid w:val="004B4CC9"/>
    <w:rsid w:val="004C1B60"/>
    <w:rsid w:val="004F3FD1"/>
    <w:rsid w:val="00510FE0"/>
    <w:rsid w:val="00562E58"/>
    <w:rsid w:val="00571857"/>
    <w:rsid w:val="00580226"/>
    <w:rsid w:val="005842AD"/>
    <w:rsid w:val="0059505B"/>
    <w:rsid w:val="005E1850"/>
    <w:rsid w:val="005E20CF"/>
    <w:rsid w:val="0061753B"/>
    <w:rsid w:val="00652B7E"/>
    <w:rsid w:val="00664A93"/>
    <w:rsid w:val="006675E8"/>
    <w:rsid w:val="00671F71"/>
    <w:rsid w:val="00683906"/>
    <w:rsid w:val="00683BD6"/>
    <w:rsid w:val="00686A0D"/>
    <w:rsid w:val="006965D9"/>
    <w:rsid w:val="006B66CE"/>
    <w:rsid w:val="006D610E"/>
    <w:rsid w:val="007316DC"/>
    <w:rsid w:val="007405FC"/>
    <w:rsid w:val="007479DB"/>
    <w:rsid w:val="00756163"/>
    <w:rsid w:val="007725C9"/>
    <w:rsid w:val="00781577"/>
    <w:rsid w:val="00784DB3"/>
    <w:rsid w:val="0079158B"/>
    <w:rsid w:val="00796C61"/>
    <w:rsid w:val="007B494F"/>
    <w:rsid w:val="007C754C"/>
    <w:rsid w:val="007E1254"/>
    <w:rsid w:val="00831C39"/>
    <w:rsid w:val="00832C48"/>
    <w:rsid w:val="008D0E2E"/>
    <w:rsid w:val="008F295B"/>
    <w:rsid w:val="008F675D"/>
    <w:rsid w:val="0090015B"/>
    <w:rsid w:val="009002C8"/>
    <w:rsid w:val="00923742"/>
    <w:rsid w:val="00931483"/>
    <w:rsid w:val="00951B4F"/>
    <w:rsid w:val="009904A5"/>
    <w:rsid w:val="00992D37"/>
    <w:rsid w:val="009A580B"/>
    <w:rsid w:val="009C4845"/>
    <w:rsid w:val="00A33F0A"/>
    <w:rsid w:val="00A4409B"/>
    <w:rsid w:val="00A561C6"/>
    <w:rsid w:val="00A57DF5"/>
    <w:rsid w:val="00A633E8"/>
    <w:rsid w:val="00A63DC9"/>
    <w:rsid w:val="00A653EB"/>
    <w:rsid w:val="00AA0B68"/>
    <w:rsid w:val="00AA2D30"/>
    <w:rsid w:val="00AA7828"/>
    <w:rsid w:val="00AE3CFB"/>
    <w:rsid w:val="00AF3BB0"/>
    <w:rsid w:val="00AF5EB6"/>
    <w:rsid w:val="00B00BE4"/>
    <w:rsid w:val="00B13F33"/>
    <w:rsid w:val="00B62BDB"/>
    <w:rsid w:val="00B91C3F"/>
    <w:rsid w:val="00BA187E"/>
    <w:rsid w:val="00BA68CC"/>
    <w:rsid w:val="00BE09CF"/>
    <w:rsid w:val="00C03558"/>
    <w:rsid w:val="00C14CED"/>
    <w:rsid w:val="00C15A35"/>
    <w:rsid w:val="00C21AB6"/>
    <w:rsid w:val="00C24AE7"/>
    <w:rsid w:val="00C26D25"/>
    <w:rsid w:val="00C33EF6"/>
    <w:rsid w:val="00C4152D"/>
    <w:rsid w:val="00C526C1"/>
    <w:rsid w:val="00C61066"/>
    <w:rsid w:val="00C65E84"/>
    <w:rsid w:val="00CB1C35"/>
    <w:rsid w:val="00CB5346"/>
    <w:rsid w:val="00CC55F4"/>
    <w:rsid w:val="00CE4939"/>
    <w:rsid w:val="00CF4537"/>
    <w:rsid w:val="00D17A0E"/>
    <w:rsid w:val="00D210E5"/>
    <w:rsid w:val="00D230DB"/>
    <w:rsid w:val="00D36C71"/>
    <w:rsid w:val="00D41E2F"/>
    <w:rsid w:val="00DC4BAA"/>
    <w:rsid w:val="00DD4235"/>
    <w:rsid w:val="00DE068F"/>
    <w:rsid w:val="00DE72C0"/>
    <w:rsid w:val="00E00822"/>
    <w:rsid w:val="00E00A6A"/>
    <w:rsid w:val="00E22903"/>
    <w:rsid w:val="00E36206"/>
    <w:rsid w:val="00E36561"/>
    <w:rsid w:val="00E84FA1"/>
    <w:rsid w:val="00EB519B"/>
    <w:rsid w:val="00EB5BB2"/>
    <w:rsid w:val="00EB7869"/>
    <w:rsid w:val="00EC14DE"/>
    <w:rsid w:val="00EE4CA1"/>
    <w:rsid w:val="00F02FEB"/>
    <w:rsid w:val="00F12D1F"/>
    <w:rsid w:val="00F41482"/>
    <w:rsid w:val="00F65B88"/>
    <w:rsid w:val="00F7049A"/>
    <w:rsid w:val="00F72FA2"/>
    <w:rsid w:val="00F80B7D"/>
    <w:rsid w:val="00F91026"/>
    <w:rsid w:val="00FA286C"/>
    <w:rsid w:val="00FB3B42"/>
    <w:rsid w:val="00FC4F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33E8"/>
    <w:rPr>
      <w:sz w:val="24"/>
      <w:szCs w:val="24"/>
      <w:lang w:val="es-ES"/>
    </w:rPr>
  </w:style>
  <w:style w:type="paragraph" w:styleId="Ttulo1">
    <w:name w:val="heading 1"/>
    <w:basedOn w:val="Normal"/>
    <w:next w:val="Normal"/>
    <w:link w:val="Ttulo1Car"/>
    <w:qFormat/>
    <w:rsid w:val="00A633E8"/>
    <w:pPr>
      <w:keepNext/>
      <w:pBdr>
        <w:bottom w:val="single" w:sz="4" w:space="1" w:color="548DD4" w:themeColor="text2" w:themeTint="99"/>
      </w:pBdr>
      <w:spacing w:before="240" w:after="60"/>
      <w:jc w:val="center"/>
      <w:outlineLvl w:val="0"/>
    </w:pPr>
    <w:rPr>
      <w:rFonts w:ascii="Arial" w:hAnsi="Arial" w:cs="Arial"/>
      <w:b/>
      <w:bCs/>
      <w:color w:val="808080" w:themeColor="background1" w:themeShade="80"/>
      <w:kern w:val="32"/>
      <w:sz w:val="72"/>
      <w:szCs w:val="32"/>
    </w:rPr>
  </w:style>
  <w:style w:type="paragraph" w:styleId="Ttulo2">
    <w:name w:val="heading 2"/>
    <w:basedOn w:val="Normal"/>
    <w:next w:val="Normal"/>
    <w:link w:val="Ttulo2Car"/>
    <w:qFormat/>
    <w:rsid w:val="00A633E8"/>
    <w:pPr>
      <w:keepNext/>
      <w:outlineLvl w:val="1"/>
    </w:pPr>
    <w:rPr>
      <w:rFonts w:ascii="Arial" w:hAnsi="Arial"/>
      <w:b/>
      <w:bCs/>
      <w:color w:val="808080" w:themeColor="background1" w:themeShade="80"/>
      <w:u w:val="single"/>
      <w:lang w:eastAsia="es-ES"/>
    </w:rPr>
  </w:style>
  <w:style w:type="paragraph" w:styleId="Ttulo3">
    <w:name w:val="heading 3"/>
    <w:basedOn w:val="Normal"/>
    <w:next w:val="Normal"/>
    <w:link w:val="Ttulo3Car"/>
    <w:qFormat/>
    <w:rsid w:val="00A633E8"/>
    <w:pPr>
      <w:keepNext/>
      <w:spacing w:before="240" w:after="60"/>
      <w:outlineLvl w:val="2"/>
    </w:pPr>
    <w:rPr>
      <w:rFonts w:ascii="Arial" w:hAnsi="Arial" w:cs="Arial"/>
      <w:b/>
      <w:bCs/>
      <w:caps/>
      <w:szCs w:val="26"/>
      <w:u w:val="single"/>
    </w:rPr>
  </w:style>
  <w:style w:type="paragraph" w:styleId="Ttulo4">
    <w:name w:val="heading 4"/>
    <w:basedOn w:val="Normal"/>
    <w:next w:val="Normal"/>
    <w:link w:val="Ttulo4Car"/>
    <w:qFormat/>
    <w:rsid w:val="00A633E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qFormat/>
    <w:rsid w:val="00A633E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nhideWhenUsed/>
    <w:qFormat/>
    <w:rsid w:val="00113D9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A633E8"/>
    <w:rPr>
      <w:rFonts w:ascii="Arial" w:hAnsi="Arial" w:cs="Arial"/>
      <w:b/>
      <w:bCs/>
      <w:color w:val="808080" w:themeColor="background1" w:themeShade="80"/>
      <w:kern w:val="32"/>
      <w:sz w:val="72"/>
      <w:szCs w:val="32"/>
      <w:lang w:val="es-ES"/>
    </w:rPr>
  </w:style>
  <w:style w:type="character" w:customStyle="1" w:styleId="Ttulo2Car">
    <w:name w:val="Título 2 Car"/>
    <w:basedOn w:val="Fuentedeprrafopredeter"/>
    <w:link w:val="Ttulo2"/>
    <w:rsid w:val="00A633E8"/>
    <w:rPr>
      <w:rFonts w:ascii="Arial" w:hAnsi="Arial"/>
      <w:b/>
      <w:bCs/>
      <w:color w:val="808080" w:themeColor="background1" w:themeShade="80"/>
      <w:sz w:val="24"/>
      <w:szCs w:val="24"/>
      <w:u w:val="single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A633E8"/>
    <w:rPr>
      <w:rFonts w:ascii="Arial" w:hAnsi="Arial" w:cs="Arial"/>
      <w:b/>
      <w:bCs/>
      <w:caps/>
      <w:sz w:val="24"/>
      <w:szCs w:val="26"/>
      <w:u w:val="single"/>
      <w:lang w:val="es-ES"/>
    </w:rPr>
  </w:style>
  <w:style w:type="character" w:customStyle="1" w:styleId="Ttulo4Car">
    <w:name w:val="Título 4 Car"/>
    <w:basedOn w:val="Fuentedeprrafopredeter"/>
    <w:link w:val="Ttulo4"/>
    <w:rsid w:val="00A633E8"/>
    <w:rPr>
      <w:b/>
      <w:bCs/>
      <w:sz w:val="28"/>
      <w:szCs w:val="28"/>
      <w:lang w:val="es-ES"/>
    </w:rPr>
  </w:style>
  <w:style w:type="character" w:customStyle="1" w:styleId="Ttulo5Car">
    <w:name w:val="Título 5 Car"/>
    <w:basedOn w:val="Fuentedeprrafopredeter"/>
    <w:link w:val="Ttulo5"/>
    <w:rsid w:val="00A633E8"/>
    <w:rPr>
      <w:b/>
      <w:bCs/>
      <w:i/>
      <w:iCs/>
      <w:sz w:val="26"/>
      <w:szCs w:val="26"/>
      <w:lang w:val="es-ES"/>
    </w:rPr>
  </w:style>
  <w:style w:type="paragraph" w:styleId="Ttulo">
    <w:name w:val="Title"/>
    <w:basedOn w:val="Normal"/>
    <w:link w:val="TtuloCar"/>
    <w:qFormat/>
    <w:rsid w:val="00A633E8"/>
    <w:pPr>
      <w:jc w:val="center"/>
    </w:pPr>
    <w:rPr>
      <w:b/>
      <w:bCs/>
      <w:sz w:val="32"/>
      <w:lang w:eastAsia="es-ES"/>
    </w:rPr>
  </w:style>
  <w:style w:type="character" w:customStyle="1" w:styleId="TtuloCar">
    <w:name w:val="Título Car"/>
    <w:basedOn w:val="Fuentedeprrafopredeter"/>
    <w:link w:val="Ttulo"/>
    <w:rsid w:val="00A633E8"/>
    <w:rPr>
      <w:b/>
      <w:bCs/>
      <w:sz w:val="32"/>
      <w:szCs w:val="24"/>
      <w:lang w:val="es-ES" w:eastAsia="es-ES"/>
    </w:rPr>
  </w:style>
  <w:style w:type="character" w:styleId="nfasis">
    <w:name w:val="Emphasis"/>
    <w:basedOn w:val="Fuentedeprrafopredeter"/>
    <w:qFormat/>
    <w:rsid w:val="00A633E8"/>
    <w:rPr>
      <w:i/>
      <w:iCs/>
    </w:rPr>
  </w:style>
  <w:style w:type="paragraph" w:styleId="Prrafodelista">
    <w:name w:val="List Paragraph"/>
    <w:basedOn w:val="Normal"/>
    <w:uiPriority w:val="34"/>
    <w:qFormat/>
    <w:rsid w:val="00A633E8"/>
    <w:pPr>
      <w:ind w:left="708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33E8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lang w:val="es-AR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33E8"/>
    <w:rPr>
      <w:b/>
      <w:bCs/>
      <w:i/>
      <w:iCs/>
      <w:color w:val="4F81BD"/>
      <w:sz w:val="24"/>
      <w:szCs w:val="24"/>
      <w:lang w:eastAsia="es-AR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A633E8"/>
    <w:pPr>
      <w:keepLines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92BE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92BED"/>
    <w:rPr>
      <w:rFonts w:ascii="Tahoma" w:hAnsi="Tahoma" w:cs="Tahoma"/>
      <w:sz w:val="16"/>
      <w:szCs w:val="16"/>
      <w:lang w:val="es-ES"/>
    </w:rPr>
  </w:style>
  <w:style w:type="character" w:customStyle="1" w:styleId="Ttulo6Car">
    <w:name w:val="Título 6 Car"/>
    <w:basedOn w:val="Fuentedeprrafopredeter"/>
    <w:link w:val="Ttulo6"/>
    <w:rsid w:val="00113D9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2A8553-44EA-4DE0-AD7E-18C788F1A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6</Pages>
  <Words>237</Words>
  <Characters>1306</Characters>
  <Application>Microsoft Office Word</Application>
  <DocSecurity>0</DocSecurity>
  <Lines>10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    Estándares de diseño</vt:lpstr>
      <vt:lpstr>        Introducción</vt:lpstr>
      <vt:lpstr>        Zona de administración</vt:lpstr>
    </vt:vector>
  </TitlesOfParts>
  <Company/>
  <LinksUpToDate>false</LinksUpToDate>
  <CharactersWithSpaces>1540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</dc:creator>
  <cp:keywords/>
  <dc:description/>
  <cp:lastModifiedBy>mauricio</cp:lastModifiedBy>
  <cp:revision>208</cp:revision>
  <dcterms:created xsi:type="dcterms:W3CDTF">2011-06-11T23:54:00Z</dcterms:created>
  <dcterms:modified xsi:type="dcterms:W3CDTF">2011-06-14T17:39:00Z</dcterms:modified>
</cp:coreProperties>
</file>