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BF" w:rsidRPr="003770BF" w:rsidRDefault="003770BF" w:rsidP="003770BF">
      <w:pPr>
        <w:tabs>
          <w:tab w:val="right" w:pos="9214"/>
        </w:tabs>
        <w:rPr>
          <w:b/>
        </w:rPr>
      </w:pPr>
      <w:bookmarkStart w:id="0" w:name="_GoBack"/>
      <w:bookmarkEnd w:id="0"/>
      <w:r w:rsidRPr="003770BF">
        <w:rPr>
          <w:b/>
        </w:rPr>
        <w:t>Physiology 115</w:t>
      </w:r>
      <w:r>
        <w:rPr>
          <w:b/>
        </w:rPr>
        <w:tab/>
        <w:t>Name ______________________________</w:t>
      </w:r>
      <w:r>
        <w:rPr>
          <w:b/>
        </w:rPr>
        <w:br/>
      </w:r>
      <w:r w:rsidRPr="003770BF">
        <w:t>Spring 2015</w:t>
      </w:r>
    </w:p>
    <w:p w:rsidR="00EE3B65" w:rsidRDefault="003770BF" w:rsidP="003770BF">
      <w:pPr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3770BF">
        <w:rPr>
          <w:rFonts w:ascii="Arial" w:hAnsi="Arial" w:cs="Arial"/>
          <w:b/>
          <w:sz w:val="28"/>
          <w:szCs w:val="28"/>
        </w:rPr>
        <w:t>QUIZ #</w:t>
      </w:r>
      <w:r w:rsidR="00341C8C">
        <w:rPr>
          <w:rFonts w:ascii="Arial" w:hAnsi="Arial" w:cs="Arial"/>
          <w:b/>
          <w:sz w:val="28"/>
          <w:szCs w:val="28"/>
        </w:rPr>
        <w:t>2</w:t>
      </w:r>
    </w:p>
    <w:p w:rsidR="008C1B31" w:rsidRPr="008C1B31" w:rsidRDefault="008C1B31" w:rsidP="008C1B3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For the multiple choice questions, there is </w:t>
      </w:r>
      <w:r w:rsidRPr="008C1B31">
        <w:rPr>
          <w:rFonts w:cs="Times New Roman"/>
          <w:i/>
          <w:szCs w:val="24"/>
        </w:rPr>
        <w:t>one</w:t>
      </w:r>
      <w:r>
        <w:rPr>
          <w:rFonts w:cs="Times New Roman"/>
          <w:szCs w:val="24"/>
        </w:rPr>
        <w:t xml:space="preserve"> and </w:t>
      </w:r>
      <w:r w:rsidRPr="008C1B31">
        <w:rPr>
          <w:rFonts w:cs="Times New Roman"/>
          <w:i/>
          <w:szCs w:val="24"/>
        </w:rPr>
        <w:t>only one</w:t>
      </w:r>
      <w:r>
        <w:rPr>
          <w:rFonts w:cs="Times New Roman"/>
          <w:szCs w:val="24"/>
        </w:rPr>
        <w:t xml:space="preserve"> </w:t>
      </w:r>
      <w:r w:rsidRPr="008C1B31">
        <w:rPr>
          <w:rFonts w:cs="Times New Roman"/>
          <w:szCs w:val="24"/>
          <w:u w:val="single"/>
        </w:rPr>
        <w:t>best</w:t>
      </w:r>
      <w:r>
        <w:rPr>
          <w:rFonts w:cs="Times New Roman"/>
          <w:szCs w:val="24"/>
        </w:rPr>
        <w:t xml:space="preserve"> answer.</w:t>
      </w:r>
      <w:r w:rsidR="00BC377E">
        <w:rPr>
          <w:rFonts w:cs="Times New Roman"/>
          <w:szCs w:val="24"/>
        </w:rPr>
        <w:t xml:space="preserve">  Use th</w:t>
      </w:r>
      <w:r w:rsidR="00522E7E">
        <w:rPr>
          <w:rFonts w:cs="Times New Roman"/>
          <w:szCs w:val="24"/>
        </w:rPr>
        <w:t>e back of the sheet if you need to complete answers.</w:t>
      </w:r>
    </w:p>
    <w:p w:rsidR="003770BF" w:rsidRDefault="007C23B3" w:rsidP="00F54D21">
      <w:pPr>
        <w:pStyle w:val="ListParagraph"/>
        <w:numPr>
          <w:ilvl w:val="0"/>
          <w:numId w:val="1"/>
        </w:numPr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>Triglycerides are composed of three fatty acids esterified (covalently bound as an ester) to:</w:t>
      </w:r>
    </w:p>
    <w:p w:rsidR="007C23B3" w:rsidRDefault="007C23B3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phospholipids</w:t>
      </w:r>
    </w:p>
    <w:p w:rsidR="00EC14B1" w:rsidRDefault="00EC14B1" w:rsidP="00EC14B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LDL</w:t>
      </w:r>
    </w:p>
    <w:p w:rsidR="007C23B3" w:rsidRDefault="007C23B3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cholesterol</w:t>
      </w:r>
    </w:p>
    <w:p w:rsidR="007C23B3" w:rsidRDefault="007C23B3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glycerol</w:t>
      </w:r>
    </w:p>
    <w:p w:rsidR="007C23B3" w:rsidRDefault="007C23B3" w:rsidP="007C23B3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glucose</w:t>
      </w:r>
    </w:p>
    <w:p w:rsidR="008C1B31" w:rsidRDefault="007C23B3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receptor types has the ability to phosphorylate itself (</w:t>
      </w:r>
      <w:proofErr w:type="spellStart"/>
      <w:r>
        <w:rPr>
          <w:rFonts w:cs="Times New Roman"/>
          <w:szCs w:val="24"/>
        </w:rPr>
        <w:t>autophosphorylation</w:t>
      </w:r>
      <w:proofErr w:type="spellEnd"/>
      <w:r>
        <w:rPr>
          <w:rFonts w:cs="Times New Roman"/>
          <w:szCs w:val="24"/>
        </w:rPr>
        <w:t>)?</w:t>
      </w:r>
    </w:p>
    <w:p w:rsidR="008C1B31" w:rsidRDefault="007C23B3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G-protein coupled receptor</w:t>
      </w:r>
    </w:p>
    <w:p w:rsidR="007C23B3" w:rsidRDefault="007C23B3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gap junction receptor</w:t>
      </w:r>
    </w:p>
    <w:p w:rsidR="008C1B31" w:rsidRDefault="007C23B3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receptor tyrosine kinase</w:t>
      </w:r>
    </w:p>
    <w:p w:rsidR="008C1B31" w:rsidRDefault="007C23B3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steroid hormone receptor</w:t>
      </w:r>
    </w:p>
    <w:p w:rsidR="008C1B31" w:rsidRDefault="007C23B3" w:rsidP="008C1B3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claudin</w:t>
      </w:r>
      <w:proofErr w:type="spellEnd"/>
      <w:r>
        <w:rPr>
          <w:rFonts w:cs="Times New Roman"/>
          <w:szCs w:val="24"/>
        </w:rPr>
        <w:t xml:space="preserve"> receptor</w:t>
      </w:r>
    </w:p>
    <w:p w:rsidR="008C1B31" w:rsidRDefault="007C23B3" w:rsidP="008C1B3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is an unsaturated fatty acid</w:t>
      </w:r>
      <w:r w:rsidR="00523DCD">
        <w:rPr>
          <w:rFonts w:cs="Times New Roman"/>
          <w:szCs w:val="24"/>
        </w:rPr>
        <w:t>?</w:t>
      </w:r>
    </w:p>
    <w:p w:rsidR="00523DCD" w:rsidRDefault="007C23B3" w:rsidP="00613965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C18:0</w:t>
      </w:r>
    </w:p>
    <w:p w:rsidR="00523DCD" w:rsidRDefault="007C23B3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C16:1</w:t>
      </w:r>
    </w:p>
    <w:p w:rsidR="00523DCD" w:rsidRDefault="007C23B3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C16:0</w:t>
      </w:r>
    </w:p>
    <w:p w:rsidR="00523DCD" w:rsidRDefault="007C23B3" w:rsidP="00523DCD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both (a) and (c)</w:t>
      </w:r>
    </w:p>
    <w:p w:rsidR="00B9112C" w:rsidRDefault="007C23B3" w:rsidP="00184DFF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none of the above</w:t>
      </w:r>
    </w:p>
    <w:p w:rsidR="004765DB" w:rsidRPr="004765DB" w:rsidRDefault="004765DB" w:rsidP="004765DB">
      <w:pPr>
        <w:pStyle w:val="ListParagraph"/>
        <w:numPr>
          <w:ilvl w:val="0"/>
          <w:numId w:val="1"/>
        </w:numPr>
        <w:ind w:left="284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(a) Draw or briefly describe the</w:t>
      </w:r>
      <w:r w:rsidR="00F4114E">
        <w:rPr>
          <w:rFonts w:cs="Times New Roman"/>
          <w:szCs w:val="24"/>
        </w:rPr>
        <w:t xml:space="preserve"> lipoprotein as a</w:t>
      </w:r>
      <w:r>
        <w:rPr>
          <w:rFonts w:cs="Times New Roman"/>
          <w:szCs w:val="24"/>
        </w:rPr>
        <w:t xml:space="preserve"> layered spherical structure, showing the relative </w:t>
      </w:r>
      <w:r w:rsidR="00F4114E">
        <w:rPr>
          <w:rFonts w:cs="Times New Roman"/>
          <w:szCs w:val="24"/>
        </w:rPr>
        <w:t xml:space="preserve">layering from center to surface of </w:t>
      </w:r>
      <w:r>
        <w:rPr>
          <w:rFonts w:cs="Times New Roman"/>
          <w:szCs w:val="24"/>
        </w:rPr>
        <w:t xml:space="preserve">the following components: </w:t>
      </w:r>
      <w:r w:rsidR="00BB03CB">
        <w:rPr>
          <w:rFonts w:cs="Times New Roman"/>
          <w:szCs w:val="24"/>
        </w:rPr>
        <w:t>(</w:t>
      </w:r>
      <w:proofErr w:type="spellStart"/>
      <w:r w:rsidR="00BB03CB">
        <w:rPr>
          <w:rFonts w:cs="Times New Roman"/>
          <w:szCs w:val="24"/>
        </w:rPr>
        <w:t>i</w:t>
      </w:r>
      <w:proofErr w:type="spellEnd"/>
      <w:r w:rsidR="00BB03CB">
        <w:rPr>
          <w:rFonts w:cs="Times New Roman"/>
          <w:szCs w:val="24"/>
        </w:rPr>
        <w:t xml:space="preserve">) </w:t>
      </w:r>
      <w:proofErr w:type="spellStart"/>
      <w:r>
        <w:rPr>
          <w:rFonts w:cs="Times New Roman"/>
          <w:szCs w:val="24"/>
        </w:rPr>
        <w:t>apolipoprotein</w:t>
      </w:r>
      <w:proofErr w:type="spellEnd"/>
      <w:r>
        <w:rPr>
          <w:rFonts w:cs="Times New Roman"/>
          <w:szCs w:val="24"/>
        </w:rPr>
        <w:t xml:space="preserve">, </w:t>
      </w:r>
      <w:r w:rsidR="00BB03CB">
        <w:rPr>
          <w:rFonts w:cs="Times New Roman"/>
          <w:szCs w:val="24"/>
        </w:rPr>
        <w:t xml:space="preserve">(ii) </w:t>
      </w:r>
      <w:r>
        <w:rPr>
          <w:rFonts w:cs="Times New Roman"/>
          <w:szCs w:val="24"/>
        </w:rPr>
        <w:t xml:space="preserve">phospholipid, </w:t>
      </w:r>
      <w:r w:rsidR="00BB03CB">
        <w:rPr>
          <w:rFonts w:cs="Times New Roman"/>
          <w:szCs w:val="24"/>
        </w:rPr>
        <w:t xml:space="preserve">(iii) </w:t>
      </w:r>
      <w:r>
        <w:rPr>
          <w:rFonts w:cs="Times New Roman"/>
          <w:szCs w:val="24"/>
        </w:rPr>
        <w:t xml:space="preserve">triglyceride, </w:t>
      </w:r>
      <w:proofErr w:type="gramStart"/>
      <w:r w:rsidR="00BB03CB">
        <w:rPr>
          <w:rFonts w:cs="Times New Roman"/>
          <w:szCs w:val="24"/>
        </w:rPr>
        <w:t xml:space="preserve">(iv) </w:t>
      </w:r>
      <w:r>
        <w:rPr>
          <w:rFonts w:cs="Times New Roman"/>
          <w:szCs w:val="24"/>
        </w:rPr>
        <w:t>cholesterol</w:t>
      </w:r>
      <w:proofErr w:type="gramEnd"/>
      <w:r>
        <w:rPr>
          <w:rFonts w:cs="Times New Roman"/>
          <w:szCs w:val="24"/>
        </w:rPr>
        <w:t>?</w:t>
      </w:r>
      <w:r w:rsidR="002E06C5">
        <w:rPr>
          <w:rFonts w:cs="Times New Roman"/>
          <w:szCs w:val="24"/>
        </w:rPr>
        <w:t xml:space="preserve">  (</w:t>
      </w:r>
      <w:proofErr w:type="gramStart"/>
      <w:r w:rsidR="002E06C5">
        <w:rPr>
          <w:rFonts w:cs="Times New Roman"/>
          <w:szCs w:val="24"/>
        </w:rPr>
        <w:t>names</w:t>
      </w:r>
      <w:proofErr w:type="gramEnd"/>
      <w:r w:rsidR="002E06C5">
        <w:rPr>
          <w:rFonts w:cs="Times New Roman"/>
          <w:szCs w:val="24"/>
        </w:rPr>
        <w:t xml:space="preserve"> of </w:t>
      </w:r>
      <w:proofErr w:type="spellStart"/>
      <w:r w:rsidR="002E06C5">
        <w:rPr>
          <w:rFonts w:cs="Times New Roman"/>
          <w:szCs w:val="24"/>
        </w:rPr>
        <w:t>apoli</w:t>
      </w:r>
      <w:r w:rsidR="00F4114E">
        <w:rPr>
          <w:rFonts w:cs="Times New Roman"/>
          <w:szCs w:val="24"/>
        </w:rPr>
        <w:t>po</w:t>
      </w:r>
      <w:r w:rsidR="002E06C5">
        <w:rPr>
          <w:rFonts w:cs="Times New Roman"/>
          <w:szCs w:val="24"/>
        </w:rPr>
        <w:t>proteins</w:t>
      </w:r>
      <w:proofErr w:type="spellEnd"/>
      <w:r w:rsidR="002E06C5">
        <w:rPr>
          <w:rFonts w:cs="Times New Roman"/>
          <w:szCs w:val="24"/>
        </w:rPr>
        <w:t xml:space="preserve"> are not important: just show the general positions of these components</w:t>
      </w:r>
      <w:r w:rsidR="00CC0572">
        <w:rPr>
          <w:rFonts w:cs="Times New Roman"/>
          <w:szCs w:val="24"/>
        </w:rPr>
        <w:t xml:space="preserve"> in a lipoprotein: keep in mind lipophilic &amp; hydrophilic chemistry!)</w:t>
      </w:r>
      <w:r>
        <w:rPr>
          <w:rFonts w:cs="Times New Roman"/>
          <w:szCs w:val="24"/>
        </w:rPr>
        <w:br/>
        <w:t>(b) How is the density of a lipoprotein changed relative to the amount of lipid within it?</w:t>
      </w:r>
    </w:p>
    <w:sectPr w:rsidR="004765DB" w:rsidRPr="004765DB" w:rsidSect="00184DF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0837"/>
    <w:multiLevelType w:val="hybridMultilevel"/>
    <w:tmpl w:val="AE0C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F"/>
    <w:rsid w:val="00184DFF"/>
    <w:rsid w:val="002001A9"/>
    <w:rsid w:val="002E06C5"/>
    <w:rsid w:val="00341C8C"/>
    <w:rsid w:val="003770BF"/>
    <w:rsid w:val="004765DB"/>
    <w:rsid w:val="00522E7E"/>
    <w:rsid w:val="00523DCD"/>
    <w:rsid w:val="005A5882"/>
    <w:rsid w:val="00613965"/>
    <w:rsid w:val="007C23B3"/>
    <w:rsid w:val="008C1B31"/>
    <w:rsid w:val="00A627C1"/>
    <w:rsid w:val="00A92EAD"/>
    <w:rsid w:val="00B9112C"/>
    <w:rsid w:val="00BB03CB"/>
    <w:rsid w:val="00BC377E"/>
    <w:rsid w:val="00CC0572"/>
    <w:rsid w:val="00EC14B1"/>
    <w:rsid w:val="00EE3B65"/>
    <w:rsid w:val="00F4114E"/>
    <w:rsid w:val="00F54D21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9</cp:revision>
  <cp:lastPrinted>2015-04-23T21:30:00Z</cp:lastPrinted>
  <dcterms:created xsi:type="dcterms:W3CDTF">2015-04-23T21:21:00Z</dcterms:created>
  <dcterms:modified xsi:type="dcterms:W3CDTF">2015-04-23T21:37:00Z</dcterms:modified>
</cp:coreProperties>
</file>