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ascii="Times New Roman"/>
          <w:sz w:val="20"/>
        </w:rPr>
      </w:pPr>
    </w:p>
    <w:p>
      <w:pPr>
        <w:pStyle w:val="6"/>
        <w:jc w:val="center"/>
        <w:rPr>
          <w:rFonts w:ascii="Times New Roman"/>
          <w:sz w:val="20"/>
        </w:rPr>
      </w:pPr>
    </w:p>
    <w:p>
      <w:pPr>
        <w:pStyle w:val="6"/>
        <w:jc w:val="center"/>
        <w:rPr>
          <w:rFonts w:ascii="Times New Roman"/>
          <w:sz w:val="20"/>
        </w:rPr>
      </w:pPr>
    </w:p>
    <w:p>
      <w:pPr>
        <w:pStyle w:val="6"/>
        <w:jc w:val="center"/>
        <w:rPr>
          <w:rFonts w:ascii="Times New Roman"/>
          <w:sz w:val="20"/>
        </w:rPr>
      </w:pPr>
    </w:p>
    <w:p>
      <w:pPr>
        <w:pStyle w:val="6"/>
        <w:jc w:val="center"/>
        <w:rPr>
          <w:rFonts w:ascii="Times New Roman"/>
          <w:sz w:val="20"/>
        </w:rPr>
      </w:pPr>
    </w:p>
    <w:p>
      <w:pPr>
        <w:pStyle w:val="6"/>
        <w:jc w:val="center"/>
        <w:rPr>
          <w:rFonts w:ascii="Times New Roman"/>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14"/>
        <w:spacing w:before="4"/>
        <w:ind w:firstLine="619"/>
      </w:pPr>
      <w:r>
        <w:t>Plan de</w:t>
      </w:r>
      <w:r>
        <w:rPr>
          <w:spacing w:val="5"/>
        </w:rPr>
        <w:t xml:space="preserve"> </w:t>
      </w:r>
      <w:r>
        <w:t xml:space="preserve">Pruebas </w:t>
      </w:r>
    </w:p>
    <w:p>
      <w:pPr>
        <w:pStyle w:val="14"/>
        <w:spacing w:before="4"/>
        <w:ind w:left="619"/>
        <w:rPr>
          <w:rFonts w:ascii="Calibri"/>
          <w:sz w:val="62"/>
        </w:rPr>
      </w:pPr>
      <w:r>
        <w:rPr>
          <w:rFonts w:hint="default"/>
          <w:lang w:val="es-CO"/>
        </w:rPr>
        <w:t>SAUCE DEMO</w:t>
      </w:r>
      <w:r>
        <w:t xml:space="preserve"> </w:t>
      </w: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r>
        <w:drawing>
          <wp:anchor distT="0" distB="0" distL="114300" distR="114300" simplePos="0" relativeHeight="251659264" behindDoc="0" locked="0" layoutInCell="1" allowOverlap="1">
            <wp:simplePos x="0" y="0"/>
            <wp:positionH relativeFrom="column">
              <wp:posOffset>107315</wp:posOffset>
            </wp:positionH>
            <wp:positionV relativeFrom="paragraph">
              <wp:posOffset>243840</wp:posOffset>
            </wp:positionV>
            <wp:extent cx="2995295" cy="958215"/>
            <wp:effectExtent l="0" t="0" r="0" b="0"/>
            <wp:wrapNone/>
            <wp:docPr id="1" name="image5.jpeg"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eg" descr="Un dibujo de una cara feliz&#10;&#10;Descripción generada automáticamente con confianza baja"/>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5295" cy="958215"/>
                    </a:xfrm>
                    <a:prstGeom prst="rect">
                      <a:avLst/>
                    </a:prstGeom>
                  </pic:spPr>
                </pic:pic>
              </a:graphicData>
            </a:graphic>
          </wp:anchor>
        </w:drawing>
      </w: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right"/>
        <w:rPr>
          <w:rFonts w:ascii="Calibri"/>
          <w:b/>
          <w:sz w:val="20"/>
        </w:rPr>
      </w:pPr>
      <w:r>
        <w:rPr>
          <w:rFonts w:ascii="Calibri"/>
          <w:b/>
          <w:sz w:val="20"/>
        </w:rPr>
        <w:t>Version del Documento: 1.0</w:t>
      </w:r>
    </w:p>
    <w:p>
      <w:r>
        <w:br w:type="page"/>
      </w:r>
    </w:p>
    <w:p/>
    <w:p/>
    <w:p/>
    <w:tbl>
      <w:tblPr>
        <w:tblStyle w:val="25"/>
        <w:tblW w:w="0" w:type="auto"/>
        <w:tblInd w:w="15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1292"/>
        <w:gridCol w:w="1118"/>
        <w:gridCol w:w="2268"/>
        <w:gridCol w:w="24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992" w:type="dxa"/>
            <w:shd w:val="clear" w:color="auto" w:fill="F48913"/>
          </w:tcPr>
          <w:p>
            <w:pPr>
              <w:pStyle w:val="26"/>
              <w:ind w:left="80" w:right="165"/>
              <w:jc w:val="center"/>
              <w:rPr>
                <w:b/>
                <w:sz w:val="21"/>
              </w:rPr>
            </w:pPr>
            <w:r>
              <w:rPr>
                <w:b/>
                <w:sz w:val="21"/>
              </w:rPr>
              <w:t>Versión</w:t>
            </w:r>
          </w:p>
        </w:tc>
        <w:tc>
          <w:tcPr>
            <w:tcW w:w="1292" w:type="dxa"/>
            <w:shd w:val="clear" w:color="auto" w:fill="F48913"/>
          </w:tcPr>
          <w:p>
            <w:pPr>
              <w:pStyle w:val="26"/>
              <w:ind w:left="103"/>
              <w:jc w:val="center"/>
              <w:rPr>
                <w:b/>
                <w:sz w:val="21"/>
              </w:rPr>
            </w:pPr>
            <w:r>
              <w:rPr>
                <w:b/>
                <w:sz w:val="21"/>
              </w:rPr>
              <w:t>Comentarios</w:t>
            </w:r>
          </w:p>
        </w:tc>
        <w:tc>
          <w:tcPr>
            <w:tcW w:w="1118" w:type="dxa"/>
            <w:shd w:val="clear" w:color="auto" w:fill="F48913"/>
          </w:tcPr>
          <w:p>
            <w:pPr>
              <w:pStyle w:val="26"/>
              <w:ind w:left="105"/>
              <w:jc w:val="center"/>
              <w:rPr>
                <w:b/>
                <w:sz w:val="21"/>
              </w:rPr>
            </w:pPr>
            <w:r>
              <w:rPr>
                <w:b/>
                <w:sz w:val="21"/>
              </w:rPr>
              <w:t>Fecha</w:t>
            </w:r>
          </w:p>
        </w:tc>
        <w:tc>
          <w:tcPr>
            <w:tcW w:w="2268" w:type="dxa"/>
            <w:shd w:val="clear" w:color="auto" w:fill="F48913"/>
          </w:tcPr>
          <w:p>
            <w:pPr>
              <w:pStyle w:val="26"/>
              <w:ind w:left="106"/>
              <w:jc w:val="center"/>
              <w:rPr>
                <w:b/>
                <w:sz w:val="21"/>
              </w:rPr>
            </w:pPr>
            <w:r>
              <w:rPr>
                <w:b/>
                <w:sz w:val="21"/>
              </w:rPr>
              <w:t>Descripción</w:t>
            </w:r>
          </w:p>
        </w:tc>
        <w:tc>
          <w:tcPr>
            <w:tcW w:w="2409" w:type="dxa"/>
            <w:shd w:val="clear" w:color="auto" w:fill="F48913"/>
          </w:tcPr>
          <w:p>
            <w:pPr>
              <w:pStyle w:val="26"/>
              <w:ind w:left="107"/>
              <w:jc w:val="center"/>
              <w:rPr>
                <w:b/>
                <w:sz w:val="21"/>
              </w:rPr>
            </w:pPr>
            <w:r>
              <w:rPr>
                <w:b/>
                <w:sz w:val="21"/>
              </w:rPr>
              <w:t>Responsable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992" w:type="dxa"/>
          </w:tcPr>
          <w:p>
            <w:pPr>
              <w:pStyle w:val="26"/>
              <w:ind w:left="80" w:right="69"/>
              <w:jc w:val="center"/>
              <w:rPr>
                <w:sz w:val="21"/>
              </w:rPr>
            </w:pPr>
            <w:r>
              <w:rPr>
                <w:sz w:val="21"/>
              </w:rPr>
              <w:t>1.0</w:t>
            </w:r>
          </w:p>
        </w:tc>
        <w:tc>
          <w:tcPr>
            <w:tcW w:w="1292" w:type="dxa"/>
          </w:tcPr>
          <w:p>
            <w:pPr>
              <w:pStyle w:val="26"/>
              <w:ind w:left="103"/>
              <w:jc w:val="center"/>
              <w:rPr>
                <w:sz w:val="21"/>
              </w:rPr>
            </w:pPr>
            <w:r>
              <w:rPr>
                <w:sz w:val="21"/>
              </w:rPr>
              <w:t>Creación</w:t>
            </w:r>
          </w:p>
        </w:tc>
        <w:tc>
          <w:tcPr>
            <w:tcW w:w="1118" w:type="dxa"/>
          </w:tcPr>
          <w:p>
            <w:pPr>
              <w:pStyle w:val="26"/>
              <w:jc w:val="both"/>
              <w:rPr>
                <w:sz w:val="21"/>
              </w:rPr>
            </w:pPr>
            <w:r>
              <w:rPr>
                <w:rFonts w:hint="default"/>
                <w:sz w:val="21"/>
                <w:lang w:val="es-CO"/>
              </w:rPr>
              <w:t>27</w:t>
            </w:r>
            <w:r>
              <w:rPr>
                <w:sz w:val="21"/>
              </w:rPr>
              <w:t>/0</w:t>
            </w:r>
            <w:r>
              <w:rPr>
                <w:rFonts w:hint="default"/>
                <w:sz w:val="21"/>
                <w:lang w:val="es-CO"/>
              </w:rPr>
              <w:t>7</w:t>
            </w:r>
            <w:r>
              <w:rPr>
                <w:sz w:val="21"/>
              </w:rPr>
              <w:t>/2022</w:t>
            </w:r>
          </w:p>
        </w:tc>
        <w:tc>
          <w:tcPr>
            <w:tcW w:w="2268" w:type="dxa"/>
          </w:tcPr>
          <w:p>
            <w:pPr>
              <w:pStyle w:val="26"/>
              <w:rPr>
                <w:sz w:val="21"/>
              </w:rPr>
            </w:pPr>
            <w:r>
              <w:rPr>
                <w:sz w:val="21"/>
              </w:rPr>
              <w:t>Creación</w:t>
            </w:r>
            <w:r>
              <w:rPr>
                <w:spacing w:val="11"/>
                <w:sz w:val="21"/>
              </w:rPr>
              <w:t xml:space="preserve"> </w:t>
            </w:r>
            <w:r>
              <w:rPr>
                <w:sz w:val="21"/>
              </w:rPr>
              <w:t>Plan de pruebas</w:t>
            </w:r>
          </w:p>
        </w:tc>
        <w:tc>
          <w:tcPr>
            <w:tcW w:w="2409" w:type="dxa"/>
          </w:tcPr>
          <w:p>
            <w:pPr>
              <w:pStyle w:val="26"/>
              <w:jc w:val="center"/>
              <w:rPr>
                <w:sz w:val="21"/>
              </w:rPr>
            </w:pPr>
            <w:r>
              <w:rPr>
                <w:sz w:val="21"/>
              </w:rPr>
              <w:t>Juan Carlos Maya Sánchez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992" w:type="dxa"/>
          </w:tcPr>
          <w:p>
            <w:pPr>
              <w:pStyle w:val="26"/>
              <w:spacing w:before="0" w:line="240" w:lineRule="auto"/>
              <w:rPr>
                <w:rFonts w:ascii="Times New Roman"/>
                <w:sz w:val="18"/>
              </w:rPr>
            </w:pPr>
          </w:p>
        </w:tc>
        <w:tc>
          <w:tcPr>
            <w:tcW w:w="1292" w:type="dxa"/>
          </w:tcPr>
          <w:p>
            <w:pPr>
              <w:pStyle w:val="26"/>
              <w:spacing w:before="0" w:line="240" w:lineRule="auto"/>
              <w:rPr>
                <w:rFonts w:ascii="Times New Roman"/>
                <w:sz w:val="18"/>
              </w:rPr>
            </w:pPr>
          </w:p>
        </w:tc>
        <w:tc>
          <w:tcPr>
            <w:tcW w:w="1118" w:type="dxa"/>
          </w:tcPr>
          <w:p>
            <w:pPr>
              <w:pStyle w:val="26"/>
              <w:spacing w:before="0" w:line="240" w:lineRule="auto"/>
              <w:rPr>
                <w:rFonts w:ascii="Times New Roman"/>
                <w:sz w:val="18"/>
              </w:rPr>
            </w:pPr>
          </w:p>
        </w:tc>
        <w:tc>
          <w:tcPr>
            <w:tcW w:w="2268" w:type="dxa"/>
          </w:tcPr>
          <w:p>
            <w:pPr>
              <w:pStyle w:val="26"/>
              <w:spacing w:before="0" w:line="240" w:lineRule="auto"/>
              <w:rPr>
                <w:rFonts w:ascii="Times New Roman"/>
                <w:sz w:val="18"/>
              </w:rPr>
            </w:pPr>
          </w:p>
        </w:tc>
        <w:tc>
          <w:tcPr>
            <w:tcW w:w="2409" w:type="dxa"/>
          </w:tcPr>
          <w:p>
            <w:pPr>
              <w:pStyle w:val="26"/>
              <w:spacing w:before="0" w:line="240" w:lineRule="auto"/>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992" w:type="dxa"/>
          </w:tcPr>
          <w:p>
            <w:pPr>
              <w:pStyle w:val="26"/>
              <w:spacing w:before="0" w:line="240" w:lineRule="auto"/>
              <w:rPr>
                <w:rFonts w:ascii="Times New Roman"/>
                <w:sz w:val="18"/>
              </w:rPr>
            </w:pPr>
          </w:p>
        </w:tc>
        <w:tc>
          <w:tcPr>
            <w:tcW w:w="1292" w:type="dxa"/>
          </w:tcPr>
          <w:p>
            <w:pPr>
              <w:pStyle w:val="26"/>
              <w:spacing w:before="0" w:line="240" w:lineRule="auto"/>
              <w:rPr>
                <w:rFonts w:ascii="Times New Roman"/>
                <w:sz w:val="18"/>
              </w:rPr>
            </w:pPr>
          </w:p>
        </w:tc>
        <w:tc>
          <w:tcPr>
            <w:tcW w:w="1118" w:type="dxa"/>
          </w:tcPr>
          <w:p>
            <w:pPr>
              <w:pStyle w:val="26"/>
              <w:spacing w:before="0" w:line="240" w:lineRule="auto"/>
              <w:rPr>
                <w:rFonts w:ascii="Times New Roman"/>
                <w:sz w:val="18"/>
              </w:rPr>
            </w:pPr>
          </w:p>
        </w:tc>
        <w:tc>
          <w:tcPr>
            <w:tcW w:w="2268" w:type="dxa"/>
          </w:tcPr>
          <w:p>
            <w:pPr>
              <w:pStyle w:val="26"/>
              <w:spacing w:before="0" w:line="240" w:lineRule="auto"/>
              <w:rPr>
                <w:rFonts w:ascii="Times New Roman"/>
                <w:sz w:val="18"/>
              </w:rPr>
            </w:pPr>
          </w:p>
        </w:tc>
        <w:tc>
          <w:tcPr>
            <w:tcW w:w="2409" w:type="dxa"/>
          </w:tcPr>
          <w:p>
            <w:pPr>
              <w:pStyle w:val="26"/>
              <w:spacing w:before="0" w:line="240" w:lineRule="auto"/>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992" w:type="dxa"/>
          </w:tcPr>
          <w:p>
            <w:pPr>
              <w:pStyle w:val="26"/>
              <w:spacing w:before="0" w:line="240" w:lineRule="auto"/>
              <w:rPr>
                <w:rFonts w:ascii="Times New Roman"/>
                <w:sz w:val="18"/>
              </w:rPr>
            </w:pPr>
          </w:p>
        </w:tc>
        <w:tc>
          <w:tcPr>
            <w:tcW w:w="1292" w:type="dxa"/>
          </w:tcPr>
          <w:p>
            <w:pPr>
              <w:pStyle w:val="26"/>
              <w:spacing w:before="0" w:line="240" w:lineRule="auto"/>
              <w:rPr>
                <w:rFonts w:ascii="Times New Roman"/>
                <w:sz w:val="18"/>
              </w:rPr>
            </w:pPr>
          </w:p>
        </w:tc>
        <w:tc>
          <w:tcPr>
            <w:tcW w:w="1118" w:type="dxa"/>
          </w:tcPr>
          <w:p>
            <w:pPr>
              <w:pStyle w:val="26"/>
              <w:spacing w:before="0" w:line="240" w:lineRule="auto"/>
              <w:rPr>
                <w:rFonts w:ascii="Times New Roman"/>
                <w:sz w:val="18"/>
              </w:rPr>
            </w:pPr>
          </w:p>
        </w:tc>
        <w:tc>
          <w:tcPr>
            <w:tcW w:w="2268" w:type="dxa"/>
          </w:tcPr>
          <w:p>
            <w:pPr>
              <w:pStyle w:val="26"/>
              <w:spacing w:before="0" w:line="240" w:lineRule="auto"/>
              <w:rPr>
                <w:rFonts w:ascii="Times New Roman"/>
                <w:sz w:val="18"/>
              </w:rPr>
            </w:pPr>
          </w:p>
        </w:tc>
        <w:tc>
          <w:tcPr>
            <w:tcW w:w="2409" w:type="dxa"/>
          </w:tcPr>
          <w:p>
            <w:pPr>
              <w:pStyle w:val="26"/>
              <w:spacing w:before="0" w:line="240" w:lineRule="auto"/>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992" w:type="dxa"/>
          </w:tcPr>
          <w:p>
            <w:pPr>
              <w:pStyle w:val="26"/>
              <w:spacing w:before="0" w:line="240" w:lineRule="auto"/>
              <w:rPr>
                <w:rFonts w:ascii="Times New Roman"/>
                <w:sz w:val="18"/>
              </w:rPr>
            </w:pPr>
          </w:p>
        </w:tc>
        <w:tc>
          <w:tcPr>
            <w:tcW w:w="1292" w:type="dxa"/>
          </w:tcPr>
          <w:p>
            <w:pPr>
              <w:pStyle w:val="26"/>
              <w:spacing w:before="0" w:line="240" w:lineRule="auto"/>
              <w:rPr>
                <w:rFonts w:ascii="Times New Roman"/>
                <w:sz w:val="18"/>
              </w:rPr>
            </w:pPr>
          </w:p>
        </w:tc>
        <w:tc>
          <w:tcPr>
            <w:tcW w:w="1118" w:type="dxa"/>
          </w:tcPr>
          <w:p>
            <w:pPr>
              <w:pStyle w:val="26"/>
              <w:spacing w:before="0" w:line="240" w:lineRule="auto"/>
              <w:rPr>
                <w:rFonts w:ascii="Times New Roman"/>
                <w:sz w:val="18"/>
              </w:rPr>
            </w:pPr>
          </w:p>
        </w:tc>
        <w:tc>
          <w:tcPr>
            <w:tcW w:w="2268" w:type="dxa"/>
          </w:tcPr>
          <w:p>
            <w:pPr>
              <w:pStyle w:val="26"/>
              <w:spacing w:before="0" w:line="240" w:lineRule="auto"/>
              <w:rPr>
                <w:rFonts w:ascii="Times New Roman"/>
                <w:sz w:val="18"/>
              </w:rPr>
            </w:pPr>
          </w:p>
        </w:tc>
        <w:tc>
          <w:tcPr>
            <w:tcW w:w="2409" w:type="dxa"/>
          </w:tcPr>
          <w:p>
            <w:pPr>
              <w:pStyle w:val="26"/>
              <w:spacing w:before="0" w:line="240" w:lineRule="auto"/>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992" w:type="dxa"/>
          </w:tcPr>
          <w:p>
            <w:pPr>
              <w:pStyle w:val="26"/>
              <w:spacing w:before="0" w:line="240" w:lineRule="auto"/>
              <w:rPr>
                <w:rFonts w:ascii="Times New Roman"/>
                <w:sz w:val="18"/>
              </w:rPr>
            </w:pPr>
          </w:p>
        </w:tc>
        <w:tc>
          <w:tcPr>
            <w:tcW w:w="1292" w:type="dxa"/>
          </w:tcPr>
          <w:p>
            <w:pPr>
              <w:pStyle w:val="26"/>
              <w:spacing w:before="0" w:line="240" w:lineRule="auto"/>
              <w:rPr>
                <w:rFonts w:ascii="Times New Roman"/>
                <w:sz w:val="18"/>
              </w:rPr>
            </w:pPr>
          </w:p>
        </w:tc>
        <w:tc>
          <w:tcPr>
            <w:tcW w:w="1118" w:type="dxa"/>
          </w:tcPr>
          <w:p>
            <w:pPr>
              <w:pStyle w:val="26"/>
              <w:spacing w:before="0" w:line="240" w:lineRule="auto"/>
              <w:rPr>
                <w:rFonts w:ascii="Times New Roman"/>
                <w:sz w:val="18"/>
              </w:rPr>
            </w:pPr>
          </w:p>
        </w:tc>
        <w:tc>
          <w:tcPr>
            <w:tcW w:w="2268" w:type="dxa"/>
          </w:tcPr>
          <w:p>
            <w:pPr>
              <w:pStyle w:val="26"/>
              <w:spacing w:before="0" w:line="240" w:lineRule="auto"/>
              <w:rPr>
                <w:rFonts w:ascii="Times New Roman"/>
                <w:sz w:val="18"/>
              </w:rPr>
            </w:pPr>
          </w:p>
        </w:tc>
        <w:tc>
          <w:tcPr>
            <w:tcW w:w="2409" w:type="dxa"/>
          </w:tcPr>
          <w:p>
            <w:pPr>
              <w:pStyle w:val="26"/>
              <w:spacing w:before="0" w:line="240" w:lineRule="auto"/>
              <w:rPr>
                <w:rFonts w:ascii="Times New Roman"/>
                <w:sz w:val="18"/>
              </w:rPr>
            </w:pPr>
          </w:p>
        </w:tc>
      </w:tr>
    </w:tbl>
    <w:p>
      <w:r>
        <w:br w:type="page"/>
      </w:r>
    </w:p>
    <w:p>
      <w:pPr>
        <w:rPr>
          <w:rFonts w:hint="default"/>
          <w:lang w:val="es-CO"/>
        </w:rPr>
      </w:pPr>
    </w:p>
    <w:p>
      <w:pPr>
        <w:rPr>
          <w:rFonts w:hint="default"/>
          <w:lang w:val="es-CO"/>
        </w:rPr>
      </w:pPr>
      <w:r>
        <w:rPr>
          <w:rFonts w:hint="default"/>
          <w:lang w:val="es-CO"/>
        </w:rPr>
        <w:t>TABLA DE CONTENIDO</w:t>
      </w:r>
    </w:p>
    <w:p>
      <w:pPr>
        <w:pStyle w:val="15"/>
        <w:tabs>
          <w:tab w:val="right" w:leader="dot" w:pos="9892"/>
        </w:tabs>
      </w:pPr>
      <w:r>
        <w:fldChar w:fldCharType="begin"/>
      </w:r>
      <w:r>
        <w:instrText xml:space="preserve">TOC \o "1-2" \h \u </w:instrText>
      </w:r>
      <w:r>
        <w:fldChar w:fldCharType="separate"/>
      </w:r>
      <w:r>
        <w:fldChar w:fldCharType="begin"/>
      </w:r>
      <w:r>
        <w:instrText xml:space="preserve"> HYPERLINK \l _Toc30493 </w:instrText>
      </w:r>
      <w:r>
        <w:fldChar w:fldCharType="separate"/>
      </w:r>
      <w:r>
        <w:t>1. Descripción del proceso</w:t>
      </w:r>
      <w:r>
        <w:tab/>
      </w:r>
      <w:r>
        <w:fldChar w:fldCharType="begin"/>
      </w:r>
      <w:r>
        <w:instrText xml:space="preserve"> PAGEREF _Toc30493 \h </w:instrText>
      </w:r>
      <w:r>
        <w:fldChar w:fldCharType="separate"/>
      </w:r>
      <w:r>
        <w:t>4</w:t>
      </w:r>
      <w:r>
        <w:fldChar w:fldCharType="end"/>
      </w:r>
      <w:r>
        <w:fldChar w:fldCharType="end"/>
      </w:r>
    </w:p>
    <w:p>
      <w:pPr>
        <w:pStyle w:val="15"/>
        <w:tabs>
          <w:tab w:val="right" w:leader="dot" w:pos="9892"/>
        </w:tabs>
      </w:pPr>
      <w:r>
        <w:fldChar w:fldCharType="begin"/>
      </w:r>
      <w:r>
        <w:instrText xml:space="preserve"> HYPERLINK \l _Toc3106 </w:instrText>
      </w:r>
      <w:r>
        <w:fldChar w:fldCharType="separate"/>
      </w:r>
      <w:r>
        <w:t>2. Alcance De Pruebas</w:t>
      </w:r>
      <w:r>
        <w:tab/>
      </w:r>
      <w:r>
        <w:fldChar w:fldCharType="begin"/>
      </w:r>
      <w:r>
        <w:instrText xml:space="preserve"> PAGEREF _Toc3106 \h </w:instrText>
      </w:r>
      <w:r>
        <w:fldChar w:fldCharType="separate"/>
      </w:r>
      <w:r>
        <w:t>4</w:t>
      </w:r>
      <w:r>
        <w:fldChar w:fldCharType="end"/>
      </w:r>
      <w:r>
        <w:fldChar w:fldCharType="end"/>
      </w:r>
    </w:p>
    <w:p>
      <w:pPr>
        <w:pStyle w:val="15"/>
        <w:tabs>
          <w:tab w:val="right" w:leader="dot" w:pos="9892"/>
        </w:tabs>
      </w:pPr>
      <w:r>
        <w:fldChar w:fldCharType="begin"/>
      </w:r>
      <w:r>
        <w:instrText xml:space="preserve"> HYPERLINK \l _Toc28921 </w:instrText>
      </w:r>
      <w:r>
        <w:fldChar w:fldCharType="separate"/>
      </w:r>
      <w:r>
        <w:t xml:space="preserve">3. </w:t>
      </w:r>
      <w:r>
        <w:rPr>
          <w:rFonts w:hint="default"/>
          <w:lang w:val="es-CO"/>
        </w:rPr>
        <w:t>Escenarios de prueba</w:t>
      </w:r>
      <w:r>
        <w:tab/>
      </w:r>
      <w:r>
        <w:fldChar w:fldCharType="begin"/>
      </w:r>
      <w:r>
        <w:instrText xml:space="preserve"> PAGEREF _Toc28921 \h </w:instrText>
      </w:r>
      <w:r>
        <w:fldChar w:fldCharType="separate"/>
      </w:r>
      <w:r>
        <w:t>7</w:t>
      </w:r>
      <w:r>
        <w:fldChar w:fldCharType="end"/>
      </w:r>
      <w:r>
        <w:fldChar w:fldCharType="end"/>
      </w:r>
    </w:p>
    <w:p>
      <w:pPr>
        <w:pStyle w:val="15"/>
        <w:tabs>
          <w:tab w:val="right" w:leader="dot" w:pos="9892"/>
        </w:tabs>
      </w:pPr>
      <w:r>
        <w:fldChar w:fldCharType="begin"/>
      </w:r>
      <w:r>
        <w:instrText xml:space="preserve"> HYPERLINK \l _Toc5616 </w:instrText>
      </w:r>
      <w:r>
        <w:fldChar w:fldCharType="separate"/>
      </w:r>
      <w:r>
        <w:t>4. Fuera del Alcance</w:t>
      </w:r>
      <w:r>
        <w:tab/>
      </w:r>
      <w:r>
        <w:fldChar w:fldCharType="begin"/>
      </w:r>
      <w:r>
        <w:instrText xml:space="preserve"> PAGEREF _Toc5616 \h </w:instrText>
      </w:r>
      <w:r>
        <w:fldChar w:fldCharType="separate"/>
      </w:r>
      <w:r>
        <w:t>8</w:t>
      </w:r>
      <w:r>
        <w:fldChar w:fldCharType="end"/>
      </w:r>
      <w:r>
        <w:fldChar w:fldCharType="end"/>
      </w:r>
    </w:p>
    <w:p>
      <w:pPr>
        <w:pStyle w:val="15"/>
        <w:tabs>
          <w:tab w:val="right" w:leader="dot" w:pos="9892"/>
        </w:tabs>
      </w:pPr>
      <w:r>
        <w:fldChar w:fldCharType="begin"/>
      </w:r>
      <w:r>
        <w:instrText xml:space="preserve"> HYPERLINK \l _Toc12034 </w:instrText>
      </w:r>
      <w:r>
        <w:fldChar w:fldCharType="separate"/>
      </w:r>
      <w:r>
        <w:t>5. Estrategia de pruebas</w:t>
      </w:r>
      <w:r>
        <w:tab/>
      </w:r>
      <w:r>
        <w:fldChar w:fldCharType="begin"/>
      </w:r>
      <w:r>
        <w:instrText xml:space="preserve"> PAGEREF _Toc12034 \h </w:instrText>
      </w:r>
      <w:r>
        <w:fldChar w:fldCharType="separate"/>
      </w:r>
      <w:r>
        <w:t>8</w:t>
      </w:r>
      <w:r>
        <w:fldChar w:fldCharType="end"/>
      </w:r>
      <w:r>
        <w:fldChar w:fldCharType="end"/>
      </w:r>
    </w:p>
    <w:p>
      <w:pPr>
        <w:pStyle w:val="15"/>
        <w:tabs>
          <w:tab w:val="right" w:leader="dot" w:pos="9892"/>
        </w:tabs>
      </w:pPr>
      <w:r>
        <w:fldChar w:fldCharType="begin"/>
      </w:r>
      <w:r>
        <w:instrText xml:space="preserve"> HYPERLINK \l _Toc1177 </w:instrText>
      </w:r>
      <w:r>
        <w:fldChar w:fldCharType="separate"/>
      </w:r>
      <w:r>
        <w:t>6. Requerimientos</w:t>
      </w:r>
      <w:r>
        <w:tab/>
      </w:r>
      <w:r>
        <w:fldChar w:fldCharType="begin"/>
      </w:r>
      <w:r>
        <w:instrText xml:space="preserve"> PAGEREF _Toc1177 \h </w:instrText>
      </w:r>
      <w:r>
        <w:fldChar w:fldCharType="separate"/>
      </w:r>
      <w:r>
        <w:t>9</w:t>
      </w:r>
      <w:r>
        <w:fldChar w:fldCharType="end"/>
      </w:r>
      <w:r>
        <w:fldChar w:fldCharType="end"/>
      </w:r>
    </w:p>
    <w:p>
      <w:pPr>
        <w:pStyle w:val="15"/>
        <w:tabs>
          <w:tab w:val="right" w:leader="dot" w:pos="9892"/>
        </w:tabs>
      </w:pPr>
      <w:r>
        <w:fldChar w:fldCharType="begin"/>
      </w:r>
      <w:r>
        <w:instrText xml:space="preserve"> HYPERLINK \l _Toc14174 </w:instrText>
      </w:r>
      <w:r>
        <w:fldChar w:fldCharType="separate"/>
      </w:r>
      <w:r>
        <w:t>7. Acuerdos</w:t>
      </w:r>
      <w:r>
        <w:tab/>
      </w:r>
      <w:r>
        <w:fldChar w:fldCharType="begin"/>
      </w:r>
      <w:r>
        <w:instrText xml:space="preserve"> PAGEREF _Toc14174 \h </w:instrText>
      </w:r>
      <w:r>
        <w:fldChar w:fldCharType="separate"/>
      </w:r>
      <w:r>
        <w:t>9</w:t>
      </w:r>
      <w:r>
        <w:fldChar w:fldCharType="end"/>
      </w:r>
      <w:r>
        <w:fldChar w:fldCharType="end"/>
      </w:r>
    </w:p>
    <w:p>
      <w:pPr>
        <w:pStyle w:val="15"/>
        <w:tabs>
          <w:tab w:val="right" w:leader="dot" w:pos="9892"/>
        </w:tabs>
      </w:pPr>
      <w:r>
        <w:fldChar w:fldCharType="begin"/>
      </w:r>
      <w:r>
        <w:instrText xml:space="preserve"> HYPERLINK \l _Toc673 </w:instrText>
      </w:r>
      <w:r>
        <w:fldChar w:fldCharType="separate"/>
      </w:r>
      <w:r>
        <w:t xml:space="preserve">8. </w:t>
      </w:r>
      <w:r>
        <w:rPr>
          <w:rFonts w:hint="default"/>
          <w:lang w:val="es-CO"/>
        </w:rPr>
        <w:t>Estimación del proceso de pruebas</w:t>
      </w:r>
      <w:r>
        <w:tab/>
      </w:r>
      <w:r>
        <w:fldChar w:fldCharType="begin"/>
      </w:r>
      <w:r>
        <w:instrText xml:space="preserve"> PAGEREF _Toc673 \h </w:instrText>
      </w:r>
      <w:r>
        <w:fldChar w:fldCharType="separate"/>
      </w:r>
      <w:r>
        <w:t>10</w:t>
      </w:r>
      <w:r>
        <w:fldChar w:fldCharType="end"/>
      </w:r>
      <w:r>
        <w:fldChar w:fldCharType="end"/>
      </w:r>
    </w:p>
    <w:p>
      <w:pPr>
        <w:pStyle w:val="15"/>
        <w:tabs>
          <w:tab w:val="right" w:leader="dot" w:pos="9892"/>
        </w:tabs>
      </w:pPr>
      <w:r>
        <w:fldChar w:fldCharType="begin"/>
      </w:r>
      <w:r>
        <w:instrText xml:space="preserve"> HYPERLINK \l _Toc15248 </w:instrText>
      </w:r>
      <w:r>
        <w:fldChar w:fldCharType="separate"/>
      </w:r>
      <w:r>
        <w:t xml:space="preserve">9. </w:t>
      </w:r>
      <w:r>
        <w:rPr>
          <w:rFonts w:hint="default"/>
          <w:lang w:val="es-CO"/>
        </w:rPr>
        <w:t>Oportunidades de mejora</w:t>
      </w:r>
      <w:r>
        <w:tab/>
      </w:r>
      <w:r>
        <w:fldChar w:fldCharType="begin"/>
      </w:r>
      <w:r>
        <w:instrText xml:space="preserve"> PAGEREF _Toc15248 \h </w:instrText>
      </w:r>
      <w:r>
        <w:fldChar w:fldCharType="separate"/>
      </w:r>
      <w:r>
        <w:t>11</w:t>
      </w:r>
      <w:r>
        <w:fldChar w:fldCharType="end"/>
      </w:r>
      <w:r>
        <w:fldChar w:fldCharType="end"/>
      </w:r>
    </w:p>
    <w:p>
      <w:pPr>
        <w:pStyle w:val="15"/>
        <w:tabs>
          <w:tab w:val="right" w:leader="dot" w:pos="9892"/>
        </w:tabs>
      </w:pPr>
      <w:r>
        <w:fldChar w:fldCharType="begin"/>
      </w:r>
      <w:r>
        <w:instrText xml:space="preserve"> HYPERLINK \l _Toc12363 </w:instrText>
      </w:r>
      <w:r>
        <w:fldChar w:fldCharType="separate"/>
      </w:r>
      <w:r>
        <w:t xml:space="preserve">10. </w:t>
      </w:r>
      <w:r>
        <w:rPr>
          <w:rFonts w:hint="default"/>
          <w:lang w:val="es-CO"/>
        </w:rPr>
        <w:t>Historias de usuario para descripción de las mejoras</w:t>
      </w:r>
      <w:r>
        <w:tab/>
      </w:r>
      <w:r>
        <w:fldChar w:fldCharType="begin"/>
      </w:r>
      <w:r>
        <w:instrText xml:space="preserve"> PAGEREF _Toc12363 \h </w:instrText>
      </w:r>
      <w:r>
        <w:fldChar w:fldCharType="separate"/>
      </w:r>
      <w:r>
        <w:t>11</w:t>
      </w:r>
      <w:r>
        <w:fldChar w:fldCharType="end"/>
      </w:r>
      <w:r>
        <w:fldChar w:fldCharType="end"/>
      </w:r>
    </w:p>
    <w:p>
      <w:pPr>
        <w:pStyle w:val="15"/>
        <w:tabs>
          <w:tab w:val="right" w:leader="dot" w:pos="9892"/>
        </w:tabs>
      </w:pPr>
      <w:r>
        <w:fldChar w:fldCharType="begin"/>
      </w:r>
      <w:r>
        <w:instrText xml:space="preserve"> HYPERLINK \l _Toc25716 </w:instrText>
      </w:r>
      <w:r>
        <w:fldChar w:fldCharType="separate"/>
      </w:r>
      <w:r>
        <w:t xml:space="preserve">11. </w:t>
      </w:r>
      <w:r>
        <w:rPr>
          <w:rFonts w:hint="default"/>
          <w:lang w:val="es-CO"/>
        </w:rPr>
        <w:t>Análisis de Riesgos de las Mejoras Propuestas</w:t>
      </w:r>
      <w:r>
        <w:tab/>
      </w:r>
      <w:r>
        <w:fldChar w:fldCharType="begin"/>
      </w:r>
      <w:r>
        <w:instrText xml:space="preserve"> PAGEREF _Toc25716 \h </w:instrText>
      </w:r>
      <w:r>
        <w:fldChar w:fldCharType="separate"/>
      </w:r>
      <w:r>
        <w:t>13</w:t>
      </w:r>
      <w:r>
        <w:fldChar w:fldCharType="end"/>
      </w:r>
      <w:r>
        <w:fldChar w:fldCharType="end"/>
      </w:r>
    </w:p>
    <w:p>
      <w:r>
        <w:fldChar w:fldCharType="end"/>
      </w:r>
    </w:p>
    <w:p>
      <w:r>
        <w:br w:type="page"/>
      </w:r>
    </w:p>
    <w:p>
      <w:pPr>
        <w:rPr>
          <w:rStyle w:val="13"/>
        </w:rPr>
      </w:pPr>
      <w:r>
        <w:rPr>
          <w:rStyle w:val="13"/>
        </w:rPr>
        <w:t>PLAN DE PRUEBAS AUTOMATIONPRACTICE</w:t>
      </w:r>
    </w:p>
    <w:p/>
    <w:p>
      <w:pPr>
        <w:pStyle w:val="3"/>
        <w:numPr>
          <w:ilvl w:val="0"/>
          <w:numId w:val="1"/>
        </w:numPr>
        <w:rPr>
          <w:rStyle w:val="13"/>
        </w:rPr>
      </w:pPr>
      <w:bookmarkStart w:id="0" w:name="_Toc28778"/>
      <w:bookmarkStart w:id="1" w:name="_Toc30493"/>
      <w:r>
        <w:rPr>
          <w:rStyle w:val="13"/>
        </w:rPr>
        <w:t>Descripción del proceso</w:t>
      </w:r>
      <w:bookmarkEnd w:id="0"/>
      <w:bookmarkEnd w:id="1"/>
    </w:p>
    <w:p>
      <w:pPr>
        <w:pStyle w:val="21"/>
      </w:pPr>
      <w:r>
        <w:t xml:space="preserve">La empresa </w:t>
      </w:r>
      <w:r>
        <w:rPr>
          <w:rFonts w:hint="default"/>
          <w:lang w:val="es-CO"/>
        </w:rPr>
        <w:t xml:space="preserve">SAUCE DEMO </w:t>
      </w:r>
      <w:r>
        <w:t>requiere desarrollar un canal virtual que permita a sus clientes realizar compras, evitando la necesidad de dirigirse hacia la tienda física para tal fin.</w:t>
      </w:r>
    </w:p>
    <w:p>
      <w:pPr>
        <w:pStyle w:val="21"/>
      </w:pPr>
    </w:p>
    <w:p>
      <w:pPr>
        <w:pStyle w:val="21"/>
      </w:pPr>
      <w:r>
        <w:rPr>
          <w:rFonts w:hint="default"/>
          <w:lang w:val="es-CO"/>
        </w:rPr>
        <w:t>E</w:t>
      </w:r>
      <w:r>
        <w:t xml:space="preserve">l sitio permite ver todos los productos ofrecidos por la compañía, sus precios, </w:t>
      </w:r>
      <w:r>
        <w:rPr>
          <w:rFonts w:hint="default"/>
          <w:lang w:val="es-CO"/>
        </w:rPr>
        <w:t>y da la opcion para</w:t>
      </w:r>
      <w:r>
        <w:t xml:space="preserve"> agregar dichos productos al carrito de compras para adquirir los productos que el cliente requiera.</w:t>
      </w:r>
    </w:p>
    <w:p>
      <w:pPr>
        <w:ind w:left="720"/>
      </w:pPr>
    </w:p>
    <w:p>
      <w:pPr>
        <w:pStyle w:val="3"/>
        <w:numPr>
          <w:ilvl w:val="0"/>
          <w:numId w:val="1"/>
        </w:numPr>
        <w:rPr>
          <w:rStyle w:val="13"/>
        </w:rPr>
      </w:pPr>
      <w:bookmarkStart w:id="2" w:name="_Toc17538"/>
      <w:bookmarkStart w:id="3" w:name="_Toc3106"/>
      <w:r>
        <w:rPr>
          <w:rStyle w:val="13"/>
        </w:rPr>
        <w:t>Alcance De Pruebas</w:t>
      </w:r>
      <w:bookmarkEnd w:id="2"/>
      <w:bookmarkEnd w:id="3"/>
    </w:p>
    <w:p>
      <w:pPr>
        <w:pStyle w:val="21"/>
        <w:numPr>
          <w:ilvl w:val="0"/>
          <w:numId w:val="2"/>
        </w:numPr>
      </w:pPr>
      <w:r>
        <w:t xml:space="preserve">Las pruebas se realizarán para los navegadores: </w:t>
      </w:r>
    </w:p>
    <w:p>
      <w:pPr>
        <w:pStyle w:val="21"/>
        <w:numPr>
          <w:ilvl w:val="0"/>
          <w:numId w:val="2"/>
        </w:numPr>
      </w:pPr>
      <w:r>
        <w:t xml:space="preserve">Chrome </w:t>
      </w:r>
      <w:r>
        <w:rPr>
          <w:rFonts w:hint="default"/>
          <w:lang w:val="es-CO"/>
        </w:rPr>
        <w:t>version</w:t>
      </w:r>
      <w:r>
        <w:t xml:space="preserve"> </w:t>
      </w:r>
      <w:r>
        <w:rPr>
          <w:rFonts w:hint="default"/>
          <w:lang w:val="es-CO"/>
        </w:rPr>
        <w:t>9</w:t>
      </w:r>
      <w:r>
        <w:t>0 o superior</w:t>
      </w:r>
    </w:p>
    <w:p>
      <w:pPr>
        <w:pStyle w:val="21"/>
        <w:numPr>
          <w:ilvl w:val="0"/>
          <w:numId w:val="2"/>
        </w:numPr>
      </w:pPr>
      <w:r>
        <w:t>Se realizarán pruebas a nivel de sistema (manuales)</w:t>
      </w:r>
      <w:r>
        <w:rPr>
          <w:rFonts w:hint="default"/>
          <w:lang w:val="es-CO"/>
        </w:rPr>
        <w:t xml:space="preserve"> y automaticas de ruta critica.</w:t>
      </w:r>
    </w:p>
    <w:p>
      <w:pPr>
        <w:pStyle w:val="21"/>
        <w:numPr>
          <w:ilvl w:val="0"/>
          <w:numId w:val="2"/>
        </w:numPr>
      </w:pPr>
      <w:r>
        <w:t>Se probará en un ambiente de pruebas</w:t>
      </w:r>
    </w:p>
    <w:p>
      <w:pPr>
        <w:pStyle w:val="21"/>
        <w:numPr>
          <w:ilvl w:val="0"/>
          <w:numId w:val="2"/>
        </w:numPr>
      </w:pPr>
      <w:r>
        <w:t>Se realizarán dichas pruebas en computadores con sistema operativo Windows 1</w:t>
      </w:r>
      <w:r>
        <w:rPr>
          <w:rFonts w:hint="default"/>
          <w:lang w:val="es-CO"/>
        </w:rPr>
        <w:t>1</w:t>
      </w:r>
      <w:r>
        <w:t xml:space="preserve"> y Ubuntu 20.04</w:t>
      </w:r>
    </w:p>
    <w:p>
      <w:pPr>
        <w:pStyle w:val="21"/>
        <w:numPr>
          <w:ilvl w:val="0"/>
          <w:numId w:val="2"/>
        </w:numPr>
      </w:pPr>
      <w:r>
        <w:t xml:space="preserve">El alcance de pruebas incluye </w:t>
      </w:r>
      <w:r>
        <w:rPr>
          <w:rFonts w:hint="default"/>
          <w:lang w:val="es-CO"/>
        </w:rPr>
        <w:t>las historias de usuario que comprenden la ruta critica del proyecto, las cuales implican el login del usuario en el sitio web y el uso de los componentes de la tienda como lo son el dashboard y el carro de compras</w:t>
      </w:r>
      <w:r>
        <w:t>. Para ello se probarán cada uno de los criterios de aceptación</w:t>
      </w:r>
      <w:r>
        <w:rPr>
          <w:rFonts w:hint="default"/>
          <w:lang w:val="es-CO"/>
        </w:rPr>
        <w:t xml:space="preserve"> propuestos para tal fin</w:t>
      </w:r>
      <w:r>
        <w:t xml:space="preserve"> como </w:t>
      </w:r>
      <w:r>
        <w:rPr>
          <w:rFonts w:hint="default"/>
          <w:lang w:val="es-CO"/>
        </w:rPr>
        <w:t>se describe</w:t>
      </w:r>
      <w:r>
        <w:t xml:space="preserve"> a continuación.</w:t>
      </w:r>
    </w:p>
    <w:p>
      <w:pPr>
        <w:pStyle w:val="21"/>
        <w:numPr>
          <w:numId w:val="0"/>
        </w:numPr>
        <w:suppressAutoHyphens/>
        <w:contextualSpacing/>
      </w:pPr>
    </w:p>
    <w:p>
      <w:pPr>
        <w:pStyle w:val="21"/>
        <w:numPr>
          <w:numId w:val="0"/>
        </w:numPr>
        <w:suppressAutoHyphens/>
        <w:ind w:left="720" w:leftChars="300" w:firstLine="0" w:firstLineChars="0"/>
        <w:contextualSpacing/>
        <w:rPr>
          <w:rFonts w:hint="default"/>
        </w:rPr>
      </w:pPr>
      <w:r>
        <w:rPr>
          <w:rFonts w:hint="default"/>
          <w:b/>
          <w:bCs/>
          <w:lang w:val="es-CO"/>
        </w:rPr>
        <w:t>HU-01</w:t>
      </w:r>
      <w:r>
        <w:rPr>
          <w:rFonts w:hint="default"/>
          <w:b/>
          <w:bCs/>
        </w:rPr>
        <w:t>: Login de usuario</w:t>
      </w:r>
      <w:r>
        <w:rPr>
          <w:rFonts w:hint="default"/>
          <w:b/>
          <w:bCs/>
        </w:rPr>
        <w:br w:type="textWrapping"/>
      </w:r>
      <w:r>
        <w:rPr>
          <w:rFonts w:hint="default"/>
          <w:lang w:val="es-CO"/>
        </w:rPr>
        <w:tab/>
      </w:r>
      <w:r>
        <w:rPr>
          <w:rFonts w:hint="default"/>
        </w:rPr>
        <w:t>Yo como usuario de SauceLabs</w:t>
      </w:r>
      <w:r>
        <w:rPr>
          <w:rFonts w:hint="default"/>
        </w:rPr>
        <w:br w:type="textWrapping"/>
      </w:r>
      <w:r>
        <w:rPr>
          <w:rFonts w:hint="default"/>
          <w:lang w:val="es-CO"/>
        </w:rPr>
        <w:tab/>
      </w:r>
      <w:r>
        <w:rPr>
          <w:rFonts w:hint="default"/>
        </w:rPr>
        <w:t>Deseo Ingresar a mi cuenta</w:t>
      </w:r>
      <w:r>
        <w:rPr>
          <w:rFonts w:hint="default"/>
        </w:rPr>
        <w:br w:type="textWrapping"/>
      </w:r>
      <w:r>
        <w:rPr>
          <w:rFonts w:hint="default"/>
          <w:lang w:val="es-CO"/>
        </w:rPr>
        <w:tab/>
      </w:r>
      <w:r>
        <w:rPr>
          <w:rFonts w:hint="default"/>
        </w:rPr>
        <w:t>Para visitar la pagina de compras</w:t>
      </w:r>
    </w:p>
    <w:p>
      <w:pPr>
        <w:pStyle w:val="21"/>
        <w:numPr>
          <w:numId w:val="0"/>
        </w:numPr>
        <w:suppressAutoHyphens/>
        <w:ind w:left="720" w:leftChars="300" w:firstLine="0" w:firstLineChars="0"/>
        <w:contextualSpacing/>
        <w:rPr>
          <w:rFonts w:hint="default"/>
        </w:rPr>
      </w:pPr>
    </w:p>
    <w:p>
      <w:pPr>
        <w:pStyle w:val="21"/>
        <w:numPr>
          <w:numId w:val="0"/>
        </w:numPr>
        <w:suppressAutoHyphens/>
        <w:ind w:left="720" w:leftChars="300" w:firstLine="0" w:firstLineChars="0"/>
        <w:contextualSpacing/>
        <w:rPr>
          <w:rFonts w:hint="default"/>
          <w:b/>
          <w:bCs/>
          <w:lang w:val="es-CO"/>
        </w:rPr>
      </w:pPr>
      <w:r>
        <w:rPr>
          <w:rFonts w:hint="default"/>
          <w:b/>
          <w:bCs/>
          <w:lang w:val="es-CO"/>
        </w:rPr>
        <w:t>Criterios de aceptación:</w:t>
      </w:r>
    </w:p>
    <w:p>
      <w:pPr>
        <w:pStyle w:val="21"/>
        <w:numPr>
          <w:numId w:val="0"/>
        </w:numPr>
        <w:suppressAutoHyphens/>
        <w:ind w:left="720" w:leftChars="300" w:firstLine="0" w:firstLineChars="0"/>
        <w:contextualSpacing/>
        <w:rPr>
          <w:rFonts w:hint="default"/>
          <w:lang w:val="es-CO"/>
        </w:rPr>
      </w:pPr>
      <w:r>
        <w:rPr>
          <w:rFonts w:hint="default"/>
          <w:b/>
          <w:bCs/>
          <w:lang w:val="es-CO"/>
        </w:rPr>
        <w:t>CA-01:</w:t>
      </w:r>
      <w:r>
        <w:rPr>
          <w:rFonts w:hint="default"/>
          <w:lang w:val="es-CO"/>
        </w:rPr>
        <w:t xml:space="preserve"> La pagina inicial del proyecto debe contener un formulario para el ingreso de los datos de usuario siguientes:</w:t>
      </w:r>
    </w:p>
    <w:p>
      <w:pPr>
        <w:pStyle w:val="21"/>
        <w:numPr>
          <w:ilvl w:val="0"/>
          <w:numId w:val="3"/>
        </w:numPr>
        <w:tabs>
          <w:tab w:val="left" w:pos="1200"/>
          <w:tab w:val="clear" w:pos="420"/>
        </w:tabs>
        <w:suppressAutoHyphens/>
        <w:ind w:left="720" w:leftChars="300" w:firstLine="0" w:firstLineChars="0"/>
        <w:contextualSpacing/>
        <w:rPr>
          <w:rFonts w:hint="default"/>
          <w:lang w:val="es-CO"/>
        </w:rPr>
      </w:pPr>
      <w:r>
        <w:rPr>
          <w:rFonts w:hint="default"/>
          <w:lang w:val="es-CO"/>
        </w:rPr>
        <w:t>Nombre de usuario (Obligatorio)</w:t>
      </w:r>
    </w:p>
    <w:p>
      <w:pPr>
        <w:pStyle w:val="21"/>
        <w:numPr>
          <w:ilvl w:val="0"/>
          <w:numId w:val="3"/>
        </w:numPr>
        <w:tabs>
          <w:tab w:val="left" w:pos="1200"/>
        </w:tabs>
        <w:suppressAutoHyphens/>
        <w:ind w:left="720" w:leftChars="300" w:firstLine="0" w:firstLineChars="0"/>
        <w:contextualSpacing/>
        <w:rPr>
          <w:rFonts w:hint="default"/>
          <w:lang w:val="es-CO"/>
        </w:rPr>
      </w:pPr>
      <w:r>
        <w:rPr>
          <w:rFonts w:hint="default"/>
          <w:lang w:val="es-CO"/>
        </w:rPr>
        <w:t>Contraseña (Obligatorio)</w:t>
      </w:r>
    </w:p>
    <w:p>
      <w:pPr>
        <w:pStyle w:val="21"/>
        <w:numPr>
          <w:ilvl w:val="0"/>
          <w:numId w:val="3"/>
        </w:numPr>
        <w:tabs>
          <w:tab w:val="left" w:pos="1200"/>
        </w:tabs>
        <w:suppressAutoHyphens/>
        <w:ind w:left="720" w:leftChars="300" w:firstLine="0" w:firstLineChars="0"/>
        <w:contextualSpacing/>
        <w:rPr>
          <w:rFonts w:hint="default"/>
          <w:lang w:val="es-CO"/>
        </w:rPr>
      </w:pPr>
      <w:r>
        <w:rPr>
          <w:rFonts w:hint="default"/>
          <w:lang w:val="es-CO"/>
        </w:rPr>
        <w:t xml:space="preserve">Botón de login </w:t>
      </w:r>
    </w:p>
    <w:p>
      <w:pPr>
        <w:pStyle w:val="21"/>
        <w:numPr>
          <w:numId w:val="0"/>
        </w:numPr>
        <w:tabs>
          <w:tab w:val="left" w:pos="1200"/>
        </w:tabs>
        <w:suppressAutoHyphens/>
        <w:ind w:leftChars="300"/>
        <w:contextualSpacing/>
        <w:rPr>
          <w:rFonts w:hint="default"/>
          <w:lang w:val="es-CO"/>
        </w:rPr>
      </w:pPr>
      <w:r>
        <w:rPr>
          <w:rFonts w:hint="default"/>
          <w:lang w:val="es-CO"/>
        </w:rPr>
        <w:t>Al hacer click en el botón de login, se debe ingresar al dashboard del proyecto.</w:t>
      </w:r>
    </w:p>
    <w:p>
      <w:pPr>
        <w:pStyle w:val="21"/>
        <w:numPr>
          <w:numId w:val="0"/>
        </w:numPr>
        <w:tabs>
          <w:tab w:val="left" w:pos="1200"/>
        </w:tabs>
        <w:suppressAutoHyphens/>
        <w:ind w:leftChars="300"/>
        <w:contextualSpacing/>
        <w:rPr>
          <w:rFonts w:hint="default"/>
          <w:lang w:val="es-CO"/>
        </w:rPr>
      </w:pPr>
    </w:p>
    <w:p>
      <w:pPr>
        <w:pStyle w:val="21"/>
        <w:numPr>
          <w:numId w:val="0"/>
        </w:numPr>
        <w:tabs>
          <w:tab w:val="left" w:pos="1200"/>
        </w:tabs>
        <w:suppressAutoHyphens/>
        <w:ind w:leftChars="300"/>
        <w:contextualSpacing/>
        <w:rPr>
          <w:rFonts w:hint="default"/>
          <w:lang w:val="es-CO"/>
        </w:rPr>
        <w:sectPr>
          <w:headerReference r:id="rId3" w:type="default"/>
          <w:footerReference r:id="rId4" w:type="default"/>
          <w:pgSz w:w="12240" w:h="15840"/>
          <w:pgMar w:top="1134" w:right="1142" w:bottom="1134" w:left="1206" w:header="0" w:footer="0" w:gutter="0"/>
          <w:cols w:space="720" w:num="1"/>
          <w:formProt w:val="0"/>
          <w:docGrid w:linePitch="100" w:charSpace="0"/>
        </w:sectPr>
      </w:pPr>
      <w:r>
        <w:rPr>
          <w:rFonts w:hint="default"/>
          <w:b/>
          <w:bCs/>
          <w:lang w:val="es-CO"/>
        </w:rPr>
        <w:t>CA-02:</w:t>
      </w:r>
      <w:r>
        <w:rPr>
          <w:rFonts w:hint="default"/>
          <w:lang w:val="es-CO"/>
        </w:rPr>
        <w:t xml:space="preserve"> El dashboard del proyecto debe contener en la parte superior izquierda una lista desplegable, la cual debe contener un botón que le permita al usuario cerrar su sesión de forma segura</w:t>
      </w:r>
    </w:p>
    <w:p>
      <w:pPr>
        <w:pStyle w:val="21"/>
        <w:numPr>
          <w:numId w:val="0"/>
        </w:numPr>
        <w:tabs>
          <w:tab w:val="left" w:pos="1200"/>
        </w:tabs>
        <w:suppressAutoHyphens/>
        <w:ind w:leftChars="300"/>
        <w:contextualSpacing/>
        <w:rPr>
          <w:rFonts w:hint="default"/>
          <w:lang w:val="es-CO"/>
        </w:rPr>
      </w:pPr>
    </w:p>
    <w:p>
      <w:pPr>
        <w:pStyle w:val="21"/>
        <w:numPr>
          <w:numId w:val="0"/>
        </w:numPr>
        <w:suppressAutoHyphens/>
        <w:ind w:leftChars="300"/>
        <w:contextualSpacing/>
        <w:rPr>
          <w:rFonts w:hint="default"/>
          <w:lang w:val="es-CO"/>
        </w:rPr>
      </w:pPr>
    </w:p>
    <w:p>
      <w:pPr>
        <w:pStyle w:val="21"/>
        <w:numPr>
          <w:numId w:val="0"/>
        </w:numPr>
        <w:suppressAutoHyphens/>
        <w:ind w:leftChars="300"/>
        <w:contextualSpacing/>
        <w:rPr>
          <w:rFonts w:hint="default"/>
          <w:b/>
          <w:bCs/>
          <w:lang w:val="es-CO"/>
        </w:rPr>
      </w:pPr>
      <w:r>
        <w:rPr>
          <w:rFonts w:hint="default"/>
          <w:b/>
          <w:bCs/>
          <w:lang w:val="es-CO"/>
        </w:rPr>
        <w:t>HU-02: Compras en la pagina</w:t>
      </w:r>
    </w:p>
    <w:p>
      <w:pPr>
        <w:pStyle w:val="21"/>
        <w:numPr>
          <w:numId w:val="0"/>
        </w:numPr>
        <w:suppressAutoHyphens/>
        <w:ind w:left="1440" w:leftChars="600" w:firstLine="0" w:firstLineChars="0"/>
        <w:contextualSpacing/>
        <w:rPr>
          <w:rFonts w:hint="default"/>
          <w:b w:val="0"/>
          <w:bCs w:val="0"/>
          <w:lang w:val="es-CO"/>
        </w:rPr>
      </w:pPr>
      <w:r>
        <w:rPr>
          <w:rFonts w:hint="default"/>
          <w:b w:val="0"/>
          <w:bCs w:val="0"/>
          <w:lang w:val="es-CO"/>
        </w:rPr>
        <w:t>Yo como usuario</w:t>
      </w:r>
      <w:r>
        <w:rPr>
          <w:rFonts w:hint="default"/>
          <w:b w:val="0"/>
          <w:bCs w:val="0"/>
          <w:lang w:val="es-CO"/>
        </w:rPr>
        <w:br w:type="textWrapping"/>
      </w:r>
      <w:r>
        <w:rPr>
          <w:rFonts w:hint="default"/>
          <w:b w:val="0"/>
          <w:bCs w:val="0"/>
          <w:lang w:val="es-CO"/>
        </w:rPr>
        <w:t>Deseo ingresar a la pagina de Sauce Labs</w:t>
      </w:r>
      <w:r>
        <w:rPr>
          <w:rFonts w:hint="default"/>
          <w:b w:val="0"/>
          <w:bCs w:val="0"/>
          <w:lang w:val="es-CO"/>
        </w:rPr>
        <w:br w:type="textWrapping"/>
      </w:r>
      <w:r>
        <w:rPr>
          <w:rFonts w:hint="default"/>
          <w:b w:val="0"/>
          <w:bCs w:val="0"/>
          <w:lang w:val="es-CO"/>
        </w:rPr>
        <w:t>para comprar items de la pagina</w:t>
      </w:r>
    </w:p>
    <w:p>
      <w:pPr>
        <w:pStyle w:val="21"/>
        <w:numPr>
          <w:numId w:val="0"/>
        </w:numPr>
        <w:suppressAutoHyphens/>
        <w:ind w:leftChars="300"/>
        <w:contextualSpacing/>
        <w:rPr>
          <w:rFonts w:hint="default"/>
          <w:b/>
          <w:bCs/>
          <w:lang w:val="es-CO"/>
        </w:rPr>
      </w:pPr>
    </w:p>
    <w:p>
      <w:pPr>
        <w:pStyle w:val="21"/>
        <w:numPr>
          <w:numId w:val="0"/>
        </w:numPr>
        <w:suppressAutoHyphens/>
        <w:ind w:leftChars="300"/>
        <w:contextualSpacing/>
        <w:rPr>
          <w:rFonts w:hint="default"/>
          <w:b/>
          <w:bCs/>
          <w:lang w:val="es-CO"/>
        </w:rPr>
      </w:pPr>
    </w:p>
    <w:p>
      <w:pPr>
        <w:pStyle w:val="21"/>
        <w:numPr>
          <w:ilvl w:val="0"/>
          <w:numId w:val="0"/>
        </w:numPr>
        <w:suppressAutoHyphens/>
        <w:ind w:left="720" w:leftChars="300" w:firstLine="0" w:firstLineChars="0"/>
        <w:contextualSpacing/>
        <w:rPr>
          <w:rFonts w:hint="default"/>
          <w:b/>
          <w:bCs/>
          <w:lang w:val="es-CO"/>
        </w:rPr>
      </w:pPr>
      <w:r>
        <w:rPr>
          <w:rFonts w:hint="default"/>
          <w:b/>
          <w:bCs/>
          <w:lang w:val="es-CO"/>
        </w:rPr>
        <w:t>Criterios de aceptación:</w:t>
      </w:r>
    </w:p>
    <w:p>
      <w:pPr>
        <w:pStyle w:val="21"/>
        <w:numPr>
          <w:numId w:val="0"/>
        </w:numPr>
        <w:suppressAutoHyphens/>
        <w:ind w:leftChars="300"/>
        <w:contextualSpacing/>
        <w:rPr>
          <w:rFonts w:hint="default"/>
          <w:lang w:val="es-CO"/>
        </w:rPr>
      </w:pPr>
      <w:r>
        <w:rPr>
          <w:rFonts w:hint="default"/>
          <w:b/>
          <w:bCs/>
          <w:lang w:val="es-CO"/>
        </w:rPr>
        <w:t>CA-03:</w:t>
      </w:r>
      <w:r>
        <w:rPr>
          <w:rFonts w:hint="default"/>
          <w:lang w:val="es-CO"/>
        </w:rPr>
        <w:t xml:space="preserve"> La aplicación deberá mostrar al cliente en su dashboard una lista de productos, los cuales deben incluir:</w:t>
      </w:r>
    </w:p>
    <w:p>
      <w:pPr>
        <w:pStyle w:val="21"/>
        <w:numPr>
          <w:ilvl w:val="0"/>
          <w:numId w:val="3"/>
        </w:numPr>
        <w:tabs>
          <w:tab w:val="left" w:pos="1200"/>
          <w:tab w:val="clear" w:pos="420"/>
        </w:tabs>
        <w:suppressAutoHyphens/>
        <w:ind w:left="720" w:leftChars="0" w:firstLine="0" w:firstLineChars="0"/>
        <w:contextualSpacing/>
        <w:rPr>
          <w:rFonts w:hint="default"/>
          <w:lang w:val="es-CO"/>
        </w:rPr>
      </w:pPr>
      <w:r>
        <w:rPr>
          <w:rFonts w:hint="default"/>
          <w:lang w:val="es-CO"/>
        </w:rPr>
        <w:t>Imagen de referencia del producto</w:t>
      </w:r>
    </w:p>
    <w:p>
      <w:pPr>
        <w:pStyle w:val="21"/>
        <w:numPr>
          <w:ilvl w:val="0"/>
          <w:numId w:val="3"/>
        </w:numPr>
        <w:tabs>
          <w:tab w:val="left" w:pos="1200"/>
          <w:tab w:val="clear" w:pos="420"/>
        </w:tabs>
        <w:suppressAutoHyphens/>
        <w:ind w:left="720" w:leftChars="0" w:firstLine="0" w:firstLineChars="0"/>
        <w:contextualSpacing/>
        <w:rPr>
          <w:rFonts w:hint="default"/>
          <w:lang w:val="es-CO"/>
        </w:rPr>
      </w:pPr>
      <w:r>
        <w:rPr>
          <w:rFonts w:hint="default"/>
          <w:lang w:val="es-CO"/>
        </w:rPr>
        <w:t>Nombre de referencia del producto</w:t>
      </w:r>
    </w:p>
    <w:p>
      <w:pPr>
        <w:pStyle w:val="21"/>
        <w:numPr>
          <w:ilvl w:val="0"/>
          <w:numId w:val="3"/>
        </w:numPr>
        <w:tabs>
          <w:tab w:val="left" w:pos="1200"/>
          <w:tab w:val="clear" w:pos="420"/>
        </w:tabs>
        <w:suppressAutoHyphens/>
        <w:ind w:left="720" w:leftChars="0" w:firstLine="0" w:firstLineChars="0"/>
        <w:contextualSpacing/>
        <w:rPr>
          <w:rFonts w:hint="default"/>
          <w:lang w:val="es-CO"/>
        </w:rPr>
      </w:pPr>
      <w:r>
        <w:rPr>
          <w:rFonts w:hint="default"/>
          <w:lang w:val="es-CO"/>
        </w:rPr>
        <w:t>Descripción breve del producto</w:t>
      </w:r>
    </w:p>
    <w:p>
      <w:pPr>
        <w:pStyle w:val="21"/>
        <w:numPr>
          <w:ilvl w:val="0"/>
          <w:numId w:val="3"/>
        </w:numPr>
        <w:tabs>
          <w:tab w:val="left" w:pos="1200"/>
          <w:tab w:val="clear" w:pos="420"/>
        </w:tabs>
        <w:suppressAutoHyphens/>
        <w:ind w:left="720" w:leftChars="0" w:firstLine="0" w:firstLineChars="0"/>
        <w:contextualSpacing/>
        <w:rPr>
          <w:rFonts w:hint="default"/>
          <w:lang w:val="es-CO"/>
        </w:rPr>
      </w:pPr>
      <w:r>
        <w:rPr>
          <w:rFonts w:hint="default"/>
          <w:lang w:val="es-CO"/>
        </w:rPr>
        <w:t>Precio del producto (En dolares estadounidenses)</w:t>
      </w:r>
    </w:p>
    <w:p>
      <w:pPr>
        <w:pStyle w:val="21"/>
        <w:numPr>
          <w:ilvl w:val="0"/>
          <w:numId w:val="3"/>
        </w:numPr>
        <w:tabs>
          <w:tab w:val="left" w:pos="1200"/>
          <w:tab w:val="clear" w:pos="420"/>
        </w:tabs>
        <w:suppressAutoHyphens/>
        <w:ind w:left="720" w:leftChars="0" w:firstLine="0" w:firstLineChars="0"/>
        <w:contextualSpacing/>
        <w:rPr>
          <w:rFonts w:hint="default"/>
          <w:lang w:val="es-CO"/>
        </w:rPr>
      </w:pPr>
      <w:r>
        <w:rPr>
          <w:rFonts w:hint="default"/>
          <w:lang w:val="es-CO"/>
        </w:rPr>
        <w:t>Botón añadir al carro</w:t>
      </w:r>
    </w:p>
    <w:p>
      <w:pPr>
        <w:pStyle w:val="21"/>
        <w:numPr>
          <w:numId w:val="0"/>
        </w:numPr>
        <w:tabs>
          <w:tab w:val="left" w:pos="1200"/>
        </w:tabs>
        <w:suppressAutoHyphens/>
        <w:ind w:left="720" w:leftChars="0"/>
        <w:contextualSpacing/>
        <w:rPr>
          <w:rFonts w:hint="default"/>
          <w:lang w:val="es-CO"/>
        </w:rPr>
      </w:pPr>
    </w:p>
    <w:p>
      <w:pPr>
        <w:pStyle w:val="21"/>
        <w:numPr>
          <w:numId w:val="0"/>
        </w:numPr>
        <w:tabs>
          <w:tab w:val="left" w:pos="1200"/>
        </w:tabs>
        <w:suppressAutoHyphens/>
        <w:ind w:left="720" w:leftChars="0"/>
        <w:contextualSpacing/>
        <w:rPr>
          <w:rFonts w:hint="default"/>
          <w:lang w:val="es-CO"/>
        </w:rPr>
      </w:pPr>
      <w:r>
        <w:rPr>
          <w:rFonts w:hint="default"/>
          <w:b/>
          <w:bCs/>
          <w:lang w:val="es-CO"/>
        </w:rPr>
        <w:t>CA-04:</w:t>
      </w:r>
      <w:r>
        <w:rPr>
          <w:rFonts w:hint="default"/>
          <w:lang w:val="es-CO"/>
        </w:rPr>
        <w:t xml:space="preserve"> La aplicación deberá incluir en su dashboard en la parte superior izquierda una lista desplegable, la cual permita ordenar los productos de acuerdo a los siguientes criterios:</w:t>
      </w:r>
    </w:p>
    <w:p>
      <w:pPr>
        <w:pStyle w:val="21"/>
        <w:numPr>
          <w:ilvl w:val="0"/>
          <w:numId w:val="3"/>
        </w:numPr>
        <w:tabs>
          <w:tab w:val="left" w:pos="1200"/>
          <w:tab w:val="clear" w:pos="420"/>
        </w:tabs>
        <w:suppressAutoHyphens/>
        <w:ind w:left="720" w:leftChars="300" w:firstLine="0" w:firstLineChars="0"/>
        <w:contextualSpacing/>
        <w:rPr>
          <w:rFonts w:hint="default"/>
          <w:lang w:val="es-CO"/>
        </w:rPr>
      </w:pPr>
      <w:r>
        <w:rPr>
          <w:rFonts w:hint="default"/>
          <w:lang w:val="es-CO"/>
        </w:rPr>
        <w:t>Nombre (A a la Z)</w:t>
      </w:r>
    </w:p>
    <w:p>
      <w:pPr>
        <w:pStyle w:val="21"/>
        <w:numPr>
          <w:ilvl w:val="0"/>
          <w:numId w:val="3"/>
        </w:numPr>
        <w:tabs>
          <w:tab w:val="left" w:pos="1200"/>
          <w:tab w:val="clear" w:pos="420"/>
        </w:tabs>
        <w:suppressAutoHyphens/>
        <w:ind w:left="720" w:leftChars="300" w:firstLine="0" w:firstLineChars="0"/>
        <w:contextualSpacing/>
        <w:rPr>
          <w:rFonts w:hint="default"/>
          <w:lang w:val="es-CO"/>
        </w:rPr>
      </w:pPr>
      <w:r>
        <w:rPr>
          <w:rFonts w:hint="default"/>
          <w:lang w:val="es-CO"/>
        </w:rPr>
        <w:t>Nombre (Z a la A)</w:t>
      </w:r>
    </w:p>
    <w:p>
      <w:pPr>
        <w:pStyle w:val="21"/>
        <w:numPr>
          <w:ilvl w:val="0"/>
          <w:numId w:val="3"/>
        </w:numPr>
        <w:tabs>
          <w:tab w:val="left" w:pos="1200"/>
          <w:tab w:val="clear" w:pos="420"/>
        </w:tabs>
        <w:suppressAutoHyphens/>
        <w:ind w:left="720" w:leftChars="300" w:firstLine="0" w:firstLineChars="0"/>
        <w:contextualSpacing/>
        <w:rPr>
          <w:rFonts w:hint="default"/>
          <w:lang w:val="es-CO"/>
        </w:rPr>
      </w:pPr>
      <w:r>
        <w:rPr>
          <w:rFonts w:hint="default"/>
          <w:lang w:val="es-CO"/>
        </w:rPr>
        <w:t>Precio (Ascendente)</w:t>
      </w:r>
    </w:p>
    <w:p>
      <w:pPr>
        <w:pStyle w:val="21"/>
        <w:numPr>
          <w:ilvl w:val="0"/>
          <w:numId w:val="3"/>
        </w:numPr>
        <w:tabs>
          <w:tab w:val="left" w:pos="1200"/>
          <w:tab w:val="clear" w:pos="420"/>
        </w:tabs>
        <w:suppressAutoHyphens/>
        <w:ind w:left="720" w:leftChars="300" w:firstLine="0" w:firstLineChars="0"/>
        <w:contextualSpacing/>
        <w:rPr>
          <w:rFonts w:hint="default"/>
          <w:lang w:val="es-CO"/>
        </w:rPr>
      </w:pPr>
      <w:r>
        <w:rPr>
          <w:rFonts w:hint="default"/>
          <w:lang w:val="es-CO"/>
        </w:rPr>
        <w:t>Precio (Descendente)</w:t>
      </w:r>
    </w:p>
    <w:p>
      <w:pPr>
        <w:pStyle w:val="21"/>
        <w:numPr>
          <w:numId w:val="0"/>
        </w:numPr>
        <w:tabs>
          <w:tab w:val="left" w:pos="1200"/>
        </w:tabs>
        <w:suppressAutoHyphens/>
        <w:ind w:left="720" w:leftChars="0"/>
        <w:contextualSpacing/>
        <w:rPr>
          <w:rFonts w:hint="default"/>
          <w:lang w:val="es-CO"/>
        </w:rPr>
      </w:pPr>
    </w:p>
    <w:p>
      <w:pPr>
        <w:pStyle w:val="21"/>
        <w:numPr>
          <w:numId w:val="0"/>
        </w:numPr>
        <w:tabs>
          <w:tab w:val="left" w:pos="1200"/>
        </w:tabs>
        <w:suppressAutoHyphens/>
        <w:ind w:left="720" w:leftChars="0"/>
        <w:contextualSpacing/>
        <w:rPr>
          <w:rFonts w:hint="default"/>
          <w:b w:val="0"/>
          <w:bCs w:val="0"/>
          <w:lang w:val="es-CO"/>
        </w:rPr>
      </w:pPr>
      <w:r>
        <w:rPr>
          <w:rFonts w:hint="default"/>
          <w:b/>
          <w:bCs/>
          <w:lang w:val="es-CO"/>
        </w:rPr>
        <w:t xml:space="preserve">CA-05: </w:t>
      </w:r>
      <w:r>
        <w:rPr>
          <w:rFonts w:hint="default"/>
          <w:b w:val="0"/>
          <w:bCs w:val="0"/>
          <w:lang w:val="es-CO"/>
        </w:rPr>
        <w:t>La aplicación deberá incluir en su dashboard, en la parte superior derecha,  un boton que le permita acceder al carro de compras, para verificar su orden</w:t>
      </w:r>
    </w:p>
    <w:p>
      <w:pPr>
        <w:pStyle w:val="21"/>
        <w:numPr>
          <w:ilvl w:val="0"/>
          <w:numId w:val="3"/>
        </w:numPr>
        <w:tabs>
          <w:tab w:val="left" w:pos="1200"/>
          <w:tab w:val="clear" w:pos="420"/>
        </w:tabs>
        <w:suppressAutoHyphens/>
        <w:ind w:left="1200" w:leftChars="300" w:hanging="480" w:hangingChars="200"/>
        <w:contextualSpacing/>
        <w:rPr>
          <w:rFonts w:hint="default"/>
          <w:b w:val="0"/>
          <w:bCs w:val="0"/>
          <w:lang w:val="es-CO"/>
        </w:rPr>
      </w:pPr>
      <w:r>
        <w:rPr>
          <w:rFonts w:hint="default"/>
          <w:b w:val="0"/>
          <w:bCs w:val="0"/>
          <w:lang w:val="es-CO"/>
        </w:rPr>
        <w:t>Al hacer clic en el botón de carro de compras, se deberá mostrar una lista con los productos seleccionados para ser adquiridos por el cliente.</w:t>
      </w:r>
    </w:p>
    <w:p>
      <w:pPr>
        <w:pStyle w:val="21"/>
        <w:numPr>
          <w:numId w:val="0"/>
        </w:numPr>
        <w:tabs>
          <w:tab w:val="left" w:pos="1200"/>
        </w:tabs>
        <w:suppressAutoHyphens/>
        <w:ind w:leftChars="100"/>
        <w:contextualSpacing/>
        <w:rPr>
          <w:rFonts w:hint="default"/>
          <w:b/>
          <w:bCs/>
          <w:lang w:val="es-CO"/>
        </w:rPr>
      </w:pPr>
    </w:p>
    <w:p>
      <w:pPr>
        <w:pStyle w:val="21"/>
        <w:numPr>
          <w:numId w:val="0"/>
        </w:numPr>
        <w:tabs>
          <w:tab w:val="left" w:pos="1200"/>
        </w:tabs>
        <w:suppressAutoHyphens/>
        <w:ind w:left="720" w:leftChars="300" w:firstLine="0" w:firstLineChars="0"/>
        <w:contextualSpacing/>
        <w:rPr>
          <w:rFonts w:hint="default"/>
          <w:b w:val="0"/>
          <w:bCs w:val="0"/>
          <w:lang w:val="es-CO"/>
        </w:rPr>
      </w:pPr>
      <w:r>
        <w:rPr>
          <w:rFonts w:hint="default"/>
          <w:b/>
          <w:bCs/>
          <w:lang w:val="es-CO"/>
        </w:rPr>
        <w:t xml:space="preserve">CA-06: </w:t>
      </w:r>
      <w:r>
        <w:rPr>
          <w:rFonts w:hint="default"/>
          <w:b w:val="0"/>
          <w:bCs w:val="0"/>
          <w:lang w:val="es-CO"/>
        </w:rPr>
        <w:t>Al mostrarse la lista de los productos seleccionados por el cliente para ser adquiridos, dicha lista debe contener los siguientes elementos por cada producto seleccionado:</w:t>
      </w:r>
    </w:p>
    <w:p>
      <w:pPr>
        <w:pStyle w:val="21"/>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Nombre del producto</w:t>
      </w:r>
    </w:p>
    <w:p>
      <w:pPr>
        <w:pStyle w:val="21"/>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Descripción del producto</w:t>
      </w:r>
    </w:p>
    <w:p>
      <w:pPr>
        <w:pStyle w:val="21"/>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Cantidad del producto</w:t>
      </w:r>
    </w:p>
    <w:p>
      <w:pPr>
        <w:pStyle w:val="21"/>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Precio del producto</w:t>
      </w:r>
    </w:p>
    <w:p>
      <w:pPr>
        <w:pStyle w:val="21"/>
        <w:numPr>
          <w:ilvl w:val="0"/>
          <w:numId w:val="3"/>
        </w:numPr>
        <w:tabs>
          <w:tab w:val="left" w:pos="1200"/>
          <w:tab w:val="clear" w:pos="420"/>
        </w:tabs>
        <w:suppressAutoHyphens/>
        <w:ind w:left="720" w:leftChars="0" w:firstLine="0" w:firstLineChars="0"/>
        <w:contextualSpacing/>
        <w:rPr>
          <w:rFonts w:hint="default"/>
          <w:b/>
          <w:bCs/>
          <w:lang w:val="es-CO"/>
        </w:rPr>
      </w:pPr>
      <w:r>
        <w:rPr>
          <w:rFonts w:hint="default"/>
          <w:b w:val="0"/>
          <w:bCs w:val="0"/>
          <w:lang w:val="es-CO"/>
        </w:rPr>
        <w:t>Botón para remover el producto del carro de compras</w:t>
      </w:r>
    </w:p>
    <w:p>
      <w:pPr>
        <w:pStyle w:val="21"/>
        <w:numPr>
          <w:numId w:val="0"/>
        </w:numPr>
        <w:tabs>
          <w:tab w:val="left" w:pos="1200"/>
        </w:tabs>
        <w:suppressAutoHyphens/>
        <w:ind w:left="720" w:leftChars="0"/>
        <w:contextualSpacing/>
        <w:rPr>
          <w:rFonts w:hint="default"/>
          <w:b/>
          <w:bCs/>
          <w:lang w:val="es-CO"/>
        </w:rPr>
      </w:pPr>
    </w:p>
    <w:p>
      <w:pPr>
        <w:pStyle w:val="21"/>
        <w:numPr>
          <w:numId w:val="0"/>
        </w:numPr>
        <w:tabs>
          <w:tab w:val="left" w:pos="1200"/>
        </w:tabs>
        <w:suppressAutoHyphens/>
        <w:ind w:left="720" w:leftChars="300" w:firstLine="0" w:firstLineChars="0"/>
        <w:contextualSpacing/>
        <w:rPr>
          <w:rFonts w:hint="default"/>
          <w:b w:val="0"/>
          <w:bCs w:val="0"/>
          <w:lang w:val="es-CO"/>
        </w:rPr>
      </w:pPr>
      <w:r>
        <w:rPr>
          <w:rFonts w:hint="default"/>
          <w:b w:val="0"/>
          <w:bCs w:val="0"/>
          <w:lang w:val="es-CO"/>
        </w:rPr>
        <w:t>Adicionalmente, debe incluirse los siguientes botones de accesibilidad:</w:t>
      </w:r>
    </w:p>
    <w:p>
      <w:pPr>
        <w:pStyle w:val="21"/>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Botón para regresar al dashboard (para seleccionar mas productos)</w:t>
      </w:r>
    </w:p>
    <w:p>
      <w:pPr>
        <w:pStyle w:val="21"/>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Botón procesar la orden</w:t>
      </w:r>
    </w:p>
    <w:p>
      <w:pPr>
        <w:pStyle w:val="21"/>
        <w:numPr>
          <w:numId w:val="0"/>
        </w:numPr>
        <w:tabs>
          <w:tab w:val="left" w:pos="1200"/>
        </w:tabs>
        <w:suppressAutoHyphens/>
        <w:contextualSpacing/>
        <w:rPr>
          <w:rFonts w:hint="default"/>
          <w:b w:val="0"/>
          <w:bCs w:val="0"/>
          <w:lang w:val="es-CO"/>
        </w:rPr>
      </w:pPr>
    </w:p>
    <w:p>
      <w:pPr>
        <w:pStyle w:val="21"/>
        <w:numPr>
          <w:numId w:val="0"/>
        </w:numPr>
        <w:tabs>
          <w:tab w:val="left" w:pos="1200"/>
        </w:tabs>
        <w:suppressAutoHyphens/>
        <w:ind w:left="720" w:leftChars="300" w:firstLine="0" w:firstLineChars="0"/>
        <w:contextualSpacing/>
        <w:rPr>
          <w:rFonts w:hint="default"/>
          <w:b w:val="0"/>
          <w:bCs w:val="0"/>
          <w:lang w:val="es-CO"/>
        </w:rPr>
      </w:pPr>
      <w:r>
        <w:rPr>
          <w:rFonts w:hint="default"/>
          <w:b/>
          <w:bCs/>
          <w:lang w:val="es-CO"/>
        </w:rPr>
        <w:t>CA-07:</w:t>
      </w:r>
      <w:r>
        <w:rPr>
          <w:rFonts w:hint="default"/>
          <w:b w:val="0"/>
          <w:bCs w:val="0"/>
          <w:lang w:val="es-CO"/>
        </w:rPr>
        <w:t xml:space="preserve"> Al presionarse el botón para procesar la orden, deben mostrarse un formulario que le permita al usuario ingresar los siguientes datos personales:</w:t>
      </w:r>
    </w:p>
    <w:p>
      <w:pPr>
        <w:pStyle w:val="21"/>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Nombre del usuario (Obligatorio)</w:t>
      </w:r>
    </w:p>
    <w:p>
      <w:pPr>
        <w:pStyle w:val="21"/>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Apellido del usuario (Obligatorio)</w:t>
      </w:r>
    </w:p>
    <w:p>
      <w:pPr>
        <w:pStyle w:val="21"/>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Código postal del usuario (Código Zip, Obligatorio)</w:t>
      </w:r>
    </w:p>
    <w:p>
      <w:pPr>
        <w:pStyle w:val="21"/>
        <w:numPr>
          <w:numId w:val="0"/>
        </w:numPr>
        <w:tabs>
          <w:tab w:val="left" w:pos="1200"/>
        </w:tabs>
        <w:suppressAutoHyphens/>
        <w:ind w:leftChars="300"/>
        <w:contextualSpacing/>
        <w:rPr>
          <w:rFonts w:hint="default"/>
          <w:b w:val="0"/>
          <w:bCs w:val="0"/>
          <w:lang w:val="es-CO"/>
        </w:rPr>
      </w:pPr>
    </w:p>
    <w:p>
      <w:pPr>
        <w:pStyle w:val="21"/>
        <w:numPr>
          <w:numId w:val="0"/>
        </w:numPr>
        <w:tabs>
          <w:tab w:val="left" w:pos="1200"/>
        </w:tabs>
        <w:suppressAutoHyphens/>
        <w:ind w:left="720" w:leftChars="300" w:firstLine="0" w:firstLineChars="0"/>
        <w:contextualSpacing/>
        <w:rPr>
          <w:rFonts w:hint="default"/>
          <w:b w:val="0"/>
          <w:bCs w:val="0"/>
          <w:lang w:val="es-CO"/>
        </w:rPr>
      </w:pPr>
      <w:r>
        <w:rPr>
          <w:rFonts w:hint="default"/>
          <w:b w:val="0"/>
          <w:bCs w:val="0"/>
          <w:lang w:val="es-CO"/>
        </w:rPr>
        <w:t>Adicionalmente deben mostrarse también los siguientes botones:</w:t>
      </w:r>
    </w:p>
    <w:p>
      <w:pPr>
        <w:pStyle w:val="21"/>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Botón para retirar la orden</w:t>
      </w:r>
    </w:p>
    <w:p>
      <w:pPr>
        <w:pStyle w:val="21"/>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Botón para continuar con la revisión de la orden</w:t>
      </w:r>
    </w:p>
    <w:p>
      <w:pPr>
        <w:pStyle w:val="21"/>
        <w:numPr>
          <w:numId w:val="0"/>
        </w:numPr>
        <w:tabs>
          <w:tab w:val="left" w:pos="1200"/>
        </w:tabs>
        <w:suppressAutoHyphens/>
        <w:ind w:leftChars="300"/>
        <w:contextualSpacing/>
        <w:rPr>
          <w:rFonts w:hint="default"/>
          <w:b w:val="0"/>
          <w:bCs w:val="0"/>
          <w:lang w:val="es-CO"/>
        </w:rPr>
      </w:pPr>
    </w:p>
    <w:p>
      <w:pPr>
        <w:pStyle w:val="21"/>
        <w:numPr>
          <w:numId w:val="0"/>
        </w:numPr>
        <w:tabs>
          <w:tab w:val="left" w:pos="1200"/>
        </w:tabs>
        <w:suppressAutoHyphens/>
        <w:ind w:leftChars="300"/>
        <w:contextualSpacing/>
        <w:rPr>
          <w:rFonts w:hint="default"/>
          <w:b w:val="0"/>
          <w:bCs w:val="0"/>
          <w:lang w:val="es-CO"/>
        </w:rPr>
      </w:pPr>
      <w:r>
        <w:rPr>
          <w:rFonts w:hint="default"/>
          <w:b/>
          <w:bCs/>
          <w:lang w:val="es-CO"/>
        </w:rPr>
        <w:t>CA-08:</w:t>
      </w:r>
      <w:r>
        <w:rPr>
          <w:rFonts w:hint="default"/>
          <w:b w:val="0"/>
          <w:bCs w:val="0"/>
          <w:lang w:val="es-CO"/>
        </w:rPr>
        <w:t xml:space="preserve"> Al presionarse el botón continuar, deberá mostrarse la orden de compra. Dicha orden debe contener para cada uno de los productos a adquirir, los siguientes datos:</w:t>
      </w:r>
    </w:p>
    <w:p>
      <w:pPr>
        <w:pStyle w:val="21"/>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Nombre del producto</w:t>
      </w:r>
    </w:p>
    <w:p>
      <w:pPr>
        <w:pStyle w:val="21"/>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Descripción del producto</w:t>
      </w:r>
    </w:p>
    <w:p>
      <w:pPr>
        <w:pStyle w:val="21"/>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Precio del producto</w:t>
      </w:r>
    </w:p>
    <w:p>
      <w:pPr>
        <w:pStyle w:val="21"/>
        <w:numPr>
          <w:numId w:val="0"/>
        </w:numPr>
        <w:tabs>
          <w:tab w:val="left" w:pos="1200"/>
        </w:tabs>
        <w:suppressAutoHyphens/>
        <w:ind w:leftChars="300"/>
        <w:contextualSpacing/>
        <w:rPr>
          <w:rFonts w:hint="default"/>
          <w:b w:val="0"/>
          <w:bCs w:val="0"/>
          <w:lang w:val="es-CO"/>
        </w:rPr>
      </w:pPr>
    </w:p>
    <w:p>
      <w:pPr>
        <w:pStyle w:val="21"/>
        <w:numPr>
          <w:numId w:val="0"/>
        </w:numPr>
        <w:tabs>
          <w:tab w:val="left" w:pos="1200"/>
        </w:tabs>
        <w:suppressAutoHyphens/>
        <w:ind w:left="720" w:leftChars="300" w:firstLine="0" w:firstLineChars="0"/>
        <w:contextualSpacing/>
        <w:rPr>
          <w:rFonts w:hint="default"/>
          <w:b w:val="0"/>
          <w:bCs w:val="0"/>
          <w:lang w:val="es-CO"/>
        </w:rPr>
      </w:pPr>
      <w:r>
        <w:rPr>
          <w:rFonts w:hint="default"/>
          <w:b w:val="0"/>
          <w:bCs w:val="0"/>
          <w:lang w:val="es-CO"/>
        </w:rPr>
        <w:t>Así también, debe realizarse el calculo de los siguientes datos:</w:t>
      </w:r>
    </w:p>
    <w:p>
      <w:pPr>
        <w:pStyle w:val="21"/>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Valor parcial de la compra</w:t>
      </w:r>
    </w:p>
    <w:p>
      <w:pPr>
        <w:pStyle w:val="21"/>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Valor de los impuestos (8% del valor parcial de la compra)</w:t>
      </w:r>
    </w:p>
    <w:p>
      <w:pPr>
        <w:pStyle w:val="21"/>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Valor total de la compra (Valor parcial + impuestos)</w:t>
      </w:r>
    </w:p>
    <w:p>
      <w:pPr>
        <w:pStyle w:val="21"/>
        <w:numPr>
          <w:numId w:val="0"/>
        </w:numPr>
        <w:tabs>
          <w:tab w:val="left" w:pos="1200"/>
        </w:tabs>
        <w:suppressAutoHyphens/>
        <w:ind w:leftChars="300"/>
        <w:contextualSpacing/>
        <w:rPr>
          <w:rFonts w:hint="default"/>
          <w:b w:val="0"/>
          <w:bCs w:val="0"/>
          <w:lang w:val="es-CO"/>
        </w:rPr>
      </w:pPr>
    </w:p>
    <w:p>
      <w:pPr>
        <w:pStyle w:val="21"/>
        <w:numPr>
          <w:numId w:val="0"/>
        </w:numPr>
        <w:tabs>
          <w:tab w:val="left" w:pos="1200"/>
        </w:tabs>
        <w:suppressAutoHyphens/>
        <w:ind w:leftChars="300"/>
        <w:contextualSpacing/>
        <w:rPr>
          <w:rFonts w:hint="default"/>
          <w:b w:val="0"/>
          <w:bCs w:val="0"/>
          <w:lang w:val="es-CO"/>
        </w:rPr>
      </w:pPr>
      <w:r>
        <w:rPr>
          <w:rFonts w:hint="default"/>
          <w:b w:val="0"/>
          <w:bCs w:val="0"/>
          <w:lang w:val="es-CO"/>
        </w:rPr>
        <w:t>Por ultimo, debe mostrarse los siguientes botones:</w:t>
      </w:r>
    </w:p>
    <w:p>
      <w:pPr>
        <w:pStyle w:val="21"/>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Botón Cancelar la orden</w:t>
      </w:r>
    </w:p>
    <w:p>
      <w:pPr>
        <w:pStyle w:val="21"/>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Botón finalizar</w:t>
      </w:r>
    </w:p>
    <w:p>
      <w:pPr>
        <w:pStyle w:val="21"/>
        <w:numPr>
          <w:numId w:val="0"/>
        </w:numPr>
        <w:tabs>
          <w:tab w:val="left" w:pos="1200"/>
        </w:tabs>
        <w:suppressAutoHyphens/>
        <w:ind w:leftChars="300"/>
        <w:contextualSpacing/>
        <w:rPr>
          <w:rFonts w:hint="default"/>
          <w:b w:val="0"/>
          <w:bCs w:val="0"/>
          <w:lang w:val="es-CO"/>
        </w:rPr>
      </w:pPr>
    </w:p>
    <w:p>
      <w:pPr>
        <w:pStyle w:val="21"/>
        <w:numPr>
          <w:numId w:val="0"/>
        </w:numPr>
        <w:tabs>
          <w:tab w:val="left" w:pos="1200"/>
        </w:tabs>
        <w:suppressAutoHyphens/>
        <w:ind w:leftChars="300"/>
        <w:contextualSpacing/>
        <w:rPr>
          <w:rFonts w:hint="default"/>
          <w:b w:val="0"/>
          <w:bCs w:val="0"/>
          <w:lang w:val="es-CO"/>
        </w:rPr>
      </w:pPr>
      <w:r>
        <w:rPr>
          <w:rFonts w:hint="default"/>
          <w:b/>
          <w:bCs/>
          <w:lang w:val="es-CO"/>
        </w:rPr>
        <w:t>CA-09:</w:t>
      </w:r>
      <w:r>
        <w:rPr>
          <w:rFonts w:hint="default"/>
          <w:b w:val="0"/>
          <w:bCs w:val="0"/>
          <w:lang w:val="es-CO"/>
        </w:rPr>
        <w:t xml:space="preserve"> Al presionarse el botón finalizar, se iniciara el procesamiento de la orden, y se mostrara una pantalla de agradecimiento por la compra. Dicha pantalla debe incluir:</w:t>
      </w:r>
    </w:p>
    <w:p>
      <w:pPr>
        <w:pStyle w:val="21"/>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Caja de texto mensaje de agradecimiento</w:t>
      </w:r>
    </w:p>
    <w:p>
      <w:pPr>
        <w:pStyle w:val="21"/>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Imagen de pony Express (suministrada por el cliente)</w:t>
      </w:r>
    </w:p>
    <w:p>
      <w:pPr>
        <w:pStyle w:val="21"/>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Botón para regresar al dashboard</w:t>
      </w:r>
    </w:p>
    <w:p>
      <w:pPr>
        <w:pStyle w:val="21"/>
        <w:numPr>
          <w:numId w:val="0"/>
        </w:numPr>
        <w:tabs>
          <w:tab w:val="left" w:pos="1200"/>
        </w:tabs>
        <w:suppressAutoHyphens/>
        <w:ind w:leftChars="300"/>
        <w:contextualSpacing/>
        <w:rPr>
          <w:rFonts w:hint="default"/>
          <w:b w:val="0"/>
          <w:bCs w:val="0"/>
          <w:lang w:val="es-CO"/>
        </w:rPr>
      </w:pPr>
    </w:p>
    <w:p>
      <w:pPr>
        <w:pStyle w:val="21"/>
        <w:numPr>
          <w:numId w:val="0"/>
        </w:numPr>
        <w:tabs>
          <w:tab w:val="left" w:pos="1200"/>
        </w:tabs>
        <w:suppressAutoHyphens/>
        <w:ind w:leftChars="300"/>
        <w:contextualSpacing/>
        <w:rPr>
          <w:rFonts w:hint="default"/>
          <w:b w:val="0"/>
          <w:bCs w:val="0"/>
          <w:lang w:val="es-CO"/>
        </w:rPr>
      </w:pPr>
      <w:r>
        <w:rPr>
          <w:rFonts w:hint="default"/>
          <w:b/>
          <w:bCs/>
          <w:lang w:val="es-CO"/>
        </w:rPr>
        <w:t>CA-10:</w:t>
      </w:r>
      <w:r>
        <w:rPr>
          <w:rFonts w:hint="default"/>
          <w:b w:val="0"/>
          <w:bCs w:val="0"/>
          <w:lang w:val="es-CO"/>
        </w:rPr>
        <w:t xml:space="preserve"> Al presionarse el botón para regresar al dashboard, debe nuevamente mostrarse la pagina de la tienda.</w:t>
      </w:r>
    </w:p>
    <w:p>
      <w:pPr>
        <w:pStyle w:val="21"/>
        <w:numPr>
          <w:numId w:val="0"/>
        </w:numPr>
        <w:tabs>
          <w:tab w:val="left" w:pos="1200"/>
        </w:tabs>
        <w:suppressAutoHyphens/>
        <w:ind w:leftChars="300"/>
        <w:contextualSpacing/>
        <w:rPr>
          <w:rFonts w:hint="default"/>
          <w:b w:val="0"/>
          <w:bCs w:val="0"/>
          <w:lang w:val="es-CO"/>
        </w:rPr>
      </w:pPr>
    </w:p>
    <w:p>
      <w:pPr>
        <w:pStyle w:val="21"/>
        <w:numPr>
          <w:numId w:val="0"/>
        </w:numPr>
        <w:tabs>
          <w:tab w:val="left" w:pos="1200"/>
        </w:tabs>
        <w:suppressAutoHyphens/>
        <w:ind w:leftChars="300"/>
        <w:contextualSpacing/>
        <w:rPr>
          <w:rFonts w:hint="default"/>
          <w:b w:val="0"/>
          <w:bCs w:val="0"/>
          <w:lang w:val="es-CO"/>
        </w:rPr>
      </w:pPr>
    </w:p>
    <w:p>
      <w:pPr>
        <w:rPr>
          <w:rFonts w:hint="default"/>
          <w:b w:val="0"/>
          <w:bCs w:val="0"/>
          <w:lang w:val="es-CO"/>
        </w:rPr>
      </w:pPr>
      <w:r>
        <w:rPr>
          <w:rFonts w:hint="default"/>
          <w:b w:val="0"/>
          <w:bCs w:val="0"/>
          <w:lang w:val="es-CO"/>
        </w:rPr>
        <w:br w:type="page"/>
      </w:r>
    </w:p>
    <w:p>
      <w:pPr>
        <w:rPr>
          <w:rFonts w:hint="default"/>
          <w:b w:val="0"/>
          <w:bCs w:val="0"/>
          <w:lang w:val="es-CO"/>
        </w:rPr>
      </w:pPr>
    </w:p>
    <w:p>
      <w:pPr>
        <w:pStyle w:val="3"/>
        <w:numPr>
          <w:ilvl w:val="0"/>
          <w:numId w:val="1"/>
        </w:numPr>
        <w:rPr>
          <w:rStyle w:val="13"/>
        </w:rPr>
      </w:pPr>
      <w:bookmarkStart w:id="4" w:name="_Toc26802"/>
      <w:bookmarkStart w:id="5" w:name="_Toc28921"/>
      <w:r>
        <w:rPr>
          <w:rStyle w:val="13"/>
          <w:rFonts w:hint="default"/>
          <w:lang w:val="es-CO"/>
        </w:rPr>
        <w:t>Escenarios de prueba</w:t>
      </w:r>
      <w:bookmarkEnd w:id="4"/>
      <w:bookmarkEnd w:id="5"/>
    </w:p>
    <w:p>
      <w:pPr>
        <w:ind w:left="480" w:leftChars="200" w:firstLine="0" w:firstLineChars="0"/>
        <w:rPr>
          <w:rStyle w:val="13"/>
          <w:rFonts w:hint="default"/>
          <w:b w:val="0"/>
          <w:bCs w:val="0"/>
          <w:lang w:val="es-CO"/>
        </w:rPr>
      </w:pPr>
      <w:r>
        <w:rPr>
          <w:rStyle w:val="13"/>
          <w:rFonts w:hint="default"/>
          <w:b w:val="0"/>
          <w:bCs w:val="0"/>
          <w:lang w:val="es-CO"/>
        </w:rPr>
        <w:t>A continuación se describen los escenarios de pruebas automatizadas y manuales propuestos para las HU-01 y HU-02</w:t>
      </w:r>
    </w:p>
    <w:p>
      <w:pPr>
        <w:ind w:left="480" w:leftChars="200" w:firstLine="0" w:firstLineChars="0"/>
        <w:rPr>
          <w:rStyle w:val="13"/>
          <w:rFonts w:hint="default" w:ascii="Times New Roman" w:hAnsi="Times New Roman" w:eastAsia="SimSun" w:cs="Times New Roman"/>
          <w:b w:val="0"/>
          <w:bCs w:val="0"/>
          <w:lang w:val="es-CO"/>
        </w:rPr>
      </w:pPr>
      <w:r>
        <w:rPr>
          <w:rFonts w:hint="default"/>
          <w:b/>
          <w:bCs/>
          <w:lang w:val="es-CO"/>
        </w:rPr>
        <w:t>HU-01</w:t>
      </w:r>
      <w:r>
        <w:rPr>
          <w:rFonts w:hint="default"/>
          <w:b/>
          <w:bCs/>
        </w:rPr>
        <w:t>: Login de usuario</w:t>
      </w:r>
      <w:r>
        <w:rPr>
          <w:rFonts w:hint="default"/>
          <w:b/>
          <w:bCs/>
        </w:rPr>
        <w:br w:type="textWrapping"/>
      </w:r>
      <w:r>
        <w:rPr>
          <w:rStyle w:val="13"/>
          <w:rFonts w:hint="default" w:ascii="Times New Roman" w:hAnsi="Times New Roman" w:eastAsia="SimSun" w:cs="Times New Roman"/>
          <w:b w:val="0"/>
          <w:bCs w:val="0"/>
          <w:color w:val="ED7D31" w:themeColor="accent2"/>
          <w:lang w:val="es-CO"/>
        </w:rPr>
        <w:t>Escenario</w:t>
      </w:r>
      <w:r>
        <w:rPr>
          <w:rStyle w:val="13"/>
          <w:rFonts w:hint="default" w:ascii="Times New Roman" w:hAnsi="Times New Roman" w:eastAsia="SimSun" w:cs="Times New Roman"/>
          <w:b w:val="0"/>
          <w:bCs w:val="0"/>
          <w:lang w:val="es-CO"/>
        </w:rPr>
        <w:t>: El usuario hace login en el sistema</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Dado </w:t>
      </w:r>
      <w:r>
        <w:rPr>
          <w:rStyle w:val="13"/>
          <w:rFonts w:hint="default" w:ascii="Times New Roman" w:hAnsi="Times New Roman" w:eastAsia="SimSun" w:cs="Times New Roman"/>
          <w:b w:val="0"/>
          <w:bCs w:val="0"/>
          <w:lang w:val="es-CO"/>
        </w:rPr>
        <w:t xml:space="preserve">Que el usuario se encuentra registrado en el sistema con el nombre de usuario </w:t>
      </w:r>
      <w:r>
        <w:rPr>
          <w:rStyle w:val="13"/>
          <w:rFonts w:hint="default"/>
          <w:b w:val="0"/>
          <w:bCs w:val="0"/>
          <w:lang w:val="es-CO"/>
        </w:rPr>
        <w:t>"</w:t>
      </w:r>
      <w:r>
        <w:rPr>
          <w:rStyle w:val="13"/>
          <w:rFonts w:hint="default"/>
          <w:b w:val="0"/>
          <w:bCs w:val="0"/>
          <w:color w:val="0000FF"/>
          <w:lang w:val="es-CO"/>
        </w:rPr>
        <w:t>usuario</w:t>
      </w:r>
      <w:r>
        <w:rPr>
          <w:rStyle w:val="13"/>
          <w:rFonts w:hint="default"/>
          <w:b w:val="0"/>
          <w:bCs w:val="0"/>
          <w:lang w:val="es-CO"/>
        </w:rPr>
        <w:t>"</w:t>
      </w:r>
      <w:r>
        <w:rPr>
          <w:rStyle w:val="13"/>
          <w:rFonts w:hint="default" w:ascii="Times New Roman" w:hAnsi="Times New Roman" w:eastAsia="SimSun" w:cs="Times New Roman"/>
          <w:b w:val="0"/>
          <w:bCs w:val="0"/>
          <w:lang w:val="es-CO"/>
        </w:rPr>
        <w:t xml:space="preserve"> y </w:t>
      </w:r>
    </w:p>
    <w:p>
      <w:pPr>
        <w:ind w:left="480" w:leftChars="200" w:firstLine="704" w:firstLineChars="0"/>
        <w:rPr>
          <w:rStyle w:val="13"/>
          <w:rFonts w:hint="default" w:ascii="Times New Roman" w:hAnsi="Times New Roman" w:eastAsia="SimSun" w:cs="Times New Roman"/>
          <w:b w:val="0"/>
          <w:bCs w:val="0"/>
          <w:lang w:val="es-CO"/>
        </w:rPr>
      </w:pPr>
      <w:r>
        <w:rPr>
          <w:rStyle w:val="13"/>
          <w:rFonts w:hint="default" w:ascii="Times New Roman" w:hAnsi="Times New Roman" w:eastAsia="SimSun" w:cs="Times New Roman"/>
          <w:b w:val="0"/>
          <w:bCs w:val="0"/>
          <w:lang w:val="es-CO"/>
        </w:rPr>
        <w:t>la contraseña "</w:t>
      </w:r>
      <w:r>
        <w:rPr>
          <w:rStyle w:val="13"/>
          <w:rFonts w:hint="default"/>
          <w:b w:val="0"/>
          <w:bCs w:val="0"/>
          <w:color w:val="0000FF"/>
          <w:lang w:val="es-CO"/>
        </w:rPr>
        <w:t>contraseña</w:t>
      </w:r>
      <w:r>
        <w:rPr>
          <w:rStyle w:val="13"/>
          <w:rFonts w:hint="default" w:ascii="Times New Roman" w:hAnsi="Times New Roman" w:eastAsia="SimSun" w:cs="Times New Roman"/>
          <w:b w:val="0"/>
          <w:bCs w:val="0"/>
          <w:lang w:val="es-CO"/>
        </w:rPr>
        <w:t>"</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Cuando </w:t>
      </w:r>
      <w:r>
        <w:rPr>
          <w:rStyle w:val="13"/>
          <w:rFonts w:hint="default" w:ascii="Times New Roman" w:hAnsi="Times New Roman" w:eastAsia="SimSun" w:cs="Times New Roman"/>
          <w:b w:val="0"/>
          <w:bCs w:val="0"/>
          <w:lang w:val="es-CO"/>
        </w:rPr>
        <w:t>el usuario ingresa a la plataforma</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Entonces </w:t>
      </w:r>
      <w:r>
        <w:rPr>
          <w:rStyle w:val="13"/>
          <w:rFonts w:hint="default" w:ascii="Times New Roman" w:hAnsi="Times New Roman" w:eastAsia="SimSun" w:cs="Times New Roman"/>
          <w:b w:val="0"/>
          <w:bCs w:val="0"/>
          <w:lang w:val="es-CO"/>
        </w:rPr>
        <w:t>se muestra la pagina de la tienda</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color w:val="ED7D31" w:themeColor="accent2"/>
          <w:lang w:val="es-CO"/>
        </w:rPr>
        <w:t>Escenario</w:t>
      </w:r>
      <w:r>
        <w:rPr>
          <w:rStyle w:val="13"/>
          <w:rFonts w:hint="default" w:ascii="Times New Roman" w:hAnsi="Times New Roman" w:eastAsia="SimSun" w:cs="Times New Roman"/>
          <w:b w:val="0"/>
          <w:bCs w:val="0"/>
          <w:lang w:val="es-CO"/>
        </w:rPr>
        <w:t>: El usuario hace login y logout del sistema</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Dado </w:t>
      </w:r>
      <w:r>
        <w:rPr>
          <w:rStyle w:val="13"/>
          <w:rFonts w:hint="default" w:ascii="Times New Roman" w:hAnsi="Times New Roman" w:eastAsia="SimSun" w:cs="Times New Roman"/>
          <w:b w:val="0"/>
          <w:bCs w:val="0"/>
          <w:lang w:val="es-CO"/>
        </w:rPr>
        <w:t xml:space="preserve">Que el usuario se encuentra registrado en el sistema con el nombre de usuario </w:t>
      </w:r>
      <w:r>
        <w:rPr>
          <w:rStyle w:val="13"/>
          <w:rFonts w:hint="default"/>
          <w:b w:val="0"/>
          <w:bCs w:val="0"/>
          <w:lang w:val="es-CO"/>
        </w:rPr>
        <w:t>"</w:t>
      </w:r>
      <w:r>
        <w:rPr>
          <w:rStyle w:val="13"/>
          <w:rFonts w:hint="default"/>
          <w:b w:val="0"/>
          <w:bCs w:val="0"/>
          <w:color w:val="0000FF"/>
          <w:lang w:val="es-CO"/>
        </w:rPr>
        <w:t>usuario</w:t>
      </w:r>
      <w:r>
        <w:rPr>
          <w:rStyle w:val="13"/>
          <w:rFonts w:hint="default"/>
          <w:b w:val="0"/>
          <w:bCs w:val="0"/>
          <w:lang w:val="es-CO"/>
        </w:rPr>
        <w:t>"</w:t>
      </w:r>
      <w:r>
        <w:rPr>
          <w:rStyle w:val="13"/>
          <w:rFonts w:hint="default" w:ascii="Times New Roman" w:hAnsi="Times New Roman" w:eastAsia="SimSun" w:cs="Times New Roman"/>
          <w:b w:val="0"/>
          <w:bCs w:val="0"/>
          <w:lang w:val="es-CO"/>
        </w:rPr>
        <w:t xml:space="preserve"> y </w:t>
      </w:r>
    </w:p>
    <w:p>
      <w:pPr>
        <w:ind w:left="480" w:leftChars="200" w:firstLine="704" w:firstLineChars="0"/>
        <w:rPr>
          <w:rStyle w:val="13"/>
          <w:rFonts w:hint="default" w:ascii="Times New Roman" w:hAnsi="Times New Roman" w:eastAsia="SimSun" w:cs="Times New Roman"/>
          <w:b w:val="0"/>
          <w:bCs w:val="0"/>
          <w:lang w:val="es-CO"/>
        </w:rPr>
      </w:pPr>
      <w:r>
        <w:rPr>
          <w:rStyle w:val="13"/>
          <w:rFonts w:hint="default" w:ascii="Times New Roman" w:hAnsi="Times New Roman" w:eastAsia="SimSun" w:cs="Times New Roman"/>
          <w:b w:val="0"/>
          <w:bCs w:val="0"/>
          <w:lang w:val="es-CO"/>
        </w:rPr>
        <w:t>la contraseña "</w:t>
      </w:r>
      <w:r>
        <w:rPr>
          <w:rStyle w:val="13"/>
          <w:rFonts w:hint="default"/>
          <w:b w:val="0"/>
          <w:bCs w:val="0"/>
          <w:color w:val="0000FF"/>
          <w:lang w:val="es-CO"/>
        </w:rPr>
        <w:t>contraseña</w:t>
      </w:r>
      <w:r>
        <w:rPr>
          <w:rStyle w:val="13"/>
          <w:rFonts w:hint="default" w:ascii="Times New Roman" w:hAnsi="Times New Roman" w:eastAsia="SimSun" w:cs="Times New Roman"/>
          <w:b w:val="0"/>
          <w:bCs w:val="0"/>
          <w:lang w:val="es-CO"/>
        </w:rPr>
        <w:t>"</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Cuando </w:t>
      </w:r>
      <w:r>
        <w:rPr>
          <w:rStyle w:val="13"/>
          <w:rFonts w:hint="default" w:ascii="Times New Roman" w:hAnsi="Times New Roman" w:eastAsia="SimSun" w:cs="Times New Roman"/>
          <w:b w:val="0"/>
          <w:bCs w:val="0"/>
          <w:lang w:val="es-CO"/>
        </w:rPr>
        <w:t>el usuario ingresa a la plataforma</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14:textFill>
            <w14:solidFill>
              <w14:schemeClr w14:val="accent2"/>
            </w14:solidFill>
          </w14:textFill>
        </w:rPr>
        <w:t>Y</w:t>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lang w:val="es-CO"/>
        </w:rPr>
        <w:tab/>
        <w:t>hace logout</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Entonces  </w:t>
      </w:r>
      <w:r>
        <w:rPr>
          <w:rStyle w:val="13"/>
          <w:rFonts w:hint="default" w:ascii="Times New Roman" w:hAnsi="Times New Roman" w:eastAsia="SimSun" w:cs="Times New Roman"/>
          <w:b w:val="0"/>
          <w:bCs w:val="0"/>
          <w:lang w:val="es-CO"/>
        </w:rPr>
        <w:t>se muestra la pagina de login</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color w:val="ED7D31" w:themeColor="accent2"/>
          <w:lang w:val="es-CO"/>
        </w:rPr>
        <w:t>Escenario</w:t>
      </w:r>
      <w:r>
        <w:rPr>
          <w:rStyle w:val="13"/>
          <w:rFonts w:hint="default" w:ascii="Times New Roman" w:hAnsi="Times New Roman" w:eastAsia="SimSun" w:cs="Times New Roman"/>
          <w:b w:val="0"/>
          <w:bCs w:val="0"/>
          <w:lang w:val="es-CO"/>
        </w:rPr>
        <w:t>: El usuario hace login con credenciales incorrectas</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Dado </w:t>
      </w:r>
      <w:r>
        <w:rPr>
          <w:rStyle w:val="13"/>
          <w:rFonts w:hint="default" w:ascii="Times New Roman" w:hAnsi="Times New Roman" w:eastAsia="SimSun" w:cs="Times New Roman"/>
          <w:b w:val="0"/>
          <w:bCs w:val="0"/>
          <w:lang w:val="es-CO"/>
        </w:rPr>
        <w:t xml:space="preserve">Que el usuario se encuentra registrado en el sistema con el nombre de usuario </w:t>
      </w:r>
      <w:r>
        <w:rPr>
          <w:rStyle w:val="13"/>
          <w:rFonts w:hint="default"/>
          <w:b w:val="0"/>
          <w:bCs w:val="0"/>
          <w:lang w:val="es-CO"/>
        </w:rPr>
        <w:t>"</w:t>
      </w:r>
      <w:r>
        <w:rPr>
          <w:rStyle w:val="13"/>
          <w:rFonts w:hint="default"/>
          <w:b w:val="0"/>
          <w:bCs w:val="0"/>
          <w:color w:val="0000FF"/>
          <w:lang w:val="es-CO"/>
        </w:rPr>
        <w:t>usuario</w:t>
      </w:r>
      <w:r>
        <w:rPr>
          <w:rStyle w:val="13"/>
          <w:rFonts w:hint="default"/>
          <w:b w:val="0"/>
          <w:bCs w:val="0"/>
          <w:lang w:val="es-CO"/>
        </w:rPr>
        <w:t>"</w:t>
      </w:r>
      <w:r>
        <w:rPr>
          <w:rStyle w:val="13"/>
          <w:rFonts w:hint="default" w:ascii="Times New Roman" w:hAnsi="Times New Roman" w:eastAsia="SimSun" w:cs="Times New Roman"/>
          <w:b w:val="0"/>
          <w:bCs w:val="0"/>
          <w:lang w:val="es-CO"/>
        </w:rPr>
        <w:t xml:space="preserve"> y </w:t>
      </w:r>
    </w:p>
    <w:p>
      <w:pPr>
        <w:ind w:left="480" w:leftChars="200" w:firstLine="704" w:firstLineChars="0"/>
        <w:rPr>
          <w:rStyle w:val="13"/>
          <w:rFonts w:hint="default" w:ascii="Times New Roman" w:hAnsi="Times New Roman" w:eastAsia="SimSun" w:cs="Times New Roman"/>
          <w:b w:val="0"/>
          <w:bCs w:val="0"/>
          <w:lang w:val="es-CO"/>
        </w:rPr>
      </w:pPr>
      <w:r>
        <w:rPr>
          <w:rStyle w:val="13"/>
          <w:rFonts w:hint="default" w:ascii="Times New Roman" w:hAnsi="Times New Roman" w:eastAsia="SimSun" w:cs="Times New Roman"/>
          <w:b w:val="0"/>
          <w:bCs w:val="0"/>
          <w:lang w:val="es-CO"/>
        </w:rPr>
        <w:t>la contraseña "</w:t>
      </w:r>
      <w:r>
        <w:rPr>
          <w:rStyle w:val="13"/>
          <w:rFonts w:hint="default"/>
          <w:b w:val="0"/>
          <w:bCs w:val="0"/>
          <w:color w:val="0000FF"/>
          <w:lang w:val="es-CO"/>
        </w:rPr>
        <w:t>contraseña</w:t>
      </w:r>
      <w:r>
        <w:rPr>
          <w:rStyle w:val="13"/>
          <w:rFonts w:hint="default" w:ascii="Times New Roman" w:hAnsi="Times New Roman" w:eastAsia="SimSun" w:cs="Times New Roman"/>
          <w:b w:val="0"/>
          <w:bCs w:val="0"/>
          <w:lang w:val="es-CO"/>
        </w:rPr>
        <w:t>"</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Cuando </w:t>
      </w:r>
      <w:r>
        <w:rPr>
          <w:rStyle w:val="13"/>
          <w:rFonts w:hint="default" w:ascii="Times New Roman" w:hAnsi="Times New Roman" w:eastAsia="SimSun" w:cs="Times New Roman"/>
          <w:b w:val="0"/>
          <w:bCs w:val="0"/>
          <w:lang w:val="es-CO"/>
        </w:rPr>
        <w:t xml:space="preserve">el usuario intenta ingresar a la plataforma, pero se da cuenta que su contraseña esta </w:t>
      </w:r>
    </w:p>
    <w:p>
      <w:pPr>
        <w:ind w:left="709" w:leftChars="0" w:firstLine="709" w:firstLineChars="0"/>
        <w:rPr>
          <w:rStyle w:val="13"/>
          <w:rFonts w:hint="default" w:ascii="Times New Roman" w:hAnsi="Times New Roman" w:eastAsia="SimSun" w:cs="Times New Roman"/>
          <w:b w:val="0"/>
          <w:bCs w:val="0"/>
          <w:lang w:val="es-CO"/>
        </w:rPr>
      </w:pPr>
      <w:r>
        <w:rPr>
          <w:rStyle w:val="13"/>
          <w:rFonts w:hint="default" w:ascii="Times New Roman" w:hAnsi="Times New Roman" w:eastAsia="SimSun" w:cs="Times New Roman"/>
          <w:b w:val="0"/>
          <w:bCs w:val="0"/>
          <w:lang w:val="es-CO"/>
        </w:rPr>
        <w:t>Incorrecta</w:t>
      </w:r>
    </w:p>
    <w:p>
      <w:pPr>
        <w:ind w:left="480" w:leftChars="0" w:firstLine="120" w:firstLineChars="50"/>
        <w:rPr>
          <w:rStyle w:val="13"/>
          <w:rFonts w:hint="default" w:ascii="Times New Roman" w:hAnsi="Times New Roman" w:eastAsia="SimSun" w:cs="Times New Roman"/>
          <w:b w:val="0"/>
          <w:bCs w:val="0"/>
          <w:lang w:val="es-CO"/>
        </w:rPr>
      </w:pPr>
      <w:r>
        <w:rPr>
          <w:rStyle w:val="13"/>
          <w:rFonts w:hint="default" w:ascii="Times New Roman" w:hAnsi="Times New Roman" w:eastAsia="SimSun" w:cs="Times New Roman"/>
          <w:b w:val="0"/>
          <w:bCs w:val="0"/>
          <w:color w:val="ED7D31" w:themeColor="accent2"/>
          <w:lang w:val="es-CO"/>
        </w:rPr>
        <w:t xml:space="preserve">Entonces </w:t>
      </w:r>
      <w:r>
        <w:rPr>
          <w:rStyle w:val="13"/>
          <w:rFonts w:hint="default" w:ascii="Times New Roman" w:hAnsi="Times New Roman" w:eastAsia="SimSun" w:cs="Times New Roman"/>
          <w:b w:val="0"/>
          <w:bCs w:val="0"/>
          <w:lang w:val="es-CO"/>
        </w:rPr>
        <w:t>se muestra un mensaje de error</w:t>
      </w:r>
    </w:p>
    <w:p>
      <w:pPr>
        <w:ind w:left="480" w:leftChars="200" w:firstLine="0" w:firstLineChars="0"/>
        <w:rPr>
          <w:rStyle w:val="13"/>
          <w:rFonts w:hint="default"/>
          <w:b w:val="0"/>
          <w:bCs w:val="0"/>
          <w:lang w:val="es-CO"/>
        </w:rPr>
      </w:pPr>
    </w:p>
    <w:p>
      <w:pPr>
        <w:rPr>
          <w:rStyle w:val="13"/>
          <w:rFonts w:hint="default"/>
          <w:b w:val="0"/>
          <w:bCs w:val="0"/>
          <w:lang w:val="es-CO"/>
        </w:rPr>
      </w:pPr>
    </w:p>
    <w:p>
      <w:pPr>
        <w:pStyle w:val="21"/>
        <w:numPr>
          <w:ilvl w:val="0"/>
          <w:numId w:val="0"/>
        </w:numPr>
        <w:suppressAutoHyphens/>
        <w:ind w:left="480" w:leftChars="200" w:firstLine="0" w:firstLineChars="0"/>
        <w:contextualSpacing/>
        <w:rPr>
          <w:rFonts w:hint="default"/>
          <w:b/>
          <w:bCs/>
          <w:lang w:val="es-CO"/>
        </w:rPr>
      </w:pPr>
      <w:r>
        <w:rPr>
          <w:rStyle w:val="13"/>
          <w:rFonts w:hint="default"/>
          <w:b/>
          <w:bCs/>
          <w:lang w:val="es-CO"/>
        </w:rPr>
        <w:t xml:space="preserve">HU-02: </w:t>
      </w:r>
      <w:r>
        <w:rPr>
          <w:rFonts w:hint="default"/>
          <w:b/>
          <w:bCs/>
          <w:lang w:val="es-CO"/>
        </w:rPr>
        <w:t>Compras en la pagina</w:t>
      </w:r>
    </w:p>
    <w:p>
      <w:pPr>
        <w:ind w:left="480" w:leftChars="200" w:firstLine="0" w:firstLineChars="0"/>
        <w:rPr>
          <w:rStyle w:val="13"/>
          <w:rFonts w:hint="default"/>
          <w:b w:val="0"/>
          <w:bCs w:val="0"/>
          <w:lang w:val="es-CO"/>
        </w:rPr>
      </w:pPr>
      <w:r>
        <w:rPr>
          <w:rStyle w:val="13"/>
          <w:rFonts w:hint="default"/>
          <w:b w:val="0"/>
          <w:bCs w:val="0"/>
          <w:color w:val="ED7D31" w:themeColor="accent2"/>
          <w:lang w:val="es-CO"/>
          <w14:textFill>
            <w14:solidFill>
              <w14:schemeClr w14:val="accent2"/>
            </w14:solidFill>
          </w14:textFill>
        </w:rPr>
        <w:t>Escenario</w:t>
      </w:r>
      <w:r>
        <w:rPr>
          <w:rStyle w:val="13"/>
          <w:rFonts w:hint="default"/>
          <w:b w:val="0"/>
          <w:bCs w:val="0"/>
          <w:color w:val="0000FF"/>
          <w:lang w:val="es-CO"/>
        </w:rPr>
        <w:t>:</w:t>
      </w:r>
      <w:r>
        <w:rPr>
          <w:rStyle w:val="13"/>
          <w:rFonts w:hint="default"/>
          <w:b w:val="0"/>
          <w:bCs w:val="0"/>
          <w:lang w:val="es-CO"/>
        </w:rPr>
        <w:t xml:space="preserve"> El usuario agrega un item al carrito y lo compra</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Dado </w:t>
      </w:r>
      <w:r>
        <w:rPr>
          <w:rStyle w:val="13"/>
          <w:rFonts w:hint="default"/>
          <w:b w:val="0"/>
          <w:bCs w:val="0"/>
          <w:color w:val="ED7D31" w:themeColor="accent2"/>
          <w:lang w:val="es-CO"/>
          <w14:textFill>
            <w14:solidFill>
              <w14:schemeClr w14:val="accent2"/>
            </w14:solidFill>
          </w14:textFill>
        </w:rPr>
        <w:tab/>
      </w:r>
      <w:r>
        <w:rPr>
          <w:rStyle w:val="13"/>
          <w:rFonts w:hint="default"/>
          <w:b w:val="0"/>
          <w:bCs w:val="0"/>
          <w:lang w:val="es-CO"/>
        </w:rPr>
        <w:t>Que el usuario se encuentra registrado en el sistema con el nombre de usuario "</w:t>
      </w:r>
      <w:r>
        <w:rPr>
          <w:rStyle w:val="13"/>
          <w:rFonts w:hint="default"/>
          <w:b w:val="0"/>
          <w:bCs w:val="0"/>
          <w:color w:val="0000FF"/>
          <w:lang w:val="es-CO"/>
        </w:rPr>
        <w:t>usuario</w:t>
      </w:r>
      <w:r>
        <w:rPr>
          <w:rStyle w:val="13"/>
          <w:rFonts w:hint="default"/>
          <w:b w:val="0"/>
          <w:bCs w:val="0"/>
          <w:lang w:val="es-CO"/>
        </w:rPr>
        <w:t xml:space="preserve">" </w:t>
      </w:r>
      <w:r>
        <w:rPr>
          <w:rStyle w:val="13"/>
          <w:rFonts w:hint="default"/>
          <w:b w:val="0"/>
          <w:bCs w:val="0"/>
          <w:lang w:val="es-CO"/>
        </w:rPr>
        <w:tab/>
        <w:t/>
      </w:r>
      <w:r>
        <w:rPr>
          <w:rStyle w:val="13"/>
          <w:rFonts w:hint="default"/>
          <w:b w:val="0"/>
          <w:bCs w:val="0"/>
          <w:lang w:val="es-CO"/>
        </w:rPr>
        <w:tab/>
        <w:t>y la contraseña "</w:t>
      </w:r>
      <w:r>
        <w:rPr>
          <w:rStyle w:val="13"/>
          <w:rFonts w:hint="default"/>
          <w:b w:val="0"/>
          <w:bCs w:val="0"/>
          <w:color w:val="0000FF"/>
          <w:lang w:val="es-CO"/>
        </w:rPr>
        <w:t>contraseña</w:t>
      </w:r>
      <w:r>
        <w:rPr>
          <w:rStyle w:val="13"/>
          <w:rFonts w:hint="default"/>
          <w:b w:val="0"/>
          <w:bCs w:val="0"/>
          <w:lang w:val="es-CO"/>
        </w:rPr>
        <w:t>" y hace login</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Cuando </w:t>
      </w:r>
      <w:r>
        <w:rPr>
          <w:rStyle w:val="13"/>
          <w:rFonts w:hint="default"/>
          <w:b w:val="0"/>
          <w:bCs w:val="0"/>
          <w:lang w:val="es-CO"/>
        </w:rPr>
        <w:t xml:space="preserve">el usuario ingresa a la plataforma, añade el primer articulo del inventario al carrito, y </w:t>
      </w:r>
      <w:r>
        <w:rPr>
          <w:rStyle w:val="13"/>
          <w:rFonts w:hint="default"/>
          <w:b w:val="0"/>
          <w:bCs w:val="0"/>
          <w:lang w:val="es-CO"/>
        </w:rPr>
        <w:tab/>
        <w:t/>
      </w:r>
      <w:r>
        <w:rPr>
          <w:rStyle w:val="13"/>
          <w:rFonts w:hint="default"/>
          <w:b w:val="0"/>
          <w:bCs w:val="0"/>
          <w:lang w:val="es-CO"/>
        </w:rPr>
        <w:tab/>
        <w:t>hace checkout</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Entonces </w:t>
      </w:r>
      <w:r>
        <w:rPr>
          <w:rStyle w:val="13"/>
          <w:rFonts w:hint="default"/>
          <w:b w:val="0"/>
          <w:bCs w:val="0"/>
          <w:lang w:val="es-CO"/>
        </w:rPr>
        <w:t>se verifica que el precio es correcto y se realiza la compra</w:t>
      </w:r>
      <w:r>
        <w:rPr>
          <w:rStyle w:val="13"/>
          <w:rFonts w:hint="default"/>
          <w:b w:val="0"/>
          <w:bCs w:val="0"/>
          <w:lang w:val="es-CO"/>
        </w:rPr>
        <w:br w:type="textWrapping"/>
      </w:r>
      <w:r>
        <w:rPr>
          <w:rStyle w:val="13"/>
          <w:rFonts w:hint="default"/>
          <w:b w:val="0"/>
          <w:bCs w:val="0"/>
          <w:lang w:val="es-CO"/>
        </w:rPr>
        <w:br w:type="textWrapping"/>
      </w:r>
      <w:r>
        <w:rPr>
          <w:rStyle w:val="13"/>
          <w:rFonts w:hint="default"/>
          <w:b w:val="0"/>
          <w:bCs w:val="0"/>
          <w:color w:val="ED7D31" w:themeColor="accent2"/>
          <w:lang w:val="es-CO"/>
          <w14:textFill>
            <w14:solidFill>
              <w14:schemeClr w14:val="accent2"/>
            </w14:solidFill>
          </w14:textFill>
        </w:rPr>
        <w:t>Escenario</w:t>
      </w:r>
      <w:r>
        <w:rPr>
          <w:rStyle w:val="13"/>
          <w:rFonts w:hint="default"/>
          <w:b w:val="0"/>
          <w:bCs w:val="0"/>
          <w:lang w:val="es-CO"/>
        </w:rPr>
        <w:t xml:space="preserve">: El usuario agrega dos items al azar al </w:t>
      </w:r>
      <w:r>
        <w:rPr>
          <w:rStyle w:val="13"/>
          <w:rFonts w:hint="default"/>
          <w:b w:val="0"/>
          <w:bCs w:val="0"/>
          <w:color w:val="auto"/>
          <w:lang w:val="es-CO"/>
        </w:rPr>
        <w:t xml:space="preserve">carrito </w:t>
      </w:r>
      <w:r>
        <w:rPr>
          <w:rStyle w:val="13"/>
          <w:rFonts w:hint="default"/>
          <w:b w:val="0"/>
          <w:bCs w:val="0"/>
          <w:lang w:val="es-CO"/>
        </w:rPr>
        <w:t>y los compra</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Dado </w:t>
      </w:r>
      <w:r>
        <w:rPr>
          <w:rStyle w:val="13"/>
          <w:rFonts w:hint="default"/>
          <w:b w:val="0"/>
          <w:bCs w:val="0"/>
          <w:color w:val="ED7D31" w:themeColor="accent2"/>
          <w:lang w:val="es-CO"/>
          <w14:textFill>
            <w14:solidFill>
              <w14:schemeClr w14:val="accent2"/>
            </w14:solidFill>
          </w14:textFill>
        </w:rPr>
        <w:tab/>
      </w:r>
      <w:r>
        <w:rPr>
          <w:rStyle w:val="13"/>
          <w:rFonts w:hint="default"/>
          <w:b w:val="0"/>
          <w:bCs w:val="0"/>
          <w:lang w:val="es-CO"/>
        </w:rPr>
        <w:t>Que el usuario se encuentra registrado en el sistema con el nombre de usuario "</w:t>
      </w:r>
      <w:r>
        <w:rPr>
          <w:rStyle w:val="13"/>
          <w:rFonts w:hint="default" w:ascii="Times New Roman" w:hAnsi="Times New Roman" w:eastAsia="SimSun" w:cs="Times New Roman"/>
          <w:b w:val="0"/>
          <w:bCs w:val="0"/>
          <w:color w:val="0000FF"/>
          <w:lang w:val="es-CO"/>
        </w:rPr>
        <w:t>usuario</w:t>
      </w:r>
      <w:r>
        <w:rPr>
          <w:rStyle w:val="13"/>
          <w:rFonts w:hint="default"/>
          <w:b w:val="0"/>
          <w:bCs w:val="0"/>
          <w:lang w:val="es-CO"/>
        </w:rPr>
        <w:t xml:space="preserve">" </w:t>
      </w:r>
      <w:r>
        <w:rPr>
          <w:rStyle w:val="13"/>
          <w:rFonts w:hint="default"/>
          <w:b w:val="0"/>
          <w:bCs w:val="0"/>
          <w:lang w:val="es-CO"/>
        </w:rPr>
        <w:tab/>
        <w:t/>
      </w:r>
      <w:r>
        <w:rPr>
          <w:rStyle w:val="13"/>
          <w:rFonts w:hint="default"/>
          <w:b w:val="0"/>
          <w:bCs w:val="0"/>
          <w:lang w:val="es-CO"/>
        </w:rPr>
        <w:tab/>
        <w:t>y la contraseña "</w:t>
      </w:r>
      <w:r>
        <w:rPr>
          <w:rStyle w:val="13"/>
          <w:rFonts w:hint="default"/>
          <w:b w:val="0"/>
          <w:bCs w:val="0"/>
          <w:color w:val="0000FF"/>
          <w:lang w:val="es-CO"/>
        </w:rPr>
        <w:t>contraseña</w:t>
      </w:r>
      <w:r>
        <w:rPr>
          <w:rStyle w:val="13"/>
          <w:rFonts w:hint="default"/>
          <w:b w:val="0"/>
          <w:bCs w:val="0"/>
          <w:lang w:val="es-CO"/>
        </w:rPr>
        <w:t>" y hace login</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Cuando </w:t>
      </w:r>
      <w:r>
        <w:rPr>
          <w:rStyle w:val="13"/>
          <w:rFonts w:hint="default"/>
          <w:b w:val="0"/>
          <w:bCs w:val="0"/>
          <w:lang w:val="es-CO"/>
        </w:rPr>
        <w:t xml:space="preserve">el usuario ingresa a la plataforma, añade dos artículos del inventario al carrito, y hace </w:t>
      </w:r>
      <w:r>
        <w:rPr>
          <w:rStyle w:val="13"/>
          <w:rFonts w:hint="default"/>
          <w:b w:val="0"/>
          <w:bCs w:val="0"/>
          <w:lang w:val="es-CO"/>
        </w:rPr>
        <w:tab/>
        <w:t/>
      </w:r>
      <w:r>
        <w:rPr>
          <w:rStyle w:val="13"/>
          <w:rFonts w:hint="default"/>
          <w:b w:val="0"/>
          <w:bCs w:val="0"/>
          <w:lang w:val="es-CO"/>
        </w:rPr>
        <w:tab/>
        <w:t>checkout</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Entonces </w:t>
      </w:r>
      <w:r>
        <w:rPr>
          <w:rStyle w:val="13"/>
          <w:rFonts w:hint="default"/>
          <w:b w:val="0"/>
          <w:bCs w:val="0"/>
          <w:lang w:val="es-CO"/>
        </w:rPr>
        <w:t>se verifica que el precio es correcto y se realiza la compra</w:t>
      </w:r>
      <w:r>
        <w:rPr>
          <w:rStyle w:val="13"/>
          <w:rFonts w:hint="default"/>
          <w:b w:val="0"/>
          <w:bCs w:val="0"/>
          <w:lang w:val="es-CO"/>
        </w:rPr>
        <w:br w:type="textWrapping"/>
      </w:r>
      <w:r>
        <w:rPr>
          <w:rStyle w:val="13"/>
          <w:rFonts w:hint="default"/>
          <w:b w:val="0"/>
          <w:bCs w:val="0"/>
          <w:lang w:val="es-CO"/>
        </w:rPr>
        <w:br w:type="textWrapping"/>
      </w:r>
    </w:p>
    <w:p>
      <w:pPr>
        <w:ind w:left="480" w:leftChars="200" w:firstLine="0" w:firstLineChars="0"/>
        <w:rPr>
          <w:rStyle w:val="13"/>
          <w:rFonts w:hint="default"/>
          <w:b w:val="0"/>
          <w:bCs w:val="0"/>
          <w:lang w:val="es-CO"/>
        </w:rPr>
      </w:pPr>
      <w:r>
        <w:rPr>
          <w:rStyle w:val="13"/>
          <w:rFonts w:hint="default"/>
          <w:b w:val="0"/>
          <w:bCs w:val="0"/>
          <w:color w:val="ED7D31" w:themeColor="accent2"/>
          <w:lang w:val="es-CO"/>
          <w14:textFill>
            <w14:solidFill>
              <w14:schemeClr w14:val="accent2"/>
            </w14:solidFill>
          </w14:textFill>
        </w:rPr>
        <w:t>Escenario</w:t>
      </w:r>
      <w:r>
        <w:rPr>
          <w:rStyle w:val="13"/>
          <w:rFonts w:hint="default"/>
          <w:b w:val="0"/>
          <w:bCs w:val="0"/>
          <w:lang w:val="es-CO"/>
        </w:rPr>
        <w:t>: El usuario agrega todos los items de la lista al carrito y los compra</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Dado </w:t>
      </w:r>
      <w:r>
        <w:rPr>
          <w:rStyle w:val="13"/>
          <w:rFonts w:hint="default"/>
          <w:b w:val="0"/>
          <w:bCs w:val="0"/>
          <w:color w:val="ED7D31" w:themeColor="accent2"/>
          <w:lang w:val="es-CO"/>
          <w14:textFill>
            <w14:solidFill>
              <w14:schemeClr w14:val="accent2"/>
            </w14:solidFill>
          </w14:textFill>
        </w:rPr>
        <w:tab/>
      </w:r>
      <w:r>
        <w:rPr>
          <w:rStyle w:val="13"/>
          <w:rFonts w:hint="default"/>
          <w:b w:val="0"/>
          <w:bCs w:val="0"/>
          <w:lang w:val="es-CO"/>
        </w:rPr>
        <w:t>Que el usuario se encuentra registrado en el sistema con el nombre de usuario "</w:t>
      </w:r>
      <w:r>
        <w:rPr>
          <w:rStyle w:val="13"/>
          <w:rFonts w:hint="default" w:ascii="Times New Roman" w:hAnsi="Times New Roman" w:eastAsia="SimSun" w:cs="Times New Roman"/>
          <w:b w:val="0"/>
          <w:bCs w:val="0"/>
          <w:color w:val="0000FF"/>
          <w:lang w:val="es-CO"/>
        </w:rPr>
        <w:t>usuario</w:t>
      </w:r>
      <w:r>
        <w:rPr>
          <w:rStyle w:val="13"/>
          <w:rFonts w:hint="default"/>
          <w:b w:val="0"/>
          <w:bCs w:val="0"/>
          <w:lang w:val="es-CO"/>
        </w:rPr>
        <w:t xml:space="preserve">" </w:t>
      </w:r>
    </w:p>
    <w:p>
      <w:pPr>
        <w:ind w:left="709" w:leftChars="0" w:firstLine="709" w:firstLineChars="0"/>
        <w:rPr>
          <w:rStyle w:val="13"/>
          <w:rFonts w:hint="default"/>
          <w:b w:val="0"/>
          <w:bCs w:val="0"/>
          <w:lang w:val="es-CO"/>
        </w:rPr>
      </w:pPr>
      <w:r>
        <w:rPr>
          <w:rStyle w:val="13"/>
          <w:rFonts w:hint="default"/>
          <w:b w:val="0"/>
          <w:bCs w:val="0"/>
          <w:lang w:val="es-CO"/>
        </w:rPr>
        <w:t>y la contraseña "</w:t>
      </w:r>
      <w:r>
        <w:rPr>
          <w:rStyle w:val="13"/>
          <w:rFonts w:hint="default" w:ascii="Times New Roman" w:hAnsi="Times New Roman" w:eastAsia="SimSun" w:cs="Times New Roman"/>
          <w:b w:val="0"/>
          <w:bCs w:val="0"/>
          <w:color w:val="0000FF"/>
          <w:lang w:val="es-CO"/>
        </w:rPr>
        <w:t>contraseña</w:t>
      </w:r>
      <w:r>
        <w:rPr>
          <w:rStyle w:val="13"/>
          <w:rFonts w:hint="default"/>
          <w:b w:val="0"/>
          <w:bCs w:val="0"/>
          <w:lang w:val="es-CO"/>
        </w:rPr>
        <w:t>" y hace login</w:t>
      </w:r>
      <w:r>
        <w:rPr>
          <w:rStyle w:val="13"/>
          <w:rFonts w:hint="default"/>
          <w:b w:val="0"/>
          <w:bCs w:val="0"/>
          <w:lang w:val="es-CO"/>
        </w:rPr>
        <w:br w:type="textWrapping"/>
      </w:r>
      <w:r>
        <w:rPr>
          <w:rStyle w:val="13"/>
          <w:rFonts w:hint="default"/>
          <w:b w:val="0"/>
          <w:bCs w:val="0"/>
          <w:color w:val="ED7D31" w:themeColor="accent2"/>
          <w:lang w:val="es-CO"/>
          <w14:textFill>
            <w14:solidFill>
              <w14:schemeClr w14:val="accent2"/>
            </w14:solidFill>
          </w14:textFill>
        </w:rPr>
        <w:t xml:space="preserve">Cuando </w:t>
      </w:r>
      <w:r>
        <w:rPr>
          <w:rStyle w:val="13"/>
          <w:rFonts w:hint="default"/>
          <w:b w:val="0"/>
          <w:bCs w:val="0"/>
          <w:lang w:val="es-CO"/>
        </w:rPr>
        <w:t xml:space="preserve">el usuario ingresa a la plataforma, añade todos los artículos del inventario al carrito, y </w:t>
      </w:r>
      <w:r>
        <w:rPr>
          <w:rStyle w:val="13"/>
          <w:rFonts w:hint="default"/>
          <w:b w:val="0"/>
          <w:bCs w:val="0"/>
          <w:lang w:val="es-CO"/>
        </w:rPr>
        <w:tab/>
        <w:t xml:space="preserve">  hace checkout</w:t>
      </w:r>
      <w:r>
        <w:rPr>
          <w:rStyle w:val="13"/>
          <w:rFonts w:hint="default"/>
          <w:b w:val="0"/>
          <w:bCs w:val="0"/>
          <w:lang w:val="es-CO"/>
        </w:rPr>
        <w:br w:type="textWrapping"/>
      </w:r>
      <w:r>
        <w:rPr>
          <w:rStyle w:val="13"/>
          <w:rFonts w:hint="default"/>
          <w:b w:val="0"/>
          <w:bCs w:val="0"/>
          <w:color w:val="ED7D31" w:themeColor="accent2"/>
          <w:lang w:val="es-CO"/>
          <w14:textFill>
            <w14:solidFill>
              <w14:schemeClr w14:val="accent2"/>
            </w14:solidFill>
          </w14:textFill>
        </w:rPr>
        <w:t xml:space="preserve">Entonces </w:t>
      </w:r>
      <w:r>
        <w:rPr>
          <w:rStyle w:val="13"/>
          <w:rFonts w:hint="default"/>
          <w:b w:val="0"/>
          <w:bCs w:val="0"/>
          <w:lang w:val="es-CO"/>
        </w:rPr>
        <w:t>se verifica que el precio es correcto y se realiza la compra</w:t>
      </w:r>
    </w:p>
    <w:p>
      <w:pPr>
        <w:rPr>
          <w:rStyle w:val="13"/>
          <w:rFonts w:hint="default"/>
          <w:b w:val="0"/>
          <w:bCs w:val="0"/>
          <w:lang w:val="es-CO"/>
        </w:rPr>
      </w:pPr>
    </w:p>
    <w:p>
      <w:pPr>
        <w:ind w:left="709" w:firstLine="709"/>
        <w:rPr>
          <w:color w:val="000000"/>
        </w:rPr>
      </w:pPr>
    </w:p>
    <w:p>
      <w:pPr>
        <w:pStyle w:val="3"/>
        <w:numPr>
          <w:ilvl w:val="0"/>
          <w:numId w:val="1"/>
        </w:numPr>
        <w:rPr>
          <w:rStyle w:val="13"/>
        </w:rPr>
      </w:pPr>
      <w:bookmarkStart w:id="6" w:name="_Toc25387"/>
      <w:bookmarkStart w:id="7" w:name="_Toc5616"/>
      <w:r>
        <w:rPr>
          <w:rStyle w:val="13"/>
        </w:rPr>
        <w:t>Fuera del Alcance</w:t>
      </w:r>
      <w:bookmarkEnd w:id="6"/>
      <w:bookmarkEnd w:id="7"/>
    </w:p>
    <w:p>
      <w:pPr>
        <w:pStyle w:val="21"/>
        <w:numPr>
          <w:ilvl w:val="1"/>
          <w:numId w:val="4"/>
        </w:numPr>
        <w:rPr>
          <w:color w:val="000000"/>
        </w:rPr>
      </w:pPr>
      <w:r>
        <w:rPr>
          <w:color w:val="000000"/>
        </w:rPr>
        <w:t>Verificar otras categorías diferentes a</w:t>
      </w:r>
      <w:r>
        <w:rPr>
          <w:rFonts w:hint="default"/>
          <w:color w:val="000000"/>
          <w:lang w:val="es-CO"/>
        </w:rPr>
        <w:t>l login de usuario o al</w:t>
      </w:r>
      <w:r>
        <w:rPr>
          <w:color w:val="000000"/>
        </w:rPr>
        <w:t xml:space="preserve"> </w:t>
      </w:r>
      <w:r>
        <w:rPr>
          <w:rFonts w:hint="default"/>
          <w:color w:val="000000"/>
          <w:lang w:val="es-CO"/>
        </w:rPr>
        <w:t xml:space="preserve">proceso del </w:t>
      </w:r>
      <w:r>
        <w:rPr>
          <w:color w:val="000000"/>
        </w:rPr>
        <w:t>carrito de compras</w:t>
      </w:r>
      <w:r>
        <w:rPr>
          <w:rFonts w:hint="default"/>
          <w:color w:val="000000"/>
          <w:lang w:val="es-CO"/>
        </w:rPr>
        <w:t>.</w:t>
      </w:r>
    </w:p>
    <w:p>
      <w:pPr>
        <w:pStyle w:val="21"/>
        <w:numPr>
          <w:ilvl w:val="1"/>
          <w:numId w:val="4"/>
        </w:numPr>
        <w:rPr>
          <w:color w:val="000000"/>
        </w:rPr>
      </w:pPr>
      <w:r>
        <w:rPr>
          <w:color w:val="000000"/>
        </w:rPr>
        <w:t>Verificar módulos diferente a los descritos en las historias de usuario</w:t>
      </w:r>
      <w:r>
        <w:rPr>
          <w:rFonts w:hint="default"/>
          <w:color w:val="000000"/>
          <w:lang w:val="es-CO"/>
        </w:rPr>
        <w:t>.</w:t>
      </w:r>
    </w:p>
    <w:p>
      <w:pPr>
        <w:pStyle w:val="21"/>
        <w:numPr>
          <w:ilvl w:val="1"/>
          <w:numId w:val="4"/>
        </w:numPr>
        <w:rPr>
          <w:color w:val="000000"/>
        </w:rPr>
      </w:pPr>
      <w:r>
        <w:rPr>
          <w:color w:val="000000"/>
        </w:rPr>
        <w:t>Verificar que los precios de los productos sean los correctos</w:t>
      </w:r>
    </w:p>
    <w:p>
      <w:pPr>
        <w:pStyle w:val="21"/>
        <w:numPr>
          <w:ilvl w:val="1"/>
          <w:numId w:val="4"/>
        </w:numPr>
        <w:rPr>
          <w:color w:val="000000"/>
        </w:rPr>
      </w:pPr>
      <w:r>
        <w:rPr>
          <w:color w:val="000000"/>
        </w:rPr>
        <w:t xml:space="preserve">Realizar pruebas en navegadores diferentes </w:t>
      </w:r>
      <w:r>
        <w:rPr>
          <w:rFonts w:hint="default"/>
          <w:color w:val="000000"/>
          <w:lang w:val="es-CO"/>
        </w:rPr>
        <w:t>a</w:t>
      </w:r>
      <w:r>
        <w:rPr>
          <w:color w:val="000000"/>
        </w:rPr>
        <w:t xml:space="preserve"> Google Chrome.</w:t>
      </w:r>
    </w:p>
    <w:p>
      <w:pPr>
        <w:rPr>
          <w:color w:val="000000"/>
        </w:rPr>
      </w:pPr>
    </w:p>
    <w:p>
      <w:pPr>
        <w:pStyle w:val="3"/>
        <w:numPr>
          <w:ilvl w:val="0"/>
          <w:numId w:val="1"/>
        </w:numPr>
        <w:rPr>
          <w:rStyle w:val="13"/>
        </w:rPr>
      </w:pPr>
      <w:bookmarkStart w:id="8" w:name="_Toc9556"/>
      <w:bookmarkStart w:id="9" w:name="_Toc12034"/>
      <w:r>
        <w:rPr>
          <w:rStyle w:val="13"/>
        </w:rPr>
        <w:t>Estrategia de pruebas</w:t>
      </w:r>
      <w:bookmarkEnd w:id="8"/>
      <w:bookmarkEnd w:id="9"/>
    </w:p>
    <w:p>
      <w:pPr>
        <w:pStyle w:val="21"/>
        <w:rPr>
          <w:rFonts w:hint="default"/>
          <w:color w:val="000000"/>
          <w:lang w:val="es-CO"/>
        </w:rPr>
      </w:pPr>
      <w:r>
        <w:rPr>
          <w:color w:val="000000"/>
        </w:rPr>
        <w:t xml:space="preserve">La estrategia de ejecución de las pruebas será </w:t>
      </w:r>
      <w:r>
        <w:rPr>
          <w:rFonts w:hint="default"/>
          <w:color w:val="000000"/>
          <w:lang w:val="es-CO"/>
        </w:rPr>
        <w:t xml:space="preserve">manual y </w:t>
      </w:r>
      <w:r>
        <w:rPr>
          <w:color w:val="000000"/>
        </w:rPr>
        <w:t>automática</w:t>
      </w:r>
      <w:r>
        <w:rPr>
          <w:rFonts w:hint="default"/>
          <w:color w:val="000000"/>
          <w:lang w:val="es-CO"/>
        </w:rPr>
        <w:t>.</w:t>
      </w:r>
    </w:p>
    <w:p>
      <w:pPr>
        <w:pStyle w:val="21"/>
        <w:rPr>
          <w:color w:val="000000"/>
        </w:rPr>
      </w:pPr>
      <w:r>
        <w:rPr>
          <w:color w:val="000000"/>
        </w:rPr>
        <w:t>Al iniciar el sprint, se realizará un análisis minucioso de los documentos recibidos por parte del equipo de pruebas con el fin de analizar a profundidad los requerimientos del cliente.</w:t>
      </w:r>
    </w:p>
    <w:p>
      <w:pPr>
        <w:ind w:left="720" w:leftChars="300" w:firstLine="0" w:firstLineChars="0"/>
        <w:rPr>
          <w:color w:val="000000"/>
        </w:rPr>
      </w:pPr>
      <w:r>
        <w:rPr>
          <w:color w:val="000000"/>
        </w:rPr>
        <w:t>Posteriormente se realizarán reuniones con el product owner y los demás integrantes del equipo para establecer y conocer las reglas del negocio.</w:t>
      </w:r>
    </w:p>
    <w:p>
      <w:pPr>
        <w:pStyle w:val="21"/>
        <w:rPr>
          <w:color w:val="000000"/>
        </w:rPr>
      </w:pPr>
      <w:r>
        <w:rPr>
          <w:color w:val="000000"/>
        </w:rPr>
        <w:t>Se definirán acuerdos entre el equipo de pruebas con el fin de analizar cuales son los tipos de prueba requeridos para agendar correctamente el tiempo y tener claro los espacios disponibles para que cada integrante del equipo de pruebas haga uso del ambiente de prueba y los diferentes módulos a probar.</w:t>
      </w:r>
    </w:p>
    <w:p>
      <w:pPr>
        <w:pStyle w:val="21"/>
        <w:rPr>
          <w:color w:val="000000"/>
        </w:rPr>
      </w:pPr>
      <w:r>
        <w:rPr>
          <w:color w:val="000000"/>
        </w:rPr>
        <w:t>Se mantendrá comunicación directa con el personal encargado del despliegue del ambiente de pruebas en caso de encontrar fallos, con el fin de obtener una solución a la mayor brevedad posible.</w:t>
      </w:r>
    </w:p>
    <w:p>
      <w:pPr>
        <w:pStyle w:val="21"/>
        <w:rPr>
          <w:color w:val="000000"/>
        </w:rPr>
      </w:pPr>
    </w:p>
    <w:p>
      <w:pPr>
        <w:ind w:left="709"/>
        <w:rPr>
          <w:color w:val="000000"/>
        </w:rPr>
      </w:pPr>
      <w:r>
        <w:rPr>
          <w:color w:val="000000"/>
        </w:rPr>
        <w:t>Acto seguido serán diseñados y ejecutados los casos de prueba basándose en el impacto de los posibles riesgos en el siguiente orden:</w:t>
      </w:r>
    </w:p>
    <w:p>
      <w:pPr>
        <w:pStyle w:val="21"/>
        <w:numPr>
          <w:ilvl w:val="2"/>
          <w:numId w:val="5"/>
        </w:numPr>
        <w:ind w:left="1134" w:hanging="425"/>
        <w:rPr>
          <w:color w:val="000000"/>
        </w:rPr>
      </w:pPr>
      <w:r>
        <w:rPr>
          <w:color w:val="000000"/>
        </w:rPr>
        <w:t xml:space="preserve">Se realizará una prueba para probar la funcionalidad principal. Se ejecutarán los casos de pruebas acorde a la funcionalidad y/o historias de usuario priorizadas </w:t>
      </w:r>
      <w:r>
        <w:rPr>
          <w:rFonts w:hint="default"/>
          <w:color w:val="000000"/>
          <w:lang w:val="es-CO"/>
        </w:rPr>
        <w:t>de acuerdo a la ruta critica del negocio</w:t>
      </w:r>
      <w:r>
        <w:rPr>
          <w:color w:val="000000"/>
        </w:rPr>
        <w:t>.</w:t>
      </w:r>
    </w:p>
    <w:p>
      <w:pPr>
        <w:pStyle w:val="21"/>
        <w:numPr>
          <w:ilvl w:val="2"/>
          <w:numId w:val="5"/>
        </w:numPr>
        <w:ind w:left="1134" w:hanging="425"/>
        <w:rPr>
          <w:color w:val="000000"/>
        </w:rPr>
      </w:pPr>
      <w:r>
        <w:rPr>
          <w:color w:val="000000"/>
        </w:rPr>
        <w:t>Para los módulos mencionados en el alcance, se realizarán pruebas funcionales a nivel de sistema.</w:t>
      </w:r>
    </w:p>
    <w:p>
      <w:pPr>
        <w:pStyle w:val="21"/>
        <w:numPr>
          <w:ilvl w:val="2"/>
          <w:numId w:val="5"/>
        </w:numPr>
        <w:ind w:left="1134" w:hanging="425"/>
        <w:rPr>
          <w:color w:val="000000"/>
        </w:rPr>
      </w:pPr>
      <w:r>
        <w:rPr>
          <w:color w:val="000000"/>
        </w:rPr>
        <w:t>La gestión de los errores y bugs encontrados se realizará usando una herramienta de reporte y se enviara un informe diario al equipo de desarrollo</w:t>
      </w:r>
      <w:r>
        <w:rPr>
          <w:rFonts w:hint="default"/>
          <w:color w:val="000000"/>
          <w:lang w:val="es-CO"/>
        </w:rPr>
        <w:t>.</w:t>
      </w:r>
    </w:p>
    <w:p>
      <w:pPr>
        <w:pStyle w:val="21"/>
        <w:numPr>
          <w:ilvl w:val="2"/>
          <w:numId w:val="5"/>
        </w:numPr>
        <w:ind w:left="1134" w:hanging="425"/>
        <w:rPr>
          <w:color w:val="000000"/>
        </w:rPr>
      </w:pPr>
      <w:r>
        <w:rPr>
          <w:color w:val="000000"/>
        </w:rPr>
        <w:t>Una vez el equipo de desarrollo solucione lo errores previamente hallados, se realizarán pruebas adicionales y de regresión con el fin de verificar el correcto estado de la aplicación y el cierre de los hallazgos encontrados.</w:t>
      </w:r>
    </w:p>
    <w:p>
      <w:pPr>
        <w:ind w:firstLine="709"/>
        <w:rPr>
          <w:color w:val="000000"/>
        </w:rPr>
      </w:pPr>
    </w:p>
    <w:p>
      <w:pPr>
        <w:pStyle w:val="3"/>
        <w:numPr>
          <w:ilvl w:val="0"/>
          <w:numId w:val="1"/>
        </w:numPr>
        <w:rPr>
          <w:rStyle w:val="13"/>
        </w:rPr>
      </w:pPr>
      <w:bookmarkStart w:id="10" w:name="_Toc22034"/>
      <w:bookmarkStart w:id="11" w:name="_Toc1177"/>
      <w:r>
        <w:rPr>
          <w:rStyle w:val="13"/>
        </w:rPr>
        <w:t>Requerimientos</w:t>
      </w:r>
      <w:bookmarkEnd w:id="10"/>
      <w:bookmarkEnd w:id="11"/>
    </w:p>
    <w:p>
      <w:pPr>
        <w:pStyle w:val="21"/>
        <w:numPr>
          <w:ilvl w:val="0"/>
          <w:numId w:val="6"/>
        </w:numPr>
        <w:tabs>
          <w:tab w:val="left" w:pos="1139"/>
        </w:tabs>
        <w:rPr>
          <w:rFonts w:hint="default"/>
          <w:color w:val="000000"/>
          <w:lang w:val="es-CO"/>
        </w:rPr>
      </w:pPr>
      <w:r>
        <w:rPr>
          <w:color w:val="000000"/>
        </w:rPr>
        <w:t>Se debe contar con un ambiente de pruebas en el que se encuentre la versión mas reciente de la aplicación a probar.</w:t>
      </w:r>
    </w:p>
    <w:p>
      <w:pPr>
        <w:pStyle w:val="21"/>
        <w:numPr>
          <w:ilvl w:val="0"/>
          <w:numId w:val="6"/>
        </w:numPr>
        <w:tabs>
          <w:tab w:val="left" w:pos="1139"/>
        </w:tabs>
        <w:rPr>
          <w:color w:val="000000"/>
        </w:rPr>
      </w:pPr>
      <w:r>
        <w:rPr>
          <w:rFonts w:hint="default"/>
          <w:color w:val="000000"/>
          <w:lang w:val="es-CO"/>
        </w:rPr>
        <w:t>Para realizar las pruebas se debe proveer al equipo con multiples usuarios con su respectiva contraseña para el proceso de pruebas.</w:t>
      </w:r>
    </w:p>
    <w:p>
      <w:pPr>
        <w:pStyle w:val="21"/>
        <w:numPr>
          <w:numId w:val="0"/>
        </w:numPr>
        <w:tabs>
          <w:tab w:val="left" w:pos="1139"/>
        </w:tabs>
        <w:suppressAutoHyphens/>
        <w:contextualSpacing/>
        <w:rPr>
          <w:rFonts w:hint="default"/>
          <w:color w:val="000000"/>
          <w:lang w:val="es-CO"/>
        </w:rPr>
      </w:pPr>
    </w:p>
    <w:p>
      <w:pPr>
        <w:pStyle w:val="21"/>
        <w:numPr>
          <w:ilvl w:val="0"/>
          <w:numId w:val="6"/>
        </w:numPr>
        <w:tabs>
          <w:tab w:val="left" w:pos="1139"/>
        </w:tabs>
        <w:rPr>
          <w:color w:val="000000"/>
        </w:rPr>
      </w:pPr>
      <w:r>
        <w:rPr>
          <w:color w:val="000000"/>
        </w:rPr>
        <w:t xml:space="preserve">Se debe contar con </w:t>
      </w:r>
      <w:r>
        <w:rPr>
          <w:rFonts w:hint="default"/>
          <w:color w:val="000000"/>
          <w:lang w:val="es-CO"/>
        </w:rPr>
        <w:t xml:space="preserve">equipos de computo </w:t>
      </w:r>
      <w:r>
        <w:rPr>
          <w:color w:val="000000"/>
        </w:rPr>
        <w:t xml:space="preserve">con navegador Chrome </w:t>
      </w:r>
      <w:r>
        <w:rPr>
          <w:rFonts w:hint="default"/>
          <w:color w:val="000000"/>
          <w:lang w:val="es-CO"/>
        </w:rPr>
        <w:t>9</w:t>
      </w:r>
      <w:r>
        <w:rPr>
          <w:color w:val="000000"/>
        </w:rPr>
        <w:t>0 o superior y sistemas operativos Windows 1</w:t>
      </w:r>
      <w:r>
        <w:rPr>
          <w:rFonts w:hint="default"/>
          <w:color w:val="000000"/>
          <w:lang w:val="es-CO"/>
        </w:rPr>
        <w:t>1</w:t>
      </w:r>
      <w:r>
        <w:rPr>
          <w:color w:val="000000"/>
        </w:rPr>
        <w:t xml:space="preserve"> y Ubuntu 20.04</w:t>
      </w:r>
    </w:p>
    <w:p>
      <w:pPr>
        <w:pStyle w:val="3"/>
        <w:numPr>
          <w:ilvl w:val="0"/>
          <w:numId w:val="1"/>
        </w:numPr>
        <w:rPr>
          <w:rStyle w:val="13"/>
        </w:rPr>
      </w:pPr>
      <w:bookmarkStart w:id="12" w:name="_Toc31323"/>
      <w:bookmarkStart w:id="13" w:name="_Toc14174"/>
      <w:r>
        <w:rPr>
          <w:rStyle w:val="13"/>
        </w:rPr>
        <w:t>Acuerdos</w:t>
      </w:r>
      <w:bookmarkEnd w:id="12"/>
      <w:bookmarkEnd w:id="13"/>
    </w:p>
    <w:p>
      <w:pPr>
        <w:pStyle w:val="21"/>
        <w:numPr>
          <w:ilvl w:val="0"/>
          <w:numId w:val="7"/>
        </w:numPr>
        <w:rPr>
          <w:color w:val="000000"/>
        </w:rPr>
      </w:pPr>
      <w:r>
        <w:rPr>
          <w:color w:val="000000"/>
        </w:rPr>
        <w:t>Se acuerda con el área de desarrollo que una vez se realice el reporte de alguna anomalia, esta deberá ser resuelta a la mayor brevedad, contando con un máximo de 2 dias para su resolución.</w:t>
      </w:r>
    </w:p>
    <w:p>
      <w:pPr>
        <w:pStyle w:val="21"/>
        <w:numPr>
          <w:ilvl w:val="0"/>
          <w:numId w:val="7"/>
        </w:numPr>
        <w:rPr>
          <w:color w:val="000000"/>
        </w:rPr>
      </w:pPr>
      <w:r>
        <w:rPr>
          <w:color w:val="000000"/>
        </w:rPr>
        <w:t>Al finalizar el sprint se realizará la documentación correspondiente a las pruebas realizadas sobre los módulos antes descritos.</w:t>
      </w:r>
    </w:p>
    <w:p>
      <w:pPr>
        <w:pStyle w:val="21"/>
        <w:numPr>
          <w:ilvl w:val="0"/>
          <w:numId w:val="7"/>
        </w:numPr>
        <w:rPr>
          <w:color w:val="000000"/>
        </w:rPr>
      </w:pPr>
      <w:r>
        <w:rPr>
          <w:color w:val="000000"/>
        </w:rPr>
        <w:t>La entrega de las historias de usuario se entregará en el último día del sprint correspondiente.</w:t>
      </w:r>
    </w:p>
    <w:p>
      <w:pPr>
        <w:rPr>
          <w:color w:val="000000"/>
        </w:rPr>
      </w:pPr>
      <w:r>
        <w:rPr>
          <w:color w:val="000000"/>
        </w:rPr>
        <w:br w:type="page"/>
      </w:r>
    </w:p>
    <w:p>
      <w:pPr>
        <w:pStyle w:val="21"/>
        <w:numPr>
          <w:ilvl w:val="0"/>
          <w:numId w:val="7"/>
        </w:numPr>
        <w:rPr>
          <w:color w:val="000000"/>
        </w:rPr>
      </w:pPr>
    </w:p>
    <w:p>
      <w:pPr>
        <w:pStyle w:val="21"/>
        <w:numPr>
          <w:numId w:val="0"/>
        </w:numPr>
        <w:suppressAutoHyphens/>
        <w:contextualSpacing/>
        <w:rPr>
          <w:color w:val="000000"/>
        </w:rPr>
      </w:pPr>
    </w:p>
    <w:p>
      <w:pPr>
        <w:pStyle w:val="3"/>
        <w:numPr>
          <w:ilvl w:val="0"/>
          <w:numId w:val="1"/>
        </w:numPr>
        <w:rPr>
          <w:rStyle w:val="13"/>
        </w:rPr>
      </w:pPr>
      <w:bookmarkStart w:id="14" w:name="_Toc21859"/>
      <w:bookmarkStart w:id="15" w:name="_Toc673"/>
      <w:r>
        <w:rPr>
          <w:rStyle w:val="13"/>
          <w:rFonts w:hint="default"/>
          <w:lang w:val="es-CO"/>
        </w:rPr>
        <w:t>Estimación del proceso de pruebas</w:t>
      </w:r>
      <w:bookmarkEnd w:id="14"/>
      <w:bookmarkEnd w:id="15"/>
    </w:p>
    <w:p>
      <w:pPr>
        <w:ind w:left="240" w:leftChars="100" w:firstLine="0" w:firstLineChars="0"/>
        <w:rPr>
          <w:rFonts w:hint="default"/>
          <w:b w:val="0"/>
          <w:bCs w:val="0"/>
          <w:lang w:val="es-CO"/>
        </w:rPr>
      </w:pPr>
      <w:r>
        <w:rPr>
          <w:rStyle w:val="13"/>
          <w:rFonts w:hint="default"/>
          <w:b w:val="0"/>
          <w:bCs w:val="0"/>
          <w:lang w:val="es-CO"/>
        </w:rPr>
        <w:t>Para el correcto desarrollo de las funcionalidades descritas por la HU-01 y la HU-02, se sugiere el siguiente cronograma para ser desarrollado a lo largo del primer sprint del proyecto</w:t>
      </w:r>
    </w:p>
    <w:p>
      <w:pPr>
        <w:pStyle w:val="21"/>
        <w:rPr>
          <w:color w:val="000000"/>
        </w:rPr>
      </w:pPr>
    </w:p>
    <w:tbl>
      <w:tblPr>
        <w:tblStyle w:val="5"/>
        <w:tblW w:w="9250" w:type="dxa"/>
        <w:tblInd w:w="790" w:type="dxa"/>
        <w:tblLayout w:type="autofit"/>
        <w:tblCellMar>
          <w:top w:w="0" w:type="dxa"/>
          <w:left w:w="70" w:type="dxa"/>
          <w:bottom w:w="0" w:type="dxa"/>
          <w:right w:w="70" w:type="dxa"/>
        </w:tblCellMar>
      </w:tblPr>
      <w:tblGrid>
        <w:gridCol w:w="790"/>
        <w:gridCol w:w="1368"/>
        <w:gridCol w:w="1772"/>
        <w:gridCol w:w="2078"/>
        <w:gridCol w:w="971"/>
        <w:gridCol w:w="2455"/>
      </w:tblGrid>
      <w:tr>
        <w:tblPrEx>
          <w:tblCellMar>
            <w:top w:w="0" w:type="dxa"/>
            <w:left w:w="70" w:type="dxa"/>
            <w:bottom w:w="0" w:type="dxa"/>
            <w:right w:w="70" w:type="dxa"/>
          </w:tblCellMar>
        </w:tblPrEx>
        <w:trPr>
          <w:trHeight w:val="557" w:hRule="atLeast"/>
        </w:trPr>
        <w:tc>
          <w:tcPr>
            <w:tcW w:w="790" w:type="dxa"/>
            <w:vMerge w:val="restart"/>
            <w:tcBorders>
              <w:top w:val="single" w:color="auto" w:sz="8" w:space="0"/>
              <w:left w:val="single" w:color="auto" w:sz="8" w:space="0"/>
              <w:bottom w:val="single" w:color="000000" w:sz="8" w:space="0"/>
              <w:right w:val="single" w:color="auto" w:sz="8" w:space="0"/>
            </w:tcBorders>
            <w:shd w:val="clear" w:color="auto" w:fill="auto"/>
            <w:noWrap/>
            <w:textDirection w:val="btLr"/>
            <w:vAlign w:val="center"/>
          </w:tcPr>
          <w:p>
            <w:pPr>
              <w:jc w:val="center"/>
              <w:rPr>
                <w:rFonts w:ascii="Arial" w:hAnsi="Arial" w:eastAsia="Times New Roman" w:cs="Arial"/>
                <w:b/>
                <w:bCs/>
                <w:color w:val="000000"/>
                <w:lang w:eastAsia="es-CO"/>
              </w:rPr>
            </w:pPr>
            <w:r>
              <w:rPr>
                <w:rFonts w:ascii="Arial" w:hAnsi="Arial" w:eastAsia="Times New Roman" w:cs="Arial"/>
                <w:b/>
                <w:bCs/>
                <w:color w:val="000000"/>
                <w:lang w:eastAsia="es-CO"/>
              </w:rPr>
              <w:t>Pruebas HU – 01  y HU - 02</w:t>
            </w:r>
          </w:p>
        </w:tc>
        <w:tc>
          <w:tcPr>
            <w:tcW w:w="8460" w:type="dxa"/>
            <w:gridSpan w:val="5"/>
            <w:tcBorders>
              <w:top w:val="single" w:color="auto" w:sz="8" w:space="0"/>
              <w:left w:val="nil"/>
              <w:bottom w:val="single" w:color="auto" w:sz="8" w:space="0"/>
              <w:right w:val="single" w:color="000000" w:sz="8" w:space="0"/>
            </w:tcBorders>
            <w:shd w:val="clear" w:color="auto" w:fill="auto"/>
            <w:noWrap/>
            <w:vAlign w:val="center"/>
          </w:tcPr>
          <w:p>
            <w:pPr>
              <w:jc w:val="center"/>
              <w:rPr>
                <w:rFonts w:ascii="Arial" w:hAnsi="Arial" w:eastAsia="Times New Roman" w:cs="Arial"/>
                <w:color w:val="000000"/>
                <w:lang w:eastAsia="es-CO"/>
              </w:rPr>
            </w:pPr>
            <w:r>
              <w:rPr>
                <w:rFonts w:ascii="Arial" w:hAnsi="Arial" w:eastAsia="Times New Roman" w:cs="Arial"/>
                <w:color w:val="000000"/>
                <w:lang w:eastAsia="es-CO"/>
              </w:rPr>
              <w:t>SEMANA 1</w:t>
            </w:r>
          </w:p>
        </w:tc>
      </w:tr>
      <w:tr>
        <w:tblPrEx>
          <w:tblCellMar>
            <w:top w:w="0" w:type="dxa"/>
            <w:left w:w="70" w:type="dxa"/>
            <w:bottom w:w="0" w:type="dxa"/>
            <w:right w:w="70" w:type="dxa"/>
          </w:tblCellMar>
        </w:tblPrEx>
        <w:trPr>
          <w:trHeight w:val="192"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8" w:space="0"/>
              <w:right w:val="single" w:color="auto" w:sz="4" w:space="0"/>
            </w:tcBorders>
            <w:shd w:val="clear" w:color="auto" w:fill="auto"/>
            <w:noWrap/>
            <w:vAlign w:val="center"/>
          </w:tcPr>
          <w:p>
            <w:pPr>
              <w:jc w:val="center"/>
              <w:rPr>
                <w:rFonts w:ascii="Arial" w:hAnsi="Arial" w:eastAsia="Times New Roman" w:cs="Arial"/>
                <w:b/>
                <w:bCs/>
                <w:color w:val="000000"/>
                <w:lang w:eastAsia="es-CO"/>
              </w:rPr>
            </w:pPr>
            <w:r>
              <w:rPr>
                <w:rFonts w:ascii="Arial" w:hAnsi="Arial" w:eastAsia="Times New Roman" w:cs="Arial"/>
                <w:b/>
                <w:bCs/>
                <w:color w:val="000000"/>
                <w:lang w:eastAsia="es-CO"/>
              </w:rPr>
              <w:t>1</w:t>
            </w:r>
          </w:p>
        </w:tc>
        <w:tc>
          <w:tcPr>
            <w:tcW w:w="1772" w:type="dxa"/>
            <w:tcBorders>
              <w:top w:val="nil"/>
              <w:left w:val="nil"/>
              <w:bottom w:val="single" w:color="auto" w:sz="8" w:space="0"/>
              <w:right w:val="single" w:color="auto" w:sz="4" w:space="0"/>
            </w:tcBorders>
            <w:shd w:val="clear" w:color="auto" w:fill="auto"/>
            <w:noWrap/>
            <w:vAlign w:val="bottom"/>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2</w:t>
            </w:r>
          </w:p>
        </w:tc>
        <w:tc>
          <w:tcPr>
            <w:tcW w:w="2078" w:type="dxa"/>
            <w:tcBorders>
              <w:top w:val="nil"/>
              <w:left w:val="nil"/>
              <w:bottom w:val="single" w:color="auto" w:sz="8" w:space="0"/>
              <w:right w:val="single" w:color="auto" w:sz="4" w:space="0"/>
            </w:tcBorders>
            <w:shd w:val="clear" w:color="auto" w:fill="auto"/>
            <w:noWrap/>
            <w:vAlign w:val="bottom"/>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3</w:t>
            </w:r>
          </w:p>
        </w:tc>
        <w:tc>
          <w:tcPr>
            <w:tcW w:w="971" w:type="dxa"/>
            <w:tcBorders>
              <w:top w:val="nil"/>
              <w:left w:val="nil"/>
              <w:bottom w:val="single" w:color="auto" w:sz="8" w:space="0"/>
              <w:right w:val="single" w:color="auto" w:sz="4" w:space="0"/>
            </w:tcBorders>
            <w:shd w:val="clear" w:color="auto" w:fill="auto"/>
            <w:noWrap/>
            <w:vAlign w:val="bottom"/>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4</w:t>
            </w:r>
          </w:p>
        </w:tc>
        <w:tc>
          <w:tcPr>
            <w:tcW w:w="2455" w:type="dxa"/>
            <w:tcBorders>
              <w:top w:val="nil"/>
              <w:left w:val="nil"/>
              <w:bottom w:val="single" w:color="auto" w:sz="8" w:space="0"/>
              <w:right w:val="single" w:color="auto" w:sz="8" w:space="0"/>
            </w:tcBorders>
            <w:shd w:val="clear" w:color="auto" w:fill="auto"/>
            <w:noWrap/>
            <w:vAlign w:val="bottom"/>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5</w:t>
            </w:r>
          </w:p>
        </w:tc>
      </w:tr>
      <w:tr>
        <w:tblPrEx>
          <w:tblCellMar>
            <w:top w:w="0" w:type="dxa"/>
            <w:left w:w="70" w:type="dxa"/>
            <w:bottom w:w="0" w:type="dxa"/>
            <w:right w:w="70" w:type="dxa"/>
          </w:tblCellMar>
        </w:tblPrEx>
        <w:trPr>
          <w:trHeight w:val="623"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2078"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r>
      <w:tr>
        <w:tblPrEx>
          <w:tblCellMar>
            <w:top w:w="0" w:type="dxa"/>
            <w:left w:w="70" w:type="dxa"/>
            <w:bottom w:w="0" w:type="dxa"/>
            <w:right w:w="70" w:type="dxa"/>
          </w:tblCellMar>
        </w:tblPrEx>
        <w:trPr>
          <w:trHeight w:val="548"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Planificación</w:t>
            </w:r>
          </w:p>
        </w:tc>
        <w:tc>
          <w:tcPr>
            <w:tcW w:w="1772" w:type="dxa"/>
            <w:tcBorders>
              <w:top w:val="nil"/>
              <w:left w:val="nil"/>
              <w:bottom w:val="single" w:color="auto" w:sz="4" w:space="0"/>
              <w:right w:val="single" w:color="auto" w:sz="4" w:space="0"/>
            </w:tcBorders>
            <w:shd w:val="clear" w:color="auto" w:fill="auto"/>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Gestión de set de datos</w:t>
            </w:r>
          </w:p>
        </w:tc>
        <w:tc>
          <w:tcPr>
            <w:tcW w:w="2078" w:type="dxa"/>
            <w:tcBorders>
              <w:top w:val="nil"/>
              <w:left w:val="nil"/>
              <w:bottom w:val="single" w:color="auto" w:sz="4" w:space="0"/>
              <w:right w:val="single" w:color="auto" w:sz="4" w:space="0"/>
            </w:tcBorders>
            <w:shd w:val="clear" w:color="auto" w:fill="auto"/>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Entrega a pruebas por parte del área de desarrollo</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2455" w:type="dxa"/>
            <w:tcBorders>
              <w:top w:val="nil"/>
              <w:left w:val="nil"/>
              <w:bottom w:val="single" w:color="auto" w:sz="4" w:space="0"/>
              <w:right w:val="single" w:color="auto" w:sz="8" w:space="0"/>
            </w:tcBorders>
            <w:shd w:val="clear" w:color="auto" w:fill="auto"/>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Entrega a pruebas, solución de incidencias reportadas</w:t>
            </w:r>
          </w:p>
        </w:tc>
      </w:tr>
      <w:tr>
        <w:tblPrEx>
          <w:tblCellMar>
            <w:top w:w="0" w:type="dxa"/>
            <w:left w:w="70" w:type="dxa"/>
            <w:bottom w:w="0" w:type="dxa"/>
            <w:right w:w="70" w:type="dxa"/>
          </w:tblCellMar>
        </w:tblPrEx>
        <w:trPr>
          <w:trHeight w:val="548"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Arial" w:hAnsi="Arial" w:eastAsia="Times New Roman" w:cs="Arial"/>
                <w:color w:val="000000"/>
                <w:lang w:eastAsia="es-CO"/>
              </w:rPr>
            </w:pP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078"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w:t>
            </w: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r>
      <w:tr>
        <w:tblPrEx>
          <w:tblCellMar>
            <w:top w:w="0" w:type="dxa"/>
            <w:left w:w="70" w:type="dxa"/>
            <w:bottom w:w="0" w:type="dxa"/>
            <w:right w:w="70" w:type="dxa"/>
          </w:tblCellMar>
        </w:tblPrEx>
        <w:trPr>
          <w:trHeight w:val="557"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Arial" w:hAnsi="Arial" w:eastAsia="Times New Roman" w:cs="Arial"/>
                <w:color w:val="000000"/>
                <w:lang w:eastAsia="es-CO"/>
              </w:rPr>
            </w:pP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078"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Reportes</w:t>
            </w:r>
          </w:p>
        </w:tc>
      </w:tr>
      <w:tr>
        <w:tblPrEx>
          <w:tblCellMar>
            <w:top w:w="0" w:type="dxa"/>
            <w:left w:w="70" w:type="dxa"/>
            <w:bottom w:w="0" w:type="dxa"/>
            <w:right w:w="70" w:type="dxa"/>
          </w:tblCellMar>
        </w:tblPrEx>
        <w:trPr>
          <w:trHeight w:val="557"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8460" w:type="dxa"/>
            <w:gridSpan w:val="5"/>
            <w:tcBorders>
              <w:top w:val="single" w:color="auto" w:sz="8" w:space="0"/>
              <w:left w:val="nil"/>
              <w:bottom w:val="single" w:color="auto" w:sz="8" w:space="0"/>
              <w:right w:val="single" w:color="000000" w:sz="8" w:space="0"/>
            </w:tcBorders>
            <w:shd w:val="clear" w:color="auto" w:fill="auto"/>
            <w:noWrap/>
            <w:vAlign w:val="center"/>
          </w:tcPr>
          <w:p>
            <w:pPr>
              <w:jc w:val="center"/>
              <w:rPr>
                <w:rFonts w:ascii="Arial" w:hAnsi="Arial" w:eastAsia="Times New Roman" w:cs="Arial"/>
                <w:color w:val="000000"/>
                <w:lang w:eastAsia="es-CO"/>
              </w:rPr>
            </w:pPr>
            <w:r>
              <w:rPr>
                <w:rFonts w:ascii="Arial" w:hAnsi="Arial" w:eastAsia="Times New Roman" w:cs="Arial"/>
                <w:color w:val="000000"/>
                <w:lang w:eastAsia="es-CO"/>
              </w:rPr>
              <w:t>SEMANA 2</w:t>
            </w:r>
          </w:p>
        </w:tc>
      </w:tr>
      <w:tr>
        <w:tblPrEx>
          <w:tblCellMar>
            <w:top w:w="0" w:type="dxa"/>
            <w:left w:w="70" w:type="dxa"/>
            <w:bottom w:w="0" w:type="dxa"/>
            <w:right w:w="70" w:type="dxa"/>
          </w:tblCellMar>
        </w:tblPrEx>
        <w:trPr>
          <w:trHeight w:val="283"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1</w:t>
            </w:r>
          </w:p>
        </w:tc>
        <w:tc>
          <w:tcPr>
            <w:tcW w:w="1772"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2</w:t>
            </w:r>
          </w:p>
        </w:tc>
        <w:tc>
          <w:tcPr>
            <w:tcW w:w="2078"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3</w:t>
            </w:r>
          </w:p>
        </w:tc>
        <w:tc>
          <w:tcPr>
            <w:tcW w:w="971"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4</w:t>
            </w:r>
          </w:p>
        </w:tc>
        <w:tc>
          <w:tcPr>
            <w:tcW w:w="2455" w:type="dxa"/>
            <w:tcBorders>
              <w:top w:val="nil"/>
              <w:left w:val="nil"/>
              <w:bottom w:val="single" w:color="auto" w:sz="8" w:space="0"/>
              <w:right w:val="single" w:color="auto" w:sz="8" w:space="0"/>
            </w:tcBorders>
            <w:shd w:val="clear" w:color="auto" w:fill="auto"/>
            <w:noWrap/>
            <w:vAlign w:val="center"/>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5</w:t>
            </w:r>
          </w:p>
        </w:tc>
      </w:tr>
      <w:tr>
        <w:tblPrEx>
          <w:tblCellMar>
            <w:top w:w="0" w:type="dxa"/>
            <w:left w:w="70" w:type="dxa"/>
            <w:bottom w:w="0" w:type="dxa"/>
            <w:right w:w="70" w:type="dxa"/>
          </w:tblCellMar>
        </w:tblPrEx>
        <w:trPr>
          <w:trHeight w:val="274"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2078"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r>
      <w:tr>
        <w:tblPrEx>
          <w:tblCellMar>
            <w:top w:w="0" w:type="dxa"/>
            <w:left w:w="70" w:type="dxa"/>
            <w:bottom w:w="0" w:type="dxa"/>
            <w:right w:w="70" w:type="dxa"/>
          </w:tblCellMar>
        </w:tblPrEx>
        <w:trPr>
          <w:trHeight w:val="548"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2078" w:type="dxa"/>
            <w:tcBorders>
              <w:top w:val="nil"/>
              <w:left w:val="nil"/>
              <w:bottom w:val="single" w:color="auto" w:sz="4" w:space="0"/>
              <w:right w:val="single" w:color="auto" w:sz="4" w:space="0"/>
            </w:tcBorders>
            <w:shd w:val="clear" w:color="auto" w:fill="auto"/>
            <w:vAlign w:val="center"/>
          </w:tcPr>
          <w:p>
            <w:pPr>
              <w:jc w:val="center"/>
              <w:rPr>
                <w:rFonts w:hint="default" w:ascii="Calibri" w:hAnsi="Calibri" w:eastAsia="Times New Roman" w:cs="Calibri"/>
                <w:color w:val="000000"/>
                <w:lang w:val="en-US" w:eastAsia="es-CO"/>
              </w:rPr>
            </w:pPr>
            <w:r>
              <w:rPr>
                <w:rFonts w:ascii="Calibri" w:hAnsi="Calibri" w:eastAsia="Times New Roman" w:cs="Calibri"/>
                <w:color w:val="000000"/>
                <w:lang w:eastAsia="es-CO"/>
              </w:rPr>
              <w:t>Entrega a QA solución de incidencia</w:t>
            </w:r>
            <w:r>
              <w:rPr>
                <w:rFonts w:hint="default" w:ascii="Calibri" w:hAnsi="Calibri" w:eastAsia="Times New Roman" w:cs="Calibri"/>
                <w:color w:val="000000"/>
                <w:lang w:val="en-US" w:eastAsia="es-CO"/>
              </w:rPr>
              <w:t>s</w:t>
            </w:r>
            <w:r>
              <w:rPr>
                <w:rFonts w:ascii="Calibri" w:hAnsi="Calibri" w:eastAsia="Times New Roman" w:cs="Calibri"/>
                <w:color w:val="000000"/>
                <w:lang w:eastAsia="es-CO"/>
              </w:rPr>
              <w:t xml:space="preserve"> reportada</w:t>
            </w:r>
            <w:r>
              <w:rPr>
                <w:rFonts w:hint="default" w:ascii="Calibri" w:hAnsi="Calibri" w:eastAsia="Times New Roman" w:cs="Calibri"/>
                <w:color w:val="000000"/>
                <w:lang w:val="en-US" w:eastAsia="es-CO"/>
              </w:rPr>
              <w:t>s</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Tarea</w:t>
            </w:r>
            <w:r>
              <w:rPr>
                <w:rFonts w:hint="default" w:ascii="Calibri" w:hAnsi="Calibri" w:eastAsia="Times New Roman" w:cs="Calibri"/>
                <w:color w:val="000000"/>
                <w:lang w:val="en-US" w:eastAsia="es-CO"/>
              </w:rPr>
              <w:t>s</w:t>
            </w:r>
            <w:r>
              <w:rPr>
                <w:rFonts w:ascii="Calibri" w:hAnsi="Calibri" w:eastAsia="Times New Roman" w:cs="Calibri"/>
                <w:color w:val="000000"/>
                <w:lang w:eastAsia="es-CO"/>
              </w:rPr>
              <w:t xml:space="preserve"> de cierre</w:t>
            </w:r>
          </w:p>
        </w:tc>
      </w:tr>
      <w:tr>
        <w:tblPrEx>
          <w:tblCellMar>
            <w:top w:w="0" w:type="dxa"/>
            <w:left w:w="70" w:type="dxa"/>
            <w:bottom w:w="0" w:type="dxa"/>
            <w:right w:w="70" w:type="dxa"/>
          </w:tblCellMar>
        </w:tblPrEx>
        <w:trPr>
          <w:trHeight w:val="274"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w:t>
            </w: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w:t>
            </w:r>
          </w:p>
        </w:tc>
        <w:tc>
          <w:tcPr>
            <w:tcW w:w="2078"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Entrega al Product Owner</w:t>
            </w:r>
          </w:p>
        </w:tc>
      </w:tr>
      <w:tr>
        <w:tblPrEx>
          <w:tblCellMar>
            <w:top w:w="0" w:type="dxa"/>
            <w:left w:w="70" w:type="dxa"/>
            <w:bottom w:w="0" w:type="dxa"/>
            <w:right w:w="70" w:type="dxa"/>
          </w:tblCellMar>
        </w:tblPrEx>
        <w:trPr>
          <w:trHeight w:val="283"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1772"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078"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w:t>
            </w:r>
          </w:p>
        </w:tc>
        <w:tc>
          <w:tcPr>
            <w:tcW w:w="971"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455" w:type="dxa"/>
            <w:tcBorders>
              <w:top w:val="nil"/>
              <w:left w:val="nil"/>
              <w:bottom w:val="single" w:color="auto" w:sz="8"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p>
        </w:tc>
      </w:tr>
    </w:tbl>
    <w:p>
      <w:pPr>
        <w:pStyle w:val="21"/>
        <w:rPr>
          <w:color w:val="000000"/>
        </w:rPr>
      </w:pPr>
    </w:p>
    <w:p>
      <w:pPr>
        <w:ind w:left="240" w:leftChars="100" w:firstLine="0" w:firstLineChars="0"/>
        <w:rPr>
          <w:rFonts w:hint="default"/>
          <w:color w:val="000000"/>
          <w:lang w:val="es-CO"/>
        </w:rPr>
      </w:pPr>
      <w:r>
        <w:rPr>
          <w:rFonts w:hint="default"/>
          <w:color w:val="000000"/>
          <w:lang w:val="es-CO"/>
        </w:rPr>
        <w:t>En caso de que las funcionalidades descritas se logren realizar antes de lo previsto, se analizara por parte del equipo la posibilidad de atender mas historias de usuario prioritarias del backlog con el fin de maximizar el rendimiento.</w:t>
      </w:r>
    </w:p>
    <w:p>
      <w:pPr>
        <w:rPr>
          <w:rFonts w:hint="default"/>
          <w:color w:val="000000"/>
          <w:lang w:val="es-CO"/>
        </w:rPr>
      </w:pPr>
      <w:r>
        <w:rPr>
          <w:rFonts w:hint="default"/>
          <w:color w:val="000000"/>
          <w:lang w:val="es-CO"/>
        </w:rPr>
        <w:br w:type="page"/>
      </w:r>
    </w:p>
    <w:p>
      <w:pPr>
        <w:pStyle w:val="3"/>
        <w:numPr>
          <w:ilvl w:val="0"/>
          <w:numId w:val="1"/>
        </w:numPr>
        <w:rPr>
          <w:rStyle w:val="13"/>
        </w:rPr>
      </w:pPr>
      <w:bookmarkStart w:id="16" w:name="_Toc27217"/>
      <w:bookmarkStart w:id="17" w:name="_Toc15248"/>
      <w:r>
        <w:rPr>
          <w:rStyle w:val="13"/>
          <w:rFonts w:hint="default"/>
          <w:lang w:val="es-CO"/>
        </w:rPr>
        <w:t>Oportunidades de mejora</w:t>
      </w:r>
      <w:bookmarkEnd w:id="16"/>
      <w:bookmarkEnd w:id="17"/>
    </w:p>
    <w:p>
      <w:pPr>
        <w:numPr>
          <w:ilvl w:val="0"/>
          <w:numId w:val="8"/>
        </w:numPr>
        <w:tabs>
          <w:tab w:val="clear" w:pos="420"/>
        </w:tabs>
        <w:ind w:left="960" w:leftChars="300" w:hanging="240" w:hangingChars="100"/>
        <w:rPr>
          <w:rStyle w:val="13"/>
          <w:rFonts w:hint="default"/>
          <w:b w:val="0"/>
          <w:bCs w:val="0"/>
          <w:lang w:val="es-CO"/>
        </w:rPr>
      </w:pPr>
      <w:r>
        <w:rPr>
          <w:rStyle w:val="13"/>
          <w:rFonts w:hint="default"/>
          <w:b w:val="0"/>
          <w:bCs w:val="0"/>
          <w:lang w:val="es-CO"/>
        </w:rPr>
        <w:t>Con el fin de reducir la carga laboral que a la fecha tienen las personas encargadas de las ordenes de compra, se sugiere implementar un formulario equipado con una pasarela de compras con tarjetas de crédito. De esa forma el usuario pagaría de inmediato por la orden de compra y la empresa solo cargaría con la responsabilidad del envío de los paquetes.</w:t>
      </w:r>
    </w:p>
    <w:p>
      <w:pPr>
        <w:numPr>
          <w:numId w:val="0"/>
        </w:numPr>
        <w:ind w:leftChars="200"/>
        <w:rPr>
          <w:rStyle w:val="13"/>
          <w:rFonts w:hint="default"/>
          <w:b w:val="0"/>
          <w:bCs w:val="0"/>
          <w:lang w:val="es-CO"/>
        </w:rPr>
      </w:pPr>
    </w:p>
    <w:p>
      <w:pPr>
        <w:numPr>
          <w:ilvl w:val="0"/>
          <w:numId w:val="8"/>
        </w:numPr>
        <w:tabs>
          <w:tab w:val="clear" w:pos="420"/>
        </w:tabs>
        <w:ind w:left="960" w:leftChars="300" w:hanging="240" w:hangingChars="100"/>
        <w:rPr>
          <w:rStyle w:val="13"/>
          <w:rFonts w:hint="default"/>
          <w:b w:val="0"/>
          <w:bCs w:val="0"/>
          <w:lang w:val="es-CO"/>
        </w:rPr>
      </w:pPr>
      <w:r>
        <w:rPr>
          <w:rStyle w:val="13"/>
          <w:rFonts w:hint="default"/>
          <w:b w:val="0"/>
          <w:bCs w:val="0"/>
          <w:lang w:val="es-CO"/>
        </w:rPr>
        <w:t>Al momento solo es posible cargarle al sistema un solo producto por cada uno de los tipos de productos ofrecidos en la tienda. Seria útil implementar una caja de texto donde se muestre la cantidad de productos del mismo tipo que el cliente desea adquirir, pudiendo adquirir desde dos o mas productos del mismo tipo. Esto haría necesario que haya independiente al botón agregar al carro un botón que se encargue de remover items del carro (dicha funcionalidad ya se encuentra implementada en el botón añadir al carro cuando se ha añadido un tipo de producto al carro).</w:t>
      </w:r>
    </w:p>
    <w:p>
      <w:pPr>
        <w:numPr>
          <w:numId w:val="0"/>
        </w:numPr>
        <w:ind w:leftChars="200"/>
        <w:rPr>
          <w:rStyle w:val="13"/>
          <w:rFonts w:hint="default"/>
          <w:b w:val="0"/>
          <w:bCs w:val="0"/>
          <w:lang w:val="es-CO"/>
        </w:rPr>
      </w:pPr>
    </w:p>
    <w:p>
      <w:pPr>
        <w:numPr>
          <w:ilvl w:val="0"/>
          <w:numId w:val="8"/>
        </w:numPr>
        <w:tabs>
          <w:tab w:val="clear" w:pos="420"/>
        </w:tabs>
        <w:ind w:left="960" w:leftChars="300" w:hanging="240" w:hangingChars="100"/>
        <w:rPr>
          <w:rStyle w:val="13"/>
          <w:rFonts w:hint="default"/>
          <w:b w:val="0"/>
          <w:bCs w:val="0"/>
          <w:lang w:val="es-CO"/>
        </w:rPr>
      </w:pPr>
      <w:r>
        <w:rPr>
          <w:rStyle w:val="13"/>
          <w:rFonts w:hint="default"/>
          <w:b w:val="0"/>
          <w:bCs w:val="0"/>
          <w:lang w:val="es-CO"/>
        </w:rPr>
        <w:t>Seria muy útil para los consumidores de la pagina tener una sección donde se pueda editar los detalles de la cuenta de cada uno, tales como nombre, apellido, teléfono, contraseña, opciones de pago disponibles, correo electrónico, entre otras.</w:t>
      </w:r>
    </w:p>
    <w:p>
      <w:pPr>
        <w:numPr>
          <w:numId w:val="0"/>
        </w:numPr>
        <w:ind w:leftChars="200"/>
        <w:rPr>
          <w:rStyle w:val="13"/>
          <w:rFonts w:hint="default"/>
          <w:b w:val="0"/>
          <w:bCs w:val="0"/>
          <w:lang w:val="es-CO"/>
        </w:rPr>
      </w:pPr>
    </w:p>
    <w:p>
      <w:pPr>
        <w:numPr>
          <w:ilvl w:val="0"/>
          <w:numId w:val="8"/>
        </w:numPr>
        <w:tabs>
          <w:tab w:val="clear" w:pos="420"/>
        </w:tabs>
        <w:ind w:left="960" w:leftChars="300" w:hanging="240" w:hangingChars="100"/>
        <w:rPr>
          <w:rStyle w:val="13"/>
          <w:rFonts w:hint="default"/>
          <w:b w:val="0"/>
          <w:bCs w:val="0"/>
          <w:lang w:val="es-CO"/>
        </w:rPr>
      </w:pPr>
      <w:r>
        <w:rPr>
          <w:rStyle w:val="13"/>
          <w:rFonts w:hint="default"/>
          <w:b w:val="0"/>
          <w:bCs w:val="0"/>
          <w:lang w:val="es-CO"/>
        </w:rPr>
        <w:t>Dentro de la anterior, seria bastante útil también disponer de un menu en donde se muestre un histórico de las compras realizadas mediante el aplicativo.</w:t>
      </w:r>
    </w:p>
    <w:p>
      <w:pPr>
        <w:numPr>
          <w:numId w:val="0"/>
        </w:numPr>
        <w:ind w:leftChars="200"/>
        <w:rPr>
          <w:rStyle w:val="13"/>
          <w:rFonts w:hint="default"/>
          <w:b w:val="0"/>
          <w:bCs w:val="0"/>
          <w:lang w:val="es-CO"/>
        </w:rPr>
      </w:pPr>
    </w:p>
    <w:p>
      <w:pPr>
        <w:numPr>
          <w:ilvl w:val="0"/>
          <w:numId w:val="8"/>
        </w:numPr>
        <w:tabs>
          <w:tab w:val="clear" w:pos="420"/>
        </w:tabs>
        <w:suppressAutoHyphens/>
        <w:ind w:left="960" w:leftChars="0" w:hanging="240" w:firstLineChars="0"/>
        <w:rPr>
          <w:rStyle w:val="13"/>
          <w:rFonts w:hint="default"/>
          <w:b w:val="0"/>
          <w:bCs w:val="0"/>
          <w:lang w:val="es-CO"/>
        </w:rPr>
      </w:pPr>
      <w:r>
        <w:rPr>
          <w:rStyle w:val="13"/>
          <w:rFonts w:hint="default"/>
          <w:b w:val="0"/>
          <w:bCs w:val="0"/>
          <w:lang w:val="es-CO"/>
        </w:rPr>
        <w:t>También dentro de la cuenta del usuario, seria bastante útil tener una sección donde el usuario pueda ingresar sus direcciones o las de sus amigos para enviar los productos ofrecidos en el aplicativo a una dirección en particular y agilizar el proceso de envío</w:t>
      </w:r>
    </w:p>
    <w:p>
      <w:pPr>
        <w:numPr>
          <w:numId w:val="0"/>
        </w:numPr>
        <w:suppressAutoHyphens/>
        <w:ind w:left="720" w:leftChars="0"/>
        <w:rPr>
          <w:rStyle w:val="13"/>
          <w:rFonts w:hint="default"/>
          <w:b w:val="0"/>
          <w:bCs w:val="0"/>
          <w:lang w:val="es-CO"/>
        </w:rPr>
      </w:pPr>
    </w:p>
    <w:p>
      <w:pPr>
        <w:numPr>
          <w:ilvl w:val="0"/>
          <w:numId w:val="8"/>
        </w:numPr>
        <w:tabs>
          <w:tab w:val="clear" w:pos="420"/>
        </w:tabs>
        <w:ind w:left="960" w:leftChars="300" w:hanging="240" w:hangingChars="100"/>
        <w:rPr>
          <w:rStyle w:val="13"/>
          <w:rFonts w:hint="default"/>
          <w:b w:val="0"/>
          <w:bCs w:val="0"/>
          <w:lang w:val="es-CO"/>
        </w:rPr>
      </w:pPr>
      <w:r>
        <w:rPr>
          <w:rStyle w:val="13"/>
          <w:rFonts w:hint="default"/>
          <w:b w:val="0"/>
          <w:bCs w:val="0"/>
          <w:lang w:val="es-CO"/>
        </w:rPr>
        <w:t>Para mejorar la calidad del sitio web, seria indispensable contar con una sección de “contáctenos”, en donde un usuario de la pagina pueda enviar un mensaje directamente a soporte técnico de la empresa, en donde pueda reportar fallos y notificar sobre problemas que pueda tener con el envío de los productos adquiridos en la tienda.</w:t>
      </w:r>
    </w:p>
    <w:p>
      <w:pPr>
        <w:numPr>
          <w:numId w:val="0"/>
        </w:numPr>
        <w:ind w:leftChars="200"/>
        <w:rPr>
          <w:rStyle w:val="13"/>
          <w:rFonts w:hint="default"/>
          <w:b w:val="0"/>
          <w:bCs w:val="0"/>
          <w:lang w:val="es-CO"/>
        </w:rPr>
      </w:pPr>
    </w:p>
    <w:p>
      <w:pPr>
        <w:pStyle w:val="3"/>
        <w:numPr>
          <w:ilvl w:val="0"/>
          <w:numId w:val="1"/>
        </w:numPr>
        <w:rPr>
          <w:rStyle w:val="13"/>
        </w:rPr>
      </w:pPr>
      <w:bookmarkStart w:id="18" w:name="_Toc102"/>
      <w:bookmarkStart w:id="19" w:name="_Toc12363"/>
      <w:r>
        <w:rPr>
          <w:rStyle w:val="13"/>
          <w:rFonts w:hint="default"/>
          <w:lang w:val="es-CO"/>
        </w:rPr>
        <w:t>Historias de usuario para descripción de las mejoras</w:t>
      </w:r>
      <w:bookmarkEnd w:id="18"/>
      <w:bookmarkEnd w:id="19"/>
    </w:p>
    <w:p>
      <w:pPr>
        <w:pStyle w:val="21"/>
        <w:numPr>
          <w:ilvl w:val="0"/>
          <w:numId w:val="0"/>
        </w:numPr>
        <w:suppressAutoHyphens/>
        <w:ind w:left="720" w:leftChars="300" w:firstLine="0" w:firstLineChars="0"/>
        <w:contextualSpacing/>
        <w:rPr>
          <w:rFonts w:hint="default"/>
          <w:b/>
          <w:bCs/>
          <w:lang w:val="es-CO"/>
        </w:rPr>
      </w:pPr>
      <w:r>
        <w:rPr>
          <w:rFonts w:hint="default"/>
          <w:b/>
          <w:bCs/>
          <w:lang w:val="es-CO"/>
        </w:rPr>
        <w:t>HU-03</w:t>
      </w:r>
      <w:r>
        <w:rPr>
          <w:rFonts w:hint="default"/>
          <w:b/>
          <w:bCs/>
        </w:rPr>
        <w:t xml:space="preserve">: </w:t>
      </w:r>
      <w:r>
        <w:rPr>
          <w:rFonts w:hint="default"/>
          <w:b/>
          <w:bCs/>
          <w:lang w:val="es-CO"/>
        </w:rPr>
        <w:t>Pasarela de compras</w:t>
      </w:r>
    </w:p>
    <w:p>
      <w:pPr>
        <w:pStyle w:val="21"/>
        <w:numPr>
          <w:ilvl w:val="0"/>
          <w:numId w:val="0"/>
        </w:numPr>
        <w:suppressAutoHyphens/>
        <w:ind w:left="720" w:leftChars="300" w:firstLine="0" w:firstLineChars="0"/>
        <w:contextualSpacing/>
        <w:rPr>
          <w:rFonts w:hint="default"/>
          <w:lang w:val="es-CO"/>
        </w:rPr>
      </w:pPr>
      <w:r>
        <w:rPr>
          <w:rFonts w:hint="default"/>
          <w:lang w:val="es-CO"/>
        </w:rPr>
        <w:tab/>
      </w:r>
      <w:r>
        <w:rPr>
          <w:rFonts w:hint="default"/>
        </w:rPr>
        <w:t xml:space="preserve">Yo como </w:t>
      </w:r>
      <w:r>
        <w:rPr>
          <w:rFonts w:hint="default"/>
          <w:lang w:val="es-CO"/>
        </w:rPr>
        <w:t>administrador</w:t>
      </w:r>
      <w:r>
        <w:rPr>
          <w:rFonts w:hint="default"/>
        </w:rPr>
        <w:t xml:space="preserve"> de SauceLabs</w:t>
      </w:r>
      <w:r>
        <w:rPr>
          <w:rFonts w:hint="default"/>
        </w:rPr>
        <w:br w:type="textWrapping"/>
      </w:r>
      <w:r>
        <w:rPr>
          <w:rFonts w:hint="default"/>
          <w:lang w:val="es-CO"/>
        </w:rPr>
        <w:tab/>
      </w:r>
      <w:r>
        <w:rPr>
          <w:rFonts w:hint="default"/>
        </w:rPr>
        <w:t xml:space="preserve">Deseo </w:t>
      </w:r>
      <w:r>
        <w:rPr>
          <w:rFonts w:hint="default"/>
          <w:lang w:val="es-CO"/>
        </w:rPr>
        <w:t>implementar una pasarela de compras con tarjeta de credito</w:t>
      </w:r>
      <w:r>
        <w:rPr>
          <w:rFonts w:hint="default"/>
        </w:rPr>
        <w:br w:type="textWrapping"/>
      </w:r>
      <w:r>
        <w:rPr>
          <w:rFonts w:hint="default"/>
          <w:lang w:val="es-CO"/>
        </w:rPr>
        <w:tab/>
      </w:r>
      <w:r>
        <w:rPr>
          <w:rFonts w:hint="default"/>
        </w:rPr>
        <w:t xml:space="preserve">Para </w:t>
      </w:r>
      <w:r>
        <w:rPr>
          <w:rFonts w:hint="default"/>
          <w:lang w:val="es-CO"/>
        </w:rPr>
        <w:t>incrementar la velocidad de mi negocio</w:t>
      </w:r>
    </w:p>
    <w:p>
      <w:pPr>
        <w:pStyle w:val="21"/>
        <w:numPr>
          <w:ilvl w:val="0"/>
          <w:numId w:val="0"/>
        </w:numPr>
        <w:suppressAutoHyphens/>
        <w:ind w:left="720" w:leftChars="300" w:firstLine="0" w:firstLineChars="0"/>
        <w:contextualSpacing/>
        <w:rPr>
          <w:rFonts w:hint="default"/>
          <w:lang w:val="es-CO"/>
        </w:rPr>
      </w:pPr>
    </w:p>
    <w:p>
      <w:pPr>
        <w:pStyle w:val="21"/>
        <w:numPr>
          <w:ilvl w:val="0"/>
          <w:numId w:val="0"/>
        </w:numPr>
        <w:suppressAutoHyphens/>
        <w:ind w:left="720" w:leftChars="300" w:firstLine="0" w:firstLineChars="0"/>
        <w:contextualSpacing/>
        <w:rPr>
          <w:rFonts w:hint="default"/>
          <w:b/>
          <w:bCs/>
          <w:lang w:val="es-CO"/>
        </w:rPr>
      </w:pPr>
      <w:r>
        <w:rPr>
          <w:rFonts w:hint="default"/>
          <w:b/>
          <w:bCs/>
          <w:lang w:val="es-CO"/>
        </w:rPr>
        <w:t>HU-04</w:t>
      </w:r>
      <w:r>
        <w:rPr>
          <w:rFonts w:hint="default"/>
          <w:b/>
          <w:bCs/>
        </w:rPr>
        <w:t xml:space="preserve">: </w:t>
      </w:r>
      <w:r>
        <w:rPr>
          <w:rFonts w:hint="default"/>
          <w:b/>
          <w:bCs/>
          <w:lang w:val="es-CO"/>
        </w:rPr>
        <w:t>Cantidad de tipos de producto</w:t>
      </w:r>
    </w:p>
    <w:p>
      <w:pPr>
        <w:pStyle w:val="21"/>
        <w:numPr>
          <w:ilvl w:val="0"/>
          <w:numId w:val="0"/>
        </w:numPr>
        <w:suppressAutoHyphens/>
        <w:ind w:left="720" w:leftChars="300" w:firstLine="0" w:firstLineChars="0"/>
        <w:contextualSpacing/>
        <w:rPr>
          <w:rFonts w:hint="default"/>
          <w:lang w:val="es-CO"/>
        </w:rPr>
      </w:pPr>
      <w:r>
        <w:rPr>
          <w:rFonts w:hint="default"/>
          <w:lang w:val="es-CO"/>
        </w:rPr>
        <w:tab/>
      </w:r>
      <w:r>
        <w:rPr>
          <w:rFonts w:hint="default"/>
        </w:rPr>
        <w:t>Yo como usuario de SauceLabs</w:t>
      </w:r>
      <w:r>
        <w:rPr>
          <w:rFonts w:hint="default"/>
        </w:rPr>
        <w:br w:type="textWrapping"/>
      </w:r>
      <w:r>
        <w:rPr>
          <w:rFonts w:hint="default"/>
          <w:lang w:val="es-CO"/>
        </w:rPr>
        <w:tab/>
      </w:r>
      <w:r>
        <w:rPr>
          <w:rFonts w:hint="default"/>
        </w:rPr>
        <w:t xml:space="preserve">Deseo </w:t>
      </w:r>
      <w:r>
        <w:rPr>
          <w:rFonts w:hint="default"/>
          <w:lang w:val="es-CO"/>
        </w:rPr>
        <w:t>poder comprar varios productos del mismo tipo</w:t>
      </w:r>
    </w:p>
    <w:p>
      <w:pPr>
        <w:pStyle w:val="21"/>
        <w:numPr>
          <w:ilvl w:val="0"/>
          <w:numId w:val="0"/>
        </w:numPr>
        <w:suppressAutoHyphens/>
        <w:ind w:left="720" w:leftChars="300" w:firstLine="0" w:firstLineChars="0"/>
        <w:contextualSpacing/>
        <w:rPr>
          <w:rFonts w:hint="default"/>
          <w:lang w:val="es-CO"/>
        </w:rPr>
      </w:pPr>
      <w:r>
        <w:rPr>
          <w:rFonts w:hint="default"/>
          <w:lang w:val="es-CO"/>
        </w:rPr>
        <w:tab/>
      </w:r>
      <w:r>
        <w:rPr>
          <w:rFonts w:hint="default"/>
        </w:rPr>
        <w:t xml:space="preserve">Para </w:t>
      </w:r>
      <w:r>
        <w:rPr>
          <w:rFonts w:hint="default"/>
          <w:lang w:val="es-CO"/>
        </w:rPr>
        <w:t>satisfacer mis necesidades.</w:t>
      </w:r>
    </w:p>
    <w:p>
      <w:pPr>
        <w:pStyle w:val="21"/>
        <w:numPr>
          <w:ilvl w:val="0"/>
          <w:numId w:val="0"/>
        </w:numPr>
        <w:suppressAutoHyphens/>
        <w:ind w:left="720" w:leftChars="300" w:firstLine="0" w:firstLineChars="0"/>
        <w:contextualSpacing/>
        <w:rPr>
          <w:rFonts w:hint="default"/>
          <w:lang w:val="es-CO"/>
        </w:rPr>
      </w:pPr>
    </w:p>
    <w:p>
      <w:pPr>
        <w:pStyle w:val="21"/>
        <w:numPr>
          <w:ilvl w:val="0"/>
          <w:numId w:val="0"/>
        </w:numPr>
        <w:suppressAutoHyphens/>
        <w:ind w:left="720" w:leftChars="300" w:firstLine="0" w:firstLineChars="0"/>
        <w:contextualSpacing/>
        <w:rPr>
          <w:rFonts w:hint="default"/>
          <w:b/>
          <w:bCs/>
          <w:lang w:val="es-CO"/>
        </w:rPr>
      </w:pPr>
      <w:r>
        <w:rPr>
          <w:rFonts w:hint="default"/>
          <w:b/>
          <w:bCs/>
          <w:lang w:val="es-CO"/>
        </w:rPr>
        <w:t>HU-05: Cuenta de usuario</w:t>
      </w:r>
    </w:p>
    <w:p>
      <w:pPr>
        <w:pStyle w:val="21"/>
        <w:numPr>
          <w:ilvl w:val="0"/>
          <w:numId w:val="0"/>
        </w:numPr>
        <w:suppressAutoHyphens/>
        <w:ind w:left="720" w:leftChars="300" w:firstLine="709" w:firstLineChars="0"/>
        <w:contextualSpacing/>
        <w:rPr>
          <w:rFonts w:hint="default"/>
          <w:lang w:val="es-CO"/>
        </w:rPr>
      </w:pPr>
      <w:r>
        <w:rPr>
          <w:rFonts w:hint="default"/>
          <w:lang w:val="es-CO"/>
        </w:rPr>
        <w:t>Yo como usuario de SauceLabs</w:t>
      </w:r>
    </w:p>
    <w:p>
      <w:pPr>
        <w:pStyle w:val="21"/>
        <w:numPr>
          <w:ilvl w:val="0"/>
          <w:numId w:val="0"/>
        </w:numPr>
        <w:suppressAutoHyphens/>
        <w:ind w:left="720" w:leftChars="300" w:firstLine="709" w:firstLineChars="0"/>
        <w:contextualSpacing/>
        <w:rPr>
          <w:rFonts w:hint="default"/>
          <w:lang w:val="es-CO"/>
        </w:rPr>
      </w:pPr>
      <w:r>
        <w:rPr>
          <w:rFonts w:hint="default"/>
          <w:lang w:val="es-CO"/>
        </w:rPr>
        <w:t>Deseo contar con una sección personalizada</w:t>
      </w:r>
    </w:p>
    <w:p>
      <w:pPr>
        <w:pStyle w:val="21"/>
        <w:numPr>
          <w:ilvl w:val="0"/>
          <w:numId w:val="0"/>
        </w:numPr>
        <w:suppressAutoHyphens/>
        <w:ind w:left="720" w:leftChars="300" w:firstLine="709" w:firstLineChars="0"/>
        <w:contextualSpacing/>
        <w:rPr>
          <w:rFonts w:hint="default"/>
          <w:lang w:val="es-CO"/>
        </w:rPr>
      </w:pPr>
      <w:r>
        <w:rPr>
          <w:rFonts w:hint="default"/>
          <w:lang w:val="es-CO"/>
        </w:rPr>
        <w:t>Para realizar cambios a mi cuenta</w:t>
      </w:r>
    </w:p>
    <w:p>
      <w:pPr>
        <w:pStyle w:val="21"/>
        <w:numPr>
          <w:ilvl w:val="0"/>
          <w:numId w:val="0"/>
        </w:numPr>
        <w:suppressAutoHyphens/>
        <w:ind w:left="720" w:leftChars="300" w:firstLine="709" w:firstLineChars="0"/>
        <w:contextualSpacing/>
        <w:rPr>
          <w:rFonts w:hint="default"/>
          <w:lang w:val="es-CO"/>
        </w:rPr>
      </w:pPr>
    </w:p>
    <w:p>
      <w:pPr>
        <w:pStyle w:val="21"/>
        <w:numPr>
          <w:ilvl w:val="0"/>
          <w:numId w:val="0"/>
        </w:numPr>
        <w:suppressAutoHyphens/>
        <w:ind w:left="720" w:leftChars="300" w:firstLine="0" w:firstLineChars="0"/>
        <w:contextualSpacing/>
        <w:rPr>
          <w:rFonts w:hint="default"/>
          <w:b/>
          <w:bCs/>
          <w:lang w:val="es-CO"/>
        </w:rPr>
      </w:pPr>
      <w:r>
        <w:rPr>
          <w:rFonts w:hint="default"/>
          <w:b/>
          <w:bCs/>
          <w:lang w:val="es-CO"/>
        </w:rPr>
        <w:t>HU-06: Histórico de compras</w:t>
      </w:r>
    </w:p>
    <w:p>
      <w:pPr>
        <w:pStyle w:val="21"/>
        <w:numPr>
          <w:ilvl w:val="0"/>
          <w:numId w:val="0"/>
        </w:numPr>
        <w:suppressAutoHyphens/>
        <w:ind w:left="709" w:leftChars="0" w:firstLine="709" w:firstLineChars="0"/>
        <w:contextualSpacing/>
        <w:rPr>
          <w:rFonts w:hint="default"/>
          <w:lang w:val="es-CO"/>
        </w:rPr>
      </w:pPr>
      <w:r>
        <w:rPr>
          <w:rFonts w:hint="default"/>
          <w:lang w:val="es-CO"/>
        </w:rPr>
        <w:t>Yo como usuario de SauceLabs</w:t>
      </w:r>
    </w:p>
    <w:p>
      <w:pPr>
        <w:pStyle w:val="21"/>
        <w:numPr>
          <w:ilvl w:val="0"/>
          <w:numId w:val="0"/>
        </w:numPr>
        <w:suppressAutoHyphens/>
        <w:ind w:left="709" w:leftChars="0" w:firstLine="709" w:firstLineChars="0"/>
        <w:contextualSpacing/>
        <w:rPr>
          <w:rFonts w:hint="default"/>
          <w:lang w:val="es-CO"/>
        </w:rPr>
      </w:pPr>
      <w:r>
        <w:rPr>
          <w:rFonts w:hint="default"/>
          <w:lang w:val="es-CO"/>
        </w:rPr>
        <w:t>Deseo contar con un histórico de mis compras</w:t>
      </w:r>
    </w:p>
    <w:p>
      <w:pPr>
        <w:pStyle w:val="21"/>
        <w:numPr>
          <w:ilvl w:val="0"/>
          <w:numId w:val="0"/>
        </w:numPr>
        <w:suppressAutoHyphens/>
        <w:ind w:left="709" w:leftChars="0" w:firstLine="709" w:firstLineChars="0"/>
        <w:contextualSpacing/>
        <w:rPr>
          <w:rFonts w:hint="default"/>
          <w:lang w:val="es-CO"/>
        </w:rPr>
      </w:pPr>
      <w:r>
        <w:rPr>
          <w:rFonts w:hint="default"/>
          <w:lang w:val="es-CO"/>
        </w:rPr>
        <w:t>Para llevar una trazabilidad de mis gastos</w:t>
      </w:r>
    </w:p>
    <w:p>
      <w:pPr>
        <w:pStyle w:val="21"/>
        <w:numPr>
          <w:ilvl w:val="0"/>
          <w:numId w:val="0"/>
        </w:numPr>
        <w:suppressAutoHyphens/>
        <w:ind w:left="709" w:leftChars="0" w:firstLine="709" w:firstLineChars="0"/>
        <w:contextualSpacing/>
        <w:rPr>
          <w:rFonts w:hint="default"/>
          <w:lang w:val="es-CO"/>
        </w:rPr>
      </w:pPr>
    </w:p>
    <w:p>
      <w:pPr>
        <w:pStyle w:val="21"/>
        <w:numPr>
          <w:ilvl w:val="0"/>
          <w:numId w:val="0"/>
        </w:numPr>
        <w:suppressAutoHyphens/>
        <w:ind w:firstLine="709" w:firstLineChars="0"/>
        <w:contextualSpacing/>
        <w:rPr>
          <w:rFonts w:hint="default"/>
          <w:lang w:val="es-CO"/>
        </w:rPr>
      </w:pPr>
      <w:r>
        <w:rPr>
          <w:rFonts w:hint="default"/>
          <w:b/>
          <w:bCs/>
          <w:lang w:val="es-CO"/>
        </w:rPr>
        <w:t>HU-07: Direcciones de envío</w:t>
      </w:r>
    </w:p>
    <w:p>
      <w:pPr>
        <w:pStyle w:val="21"/>
        <w:numPr>
          <w:ilvl w:val="0"/>
          <w:numId w:val="0"/>
        </w:numPr>
        <w:suppressAutoHyphens/>
        <w:ind w:left="709" w:leftChars="0" w:firstLine="709" w:firstLineChars="0"/>
        <w:contextualSpacing/>
        <w:rPr>
          <w:rFonts w:hint="default"/>
          <w:lang w:val="es-CO"/>
        </w:rPr>
      </w:pPr>
      <w:r>
        <w:rPr>
          <w:rFonts w:hint="default"/>
          <w:lang w:val="es-CO"/>
        </w:rPr>
        <w:t>Yo como usuario de SauceLabs</w:t>
      </w:r>
    </w:p>
    <w:p>
      <w:pPr>
        <w:pStyle w:val="21"/>
        <w:numPr>
          <w:ilvl w:val="0"/>
          <w:numId w:val="0"/>
        </w:numPr>
        <w:suppressAutoHyphens/>
        <w:ind w:left="709" w:leftChars="0" w:firstLine="709" w:firstLineChars="0"/>
        <w:contextualSpacing/>
        <w:rPr>
          <w:rFonts w:hint="default"/>
          <w:lang w:val="es-CO"/>
        </w:rPr>
      </w:pPr>
      <w:r>
        <w:rPr>
          <w:rFonts w:hint="default"/>
          <w:lang w:val="es-CO"/>
        </w:rPr>
        <w:t>Deseo contar con una sección para ingresar las direcciones de mis residencias</w:t>
      </w:r>
    </w:p>
    <w:p>
      <w:pPr>
        <w:pStyle w:val="21"/>
        <w:numPr>
          <w:ilvl w:val="0"/>
          <w:numId w:val="0"/>
        </w:numPr>
        <w:suppressAutoHyphens/>
        <w:ind w:left="709" w:leftChars="0" w:firstLine="709" w:firstLineChars="0"/>
        <w:contextualSpacing/>
        <w:rPr>
          <w:rFonts w:hint="default"/>
          <w:lang w:val="es-CO"/>
        </w:rPr>
      </w:pPr>
      <w:r>
        <w:rPr>
          <w:rFonts w:hint="default"/>
          <w:lang w:val="es-CO"/>
        </w:rPr>
        <w:t>Para agilizar el proceso de compra</w:t>
      </w:r>
    </w:p>
    <w:p>
      <w:pPr>
        <w:pStyle w:val="21"/>
        <w:numPr>
          <w:ilvl w:val="0"/>
          <w:numId w:val="0"/>
        </w:numPr>
        <w:suppressAutoHyphens/>
        <w:ind w:firstLine="709" w:firstLineChars="0"/>
        <w:contextualSpacing/>
        <w:rPr>
          <w:rFonts w:hint="default"/>
          <w:b/>
          <w:bCs/>
          <w:lang w:val="es-CO"/>
        </w:rPr>
      </w:pPr>
    </w:p>
    <w:p>
      <w:pPr>
        <w:pStyle w:val="21"/>
        <w:numPr>
          <w:ilvl w:val="0"/>
          <w:numId w:val="0"/>
        </w:numPr>
        <w:suppressAutoHyphens/>
        <w:ind w:firstLine="709" w:firstLineChars="0"/>
        <w:contextualSpacing/>
        <w:rPr>
          <w:rFonts w:hint="default"/>
          <w:b/>
          <w:bCs/>
          <w:lang w:val="es-CO"/>
        </w:rPr>
      </w:pPr>
      <w:bookmarkStart w:id="22" w:name="_GoBack"/>
      <w:bookmarkEnd w:id="22"/>
      <w:r>
        <w:rPr>
          <w:rFonts w:hint="default"/>
          <w:b/>
          <w:bCs/>
          <w:lang w:val="es-CO"/>
        </w:rPr>
        <w:t>HU-08: Seccion Contactenos</w:t>
      </w:r>
    </w:p>
    <w:p>
      <w:pPr>
        <w:pStyle w:val="21"/>
        <w:numPr>
          <w:ilvl w:val="0"/>
          <w:numId w:val="0"/>
        </w:numPr>
        <w:suppressAutoHyphens/>
        <w:ind w:left="1440" w:leftChars="600" w:firstLine="0" w:firstLineChars="0"/>
        <w:contextualSpacing/>
        <w:rPr>
          <w:rFonts w:hint="default"/>
          <w:lang w:val="es-CO"/>
        </w:rPr>
      </w:pPr>
      <w:r>
        <w:rPr>
          <w:rFonts w:hint="default"/>
          <w:lang w:val="es-CO"/>
        </w:rPr>
        <w:t>Yo como usuario de SauceLabs</w:t>
      </w:r>
    </w:p>
    <w:p>
      <w:pPr>
        <w:pStyle w:val="21"/>
        <w:numPr>
          <w:ilvl w:val="0"/>
          <w:numId w:val="0"/>
        </w:numPr>
        <w:suppressAutoHyphens/>
        <w:ind w:left="1440" w:leftChars="600" w:firstLine="0" w:firstLineChars="0"/>
        <w:contextualSpacing/>
        <w:rPr>
          <w:rFonts w:hint="default"/>
          <w:lang w:val="es-CO"/>
        </w:rPr>
      </w:pPr>
      <w:r>
        <w:rPr>
          <w:rFonts w:hint="default"/>
          <w:lang w:val="es-CO"/>
        </w:rPr>
        <w:t>Deseo tener una sección de contacto</w:t>
      </w:r>
    </w:p>
    <w:p>
      <w:pPr>
        <w:pStyle w:val="21"/>
        <w:numPr>
          <w:ilvl w:val="0"/>
          <w:numId w:val="0"/>
        </w:numPr>
        <w:suppressAutoHyphens/>
        <w:ind w:left="1440" w:leftChars="600" w:firstLine="0" w:firstLineChars="0"/>
        <w:contextualSpacing/>
        <w:rPr>
          <w:rFonts w:hint="default"/>
          <w:lang w:val="es-CO"/>
        </w:rPr>
      </w:pPr>
      <w:r>
        <w:rPr>
          <w:rFonts w:hint="default"/>
          <w:lang w:val="es-CO"/>
        </w:rPr>
        <w:t>Para contactar directamente con soporte técnico</w:t>
      </w:r>
    </w:p>
    <w:p>
      <w:pPr>
        <w:rPr>
          <w:rFonts w:hint="default"/>
          <w:lang w:val="es-CO"/>
        </w:rPr>
      </w:pPr>
      <w:r>
        <w:rPr>
          <w:rFonts w:hint="default"/>
          <w:lang w:val="es-CO"/>
        </w:rPr>
        <w:br w:type="page"/>
      </w:r>
    </w:p>
    <w:p>
      <w:pPr>
        <w:pStyle w:val="21"/>
        <w:numPr>
          <w:ilvl w:val="0"/>
          <w:numId w:val="0"/>
        </w:numPr>
        <w:suppressAutoHyphens/>
        <w:ind w:left="1440" w:leftChars="600" w:firstLine="0" w:firstLineChars="0"/>
        <w:contextualSpacing/>
        <w:rPr>
          <w:rFonts w:hint="default"/>
          <w:lang w:val="es-CO"/>
        </w:rPr>
      </w:pPr>
    </w:p>
    <w:p>
      <w:pPr>
        <w:pStyle w:val="21"/>
        <w:numPr>
          <w:ilvl w:val="0"/>
          <w:numId w:val="0"/>
        </w:numPr>
        <w:suppressAutoHyphens/>
        <w:contextualSpacing/>
        <w:rPr>
          <w:rFonts w:hint="default"/>
          <w:lang w:val="es-CO"/>
        </w:rPr>
      </w:pPr>
    </w:p>
    <w:p>
      <w:pPr>
        <w:pStyle w:val="3"/>
        <w:numPr>
          <w:ilvl w:val="0"/>
          <w:numId w:val="1"/>
        </w:numPr>
        <w:rPr>
          <w:rStyle w:val="13"/>
        </w:rPr>
      </w:pPr>
      <w:bookmarkStart w:id="20" w:name="_Toc10933"/>
      <w:bookmarkStart w:id="21" w:name="_Toc25716"/>
      <w:r>
        <w:rPr>
          <w:rStyle w:val="13"/>
          <w:rFonts w:hint="default"/>
          <w:lang w:val="es-CO"/>
        </w:rPr>
        <w:t>Análisis de Riesgos de las Mejoras Propuestas</w:t>
      </w:r>
      <w:bookmarkEnd w:id="20"/>
      <w:bookmarkEnd w:id="21"/>
    </w:p>
    <w:p>
      <w:pPr>
        <w:pStyle w:val="21"/>
        <w:numPr>
          <w:ilvl w:val="0"/>
          <w:numId w:val="0"/>
        </w:numPr>
        <w:suppressAutoHyphens/>
        <w:ind w:left="1440" w:leftChars="600" w:firstLine="0" w:firstLineChars="0"/>
        <w:contextualSpacing/>
        <w:rPr>
          <w:rFonts w:hint="default"/>
          <w:lang w:val="es-CO"/>
        </w:rPr>
      </w:pPr>
    </w:p>
    <w:p>
      <w:pPr>
        <w:pStyle w:val="21"/>
        <w:numPr>
          <w:ilvl w:val="0"/>
          <w:numId w:val="0"/>
        </w:numPr>
        <w:suppressAutoHyphens/>
        <w:ind w:left="709" w:leftChars="0" w:firstLine="709" w:firstLineChars="0"/>
        <w:contextualSpacing/>
        <w:rPr>
          <w:rFonts w:hint="default"/>
          <w:lang w:val="es-CO"/>
        </w:rPr>
      </w:pPr>
    </w:p>
    <w:tbl>
      <w:tblPr>
        <w:tblStyle w:val="5"/>
        <w:tblW w:w="9638" w:type="dxa"/>
        <w:tblInd w:w="381" w:type="dxa"/>
        <w:tblLayout w:type="autofit"/>
        <w:tblCellMar>
          <w:top w:w="55" w:type="dxa"/>
          <w:left w:w="55" w:type="dxa"/>
          <w:bottom w:w="55" w:type="dxa"/>
          <w:right w:w="55" w:type="dxa"/>
        </w:tblCellMar>
      </w:tblPr>
      <w:tblGrid>
        <w:gridCol w:w="4190"/>
        <w:gridCol w:w="1372"/>
        <w:gridCol w:w="1067"/>
        <w:gridCol w:w="1371"/>
        <w:gridCol w:w="1638"/>
      </w:tblGrid>
      <w:tr>
        <w:tblPrEx>
          <w:tblCellMar>
            <w:top w:w="55" w:type="dxa"/>
            <w:left w:w="55" w:type="dxa"/>
            <w:bottom w:w="55" w:type="dxa"/>
            <w:right w:w="55" w:type="dxa"/>
          </w:tblCellMar>
        </w:tblPrEx>
        <w:tc>
          <w:tcPr>
            <w:tcW w:w="4190" w:type="dxa"/>
            <w:tcBorders>
              <w:top w:val="single" w:color="000000" w:sz="4" w:space="0"/>
              <w:left w:val="single" w:color="000000" w:sz="4" w:space="0"/>
              <w:bottom w:val="single" w:color="000000" w:sz="4" w:space="0"/>
            </w:tcBorders>
            <w:vAlign w:val="center"/>
          </w:tcPr>
          <w:p>
            <w:pPr>
              <w:pStyle w:val="19"/>
              <w:jc w:val="center"/>
              <w:rPr>
                <w:color w:val="000000"/>
              </w:rPr>
            </w:pPr>
            <w:r>
              <w:rPr>
                <w:color w:val="000000"/>
              </w:rPr>
              <w:t>Criterio de Aceptación</w:t>
            </w:r>
          </w:p>
        </w:tc>
        <w:tc>
          <w:tcPr>
            <w:tcW w:w="1372" w:type="dxa"/>
            <w:tcBorders>
              <w:top w:val="single" w:color="000000" w:sz="4" w:space="0"/>
              <w:left w:val="single" w:color="000000" w:sz="4" w:space="0"/>
              <w:bottom w:val="single" w:color="000000" w:sz="4" w:space="0"/>
            </w:tcBorders>
            <w:vAlign w:val="center"/>
          </w:tcPr>
          <w:p>
            <w:pPr>
              <w:pStyle w:val="19"/>
              <w:jc w:val="center"/>
              <w:rPr>
                <w:color w:val="000000"/>
              </w:rPr>
            </w:pPr>
            <w:r>
              <w:rPr>
                <w:color w:val="000000"/>
              </w:rPr>
              <w:t>Probabilidad</w:t>
            </w:r>
          </w:p>
          <w:p>
            <w:pPr>
              <w:pStyle w:val="19"/>
              <w:jc w:val="center"/>
              <w:rPr>
                <w:color w:val="000000"/>
              </w:rPr>
            </w:pPr>
            <w:r>
              <w:rPr>
                <w:color w:val="000000"/>
              </w:rPr>
              <w:t>(1-5)</w:t>
            </w:r>
          </w:p>
        </w:tc>
        <w:tc>
          <w:tcPr>
            <w:tcW w:w="1067" w:type="dxa"/>
            <w:tcBorders>
              <w:top w:val="single" w:color="000000" w:sz="4" w:space="0"/>
              <w:left w:val="single" w:color="000000" w:sz="4" w:space="0"/>
              <w:bottom w:val="single" w:color="000000" w:sz="4" w:space="0"/>
            </w:tcBorders>
            <w:vAlign w:val="center"/>
          </w:tcPr>
          <w:p>
            <w:pPr>
              <w:pStyle w:val="19"/>
              <w:jc w:val="center"/>
              <w:rPr>
                <w:color w:val="000000"/>
              </w:rPr>
            </w:pPr>
            <w:r>
              <w:rPr>
                <w:color w:val="000000"/>
              </w:rPr>
              <w:t>Impacto</w:t>
            </w:r>
          </w:p>
          <w:p>
            <w:pPr>
              <w:pStyle w:val="19"/>
              <w:jc w:val="center"/>
              <w:rPr>
                <w:color w:val="000000"/>
              </w:rPr>
            </w:pPr>
            <w:r>
              <w:rPr>
                <w:color w:val="000000"/>
              </w:rPr>
              <w:t>(1-5)</w:t>
            </w:r>
          </w:p>
        </w:tc>
        <w:tc>
          <w:tcPr>
            <w:tcW w:w="1371" w:type="dxa"/>
            <w:tcBorders>
              <w:top w:val="single" w:color="000000" w:sz="4" w:space="0"/>
              <w:left w:val="single" w:color="000000" w:sz="4" w:space="0"/>
              <w:bottom w:val="single" w:color="000000" w:sz="4" w:space="0"/>
            </w:tcBorders>
            <w:vAlign w:val="center"/>
          </w:tcPr>
          <w:p>
            <w:pPr>
              <w:pStyle w:val="19"/>
              <w:jc w:val="center"/>
              <w:rPr>
                <w:color w:val="000000"/>
              </w:rPr>
            </w:pPr>
            <w:r>
              <w:rPr>
                <w:color w:val="000000"/>
              </w:rPr>
              <w:t>Nivel de Riesgo</w:t>
            </w:r>
          </w:p>
        </w:tc>
        <w:tc>
          <w:tcPr>
            <w:tcW w:w="1638" w:type="dxa"/>
            <w:tcBorders>
              <w:top w:val="single" w:color="000000" w:sz="4" w:space="0"/>
              <w:left w:val="single" w:color="000000" w:sz="4" w:space="0"/>
              <w:bottom w:val="single" w:color="000000" w:sz="4" w:space="0"/>
              <w:right w:val="single" w:color="000000" w:sz="4" w:space="0"/>
            </w:tcBorders>
            <w:vAlign w:val="center"/>
          </w:tcPr>
          <w:p>
            <w:pPr>
              <w:pStyle w:val="19"/>
              <w:jc w:val="center"/>
              <w:rPr>
                <w:color w:val="000000"/>
              </w:rPr>
            </w:pPr>
            <w:r>
              <w:rPr>
                <w:color w:val="000000"/>
              </w:rPr>
              <w:t>Tipo de Ejecución</w:t>
            </w:r>
          </w:p>
        </w:tc>
      </w:tr>
      <w:tr>
        <w:tblPrEx>
          <w:tblCellMar>
            <w:top w:w="55" w:type="dxa"/>
            <w:left w:w="55" w:type="dxa"/>
            <w:bottom w:w="55" w:type="dxa"/>
            <w:right w:w="55" w:type="dxa"/>
          </w:tblCellMar>
        </w:tblPrEx>
        <w:tc>
          <w:tcPr>
            <w:tcW w:w="4190" w:type="dxa"/>
            <w:tcBorders>
              <w:left w:val="single" w:color="000000" w:sz="4" w:space="0"/>
              <w:bottom w:val="single" w:color="000000" w:sz="4" w:space="0"/>
            </w:tcBorders>
          </w:tcPr>
          <w:p>
            <w:pPr>
              <w:jc w:val="both"/>
              <w:rPr>
                <w:rFonts w:hint="default"/>
                <w:lang w:val="es-CO"/>
              </w:rPr>
            </w:pPr>
            <w:r>
              <w:rPr>
                <w:rFonts w:hint="default"/>
                <w:lang w:val="es-CO"/>
              </w:rPr>
              <w:t xml:space="preserve">El aplicativo deberá contar con un formulario que le permita ingresar su nombre completo, numero de tarjeta de crédito, CVV, fecha de expedición de la tarjeta y un botón para ejecutar la transacción. </w:t>
            </w:r>
          </w:p>
        </w:tc>
        <w:tc>
          <w:tcPr>
            <w:tcW w:w="1372" w:type="dxa"/>
            <w:tcBorders>
              <w:left w:val="single" w:color="000000" w:sz="4" w:space="0"/>
              <w:bottom w:val="single" w:color="000000" w:sz="4" w:space="0"/>
            </w:tcBorders>
            <w:vAlign w:val="center"/>
          </w:tcPr>
          <w:p>
            <w:pPr>
              <w:pStyle w:val="19"/>
              <w:jc w:val="center"/>
              <w:rPr>
                <w:rFonts w:hint="default"/>
                <w:color w:val="000000"/>
                <w:lang w:val="es-CO"/>
              </w:rPr>
            </w:pPr>
            <w:r>
              <w:rPr>
                <w:rFonts w:hint="default"/>
                <w:color w:val="000000"/>
                <w:lang w:val="es-CO"/>
              </w:rPr>
              <w:t>2</w:t>
            </w:r>
          </w:p>
        </w:tc>
        <w:tc>
          <w:tcPr>
            <w:tcW w:w="1067" w:type="dxa"/>
            <w:tcBorders>
              <w:left w:val="single" w:color="000000" w:sz="4" w:space="0"/>
              <w:bottom w:val="single" w:color="000000" w:sz="4" w:space="0"/>
            </w:tcBorders>
            <w:vAlign w:val="center"/>
          </w:tcPr>
          <w:p>
            <w:pPr>
              <w:pStyle w:val="19"/>
              <w:jc w:val="center"/>
              <w:rPr>
                <w:rFonts w:hint="default"/>
                <w:color w:val="000000"/>
                <w:lang w:val="es-CO"/>
              </w:rPr>
            </w:pPr>
            <w:r>
              <w:rPr>
                <w:rFonts w:hint="default"/>
                <w:color w:val="000000"/>
                <w:lang w:val="es-CO"/>
              </w:rPr>
              <w:t>4</w:t>
            </w:r>
          </w:p>
        </w:tc>
        <w:tc>
          <w:tcPr>
            <w:tcW w:w="1371" w:type="dxa"/>
            <w:tcBorders>
              <w:left w:val="single" w:color="000000" w:sz="4" w:space="0"/>
              <w:bottom w:val="single" w:color="000000" w:sz="4" w:space="0"/>
            </w:tcBorders>
            <w:vAlign w:val="center"/>
          </w:tcPr>
          <w:p>
            <w:pPr>
              <w:pStyle w:val="19"/>
              <w:jc w:val="center"/>
              <w:rPr>
                <w:rFonts w:hint="default"/>
                <w:color w:val="000000"/>
                <w:lang w:val="es-CO"/>
              </w:rPr>
            </w:pPr>
            <w:r>
              <w:rPr>
                <w:rFonts w:hint="default"/>
                <w:color w:val="000000"/>
                <w:lang w:val="es-CO"/>
              </w:rPr>
              <w:t>8</w:t>
            </w:r>
          </w:p>
        </w:tc>
        <w:tc>
          <w:tcPr>
            <w:tcW w:w="1638" w:type="dxa"/>
            <w:tcBorders>
              <w:left w:val="single" w:color="000000" w:sz="4" w:space="0"/>
              <w:bottom w:val="single" w:color="000000" w:sz="4" w:space="0"/>
              <w:right w:val="single" w:color="000000" w:sz="4" w:space="0"/>
            </w:tcBorders>
            <w:vAlign w:val="center"/>
          </w:tcPr>
          <w:p>
            <w:pPr>
              <w:pStyle w:val="19"/>
              <w:jc w:val="center"/>
              <w:rPr>
                <w:rFonts w:hint="default"/>
                <w:color w:val="000000"/>
                <w:lang w:val="es-CO"/>
              </w:rPr>
            </w:pPr>
            <w:r>
              <w:rPr>
                <w:rFonts w:hint="default"/>
                <w:color w:val="000000"/>
                <w:lang w:val="es-CO"/>
              </w:rPr>
              <w:t>Manual</w:t>
            </w:r>
          </w:p>
        </w:tc>
      </w:tr>
      <w:tr>
        <w:tc>
          <w:tcPr>
            <w:tcW w:w="4190" w:type="dxa"/>
            <w:tcBorders>
              <w:left w:val="single" w:color="000000" w:sz="4" w:space="0"/>
              <w:bottom w:val="single" w:color="000000" w:sz="4" w:space="0"/>
            </w:tcBorders>
          </w:tcPr>
          <w:p>
            <w:pPr>
              <w:pStyle w:val="19"/>
              <w:jc w:val="both"/>
              <w:rPr>
                <w:rFonts w:hint="default"/>
                <w:lang w:val="es-CO"/>
              </w:rPr>
            </w:pPr>
            <w:r>
              <w:rPr>
                <w:color w:val="000000"/>
              </w:rPr>
              <w:t xml:space="preserve">La aplicación deberá </w:t>
            </w:r>
            <w:r>
              <w:rPr>
                <w:rFonts w:hint="default"/>
                <w:color w:val="000000"/>
                <w:lang w:val="es-CO"/>
              </w:rPr>
              <w:t>al lado de cada tipo de producto ofrecido una caja de texto (contador) en donde se pueda incrementar o decrementar la cantidad de productos de cada tipo que se desean adquirir.</w:t>
            </w:r>
          </w:p>
        </w:tc>
        <w:tc>
          <w:tcPr>
            <w:tcW w:w="1372" w:type="dxa"/>
            <w:tcBorders>
              <w:left w:val="single" w:color="000000" w:sz="4" w:space="0"/>
              <w:bottom w:val="single" w:color="000000" w:sz="4" w:space="0"/>
            </w:tcBorders>
            <w:vAlign w:val="center"/>
          </w:tcPr>
          <w:p>
            <w:pPr>
              <w:pStyle w:val="19"/>
              <w:jc w:val="center"/>
              <w:rPr>
                <w:color w:val="000000"/>
              </w:rPr>
            </w:pPr>
            <w:r>
              <w:rPr>
                <w:color w:val="000000"/>
              </w:rPr>
              <w:t>1</w:t>
            </w:r>
          </w:p>
        </w:tc>
        <w:tc>
          <w:tcPr>
            <w:tcW w:w="1067" w:type="dxa"/>
            <w:tcBorders>
              <w:left w:val="single" w:color="000000" w:sz="4" w:space="0"/>
              <w:bottom w:val="single" w:color="000000" w:sz="4" w:space="0"/>
            </w:tcBorders>
            <w:vAlign w:val="center"/>
          </w:tcPr>
          <w:p>
            <w:pPr>
              <w:pStyle w:val="19"/>
              <w:jc w:val="center"/>
              <w:rPr>
                <w:color w:val="000000"/>
              </w:rPr>
            </w:pPr>
            <w:r>
              <w:rPr>
                <w:color w:val="000000"/>
              </w:rPr>
              <w:t>1</w:t>
            </w:r>
          </w:p>
        </w:tc>
        <w:tc>
          <w:tcPr>
            <w:tcW w:w="1371" w:type="dxa"/>
            <w:tcBorders>
              <w:left w:val="single" w:color="000000" w:sz="4" w:space="0"/>
              <w:bottom w:val="single" w:color="000000" w:sz="4" w:space="0"/>
            </w:tcBorders>
            <w:vAlign w:val="center"/>
          </w:tcPr>
          <w:p>
            <w:pPr>
              <w:pStyle w:val="19"/>
              <w:jc w:val="center"/>
              <w:rPr>
                <w:color w:val="000000"/>
              </w:rPr>
            </w:pPr>
            <w:r>
              <w:rPr>
                <w:color w:val="000000"/>
              </w:rPr>
              <w:t>1</w:t>
            </w:r>
          </w:p>
        </w:tc>
        <w:tc>
          <w:tcPr>
            <w:tcW w:w="1638" w:type="dxa"/>
            <w:tcBorders>
              <w:left w:val="single" w:color="000000" w:sz="4" w:space="0"/>
              <w:bottom w:val="single" w:color="000000" w:sz="4" w:space="0"/>
              <w:right w:val="single" w:color="000000" w:sz="4" w:space="0"/>
            </w:tcBorders>
            <w:vAlign w:val="center"/>
          </w:tcPr>
          <w:p>
            <w:pPr>
              <w:pStyle w:val="19"/>
              <w:jc w:val="center"/>
              <w:rPr>
                <w:rFonts w:hint="default"/>
                <w:color w:val="000000"/>
                <w:lang w:val="es-CO"/>
              </w:rPr>
            </w:pPr>
            <w:r>
              <w:rPr>
                <w:rFonts w:hint="default"/>
                <w:color w:val="000000"/>
                <w:lang w:val="es-CO"/>
              </w:rPr>
              <w:t>Manual</w:t>
            </w:r>
          </w:p>
        </w:tc>
      </w:tr>
      <w:tr>
        <w:tblPrEx>
          <w:tblCellMar>
            <w:top w:w="55" w:type="dxa"/>
            <w:left w:w="55" w:type="dxa"/>
            <w:bottom w:w="55" w:type="dxa"/>
            <w:right w:w="55" w:type="dxa"/>
          </w:tblCellMar>
        </w:tblPrEx>
        <w:tc>
          <w:tcPr>
            <w:tcW w:w="4190" w:type="dxa"/>
            <w:tcBorders>
              <w:left w:val="single" w:color="000000" w:sz="4" w:space="0"/>
              <w:bottom w:val="single" w:color="000000" w:sz="4" w:space="0"/>
            </w:tcBorders>
          </w:tcPr>
          <w:p>
            <w:pPr>
              <w:rPr>
                <w:rFonts w:hint="default"/>
                <w:color w:val="000000"/>
                <w:lang w:val="es-CO"/>
              </w:rPr>
            </w:pPr>
            <w:r>
              <w:rPr>
                <w:rFonts w:hint="default"/>
                <w:color w:val="000000"/>
                <w:lang w:val="es-CO"/>
              </w:rPr>
              <w:t xml:space="preserve">La aplicación deberá contar con una sección que le permita al usuario, mediante un formulario, agregar su </w:t>
            </w:r>
            <w:r>
              <w:rPr>
                <w:rStyle w:val="13"/>
                <w:rFonts w:hint="default"/>
                <w:b w:val="0"/>
                <w:bCs w:val="0"/>
                <w:lang w:val="es-CO"/>
              </w:rPr>
              <w:t>nombre, apellido, teléfono, contraseña, opciones de pago disponibles y su correo electrónico.</w:t>
            </w:r>
          </w:p>
        </w:tc>
        <w:tc>
          <w:tcPr>
            <w:tcW w:w="1372" w:type="dxa"/>
            <w:tcBorders>
              <w:left w:val="single" w:color="000000" w:sz="4" w:space="0"/>
              <w:bottom w:val="single" w:color="000000" w:sz="4" w:space="0"/>
            </w:tcBorders>
            <w:vAlign w:val="center"/>
          </w:tcPr>
          <w:p>
            <w:pPr>
              <w:pStyle w:val="19"/>
              <w:jc w:val="center"/>
              <w:rPr>
                <w:color w:val="000000"/>
              </w:rPr>
            </w:pPr>
            <w:r>
              <w:rPr>
                <w:color w:val="000000"/>
              </w:rPr>
              <w:t>1</w:t>
            </w:r>
          </w:p>
        </w:tc>
        <w:tc>
          <w:tcPr>
            <w:tcW w:w="1067" w:type="dxa"/>
            <w:tcBorders>
              <w:left w:val="single" w:color="000000" w:sz="4" w:space="0"/>
              <w:bottom w:val="single" w:color="000000" w:sz="4" w:space="0"/>
            </w:tcBorders>
            <w:vAlign w:val="center"/>
          </w:tcPr>
          <w:p>
            <w:pPr>
              <w:pStyle w:val="19"/>
              <w:jc w:val="center"/>
              <w:rPr>
                <w:color w:val="000000"/>
              </w:rPr>
            </w:pPr>
            <w:r>
              <w:rPr>
                <w:color w:val="000000"/>
              </w:rPr>
              <w:t>3</w:t>
            </w:r>
          </w:p>
        </w:tc>
        <w:tc>
          <w:tcPr>
            <w:tcW w:w="1371" w:type="dxa"/>
            <w:tcBorders>
              <w:left w:val="single" w:color="000000" w:sz="4" w:space="0"/>
              <w:bottom w:val="single" w:color="000000" w:sz="4" w:space="0"/>
            </w:tcBorders>
            <w:vAlign w:val="center"/>
          </w:tcPr>
          <w:p>
            <w:pPr>
              <w:pStyle w:val="19"/>
              <w:jc w:val="center"/>
              <w:rPr>
                <w:color w:val="000000"/>
              </w:rPr>
            </w:pPr>
            <w:r>
              <w:rPr>
                <w:color w:val="000000"/>
              </w:rPr>
              <w:t>3</w:t>
            </w:r>
          </w:p>
        </w:tc>
        <w:tc>
          <w:tcPr>
            <w:tcW w:w="1638" w:type="dxa"/>
            <w:tcBorders>
              <w:left w:val="single" w:color="000000" w:sz="4" w:space="0"/>
              <w:bottom w:val="single" w:color="000000" w:sz="4" w:space="0"/>
              <w:right w:val="single" w:color="000000" w:sz="4" w:space="0"/>
            </w:tcBorders>
            <w:vAlign w:val="center"/>
          </w:tcPr>
          <w:p>
            <w:pPr>
              <w:pStyle w:val="19"/>
              <w:jc w:val="center"/>
              <w:rPr>
                <w:rFonts w:hint="default"/>
                <w:color w:val="000000"/>
                <w:lang w:val="es-CO"/>
              </w:rPr>
            </w:pPr>
            <w:r>
              <w:rPr>
                <w:rFonts w:hint="default"/>
                <w:color w:val="000000"/>
                <w:lang w:val="es-CO"/>
              </w:rPr>
              <w:t>Manual</w:t>
            </w:r>
          </w:p>
        </w:tc>
      </w:tr>
      <w:tr>
        <w:tblPrEx>
          <w:tblCellMar>
            <w:top w:w="55" w:type="dxa"/>
            <w:left w:w="55" w:type="dxa"/>
            <w:bottom w:w="55" w:type="dxa"/>
            <w:right w:w="55" w:type="dxa"/>
          </w:tblCellMar>
        </w:tblPrEx>
        <w:tc>
          <w:tcPr>
            <w:tcW w:w="4190" w:type="dxa"/>
            <w:tcBorders>
              <w:left w:val="single" w:color="000000" w:sz="4" w:space="0"/>
              <w:bottom w:val="single" w:color="000000" w:sz="4" w:space="0"/>
            </w:tcBorders>
          </w:tcPr>
          <w:p>
            <w:pPr>
              <w:rPr>
                <w:rFonts w:hint="default"/>
                <w:color w:val="000000"/>
                <w:lang w:val="es-CO"/>
              </w:rPr>
            </w:pPr>
            <w:r>
              <w:rPr>
                <w:rFonts w:hint="default"/>
                <w:color w:val="000000"/>
                <w:lang w:val="es-CO"/>
              </w:rPr>
              <w:t>La aplicación deberá contar con una sección que le permita al usuario revisar sus compras anteriores</w:t>
            </w:r>
          </w:p>
        </w:tc>
        <w:tc>
          <w:tcPr>
            <w:tcW w:w="1372" w:type="dxa"/>
            <w:tcBorders>
              <w:left w:val="single" w:color="000000" w:sz="4" w:space="0"/>
              <w:bottom w:val="single" w:color="000000" w:sz="4" w:space="0"/>
            </w:tcBorders>
            <w:vAlign w:val="center"/>
          </w:tcPr>
          <w:p>
            <w:pPr>
              <w:pStyle w:val="19"/>
              <w:jc w:val="center"/>
              <w:rPr>
                <w:rFonts w:hint="default"/>
                <w:lang w:val="es-CO"/>
              </w:rPr>
            </w:pPr>
            <w:r>
              <w:rPr>
                <w:rFonts w:hint="default"/>
                <w:lang w:val="es-CO"/>
              </w:rPr>
              <w:t>1</w:t>
            </w:r>
          </w:p>
        </w:tc>
        <w:tc>
          <w:tcPr>
            <w:tcW w:w="1067" w:type="dxa"/>
            <w:tcBorders>
              <w:left w:val="single" w:color="000000" w:sz="4" w:space="0"/>
              <w:bottom w:val="single" w:color="000000" w:sz="4" w:space="0"/>
            </w:tcBorders>
            <w:vAlign w:val="center"/>
          </w:tcPr>
          <w:p>
            <w:pPr>
              <w:pStyle w:val="19"/>
              <w:jc w:val="center"/>
              <w:rPr>
                <w:rFonts w:hint="default"/>
                <w:lang w:val="es-CO"/>
              </w:rPr>
            </w:pPr>
            <w:r>
              <w:rPr>
                <w:rFonts w:hint="default"/>
                <w:lang w:val="es-CO"/>
              </w:rPr>
              <w:t>2</w:t>
            </w:r>
          </w:p>
        </w:tc>
        <w:tc>
          <w:tcPr>
            <w:tcW w:w="1371" w:type="dxa"/>
            <w:tcBorders>
              <w:left w:val="single" w:color="000000" w:sz="4" w:space="0"/>
              <w:bottom w:val="single" w:color="000000" w:sz="4" w:space="0"/>
            </w:tcBorders>
            <w:vAlign w:val="center"/>
          </w:tcPr>
          <w:p>
            <w:pPr>
              <w:pStyle w:val="19"/>
              <w:jc w:val="center"/>
              <w:rPr>
                <w:rFonts w:hint="default"/>
                <w:lang w:val="es-CO"/>
              </w:rPr>
            </w:pPr>
            <w:r>
              <w:rPr>
                <w:rFonts w:hint="default"/>
                <w:lang w:val="es-CO"/>
              </w:rPr>
              <w:t>2</w:t>
            </w:r>
          </w:p>
        </w:tc>
        <w:tc>
          <w:tcPr>
            <w:tcW w:w="1638" w:type="dxa"/>
            <w:tcBorders>
              <w:left w:val="single" w:color="000000" w:sz="4" w:space="0"/>
              <w:bottom w:val="single" w:color="000000" w:sz="4" w:space="0"/>
              <w:right w:val="single" w:color="000000" w:sz="4" w:space="0"/>
            </w:tcBorders>
            <w:vAlign w:val="center"/>
          </w:tcPr>
          <w:p>
            <w:pPr>
              <w:pStyle w:val="19"/>
              <w:jc w:val="center"/>
              <w:rPr>
                <w:rFonts w:hint="default"/>
                <w:color w:val="000000"/>
                <w:lang w:val="es-CO"/>
              </w:rPr>
            </w:pPr>
            <w:r>
              <w:rPr>
                <w:rFonts w:hint="default"/>
                <w:color w:val="000000"/>
                <w:lang w:val="es-CO"/>
              </w:rPr>
              <w:t>Manual</w:t>
            </w:r>
          </w:p>
        </w:tc>
      </w:tr>
      <w:tr>
        <w:tblPrEx>
          <w:tblCellMar>
            <w:top w:w="55" w:type="dxa"/>
            <w:left w:w="55" w:type="dxa"/>
            <w:bottom w:w="55" w:type="dxa"/>
            <w:right w:w="55" w:type="dxa"/>
          </w:tblCellMar>
        </w:tblPrEx>
        <w:tc>
          <w:tcPr>
            <w:tcW w:w="4190" w:type="dxa"/>
            <w:tcBorders>
              <w:left w:val="single" w:color="000000" w:sz="4" w:space="0"/>
              <w:bottom w:val="single" w:color="000000" w:sz="4" w:space="0"/>
            </w:tcBorders>
          </w:tcPr>
          <w:p>
            <w:pPr>
              <w:rPr>
                <w:rFonts w:hint="default"/>
                <w:color w:val="000000"/>
                <w:lang w:val="es-CO"/>
              </w:rPr>
            </w:pPr>
            <w:r>
              <w:rPr>
                <w:rFonts w:hint="default"/>
                <w:color w:val="000000"/>
                <w:lang w:val="es-CO"/>
              </w:rPr>
              <w:t>La aplicación deberá contar con una sección que le permita al usuario agregar o cambiar sus direcciones de envío</w:t>
            </w:r>
          </w:p>
        </w:tc>
        <w:tc>
          <w:tcPr>
            <w:tcW w:w="1372" w:type="dxa"/>
            <w:tcBorders>
              <w:left w:val="single" w:color="000000" w:sz="4" w:space="0"/>
              <w:bottom w:val="single" w:color="000000" w:sz="4" w:space="0"/>
            </w:tcBorders>
            <w:vAlign w:val="center"/>
          </w:tcPr>
          <w:p>
            <w:pPr>
              <w:pStyle w:val="19"/>
              <w:jc w:val="center"/>
              <w:rPr>
                <w:color w:val="000000"/>
              </w:rPr>
            </w:pPr>
            <w:r>
              <w:t>2</w:t>
            </w:r>
          </w:p>
        </w:tc>
        <w:tc>
          <w:tcPr>
            <w:tcW w:w="1067" w:type="dxa"/>
            <w:tcBorders>
              <w:left w:val="single" w:color="000000" w:sz="4" w:space="0"/>
              <w:bottom w:val="single" w:color="000000" w:sz="4" w:space="0"/>
            </w:tcBorders>
            <w:vAlign w:val="center"/>
          </w:tcPr>
          <w:p>
            <w:pPr>
              <w:pStyle w:val="19"/>
              <w:jc w:val="center"/>
              <w:rPr>
                <w:rFonts w:hint="default"/>
                <w:color w:val="000000"/>
                <w:lang w:val="es-CO"/>
              </w:rPr>
            </w:pPr>
            <w:r>
              <w:rPr>
                <w:rFonts w:hint="default"/>
                <w:lang w:val="es-CO"/>
              </w:rPr>
              <w:t>2</w:t>
            </w:r>
          </w:p>
        </w:tc>
        <w:tc>
          <w:tcPr>
            <w:tcW w:w="1371" w:type="dxa"/>
            <w:tcBorders>
              <w:left w:val="single" w:color="000000" w:sz="4" w:space="0"/>
              <w:bottom w:val="single" w:color="000000" w:sz="4" w:space="0"/>
            </w:tcBorders>
            <w:vAlign w:val="center"/>
          </w:tcPr>
          <w:p>
            <w:pPr>
              <w:pStyle w:val="19"/>
              <w:jc w:val="center"/>
              <w:rPr>
                <w:rFonts w:hint="default"/>
                <w:color w:val="000000"/>
                <w:lang w:val="es-CO"/>
              </w:rPr>
            </w:pPr>
            <w:r>
              <w:rPr>
                <w:rFonts w:hint="default"/>
                <w:lang w:val="es-CO"/>
              </w:rPr>
              <w:t>4</w:t>
            </w:r>
          </w:p>
        </w:tc>
        <w:tc>
          <w:tcPr>
            <w:tcW w:w="1638" w:type="dxa"/>
            <w:tcBorders>
              <w:left w:val="single" w:color="000000" w:sz="4" w:space="0"/>
              <w:bottom w:val="single" w:color="000000" w:sz="4" w:space="0"/>
              <w:right w:val="single" w:color="000000" w:sz="4" w:space="0"/>
            </w:tcBorders>
            <w:vAlign w:val="center"/>
          </w:tcPr>
          <w:p>
            <w:pPr>
              <w:pStyle w:val="19"/>
              <w:jc w:val="center"/>
              <w:rPr>
                <w:rFonts w:hint="default"/>
                <w:color w:val="000000"/>
                <w:lang w:val="es-CO"/>
              </w:rPr>
            </w:pPr>
            <w:r>
              <w:rPr>
                <w:rFonts w:hint="default"/>
                <w:color w:val="000000"/>
                <w:lang w:val="es-CO"/>
              </w:rPr>
              <w:t>Manual</w:t>
            </w:r>
          </w:p>
        </w:tc>
      </w:tr>
    </w:tbl>
    <w:p>
      <w:pPr>
        <w:pStyle w:val="21"/>
        <w:numPr>
          <w:ilvl w:val="0"/>
          <w:numId w:val="0"/>
        </w:numPr>
        <w:suppressAutoHyphens/>
        <w:ind w:left="709" w:leftChars="0" w:firstLine="709" w:firstLineChars="0"/>
        <w:contextualSpacing/>
        <w:rPr>
          <w:rFonts w:hint="default"/>
          <w:lang w:val="es-CO"/>
        </w:rPr>
      </w:pPr>
    </w:p>
    <w:p>
      <w:pPr>
        <w:pStyle w:val="21"/>
        <w:numPr>
          <w:ilvl w:val="0"/>
          <w:numId w:val="0"/>
        </w:numPr>
        <w:suppressAutoHyphens/>
        <w:ind w:left="709" w:leftChars="0" w:firstLine="709" w:firstLineChars="0"/>
        <w:contextualSpacing/>
        <w:rPr>
          <w:rFonts w:hint="default"/>
          <w:lang w:val="es-CO"/>
        </w:rPr>
      </w:pPr>
    </w:p>
    <w:p>
      <w:pPr>
        <w:pStyle w:val="21"/>
        <w:numPr>
          <w:ilvl w:val="0"/>
          <w:numId w:val="0"/>
        </w:numPr>
        <w:suppressAutoHyphens/>
        <w:contextualSpacing/>
        <w:rPr>
          <w:rFonts w:hint="default"/>
          <w:lang w:val="es-CO"/>
        </w:rPr>
      </w:pPr>
    </w:p>
    <w:p>
      <w:pPr>
        <w:pStyle w:val="21"/>
        <w:numPr>
          <w:ilvl w:val="0"/>
          <w:numId w:val="0"/>
        </w:numPr>
        <w:suppressAutoHyphens/>
        <w:contextualSpacing/>
        <w:rPr>
          <w:rFonts w:hint="default"/>
          <w:lang w:val="es-CO"/>
        </w:rPr>
      </w:pPr>
    </w:p>
    <w:p/>
    <w:p>
      <w:pPr>
        <w:rPr>
          <w:rFonts w:hint="default"/>
          <w:lang w:val="es-CO"/>
        </w:rPr>
      </w:pPr>
    </w:p>
    <w:p>
      <w:pPr>
        <w:numPr>
          <w:numId w:val="0"/>
        </w:numPr>
        <w:suppressAutoHyphens/>
        <w:rPr>
          <w:rStyle w:val="13"/>
          <w:rFonts w:hint="default"/>
          <w:b w:val="0"/>
          <w:bCs w:val="0"/>
          <w:lang w:val="es-CO"/>
        </w:rPr>
      </w:pPr>
    </w:p>
    <w:p>
      <w:pPr>
        <w:numPr>
          <w:numId w:val="0"/>
        </w:numPr>
        <w:ind w:leftChars="200"/>
        <w:rPr>
          <w:rStyle w:val="13"/>
          <w:rFonts w:hint="default"/>
          <w:b w:val="0"/>
          <w:bCs w:val="0"/>
          <w:lang w:val="es-CO"/>
        </w:rPr>
      </w:pPr>
    </w:p>
    <w:p/>
    <w:sectPr>
      <w:pgSz w:w="12240" w:h="15840"/>
      <w:pgMar w:top="1134" w:right="1142" w:bottom="1134" w:left="1206" w:header="0" w:footer="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Devanagari">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Cambria"/>
    <w:panose1 w:val="00000000000000000000"/>
    <w:charset w:val="86"/>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OpenSymbol">
    <w:altName w:val="Calibri"/>
    <w:panose1 w:val="00000000000000000000"/>
    <w:charset w:val="01"/>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0" w:usb3="00000000" w:csb0="0000019F" w:csb1="00000000"/>
  </w:font>
  <w:font w:name="Liberation 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left:0.45pt;margin-top:-0.5pt;height:62.4pt;width:254.05pt;mso-wrap-distance-bottom:3.6pt;mso-wrap-distance-left:9pt;mso-wrap-distance-right:9pt;mso-wrap-distance-top:3.6pt;z-index:251663360;mso-width-relative:margin;mso-height-relative:margin;mso-height-percent:200;" filled="f" stroked="f" coordsize="21600,21600">
          <v:path/>
          <v:fill on="f" focussize="0,0"/>
          <v:stroke on="f" joinstyle="miter"/>
          <v:imagedata o:title=""/>
          <o:lock v:ext="edit"/>
          <v:textbox style="mso-fit-shape-to-text:t;">
            <w:txbxContent>
              <w:p>
                <w:pPr>
                  <w:rPr>
                    <w:color w:val="C55911" w:themeColor="accent2" w:themeShade="BF"/>
                  </w:rPr>
                </w:pPr>
                <w:r>
                  <w:rPr>
                    <w:color w:val="C55911" w:themeColor="accent2" w:themeShade="BF"/>
                  </w:rPr>
                  <w:t>www.sofka.com.co</w:t>
                </w:r>
                <w:r>
                  <w:rPr>
                    <w:color w:val="C55911" w:themeColor="accent2" w:themeShade="BF"/>
                  </w:rPr>
                  <w:tab/>
                </w:r>
              </w:p>
              <w:p>
                <w:r>
                  <w:rPr>
                    <w:color w:val="C55911" w:themeColor="accent2" w:themeShade="BF"/>
                  </w:rPr>
                  <w:t>Tel</w:t>
                </w:r>
                <w:r>
                  <w:t>: 57 (4) 2668907</w:t>
                </w:r>
              </w:p>
              <w:p>
                <w:r>
                  <w:rPr>
                    <w:color w:val="C55911" w:themeColor="accent2" w:themeShade="BF"/>
                  </w:rPr>
                  <w:t>Dirección</w:t>
                </w:r>
                <w:r>
                  <w:t xml:space="preserve">: Calle 12 # 30-80, Medellín, Colombia </w:t>
                </w:r>
              </w:p>
              <w:p>
                <w:r>
                  <w:rPr>
                    <w:color w:val="C55911" w:themeColor="accent2" w:themeShade="BF"/>
                  </w:rPr>
                  <w:t>Info@</w:t>
                </w:r>
                <w:r>
                  <w:t>sofka.com.co</w:t>
                </w:r>
              </w:p>
            </w:txbxContent>
          </v:textbox>
          <w10:wrap type="square"/>
        </v:shape>
      </w:pict>
    </w:r>
    <w:r>
      <w:drawing>
        <wp:anchor distT="0" distB="0" distL="0" distR="0" simplePos="0" relativeHeight="251662336" behindDoc="1" locked="0" layoutInCell="1" allowOverlap="1">
          <wp:simplePos x="0" y="0"/>
          <wp:positionH relativeFrom="page">
            <wp:posOffset>259715</wp:posOffset>
          </wp:positionH>
          <wp:positionV relativeFrom="page">
            <wp:posOffset>8995410</wp:posOffset>
          </wp:positionV>
          <wp:extent cx="7542530" cy="810895"/>
          <wp:effectExtent l="0" t="0" r="0" b="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png"/>
                  <pic:cNvPicPr>
                    <a:picLocks noChangeAspect="1"/>
                  </pic:cNvPicPr>
                </pic:nvPicPr>
                <pic:blipFill>
                  <a:blip r:embed="rId1" cstate="print"/>
                  <a:stretch>
                    <a:fillRect/>
                  </a:stretch>
                </pic:blipFill>
                <pic:spPr>
                  <a:xfrm>
                    <a:off x="0" y="0"/>
                    <a:ext cx="7542276" cy="810768"/>
                  </a:xfrm>
                  <a:prstGeom prst="rect">
                    <a:avLst/>
                  </a:prstGeom>
                </pic:spPr>
              </pic:pic>
            </a:graphicData>
          </a:graphic>
        </wp:anchor>
      </w:drawing>
    </w:r>
  </w:p>
  <w:p>
    <w:pPr>
      <w:pStyle w:val="8"/>
      <w:jc w:val="right"/>
    </w:pPr>
    <w:r>
      <w:tab/>
    </w:r>
    <w:r>
      <w:tab/>
    </w:r>
    <w:sdt>
      <w:sdtPr>
        <w:id w:val="1809666739"/>
        <w:docPartObj>
          <w:docPartGallery w:val="AutoText"/>
        </w:docPartObj>
      </w:sdtPr>
      <w:sdtContent>
        <w:sdt>
          <w:sdtPr>
            <w:id w:val="-1769616900"/>
            <w:docPartObj>
              <w:docPartGallery w:val="AutoText"/>
            </w:docPartObj>
          </w:sdtPr>
          <w:sdtContent>
            <w:r>
              <w:rPr>
                <w:lang w:val="es-ES"/>
              </w:rPr>
              <w:t xml:space="preserve">Página </w:t>
            </w:r>
            <w:r>
              <w:rPr>
                <w:b/>
                <w:bCs/>
                <w:szCs w:val="24"/>
              </w:rPr>
              <w:fldChar w:fldCharType="begin"/>
            </w:r>
            <w:r>
              <w:rPr>
                <w:b/>
                <w:bCs/>
              </w:rPr>
              <w:instrText xml:space="preserve">PAGE</w:instrText>
            </w:r>
            <w:r>
              <w:rPr>
                <w:b/>
                <w:bCs/>
                <w:szCs w:val="24"/>
              </w:rPr>
              <w:fldChar w:fldCharType="separate"/>
            </w:r>
            <w:r>
              <w:rPr>
                <w:b/>
                <w:bCs/>
              </w:rPr>
              <w:t>2</w:t>
            </w:r>
            <w:r>
              <w:rPr>
                <w:b/>
                <w:bCs/>
                <w:szCs w:val="24"/>
              </w:rPr>
              <w:fldChar w:fldCharType="end"/>
            </w:r>
            <w:r>
              <w:rPr>
                <w:lang w:val="es-ES"/>
              </w:rPr>
              <w:t xml:space="preserve"> de </w:t>
            </w:r>
            <w:r>
              <w:rPr>
                <w:b/>
                <w:bCs/>
                <w:szCs w:val="24"/>
              </w:rPr>
              <w:fldChar w:fldCharType="begin"/>
            </w:r>
            <w:r>
              <w:rPr>
                <w:b/>
                <w:bCs/>
              </w:rPr>
              <w:instrText xml:space="preserve">NUMPAGES</w:instrText>
            </w:r>
            <w:r>
              <w:rPr>
                <w:b/>
                <w:bCs/>
                <w:szCs w:val="24"/>
              </w:rPr>
              <w:fldChar w:fldCharType="separate"/>
            </w:r>
            <w:r>
              <w:rPr>
                <w:b/>
                <w:bCs/>
              </w:rPr>
              <w:t>6</w:t>
            </w:r>
            <w:r>
              <w:rPr>
                <w:b/>
                <w:bCs/>
                <w:szCs w:val="24"/>
              </w:rPr>
              <w:fldChar w:fldCharType="end"/>
            </w:r>
          </w:sdtContent>
        </w:sdt>
      </w:sdtContent>
    </w:sdt>
  </w:p>
  <w:p>
    <w:pPr>
      <w:pStyle w:val="8"/>
    </w:pPr>
  </w:p>
  <w:p>
    <w:pPr>
      <w:pStyle w:val="8"/>
    </w:pPr>
  </w:p>
  <w:p>
    <w:pPr>
      <w:pStyle w:val="8"/>
    </w:pPr>
  </w:p>
  <w:p>
    <w:pPr>
      <w:pStyle w:val="8"/>
    </w:pPr>
  </w:p>
  <w:p>
    <w:pPr>
      <w:pStyle w:val="8"/>
    </w:pP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81"/>
        <w:tab w:val="right" w:pos="9892"/>
      </w:tabs>
      <w:jc w:val="right"/>
    </w:pPr>
  </w:p>
  <w:p>
    <w:pPr>
      <w:pStyle w:val="9"/>
      <w:tabs>
        <w:tab w:val="left" w:pos="881"/>
        <w:tab w:val="right" w:pos="9892"/>
      </w:tabs>
      <w:jc w:val="right"/>
    </w:pPr>
  </w:p>
  <w:p>
    <w:pPr>
      <w:pStyle w:val="9"/>
      <w:tabs>
        <w:tab w:val="left" w:pos="881"/>
        <w:tab w:val="right" w:pos="9892"/>
      </w:tabs>
      <w:jc w:val="right"/>
    </w:pPr>
  </w:p>
  <w:p>
    <w:pPr>
      <w:pStyle w:val="9"/>
      <w:tabs>
        <w:tab w:val="left" w:pos="881"/>
        <w:tab w:val="right" w:pos="9892"/>
      </w:tabs>
      <w:jc w:val="right"/>
    </w:pPr>
    <w:r>
      <w:drawing>
        <wp:anchor distT="0" distB="0" distL="0" distR="0" simplePos="0" relativeHeight="251660288" behindDoc="0" locked="0" layoutInCell="1" allowOverlap="1">
          <wp:simplePos x="0" y="0"/>
          <wp:positionH relativeFrom="page">
            <wp:posOffset>763905</wp:posOffset>
          </wp:positionH>
          <wp:positionV relativeFrom="page">
            <wp:posOffset>557530</wp:posOffset>
          </wp:positionV>
          <wp:extent cx="1083310" cy="557530"/>
          <wp:effectExtent l="0" t="0" r="0" b="0"/>
          <wp:wrapNone/>
          <wp:docPr id="16" name="image7.jpeg"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descr="Logotipo, nombre de la empresa&#10;&#10;Descripción generada automáticamente"/>
                  <pic:cNvPicPr>
                    <a:picLocks noChangeAspect="1"/>
                  </pic:cNvPicPr>
                </pic:nvPicPr>
                <pic:blipFill>
                  <a:blip r:embed="rId1" cstate="print"/>
                  <a:stretch>
                    <a:fillRect/>
                  </a:stretch>
                </pic:blipFill>
                <pic:spPr>
                  <a:xfrm>
                    <a:off x="0" y="0"/>
                    <a:ext cx="1083310" cy="557530"/>
                  </a:xfrm>
                  <a:prstGeom prst="rect">
                    <a:avLst/>
                  </a:prstGeom>
                </pic:spPr>
              </pic:pic>
            </a:graphicData>
          </a:graphic>
        </wp:anchor>
      </w:drawing>
    </w:r>
    <w:r>
      <w:pict>
        <v:shape id="Cuadro de texto 2" o:spid="_x0000_s1026" o:spt="202" type="#_x0000_t202" style="position:absolute;left:0pt;margin-left:295.4pt;margin-top:27.9pt;height:22.05pt;width:170.35pt;mso-wrap-distance-bottom:3.6pt;mso-wrap-distance-left:9pt;mso-wrap-distance-right:9pt;mso-wrap-distance-top:3.6pt;z-index:251661312;mso-width-relative:margin;mso-height-relative:margin;" filled="f" stroked="f" coordsize="21600,21600">
          <v:path/>
          <v:fill on="f" focussize="0,0"/>
          <v:stroke on="f" joinstyle="miter"/>
          <v:imagedata o:title=""/>
          <o:lock v:ext="edit"/>
          <v:textbox>
            <w:txbxContent>
              <w:p>
                <w:r>
                  <w:t>SOFKA TESTING LEAGUE</w:t>
                </w:r>
              </w:p>
            </w:txbxContent>
          </v:textbox>
          <w10:wrap type="square"/>
        </v:shape>
      </w:pict>
    </w:r>
    <w:r>
      <w:tab/>
    </w:r>
    <w:r>
      <w:tab/>
    </w:r>
    <w:r>
      <w:drawing>
        <wp:inline distT="0" distB="0" distL="0" distR="0">
          <wp:extent cx="3809365" cy="650240"/>
          <wp:effectExtent l="0" t="0" r="0" b="0"/>
          <wp:docPr id="15" name="image6.png"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Forma, Rectángulo&#10;&#10;Descripción generada automáticamente"/>
                  <pic:cNvPicPr>
                    <a:picLocks noChangeAspect="1"/>
                  </pic:cNvPicPr>
                </pic:nvPicPr>
                <pic:blipFill>
                  <a:blip r:embed="rId2" cstate="print"/>
                  <a:stretch>
                    <a:fillRect/>
                  </a:stretch>
                </pic:blipFill>
                <pic:spPr>
                  <a:xfrm>
                    <a:off x="0" y="0"/>
                    <a:ext cx="3839646" cy="6559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20DA3"/>
    <w:multiLevelType w:val="singleLevel"/>
    <w:tmpl w:val="83C20D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EF576EC"/>
    <w:multiLevelType w:val="multilevel"/>
    <w:tmpl w:val="0EF576EC"/>
    <w:lvl w:ilvl="0" w:tentative="0">
      <w:start w:val="1"/>
      <w:numFmt w:val="decimal"/>
      <w:lvlText w:val="%1."/>
      <w:lvlJc w:val="left"/>
      <w:pPr>
        <w:tabs>
          <w:tab w:val="left" w:pos="720"/>
        </w:tabs>
        <w:ind w:left="720" w:hanging="360"/>
      </w:p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1E492058"/>
    <w:multiLevelType w:val="multilevel"/>
    <w:tmpl w:val="1E4920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048EA60"/>
    <w:multiLevelType w:val="singleLevel"/>
    <w:tmpl w:val="3048EA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637230D"/>
    <w:multiLevelType w:val="multilevel"/>
    <w:tmpl w:val="3637230D"/>
    <w:lvl w:ilvl="0" w:tentative="0">
      <w:start w:val="5"/>
      <w:numFmt w:val="bullet"/>
      <w:lvlText w:val="-"/>
      <w:lvlJc w:val="left"/>
      <w:pPr>
        <w:ind w:left="1080" w:hanging="360"/>
      </w:pPr>
      <w:rPr>
        <w:rFonts w:hint="default" w:ascii="Arial MT" w:hAnsi="Arial MT" w:eastAsia="Arial MT" w:cs="Arial MT"/>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F0F656B"/>
    <w:multiLevelType w:val="multilevel"/>
    <w:tmpl w:val="6F0F656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7D9F072F"/>
    <w:multiLevelType w:val="multilevel"/>
    <w:tmpl w:val="7D9F072F"/>
    <w:lvl w:ilvl="0" w:tentative="0">
      <w:start w:val="1"/>
      <w:numFmt w:val="decimal"/>
      <w:lvlText w:val="%1."/>
      <w:lvlJc w:val="left"/>
      <w:pPr>
        <w:tabs>
          <w:tab w:val="left" w:pos="720"/>
        </w:tabs>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7DD77077"/>
    <w:multiLevelType w:val="multilevel"/>
    <w:tmpl w:val="7DD770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4"/>
  </w:num>
  <w:num w:numId="3">
    <w:abstractNumId w:val="3"/>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9"/>
  <w:autoHyphenation/>
  <w:hyphenationZone w:val="425"/>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7C16D0"/>
    <w:rsid w:val="0006100C"/>
    <w:rsid w:val="00134916"/>
    <w:rsid w:val="00154F1D"/>
    <w:rsid w:val="001D438B"/>
    <w:rsid w:val="00294E38"/>
    <w:rsid w:val="003330F0"/>
    <w:rsid w:val="00395C93"/>
    <w:rsid w:val="00445623"/>
    <w:rsid w:val="005712AD"/>
    <w:rsid w:val="00597A4E"/>
    <w:rsid w:val="005C2377"/>
    <w:rsid w:val="00602002"/>
    <w:rsid w:val="006F7BC1"/>
    <w:rsid w:val="00717683"/>
    <w:rsid w:val="00740FFA"/>
    <w:rsid w:val="007A29E3"/>
    <w:rsid w:val="007C16D0"/>
    <w:rsid w:val="00843860"/>
    <w:rsid w:val="008666A2"/>
    <w:rsid w:val="008B71F2"/>
    <w:rsid w:val="008E4B16"/>
    <w:rsid w:val="00991AB4"/>
    <w:rsid w:val="009A5198"/>
    <w:rsid w:val="00B01320"/>
    <w:rsid w:val="00B10066"/>
    <w:rsid w:val="00B33D4B"/>
    <w:rsid w:val="00BD11FA"/>
    <w:rsid w:val="00BD34C1"/>
    <w:rsid w:val="00C47288"/>
    <w:rsid w:val="00D35190"/>
    <w:rsid w:val="00D8393A"/>
    <w:rsid w:val="00EB2051"/>
    <w:rsid w:val="00EB56CE"/>
    <w:rsid w:val="270456A6"/>
    <w:rsid w:val="518C3576"/>
    <w:rsid w:val="547A0810"/>
    <w:rsid w:val="6AEC2E18"/>
    <w:rsid w:val="6FAE1DDB"/>
    <w:rsid w:val="73FE431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oto Serif CJK SC" w:cs="Noto Sans Devanagari"/>
      <w:kern w:val="2"/>
      <w:sz w:val="24"/>
      <w:szCs w:val="24"/>
      <w:lang w:val="es-CO" w:eastAsia="zh-CN" w:bidi="hi-IN"/>
    </w:rPr>
  </w:style>
  <w:style w:type="paragraph" w:styleId="2">
    <w:name w:val="heading 1"/>
    <w:basedOn w:val="1"/>
    <w:next w:val="1"/>
    <w:link w:val="28"/>
    <w:qFormat/>
    <w:uiPriority w:val="9"/>
    <w:pPr>
      <w:keepNext/>
      <w:keepLines/>
      <w:spacing w:before="240"/>
      <w:outlineLvl w:val="0"/>
    </w:pPr>
    <w:rPr>
      <w:rFonts w:cs="Mangal" w:asciiTheme="majorHAnsi" w:hAnsiTheme="majorHAnsi" w:eastAsiaTheme="majorEastAsia"/>
      <w:color w:val="2F5496" w:themeColor="accent1" w:themeShade="BF"/>
      <w:sz w:val="32"/>
      <w:szCs w:val="29"/>
    </w:rPr>
  </w:style>
  <w:style w:type="paragraph" w:styleId="3">
    <w:name w:val="heading 2"/>
    <w:basedOn w:val="1"/>
    <w:next w:val="1"/>
    <w:link w:val="31"/>
    <w:unhideWhenUsed/>
    <w:qFormat/>
    <w:uiPriority w:val="9"/>
    <w:pPr>
      <w:keepNext/>
      <w:keepLines/>
      <w:spacing w:before="40"/>
      <w:outlineLvl w:val="1"/>
    </w:pPr>
    <w:rPr>
      <w:rFonts w:cs="Mangal" w:asciiTheme="majorHAnsi" w:hAnsiTheme="majorHAnsi" w:eastAsiaTheme="majorEastAsia"/>
      <w:color w:val="2F5496" w:themeColor="accent1" w:themeShade="BF"/>
      <w:sz w:val="26"/>
      <w:szCs w:val="23"/>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0"/>
    <w:pPr>
      <w:spacing w:after="140" w:line="276" w:lineRule="auto"/>
    </w:pPr>
  </w:style>
  <w:style w:type="paragraph" w:styleId="7">
    <w:name w:val="caption"/>
    <w:basedOn w:val="1"/>
    <w:next w:val="1"/>
    <w:qFormat/>
    <w:uiPriority w:val="0"/>
    <w:pPr>
      <w:suppressLineNumbers/>
      <w:spacing w:before="120" w:after="120"/>
    </w:pPr>
    <w:rPr>
      <w:i/>
      <w:iCs/>
    </w:rPr>
  </w:style>
  <w:style w:type="paragraph" w:styleId="8">
    <w:name w:val="footer"/>
    <w:basedOn w:val="1"/>
    <w:link w:val="24"/>
    <w:unhideWhenUsed/>
    <w:uiPriority w:val="99"/>
    <w:pPr>
      <w:tabs>
        <w:tab w:val="center" w:pos="4419"/>
        <w:tab w:val="right" w:pos="8838"/>
      </w:tabs>
    </w:pPr>
    <w:rPr>
      <w:rFonts w:cs="Mangal"/>
      <w:szCs w:val="21"/>
    </w:rPr>
  </w:style>
  <w:style w:type="paragraph" w:styleId="9">
    <w:name w:val="header"/>
    <w:basedOn w:val="1"/>
    <w:link w:val="23"/>
    <w:unhideWhenUsed/>
    <w:uiPriority w:val="99"/>
    <w:pPr>
      <w:tabs>
        <w:tab w:val="center" w:pos="4419"/>
        <w:tab w:val="right" w:pos="8838"/>
      </w:tabs>
    </w:pPr>
    <w:rPr>
      <w:rFonts w:cs="Mangal"/>
      <w:szCs w:val="21"/>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unhideWhenUsed/>
    <w:uiPriority w:val="99"/>
    <w:rPr>
      <w:color w:val="0563C1" w:themeColor="hyperlink"/>
      <w:u w:val="single"/>
    </w:rPr>
  </w:style>
  <w:style w:type="paragraph" w:styleId="12">
    <w:name w:val="List"/>
    <w:basedOn w:val="6"/>
    <w:uiPriority w:val="0"/>
  </w:style>
  <w:style w:type="character" w:styleId="13">
    <w:name w:val="Strong"/>
    <w:basedOn w:val="4"/>
    <w:qFormat/>
    <w:uiPriority w:val="22"/>
    <w:rPr>
      <w:b/>
      <w:bCs/>
    </w:rPr>
  </w:style>
  <w:style w:type="paragraph" w:styleId="14">
    <w:name w:val="Title"/>
    <w:basedOn w:val="1"/>
    <w:next w:val="6"/>
    <w:link w:val="22"/>
    <w:qFormat/>
    <w:uiPriority w:val="10"/>
    <w:pPr>
      <w:keepNext/>
      <w:spacing w:before="240" w:after="120"/>
    </w:pPr>
    <w:rPr>
      <w:rFonts w:ascii="Liberation Sans" w:hAnsi="Liberation Sans" w:eastAsia="Noto Sans CJK SC"/>
      <w:sz w:val="28"/>
      <w:szCs w:val="28"/>
    </w:rPr>
  </w:style>
  <w:style w:type="paragraph" w:styleId="15">
    <w:name w:val="toc 2"/>
    <w:basedOn w:val="1"/>
    <w:next w:val="1"/>
    <w:semiHidden/>
    <w:unhideWhenUsed/>
    <w:uiPriority w:val="39"/>
    <w:pPr>
      <w:ind w:left="420" w:leftChars="200"/>
    </w:pPr>
  </w:style>
  <w:style w:type="character" w:customStyle="1" w:styleId="16">
    <w:name w:val="Símbolos de numeración"/>
    <w:qFormat/>
    <w:uiPriority w:val="0"/>
  </w:style>
  <w:style w:type="character" w:customStyle="1" w:styleId="17">
    <w:name w:val="Viñetas"/>
    <w:qFormat/>
    <w:uiPriority w:val="0"/>
    <w:rPr>
      <w:rFonts w:ascii="OpenSymbol" w:hAnsi="OpenSymbol" w:eastAsia="OpenSymbol" w:cs="OpenSymbol"/>
    </w:rPr>
  </w:style>
  <w:style w:type="paragraph" w:customStyle="1" w:styleId="18">
    <w:name w:val="Índice"/>
    <w:basedOn w:val="1"/>
    <w:qFormat/>
    <w:uiPriority w:val="0"/>
    <w:pPr>
      <w:suppressLineNumbers/>
    </w:pPr>
  </w:style>
  <w:style w:type="paragraph" w:customStyle="1" w:styleId="19">
    <w:name w:val="Contenido de la tabla"/>
    <w:basedOn w:val="1"/>
    <w:qFormat/>
    <w:uiPriority w:val="0"/>
    <w:pPr>
      <w:suppressLineNumbers/>
    </w:pPr>
  </w:style>
  <w:style w:type="paragraph" w:customStyle="1" w:styleId="20">
    <w:name w:val="Título de la tabla"/>
    <w:basedOn w:val="19"/>
    <w:qFormat/>
    <w:uiPriority w:val="0"/>
    <w:pPr>
      <w:jc w:val="center"/>
    </w:pPr>
    <w:rPr>
      <w:b/>
      <w:bCs/>
    </w:rPr>
  </w:style>
  <w:style w:type="paragraph" w:styleId="21">
    <w:name w:val="List Paragraph"/>
    <w:basedOn w:val="1"/>
    <w:qFormat/>
    <w:uiPriority w:val="34"/>
    <w:pPr>
      <w:ind w:left="720"/>
      <w:contextualSpacing/>
    </w:pPr>
    <w:rPr>
      <w:rFonts w:cs="Mangal"/>
      <w:szCs w:val="21"/>
    </w:rPr>
  </w:style>
  <w:style w:type="character" w:customStyle="1" w:styleId="22">
    <w:name w:val="Título Car"/>
    <w:basedOn w:val="4"/>
    <w:link w:val="14"/>
    <w:uiPriority w:val="10"/>
    <w:rPr>
      <w:rFonts w:ascii="Liberation Sans" w:hAnsi="Liberation Sans" w:eastAsia="Noto Sans CJK SC"/>
      <w:sz w:val="28"/>
      <w:szCs w:val="28"/>
    </w:rPr>
  </w:style>
  <w:style w:type="character" w:customStyle="1" w:styleId="23">
    <w:name w:val="Encabezado Car"/>
    <w:basedOn w:val="4"/>
    <w:link w:val="9"/>
    <w:uiPriority w:val="99"/>
    <w:rPr>
      <w:rFonts w:cs="Mangal"/>
      <w:sz w:val="24"/>
      <w:szCs w:val="21"/>
    </w:rPr>
  </w:style>
  <w:style w:type="character" w:customStyle="1" w:styleId="24">
    <w:name w:val="Pie de página Car"/>
    <w:basedOn w:val="4"/>
    <w:link w:val="8"/>
    <w:uiPriority w:val="99"/>
    <w:rPr>
      <w:rFonts w:cs="Mangal"/>
      <w:sz w:val="24"/>
      <w:szCs w:val="21"/>
    </w:rPr>
  </w:style>
  <w:style w:type="table" w:customStyle="1" w:styleId="25">
    <w:name w:val="Table Normal1"/>
    <w:semiHidden/>
    <w:unhideWhenUsed/>
    <w:qFormat/>
    <w:uiPriority w:val="2"/>
    <w:pPr>
      <w:widowControl w:val="0"/>
      <w:suppressAutoHyphens w:val="0"/>
      <w:autoSpaceDE w:val="0"/>
      <w:autoSpaceDN w:val="0"/>
    </w:pPr>
    <w:rPr>
      <w:rFonts w:asciiTheme="minorHAnsi" w:hAnsiTheme="minorHAnsi" w:eastAsiaTheme="minorHAnsi" w:cstheme="minorBidi"/>
      <w:kern w:val="0"/>
      <w:sz w:val="22"/>
      <w:szCs w:val="22"/>
      <w:lang w:val="en-US" w:eastAsia="en-US" w:bidi="ar-SA"/>
    </w:rPr>
    <w:tblPr>
      <w:tblCellMar>
        <w:top w:w="0" w:type="dxa"/>
        <w:left w:w="0" w:type="dxa"/>
        <w:bottom w:w="0" w:type="dxa"/>
        <w:right w:w="0" w:type="dxa"/>
      </w:tblCellMar>
    </w:tblPr>
  </w:style>
  <w:style w:type="paragraph" w:customStyle="1" w:styleId="26">
    <w:name w:val="Table Paragraph"/>
    <w:basedOn w:val="1"/>
    <w:qFormat/>
    <w:uiPriority w:val="1"/>
    <w:pPr>
      <w:widowControl w:val="0"/>
      <w:suppressAutoHyphens w:val="0"/>
      <w:autoSpaceDE w:val="0"/>
      <w:autoSpaceDN w:val="0"/>
      <w:spacing w:before="4" w:line="237" w:lineRule="exact"/>
    </w:pPr>
    <w:rPr>
      <w:rFonts w:ascii="Calibri" w:hAnsi="Calibri" w:eastAsia="Calibri" w:cs="Calibri"/>
      <w:kern w:val="0"/>
      <w:sz w:val="22"/>
      <w:szCs w:val="22"/>
      <w:lang w:val="es-ES" w:eastAsia="en-US" w:bidi="ar-SA"/>
    </w:rPr>
  </w:style>
  <w:style w:type="character" w:customStyle="1" w:styleId="27">
    <w:name w:val="Unresolved Mention"/>
    <w:basedOn w:val="4"/>
    <w:semiHidden/>
    <w:unhideWhenUsed/>
    <w:uiPriority w:val="99"/>
    <w:rPr>
      <w:color w:val="605E5C"/>
      <w:shd w:val="clear" w:color="auto" w:fill="E1DFDD"/>
    </w:rPr>
  </w:style>
  <w:style w:type="character" w:customStyle="1" w:styleId="28">
    <w:name w:val="Título 1 Car"/>
    <w:basedOn w:val="4"/>
    <w:link w:val="2"/>
    <w:uiPriority w:val="9"/>
    <w:rPr>
      <w:rFonts w:cs="Mangal" w:asciiTheme="majorHAnsi" w:hAnsiTheme="majorHAnsi" w:eastAsiaTheme="majorEastAsia"/>
      <w:color w:val="2F5496" w:themeColor="accent1" w:themeShade="BF"/>
      <w:sz w:val="32"/>
      <w:szCs w:val="29"/>
    </w:rPr>
  </w:style>
  <w:style w:type="paragraph" w:customStyle="1" w:styleId="29">
    <w:name w:val="TOC Heading"/>
    <w:basedOn w:val="2"/>
    <w:next w:val="1"/>
    <w:link w:val="32"/>
    <w:unhideWhenUsed/>
    <w:qFormat/>
    <w:uiPriority w:val="39"/>
    <w:pPr>
      <w:suppressAutoHyphens w:val="0"/>
      <w:spacing w:line="259" w:lineRule="auto"/>
      <w:outlineLvl w:val="9"/>
    </w:pPr>
    <w:rPr>
      <w:rFonts w:cstheme="majorBidi"/>
      <w:kern w:val="0"/>
      <w:szCs w:val="32"/>
      <w:lang w:eastAsia="es-CO" w:bidi="ar-SA"/>
    </w:rPr>
  </w:style>
  <w:style w:type="paragraph" w:customStyle="1" w:styleId="30">
    <w:name w:val="Titulo 1"/>
    <w:basedOn w:val="29"/>
    <w:link w:val="33"/>
    <w:qFormat/>
    <w:uiPriority w:val="0"/>
    <w:rPr>
      <w:lang w:val="es-ES"/>
    </w:rPr>
  </w:style>
  <w:style w:type="character" w:customStyle="1" w:styleId="31">
    <w:name w:val="Título 2 Car"/>
    <w:basedOn w:val="4"/>
    <w:link w:val="3"/>
    <w:uiPriority w:val="9"/>
    <w:rPr>
      <w:rFonts w:cs="Mangal" w:asciiTheme="majorHAnsi" w:hAnsiTheme="majorHAnsi" w:eastAsiaTheme="majorEastAsia"/>
      <w:color w:val="2F5496" w:themeColor="accent1" w:themeShade="BF"/>
      <w:sz w:val="26"/>
      <w:szCs w:val="23"/>
    </w:rPr>
  </w:style>
  <w:style w:type="character" w:customStyle="1" w:styleId="32">
    <w:name w:val="Título TDC Car"/>
    <w:basedOn w:val="28"/>
    <w:link w:val="29"/>
    <w:uiPriority w:val="39"/>
    <w:rPr>
      <w:rFonts w:asciiTheme="majorHAnsi" w:hAnsiTheme="majorHAnsi" w:eastAsiaTheme="majorEastAsia" w:cstheme="majorBidi"/>
      <w:color w:val="2F5496" w:themeColor="accent1" w:themeShade="BF"/>
      <w:kern w:val="0"/>
      <w:sz w:val="32"/>
      <w:szCs w:val="32"/>
      <w:lang w:eastAsia="es-CO" w:bidi="ar-SA"/>
    </w:rPr>
  </w:style>
  <w:style w:type="character" w:customStyle="1" w:styleId="33">
    <w:name w:val="Titulo 1 Car"/>
    <w:basedOn w:val="32"/>
    <w:link w:val="30"/>
    <w:uiPriority w:val="0"/>
    <w:rPr>
      <w:rFonts w:asciiTheme="majorHAnsi" w:hAnsiTheme="majorHAnsi" w:eastAsiaTheme="majorEastAsia" w:cstheme="majorBidi"/>
      <w:color w:val="2F5496" w:themeColor="accent1" w:themeShade="BF"/>
      <w:kern w:val="0"/>
      <w:sz w:val="32"/>
      <w:szCs w:val="32"/>
      <w:lang w:val="es-ES" w:eastAsia="es-CO"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27D9C2-ED27-4B09-A075-026B0B002695}">
  <ds:schemaRefs/>
</ds:datastoreItem>
</file>

<file path=docProps/app.xml><?xml version="1.0" encoding="utf-8"?>
<Properties xmlns="http://schemas.openxmlformats.org/officeDocument/2006/extended-properties" xmlns:vt="http://schemas.openxmlformats.org/officeDocument/2006/docPropsVTypes">
  <Template>Normal</Template>
  <Pages>13</Pages>
  <Words>2445</Words>
  <Characters>12586</Characters>
  <Lines>52</Lines>
  <Paragraphs>14</Paragraphs>
  <TotalTime>1</TotalTime>
  <ScaleCrop>false</ScaleCrop>
  <LinksUpToDate>false</LinksUpToDate>
  <CharactersWithSpaces>16522</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2022-03-21T11:38:00Z</dcterms:created>
  <dc:creator>juan.maya</dc:creator>
  <cp:lastModifiedBy>juan.maya</cp:lastModifiedBy>
  <cp:lastPrinted>2022-03-28T03:21:00Z</cp:lastPrinted>
  <dcterms:modified xsi:type="dcterms:W3CDTF">2022-07-27T19:16:09Z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7D1421A2FBC04D9EA87B57C57BD38383</vt:lpwstr>
  </property>
</Properties>
</file>