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3C0DF0D" w:rsidR="00A84FD5" w:rsidRPr="00965A01" w:rsidRDefault="007E106F"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01B9F3B" w:rsidR="00C914D3" w:rsidRPr="00E214CF" w:rsidRDefault="00C914D3" w:rsidP="00093F84">
            <w:pPr>
              <w:pStyle w:val="Contedodetabela"/>
              <w:snapToGrid w:val="0"/>
              <w:rPr>
                <w:rFonts w:ascii="Verdana" w:hAnsi="Verdana" w:cs="Arial"/>
                <w:b/>
                <w:bCs/>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E214CF">
              <w:rPr>
                <w:rFonts w:ascii="Verdana" w:hAnsi="Verdana" w:cs="Arial"/>
                <w:b/>
                <w:bCs/>
                <w:iCs/>
                <w:color w:val="000000" w:themeColor="text1"/>
                <w:sz w:val="20"/>
                <w:szCs w:val="20"/>
              </w:rPr>
              <w:t>F.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4F0778" w:rsidR="00093F84" w:rsidRPr="0086497B" w:rsidRDefault="007E106F"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EXAME FINAL</w:t>
            </w:r>
            <w:r w:rsidR="00E214CF">
              <w:rPr>
                <w:rFonts w:ascii="Verdana" w:hAnsi="Verdana" w:cs="Arial"/>
                <w:b/>
                <w:bCs/>
                <w:i/>
                <w:iCs/>
                <w:color w:val="000000" w:themeColor="text1"/>
                <w:sz w:val="20"/>
                <w:szCs w:val="20"/>
              </w:rPr>
              <w:t xml:space="preserve"> DE 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03D05D37" w14:textId="1B13E3E4" w:rsidR="007E106F" w:rsidRPr="007E106F" w:rsidRDefault="007E106F" w:rsidP="007E106F">
      <w:pPr>
        <w:pStyle w:val="SemEspaamento"/>
        <w:ind w:left="-851"/>
        <w:rPr>
          <w:b/>
          <w:sz w:val="28"/>
          <w:szCs w:val="28"/>
        </w:rPr>
      </w:pPr>
      <w:r>
        <w:rPr>
          <w:b/>
          <w:sz w:val="28"/>
          <w:szCs w:val="28"/>
        </w:rPr>
        <w:t>1º BIMESTRE</w:t>
      </w:r>
    </w:p>
    <w:p w14:paraId="6B94C1DF" w14:textId="77777777" w:rsidR="007E106F" w:rsidRDefault="007E106F" w:rsidP="007E106F">
      <w:pPr>
        <w:pStyle w:val="SemEspaamento"/>
        <w:ind w:left="-851"/>
        <w:rPr>
          <w:b/>
        </w:rPr>
      </w:pPr>
    </w:p>
    <w:p w14:paraId="42417854" w14:textId="3F8D0960" w:rsidR="007E106F" w:rsidRPr="007912C6" w:rsidRDefault="007E106F" w:rsidP="007E106F">
      <w:pPr>
        <w:pStyle w:val="SemEspaamento"/>
        <w:ind w:left="-851"/>
        <w:rPr>
          <w:b/>
        </w:rPr>
      </w:pPr>
      <w:r>
        <w:rPr>
          <w:b/>
        </w:rPr>
        <w:t xml:space="preserve">01) </w:t>
      </w:r>
      <w:r w:rsidRPr="007912C6">
        <w:rPr>
          <w:b/>
        </w:rPr>
        <w:t>Criada em 1884, essa linha imaginária foi fruto de uma convenção para designar a “hora inicial”, o ponto a partir do qual se medem os fusos horários e as coordenadas geográficas. Dessa forma, tudo o que se encontra a leste de sua localização tem horas e longitudes positivas e, consequentemente, tudo o que se encontra a oeste tem horas e longitudes negativas.</w:t>
      </w:r>
    </w:p>
    <w:p w14:paraId="64B21218" w14:textId="77777777" w:rsidR="007E106F" w:rsidRPr="007912C6" w:rsidRDefault="007E106F" w:rsidP="007E106F">
      <w:pPr>
        <w:pStyle w:val="SemEspaamento"/>
        <w:ind w:left="-851"/>
        <w:rPr>
          <w:b/>
        </w:rPr>
      </w:pPr>
      <w:r w:rsidRPr="007912C6">
        <w:rPr>
          <w:b/>
        </w:rPr>
        <w:t>O texto acima faz referência:</w:t>
      </w:r>
      <w:r>
        <w:rPr>
          <w:b/>
        </w:rPr>
        <w:t xml:space="preserve"> (1,0 ponto)</w:t>
      </w:r>
    </w:p>
    <w:p w14:paraId="1E6D0BEC" w14:textId="77777777" w:rsidR="007E106F" w:rsidRDefault="007E106F" w:rsidP="007E106F">
      <w:pPr>
        <w:pStyle w:val="SemEspaamento"/>
        <w:ind w:left="-851"/>
      </w:pPr>
      <w:r>
        <w:t>a) à Linha do Equador</w:t>
      </w:r>
    </w:p>
    <w:p w14:paraId="586F111C" w14:textId="77777777" w:rsidR="007E106F" w:rsidRDefault="007E106F" w:rsidP="007E106F">
      <w:pPr>
        <w:pStyle w:val="SemEspaamento"/>
        <w:ind w:left="-851"/>
      </w:pPr>
      <w:r>
        <w:t>b) à Linha Internacional de Data</w:t>
      </w:r>
    </w:p>
    <w:p w14:paraId="37F037BD" w14:textId="77777777" w:rsidR="007E106F" w:rsidRDefault="007E106F" w:rsidP="007E106F">
      <w:pPr>
        <w:pStyle w:val="SemEspaamento"/>
        <w:ind w:left="-851"/>
      </w:pPr>
      <w:r>
        <w:t>c) ao Trópico de Câncer</w:t>
      </w:r>
    </w:p>
    <w:p w14:paraId="15971BF7" w14:textId="77777777" w:rsidR="007E106F" w:rsidRDefault="007E106F" w:rsidP="007E106F">
      <w:pPr>
        <w:pStyle w:val="SemEspaamento"/>
        <w:ind w:left="-851"/>
      </w:pPr>
      <w:r>
        <w:t>d) à Linha Internacional dos Fusos Horários</w:t>
      </w:r>
    </w:p>
    <w:p w14:paraId="61187F16" w14:textId="77777777" w:rsidR="007E106F" w:rsidRPr="007E106F" w:rsidRDefault="007E106F" w:rsidP="007E106F">
      <w:pPr>
        <w:pStyle w:val="SemEspaamento"/>
        <w:ind w:left="-851"/>
      </w:pPr>
      <w:r w:rsidRPr="007E106F">
        <w:t>e) ao Meridiano de Greenwich</w:t>
      </w:r>
    </w:p>
    <w:p w14:paraId="651A59A6" w14:textId="77777777" w:rsidR="007E106F" w:rsidRPr="007E106F" w:rsidRDefault="007E106F" w:rsidP="007E106F">
      <w:pPr>
        <w:pStyle w:val="SemEspaamento"/>
        <w:ind w:left="-851"/>
        <w:rPr>
          <w:b/>
        </w:rPr>
      </w:pPr>
    </w:p>
    <w:p w14:paraId="3EEE1B82" w14:textId="79B13FC8" w:rsidR="007E106F" w:rsidRPr="007E106F" w:rsidRDefault="007E106F" w:rsidP="007E106F">
      <w:pPr>
        <w:pStyle w:val="SemEspaamento"/>
        <w:ind w:left="-851"/>
        <w:rPr>
          <w:b/>
        </w:rPr>
      </w:pPr>
      <w:r w:rsidRPr="007E106F">
        <w:rPr>
          <w:b/>
          <w:highlight w:val="yellow"/>
        </w:rPr>
        <w:t>Conteúdo: Meridianos e paralelos</w:t>
      </w:r>
    </w:p>
    <w:p w14:paraId="552EA65E" w14:textId="77777777" w:rsidR="007E106F" w:rsidRPr="007E106F" w:rsidRDefault="007E106F" w:rsidP="007E106F">
      <w:pPr>
        <w:pStyle w:val="SemEspaamento"/>
        <w:ind w:left="-851"/>
        <w:rPr>
          <w:b/>
        </w:rPr>
      </w:pPr>
    </w:p>
    <w:p w14:paraId="419BAF4C" w14:textId="5689F24B" w:rsidR="007E106F" w:rsidRPr="008B0ACD" w:rsidRDefault="007E106F" w:rsidP="007E106F">
      <w:pPr>
        <w:spacing w:after="0" w:line="240" w:lineRule="auto"/>
        <w:ind w:left="-851"/>
        <w:rPr>
          <w:rFonts w:cstheme="minorHAnsi"/>
          <w:b/>
        </w:rPr>
      </w:pPr>
      <w:r w:rsidRPr="007E106F">
        <w:rPr>
          <w:b/>
        </w:rPr>
        <w:t>02)</w:t>
      </w:r>
      <w:r w:rsidRPr="007E106F">
        <w:rPr>
          <w:rFonts w:cstheme="minorHAnsi"/>
          <w:b/>
        </w:rPr>
        <w:t xml:space="preserve"> </w:t>
      </w:r>
      <w:r w:rsidRPr="008B0ACD">
        <w:rPr>
          <w:rFonts w:cstheme="minorHAnsi"/>
          <w:b/>
        </w:rPr>
        <w:t>Sobre os movimentos da Terra e suas características, assinale a alternativa incorreta.</w:t>
      </w:r>
      <w:r>
        <w:rPr>
          <w:rFonts w:cstheme="minorHAnsi"/>
          <w:b/>
        </w:rPr>
        <w:t xml:space="preserve"> (1,0 ponto)</w:t>
      </w:r>
    </w:p>
    <w:p w14:paraId="0CA0C896" w14:textId="77777777" w:rsidR="007E106F" w:rsidRPr="008B0ACD" w:rsidRDefault="007E106F" w:rsidP="007E106F">
      <w:pPr>
        <w:spacing w:after="0" w:line="240" w:lineRule="auto"/>
        <w:ind w:left="-851"/>
        <w:rPr>
          <w:rFonts w:cstheme="minorHAnsi"/>
        </w:rPr>
      </w:pPr>
      <w:proofErr w:type="gramStart"/>
      <w:r w:rsidRPr="008B0ACD">
        <w:rPr>
          <w:rFonts w:cstheme="minorHAnsi"/>
        </w:rPr>
        <w:t>a)MOVIMENTO</w:t>
      </w:r>
      <w:proofErr w:type="gramEnd"/>
      <w:r w:rsidRPr="008B0ACD">
        <w:rPr>
          <w:rFonts w:cstheme="minorHAnsi"/>
        </w:rPr>
        <w:t>: Rotação; CARACTERÍSTICA: Movimento que a Terra realiza em torno de si mesma.</w:t>
      </w:r>
    </w:p>
    <w:p w14:paraId="0F3BCB08" w14:textId="77777777" w:rsidR="007E106F" w:rsidRPr="008B0ACD" w:rsidRDefault="007E106F" w:rsidP="007E106F">
      <w:pPr>
        <w:spacing w:after="0" w:line="240" w:lineRule="auto"/>
        <w:ind w:left="-851"/>
        <w:rPr>
          <w:rFonts w:cstheme="minorHAnsi"/>
        </w:rPr>
      </w:pPr>
      <w:proofErr w:type="gramStart"/>
      <w:r w:rsidRPr="008B0ACD">
        <w:rPr>
          <w:rFonts w:cstheme="minorHAnsi"/>
        </w:rPr>
        <w:t>b)MOVIMENTO</w:t>
      </w:r>
      <w:proofErr w:type="gramEnd"/>
      <w:r w:rsidRPr="008B0ACD">
        <w:rPr>
          <w:rFonts w:cstheme="minorHAnsi"/>
        </w:rPr>
        <w:t>: Rotação; CARACTERÍSTICA: Movimento cuja velocidade nos polos é nula.</w:t>
      </w:r>
    </w:p>
    <w:p w14:paraId="03E8AFA7" w14:textId="77777777" w:rsidR="007E106F" w:rsidRPr="008B0ACD" w:rsidRDefault="007E106F" w:rsidP="007E106F">
      <w:pPr>
        <w:spacing w:after="0" w:line="240" w:lineRule="auto"/>
        <w:ind w:left="-851"/>
        <w:rPr>
          <w:rFonts w:cstheme="minorHAnsi"/>
        </w:rPr>
      </w:pPr>
      <w:proofErr w:type="gramStart"/>
      <w:r w:rsidRPr="008B0ACD">
        <w:rPr>
          <w:rFonts w:cstheme="minorHAnsi"/>
        </w:rPr>
        <w:t>c)MOVIMENTO</w:t>
      </w:r>
      <w:proofErr w:type="gramEnd"/>
      <w:r w:rsidRPr="008B0ACD">
        <w:rPr>
          <w:rFonts w:cstheme="minorHAnsi"/>
        </w:rPr>
        <w:t>: Rotação; CARACTERÍSTICA: Produz consequências sobre as correntes marítimas.</w:t>
      </w:r>
    </w:p>
    <w:p w14:paraId="10A7408F" w14:textId="77777777" w:rsidR="007E106F" w:rsidRPr="008B0ACD" w:rsidRDefault="007E106F" w:rsidP="007E106F">
      <w:pPr>
        <w:spacing w:after="0" w:line="240" w:lineRule="auto"/>
        <w:ind w:left="-851"/>
        <w:rPr>
          <w:rFonts w:cstheme="minorHAnsi"/>
        </w:rPr>
      </w:pPr>
      <w:proofErr w:type="gramStart"/>
      <w:r w:rsidRPr="008B0ACD">
        <w:rPr>
          <w:rFonts w:cstheme="minorHAnsi"/>
        </w:rPr>
        <w:t>d)MOVIMENTO</w:t>
      </w:r>
      <w:proofErr w:type="gramEnd"/>
      <w:r w:rsidRPr="008B0ACD">
        <w:rPr>
          <w:rFonts w:cstheme="minorHAnsi"/>
        </w:rPr>
        <w:t>: Translação; CARACTERÍSTICA: Movimento que a Terra executa ao redor do Sol.</w:t>
      </w:r>
    </w:p>
    <w:p w14:paraId="7B646BD6" w14:textId="77777777" w:rsidR="007E106F" w:rsidRDefault="007E106F" w:rsidP="007E106F">
      <w:pPr>
        <w:spacing w:after="0" w:line="240" w:lineRule="auto"/>
        <w:ind w:left="-851"/>
        <w:rPr>
          <w:rFonts w:cstheme="minorHAnsi"/>
        </w:rPr>
      </w:pPr>
      <w:proofErr w:type="gramStart"/>
      <w:r w:rsidRPr="008B0ACD">
        <w:rPr>
          <w:rFonts w:cstheme="minorHAnsi"/>
        </w:rPr>
        <w:t>e)MOVIMENTO</w:t>
      </w:r>
      <w:proofErr w:type="gramEnd"/>
      <w:r w:rsidRPr="008B0ACD">
        <w:rPr>
          <w:rFonts w:cstheme="minorHAnsi"/>
        </w:rPr>
        <w:t>: Translação; CARACTERÍSTICA: Provoca a ocorrência da sucessão dos dias e das noites.</w:t>
      </w:r>
    </w:p>
    <w:p w14:paraId="64360DDE" w14:textId="77777777" w:rsidR="007E106F" w:rsidRDefault="007E106F" w:rsidP="007E106F">
      <w:pPr>
        <w:spacing w:after="0" w:line="240" w:lineRule="auto"/>
        <w:ind w:left="-851"/>
        <w:rPr>
          <w:rFonts w:cstheme="minorHAnsi"/>
        </w:rPr>
      </w:pPr>
    </w:p>
    <w:p w14:paraId="08BED71E" w14:textId="3997F495" w:rsidR="007E106F" w:rsidRDefault="007E106F" w:rsidP="007E106F">
      <w:pPr>
        <w:spacing w:after="0" w:line="240" w:lineRule="auto"/>
        <w:ind w:left="-851"/>
        <w:rPr>
          <w:rFonts w:cstheme="minorHAnsi"/>
          <w:b/>
        </w:rPr>
      </w:pPr>
      <w:r w:rsidRPr="007E106F">
        <w:rPr>
          <w:rFonts w:cstheme="minorHAnsi"/>
          <w:b/>
          <w:highlight w:val="yellow"/>
        </w:rPr>
        <w:t>Conteúdo: Movimentos da Terra</w:t>
      </w:r>
    </w:p>
    <w:p w14:paraId="158EDD5C" w14:textId="77777777" w:rsidR="007E106F" w:rsidRDefault="007E106F" w:rsidP="007E106F">
      <w:pPr>
        <w:spacing w:after="0" w:line="240" w:lineRule="auto"/>
        <w:ind w:left="-851"/>
        <w:rPr>
          <w:rFonts w:cstheme="minorHAnsi"/>
          <w:b/>
        </w:rPr>
      </w:pPr>
    </w:p>
    <w:p w14:paraId="7592FB9E" w14:textId="77777777" w:rsidR="00E26CD1" w:rsidRPr="00471C3B" w:rsidRDefault="007E106F" w:rsidP="00E26CD1">
      <w:pPr>
        <w:pStyle w:val="SemEspaamento"/>
        <w:ind w:left="-851"/>
        <w:rPr>
          <w:b/>
        </w:rPr>
      </w:pPr>
      <w:r>
        <w:rPr>
          <w:rFonts w:cstheme="minorHAnsi"/>
          <w:b/>
        </w:rPr>
        <w:t xml:space="preserve">03) </w:t>
      </w:r>
      <w:r w:rsidR="00E26CD1" w:rsidRPr="00471C3B">
        <w:rPr>
          <w:b/>
        </w:rPr>
        <w:t>R</w:t>
      </w:r>
      <w:r w:rsidR="00E26CD1">
        <w:rPr>
          <w:b/>
        </w:rPr>
        <w:t xml:space="preserve">elacione as colunas: </w:t>
      </w:r>
    </w:p>
    <w:p w14:paraId="22CBE31F" w14:textId="77777777" w:rsidR="00E26CD1" w:rsidRPr="008467A4" w:rsidRDefault="00E26CD1" w:rsidP="00E26CD1">
      <w:pPr>
        <w:pStyle w:val="SemEspaamento"/>
        <w:ind w:left="-851"/>
        <w:rPr>
          <w:b/>
        </w:rPr>
      </w:pPr>
      <w:r w:rsidRPr="008467A4">
        <w:rPr>
          <w:b/>
        </w:rPr>
        <w:t>(1) Energia Hidrelétrica</w:t>
      </w:r>
    </w:p>
    <w:p w14:paraId="02D4E685" w14:textId="77777777" w:rsidR="00E26CD1" w:rsidRPr="008467A4" w:rsidRDefault="00E26CD1" w:rsidP="00E26CD1">
      <w:pPr>
        <w:pStyle w:val="SemEspaamento"/>
        <w:ind w:left="-851"/>
        <w:rPr>
          <w:b/>
        </w:rPr>
      </w:pPr>
      <w:r w:rsidRPr="008467A4">
        <w:rPr>
          <w:b/>
        </w:rPr>
        <w:t>(2) Energia Eólica</w:t>
      </w:r>
    </w:p>
    <w:p w14:paraId="3C9C3004" w14:textId="77777777" w:rsidR="00E26CD1" w:rsidRPr="008467A4" w:rsidRDefault="00E26CD1" w:rsidP="00E26CD1">
      <w:pPr>
        <w:pStyle w:val="SemEspaamento"/>
        <w:ind w:left="-851"/>
        <w:rPr>
          <w:b/>
        </w:rPr>
      </w:pPr>
      <w:r w:rsidRPr="008467A4">
        <w:rPr>
          <w:b/>
        </w:rPr>
        <w:t>(3) Energia Geotérmica</w:t>
      </w:r>
    </w:p>
    <w:p w14:paraId="4EEAF008" w14:textId="77777777" w:rsidR="00E26CD1" w:rsidRPr="008467A4" w:rsidRDefault="00E26CD1" w:rsidP="00E26CD1">
      <w:pPr>
        <w:pStyle w:val="SemEspaamento"/>
        <w:ind w:left="-851"/>
        <w:rPr>
          <w:b/>
        </w:rPr>
      </w:pPr>
      <w:r w:rsidRPr="008467A4">
        <w:rPr>
          <w:b/>
        </w:rPr>
        <w:t>(4) Energia Solar</w:t>
      </w:r>
    </w:p>
    <w:p w14:paraId="260746F0" w14:textId="77777777" w:rsidR="00E26CD1" w:rsidRPr="008467A4" w:rsidRDefault="00E26CD1" w:rsidP="00E26CD1">
      <w:pPr>
        <w:pStyle w:val="SemEspaamento"/>
        <w:ind w:left="-851"/>
        <w:rPr>
          <w:b/>
        </w:rPr>
      </w:pPr>
      <w:r w:rsidRPr="008467A4">
        <w:rPr>
          <w:b/>
        </w:rPr>
        <w:t>(5) Energia Nuclear</w:t>
      </w:r>
    </w:p>
    <w:p w14:paraId="00392B79" w14:textId="77777777" w:rsidR="00E26CD1" w:rsidRPr="008467A4" w:rsidRDefault="00E26CD1" w:rsidP="00E26CD1">
      <w:pPr>
        <w:pStyle w:val="SemEspaamento"/>
        <w:ind w:left="-851"/>
        <w:rPr>
          <w:b/>
        </w:rPr>
      </w:pPr>
      <w:proofErr w:type="gramStart"/>
      <w:r w:rsidRPr="008467A4">
        <w:rPr>
          <w:b/>
        </w:rPr>
        <w:t>(</w:t>
      </w:r>
      <w:r>
        <w:rPr>
          <w:b/>
        </w:rPr>
        <w:t xml:space="preserve">  </w:t>
      </w:r>
      <w:proofErr w:type="gramEnd"/>
      <w:r>
        <w:rPr>
          <w:b/>
        </w:rPr>
        <w:t xml:space="preserve"> </w:t>
      </w:r>
      <w:r w:rsidRPr="008467A4">
        <w:rPr>
          <w:b/>
        </w:rPr>
        <w:t>) Energia proveniente do calor interno da Terra.</w:t>
      </w:r>
    </w:p>
    <w:p w14:paraId="2C4582F8" w14:textId="77777777" w:rsidR="00E26CD1" w:rsidRPr="008467A4" w:rsidRDefault="00E26CD1" w:rsidP="00E26CD1">
      <w:pPr>
        <w:pStyle w:val="SemEspaamento"/>
        <w:ind w:left="-851"/>
        <w:rPr>
          <w:b/>
        </w:rPr>
      </w:pPr>
      <w:proofErr w:type="gramStart"/>
      <w:r w:rsidRPr="008467A4">
        <w:rPr>
          <w:b/>
        </w:rPr>
        <w:t>(</w:t>
      </w:r>
      <w:r>
        <w:rPr>
          <w:b/>
        </w:rPr>
        <w:t xml:space="preserve">  </w:t>
      </w:r>
      <w:proofErr w:type="gramEnd"/>
      <w:r>
        <w:rPr>
          <w:b/>
        </w:rPr>
        <w:t xml:space="preserve"> </w:t>
      </w:r>
      <w:r w:rsidRPr="008467A4">
        <w:rPr>
          <w:b/>
        </w:rPr>
        <w:t>) Energia proveniente do núcleo do átomo.</w:t>
      </w:r>
    </w:p>
    <w:p w14:paraId="01BE3EEA" w14:textId="77777777" w:rsidR="00E26CD1" w:rsidRPr="008467A4" w:rsidRDefault="00E26CD1" w:rsidP="00E26CD1">
      <w:pPr>
        <w:pStyle w:val="SemEspaamento"/>
        <w:ind w:left="-851"/>
        <w:rPr>
          <w:b/>
        </w:rPr>
      </w:pPr>
      <w:proofErr w:type="gramStart"/>
      <w:r w:rsidRPr="008467A4">
        <w:rPr>
          <w:b/>
        </w:rPr>
        <w:t>(</w:t>
      </w:r>
      <w:r>
        <w:rPr>
          <w:b/>
        </w:rPr>
        <w:t xml:space="preserve">  </w:t>
      </w:r>
      <w:proofErr w:type="gramEnd"/>
      <w:r>
        <w:rPr>
          <w:b/>
        </w:rPr>
        <w:t xml:space="preserve"> </w:t>
      </w:r>
      <w:r w:rsidRPr="008467A4">
        <w:rPr>
          <w:b/>
        </w:rPr>
        <w:t>) Energia proveniente do ventos</w:t>
      </w:r>
    </w:p>
    <w:p w14:paraId="7A803833" w14:textId="77777777" w:rsidR="00E26CD1" w:rsidRPr="008467A4" w:rsidRDefault="00E26CD1" w:rsidP="00E26CD1">
      <w:pPr>
        <w:pStyle w:val="SemEspaamento"/>
        <w:ind w:left="-851"/>
        <w:rPr>
          <w:b/>
        </w:rPr>
      </w:pPr>
      <w:proofErr w:type="gramStart"/>
      <w:r w:rsidRPr="008467A4">
        <w:rPr>
          <w:b/>
        </w:rPr>
        <w:t>(</w:t>
      </w:r>
      <w:r>
        <w:rPr>
          <w:b/>
        </w:rPr>
        <w:t xml:space="preserve">  </w:t>
      </w:r>
      <w:proofErr w:type="gramEnd"/>
      <w:r>
        <w:rPr>
          <w:b/>
        </w:rPr>
        <w:t xml:space="preserve"> </w:t>
      </w:r>
      <w:r w:rsidRPr="008467A4">
        <w:rPr>
          <w:b/>
        </w:rPr>
        <w:t>) Energia proveniente do Sol.</w:t>
      </w:r>
    </w:p>
    <w:p w14:paraId="23F8E847" w14:textId="77777777" w:rsidR="00E26CD1" w:rsidRPr="008467A4" w:rsidRDefault="00E26CD1" w:rsidP="00E26CD1">
      <w:pPr>
        <w:pStyle w:val="SemEspaamento"/>
        <w:ind w:left="-851"/>
        <w:rPr>
          <w:b/>
        </w:rPr>
      </w:pPr>
      <w:proofErr w:type="gramStart"/>
      <w:r w:rsidRPr="008467A4">
        <w:rPr>
          <w:b/>
        </w:rPr>
        <w:t>(</w:t>
      </w:r>
      <w:r>
        <w:rPr>
          <w:b/>
        </w:rPr>
        <w:t xml:space="preserve">  </w:t>
      </w:r>
      <w:proofErr w:type="gramEnd"/>
      <w:r>
        <w:rPr>
          <w:b/>
        </w:rPr>
        <w:t xml:space="preserve"> </w:t>
      </w:r>
      <w:r w:rsidRPr="008467A4">
        <w:rPr>
          <w:b/>
        </w:rPr>
        <w:t>) Energia proveniente das águas.</w:t>
      </w:r>
    </w:p>
    <w:p w14:paraId="1EF3BDFE" w14:textId="77777777" w:rsidR="00E26CD1" w:rsidRPr="008467A4" w:rsidRDefault="00E26CD1" w:rsidP="00E26CD1">
      <w:pPr>
        <w:pStyle w:val="SemEspaamento"/>
        <w:ind w:left="-851"/>
        <w:rPr>
          <w:b/>
        </w:rPr>
      </w:pPr>
      <w:r w:rsidRPr="008467A4">
        <w:rPr>
          <w:b/>
        </w:rPr>
        <w:lastRenderedPageBreak/>
        <w:t>Marque a alternativa correta:</w:t>
      </w:r>
    </w:p>
    <w:p w14:paraId="07CC76B8" w14:textId="77777777" w:rsidR="00E26CD1" w:rsidRDefault="00E26CD1" w:rsidP="00E26CD1">
      <w:pPr>
        <w:pStyle w:val="SemEspaamento"/>
        <w:ind w:left="-851"/>
      </w:pPr>
      <w:r w:rsidRPr="00E26CD1">
        <w:t>a) 3 – 5 – 2 – 4 – 1</w:t>
      </w:r>
      <w:r>
        <w:t xml:space="preserve"> </w:t>
      </w:r>
    </w:p>
    <w:p w14:paraId="49F32239" w14:textId="77777777" w:rsidR="00E26CD1" w:rsidRDefault="00E26CD1" w:rsidP="00E26CD1">
      <w:pPr>
        <w:pStyle w:val="SemEspaamento"/>
        <w:ind w:left="-851"/>
      </w:pPr>
      <w:r>
        <w:t xml:space="preserve">b) 5 – 2 – 4 – 1 – 3 </w:t>
      </w:r>
    </w:p>
    <w:p w14:paraId="0F74B316" w14:textId="77777777" w:rsidR="00E26CD1" w:rsidRDefault="00E26CD1" w:rsidP="00E26CD1">
      <w:pPr>
        <w:pStyle w:val="SemEspaamento"/>
        <w:ind w:left="-851"/>
      </w:pPr>
      <w:r>
        <w:t xml:space="preserve">c) 1 – 3 – 5 – 4 – 2  </w:t>
      </w:r>
    </w:p>
    <w:p w14:paraId="0B070652" w14:textId="77777777" w:rsidR="00E26CD1" w:rsidRDefault="00E26CD1" w:rsidP="00E26CD1">
      <w:pPr>
        <w:pStyle w:val="SemEspaamento"/>
        <w:ind w:left="-851"/>
      </w:pPr>
      <w:r>
        <w:t xml:space="preserve">d) 3 – 5 – 4 – 2 – 1 </w:t>
      </w:r>
    </w:p>
    <w:p w14:paraId="278A3B87" w14:textId="77777777" w:rsidR="00E26CD1" w:rsidRDefault="00E26CD1" w:rsidP="00E26CD1">
      <w:pPr>
        <w:pStyle w:val="SemEspaamento"/>
        <w:ind w:left="-851"/>
      </w:pPr>
      <w:r>
        <w:t xml:space="preserve">e) 5 – 2 – 1 – 4 – 3 </w:t>
      </w:r>
    </w:p>
    <w:p w14:paraId="7D1A654F" w14:textId="77777777" w:rsidR="00E26CD1" w:rsidRDefault="00E26CD1" w:rsidP="00E26CD1">
      <w:pPr>
        <w:pStyle w:val="SemEspaamento"/>
        <w:ind w:left="-851"/>
      </w:pPr>
    </w:p>
    <w:p w14:paraId="78AD7B89" w14:textId="537E01EE" w:rsidR="00E26CD1" w:rsidRDefault="00E26CD1" w:rsidP="00E26CD1">
      <w:pPr>
        <w:pStyle w:val="SemEspaamento"/>
        <w:ind w:left="-851"/>
        <w:rPr>
          <w:b/>
        </w:rPr>
      </w:pPr>
      <w:r w:rsidRPr="00E26CD1">
        <w:rPr>
          <w:b/>
          <w:highlight w:val="yellow"/>
        </w:rPr>
        <w:t>Conteúdo: Tipos de energia e suas definições</w:t>
      </w:r>
    </w:p>
    <w:p w14:paraId="241CF070" w14:textId="77777777" w:rsidR="00E26CD1" w:rsidRDefault="00E26CD1" w:rsidP="00E26CD1">
      <w:pPr>
        <w:pStyle w:val="SemEspaamento"/>
        <w:ind w:left="-851"/>
        <w:rPr>
          <w:b/>
        </w:rPr>
      </w:pPr>
    </w:p>
    <w:p w14:paraId="6D148DD9" w14:textId="77777777" w:rsidR="00E26CD1" w:rsidRPr="002C03FC" w:rsidRDefault="00E26CD1" w:rsidP="00E26CD1">
      <w:pPr>
        <w:spacing w:after="0" w:line="240" w:lineRule="auto"/>
        <w:ind w:left="-851"/>
        <w:rPr>
          <w:rFonts w:cstheme="minorHAnsi"/>
          <w:b/>
        </w:rPr>
      </w:pPr>
      <w:r>
        <w:rPr>
          <w:b/>
        </w:rPr>
        <w:t xml:space="preserve">04) </w:t>
      </w:r>
      <w:r w:rsidRPr="002C03FC">
        <w:rPr>
          <w:rFonts w:cstheme="minorHAnsi"/>
          <w:b/>
        </w:rPr>
        <w:t>Marque V para verdadeiro e F para falso sobre a</w:t>
      </w:r>
      <w:r>
        <w:rPr>
          <w:rFonts w:cstheme="minorHAnsi"/>
          <w:b/>
        </w:rPr>
        <w:t xml:space="preserve">s assertivas abaixo: </w:t>
      </w:r>
    </w:p>
    <w:p w14:paraId="48929F9D" w14:textId="77777777" w:rsidR="00E26CD1" w:rsidRPr="00826F5A" w:rsidRDefault="00E26CD1" w:rsidP="00E26CD1">
      <w:pPr>
        <w:spacing w:after="0" w:line="240" w:lineRule="auto"/>
        <w:ind w:left="-851"/>
        <w:rPr>
          <w:rFonts w:cstheme="minorHAnsi"/>
          <w:b/>
        </w:rPr>
      </w:pPr>
      <w:proofErr w:type="gramStart"/>
      <w:r w:rsidRPr="00826F5A">
        <w:rPr>
          <w:rFonts w:cstheme="minorHAnsi"/>
          <w:b/>
        </w:rPr>
        <w:t xml:space="preserve">(  </w:t>
      </w:r>
      <w:proofErr w:type="gramEnd"/>
      <w:r w:rsidRPr="00826F5A">
        <w:rPr>
          <w:rFonts w:cstheme="minorHAnsi"/>
          <w:b/>
        </w:rPr>
        <w:t xml:space="preserve"> )Poluição refere-se a inserção no ambiente de resíduos sólidos apenas.</w:t>
      </w:r>
    </w:p>
    <w:p w14:paraId="3C022586" w14:textId="77777777" w:rsidR="00E26CD1" w:rsidRPr="00826F5A" w:rsidRDefault="00E26CD1" w:rsidP="00E26CD1">
      <w:pPr>
        <w:spacing w:after="0" w:line="240" w:lineRule="auto"/>
        <w:ind w:left="-851"/>
        <w:rPr>
          <w:rFonts w:cstheme="minorHAnsi"/>
          <w:b/>
        </w:rPr>
      </w:pPr>
      <w:proofErr w:type="gramStart"/>
      <w:r w:rsidRPr="00826F5A">
        <w:rPr>
          <w:rFonts w:cstheme="minorHAnsi"/>
          <w:b/>
        </w:rPr>
        <w:t xml:space="preserve">(  </w:t>
      </w:r>
      <w:proofErr w:type="gramEnd"/>
      <w:r w:rsidRPr="00826F5A">
        <w:rPr>
          <w:rFonts w:cstheme="minorHAnsi"/>
          <w:b/>
        </w:rPr>
        <w:t xml:space="preserve"> )Na inversão térmica os gases poluentes ficam retidos próximos a superfície, pois o ar quente, sendo mais pesado, não consegue subir para áreas mais altas da atmosfera, dispersando-os.</w:t>
      </w:r>
    </w:p>
    <w:p w14:paraId="39665734" w14:textId="77777777" w:rsidR="00E26CD1" w:rsidRPr="00826F5A" w:rsidRDefault="00E26CD1" w:rsidP="00E26CD1">
      <w:pPr>
        <w:spacing w:after="0" w:line="240" w:lineRule="auto"/>
        <w:ind w:left="-851"/>
        <w:rPr>
          <w:rFonts w:cstheme="minorHAnsi"/>
          <w:b/>
        </w:rPr>
      </w:pPr>
      <w:proofErr w:type="gramStart"/>
      <w:r w:rsidRPr="00826F5A">
        <w:rPr>
          <w:rFonts w:cstheme="minorHAnsi"/>
          <w:b/>
        </w:rPr>
        <w:t xml:space="preserve">(  </w:t>
      </w:r>
      <w:proofErr w:type="gramEnd"/>
      <w:r w:rsidRPr="00826F5A">
        <w:rPr>
          <w:rFonts w:cstheme="minorHAnsi"/>
          <w:b/>
        </w:rPr>
        <w:t xml:space="preserve"> )Os gases CFC são os principais vilões da destruição da camada de ozônio. Uma molécula de CFC pode destruir muitas moléculas de ozônio. </w:t>
      </w:r>
    </w:p>
    <w:p w14:paraId="262C3158" w14:textId="77777777" w:rsidR="00E26CD1" w:rsidRPr="00826F5A" w:rsidRDefault="00E26CD1" w:rsidP="00E26CD1">
      <w:pPr>
        <w:spacing w:after="0" w:line="240" w:lineRule="auto"/>
        <w:ind w:left="-851"/>
        <w:rPr>
          <w:rFonts w:cstheme="minorHAnsi"/>
          <w:b/>
        </w:rPr>
      </w:pPr>
      <w:proofErr w:type="gramStart"/>
      <w:r w:rsidRPr="00826F5A">
        <w:rPr>
          <w:rFonts w:cstheme="minorHAnsi"/>
          <w:b/>
        </w:rPr>
        <w:t xml:space="preserve">(  </w:t>
      </w:r>
      <w:proofErr w:type="gramEnd"/>
      <w:r w:rsidRPr="00826F5A">
        <w:rPr>
          <w:rFonts w:cstheme="minorHAnsi"/>
          <w:b/>
        </w:rPr>
        <w:t xml:space="preserve"> )Entre outros problemas relacionados, a chuva ácida pode causar o empobrecimento do solo.</w:t>
      </w:r>
    </w:p>
    <w:p w14:paraId="086DD371" w14:textId="77777777" w:rsidR="00E26CD1" w:rsidRPr="00826F5A" w:rsidRDefault="00E26CD1" w:rsidP="00E26CD1">
      <w:pPr>
        <w:spacing w:after="0" w:line="240" w:lineRule="auto"/>
        <w:ind w:left="-851"/>
        <w:rPr>
          <w:rFonts w:cstheme="minorHAnsi"/>
          <w:b/>
        </w:rPr>
      </w:pPr>
      <w:proofErr w:type="gramStart"/>
      <w:r w:rsidRPr="00826F5A">
        <w:rPr>
          <w:rFonts w:cstheme="minorHAnsi"/>
          <w:b/>
        </w:rPr>
        <w:t xml:space="preserve">(  </w:t>
      </w:r>
      <w:proofErr w:type="gramEnd"/>
      <w:r w:rsidRPr="00826F5A">
        <w:rPr>
          <w:rFonts w:cstheme="minorHAnsi"/>
          <w:b/>
        </w:rPr>
        <w:t xml:space="preserve"> )Gases estufa são responsáveis pela manutenção da temperatura média do planeta.</w:t>
      </w:r>
    </w:p>
    <w:p w14:paraId="78553AB0" w14:textId="77777777" w:rsidR="00E26CD1" w:rsidRPr="00826F5A" w:rsidRDefault="00E26CD1" w:rsidP="00E26CD1">
      <w:pPr>
        <w:spacing w:after="0" w:line="240" w:lineRule="auto"/>
        <w:ind w:left="-851"/>
        <w:rPr>
          <w:rFonts w:cstheme="minorHAnsi"/>
          <w:b/>
        </w:rPr>
      </w:pPr>
      <w:r w:rsidRPr="00826F5A">
        <w:rPr>
          <w:rFonts w:cstheme="minorHAnsi"/>
          <w:b/>
        </w:rPr>
        <w:t>Qual é a sequência correta?</w:t>
      </w:r>
    </w:p>
    <w:p w14:paraId="78B96B51" w14:textId="7AE51C05" w:rsidR="00E26CD1" w:rsidRDefault="00E26CD1" w:rsidP="00E26CD1">
      <w:pPr>
        <w:spacing w:after="0" w:line="240" w:lineRule="auto"/>
        <w:ind w:left="-851"/>
        <w:rPr>
          <w:rFonts w:cstheme="minorHAnsi"/>
        </w:rPr>
      </w:pPr>
      <w:r w:rsidRPr="00E26CD1">
        <w:rPr>
          <w:rFonts w:cstheme="minorHAnsi"/>
        </w:rPr>
        <w:t>a)</w:t>
      </w:r>
      <w:r>
        <w:rPr>
          <w:rFonts w:cstheme="minorHAnsi"/>
        </w:rPr>
        <w:t xml:space="preserve"> </w:t>
      </w:r>
      <w:r w:rsidRPr="00E26CD1">
        <w:rPr>
          <w:rFonts w:cstheme="minorHAnsi"/>
        </w:rPr>
        <w:t>F – F – V – V – V</w:t>
      </w:r>
      <w:r>
        <w:rPr>
          <w:rFonts w:cstheme="minorHAnsi"/>
        </w:rPr>
        <w:t xml:space="preserve"> </w:t>
      </w:r>
    </w:p>
    <w:p w14:paraId="7C570C84" w14:textId="4270E653" w:rsidR="00E26CD1" w:rsidRDefault="00E26CD1" w:rsidP="00E26CD1">
      <w:pPr>
        <w:spacing w:after="0" w:line="240" w:lineRule="auto"/>
        <w:ind w:left="-851"/>
        <w:rPr>
          <w:rFonts w:cstheme="minorHAnsi"/>
        </w:rPr>
      </w:pPr>
      <w:r>
        <w:rPr>
          <w:rFonts w:cstheme="minorHAnsi"/>
        </w:rPr>
        <w:t xml:space="preserve">b) F – F – V – F – F </w:t>
      </w:r>
    </w:p>
    <w:p w14:paraId="32881B2A" w14:textId="0040D765" w:rsidR="00E26CD1" w:rsidRDefault="00E26CD1" w:rsidP="00E26CD1">
      <w:pPr>
        <w:spacing w:after="0" w:line="240" w:lineRule="auto"/>
        <w:ind w:left="-851"/>
        <w:rPr>
          <w:rFonts w:cstheme="minorHAnsi"/>
        </w:rPr>
      </w:pPr>
      <w:r>
        <w:rPr>
          <w:rFonts w:cstheme="minorHAnsi"/>
        </w:rPr>
        <w:t xml:space="preserve">c) V – F – V – F – V </w:t>
      </w:r>
    </w:p>
    <w:p w14:paraId="2A86F3CC" w14:textId="5293FDFB" w:rsidR="00E26CD1" w:rsidRDefault="00E26CD1" w:rsidP="00E26CD1">
      <w:pPr>
        <w:spacing w:after="0" w:line="240" w:lineRule="auto"/>
        <w:ind w:left="-851"/>
        <w:rPr>
          <w:rFonts w:cstheme="minorHAnsi"/>
        </w:rPr>
      </w:pPr>
      <w:r>
        <w:rPr>
          <w:rFonts w:cstheme="minorHAnsi"/>
        </w:rPr>
        <w:t xml:space="preserve">d) V – V – V – F – V </w:t>
      </w:r>
    </w:p>
    <w:p w14:paraId="1643B546" w14:textId="12835A2F" w:rsidR="00E26CD1" w:rsidRDefault="00E26CD1" w:rsidP="00E26CD1">
      <w:pPr>
        <w:spacing w:after="0" w:line="240" w:lineRule="auto"/>
        <w:ind w:left="-851"/>
        <w:rPr>
          <w:rFonts w:cstheme="minorHAnsi"/>
        </w:rPr>
      </w:pPr>
      <w:r>
        <w:rPr>
          <w:rFonts w:cstheme="minorHAnsi"/>
        </w:rPr>
        <w:t xml:space="preserve">e) V – V – V – V – V </w:t>
      </w:r>
    </w:p>
    <w:p w14:paraId="0540BE86" w14:textId="7D982A18" w:rsidR="00E26CD1" w:rsidRDefault="00E26CD1" w:rsidP="00E26CD1">
      <w:pPr>
        <w:pStyle w:val="SemEspaamento"/>
        <w:ind w:left="-851"/>
        <w:rPr>
          <w:b/>
        </w:rPr>
      </w:pPr>
    </w:p>
    <w:p w14:paraId="77A053CC" w14:textId="77777777" w:rsidR="00E26CD1" w:rsidRDefault="00E26CD1" w:rsidP="00E26CD1">
      <w:pPr>
        <w:pStyle w:val="SemEspaamento"/>
        <w:ind w:left="-851"/>
        <w:rPr>
          <w:b/>
        </w:rPr>
      </w:pPr>
      <w:r w:rsidRPr="00E26CD1">
        <w:rPr>
          <w:b/>
          <w:highlight w:val="yellow"/>
        </w:rPr>
        <w:t>Conteúdo: Poluição Atmosférica</w:t>
      </w:r>
    </w:p>
    <w:p w14:paraId="287C06EA" w14:textId="77777777" w:rsidR="00E26CD1" w:rsidRDefault="00E26CD1" w:rsidP="00E26CD1">
      <w:pPr>
        <w:pStyle w:val="SemEspaamento"/>
        <w:ind w:left="-851"/>
        <w:rPr>
          <w:b/>
        </w:rPr>
      </w:pPr>
    </w:p>
    <w:p w14:paraId="45D6454E" w14:textId="77777777" w:rsidR="00E26CD1" w:rsidRPr="00E26CD1" w:rsidRDefault="00E26CD1" w:rsidP="00E26CD1">
      <w:pPr>
        <w:spacing w:after="0" w:line="240" w:lineRule="auto"/>
        <w:ind w:left="-851"/>
        <w:rPr>
          <w:rFonts w:cstheme="minorHAnsi"/>
          <w:b/>
        </w:rPr>
      </w:pPr>
      <w:r w:rsidRPr="00E26CD1">
        <w:rPr>
          <w:b/>
        </w:rPr>
        <w:t xml:space="preserve">05) </w:t>
      </w:r>
      <w:r w:rsidRPr="00E26CD1">
        <w:rPr>
          <w:rFonts w:cstheme="minorHAnsi"/>
          <w:b/>
        </w:rPr>
        <w:t xml:space="preserve">São partes que formam os </w:t>
      </w:r>
      <w:proofErr w:type="spellStart"/>
      <w:r w:rsidRPr="00E26CD1">
        <w:rPr>
          <w:rFonts w:cstheme="minorHAnsi"/>
          <w:b/>
        </w:rPr>
        <w:t>Rs</w:t>
      </w:r>
      <w:proofErr w:type="spellEnd"/>
      <w:r w:rsidRPr="00E26CD1">
        <w:rPr>
          <w:rFonts w:cstheme="minorHAnsi"/>
          <w:b/>
        </w:rPr>
        <w:t xml:space="preserve"> da reciclagem, EXCETO?</w:t>
      </w:r>
    </w:p>
    <w:p w14:paraId="482D9D0C" w14:textId="7898AE2C" w:rsidR="00E26CD1" w:rsidRDefault="00E26CD1" w:rsidP="00E26CD1">
      <w:pPr>
        <w:spacing w:after="0" w:line="240" w:lineRule="auto"/>
        <w:ind w:left="-851"/>
        <w:rPr>
          <w:rFonts w:cstheme="minorHAnsi"/>
        </w:rPr>
      </w:pPr>
      <w:r w:rsidRPr="00E26CD1">
        <w:rPr>
          <w:rFonts w:cstheme="minorHAnsi"/>
        </w:rPr>
        <w:t>a)</w:t>
      </w:r>
      <w:r>
        <w:rPr>
          <w:rFonts w:cstheme="minorHAnsi"/>
        </w:rPr>
        <w:t xml:space="preserve"> </w:t>
      </w:r>
      <w:r w:rsidRPr="00E26CD1">
        <w:rPr>
          <w:rFonts w:cstheme="minorHAnsi"/>
        </w:rPr>
        <w:t>Respeitar</w:t>
      </w:r>
    </w:p>
    <w:p w14:paraId="18EEBBCA" w14:textId="145EC4AC" w:rsidR="00E26CD1" w:rsidRDefault="00E26CD1" w:rsidP="00E26CD1">
      <w:pPr>
        <w:spacing w:after="0" w:line="240" w:lineRule="auto"/>
        <w:ind w:left="-851"/>
        <w:rPr>
          <w:rFonts w:cstheme="minorHAnsi"/>
        </w:rPr>
      </w:pPr>
      <w:r>
        <w:rPr>
          <w:rFonts w:cstheme="minorHAnsi"/>
        </w:rPr>
        <w:t>b) Reduzir</w:t>
      </w:r>
    </w:p>
    <w:p w14:paraId="19A6F37A" w14:textId="12ABC989" w:rsidR="00E26CD1" w:rsidRDefault="00E26CD1" w:rsidP="00E26CD1">
      <w:pPr>
        <w:spacing w:after="0" w:line="240" w:lineRule="auto"/>
        <w:ind w:left="-851"/>
        <w:rPr>
          <w:rFonts w:cstheme="minorHAnsi"/>
        </w:rPr>
      </w:pPr>
      <w:r>
        <w:rPr>
          <w:rFonts w:cstheme="minorHAnsi"/>
        </w:rPr>
        <w:t>c) Reutilizar</w:t>
      </w:r>
    </w:p>
    <w:p w14:paraId="34D7408D" w14:textId="635F5872" w:rsidR="00E26CD1" w:rsidRDefault="00E26CD1" w:rsidP="00E26CD1">
      <w:pPr>
        <w:spacing w:after="0" w:line="240" w:lineRule="auto"/>
        <w:ind w:left="-851"/>
        <w:rPr>
          <w:rFonts w:cstheme="minorHAnsi"/>
        </w:rPr>
      </w:pPr>
      <w:r>
        <w:rPr>
          <w:rFonts w:cstheme="minorHAnsi"/>
        </w:rPr>
        <w:t>d) Reciclar</w:t>
      </w:r>
    </w:p>
    <w:p w14:paraId="40D421A9" w14:textId="5BD0F8C9" w:rsidR="00E26CD1" w:rsidRDefault="00E26CD1" w:rsidP="00E26CD1">
      <w:pPr>
        <w:spacing w:after="0" w:line="240" w:lineRule="auto"/>
        <w:ind w:left="-851"/>
        <w:rPr>
          <w:rFonts w:cstheme="minorHAnsi"/>
        </w:rPr>
      </w:pPr>
      <w:r>
        <w:rPr>
          <w:rFonts w:cstheme="minorHAnsi"/>
        </w:rPr>
        <w:t>e) Recusar</w:t>
      </w:r>
    </w:p>
    <w:p w14:paraId="54277053" w14:textId="77777777" w:rsidR="00E26CD1" w:rsidRDefault="00E26CD1" w:rsidP="00E26CD1">
      <w:pPr>
        <w:spacing w:after="0" w:line="240" w:lineRule="auto"/>
        <w:ind w:left="-851"/>
        <w:rPr>
          <w:rFonts w:cstheme="minorHAnsi"/>
        </w:rPr>
      </w:pPr>
    </w:p>
    <w:p w14:paraId="080D0349" w14:textId="3EBBC020" w:rsidR="00E26CD1" w:rsidRDefault="00E26CD1" w:rsidP="00E26CD1">
      <w:pPr>
        <w:spacing w:after="0" w:line="240" w:lineRule="auto"/>
        <w:ind w:left="-851"/>
        <w:rPr>
          <w:rFonts w:cstheme="minorHAnsi"/>
          <w:b/>
        </w:rPr>
      </w:pPr>
      <w:r w:rsidRPr="00BB224F">
        <w:rPr>
          <w:rFonts w:cstheme="minorHAnsi"/>
          <w:b/>
          <w:highlight w:val="yellow"/>
        </w:rPr>
        <w:t xml:space="preserve">Conteúdo: Reciclagem: Os cinco </w:t>
      </w:r>
      <w:proofErr w:type="spellStart"/>
      <w:r w:rsidRPr="00BB224F">
        <w:rPr>
          <w:rFonts w:cstheme="minorHAnsi"/>
          <w:b/>
          <w:highlight w:val="yellow"/>
        </w:rPr>
        <w:t>Rs</w:t>
      </w:r>
      <w:proofErr w:type="spellEnd"/>
    </w:p>
    <w:p w14:paraId="58899DA1" w14:textId="77777777" w:rsidR="00BB224F" w:rsidRDefault="00BB224F" w:rsidP="00E26CD1">
      <w:pPr>
        <w:spacing w:after="0" w:line="240" w:lineRule="auto"/>
        <w:ind w:left="-851"/>
        <w:rPr>
          <w:rFonts w:cstheme="minorHAnsi"/>
          <w:b/>
        </w:rPr>
      </w:pPr>
    </w:p>
    <w:p w14:paraId="389BB105" w14:textId="2EA433AA" w:rsidR="00BB224F" w:rsidRDefault="00BB224F" w:rsidP="00E26CD1">
      <w:pPr>
        <w:spacing w:after="0" w:line="240" w:lineRule="auto"/>
        <w:ind w:left="-851"/>
        <w:rPr>
          <w:rFonts w:cstheme="minorHAnsi"/>
          <w:b/>
          <w:sz w:val="28"/>
          <w:szCs w:val="28"/>
        </w:rPr>
      </w:pPr>
      <w:r>
        <w:rPr>
          <w:rFonts w:cstheme="minorHAnsi"/>
          <w:b/>
          <w:sz w:val="28"/>
          <w:szCs w:val="28"/>
        </w:rPr>
        <w:t>2º Bimestre</w:t>
      </w:r>
    </w:p>
    <w:p w14:paraId="0A425ADB" w14:textId="77777777" w:rsidR="00BB224F" w:rsidRDefault="00BB224F" w:rsidP="00E26CD1">
      <w:pPr>
        <w:spacing w:after="0" w:line="240" w:lineRule="auto"/>
        <w:ind w:left="-851"/>
        <w:rPr>
          <w:rFonts w:cstheme="minorHAnsi"/>
          <w:b/>
          <w:sz w:val="28"/>
          <w:szCs w:val="28"/>
        </w:rPr>
      </w:pPr>
    </w:p>
    <w:p w14:paraId="4C1C3B01" w14:textId="507C6893" w:rsidR="00BB224F" w:rsidRPr="008A5DE7" w:rsidRDefault="008A5DE7" w:rsidP="00BB224F">
      <w:pPr>
        <w:spacing w:after="0" w:line="240" w:lineRule="auto"/>
        <w:ind w:left="-851"/>
        <w:rPr>
          <w:rFonts w:cstheme="minorHAnsi"/>
          <w:b/>
        </w:rPr>
      </w:pPr>
      <w:r>
        <w:rPr>
          <w:rFonts w:cstheme="minorHAnsi"/>
          <w:b/>
        </w:rPr>
        <w:t xml:space="preserve">06) </w:t>
      </w:r>
      <w:r w:rsidR="00BB224F" w:rsidRPr="008A5DE7">
        <w:rPr>
          <w:rFonts w:cstheme="minorHAnsi"/>
          <w:b/>
        </w:rPr>
        <w:t>Com base em seus conhecimentos, assinale a alternativa correta com relação à corrente</w:t>
      </w:r>
      <w:r>
        <w:rPr>
          <w:rFonts w:cstheme="minorHAnsi"/>
          <w:b/>
        </w:rPr>
        <w:t xml:space="preserve"> elétrica alternada.</w:t>
      </w:r>
    </w:p>
    <w:p w14:paraId="721066F5" w14:textId="77777777" w:rsidR="00BB224F" w:rsidRPr="008A5DE7" w:rsidRDefault="00BB224F" w:rsidP="00BB224F">
      <w:pPr>
        <w:spacing w:after="0" w:line="240" w:lineRule="auto"/>
        <w:ind w:left="-851"/>
        <w:rPr>
          <w:rFonts w:cstheme="minorHAnsi"/>
        </w:rPr>
      </w:pPr>
      <w:r w:rsidRPr="008A5DE7">
        <w:rPr>
          <w:rFonts w:cstheme="minorHAnsi"/>
        </w:rPr>
        <w:t>a) É um fluxo desornado de elétrons que se movem em um único sentido.</w:t>
      </w:r>
    </w:p>
    <w:p w14:paraId="7A4ABDC9" w14:textId="77777777" w:rsidR="00BB224F" w:rsidRPr="008A5DE7" w:rsidRDefault="00BB224F" w:rsidP="00BB224F">
      <w:pPr>
        <w:spacing w:after="0" w:line="240" w:lineRule="auto"/>
        <w:ind w:left="-851"/>
        <w:rPr>
          <w:rFonts w:cstheme="minorHAnsi"/>
        </w:rPr>
      </w:pPr>
      <w:r w:rsidRPr="008A5DE7">
        <w:rPr>
          <w:rFonts w:cstheme="minorHAnsi"/>
        </w:rPr>
        <w:t>b) É uma corrente em que os elétrons se movem em ambos sentidos dentro de um condutor.</w:t>
      </w:r>
    </w:p>
    <w:p w14:paraId="205FC0BB" w14:textId="77777777" w:rsidR="00BB224F" w:rsidRPr="008A5DE7" w:rsidRDefault="00BB224F" w:rsidP="00BB224F">
      <w:pPr>
        <w:spacing w:after="0" w:line="240" w:lineRule="auto"/>
        <w:ind w:left="-851"/>
        <w:rPr>
          <w:rFonts w:cstheme="minorHAnsi"/>
        </w:rPr>
      </w:pPr>
      <w:r w:rsidRPr="008A5DE7">
        <w:rPr>
          <w:rFonts w:cstheme="minorHAnsi"/>
        </w:rPr>
        <w:t>c) É uma movimentação de elétrons que flui do maior para o menor potencial.</w:t>
      </w:r>
    </w:p>
    <w:p w14:paraId="14719164" w14:textId="77777777" w:rsidR="00BB224F" w:rsidRPr="008A5DE7" w:rsidRDefault="00BB224F" w:rsidP="00BB224F">
      <w:pPr>
        <w:spacing w:after="0" w:line="240" w:lineRule="auto"/>
        <w:ind w:left="-851"/>
        <w:rPr>
          <w:rFonts w:cstheme="minorHAnsi"/>
        </w:rPr>
      </w:pPr>
      <w:r w:rsidRPr="008A5DE7">
        <w:rPr>
          <w:rFonts w:cstheme="minorHAnsi"/>
        </w:rPr>
        <w:t>d) É uma movimentação de elétrons que flui do menor para o maior potencial.</w:t>
      </w:r>
    </w:p>
    <w:p w14:paraId="6C5ECBC2" w14:textId="63E3596E" w:rsidR="00BB224F" w:rsidRDefault="00BB224F" w:rsidP="00BB224F">
      <w:pPr>
        <w:spacing w:after="0" w:line="240" w:lineRule="auto"/>
        <w:ind w:left="-851"/>
        <w:rPr>
          <w:rFonts w:cstheme="minorHAnsi"/>
        </w:rPr>
      </w:pPr>
      <w:r w:rsidRPr="008A5DE7">
        <w:rPr>
          <w:rFonts w:cstheme="minorHAnsi"/>
        </w:rPr>
        <w:t>e) É um fluxo que aquece os condutores em que aparecem.</w:t>
      </w:r>
    </w:p>
    <w:p w14:paraId="4FC4C291" w14:textId="77777777" w:rsidR="008A5DE7" w:rsidRDefault="008A5DE7" w:rsidP="00BB224F">
      <w:pPr>
        <w:spacing w:after="0" w:line="240" w:lineRule="auto"/>
        <w:ind w:left="-851"/>
        <w:rPr>
          <w:rFonts w:cstheme="minorHAnsi"/>
        </w:rPr>
      </w:pPr>
    </w:p>
    <w:p w14:paraId="4A69157C" w14:textId="308185D8" w:rsidR="008A5DE7" w:rsidRDefault="008A5DE7" w:rsidP="00BB224F">
      <w:pPr>
        <w:spacing w:after="0" w:line="240" w:lineRule="auto"/>
        <w:ind w:left="-851"/>
        <w:rPr>
          <w:rFonts w:cstheme="minorHAnsi"/>
          <w:b/>
        </w:rPr>
      </w:pPr>
      <w:r w:rsidRPr="008A5DE7">
        <w:rPr>
          <w:rFonts w:cstheme="minorHAnsi"/>
          <w:b/>
          <w:highlight w:val="yellow"/>
        </w:rPr>
        <w:t>Conteúdo: Corrente elétrica alternada e corrente elétrica contínua</w:t>
      </w:r>
    </w:p>
    <w:p w14:paraId="73F87047" w14:textId="77777777" w:rsidR="008A5DE7" w:rsidRDefault="008A5DE7" w:rsidP="00BB224F">
      <w:pPr>
        <w:spacing w:after="0" w:line="240" w:lineRule="auto"/>
        <w:ind w:left="-851"/>
        <w:rPr>
          <w:rFonts w:cstheme="minorHAnsi"/>
          <w:b/>
        </w:rPr>
      </w:pPr>
    </w:p>
    <w:p w14:paraId="67B6D749" w14:textId="1B5475E5" w:rsidR="008A5DE7" w:rsidRPr="00085F5C" w:rsidRDefault="008A5DE7" w:rsidP="008A5DE7">
      <w:pPr>
        <w:pStyle w:val="SemEspaamento"/>
        <w:ind w:left="-709"/>
        <w:rPr>
          <w:b/>
        </w:rPr>
      </w:pPr>
      <w:r w:rsidRPr="00085F5C">
        <w:rPr>
          <w:rFonts w:cstheme="minorHAnsi"/>
          <w:b/>
        </w:rPr>
        <w:t xml:space="preserve">07) </w:t>
      </w:r>
      <w:r w:rsidRPr="00085F5C">
        <w:rPr>
          <w:b/>
        </w:rPr>
        <w:t xml:space="preserve">Uma bateria de carro foi feita para suportar uma carga elétrica de 9000 C. Sabendo-se que a bateria é usada para alimentar um circuito elétrico que utiliza uma corrente elétrica de 15 A, o máximo tempo de duração dessa bateria, em minutos, é igual a: </w:t>
      </w:r>
    </w:p>
    <w:p w14:paraId="6C6E0C05" w14:textId="77777777" w:rsidR="008A5DE7" w:rsidRPr="00085F5C" w:rsidRDefault="008A5DE7" w:rsidP="008A5DE7">
      <w:pPr>
        <w:pStyle w:val="SemEspaamento"/>
        <w:ind w:left="-709"/>
      </w:pPr>
      <w:r w:rsidRPr="00085F5C">
        <w:t>a) 72 min</w:t>
      </w:r>
    </w:p>
    <w:p w14:paraId="54D0095C" w14:textId="77777777" w:rsidR="008A5DE7" w:rsidRPr="00085F5C" w:rsidRDefault="008A5DE7" w:rsidP="008A5DE7">
      <w:pPr>
        <w:pStyle w:val="SemEspaamento"/>
        <w:ind w:left="-709"/>
      </w:pPr>
      <w:r w:rsidRPr="00085F5C">
        <w:t>b) 60 min</w:t>
      </w:r>
    </w:p>
    <w:p w14:paraId="4C03FDD7" w14:textId="77777777" w:rsidR="008A5DE7" w:rsidRPr="00085F5C" w:rsidRDefault="008A5DE7" w:rsidP="008A5DE7">
      <w:pPr>
        <w:pStyle w:val="SemEspaamento"/>
        <w:ind w:left="-709"/>
      </w:pPr>
      <w:r w:rsidRPr="00085F5C">
        <w:t>c) 30 min</w:t>
      </w:r>
    </w:p>
    <w:p w14:paraId="502DFEC4" w14:textId="77777777" w:rsidR="008A5DE7" w:rsidRPr="00085F5C" w:rsidRDefault="008A5DE7" w:rsidP="008A5DE7">
      <w:pPr>
        <w:pStyle w:val="SemEspaamento"/>
        <w:ind w:left="-709"/>
      </w:pPr>
      <w:r w:rsidRPr="00085F5C">
        <w:t>d) 15 min</w:t>
      </w:r>
    </w:p>
    <w:p w14:paraId="0F9380FE" w14:textId="77777777" w:rsidR="008A5DE7" w:rsidRPr="00085F5C" w:rsidRDefault="008A5DE7" w:rsidP="008A5DE7">
      <w:pPr>
        <w:pStyle w:val="SemEspaamento"/>
        <w:ind w:left="-709"/>
      </w:pPr>
      <w:r w:rsidRPr="00085F5C">
        <w:t>e) 10 min</w:t>
      </w:r>
    </w:p>
    <w:p w14:paraId="1CF85892" w14:textId="61023419" w:rsidR="008A5DE7" w:rsidRDefault="008A5DE7" w:rsidP="00BB224F">
      <w:pPr>
        <w:spacing w:after="0" w:line="240" w:lineRule="auto"/>
        <w:ind w:left="-851"/>
        <w:rPr>
          <w:rFonts w:cstheme="minorHAnsi"/>
          <w:b/>
        </w:rPr>
      </w:pPr>
    </w:p>
    <w:p w14:paraId="28C8574F" w14:textId="50E4E428" w:rsidR="008A5DE7" w:rsidRDefault="008A5DE7" w:rsidP="00BB224F">
      <w:pPr>
        <w:spacing w:after="0" w:line="240" w:lineRule="auto"/>
        <w:ind w:left="-851"/>
        <w:rPr>
          <w:rFonts w:cstheme="minorHAnsi"/>
          <w:b/>
        </w:rPr>
      </w:pPr>
      <w:r w:rsidRPr="008A5DE7">
        <w:rPr>
          <w:rFonts w:cstheme="minorHAnsi"/>
          <w:b/>
          <w:highlight w:val="yellow"/>
        </w:rPr>
        <w:t>Conteúdo: Cálculo de carga elétrica e corrente elétrica</w:t>
      </w:r>
    </w:p>
    <w:p w14:paraId="7811A71F" w14:textId="77777777" w:rsidR="008A5DE7" w:rsidRDefault="008A5DE7" w:rsidP="00BB224F">
      <w:pPr>
        <w:spacing w:after="0" w:line="240" w:lineRule="auto"/>
        <w:ind w:left="-851"/>
        <w:rPr>
          <w:rFonts w:cstheme="minorHAnsi"/>
          <w:b/>
        </w:rPr>
      </w:pPr>
    </w:p>
    <w:p w14:paraId="68573265" w14:textId="77777777" w:rsidR="00CE679B" w:rsidRPr="00085F5C" w:rsidRDefault="008A5DE7" w:rsidP="00CE679B">
      <w:pPr>
        <w:pStyle w:val="SemEspaamento"/>
        <w:ind w:left="-709"/>
        <w:rPr>
          <w:b/>
        </w:rPr>
      </w:pPr>
      <w:r w:rsidRPr="00085F5C">
        <w:rPr>
          <w:rFonts w:cstheme="minorHAnsi"/>
          <w:b/>
        </w:rPr>
        <w:t xml:space="preserve">08) </w:t>
      </w:r>
      <w:r w:rsidR="00CE679B" w:rsidRPr="00085F5C">
        <w:rPr>
          <w:b/>
        </w:rPr>
        <w:t>Cinco lâmpadas de resistências elétricas ôhmicas, de 200 Ω cada, são ligadas em série. Sabendo-se que a primeira lâmpada é atravessada por uma corrente elétrica de 0,25 A, a corrente elétrica que atravessa a última lâmpada deve ser igual a:</w:t>
      </w:r>
    </w:p>
    <w:p w14:paraId="74353A62" w14:textId="77777777" w:rsidR="00CE679B" w:rsidRPr="00085F5C" w:rsidRDefault="00CE679B" w:rsidP="00CE679B">
      <w:pPr>
        <w:pStyle w:val="SemEspaamento"/>
        <w:ind w:left="-709"/>
      </w:pPr>
      <w:r w:rsidRPr="00085F5C">
        <w:t>a) 0,05 A</w:t>
      </w:r>
    </w:p>
    <w:p w14:paraId="390DBECF" w14:textId="77777777" w:rsidR="00CE679B" w:rsidRPr="00085F5C" w:rsidRDefault="00CE679B" w:rsidP="00CE679B">
      <w:pPr>
        <w:pStyle w:val="SemEspaamento"/>
        <w:ind w:left="-709"/>
      </w:pPr>
      <w:r w:rsidRPr="00085F5C">
        <w:t>b) 0,25 A</w:t>
      </w:r>
    </w:p>
    <w:p w14:paraId="5F5DD2C1" w14:textId="77777777" w:rsidR="00CE679B" w:rsidRPr="00085F5C" w:rsidRDefault="00CE679B" w:rsidP="00CE679B">
      <w:pPr>
        <w:pStyle w:val="SemEspaamento"/>
        <w:ind w:left="-709"/>
      </w:pPr>
      <w:r w:rsidRPr="00085F5C">
        <w:t>c) 0,15 A</w:t>
      </w:r>
    </w:p>
    <w:p w14:paraId="2D6B21DD" w14:textId="77777777" w:rsidR="00CE679B" w:rsidRPr="00085F5C" w:rsidRDefault="00CE679B" w:rsidP="00CE679B">
      <w:pPr>
        <w:pStyle w:val="SemEspaamento"/>
        <w:ind w:left="-709"/>
      </w:pPr>
      <w:r w:rsidRPr="00085F5C">
        <w:t>d) 0,125 A</w:t>
      </w:r>
    </w:p>
    <w:p w14:paraId="01FED668" w14:textId="77777777" w:rsidR="00CE679B" w:rsidRPr="00085F5C" w:rsidRDefault="00CE679B" w:rsidP="00CE679B">
      <w:pPr>
        <w:pStyle w:val="SemEspaamento"/>
        <w:ind w:left="-709"/>
      </w:pPr>
      <w:r w:rsidRPr="00085F5C">
        <w:t>e) 50 V</w:t>
      </w:r>
    </w:p>
    <w:p w14:paraId="28741352" w14:textId="77777777" w:rsidR="00CE679B" w:rsidRPr="00085F5C" w:rsidRDefault="00CE679B" w:rsidP="00CE679B">
      <w:pPr>
        <w:pStyle w:val="SemEspaamento"/>
        <w:ind w:left="-709"/>
      </w:pPr>
    </w:p>
    <w:p w14:paraId="08160BD5" w14:textId="0D4D7EAA" w:rsidR="00CE679B" w:rsidRPr="00085F5C" w:rsidRDefault="00CE679B" w:rsidP="00CE679B">
      <w:pPr>
        <w:pStyle w:val="SemEspaamento"/>
        <w:ind w:left="-709"/>
        <w:rPr>
          <w:b/>
        </w:rPr>
      </w:pPr>
      <w:r w:rsidRPr="00085F5C">
        <w:rPr>
          <w:b/>
          <w:highlight w:val="yellow"/>
        </w:rPr>
        <w:t>Conteúdo: Cálculo de resistência elétrica e corrente elétrica</w:t>
      </w:r>
    </w:p>
    <w:p w14:paraId="75E4760B" w14:textId="77777777" w:rsidR="002B31BE" w:rsidRPr="00085F5C" w:rsidRDefault="002B31BE" w:rsidP="00CE679B">
      <w:pPr>
        <w:pStyle w:val="SemEspaamento"/>
        <w:ind w:left="-709"/>
        <w:rPr>
          <w:b/>
        </w:rPr>
      </w:pPr>
    </w:p>
    <w:p w14:paraId="7B6041DE" w14:textId="77777777" w:rsidR="002B31BE" w:rsidRPr="00085F5C" w:rsidRDefault="002B31BE" w:rsidP="002B31BE">
      <w:pPr>
        <w:pStyle w:val="SemEspaamento"/>
        <w:ind w:left="-709"/>
        <w:rPr>
          <w:b/>
        </w:rPr>
      </w:pPr>
      <w:r w:rsidRPr="00085F5C">
        <w:rPr>
          <w:b/>
        </w:rPr>
        <w:t>09) Associe as colunas:</w:t>
      </w:r>
    </w:p>
    <w:tbl>
      <w:tblPr>
        <w:tblStyle w:val="Tabelacomgrade"/>
        <w:tblW w:w="0" w:type="auto"/>
        <w:tblInd w:w="-709" w:type="dxa"/>
        <w:tblLook w:val="04A0" w:firstRow="1" w:lastRow="0" w:firstColumn="1" w:lastColumn="0" w:noHBand="0" w:noVBand="1"/>
      </w:tblPr>
      <w:tblGrid>
        <w:gridCol w:w="1526"/>
        <w:gridCol w:w="8112"/>
      </w:tblGrid>
      <w:tr w:rsidR="002B31BE" w:rsidRPr="00085F5C" w14:paraId="46F8384D" w14:textId="77777777" w:rsidTr="003D29DF">
        <w:tc>
          <w:tcPr>
            <w:tcW w:w="1526" w:type="dxa"/>
          </w:tcPr>
          <w:p w14:paraId="36CBDA22" w14:textId="77777777" w:rsidR="002B31BE" w:rsidRPr="00085F5C" w:rsidRDefault="002B31BE" w:rsidP="003D29DF">
            <w:pPr>
              <w:pStyle w:val="SemEspaamento"/>
            </w:pPr>
            <w:proofErr w:type="gramStart"/>
            <w:r w:rsidRPr="00085F5C">
              <w:t>a)Gerador</w:t>
            </w:r>
            <w:proofErr w:type="gramEnd"/>
          </w:p>
        </w:tc>
        <w:tc>
          <w:tcPr>
            <w:tcW w:w="8112" w:type="dxa"/>
          </w:tcPr>
          <w:p w14:paraId="457C2730" w14:textId="77777777" w:rsidR="002B31BE" w:rsidRPr="00085F5C" w:rsidRDefault="002B31BE" w:rsidP="003D29DF">
            <w:pPr>
              <w:pStyle w:val="SemEspaamento"/>
            </w:pPr>
            <w:proofErr w:type="gramStart"/>
            <w:r w:rsidRPr="00085F5C">
              <w:t xml:space="preserve">(  </w:t>
            </w:r>
            <w:proofErr w:type="gramEnd"/>
            <w:r w:rsidRPr="00085F5C">
              <w:t xml:space="preserve"> ) Transforma energia elétrica em energia não elétrica</w:t>
            </w:r>
          </w:p>
        </w:tc>
      </w:tr>
      <w:tr w:rsidR="002B31BE" w:rsidRPr="00085F5C" w14:paraId="0CFF3877" w14:textId="77777777" w:rsidTr="003D29DF">
        <w:tc>
          <w:tcPr>
            <w:tcW w:w="1526" w:type="dxa"/>
          </w:tcPr>
          <w:p w14:paraId="3B94AFF9" w14:textId="77777777" w:rsidR="002B31BE" w:rsidRPr="00085F5C" w:rsidRDefault="002B31BE" w:rsidP="003D29DF">
            <w:pPr>
              <w:pStyle w:val="SemEspaamento"/>
            </w:pPr>
            <w:proofErr w:type="gramStart"/>
            <w:r w:rsidRPr="00085F5C">
              <w:t>b)Receptor</w:t>
            </w:r>
            <w:proofErr w:type="gramEnd"/>
          </w:p>
        </w:tc>
        <w:tc>
          <w:tcPr>
            <w:tcW w:w="8112" w:type="dxa"/>
          </w:tcPr>
          <w:p w14:paraId="522FC0AB" w14:textId="77777777" w:rsidR="002B31BE" w:rsidRPr="00085F5C" w:rsidRDefault="002B31BE" w:rsidP="003D29DF">
            <w:pPr>
              <w:pStyle w:val="SemEspaamento"/>
            </w:pPr>
            <w:proofErr w:type="gramStart"/>
            <w:r w:rsidRPr="00085F5C">
              <w:t xml:space="preserve">(  </w:t>
            </w:r>
            <w:proofErr w:type="gramEnd"/>
            <w:r w:rsidRPr="00085F5C">
              <w:t xml:space="preserve"> ) Em um circuito, diminui o valor da corrente utilizando o efeito Joule.</w:t>
            </w:r>
          </w:p>
        </w:tc>
      </w:tr>
      <w:tr w:rsidR="002B31BE" w:rsidRPr="00085F5C" w14:paraId="083D495A" w14:textId="77777777" w:rsidTr="003D29DF">
        <w:tc>
          <w:tcPr>
            <w:tcW w:w="1526" w:type="dxa"/>
          </w:tcPr>
          <w:p w14:paraId="3625E6A0" w14:textId="77777777" w:rsidR="002B31BE" w:rsidRPr="00085F5C" w:rsidRDefault="002B31BE" w:rsidP="003D29DF">
            <w:pPr>
              <w:pStyle w:val="SemEspaamento"/>
            </w:pPr>
            <w:proofErr w:type="gramStart"/>
            <w:r w:rsidRPr="00085F5C">
              <w:t>c)Condutor</w:t>
            </w:r>
            <w:proofErr w:type="gramEnd"/>
          </w:p>
        </w:tc>
        <w:tc>
          <w:tcPr>
            <w:tcW w:w="8112" w:type="dxa"/>
          </w:tcPr>
          <w:p w14:paraId="670D6735" w14:textId="77777777" w:rsidR="002B31BE" w:rsidRPr="00085F5C" w:rsidRDefault="002B31BE" w:rsidP="003D29DF">
            <w:pPr>
              <w:pStyle w:val="SemEspaamento"/>
            </w:pPr>
            <w:proofErr w:type="gramStart"/>
            <w:r w:rsidRPr="00085F5C">
              <w:t xml:space="preserve">(  </w:t>
            </w:r>
            <w:proofErr w:type="gramEnd"/>
            <w:r w:rsidRPr="00085F5C">
              <w:t xml:space="preserve"> ) Abre ou fecha um circuito.</w:t>
            </w:r>
          </w:p>
        </w:tc>
      </w:tr>
      <w:tr w:rsidR="002B31BE" w:rsidRPr="00085F5C" w14:paraId="57068E2E" w14:textId="77777777" w:rsidTr="003D29DF">
        <w:tc>
          <w:tcPr>
            <w:tcW w:w="1526" w:type="dxa"/>
          </w:tcPr>
          <w:p w14:paraId="3233C728" w14:textId="77777777" w:rsidR="002B31BE" w:rsidRPr="00085F5C" w:rsidRDefault="002B31BE" w:rsidP="003D29DF">
            <w:pPr>
              <w:pStyle w:val="SemEspaamento"/>
            </w:pPr>
            <w:proofErr w:type="gramStart"/>
            <w:r w:rsidRPr="00085F5C">
              <w:t>d)Interruptor</w:t>
            </w:r>
            <w:proofErr w:type="gramEnd"/>
          </w:p>
        </w:tc>
        <w:tc>
          <w:tcPr>
            <w:tcW w:w="8112" w:type="dxa"/>
          </w:tcPr>
          <w:p w14:paraId="076C0B9F" w14:textId="77777777" w:rsidR="002B31BE" w:rsidRPr="00085F5C" w:rsidRDefault="002B31BE" w:rsidP="003D29DF">
            <w:pPr>
              <w:pStyle w:val="SemEspaamento"/>
            </w:pPr>
            <w:proofErr w:type="gramStart"/>
            <w:r w:rsidRPr="00085F5C">
              <w:t xml:space="preserve">(  </w:t>
            </w:r>
            <w:proofErr w:type="gramEnd"/>
            <w:r w:rsidRPr="00085F5C">
              <w:t xml:space="preserve"> ) Transforma energia não elétrica em energia elétrica.</w:t>
            </w:r>
          </w:p>
        </w:tc>
      </w:tr>
      <w:tr w:rsidR="002B31BE" w:rsidRPr="00085F5C" w14:paraId="000DB84A" w14:textId="77777777" w:rsidTr="003D29DF">
        <w:tc>
          <w:tcPr>
            <w:tcW w:w="1526" w:type="dxa"/>
          </w:tcPr>
          <w:p w14:paraId="31895620" w14:textId="77777777" w:rsidR="002B31BE" w:rsidRPr="00085F5C" w:rsidRDefault="002B31BE" w:rsidP="003D29DF">
            <w:pPr>
              <w:pStyle w:val="SemEspaamento"/>
            </w:pPr>
            <w:proofErr w:type="gramStart"/>
            <w:r w:rsidRPr="00085F5C">
              <w:t>e)Resistor</w:t>
            </w:r>
            <w:proofErr w:type="gramEnd"/>
          </w:p>
        </w:tc>
        <w:tc>
          <w:tcPr>
            <w:tcW w:w="8112" w:type="dxa"/>
          </w:tcPr>
          <w:p w14:paraId="7CB9D42D" w14:textId="77777777" w:rsidR="002B31BE" w:rsidRPr="00085F5C" w:rsidRDefault="002B31BE" w:rsidP="003D29DF">
            <w:pPr>
              <w:pStyle w:val="SemEspaamento"/>
            </w:pPr>
            <w:proofErr w:type="gramStart"/>
            <w:r w:rsidRPr="00085F5C">
              <w:t xml:space="preserve">(  </w:t>
            </w:r>
            <w:proofErr w:type="gramEnd"/>
            <w:r w:rsidRPr="00085F5C">
              <w:t xml:space="preserve"> ) Transporta a corrente elétrica em um circuito.</w:t>
            </w:r>
          </w:p>
        </w:tc>
      </w:tr>
    </w:tbl>
    <w:p w14:paraId="58917CEE" w14:textId="36F818B6" w:rsidR="002B31BE" w:rsidRPr="00085F5C" w:rsidRDefault="002B31BE" w:rsidP="00CE679B">
      <w:pPr>
        <w:pStyle w:val="SemEspaamento"/>
        <w:ind w:left="-709"/>
        <w:rPr>
          <w:b/>
        </w:rPr>
      </w:pPr>
    </w:p>
    <w:p w14:paraId="5652AB32" w14:textId="3AD31F80" w:rsidR="002B31BE" w:rsidRPr="00085F5C" w:rsidRDefault="002B31BE" w:rsidP="00CE679B">
      <w:pPr>
        <w:pStyle w:val="SemEspaamento"/>
        <w:ind w:left="-709"/>
        <w:rPr>
          <w:b/>
        </w:rPr>
      </w:pPr>
      <w:r w:rsidRPr="00085F5C">
        <w:rPr>
          <w:b/>
          <w:highlight w:val="yellow"/>
        </w:rPr>
        <w:t>Conteúdo: Instrumentos de um circuito elétrico</w:t>
      </w:r>
    </w:p>
    <w:p w14:paraId="506C3276" w14:textId="77777777" w:rsidR="002B31BE" w:rsidRPr="00085F5C" w:rsidRDefault="002B31BE" w:rsidP="00CE679B">
      <w:pPr>
        <w:pStyle w:val="SemEspaamento"/>
        <w:ind w:left="-709"/>
        <w:rPr>
          <w:b/>
        </w:rPr>
      </w:pPr>
    </w:p>
    <w:p w14:paraId="7749FE0C" w14:textId="77777777" w:rsidR="002B31BE" w:rsidRPr="00085F5C" w:rsidRDefault="002B31BE" w:rsidP="002B31BE">
      <w:pPr>
        <w:pStyle w:val="SemEspaamento"/>
        <w:ind w:left="-709"/>
        <w:rPr>
          <w:b/>
        </w:rPr>
      </w:pPr>
      <w:r w:rsidRPr="00085F5C">
        <w:rPr>
          <w:b/>
        </w:rPr>
        <w:t xml:space="preserve">10) Um chuveiro elétrico é submetido a uma </w:t>
      </w:r>
      <w:proofErr w:type="spellStart"/>
      <w:r w:rsidRPr="00085F5C">
        <w:rPr>
          <w:b/>
        </w:rPr>
        <w:t>d.d.p</w:t>
      </w:r>
      <w:proofErr w:type="spellEnd"/>
      <w:r w:rsidRPr="00085F5C">
        <w:rPr>
          <w:b/>
        </w:rPr>
        <w:t xml:space="preserve"> de 220 V, sendo percorrido por uma corrente elétrica de intensidade 10A. A resistência elétrica do chuveiro é:</w:t>
      </w:r>
    </w:p>
    <w:p w14:paraId="6CA3F88F" w14:textId="77777777" w:rsidR="002B31BE" w:rsidRPr="00085F5C" w:rsidRDefault="002B31BE" w:rsidP="002B31BE">
      <w:pPr>
        <w:pStyle w:val="SemEspaamento"/>
        <w:ind w:left="-709"/>
      </w:pPr>
      <w:r w:rsidRPr="00085F5C">
        <w:t>a) 210 Ω</w:t>
      </w:r>
    </w:p>
    <w:p w14:paraId="69837CDC" w14:textId="77777777" w:rsidR="002B31BE" w:rsidRPr="00085F5C" w:rsidRDefault="002B31BE" w:rsidP="002B31BE">
      <w:pPr>
        <w:pStyle w:val="SemEspaamento"/>
        <w:ind w:left="-709"/>
      </w:pPr>
      <w:r w:rsidRPr="00085F5C">
        <w:t>b) 40 Ω</w:t>
      </w:r>
    </w:p>
    <w:p w14:paraId="7459E7F3" w14:textId="77777777" w:rsidR="002B31BE" w:rsidRPr="00085F5C" w:rsidRDefault="002B31BE" w:rsidP="002B31BE">
      <w:pPr>
        <w:pStyle w:val="SemEspaamento"/>
        <w:ind w:left="-709"/>
      </w:pPr>
      <w:r w:rsidRPr="00085F5C">
        <w:t>c) 22 Ω</w:t>
      </w:r>
    </w:p>
    <w:p w14:paraId="382441ED" w14:textId="77777777" w:rsidR="002B31BE" w:rsidRPr="00085F5C" w:rsidRDefault="002B31BE" w:rsidP="002B31BE">
      <w:pPr>
        <w:pStyle w:val="SemEspaamento"/>
        <w:ind w:left="-709"/>
      </w:pPr>
      <w:r w:rsidRPr="00085F5C">
        <w:t>d) 60 Ω</w:t>
      </w:r>
    </w:p>
    <w:p w14:paraId="6201E342" w14:textId="77777777" w:rsidR="002B31BE" w:rsidRPr="00085F5C" w:rsidRDefault="002B31BE" w:rsidP="002B31BE">
      <w:pPr>
        <w:pStyle w:val="SemEspaamento"/>
        <w:ind w:left="-709"/>
        <w:rPr>
          <w:rFonts w:cs="Calibri"/>
        </w:rPr>
      </w:pPr>
      <w:r w:rsidRPr="00085F5C">
        <w:t xml:space="preserve">e) 50 </w:t>
      </w:r>
      <w:r w:rsidRPr="00085F5C">
        <w:rPr>
          <w:rFonts w:cs="Calibri"/>
        </w:rPr>
        <w:t>ꭥ</w:t>
      </w:r>
    </w:p>
    <w:p w14:paraId="7D7843B9" w14:textId="77777777" w:rsidR="002B31BE" w:rsidRDefault="002B31BE" w:rsidP="002B31BE">
      <w:pPr>
        <w:pStyle w:val="SemEspaamento"/>
        <w:ind w:left="-709"/>
        <w:rPr>
          <w:rFonts w:cs="Calibri"/>
          <w:sz w:val="24"/>
          <w:szCs w:val="24"/>
        </w:rPr>
      </w:pPr>
    </w:p>
    <w:p w14:paraId="09CB0DDE" w14:textId="26ADE70E" w:rsidR="002B31BE" w:rsidRDefault="002B31BE" w:rsidP="002B31BE">
      <w:pPr>
        <w:pStyle w:val="SemEspaamento"/>
        <w:ind w:left="-709"/>
        <w:rPr>
          <w:rFonts w:cs="Calibri"/>
          <w:b/>
        </w:rPr>
      </w:pPr>
      <w:r w:rsidRPr="002B31BE">
        <w:rPr>
          <w:rFonts w:cs="Calibri"/>
          <w:b/>
          <w:highlight w:val="yellow"/>
        </w:rPr>
        <w:t>Conteúdo: Cálculo de resistência elétrica, corrente elétrica e diferença de potencial (Lei de Ohm)</w:t>
      </w:r>
    </w:p>
    <w:p w14:paraId="35DF18E1" w14:textId="77777777" w:rsidR="002B31BE" w:rsidRDefault="002B31BE" w:rsidP="002B31BE">
      <w:pPr>
        <w:pStyle w:val="SemEspaamento"/>
        <w:ind w:left="-709"/>
        <w:rPr>
          <w:rFonts w:cs="Calibri"/>
          <w:b/>
        </w:rPr>
      </w:pPr>
    </w:p>
    <w:p w14:paraId="224F00F8" w14:textId="77777777" w:rsidR="00144F48" w:rsidRDefault="002B31BE" w:rsidP="00144F48">
      <w:pPr>
        <w:pStyle w:val="SemEspaamento"/>
        <w:ind w:left="-709"/>
        <w:rPr>
          <w:rFonts w:cs="Calibri"/>
          <w:b/>
          <w:sz w:val="28"/>
          <w:szCs w:val="28"/>
        </w:rPr>
      </w:pPr>
      <w:r>
        <w:rPr>
          <w:rFonts w:cs="Calibri"/>
          <w:b/>
          <w:sz w:val="28"/>
          <w:szCs w:val="28"/>
        </w:rPr>
        <w:t>3º Bimestre</w:t>
      </w:r>
    </w:p>
    <w:p w14:paraId="26C173F4" w14:textId="77777777" w:rsidR="00144F48" w:rsidRDefault="00144F48" w:rsidP="00144F48">
      <w:pPr>
        <w:pStyle w:val="SemEspaamento"/>
        <w:ind w:left="-709"/>
        <w:rPr>
          <w:rFonts w:cs="Calibri"/>
          <w:b/>
          <w:sz w:val="28"/>
          <w:szCs w:val="28"/>
        </w:rPr>
      </w:pPr>
    </w:p>
    <w:p w14:paraId="2FD7E12C" w14:textId="4BE4E211" w:rsidR="00144F48" w:rsidRDefault="00144F48" w:rsidP="00144F48">
      <w:pPr>
        <w:pStyle w:val="SemEspaamento"/>
        <w:ind w:left="-709"/>
        <w:rPr>
          <w:b/>
        </w:rPr>
      </w:pPr>
      <w:r>
        <w:rPr>
          <w:b/>
        </w:rPr>
        <w:t xml:space="preserve">11) </w:t>
      </w:r>
      <w:r w:rsidRPr="00C7684D">
        <w:rPr>
          <w:b/>
        </w:rPr>
        <w:t>De acordo com a imagem, determine os órgãos do sistema digestório:</w:t>
      </w:r>
    </w:p>
    <w:p w14:paraId="5627FB8E" w14:textId="02FA3358" w:rsidR="00144F48" w:rsidRPr="00144F48" w:rsidRDefault="00144F48" w:rsidP="00144F48">
      <w:pPr>
        <w:pStyle w:val="SemEspaamento"/>
        <w:ind w:left="-709"/>
        <w:rPr>
          <w:rFonts w:cs="Calibri"/>
          <w:b/>
          <w:sz w:val="28"/>
          <w:szCs w:val="28"/>
        </w:rPr>
      </w:pPr>
      <w:r>
        <w:rPr>
          <w:noProof/>
          <w:lang w:eastAsia="pt-BR"/>
        </w:rPr>
        <mc:AlternateContent>
          <mc:Choice Requires="wps">
            <w:drawing>
              <wp:anchor distT="0" distB="0" distL="114300" distR="114300" simplePos="0" relativeHeight="251659264" behindDoc="0" locked="0" layoutInCell="1" allowOverlap="1" wp14:anchorId="5390680C" wp14:editId="22E16FBE">
                <wp:simplePos x="0" y="0"/>
                <wp:positionH relativeFrom="column">
                  <wp:posOffset>2407344</wp:posOffset>
                </wp:positionH>
                <wp:positionV relativeFrom="paragraph">
                  <wp:posOffset>161054</wp:posOffset>
                </wp:positionV>
                <wp:extent cx="2870791" cy="1796902"/>
                <wp:effectExtent l="0" t="0" r="25400" b="13335"/>
                <wp:wrapNone/>
                <wp:docPr id="3" name="Caixa de texto 3"/>
                <wp:cNvGraphicFramePr/>
                <a:graphic xmlns:a="http://schemas.openxmlformats.org/drawingml/2006/main">
                  <a:graphicData uri="http://schemas.microsoft.com/office/word/2010/wordprocessingShape">
                    <wps:wsp>
                      <wps:cNvSpPr txBox="1"/>
                      <wps:spPr>
                        <a:xfrm>
                          <a:off x="0" y="0"/>
                          <a:ext cx="2870791" cy="17969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A52479" w14:textId="02FC7750" w:rsidR="00144F48" w:rsidRDefault="00144F48">
                            <w:r>
                              <w:t>1 – ____________________________</w:t>
                            </w:r>
                          </w:p>
                          <w:p w14:paraId="3D888352" w14:textId="2A79E732" w:rsidR="00144F48" w:rsidRDefault="00144F48">
                            <w:r>
                              <w:t>2 – ____________________________</w:t>
                            </w:r>
                          </w:p>
                          <w:p w14:paraId="4A1BCE04" w14:textId="21A7264F" w:rsidR="00144F48" w:rsidRDefault="00144F48">
                            <w:r>
                              <w:t>3 – ____________________________</w:t>
                            </w:r>
                          </w:p>
                          <w:p w14:paraId="01115C06" w14:textId="24757792" w:rsidR="00144F48" w:rsidRDefault="00144F48">
                            <w:r>
                              <w:t>4 – ____________________________</w:t>
                            </w:r>
                          </w:p>
                          <w:p w14:paraId="19FB07E7" w14:textId="4978F1D5" w:rsidR="00144F48" w:rsidRDefault="00144F48">
                            <w:r>
                              <w:t>5 – ____________________________</w:t>
                            </w:r>
                          </w:p>
                          <w:p w14:paraId="22F87EB3" w14:textId="3FE25165" w:rsidR="00144F48" w:rsidRDefault="00144F48">
                            <w:r>
                              <w:t>6 – ____________________________</w:t>
                            </w:r>
                          </w:p>
                          <w:p w14:paraId="141CF2D8" w14:textId="77777777" w:rsidR="00144F48" w:rsidRDefault="00144F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90680C" id="_x0000_t202" coordsize="21600,21600" o:spt="202" path="m,l,21600r21600,l21600,xe">
                <v:stroke joinstyle="miter"/>
                <v:path gradientshapeok="t" o:connecttype="rect"/>
              </v:shapetype>
              <v:shape id="Caixa de texto 3" o:spid="_x0000_s1026" type="#_x0000_t202" style="position:absolute;left:0;text-align:left;margin-left:189.55pt;margin-top:12.7pt;width:226.05pt;height:1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" fillcolor="white [3201]" strokeweight=".5pt">
                <v:textbox>
                  <w:txbxContent>
                    <w:p w14:paraId="15A52479" w14:textId="02FC7750" w:rsidR="00144F48" w:rsidRDefault="00144F48">
                      <w:r>
                        <w:t>1 – ____________________________</w:t>
                      </w:r>
                    </w:p>
                    <w:p w14:paraId="3D888352" w14:textId="2A79E732" w:rsidR="00144F48" w:rsidRDefault="00144F48">
                      <w:r>
                        <w:t>2 – ____________________________</w:t>
                      </w:r>
                    </w:p>
                    <w:p w14:paraId="4A1BCE04" w14:textId="21A7264F" w:rsidR="00144F48" w:rsidRDefault="00144F48">
                      <w:r>
                        <w:t>3 – ____________________________</w:t>
                      </w:r>
                    </w:p>
                    <w:p w14:paraId="01115C06" w14:textId="24757792" w:rsidR="00144F48" w:rsidRDefault="00144F48">
                      <w:r>
                        <w:t>4 – ____________________________</w:t>
                      </w:r>
                    </w:p>
                    <w:p w14:paraId="19FB07E7" w14:textId="4978F1D5" w:rsidR="00144F48" w:rsidRDefault="00144F48">
                      <w:r>
                        <w:t>5 – ____________________________</w:t>
                      </w:r>
                    </w:p>
                    <w:p w14:paraId="22F87EB3" w14:textId="3FE25165" w:rsidR="00144F48" w:rsidRDefault="00144F48">
                      <w:r>
                        <w:t>6 – ____________________________</w:t>
                      </w:r>
                    </w:p>
                    <w:p w14:paraId="141CF2D8" w14:textId="77777777" w:rsidR="00144F48" w:rsidRDefault="00144F48"/>
                  </w:txbxContent>
                </v:textbox>
              </v:shape>
            </w:pict>
          </mc:Fallback>
        </mc:AlternateContent>
      </w:r>
      <w:r>
        <w:rPr>
          <w:noProof/>
          <w:lang w:eastAsia="pt-BR"/>
        </w:rPr>
        <w:drawing>
          <wp:inline distT="0" distB="0" distL="0" distR="0" wp14:anchorId="76C2EFC4" wp14:editId="2F75291E">
            <wp:extent cx="2447290" cy="2276475"/>
            <wp:effectExtent l="0" t="0" r="0" b="9525"/>
            <wp:docPr id="1" name="Imagem 1" descr="Exercícios de Biologia - G1 - CFTMG 2010 - A figura i... - Sto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ícios de Biologia - G1 - CFTMG 2010 - A figura i... - Stood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3969" cy="2310594"/>
                    </a:xfrm>
                    <a:prstGeom prst="rect">
                      <a:avLst/>
                    </a:prstGeom>
                    <a:noFill/>
                    <a:ln>
                      <a:noFill/>
                    </a:ln>
                  </pic:spPr>
                </pic:pic>
              </a:graphicData>
            </a:graphic>
          </wp:inline>
        </w:drawing>
      </w:r>
    </w:p>
    <w:p w14:paraId="16F16DBF" w14:textId="59731ACC" w:rsidR="002B31BE" w:rsidRPr="00CE679B" w:rsidRDefault="002B31BE" w:rsidP="00CE679B">
      <w:pPr>
        <w:pStyle w:val="SemEspaamento"/>
        <w:ind w:left="-709"/>
        <w:rPr>
          <w:b/>
        </w:rPr>
      </w:pPr>
    </w:p>
    <w:p w14:paraId="3FFA92D6" w14:textId="77777777" w:rsidR="00144F48" w:rsidRDefault="00144F48" w:rsidP="001F769E">
      <w:pPr>
        <w:spacing w:after="0" w:line="240" w:lineRule="auto"/>
        <w:ind w:left="-709"/>
        <w:rPr>
          <w:rFonts w:cstheme="minorHAnsi"/>
          <w:b/>
        </w:rPr>
      </w:pPr>
      <w:r w:rsidRPr="00144F48">
        <w:rPr>
          <w:rFonts w:cstheme="minorHAnsi"/>
          <w:b/>
          <w:highlight w:val="yellow"/>
        </w:rPr>
        <w:t>Conteúdo: Anatomia do sistema digestório (Órgãos integrantes)</w:t>
      </w:r>
    </w:p>
    <w:p w14:paraId="4D13C458" w14:textId="77777777" w:rsidR="00144F48" w:rsidRDefault="00144F48" w:rsidP="00144F48">
      <w:pPr>
        <w:spacing w:after="0" w:line="240" w:lineRule="auto"/>
        <w:ind w:left="-851"/>
        <w:rPr>
          <w:rFonts w:cstheme="minorHAnsi"/>
          <w:b/>
        </w:rPr>
      </w:pPr>
    </w:p>
    <w:p w14:paraId="7EF3CEB3" w14:textId="0ADFF702" w:rsidR="00144F48" w:rsidRDefault="00144F48" w:rsidP="001F769E">
      <w:pPr>
        <w:spacing w:after="0" w:line="240" w:lineRule="auto"/>
        <w:ind w:left="-709"/>
        <w:rPr>
          <w:b/>
        </w:rPr>
      </w:pPr>
      <w:r>
        <w:rPr>
          <w:rFonts w:cstheme="minorHAnsi"/>
          <w:b/>
        </w:rPr>
        <w:t xml:space="preserve">12) </w:t>
      </w:r>
      <w:r w:rsidRPr="00C7684D">
        <w:rPr>
          <w:b/>
        </w:rPr>
        <w:t>De acordo com a imagem, determine os órgãos do sistema respiratório:</w:t>
      </w:r>
    </w:p>
    <w:p w14:paraId="0A603BCA" w14:textId="24E30F25" w:rsidR="00144F48" w:rsidRPr="00144F48" w:rsidRDefault="00144F48" w:rsidP="00144F48">
      <w:pPr>
        <w:spacing w:after="0" w:line="240" w:lineRule="auto"/>
        <w:ind w:left="-851"/>
        <w:rPr>
          <w:rFonts w:cstheme="minorHAnsi"/>
          <w:b/>
        </w:rPr>
      </w:pPr>
      <w:r>
        <w:rPr>
          <w:noProof/>
          <w:lang w:eastAsia="pt-BR"/>
        </w:rPr>
        <w:lastRenderedPageBreak/>
        <mc:AlternateContent>
          <mc:Choice Requires="wps">
            <w:drawing>
              <wp:anchor distT="0" distB="0" distL="114300" distR="114300" simplePos="0" relativeHeight="251660288" behindDoc="0" locked="0" layoutInCell="1" allowOverlap="1" wp14:anchorId="35C8B9C9" wp14:editId="322DC8D2">
                <wp:simplePos x="0" y="0"/>
                <wp:positionH relativeFrom="column">
                  <wp:posOffset>2630628</wp:posOffset>
                </wp:positionH>
                <wp:positionV relativeFrom="paragraph">
                  <wp:posOffset>141029</wp:posOffset>
                </wp:positionV>
                <wp:extent cx="3072809" cy="2214452"/>
                <wp:effectExtent l="0" t="0" r="13335" b="14605"/>
                <wp:wrapNone/>
                <wp:docPr id="5" name="Caixa de texto 5"/>
                <wp:cNvGraphicFramePr/>
                <a:graphic xmlns:a="http://schemas.openxmlformats.org/drawingml/2006/main">
                  <a:graphicData uri="http://schemas.microsoft.com/office/word/2010/wordprocessingShape">
                    <wps:wsp>
                      <wps:cNvSpPr txBox="1"/>
                      <wps:spPr>
                        <a:xfrm>
                          <a:off x="0" y="0"/>
                          <a:ext cx="3072809" cy="22144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632A2" w14:textId="1C3BD583" w:rsidR="00144F48" w:rsidRDefault="00144F48">
                            <w:r>
                              <w:t>1 – ________________________________</w:t>
                            </w:r>
                          </w:p>
                          <w:p w14:paraId="217DE659" w14:textId="3E7AB611" w:rsidR="00144F48" w:rsidRDefault="00144F48">
                            <w:r>
                              <w:t>2 – ________________________________</w:t>
                            </w:r>
                          </w:p>
                          <w:p w14:paraId="3E959118" w14:textId="04A77BDA" w:rsidR="00144F48" w:rsidRDefault="00144F48">
                            <w:r>
                              <w:t>3 – ________________________________</w:t>
                            </w:r>
                          </w:p>
                          <w:p w14:paraId="66633375" w14:textId="28470D39" w:rsidR="00144F48" w:rsidRDefault="00144F48">
                            <w:r>
                              <w:t>4 – ________________________________</w:t>
                            </w:r>
                          </w:p>
                          <w:p w14:paraId="0DD56039" w14:textId="48D311EF" w:rsidR="00144F48" w:rsidRDefault="00144F48">
                            <w:r>
                              <w:t>5 – ________________________________</w:t>
                            </w:r>
                          </w:p>
                          <w:p w14:paraId="34CF6D52" w14:textId="6463C993" w:rsidR="00144F48" w:rsidRDefault="00144F48">
                            <w:r>
                              <w:t>6 – ________________________________</w:t>
                            </w:r>
                          </w:p>
                          <w:p w14:paraId="22BEE356" w14:textId="19B05BCE" w:rsidR="00144F48" w:rsidRDefault="00144F48">
                            <w:r>
                              <w:t>7 – ________________________________</w:t>
                            </w:r>
                          </w:p>
                          <w:p w14:paraId="4542FF75" w14:textId="77777777" w:rsidR="00144F48" w:rsidRDefault="00144F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8B9C9" id="Caixa de texto 5" o:spid="_x0000_s1027" type="#_x0000_t202" style="position:absolute;left:0;text-align:left;margin-left:207.15pt;margin-top:11.1pt;width:241.95pt;height:174.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" fillcolor="white [3201]" strokeweight=".5pt">
                <v:textbox>
                  <w:txbxContent>
                    <w:p w14:paraId="311632A2" w14:textId="1C3BD583" w:rsidR="00144F48" w:rsidRDefault="00144F48">
                      <w:r>
                        <w:t>1 – ________________________________</w:t>
                      </w:r>
                    </w:p>
                    <w:p w14:paraId="217DE659" w14:textId="3E7AB611" w:rsidR="00144F48" w:rsidRDefault="00144F48">
                      <w:r>
                        <w:t>2 – ________________________________</w:t>
                      </w:r>
                    </w:p>
                    <w:p w14:paraId="3E959118" w14:textId="04A77BDA" w:rsidR="00144F48" w:rsidRDefault="00144F48">
                      <w:r>
                        <w:t>3 – ________________________________</w:t>
                      </w:r>
                    </w:p>
                    <w:p w14:paraId="66633375" w14:textId="28470D39" w:rsidR="00144F48" w:rsidRDefault="00144F48">
                      <w:r>
                        <w:t>4 – ________________________________</w:t>
                      </w:r>
                    </w:p>
                    <w:p w14:paraId="0DD56039" w14:textId="48D311EF" w:rsidR="00144F48" w:rsidRDefault="00144F48">
                      <w:r>
                        <w:t>5 – ________________________________</w:t>
                      </w:r>
                    </w:p>
                    <w:p w14:paraId="34CF6D52" w14:textId="6463C993" w:rsidR="00144F48" w:rsidRDefault="00144F48">
                      <w:r>
                        <w:t>6 – ________________________________</w:t>
                      </w:r>
                    </w:p>
                    <w:p w14:paraId="22BEE356" w14:textId="19B05BCE" w:rsidR="00144F48" w:rsidRDefault="00144F48">
                      <w:r>
                        <w:t>7 – ________________________________</w:t>
                      </w:r>
                    </w:p>
                    <w:p w14:paraId="4542FF75" w14:textId="77777777" w:rsidR="00144F48" w:rsidRDefault="00144F48"/>
                  </w:txbxContent>
                </v:textbox>
              </v:shape>
            </w:pict>
          </mc:Fallback>
        </mc:AlternateContent>
      </w:r>
      <w:r>
        <w:rPr>
          <w:noProof/>
          <w:lang w:eastAsia="pt-BR"/>
        </w:rPr>
        <w:drawing>
          <wp:inline distT="0" distB="0" distL="0" distR="0" wp14:anchorId="14C2232C" wp14:editId="76CBFD49">
            <wp:extent cx="2733675" cy="2352675"/>
            <wp:effectExtent l="0" t="0" r="9525" b="9525"/>
            <wp:docPr id="4" name="Imagem 4" descr="MEMOREX sistema respirató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EX sistema respirató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2352675"/>
                    </a:xfrm>
                    <a:prstGeom prst="rect">
                      <a:avLst/>
                    </a:prstGeom>
                    <a:noFill/>
                    <a:ln>
                      <a:noFill/>
                    </a:ln>
                  </pic:spPr>
                </pic:pic>
              </a:graphicData>
            </a:graphic>
          </wp:inline>
        </w:drawing>
      </w:r>
    </w:p>
    <w:p w14:paraId="21412452" w14:textId="26A13A3F" w:rsidR="00144F48" w:rsidRPr="008A5DE7" w:rsidRDefault="00144F48" w:rsidP="00BB224F">
      <w:pPr>
        <w:spacing w:after="0" w:line="240" w:lineRule="auto"/>
        <w:ind w:left="-851"/>
        <w:rPr>
          <w:rFonts w:cstheme="minorHAnsi"/>
          <w:b/>
        </w:rPr>
      </w:pPr>
    </w:p>
    <w:p w14:paraId="6AF2DF4C" w14:textId="77777777" w:rsidR="00144F48" w:rsidRPr="00A54DB9" w:rsidRDefault="00144F48" w:rsidP="001F769E">
      <w:pPr>
        <w:spacing w:after="0" w:line="240" w:lineRule="auto"/>
        <w:ind w:left="-709"/>
        <w:rPr>
          <w:rFonts w:cstheme="minorHAnsi"/>
          <w:b/>
        </w:rPr>
      </w:pPr>
      <w:r w:rsidRPr="00A54DB9">
        <w:rPr>
          <w:rFonts w:cstheme="minorHAnsi"/>
          <w:b/>
          <w:highlight w:val="yellow"/>
        </w:rPr>
        <w:t>Conteúdo: Anatomia do sistema respiratório (Órgãos integrantes)</w:t>
      </w:r>
    </w:p>
    <w:p w14:paraId="3739ABE6" w14:textId="77777777" w:rsidR="00144F48" w:rsidRDefault="00144F48" w:rsidP="00144F48">
      <w:pPr>
        <w:spacing w:after="0" w:line="240" w:lineRule="auto"/>
        <w:ind w:left="-851"/>
        <w:rPr>
          <w:rFonts w:cstheme="minorHAnsi"/>
          <w:b/>
        </w:rPr>
      </w:pPr>
    </w:p>
    <w:p w14:paraId="4BAAD7B8" w14:textId="026D53EF" w:rsidR="00144F48" w:rsidRDefault="00144F48" w:rsidP="001F769E">
      <w:pPr>
        <w:spacing w:after="0" w:line="240" w:lineRule="auto"/>
        <w:ind w:left="-709"/>
        <w:rPr>
          <w:b/>
        </w:rPr>
      </w:pPr>
      <w:r>
        <w:rPr>
          <w:rFonts w:cstheme="minorHAnsi"/>
          <w:b/>
        </w:rPr>
        <w:t xml:space="preserve">13) </w:t>
      </w:r>
      <w:r w:rsidRPr="00C7684D">
        <w:rPr>
          <w:b/>
        </w:rPr>
        <w:t>De acordo com a imagem, determine as estruturas do sistema circulatório:</w:t>
      </w:r>
    </w:p>
    <w:p w14:paraId="3A84799D" w14:textId="384F4FDA" w:rsidR="00144F48" w:rsidRPr="00144F48" w:rsidRDefault="00A54DB9" w:rsidP="00144F48">
      <w:pPr>
        <w:spacing w:after="0" w:line="240" w:lineRule="auto"/>
        <w:ind w:left="-851"/>
        <w:rPr>
          <w:rFonts w:cstheme="minorHAnsi"/>
          <w:b/>
        </w:rPr>
      </w:pPr>
      <w:r>
        <w:rPr>
          <w:noProof/>
          <w:lang w:eastAsia="pt-BR"/>
        </w:rPr>
        <mc:AlternateContent>
          <mc:Choice Requires="wps">
            <w:drawing>
              <wp:anchor distT="0" distB="0" distL="114300" distR="114300" simplePos="0" relativeHeight="251661312" behindDoc="0" locked="0" layoutInCell="1" allowOverlap="1" wp14:anchorId="55B729F2" wp14:editId="4D6D7264">
                <wp:simplePos x="0" y="0"/>
                <wp:positionH relativeFrom="column">
                  <wp:posOffset>2439242</wp:posOffset>
                </wp:positionH>
                <wp:positionV relativeFrom="paragraph">
                  <wp:posOffset>31424</wp:posOffset>
                </wp:positionV>
                <wp:extent cx="3211032" cy="2371061"/>
                <wp:effectExtent l="0" t="0" r="27940" b="10795"/>
                <wp:wrapNone/>
                <wp:docPr id="7" name="Caixa de texto 7"/>
                <wp:cNvGraphicFramePr/>
                <a:graphic xmlns:a="http://schemas.openxmlformats.org/drawingml/2006/main">
                  <a:graphicData uri="http://schemas.microsoft.com/office/word/2010/wordprocessingShape">
                    <wps:wsp>
                      <wps:cNvSpPr txBox="1"/>
                      <wps:spPr>
                        <a:xfrm>
                          <a:off x="0" y="0"/>
                          <a:ext cx="3211032" cy="23710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E875BB" w14:textId="405EDF5A" w:rsidR="00A54DB9" w:rsidRDefault="00A54DB9">
                            <w:r>
                              <w:t>1 – ______________________________________</w:t>
                            </w:r>
                          </w:p>
                          <w:p w14:paraId="48E066F8" w14:textId="12AB5E8F" w:rsidR="00A54DB9" w:rsidRDefault="00A54DB9">
                            <w:r>
                              <w:t>2 – ______________________________________</w:t>
                            </w:r>
                          </w:p>
                          <w:p w14:paraId="7A8635CD" w14:textId="535745C7" w:rsidR="00A54DB9" w:rsidRDefault="00A54DB9">
                            <w:r>
                              <w:t>3 – ______________________________________</w:t>
                            </w:r>
                          </w:p>
                          <w:p w14:paraId="5E5A22B5" w14:textId="561CB51D" w:rsidR="00A54DB9" w:rsidRDefault="00A54DB9">
                            <w:r>
                              <w:t>4 – ______________________________________</w:t>
                            </w:r>
                          </w:p>
                          <w:p w14:paraId="1641E749" w14:textId="265D00DD" w:rsidR="00A54DB9" w:rsidRDefault="00A54DB9">
                            <w:r>
                              <w:t>5 – ______________________________________</w:t>
                            </w:r>
                          </w:p>
                          <w:p w14:paraId="2CB9E035" w14:textId="58F6E444" w:rsidR="00A54DB9" w:rsidRDefault="00A54DB9">
                            <w:r>
                              <w:t>6 – ______________________________________</w:t>
                            </w:r>
                          </w:p>
                          <w:p w14:paraId="436111B5" w14:textId="1DE960FA" w:rsidR="00A54DB9" w:rsidRDefault="00A54DB9">
                            <w:r>
                              <w:t>7 – ______________________________________</w:t>
                            </w:r>
                          </w:p>
                          <w:p w14:paraId="7ACA5119" w14:textId="1D3A0E7F" w:rsidR="00A54DB9" w:rsidRDefault="00A54DB9">
                            <w:r>
                              <w:t>8 – ______________________________________</w:t>
                            </w:r>
                          </w:p>
                          <w:p w14:paraId="3E962611" w14:textId="043A01AC" w:rsidR="00A54DB9" w:rsidRDefault="00A54DB9">
                            <w:r>
                              <w:t xml:space="preserve"> </w:t>
                            </w:r>
                          </w:p>
                          <w:p w14:paraId="792D0404" w14:textId="77777777" w:rsidR="00A54DB9" w:rsidRDefault="00A54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729F2" id="Caixa de texto 7" o:spid="_x0000_s1028" type="#_x0000_t202" style="position:absolute;left:0;text-align:left;margin-left:192.05pt;margin-top:2.45pt;width:252.85pt;height:18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" fillcolor="white [3201]" strokeweight=".5pt">
                <v:textbox>
                  <w:txbxContent>
                    <w:p w14:paraId="55E875BB" w14:textId="405EDF5A" w:rsidR="00A54DB9" w:rsidRDefault="00A54DB9">
                      <w:r>
                        <w:t>1 – ______________________________________</w:t>
                      </w:r>
                    </w:p>
                    <w:p w14:paraId="48E066F8" w14:textId="12AB5E8F" w:rsidR="00A54DB9" w:rsidRDefault="00A54DB9">
                      <w:r>
                        <w:t>2 – ______________________________________</w:t>
                      </w:r>
                    </w:p>
                    <w:p w14:paraId="7A8635CD" w14:textId="535745C7" w:rsidR="00A54DB9" w:rsidRDefault="00A54DB9">
                      <w:r>
                        <w:t>3 – ______________________________________</w:t>
                      </w:r>
                    </w:p>
                    <w:p w14:paraId="5E5A22B5" w14:textId="561CB51D" w:rsidR="00A54DB9" w:rsidRDefault="00A54DB9">
                      <w:r>
                        <w:t>4 – ______________________________________</w:t>
                      </w:r>
                    </w:p>
                    <w:p w14:paraId="1641E749" w14:textId="265D00DD" w:rsidR="00A54DB9" w:rsidRDefault="00A54DB9">
                      <w:r>
                        <w:t>5 – ______________________________________</w:t>
                      </w:r>
                    </w:p>
                    <w:p w14:paraId="2CB9E035" w14:textId="58F6E444" w:rsidR="00A54DB9" w:rsidRDefault="00A54DB9">
                      <w:r>
                        <w:t>6 – ______________________________________</w:t>
                      </w:r>
                    </w:p>
                    <w:p w14:paraId="436111B5" w14:textId="1DE960FA" w:rsidR="00A54DB9" w:rsidRDefault="00A54DB9">
                      <w:r>
                        <w:t>7 – ______________________________________</w:t>
                      </w:r>
                    </w:p>
                    <w:p w14:paraId="7ACA5119" w14:textId="1D3A0E7F" w:rsidR="00A54DB9" w:rsidRDefault="00A54DB9">
                      <w:r>
                        <w:t>8 – ______________________________________</w:t>
                      </w:r>
                    </w:p>
                    <w:p w14:paraId="3E962611" w14:textId="043A01AC" w:rsidR="00A54DB9" w:rsidRDefault="00A54DB9">
                      <w:r>
                        <w:t xml:space="preserve"> </w:t>
                      </w:r>
                    </w:p>
                    <w:p w14:paraId="792D0404" w14:textId="77777777" w:rsidR="00A54DB9" w:rsidRDefault="00A54DB9"/>
                  </w:txbxContent>
                </v:textbox>
              </v:shape>
            </w:pict>
          </mc:Fallback>
        </mc:AlternateContent>
      </w:r>
      <w:r w:rsidR="00144F48">
        <w:rPr>
          <w:noProof/>
          <w:lang w:eastAsia="pt-BR"/>
        </w:rPr>
        <w:drawing>
          <wp:inline distT="0" distB="0" distL="0" distR="0" wp14:anchorId="122C9A49" wp14:editId="5427A162">
            <wp:extent cx="2743200" cy="17240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724025"/>
                    </a:xfrm>
                    <a:prstGeom prst="rect">
                      <a:avLst/>
                    </a:prstGeom>
                    <a:noFill/>
                    <a:ln>
                      <a:noFill/>
                    </a:ln>
                  </pic:spPr>
                </pic:pic>
              </a:graphicData>
            </a:graphic>
          </wp:inline>
        </w:drawing>
      </w:r>
    </w:p>
    <w:p w14:paraId="233A18A7" w14:textId="387E2461" w:rsidR="00144F48" w:rsidRDefault="00144F48" w:rsidP="00E26CD1">
      <w:pPr>
        <w:spacing w:after="0" w:line="240" w:lineRule="auto"/>
        <w:ind w:left="-851"/>
        <w:rPr>
          <w:rFonts w:cstheme="minorHAnsi"/>
        </w:rPr>
      </w:pPr>
    </w:p>
    <w:p w14:paraId="45C38380" w14:textId="77777777" w:rsidR="00E26CD1" w:rsidRDefault="00E26CD1" w:rsidP="00E26CD1">
      <w:pPr>
        <w:spacing w:after="0" w:line="240" w:lineRule="auto"/>
        <w:ind w:left="-851"/>
        <w:rPr>
          <w:rFonts w:cstheme="minorHAnsi"/>
        </w:rPr>
      </w:pPr>
    </w:p>
    <w:p w14:paraId="3E8E01F1" w14:textId="135DE85C" w:rsidR="00E26CD1" w:rsidRPr="00E26CD1" w:rsidRDefault="00E26CD1" w:rsidP="00E26CD1">
      <w:pPr>
        <w:pStyle w:val="SemEspaamento"/>
        <w:ind w:left="-851"/>
        <w:rPr>
          <w:b/>
        </w:rPr>
      </w:pPr>
      <w:r>
        <w:rPr>
          <w:b/>
        </w:rPr>
        <w:t xml:space="preserve"> </w:t>
      </w:r>
    </w:p>
    <w:p w14:paraId="24CED51C" w14:textId="1AE86242" w:rsidR="007E106F" w:rsidRPr="007E106F" w:rsidRDefault="007E106F" w:rsidP="007E106F">
      <w:pPr>
        <w:spacing w:after="0" w:line="240" w:lineRule="auto"/>
        <w:ind w:left="-851"/>
        <w:rPr>
          <w:rFonts w:cstheme="minorHAnsi"/>
          <w:b/>
        </w:rPr>
      </w:pPr>
    </w:p>
    <w:p w14:paraId="1FE8E17B" w14:textId="4C750DB5" w:rsidR="007E106F" w:rsidRPr="00584DA9" w:rsidRDefault="007E106F" w:rsidP="007E106F">
      <w:pPr>
        <w:pStyle w:val="SemEspaamento"/>
        <w:ind w:left="-851"/>
        <w:rPr>
          <w:b/>
          <w:color w:val="FF0000"/>
        </w:rPr>
      </w:pPr>
    </w:p>
    <w:p w14:paraId="293A1232" w14:textId="77777777" w:rsidR="00A54DB9" w:rsidRDefault="00A54DB9" w:rsidP="001F769E">
      <w:pPr>
        <w:pStyle w:val="SemEspaamento"/>
        <w:ind w:left="-709"/>
        <w:rPr>
          <w:b/>
        </w:rPr>
      </w:pPr>
      <w:r w:rsidRPr="00A54DB9">
        <w:rPr>
          <w:b/>
          <w:highlight w:val="yellow"/>
        </w:rPr>
        <w:t>Conteúdo: Anatomia do sistema circulatório (estruturas integrantes e cavidades cardíacas)</w:t>
      </w:r>
    </w:p>
    <w:p w14:paraId="1FDC4F23" w14:textId="77777777" w:rsidR="00A54DB9" w:rsidRDefault="00A54DB9" w:rsidP="00A54DB9">
      <w:pPr>
        <w:pStyle w:val="SemEspaamento"/>
        <w:ind w:left="-993"/>
        <w:rPr>
          <w:b/>
        </w:rPr>
      </w:pPr>
    </w:p>
    <w:p w14:paraId="04E1D252" w14:textId="33D8D125" w:rsidR="00A54DB9" w:rsidRDefault="00A54DB9" w:rsidP="001F769E">
      <w:pPr>
        <w:pStyle w:val="SemEspaamento"/>
        <w:ind w:left="-709"/>
        <w:rPr>
          <w:b/>
        </w:rPr>
      </w:pPr>
      <w:r w:rsidRPr="00A54DB9">
        <w:rPr>
          <w:rFonts w:cstheme="minorHAnsi"/>
          <w:b/>
        </w:rPr>
        <w:t xml:space="preserve">14) </w:t>
      </w:r>
      <w:r w:rsidRPr="00A54DB9">
        <w:rPr>
          <w:b/>
        </w:rPr>
        <w:t>De acordo com a imagem, determine as estruturas do sistema urinário:</w:t>
      </w:r>
    </w:p>
    <w:p w14:paraId="61D4AB42" w14:textId="680D478F" w:rsidR="00A54DB9" w:rsidRPr="00A54DB9" w:rsidRDefault="00A54DB9" w:rsidP="00A54DB9">
      <w:pPr>
        <w:pStyle w:val="SemEspaamento"/>
        <w:ind w:left="-993"/>
        <w:rPr>
          <w:b/>
        </w:rPr>
      </w:pPr>
      <w:r>
        <w:rPr>
          <w:noProof/>
          <w:lang w:eastAsia="pt-BR"/>
        </w:rPr>
        <mc:AlternateContent>
          <mc:Choice Requires="wps">
            <w:drawing>
              <wp:anchor distT="0" distB="0" distL="114300" distR="114300" simplePos="0" relativeHeight="251662336" behindDoc="0" locked="0" layoutInCell="1" allowOverlap="1" wp14:anchorId="48320448" wp14:editId="1053A92A">
                <wp:simplePos x="0" y="0"/>
                <wp:positionH relativeFrom="column">
                  <wp:posOffset>2311252</wp:posOffset>
                </wp:positionH>
                <wp:positionV relativeFrom="paragraph">
                  <wp:posOffset>664816</wp:posOffset>
                </wp:positionV>
                <wp:extent cx="3104707" cy="1180214"/>
                <wp:effectExtent l="0" t="0" r="19685" b="20320"/>
                <wp:wrapNone/>
                <wp:docPr id="9" name="Caixa de texto 9"/>
                <wp:cNvGraphicFramePr/>
                <a:graphic xmlns:a="http://schemas.openxmlformats.org/drawingml/2006/main">
                  <a:graphicData uri="http://schemas.microsoft.com/office/word/2010/wordprocessingShape">
                    <wps:wsp>
                      <wps:cNvSpPr txBox="1"/>
                      <wps:spPr>
                        <a:xfrm>
                          <a:off x="0" y="0"/>
                          <a:ext cx="3104707" cy="11802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9AF9AB" w14:textId="00060C38" w:rsidR="00A54DB9" w:rsidRDefault="00A54DB9">
                            <w:r>
                              <w:t>1 – __________________________________</w:t>
                            </w:r>
                          </w:p>
                          <w:p w14:paraId="13A065EE" w14:textId="030F6A9B" w:rsidR="00A54DB9" w:rsidRDefault="00A54DB9">
                            <w:r>
                              <w:t>2 – __________________________________</w:t>
                            </w:r>
                          </w:p>
                          <w:p w14:paraId="76F7354A" w14:textId="017980E0" w:rsidR="00A54DB9" w:rsidRDefault="00A54DB9">
                            <w:r>
                              <w:t>3 – __________________________________</w:t>
                            </w:r>
                          </w:p>
                          <w:p w14:paraId="5B637DD9" w14:textId="3D24CED0" w:rsidR="00A54DB9" w:rsidRDefault="00A54DB9">
                            <w:r>
                              <w:t>4 – __________________________________</w:t>
                            </w:r>
                          </w:p>
                          <w:p w14:paraId="79AA9640" w14:textId="2D51B3DD" w:rsidR="00A54DB9" w:rsidRDefault="00A54DB9">
                            <w:r>
                              <w:t>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320448" id="Caixa de texto 9" o:spid="_x0000_s1029" type="#_x0000_t202" style="position:absolute;left:0;text-align:left;margin-left:182pt;margin-top:52.35pt;width:244.45pt;height:9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" fillcolor="white [3201]" strokeweight=".5pt">
                <v:textbox>
                  <w:txbxContent>
                    <w:p w14:paraId="6A9AF9AB" w14:textId="00060C38" w:rsidR="00A54DB9" w:rsidRDefault="00A54DB9">
                      <w:r>
                        <w:t>1 – __________________________________</w:t>
                      </w:r>
                    </w:p>
                    <w:p w14:paraId="13A065EE" w14:textId="030F6A9B" w:rsidR="00A54DB9" w:rsidRDefault="00A54DB9">
                      <w:r>
                        <w:t>2 – __________________________________</w:t>
                      </w:r>
                    </w:p>
                    <w:p w14:paraId="76F7354A" w14:textId="017980E0" w:rsidR="00A54DB9" w:rsidRDefault="00A54DB9">
                      <w:r>
                        <w:t>3 – __________________________________</w:t>
                      </w:r>
                    </w:p>
                    <w:p w14:paraId="5B637DD9" w14:textId="3D24CED0" w:rsidR="00A54DB9" w:rsidRDefault="00A54DB9">
                      <w:r>
                        <w:t>4 – __________________________________</w:t>
                      </w:r>
                    </w:p>
                    <w:p w14:paraId="79AA9640" w14:textId="2D51B3DD" w:rsidR="00A54DB9" w:rsidRDefault="00A54DB9">
                      <w:r>
                        <w:t>__________________</w:t>
                      </w:r>
                    </w:p>
                  </w:txbxContent>
                </v:textbox>
              </v:shape>
            </w:pict>
          </mc:Fallback>
        </mc:AlternateContent>
      </w:r>
      <w:r>
        <w:rPr>
          <w:noProof/>
          <w:lang w:eastAsia="pt-BR"/>
        </w:rPr>
        <w:drawing>
          <wp:inline distT="0" distB="0" distL="0" distR="0" wp14:anchorId="77BB184F" wp14:editId="5FA08FCD">
            <wp:extent cx="2400300" cy="2257425"/>
            <wp:effectExtent l="0" t="0" r="0" b="9525"/>
            <wp:docPr id="8" name="Imagem 8" descr="8º ano. LÍNGUA PORTUGUESA Leia o trecho para responder às questões. Ensino  Fundamental Módulo 12 3º período 25/08/2017. E Objeto indireto. - PDF  Download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º ano. LÍNGUA PORTUGUESA Leia o trecho para responder às questões. Ensino  Fundamental Módulo 12 3º período 25/08/2017. E Objeto indireto. - PDF  Download grá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257425"/>
                    </a:xfrm>
                    <a:prstGeom prst="rect">
                      <a:avLst/>
                    </a:prstGeom>
                    <a:noFill/>
                    <a:ln>
                      <a:noFill/>
                    </a:ln>
                  </pic:spPr>
                </pic:pic>
              </a:graphicData>
            </a:graphic>
          </wp:inline>
        </w:drawing>
      </w:r>
    </w:p>
    <w:p w14:paraId="63FEAADD" w14:textId="05B05A71" w:rsidR="00E214CF" w:rsidRPr="00E214CF" w:rsidRDefault="00E214CF" w:rsidP="00E214CF">
      <w:pPr>
        <w:ind w:left="-851"/>
        <w:rPr>
          <w:rFonts w:cstheme="minorHAnsi"/>
        </w:rPr>
      </w:pPr>
    </w:p>
    <w:p w14:paraId="21E66A24" w14:textId="77777777" w:rsidR="00E775C5" w:rsidRDefault="00E775C5" w:rsidP="001F769E">
      <w:pPr>
        <w:ind w:left="-709"/>
        <w:rPr>
          <w:b/>
        </w:rPr>
      </w:pPr>
      <w:r w:rsidRPr="00E775C5">
        <w:rPr>
          <w:b/>
          <w:highlight w:val="yellow"/>
        </w:rPr>
        <w:t>Conteúdo: Anatomia do sistema urinário (órgãos integrantes)</w:t>
      </w:r>
    </w:p>
    <w:p w14:paraId="0AC93DC3" w14:textId="77777777" w:rsidR="00085F5C" w:rsidRDefault="00085F5C" w:rsidP="001F769E">
      <w:pPr>
        <w:ind w:left="-709"/>
        <w:rPr>
          <w:b/>
        </w:rPr>
      </w:pPr>
    </w:p>
    <w:p w14:paraId="7338AC06" w14:textId="79952066" w:rsidR="00E775C5" w:rsidRPr="00E775C5" w:rsidRDefault="00E775C5" w:rsidP="001F769E">
      <w:pPr>
        <w:ind w:left="-709"/>
        <w:rPr>
          <w:b/>
        </w:rPr>
      </w:pPr>
      <w:r w:rsidRPr="00E775C5">
        <w:rPr>
          <w:b/>
        </w:rPr>
        <w:lastRenderedPageBreak/>
        <w:t>15) De acordo com a imagem, determine as glândulas do sistema endócrino:</w:t>
      </w:r>
    </w:p>
    <w:p w14:paraId="36BE5409" w14:textId="317D8E7C" w:rsidR="00E775C5" w:rsidRDefault="00E775C5" w:rsidP="00E775C5">
      <w:pPr>
        <w:pStyle w:val="SemEspaamento"/>
        <w:ind w:left="-993"/>
      </w:pPr>
      <w:r>
        <w:rPr>
          <w:noProof/>
          <w:lang w:eastAsia="pt-BR"/>
        </w:rPr>
        <mc:AlternateContent>
          <mc:Choice Requires="wps">
            <w:drawing>
              <wp:anchor distT="0" distB="0" distL="114300" distR="114300" simplePos="0" relativeHeight="251663360" behindDoc="0" locked="0" layoutInCell="1" allowOverlap="1" wp14:anchorId="38CFEB90" wp14:editId="0B0EF41B">
                <wp:simplePos x="0" y="0"/>
                <wp:positionH relativeFrom="column">
                  <wp:posOffset>1481928</wp:posOffset>
                </wp:positionH>
                <wp:positionV relativeFrom="paragraph">
                  <wp:posOffset>868591</wp:posOffset>
                </wp:positionV>
                <wp:extent cx="3221665" cy="1488558"/>
                <wp:effectExtent l="0" t="0" r="17145" b="16510"/>
                <wp:wrapNone/>
                <wp:docPr id="12" name="Caixa de texto 12"/>
                <wp:cNvGraphicFramePr/>
                <a:graphic xmlns:a="http://schemas.openxmlformats.org/drawingml/2006/main">
                  <a:graphicData uri="http://schemas.microsoft.com/office/word/2010/wordprocessingShape">
                    <wps:wsp>
                      <wps:cNvSpPr txBox="1"/>
                      <wps:spPr>
                        <a:xfrm>
                          <a:off x="0" y="0"/>
                          <a:ext cx="3221665" cy="14885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292B10" w14:textId="50521669" w:rsidR="00E775C5" w:rsidRDefault="00E775C5">
                            <w:r>
                              <w:t>1 – ___________________________________</w:t>
                            </w:r>
                          </w:p>
                          <w:p w14:paraId="2ACD2561" w14:textId="24E85A32" w:rsidR="00E775C5" w:rsidRDefault="00E775C5">
                            <w:r>
                              <w:t>2 – ___________________________________</w:t>
                            </w:r>
                          </w:p>
                          <w:p w14:paraId="55476EE7" w14:textId="00D8EFDB" w:rsidR="00E775C5" w:rsidRDefault="00E775C5">
                            <w:r>
                              <w:t>3 – ___________________________________</w:t>
                            </w:r>
                          </w:p>
                          <w:p w14:paraId="08A33AF0" w14:textId="1D76672C" w:rsidR="00E775C5" w:rsidRDefault="00E775C5">
                            <w:r>
                              <w:t>4 – ___________________________________</w:t>
                            </w:r>
                          </w:p>
                          <w:p w14:paraId="11BAEC11" w14:textId="6260C8D1" w:rsidR="00E775C5" w:rsidRDefault="00E775C5">
                            <w:r>
                              <w:t>5 – ___________________________________</w:t>
                            </w:r>
                          </w:p>
                          <w:p w14:paraId="6E9400B3" w14:textId="77777777" w:rsidR="00E775C5" w:rsidRDefault="00E775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FEB90" id="Caixa de texto 12" o:spid="_x0000_s1030" type="#_x0000_t202" style="position:absolute;left:0;text-align:left;margin-left:116.7pt;margin-top:68.4pt;width:253.65pt;height:11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" fillcolor="white [3201]" strokeweight=".5pt">
                <v:textbox>
                  <w:txbxContent>
                    <w:p w14:paraId="00292B10" w14:textId="50521669" w:rsidR="00E775C5" w:rsidRDefault="00E775C5">
                      <w:r>
                        <w:t>1 – ___________________________________</w:t>
                      </w:r>
                    </w:p>
                    <w:p w14:paraId="2ACD2561" w14:textId="24E85A32" w:rsidR="00E775C5" w:rsidRDefault="00E775C5">
                      <w:r>
                        <w:t>2 – ___________________________________</w:t>
                      </w:r>
                    </w:p>
                    <w:p w14:paraId="55476EE7" w14:textId="00D8EFDB" w:rsidR="00E775C5" w:rsidRDefault="00E775C5">
                      <w:r>
                        <w:t>3 – ___________________________________</w:t>
                      </w:r>
                    </w:p>
                    <w:p w14:paraId="08A33AF0" w14:textId="1D76672C" w:rsidR="00E775C5" w:rsidRDefault="00E775C5">
                      <w:r>
                        <w:t>4 – ___________________________________</w:t>
                      </w:r>
                    </w:p>
                    <w:p w14:paraId="11BAEC11" w14:textId="6260C8D1" w:rsidR="00E775C5" w:rsidRDefault="00E775C5">
                      <w:r>
                        <w:t>5 – ___________________________________</w:t>
                      </w:r>
                    </w:p>
                    <w:p w14:paraId="6E9400B3" w14:textId="77777777" w:rsidR="00E775C5" w:rsidRDefault="00E775C5"/>
                  </w:txbxContent>
                </v:textbox>
              </v:shape>
            </w:pict>
          </mc:Fallback>
        </mc:AlternateContent>
      </w:r>
      <w:r>
        <w:rPr>
          <w:noProof/>
          <w:lang w:eastAsia="pt-BR"/>
        </w:rPr>
        <w:drawing>
          <wp:inline distT="0" distB="0" distL="0" distR="0" wp14:anchorId="36E0779A" wp14:editId="5C5927BC">
            <wp:extent cx="1657350" cy="2667000"/>
            <wp:effectExtent l="0" t="0" r="0" b="0"/>
            <wp:docPr id="10" name="Imagem 10" descr="Questões sobre Sistema Endócrino e Hormôn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stões sobre Sistema Endócrino e Hormôni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2667000"/>
                    </a:xfrm>
                    <a:prstGeom prst="rect">
                      <a:avLst/>
                    </a:prstGeom>
                    <a:noFill/>
                    <a:ln>
                      <a:noFill/>
                    </a:ln>
                  </pic:spPr>
                </pic:pic>
              </a:graphicData>
            </a:graphic>
          </wp:inline>
        </w:drawing>
      </w:r>
    </w:p>
    <w:p w14:paraId="16BD2585" w14:textId="17ACE5B8" w:rsidR="00D62933" w:rsidRDefault="00D62933" w:rsidP="00D62933">
      <w:pPr>
        <w:tabs>
          <w:tab w:val="left" w:pos="1125"/>
        </w:tabs>
        <w:rPr>
          <w:rFonts w:ascii="Calibri" w:eastAsia="Calibri" w:hAnsi="Calibri" w:cs="Times New Roman"/>
        </w:rPr>
      </w:pPr>
    </w:p>
    <w:p w14:paraId="5EF5743F" w14:textId="3D9A1E87" w:rsidR="00E775C5" w:rsidRDefault="00E775C5" w:rsidP="001F769E">
      <w:pPr>
        <w:tabs>
          <w:tab w:val="left" w:pos="1125"/>
        </w:tabs>
        <w:ind w:left="-709"/>
        <w:rPr>
          <w:rFonts w:ascii="Calibri" w:eastAsia="Calibri" w:hAnsi="Calibri" w:cs="Times New Roman"/>
          <w:b/>
        </w:rPr>
      </w:pPr>
      <w:r w:rsidRPr="00E775C5">
        <w:rPr>
          <w:rFonts w:ascii="Calibri" w:eastAsia="Calibri" w:hAnsi="Calibri" w:cs="Times New Roman"/>
          <w:b/>
          <w:highlight w:val="yellow"/>
        </w:rPr>
        <w:t>Conteúdo: Anatomia do sistema endócrino (glândulas integrantes)</w:t>
      </w:r>
    </w:p>
    <w:p w14:paraId="5C9206CB" w14:textId="33EBE328" w:rsidR="00E775C5" w:rsidRDefault="001F769E" w:rsidP="00E775C5">
      <w:pPr>
        <w:tabs>
          <w:tab w:val="left" w:pos="1125"/>
        </w:tabs>
        <w:ind w:left="-993"/>
        <w:rPr>
          <w:rFonts w:ascii="Calibri" w:eastAsia="Calibri" w:hAnsi="Calibri" w:cs="Times New Roman"/>
          <w:b/>
          <w:sz w:val="28"/>
          <w:szCs w:val="28"/>
        </w:rPr>
      </w:pPr>
      <w:r>
        <w:rPr>
          <w:rFonts w:ascii="Calibri" w:eastAsia="Calibri" w:hAnsi="Calibri" w:cs="Times New Roman"/>
          <w:b/>
          <w:sz w:val="28"/>
          <w:szCs w:val="28"/>
        </w:rPr>
        <w:t>4º Bimestre</w:t>
      </w:r>
    </w:p>
    <w:p w14:paraId="3B41A75B" w14:textId="77777777" w:rsidR="001F769E" w:rsidRPr="00085F5C" w:rsidRDefault="001F769E" w:rsidP="001F769E">
      <w:pPr>
        <w:pStyle w:val="SemEspaamento"/>
        <w:ind w:left="-709"/>
        <w:rPr>
          <w:rFonts w:asciiTheme="minorHAnsi" w:hAnsiTheme="minorHAnsi" w:cstheme="minorHAnsi"/>
          <w:b/>
        </w:rPr>
      </w:pPr>
      <w:r w:rsidRPr="00085F5C">
        <w:rPr>
          <w:b/>
        </w:rPr>
        <w:t xml:space="preserve">16) </w:t>
      </w:r>
      <w:r w:rsidRPr="00085F5C">
        <w:rPr>
          <w:rFonts w:asciiTheme="minorHAnsi" w:hAnsiTheme="minorHAnsi" w:cstheme="minorHAnsi"/>
          <w:b/>
        </w:rPr>
        <w:t xml:space="preserve">Associe corretamente os dados da coluna à esquerda com seus correspondentes à direita: </w:t>
      </w:r>
      <w:r w:rsidRPr="00085F5C">
        <w:rPr>
          <w:rFonts w:asciiTheme="minorHAnsi" w:hAnsiTheme="minorHAnsi" w:cstheme="minorHAnsi"/>
          <w:b/>
        </w:rPr>
        <w:tab/>
      </w:r>
    </w:p>
    <w:p w14:paraId="60BE14B7" w14:textId="77777777" w:rsidR="001F769E" w:rsidRPr="00085F5C" w:rsidRDefault="001F769E" w:rsidP="001F769E">
      <w:pPr>
        <w:pStyle w:val="SemEspaamento"/>
        <w:ind w:left="-709" w:firstLine="142"/>
        <w:rPr>
          <w:rFonts w:asciiTheme="minorHAnsi" w:hAnsiTheme="minorHAnsi" w:cstheme="minorHAnsi"/>
        </w:rPr>
      </w:pPr>
      <w:r w:rsidRPr="00085F5C">
        <w:rPr>
          <w:rFonts w:asciiTheme="minorHAnsi" w:hAnsiTheme="minorHAnsi" w:cstheme="minorHAnsi"/>
        </w:rPr>
        <w:t>a) epidídimo</w:t>
      </w:r>
      <w:r w:rsidRPr="00085F5C">
        <w:rPr>
          <w:rFonts w:asciiTheme="minorHAnsi" w:hAnsiTheme="minorHAnsi" w:cstheme="minorHAnsi"/>
        </w:rPr>
        <w:tab/>
      </w:r>
      <w:r w:rsidRPr="00085F5C">
        <w:rPr>
          <w:rFonts w:asciiTheme="minorHAnsi" w:hAnsiTheme="minorHAnsi" w:cstheme="minorHAnsi"/>
        </w:rPr>
        <w:tab/>
      </w:r>
      <w:r w:rsidRPr="00085F5C">
        <w:rPr>
          <w:rFonts w:asciiTheme="minorHAnsi" w:hAnsiTheme="minorHAnsi" w:cstheme="minorHAnsi"/>
        </w:rPr>
        <w:tab/>
        <w:t xml:space="preserve">            </w:t>
      </w:r>
      <w:proofErr w:type="gramStart"/>
      <w:r w:rsidRPr="00085F5C">
        <w:rPr>
          <w:rFonts w:asciiTheme="minorHAnsi" w:hAnsiTheme="minorHAnsi" w:cstheme="minorHAnsi"/>
        </w:rPr>
        <w:t xml:space="preserve">   (</w:t>
      </w:r>
      <w:proofErr w:type="gramEnd"/>
      <w:r w:rsidRPr="00085F5C">
        <w:rPr>
          <w:rFonts w:asciiTheme="minorHAnsi" w:hAnsiTheme="minorHAnsi" w:cstheme="minorHAnsi"/>
        </w:rPr>
        <w:t xml:space="preserve">    ) tubo que lida o epidídimo à vesícula seminal.</w:t>
      </w:r>
    </w:p>
    <w:p w14:paraId="772D9555" w14:textId="77777777" w:rsidR="001F769E" w:rsidRPr="00085F5C" w:rsidRDefault="001F769E" w:rsidP="001F769E">
      <w:pPr>
        <w:pStyle w:val="SemEspaamento"/>
        <w:ind w:left="-709" w:firstLine="142"/>
        <w:rPr>
          <w:rFonts w:asciiTheme="minorHAnsi" w:hAnsiTheme="minorHAnsi" w:cstheme="minorHAnsi"/>
        </w:rPr>
      </w:pPr>
      <w:r w:rsidRPr="00085F5C">
        <w:rPr>
          <w:rFonts w:asciiTheme="minorHAnsi" w:hAnsiTheme="minorHAnsi" w:cstheme="minorHAnsi"/>
        </w:rPr>
        <w:t>b) testículos</w:t>
      </w:r>
      <w:r w:rsidRPr="00085F5C">
        <w:rPr>
          <w:rFonts w:asciiTheme="minorHAnsi" w:hAnsiTheme="minorHAnsi" w:cstheme="minorHAnsi"/>
        </w:rPr>
        <w:tab/>
      </w:r>
      <w:r w:rsidRPr="00085F5C">
        <w:rPr>
          <w:rFonts w:asciiTheme="minorHAnsi" w:hAnsiTheme="minorHAnsi" w:cstheme="minorHAnsi"/>
        </w:rPr>
        <w:tab/>
      </w:r>
      <w:r w:rsidRPr="00085F5C">
        <w:rPr>
          <w:rFonts w:asciiTheme="minorHAnsi" w:hAnsiTheme="minorHAnsi" w:cstheme="minorHAnsi"/>
        </w:rPr>
        <w:tab/>
      </w:r>
      <w:proofErr w:type="gramStart"/>
      <w:r w:rsidRPr="00085F5C">
        <w:rPr>
          <w:rFonts w:asciiTheme="minorHAnsi" w:hAnsiTheme="minorHAnsi" w:cstheme="minorHAnsi"/>
        </w:rPr>
        <w:tab/>
        <w:t xml:space="preserve">(  </w:t>
      </w:r>
      <w:proofErr w:type="gramEnd"/>
      <w:r w:rsidRPr="00085F5C">
        <w:rPr>
          <w:rFonts w:asciiTheme="minorHAnsi" w:hAnsiTheme="minorHAnsi" w:cstheme="minorHAnsi"/>
        </w:rPr>
        <w:t xml:space="preserve">  ) é atravessada pela porção inicial da uretra.</w:t>
      </w:r>
    </w:p>
    <w:p w14:paraId="2AC6CA74" w14:textId="77777777" w:rsidR="001F769E" w:rsidRPr="00085F5C" w:rsidRDefault="001F769E" w:rsidP="001F769E">
      <w:pPr>
        <w:pStyle w:val="SemEspaamento"/>
        <w:ind w:left="-709" w:firstLine="142"/>
        <w:rPr>
          <w:rFonts w:asciiTheme="minorHAnsi" w:hAnsiTheme="minorHAnsi" w:cstheme="minorHAnsi"/>
        </w:rPr>
      </w:pPr>
      <w:r w:rsidRPr="00085F5C">
        <w:rPr>
          <w:rFonts w:asciiTheme="minorHAnsi" w:hAnsiTheme="minorHAnsi" w:cstheme="minorHAnsi"/>
        </w:rPr>
        <w:t>c) próstata</w:t>
      </w:r>
      <w:r w:rsidRPr="00085F5C">
        <w:rPr>
          <w:rFonts w:asciiTheme="minorHAnsi" w:hAnsiTheme="minorHAnsi" w:cstheme="minorHAnsi"/>
        </w:rPr>
        <w:tab/>
      </w:r>
      <w:r w:rsidRPr="00085F5C">
        <w:rPr>
          <w:rFonts w:asciiTheme="minorHAnsi" w:hAnsiTheme="minorHAnsi" w:cstheme="minorHAnsi"/>
        </w:rPr>
        <w:tab/>
      </w:r>
      <w:r w:rsidRPr="00085F5C">
        <w:rPr>
          <w:rFonts w:asciiTheme="minorHAnsi" w:hAnsiTheme="minorHAnsi" w:cstheme="minorHAnsi"/>
        </w:rPr>
        <w:tab/>
        <w:t xml:space="preserve">           </w:t>
      </w:r>
      <w:proofErr w:type="gramStart"/>
      <w:r w:rsidRPr="00085F5C">
        <w:rPr>
          <w:rFonts w:asciiTheme="minorHAnsi" w:hAnsiTheme="minorHAnsi" w:cstheme="minorHAnsi"/>
        </w:rPr>
        <w:t xml:space="preserve">   (</w:t>
      </w:r>
      <w:proofErr w:type="gramEnd"/>
      <w:r w:rsidRPr="00085F5C">
        <w:rPr>
          <w:rFonts w:asciiTheme="minorHAnsi" w:hAnsiTheme="minorHAnsi" w:cstheme="minorHAnsi"/>
        </w:rPr>
        <w:t xml:space="preserve">    ) produzem secreção espessa e leitosa.</w:t>
      </w:r>
    </w:p>
    <w:p w14:paraId="27517F43" w14:textId="77777777" w:rsidR="001F769E" w:rsidRPr="00085F5C" w:rsidRDefault="001F769E" w:rsidP="001F769E">
      <w:pPr>
        <w:pStyle w:val="SemEspaamento"/>
        <w:ind w:left="-709" w:firstLine="142"/>
        <w:rPr>
          <w:rFonts w:asciiTheme="minorHAnsi" w:hAnsiTheme="minorHAnsi" w:cstheme="minorHAnsi"/>
        </w:rPr>
      </w:pPr>
      <w:r w:rsidRPr="00085F5C">
        <w:rPr>
          <w:rFonts w:asciiTheme="minorHAnsi" w:hAnsiTheme="minorHAnsi" w:cstheme="minorHAnsi"/>
        </w:rPr>
        <w:t>d) uretra</w:t>
      </w:r>
      <w:r w:rsidRPr="00085F5C">
        <w:rPr>
          <w:rFonts w:asciiTheme="minorHAnsi" w:hAnsiTheme="minorHAnsi" w:cstheme="minorHAnsi"/>
        </w:rPr>
        <w:tab/>
        <w:t xml:space="preserve">                                        </w:t>
      </w:r>
      <w:proofErr w:type="gramStart"/>
      <w:r w:rsidRPr="00085F5C">
        <w:rPr>
          <w:rFonts w:asciiTheme="minorHAnsi" w:hAnsiTheme="minorHAnsi" w:cstheme="minorHAnsi"/>
        </w:rPr>
        <w:t xml:space="preserve">   (</w:t>
      </w:r>
      <w:proofErr w:type="gramEnd"/>
      <w:r w:rsidRPr="00085F5C">
        <w:rPr>
          <w:rFonts w:asciiTheme="minorHAnsi" w:hAnsiTheme="minorHAnsi" w:cstheme="minorHAnsi"/>
        </w:rPr>
        <w:t xml:space="preserve">    ) situam-se no escroto.</w:t>
      </w:r>
    </w:p>
    <w:p w14:paraId="7C8BECE0" w14:textId="77777777" w:rsidR="001F769E" w:rsidRPr="00085F5C" w:rsidRDefault="001F769E" w:rsidP="001F769E">
      <w:pPr>
        <w:pStyle w:val="SemEspaamento"/>
        <w:ind w:left="-709" w:firstLine="142"/>
        <w:rPr>
          <w:rFonts w:asciiTheme="minorHAnsi" w:hAnsiTheme="minorHAnsi" w:cstheme="minorHAnsi"/>
        </w:rPr>
      </w:pPr>
      <w:r w:rsidRPr="00085F5C">
        <w:rPr>
          <w:rFonts w:asciiTheme="minorHAnsi" w:hAnsiTheme="minorHAnsi" w:cstheme="minorHAnsi"/>
        </w:rPr>
        <w:t>e) canal deferente</w:t>
      </w:r>
      <w:r w:rsidRPr="00085F5C">
        <w:rPr>
          <w:rFonts w:asciiTheme="minorHAnsi" w:hAnsiTheme="minorHAnsi" w:cstheme="minorHAnsi"/>
        </w:rPr>
        <w:tab/>
      </w:r>
      <w:r w:rsidRPr="00085F5C">
        <w:rPr>
          <w:rFonts w:asciiTheme="minorHAnsi" w:hAnsiTheme="minorHAnsi" w:cstheme="minorHAnsi"/>
        </w:rPr>
        <w:tab/>
      </w:r>
      <w:proofErr w:type="gramStart"/>
      <w:r w:rsidRPr="00085F5C">
        <w:rPr>
          <w:rFonts w:asciiTheme="minorHAnsi" w:hAnsiTheme="minorHAnsi" w:cstheme="minorHAnsi"/>
        </w:rPr>
        <w:tab/>
        <w:t xml:space="preserve">(  </w:t>
      </w:r>
      <w:proofErr w:type="gramEnd"/>
      <w:r w:rsidRPr="00085F5C">
        <w:rPr>
          <w:rFonts w:asciiTheme="minorHAnsi" w:hAnsiTheme="minorHAnsi" w:cstheme="minorHAnsi"/>
        </w:rPr>
        <w:t xml:space="preserve">  ) canal por onde é eliminado o sêmen.</w:t>
      </w:r>
    </w:p>
    <w:p w14:paraId="1F0B4EC7" w14:textId="77777777" w:rsidR="001F769E" w:rsidRPr="00085F5C" w:rsidRDefault="001F769E" w:rsidP="001F769E">
      <w:pPr>
        <w:pStyle w:val="SemEspaamento"/>
        <w:ind w:left="-709" w:firstLine="142"/>
        <w:rPr>
          <w:rFonts w:asciiTheme="minorHAnsi" w:hAnsiTheme="minorHAnsi" w:cstheme="minorHAnsi"/>
        </w:rPr>
      </w:pPr>
      <w:r w:rsidRPr="00085F5C">
        <w:rPr>
          <w:rFonts w:asciiTheme="minorHAnsi" w:hAnsiTheme="minorHAnsi" w:cstheme="minorHAnsi"/>
        </w:rPr>
        <w:t>f) vesículas seminais</w:t>
      </w:r>
      <w:r w:rsidRPr="00085F5C">
        <w:rPr>
          <w:rFonts w:asciiTheme="minorHAnsi" w:hAnsiTheme="minorHAnsi" w:cstheme="minorHAnsi"/>
        </w:rPr>
        <w:tab/>
      </w:r>
      <w:r w:rsidRPr="00085F5C">
        <w:rPr>
          <w:rFonts w:asciiTheme="minorHAnsi" w:hAnsiTheme="minorHAnsi" w:cstheme="minorHAnsi"/>
        </w:rPr>
        <w:tab/>
      </w:r>
      <w:proofErr w:type="gramStart"/>
      <w:r w:rsidRPr="00085F5C">
        <w:rPr>
          <w:rFonts w:asciiTheme="minorHAnsi" w:hAnsiTheme="minorHAnsi" w:cstheme="minorHAnsi"/>
        </w:rPr>
        <w:tab/>
        <w:t xml:space="preserve">(  </w:t>
      </w:r>
      <w:proofErr w:type="gramEnd"/>
      <w:r w:rsidRPr="00085F5C">
        <w:rPr>
          <w:rFonts w:asciiTheme="minorHAnsi" w:hAnsiTheme="minorHAnsi" w:cstheme="minorHAnsi"/>
        </w:rPr>
        <w:t xml:space="preserve">  ) canal enrolado sobre o testículo.</w:t>
      </w:r>
    </w:p>
    <w:p w14:paraId="19AE3000" w14:textId="23E24A1B" w:rsidR="001F769E" w:rsidRPr="00085F5C" w:rsidRDefault="001F769E" w:rsidP="001F769E">
      <w:pPr>
        <w:pStyle w:val="SemEspaamento"/>
        <w:ind w:left="-709"/>
      </w:pPr>
    </w:p>
    <w:p w14:paraId="245C8D8D" w14:textId="0AF9C7DD" w:rsidR="00085F5C" w:rsidRPr="00085F5C" w:rsidRDefault="00085F5C" w:rsidP="001F769E">
      <w:pPr>
        <w:pStyle w:val="SemEspaamento"/>
        <w:ind w:left="-709"/>
        <w:rPr>
          <w:b/>
        </w:rPr>
      </w:pPr>
      <w:r w:rsidRPr="00085F5C">
        <w:rPr>
          <w:b/>
          <w:highlight w:val="yellow"/>
        </w:rPr>
        <w:t>Conteúdo: Sistema Reprodutor Masculino (função dos órgãos)</w:t>
      </w:r>
    </w:p>
    <w:p w14:paraId="2B752B60" w14:textId="77777777" w:rsidR="00085F5C" w:rsidRPr="00085F5C" w:rsidRDefault="00085F5C" w:rsidP="001F769E">
      <w:pPr>
        <w:pStyle w:val="SemEspaamento"/>
        <w:ind w:left="-709"/>
        <w:rPr>
          <w:b/>
        </w:rPr>
      </w:pPr>
    </w:p>
    <w:p w14:paraId="57DC6E68" w14:textId="77777777" w:rsidR="00085F5C" w:rsidRPr="00085F5C" w:rsidRDefault="001F769E" w:rsidP="00085F5C">
      <w:pPr>
        <w:pStyle w:val="SemEspaamento"/>
        <w:ind w:left="-709"/>
        <w:rPr>
          <w:b/>
        </w:rPr>
      </w:pPr>
      <w:r w:rsidRPr="00085F5C">
        <w:rPr>
          <w:b/>
        </w:rPr>
        <w:t xml:space="preserve">17) </w:t>
      </w:r>
      <w:r w:rsidR="00085F5C" w:rsidRPr="00085F5C">
        <w:rPr>
          <w:b/>
        </w:rPr>
        <w:t>Associe corretamente os dados das duas colunas:</w:t>
      </w:r>
    </w:p>
    <w:p w14:paraId="3E846DA3" w14:textId="77777777" w:rsidR="00085F5C" w:rsidRPr="00085F5C" w:rsidRDefault="00085F5C" w:rsidP="00085F5C">
      <w:pPr>
        <w:pStyle w:val="SemEspaamento"/>
        <w:ind w:left="-567"/>
      </w:pPr>
      <w:r w:rsidRPr="00085F5C">
        <w:t>a) útero</w:t>
      </w:r>
      <w:r w:rsidRPr="00085F5C">
        <w:tab/>
      </w:r>
      <w:r w:rsidRPr="00085F5C">
        <w:tab/>
      </w:r>
      <w:r w:rsidRPr="00085F5C">
        <w:tab/>
      </w:r>
      <w:r w:rsidRPr="00085F5C">
        <w:tab/>
      </w:r>
      <w:r w:rsidRPr="00085F5C">
        <w:tab/>
      </w:r>
      <w:proofErr w:type="gramStart"/>
      <w:r w:rsidRPr="00085F5C">
        <w:tab/>
        <w:t xml:space="preserve">(  </w:t>
      </w:r>
      <w:proofErr w:type="gramEnd"/>
      <w:r w:rsidRPr="00085F5C">
        <w:t xml:space="preserve">  ) órgão muscular e oco</w:t>
      </w:r>
    </w:p>
    <w:p w14:paraId="796EE898" w14:textId="77777777" w:rsidR="00085F5C" w:rsidRPr="00085F5C" w:rsidRDefault="00085F5C" w:rsidP="00085F5C">
      <w:pPr>
        <w:pStyle w:val="SemEspaamento"/>
        <w:ind w:left="-567"/>
      </w:pPr>
      <w:r w:rsidRPr="00085F5C">
        <w:t>b) ovário</w:t>
      </w:r>
      <w:r w:rsidRPr="00085F5C">
        <w:tab/>
      </w:r>
      <w:r w:rsidRPr="00085F5C">
        <w:tab/>
      </w:r>
      <w:r w:rsidRPr="00085F5C">
        <w:tab/>
      </w:r>
      <w:r w:rsidRPr="00085F5C">
        <w:tab/>
      </w:r>
      <w:r w:rsidRPr="00085F5C">
        <w:tab/>
      </w:r>
      <w:proofErr w:type="gramStart"/>
      <w:r w:rsidRPr="00085F5C">
        <w:tab/>
        <w:t xml:space="preserve">(  </w:t>
      </w:r>
      <w:proofErr w:type="gramEnd"/>
      <w:r w:rsidRPr="00085F5C">
        <w:t xml:space="preserve">  ) canal que liga o útero ao exterior</w:t>
      </w:r>
    </w:p>
    <w:p w14:paraId="2EDDFC04" w14:textId="77777777" w:rsidR="00085F5C" w:rsidRPr="00085F5C" w:rsidRDefault="00085F5C" w:rsidP="00085F5C">
      <w:pPr>
        <w:pStyle w:val="SemEspaamento"/>
        <w:ind w:left="-567"/>
      </w:pPr>
      <w:r w:rsidRPr="00085F5C">
        <w:t>c) vulva</w:t>
      </w:r>
      <w:r w:rsidRPr="00085F5C">
        <w:tab/>
      </w:r>
      <w:r w:rsidRPr="00085F5C">
        <w:tab/>
      </w:r>
      <w:r w:rsidRPr="00085F5C">
        <w:tab/>
      </w:r>
      <w:r w:rsidRPr="00085F5C">
        <w:tab/>
      </w:r>
      <w:r w:rsidRPr="00085F5C">
        <w:tab/>
      </w:r>
      <w:proofErr w:type="gramStart"/>
      <w:r w:rsidRPr="00085F5C">
        <w:tab/>
        <w:t xml:space="preserve">(  </w:t>
      </w:r>
      <w:proofErr w:type="gramEnd"/>
      <w:r w:rsidRPr="00085F5C">
        <w:t xml:space="preserve">  ) tubo que une os ovários ao útero</w:t>
      </w:r>
    </w:p>
    <w:p w14:paraId="1519F568" w14:textId="77777777" w:rsidR="00085F5C" w:rsidRPr="00085F5C" w:rsidRDefault="00085F5C" w:rsidP="00085F5C">
      <w:pPr>
        <w:pStyle w:val="SemEspaamento"/>
        <w:ind w:left="-567"/>
      </w:pPr>
      <w:r w:rsidRPr="00085F5C">
        <w:t>d) tuba uterina</w:t>
      </w:r>
      <w:r w:rsidRPr="00085F5C">
        <w:tab/>
      </w:r>
      <w:r w:rsidRPr="00085F5C">
        <w:tab/>
      </w:r>
      <w:r w:rsidRPr="00085F5C">
        <w:tab/>
      </w:r>
      <w:r w:rsidRPr="00085F5C">
        <w:tab/>
      </w:r>
      <w:proofErr w:type="gramStart"/>
      <w:r w:rsidRPr="00085F5C">
        <w:tab/>
        <w:t xml:space="preserve">(  </w:t>
      </w:r>
      <w:proofErr w:type="gramEnd"/>
      <w:r w:rsidRPr="00085F5C">
        <w:t xml:space="preserve">  ) órgãos ovais que produzem óvulos</w:t>
      </w:r>
    </w:p>
    <w:p w14:paraId="1FE842FE" w14:textId="77777777" w:rsidR="00085F5C" w:rsidRPr="00085F5C" w:rsidRDefault="00085F5C" w:rsidP="00085F5C">
      <w:pPr>
        <w:pStyle w:val="SemEspaamento"/>
        <w:ind w:left="-567"/>
      </w:pPr>
      <w:r w:rsidRPr="00085F5C">
        <w:t>e) vagina</w:t>
      </w:r>
      <w:r w:rsidRPr="00085F5C">
        <w:tab/>
      </w:r>
      <w:r w:rsidRPr="00085F5C">
        <w:tab/>
      </w:r>
      <w:r w:rsidRPr="00085F5C">
        <w:tab/>
      </w:r>
      <w:r w:rsidRPr="00085F5C">
        <w:tab/>
      </w:r>
      <w:r w:rsidRPr="00085F5C">
        <w:tab/>
      </w:r>
      <w:proofErr w:type="gramStart"/>
      <w:r w:rsidRPr="00085F5C">
        <w:tab/>
        <w:t xml:space="preserve">(  </w:t>
      </w:r>
      <w:proofErr w:type="gramEnd"/>
      <w:r w:rsidRPr="00085F5C">
        <w:t xml:space="preserve">  ) parte externa do sistema reprodutor feminino</w:t>
      </w:r>
    </w:p>
    <w:p w14:paraId="2C5EC432" w14:textId="77777777" w:rsidR="00085F5C" w:rsidRPr="00085F5C" w:rsidRDefault="00085F5C" w:rsidP="00085F5C">
      <w:pPr>
        <w:pStyle w:val="SemEspaamento"/>
        <w:ind w:left="-567"/>
      </w:pPr>
    </w:p>
    <w:p w14:paraId="4A99754D" w14:textId="158D0A48" w:rsidR="00085F5C" w:rsidRPr="00085F5C" w:rsidRDefault="00085F5C" w:rsidP="00085F5C">
      <w:pPr>
        <w:pStyle w:val="SemEspaamento"/>
        <w:ind w:left="-709"/>
        <w:rPr>
          <w:b/>
        </w:rPr>
      </w:pPr>
      <w:r w:rsidRPr="00085F5C">
        <w:rPr>
          <w:b/>
          <w:highlight w:val="yellow"/>
        </w:rPr>
        <w:t>Conteúdo: Sistema Reprodutor Feminino (função dos órgãos)</w:t>
      </w:r>
    </w:p>
    <w:p w14:paraId="27975F95" w14:textId="77777777" w:rsidR="00085F5C" w:rsidRPr="00085F5C" w:rsidRDefault="00085F5C" w:rsidP="00085F5C">
      <w:pPr>
        <w:pStyle w:val="SemEspaamento"/>
        <w:ind w:left="-709"/>
        <w:rPr>
          <w:b/>
        </w:rPr>
      </w:pPr>
    </w:p>
    <w:p w14:paraId="6B456C66" w14:textId="77777777" w:rsidR="00085F5C" w:rsidRPr="00085F5C" w:rsidRDefault="00085F5C" w:rsidP="00085F5C">
      <w:pPr>
        <w:pStyle w:val="SemEspaamento"/>
        <w:ind w:left="-709"/>
        <w:rPr>
          <w:b/>
        </w:rPr>
      </w:pPr>
      <w:r w:rsidRPr="00085F5C">
        <w:rPr>
          <w:b/>
        </w:rPr>
        <w:t>18) Atualmente, os casais buscam métodos anticoncepcionais que lhes permitam um planejamento familiar, com um determinado número de filhos. Nos países em desenvolvimento, com altos níveis de pobreza, existem dificuldades no controle da gravidez, pois faltam programas de orientação sexual, educacional e condições de acesso aos métodos contraceptivos. Dentre esses métodos, alguns são combinações de hormônios que impedem a maturação dos folículos e a ovulação; outros são cirúrgicos, impedindo a fecundação do ovócito, e ainda há os que também servem como prevenção contra doenças sexualmente transmissíveis (</w:t>
      </w:r>
      <w:proofErr w:type="spellStart"/>
      <w:r w:rsidRPr="00085F5C">
        <w:rPr>
          <w:b/>
        </w:rPr>
        <w:t>DSTs</w:t>
      </w:r>
      <w:proofErr w:type="spellEnd"/>
      <w:r w:rsidRPr="00085F5C">
        <w:rPr>
          <w:b/>
        </w:rPr>
        <w:t>).</w:t>
      </w:r>
    </w:p>
    <w:p w14:paraId="615C71B3" w14:textId="77777777" w:rsidR="00085F5C" w:rsidRPr="00085F5C" w:rsidRDefault="00085F5C" w:rsidP="00085F5C">
      <w:pPr>
        <w:pStyle w:val="SemEspaamento"/>
        <w:ind w:left="-709"/>
        <w:rPr>
          <w:b/>
        </w:rPr>
      </w:pPr>
      <w:r w:rsidRPr="00085F5C">
        <w:rPr>
          <w:b/>
        </w:rPr>
        <w:t xml:space="preserve">Adaptado de BIOLOGIA: Seres Vivos, volume 2, Cesar e </w:t>
      </w:r>
      <w:proofErr w:type="spellStart"/>
      <w:r w:rsidRPr="00085F5C">
        <w:rPr>
          <w:b/>
        </w:rPr>
        <w:t>Sezar</w:t>
      </w:r>
      <w:proofErr w:type="spellEnd"/>
      <w:r w:rsidRPr="00085F5C">
        <w:rPr>
          <w:b/>
        </w:rPr>
        <w:t>, 2009.</w:t>
      </w:r>
    </w:p>
    <w:p w14:paraId="3282C88E" w14:textId="77777777" w:rsidR="00085F5C" w:rsidRPr="00085F5C" w:rsidRDefault="00085F5C" w:rsidP="00085F5C">
      <w:pPr>
        <w:pStyle w:val="SemEspaamento"/>
        <w:ind w:left="-709"/>
        <w:rPr>
          <w:b/>
        </w:rPr>
      </w:pPr>
      <w:r w:rsidRPr="00085F5C">
        <w:rPr>
          <w:b/>
        </w:rPr>
        <w:t>Os métodos contraceptivos tratados no texto são, respectivamente:</w:t>
      </w:r>
    </w:p>
    <w:p w14:paraId="05D4AD34" w14:textId="77777777" w:rsidR="00085F5C" w:rsidRDefault="00085F5C" w:rsidP="00085F5C">
      <w:pPr>
        <w:pStyle w:val="SemEspaamento"/>
        <w:ind w:left="-709"/>
        <w:rPr>
          <w:b/>
        </w:rPr>
      </w:pPr>
    </w:p>
    <w:p w14:paraId="79A64DA1" w14:textId="77777777" w:rsidR="00085F5C" w:rsidRDefault="00085F5C" w:rsidP="00085F5C">
      <w:pPr>
        <w:pStyle w:val="SemEspaamento"/>
        <w:ind w:left="-709"/>
        <w:rPr>
          <w:b/>
        </w:rPr>
      </w:pPr>
    </w:p>
    <w:p w14:paraId="7BFD0754" w14:textId="77777777" w:rsidR="00085F5C" w:rsidRDefault="00085F5C" w:rsidP="00085F5C">
      <w:pPr>
        <w:pStyle w:val="SemEspaamento"/>
        <w:ind w:left="-709"/>
        <w:rPr>
          <w:b/>
        </w:rPr>
      </w:pPr>
    </w:p>
    <w:p w14:paraId="65531C82" w14:textId="77777777" w:rsidR="00085F5C" w:rsidRDefault="00085F5C" w:rsidP="00085F5C">
      <w:pPr>
        <w:pStyle w:val="SemEspaamento"/>
        <w:ind w:left="-709"/>
        <w:rPr>
          <w:b/>
        </w:rPr>
      </w:pPr>
    </w:p>
    <w:p w14:paraId="407989AF" w14:textId="77777777" w:rsidR="00085F5C" w:rsidRPr="00085F5C" w:rsidRDefault="00085F5C" w:rsidP="00085F5C">
      <w:pPr>
        <w:pStyle w:val="SemEspaamento"/>
        <w:ind w:left="-709"/>
        <w:rPr>
          <w:b/>
        </w:rPr>
      </w:pPr>
    </w:p>
    <w:p w14:paraId="5E54B1F9" w14:textId="77777777" w:rsidR="00085F5C" w:rsidRPr="00085F5C" w:rsidRDefault="00085F5C" w:rsidP="00085F5C">
      <w:pPr>
        <w:pStyle w:val="SemEspaamento"/>
        <w:ind w:left="-709"/>
      </w:pPr>
      <w:r w:rsidRPr="00085F5C">
        <w:lastRenderedPageBreak/>
        <w:t>a) Preservativo (camisinha), pílulas anticoncepcionais e dispositivo intrauterino.</w:t>
      </w:r>
    </w:p>
    <w:p w14:paraId="723C74BF" w14:textId="77777777" w:rsidR="00085F5C" w:rsidRPr="00085F5C" w:rsidRDefault="00085F5C" w:rsidP="00085F5C">
      <w:pPr>
        <w:pStyle w:val="SemEspaamento"/>
        <w:ind w:left="-709"/>
      </w:pPr>
      <w:r w:rsidRPr="00085F5C">
        <w:t>b) Preservativo (camisinha), laqueadura e pílulas anticoncepcionais.</w:t>
      </w:r>
    </w:p>
    <w:p w14:paraId="1457B4AE" w14:textId="77777777" w:rsidR="00085F5C" w:rsidRPr="00085F5C" w:rsidRDefault="00085F5C" w:rsidP="00085F5C">
      <w:pPr>
        <w:pStyle w:val="SemEspaamento"/>
        <w:ind w:left="-709"/>
      </w:pPr>
      <w:r w:rsidRPr="00085F5C">
        <w:t>c) Tabela, dispositivo intrauterino e laqueadura.</w:t>
      </w:r>
    </w:p>
    <w:p w14:paraId="03BB4344" w14:textId="77777777" w:rsidR="00085F5C" w:rsidRPr="00085F5C" w:rsidRDefault="00085F5C" w:rsidP="00085F5C">
      <w:pPr>
        <w:pStyle w:val="SemEspaamento"/>
        <w:ind w:left="-709"/>
      </w:pPr>
      <w:r w:rsidRPr="00085F5C">
        <w:t>d) Pílulas anticoncepcionais, laqueadura e preservativo (camisinha).</w:t>
      </w:r>
    </w:p>
    <w:p w14:paraId="42104931" w14:textId="77777777" w:rsidR="00085F5C" w:rsidRPr="00085F5C" w:rsidRDefault="00085F5C" w:rsidP="00085F5C">
      <w:pPr>
        <w:pStyle w:val="SemEspaamento"/>
        <w:ind w:left="-709"/>
      </w:pPr>
      <w:r w:rsidRPr="00085F5C">
        <w:t>e) Pílulas anticoncepcionais, laqueadura e tabela.</w:t>
      </w:r>
    </w:p>
    <w:p w14:paraId="4B05538B" w14:textId="77777777" w:rsidR="00085F5C" w:rsidRPr="00085F5C" w:rsidRDefault="00085F5C" w:rsidP="00085F5C">
      <w:pPr>
        <w:pStyle w:val="SemEspaamento"/>
        <w:ind w:left="-709"/>
      </w:pPr>
    </w:p>
    <w:p w14:paraId="2662E96B" w14:textId="76579F13" w:rsidR="00085F5C" w:rsidRPr="00085F5C" w:rsidRDefault="00085F5C" w:rsidP="00085F5C">
      <w:pPr>
        <w:pStyle w:val="SemEspaamento"/>
        <w:ind w:left="-709"/>
        <w:rPr>
          <w:b/>
        </w:rPr>
      </w:pPr>
      <w:r w:rsidRPr="00085F5C">
        <w:rPr>
          <w:b/>
          <w:highlight w:val="yellow"/>
        </w:rPr>
        <w:t>Conteúdo: Métodos Contraceptivos</w:t>
      </w:r>
    </w:p>
    <w:p w14:paraId="1A7E9AC2" w14:textId="1DF0D1DF" w:rsidR="00085F5C" w:rsidRPr="00085F5C" w:rsidRDefault="00085F5C" w:rsidP="00085F5C">
      <w:pPr>
        <w:pStyle w:val="SemEspaamento"/>
        <w:tabs>
          <w:tab w:val="left" w:pos="1222"/>
        </w:tabs>
        <w:ind w:left="-709"/>
      </w:pPr>
      <w:r>
        <w:tab/>
      </w:r>
    </w:p>
    <w:p w14:paraId="3C00D58D" w14:textId="77777777" w:rsidR="00085F5C" w:rsidRPr="00085F5C" w:rsidRDefault="00085F5C" w:rsidP="00085F5C">
      <w:pPr>
        <w:pStyle w:val="SemEspaamento"/>
        <w:ind w:left="-709"/>
        <w:rPr>
          <w:b/>
        </w:rPr>
      </w:pPr>
      <w:r w:rsidRPr="00085F5C">
        <w:rPr>
          <w:b/>
        </w:rPr>
        <w:t>19) A respeito das doenças sexualmente transmissíveis, marque a questão correta:</w:t>
      </w:r>
    </w:p>
    <w:p w14:paraId="070D4403" w14:textId="77777777" w:rsidR="00085F5C" w:rsidRPr="00085F5C" w:rsidRDefault="00085F5C" w:rsidP="00085F5C">
      <w:pPr>
        <w:pStyle w:val="SemEspaamento"/>
        <w:ind w:left="-709"/>
      </w:pPr>
      <w:r w:rsidRPr="00085F5C">
        <w:t>a) Todas as doenças sexualmente transmissíveis são caracterizadas pelo aparecimento de lesões.</w:t>
      </w:r>
    </w:p>
    <w:p w14:paraId="22F6ED00" w14:textId="77777777" w:rsidR="00085F5C" w:rsidRPr="00085F5C" w:rsidRDefault="00085F5C" w:rsidP="00085F5C">
      <w:pPr>
        <w:pStyle w:val="SemEspaamento"/>
        <w:ind w:left="-709"/>
      </w:pPr>
      <w:r w:rsidRPr="00085F5C">
        <w:t>b) A camisinha só é eficiente como método para proteger contra a gravidez.</w:t>
      </w:r>
    </w:p>
    <w:p w14:paraId="75EEDE88" w14:textId="77777777" w:rsidR="00085F5C" w:rsidRPr="00085F5C" w:rsidRDefault="00085F5C" w:rsidP="00085F5C">
      <w:pPr>
        <w:pStyle w:val="SemEspaamento"/>
        <w:ind w:left="-709"/>
      </w:pPr>
      <w:r w:rsidRPr="00085F5C">
        <w:t>c) Uma mulher grávida pode transmitir uma doença sexualmente transmissível ao seu filho.</w:t>
      </w:r>
    </w:p>
    <w:p w14:paraId="67DBF6D3" w14:textId="77777777" w:rsidR="00085F5C" w:rsidRPr="00085F5C" w:rsidRDefault="00085F5C" w:rsidP="00085F5C">
      <w:pPr>
        <w:pStyle w:val="SemEspaamento"/>
        <w:ind w:left="-709"/>
      </w:pPr>
      <w:r w:rsidRPr="00085F5C">
        <w:t>d) Toda DST é transmitida exclusivamente por relação sexual.</w:t>
      </w:r>
    </w:p>
    <w:p w14:paraId="7C98DA62" w14:textId="77777777" w:rsidR="00085F5C" w:rsidRDefault="00085F5C" w:rsidP="00085F5C">
      <w:pPr>
        <w:pStyle w:val="SemEspaamento"/>
        <w:ind w:left="-709"/>
      </w:pPr>
      <w:r w:rsidRPr="00085F5C">
        <w:t>e) A AIDS, a sífilis, a gonorreia e a anemia são doenças sexualmente transmissíveis.</w:t>
      </w:r>
    </w:p>
    <w:p w14:paraId="3AB02CFB" w14:textId="77777777" w:rsidR="00085F5C" w:rsidRDefault="00085F5C" w:rsidP="00085F5C">
      <w:pPr>
        <w:pStyle w:val="SemEspaamento"/>
        <w:ind w:left="-709"/>
      </w:pPr>
    </w:p>
    <w:p w14:paraId="714E16C6" w14:textId="2A7F3B55" w:rsidR="00085F5C" w:rsidRPr="00085F5C" w:rsidRDefault="00085F5C" w:rsidP="00085F5C">
      <w:pPr>
        <w:pStyle w:val="SemEspaamento"/>
        <w:ind w:left="-709"/>
        <w:rPr>
          <w:b/>
        </w:rPr>
      </w:pPr>
      <w:r w:rsidRPr="00085F5C">
        <w:rPr>
          <w:b/>
          <w:highlight w:val="yellow"/>
        </w:rPr>
        <w:t>Conteúdo: Infecções Sexualmente Transmissíveis</w:t>
      </w:r>
    </w:p>
    <w:p w14:paraId="4A5142DF" w14:textId="77777777" w:rsidR="00085F5C" w:rsidRDefault="00085F5C" w:rsidP="00085F5C">
      <w:pPr>
        <w:pStyle w:val="SemEspaamento"/>
        <w:ind w:left="-709"/>
      </w:pPr>
    </w:p>
    <w:p w14:paraId="13B35E6D" w14:textId="77777777" w:rsidR="00085F5C" w:rsidRPr="00085F5C" w:rsidRDefault="00085F5C" w:rsidP="00085F5C">
      <w:pPr>
        <w:pStyle w:val="SemEspaamento"/>
        <w:ind w:left="-709"/>
        <w:rPr>
          <w:b/>
        </w:rPr>
      </w:pPr>
      <w:r w:rsidRPr="00085F5C">
        <w:rPr>
          <w:b/>
        </w:rPr>
        <w:t>20)</w:t>
      </w:r>
      <w:r w:rsidRPr="00085F5C">
        <w:t xml:space="preserve"> </w:t>
      </w:r>
      <w:r w:rsidRPr="00085F5C">
        <w:rPr>
          <w:b/>
        </w:rPr>
        <w:t xml:space="preserve">Segundo o Departamento de DST, Aids e Hepatites Virais, as doenças sexualmente transmissíveis (DST) são transmitidas, principalmente, por contato sexual sem o uso de camisinha com uma pessoa infectada e, geralmente, manifestam-se por meio de feridas, corrimentos, bolhas ou verrugas. Analise as alternativas a seguir e marque aquela que indica uma informação incorreta a respeito das </w:t>
      </w:r>
      <w:proofErr w:type="spellStart"/>
      <w:r w:rsidRPr="00085F5C">
        <w:rPr>
          <w:b/>
        </w:rPr>
        <w:t>DSTs</w:t>
      </w:r>
      <w:proofErr w:type="spellEnd"/>
      <w:r w:rsidRPr="00085F5C">
        <w:rPr>
          <w:b/>
        </w:rPr>
        <w:t>.</w:t>
      </w:r>
    </w:p>
    <w:p w14:paraId="633A313F" w14:textId="77777777" w:rsidR="00085F5C" w:rsidRPr="00085F5C" w:rsidRDefault="00085F5C" w:rsidP="00085F5C">
      <w:pPr>
        <w:pStyle w:val="SemEspaamento"/>
        <w:ind w:left="-709"/>
      </w:pPr>
      <w:r w:rsidRPr="00085F5C">
        <w:t>a) Toda DST apresenta sintomas característicos na região genital.</w:t>
      </w:r>
    </w:p>
    <w:p w14:paraId="4A8030D4" w14:textId="77777777" w:rsidR="00085F5C" w:rsidRPr="00085F5C" w:rsidRDefault="00085F5C" w:rsidP="00085F5C">
      <w:pPr>
        <w:pStyle w:val="SemEspaamento"/>
        <w:ind w:left="-709"/>
      </w:pPr>
      <w:r w:rsidRPr="00085F5C">
        <w:t xml:space="preserve">b) A gonorreia e a </w:t>
      </w:r>
      <w:proofErr w:type="spellStart"/>
      <w:r w:rsidRPr="00085F5C">
        <w:t>tricomoníase</w:t>
      </w:r>
      <w:proofErr w:type="spellEnd"/>
      <w:r w:rsidRPr="00085F5C">
        <w:t xml:space="preserve"> são exemplos de DST.</w:t>
      </w:r>
    </w:p>
    <w:p w14:paraId="32DE00EB" w14:textId="77777777" w:rsidR="00085F5C" w:rsidRPr="00085F5C" w:rsidRDefault="00085F5C" w:rsidP="00085F5C">
      <w:pPr>
        <w:pStyle w:val="SemEspaamento"/>
        <w:ind w:left="-709"/>
      </w:pPr>
      <w:r w:rsidRPr="00085F5C">
        <w:t>c) A camisinha é uma das melhores formas de se evitar o contágio por alguma DST.</w:t>
      </w:r>
    </w:p>
    <w:p w14:paraId="09D6114A" w14:textId="77777777" w:rsidR="00085F5C" w:rsidRPr="00085F5C" w:rsidRDefault="00085F5C" w:rsidP="00085F5C">
      <w:pPr>
        <w:pStyle w:val="SemEspaamento"/>
        <w:ind w:left="-709"/>
      </w:pPr>
      <w:r w:rsidRPr="00085F5C">
        <w:t>d) Todos os tipos de relação sexual (oral, vaginal e anal) podem transmitir DST.</w:t>
      </w:r>
    </w:p>
    <w:p w14:paraId="7461F628" w14:textId="77777777" w:rsidR="00085F5C" w:rsidRPr="00085F5C" w:rsidRDefault="00085F5C" w:rsidP="00085F5C">
      <w:pPr>
        <w:pStyle w:val="SemEspaamento"/>
        <w:ind w:left="-709"/>
      </w:pPr>
      <w:r w:rsidRPr="00085F5C">
        <w:t>e) Algumas DST podem ser transmitidas durante a gravidez da mãe para o bebê.</w:t>
      </w:r>
    </w:p>
    <w:p w14:paraId="6D2D5829" w14:textId="77777777" w:rsidR="00085F5C" w:rsidRPr="00085F5C" w:rsidRDefault="00085F5C" w:rsidP="00085F5C">
      <w:pPr>
        <w:pStyle w:val="SemEspaamento"/>
        <w:ind w:left="-709"/>
      </w:pPr>
    </w:p>
    <w:p w14:paraId="7F9C1201" w14:textId="5E8B3F53" w:rsidR="00085F5C" w:rsidRPr="00085F5C" w:rsidRDefault="00085F5C" w:rsidP="00085F5C">
      <w:pPr>
        <w:pStyle w:val="SemEspaamento"/>
        <w:ind w:left="-709"/>
        <w:rPr>
          <w:b/>
        </w:rPr>
      </w:pPr>
      <w:r w:rsidRPr="00085F5C">
        <w:rPr>
          <w:b/>
          <w:highlight w:val="yellow"/>
        </w:rPr>
        <w:t>Conteúdo: Infecções Sexualmente Transmissíveis</w:t>
      </w:r>
    </w:p>
    <w:p w14:paraId="0B293F1D" w14:textId="77777777" w:rsidR="0034676E" w:rsidRPr="00D62933" w:rsidRDefault="0034676E" w:rsidP="00D62933">
      <w:pPr>
        <w:rPr>
          <w:rFonts w:ascii="Verdana" w:hAnsi="Verdana"/>
          <w:sz w:val="16"/>
          <w:szCs w:val="16"/>
        </w:rPr>
      </w:pPr>
      <w:bookmarkStart w:id="0" w:name="_GoBack"/>
      <w:bookmarkEnd w:id="0"/>
    </w:p>
    <w:sectPr w:rsidR="0034676E" w:rsidRPr="00D62933"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B24AF" w14:textId="77777777" w:rsidR="00155CA8" w:rsidRDefault="00155CA8" w:rsidP="009851F2">
      <w:pPr>
        <w:spacing w:after="0" w:line="240" w:lineRule="auto"/>
      </w:pPr>
      <w:r>
        <w:separator/>
      </w:r>
    </w:p>
  </w:endnote>
  <w:endnote w:type="continuationSeparator" w:id="0">
    <w:p w14:paraId="2134EEA5" w14:textId="77777777" w:rsidR="00155CA8" w:rsidRDefault="00155CA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5B1F60">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5B1F6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19270" w14:textId="77777777" w:rsidR="00155CA8" w:rsidRDefault="00155CA8" w:rsidP="009851F2">
      <w:pPr>
        <w:spacing w:after="0" w:line="240" w:lineRule="auto"/>
      </w:pPr>
      <w:r>
        <w:separator/>
      </w:r>
    </w:p>
  </w:footnote>
  <w:footnote w:type="continuationSeparator" w:id="0">
    <w:p w14:paraId="65356EEC" w14:textId="77777777" w:rsidR="00155CA8" w:rsidRDefault="00155CA8"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93B4E46"/>
    <w:multiLevelType w:val="hybridMultilevel"/>
    <w:tmpl w:val="4348AC5C"/>
    <w:lvl w:ilvl="0" w:tplc="CB482A7C">
      <w:start w:val="1"/>
      <w:numFmt w:val="decimalZero"/>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85F5C"/>
    <w:rsid w:val="00093F84"/>
    <w:rsid w:val="000B39A7"/>
    <w:rsid w:val="000C2CDC"/>
    <w:rsid w:val="000D1D14"/>
    <w:rsid w:val="000F03A2"/>
    <w:rsid w:val="00102A1B"/>
    <w:rsid w:val="00124F9F"/>
    <w:rsid w:val="00144F48"/>
    <w:rsid w:val="00155CA8"/>
    <w:rsid w:val="0016003D"/>
    <w:rsid w:val="0016386B"/>
    <w:rsid w:val="00164A58"/>
    <w:rsid w:val="00182E9E"/>
    <w:rsid w:val="00183B4B"/>
    <w:rsid w:val="001A0715"/>
    <w:rsid w:val="001C4278"/>
    <w:rsid w:val="001C6FF5"/>
    <w:rsid w:val="001E14B5"/>
    <w:rsid w:val="001F769E"/>
    <w:rsid w:val="002165E6"/>
    <w:rsid w:val="00292500"/>
    <w:rsid w:val="002B28EF"/>
    <w:rsid w:val="002B31BE"/>
    <w:rsid w:val="002B3C84"/>
    <w:rsid w:val="002D3140"/>
    <w:rsid w:val="002E0452"/>
    <w:rsid w:val="002E0F84"/>
    <w:rsid w:val="002E1C77"/>
    <w:rsid w:val="002E3D8E"/>
    <w:rsid w:val="00300FCC"/>
    <w:rsid w:val="00323F29"/>
    <w:rsid w:val="003335D4"/>
    <w:rsid w:val="00333E09"/>
    <w:rsid w:val="0034676E"/>
    <w:rsid w:val="00360777"/>
    <w:rsid w:val="003A564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B1F60"/>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106F"/>
    <w:rsid w:val="007E3B2B"/>
    <w:rsid w:val="007F6974"/>
    <w:rsid w:val="008005D5"/>
    <w:rsid w:val="00824D86"/>
    <w:rsid w:val="0086497B"/>
    <w:rsid w:val="00874089"/>
    <w:rsid w:val="0087463C"/>
    <w:rsid w:val="008A5048"/>
    <w:rsid w:val="008A5DE7"/>
    <w:rsid w:val="008D6898"/>
    <w:rsid w:val="008E3648"/>
    <w:rsid w:val="0091198D"/>
    <w:rsid w:val="00914A2F"/>
    <w:rsid w:val="009521D6"/>
    <w:rsid w:val="00965A01"/>
    <w:rsid w:val="0098193B"/>
    <w:rsid w:val="009851F2"/>
    <w:rsid w:val="009A26A2"/>
    <w:rsid w:val="009A7F64"/>
    <w:rsid w:val="009C3431"/>
    <w:rsid w:val="009D122B"/>
    <w:rsid w:val="00A13C93"/>
    <w:rsid w:val="00A54DB9"/>
    <w:rsid w:val="00A60A0D"/>
    <w:rsid w:val="00A76795"/>
    <w:rsid w:val="00A84FD5"/>
    <w:rsid w:val="00AA73EE"/>
    <w:rsid w:val="00AC2CB2"/>
    <w:rsid w:val="00AC2CBC"/>
    <w:rsid w:val="00B008E6"/>
    <w:rsid w:val="00B0295A"/>
    <w:rsid w:val="00B46F94"/>
    <w:rsid w:val="00B674E8"/>
    <w:rsid w:val="00B71635"/>
    <w:rsid w:val="00B94D7B"/>
    <w:rsid w:val="00BA2C10"/>
    <w:rsid w:val="00BB224F"/>
    <w:rsid w:val="00BB343C"/>
    <w:rsid w:val="00BC692B"/>
    <w:rsid w:val="00BD077F"/>
    <w:rsid w:val="00BE09C1"/>
    <w:rsid w:val="00BE32F2"/>
    <w:rsid w:val="00BF0FFC"/>
    <w:rsid w:val="00C25F49"/>
    <w:rsid w:val="00C65A96"/>
    <w:rsid w:val="00C914D3"/>
    <w:rsid w:val="00CB3C98"/>
    <w:rsid w:val="00CC2AD7"/>
    <w:rsid w:val="00CD3049"/>
    <w:rsid w:val="00CE679B"/>
    <w:rsid w:val="00CF052E"/>
    <w:rsid w:val="00CF09CE"/>
    <w:rsid w:val="00D2144E"/>
    <w:rsid w:val="00D26952"/>
    <w:rsid w:val="00D3757A"/>
    <w:rsid w:val="00D62933"/>
    <w:rsid w:val="00D73612"/>
    <w:rsid w:val="00DA176C"/>
    <w:rsid w:val="00DC7A8C"/>
    <w:rsid w:val="00DE030D"/>
    <w:rsid w:val="00E05985"/>
    <w:rsid w:val="00E214CF"/>
    <w:rsid w:val="00E26CD1"/>
    <w:rsid w:val="00E47795"/>
    <w:rsid w:val="00E517CC"/>
    <w:rsid w:val="00E57A59"/>
    <w:rsid w:val="00E6002F"/>
    <w:rsid w:val="00E65448"/>
    <w:rsid w:val="00E77542"/>
    <w:rsid w:val="00E775C5"/>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1F8CB3AF-C3DE-4E4C-B585-BB421D26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C6AE7-2795-41AD-AB3D-B5E8A8943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1579</Words>
  <Characters>8529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Conta da Microsoft</cp:lastModifiedBy>
  <cp:revision>3</cp:revision>
  <cp:lastPrinted>2018-08-06T13:00:00Z</cp:lastPrinted>
  <dcterms:created xsi:type="dcterms:W3CDTF">2021-12-01T19:08:00Z</dcterms:created>
  <dcterms:modified xsi:type="dcterms:W3CDTF">2021-12-02T19:03:00Z</dcterms:modified>
</cp:coreProperties>
</file>