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485AB" w14:textId="2D78DE5E" w:rsidR="00927E96" w:rsidRPr="00927E96" w:rsidRDefault="00927E96" w:rsidP="00927E9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927E96">
        <w:rPr>
          <w:rFonts w:ascii="TH Sarabun New" w:hAnsi="TH Sarabun New" w:cs="TH Sarabun New"/>
          <w:b/>
          <w:bCs/>
          <w:sz w:val="36"/>
          <w:szCs w:val="36"/>
        </w:rPr>
        <w:t>Classy Shape</w:t>
      </w:r>
    </w:p>
    <w:p w14:paraId="54468F88" w14:textId="3F1086EC" w:rsidR="00927E96" w:rsidRPr="00927E96" w:rsidRDefault="00927E96" w:rsidP="00927E9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927E96">
        <w:rPr>
          <w:rFonts w:ascii="TH Sarabun New" w:hAnsi="TH Sarabun New" w:cs="TH Sarabun New"/>
          <w:sz w:val="36"/>
          <w:szCs w:val="36"/>
        </w:rPr>
        <w:t xml:space="preserve">Classy Shape </w:t>
      </w:r>
      <w:r w:rsidRPr="00927E96">
        <w:rPr>
          <w:rFonts w:ascii="TH Sarabun New" w:hAnsi="TH Sarabun New" w:cs="TH Sarabun New"/>
          <w:sz w:val="36"/>
          <w:szCs w:val="36"/>
          <w:cs/>
        </w:rPr>
        <w:t>เป็นเทคโนโลยีกำจัดไขมันที่ใช้อย่างแพร่หลายในประเทศอเมริกา ยุโรป และเอชีย รวดเร็วและปลอดภัย โดยจะทำงานประสาน 4</w:t>
      </w:r>
      <w:r w:rsidRPr="00927E96">
        <w:rPr>
          <w:rFonts w:ascii="TH Sarabun New" w:hAnsi="TH Sarabun New" w:cs="TH Sarabun New"/>
          <w:sz w:val="36"/>
          <w:szCs w:val="36"/>
        </w:rPr>
        <w:t xml:space="preserve">D </w:t>
      </w:r>
      <w:r w:rsidRPr="00927E96">
        <w:rPr>
          <w:rFonts w:ascii="TH Sarabun New" w:hAnsi="TH Sarabun New" w:cs="TH Sarabun New"/>
          <w:sz w:val="36"/>
          <w:szCs w:val="36"/>
          <w:cs/>
        </w:rPr>
        <w:t>เทคโนโลยี (</w:t>
      </w:r>
      <w:r w:rsidRPr="00927E96">
        <w:rPr>
          <w:rFonts w:ascii="TH Sarabun New" w:hAnsi="TH Sarabun New" w:cs="TH Sarabun New"/>
          <w:sz w:val="36"/>
          <w:szCs w:val="36"/>
        </w:rPr>
        <w:t xml:space="preserve">Multipolar RF, Vacuum, Rotation </w:t>
      </w:r>
      <w:r w:rsidRPr="00927E96">
        <w:rPr>
          <w:rFonts w:ascii="TH Sarabun New" w:hAnsi="TH Sarabun New" w:cs="TH Sarabun New"/>
          <w:sz w:val="36"/>
          <w:szCs w:val="36"/>
          <w:cs/>
        </w:rPr>
        <w:t xml:space="preserve">และการฉายแสง </w:t>
      </w:r>
      <w:r w:rsidRPr="00927E96">
        <w:rPr>
          <w:rFonts w:ascii="TH Sarabun New" w:hAnsi="TH Sarabun New" w:cs="TH Sarabun New"/>
          <w:sz w:val="36"/>
          <w:szCs w:val="36"/>
        </w:rPr>
        <w:t xml:space="preserve">LED) </w:t>
      </w:r>
      <w:r w:rsidRPr="00927E96">
        <w:rPr>
          <w:rFonts w:ascii="TH Sarabun New" w:hAnsi="TH Sarabun New" w:cs="TH Sarabun New"/>
          <w:sz w:val="36"/>
          <w:szCs w:val="36"/>
          <w:cs/>
        </w:rPr>
        <w:t>โดยการใช้หลักการนวดหมุน (</w:t>
      </w:r>
      <w:r w:rsidRPr="00927E96">
        <w:rPr>
          <w:rFonts w:ascii="TH Sarabun New" w:hAnsi="TH Sarabun New" w:cs="TH Sarabun New"/>
          <w:sz w:val="36"/>
          <w:szCs w:val="36"/>
        </w:rPr>
        <w:t xml:space="preserve">Rotation) </w:t>
      </w:r>
      <w:r w:rsidRPr="00927E96">
        <w:rPr>
          <w:rFonts w:ascii="TH Sarabun New" w:hAnsi="TH Sarabun New" w:cs="TH Sarabun New"/>
          <w:sz w:val="36"/>
          <w:szCs w:val="36"/>
          <w:cs/>
        </w:rPr>
        <w:t>และนวดดูดและคลาย (</w:t>
      </w:r>
      <w:r w:rsidRPr="00927E96">
        <w:rPr>
          <w:rFonts w:ascii="TH Sarabun New" w:hAnsi="TH Sarabun New" w:cs="TH Sarabun New"/>
          <w:sz w:val="36"/>
          <w:szCs w:val="36"/>
        </w:rPr>
        <w:t xml:space="preserve">Vacuum) </w:t>
      </w:r>
      <w:r w:rsidRPr="00927E96">
        <w:rPr>
          <w:rFonts w:ascii="TH Sarabun New" w:hAnsi="TH Sarabun New" w:cs="TH Sarabun New"/>
          <w:sz w:val="36"/>
          <w:szCs w:val="36"/>
          <w:cs/>
        </w:rPr>
        <w:t>เพื่อให้เกิดการเคลื่อนที่ของโมเลกุล พร้อมปล่อยผลังงานในช่วงคลื่นความถี่วิทยุแบบหลายขั้ว (</w:t>
      </w:r>
      <w:r w:rsidRPr="00927E96">
        <w:rPr>
          <w:rFonts w:ascii="TH Sarabun New" w:hAnsi="TH Sarabun New" w:cs="TH Sarabun New"/>
          <w:sz w:val="36"/>
          <w:szCs w:val="36"/>
        </w:rPr>
        <w:t>Multipolar RF)</w:t>
      </w:r>
    </w:p>
    <w:p w14:paraId="5269DAAF" w14:textId="41532259" w:rsidR="00927E96" w:rsidRPr="00927E96" w:rsidRDefault="00927E96" w:rsidP="00927E9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927E96">
        <w:rPr>
          <w:rFonts w:ascii="TH Sarabun New" w:hAnsi="TH Sarabun New" w:cs="TH Sarabun New"/>
          <w:sz w:val="36"/>
          <w:szCs w:val="36"/>
          <w:cs/>
        </w:rPr>
        <w:t>ในรูปแบบของกระแสไฟฟ้าอ่อนๆ ที่สามารถผ่านทะลุผิวชั้นบนเพื่อไปเพิ่มอุณหภูมิของผิวหนังในชั้นที่ลึกลงไป ซึ่งจะส่งผลให้การไหลเวียนของโลหิต น้ำเหลือง ของเหลวในร่างกายถูกกระตุ้นให้เกิดการเปลี่ยนแปลงในรูปของพลังงานจากภายใน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927E96">
        <w:rPr>
          <w:rFonts w:ascii="TH Sarabun New" w:hAnsi="TH Sarabun New" w:cs="TH Sarabun New"/>
          <w:sz w:val="36"/>
          <w:szCs w:val="36"/>
          <w:cs/>
        </w:rPr>
        <w:t xml:space="preserve">ทำให้อุณหภูมิในร่างกายมีการเปลี่ยนแปลง โดยมีอุณหภูมิสูงขึ้นประมาณ 3-5 องคาเซลเซียส เป็นวิธีที่มีความปลอดภัยสูง เพราะอุณหกูมิในร่างกายจะถูกกระตุ้นให้สูงขึ้นแต่ไม่เกิด 42 องศา </w:t>
      </w:r>
    </w:p>
    <w:p w14:paraId="44C77558" w14:textId="77777777" w:rsidR="00927E96" w:rsidRPr="00927E96" w:rsidRDefault="00927E96" w:rsidP="00927E9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927E96">
        <w:rPr>
          <w:rFonts w:ascii="TH Sarabun New" w:hAnsi="TH Sarabun New" w:cs="TH Sarabun New"/>
          <w:sz w:val="36"/>
          <w:szCs w:val="36"/>
          <w:cs/>
        </w:rPr>
        <w:t xml:space="preserve">นอกจากจากนั้นแรงสั่นสะเทือนของจะทำให้เกิดการสะสมของฟองอากาศขนาดจิ๋วในเซลล์ไขมันมากขึ้น จากนั้นฟองอากาศจะไประเบิดไขมัน ร่างกายก็จะขับไขมันเหล่านี้ออกทางระบบขับถ่ายของเสียตามปกติ </w:t>
      </w:r>
    </w:p>
    <w:p w14:paraId="19FD25B7" w14:textId="1C59AE21" w:rsidR="00927E96" w:rsidRPr="00927E96" w:rsidRDefault="00927E96" w:rsidP="00927E9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927E96">
        <w:rPr>
          <w:rFonts w:ascii="TH Sarabun New" w:hAnsi="TH Sarabun New" w:cs="TH Sarabun New"/>
          <w:sz w:val="36"/>
          <w:szCs w:val="36"/>
          <w:cs/>
        </w:rPr>
        <w:t xml:space="preserve">พลังงานของแสง </w:t>
      </w:r>
      <w:r w:rsidRPr="00927E96">
        <w:rPr>
          <w:rFonts w:ascii="TH Sarabun New" w:hAnsi="TH Sarabun New" w:cs="TH Sarabun New"/>
          <w:sz w:val="36"/>
          <w:szCs w:val="36"/>
        </w:rPr>
        <w:t xml:space="preserve">LED </w:t>
      </w:r>
      <w:r w:rsidRPr="00927E96">
        <w:rPr>
          <w:rFonts w:ascii="TH Sarabun New" w:hAnsi="TH Sarabun New" w:cs="TH Sarabun New"/>
          <w:sz w:val="36"/>
          <w:szCs w:val="36"/>
          <w:cs/>
        </w:rPr>
        <w:t xml:space="preserve">ที่ถูกปล่อยในจังหวะเดียวกัน สามารถช่วยดูแล ฟื้นฟูเซลล์ที่เสื่อมสภาพ กระตุ้นการสร้างคอลลาเจนใต้ผิว ปรับสภาพผิวให้เรียบเนียน ลดเลือนริ้วรอย และฟื้นฟูผิวให้ดูอ่อนกว่าวัย </w:t>
      </w:r>
    </w:p>
    <w:p w14:paraId="1F9CA770" w14:textId="77777777" w:rsidR="00927E96" w:rsidRPr="00927E96" w:rsidRDefault="00927E96" w:rsidP="00927E9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916556F" w14:textId="3779EFB2" w:rsidR="00927E96" w:rsidRPr="00927E96" w:rsidRDefault="00927E96" w:rsidP="00927E9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927E9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ประโยชน์ของการนวดสลายไขมันด้วยโปรแกรม </w:t>
      </w:r>
      <w:r w:rsidRPr="00927E96">
        <w:rPr>
          <w:rFonts w:ascii="TH Sarabun New" w:hAnsi="TH Sarabun New" w:cs="TH Sarabun New"/>
          <w:b/>
          <w:bCs/>
          <w:sz w:val="36"/>
          <w:szCs w:val="36"/>
        </w:rPr>
        <w:t>Classy Shape</w:t>
      </w:r>
    </w:p>
    <w:p w14:paraId="18D87538" w14:textId="5763A79A" w:rsidR="00927E96" w:rsidRPr="00927E96" w:rsidRDefault="00927E96" w:rsidP="00927E9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927E96">
        <w:rPr>
          <w:rFonts w:ascii="TH Sarabun New" w:hAnsi="TH Sarabun New" w:cs="TH Sarabun New"/>
          <w:sz w:val="36"/>
          <w:szCs w:val="36"/>
          <w:cs/>
        </w:rPr>
        <w:t>ช่วยกระตุ้นระบบน้ำเหลืองและระบบไหลเวียนโลหิต โดยการทำให้หลอดเลือดขยายตัว ช่วยทำให้เลือดและน้ำเหลืองไหลเวียนดีขี้นโดยมีการขับของเสียออกมาในรูปของเหงื่อและระบบน้ำเหลือง</w:t>
      </w:r>
    </w:p>
    <w:p w14:paraId="2F1E7BC1" w14:textId="3A9566CA" w:rsidR="00927E96" w:rsidRPr="00927E96" w:rsidRDefault="00927E96" w:rsidP="00927E9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927E96">
        <w:rPr>
          <w:rFonts w:ascii="TH Sarabun New" w:hAnsi="TH Sarabun New" w:cs="TH Sarabun New"/>
          <w:sz w:val="36"/>
          <w:szCs w:val="36"/>
          <w:cs/>
        </w:rPr>
        <w:t>ช่วยกระตุ้นการสร้างคอลลาเจนและอีลาสติน และเกิดการเรียงตัวของคอลลาเจนใหม่</w:t>
      </w:r>
    </w:p>
    <w:p w14:paraId="7062516F" w14:textId="109513AD" w:rsidR="00927E96" w:rsidRPr="00927E96" w:rsidRDefault="00927E96" w:rsidP="00927E9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927E96">
        <w:rPr>
          <w:rFonts w:ascii="TH Sarabun New" w:hAnsi="TH Sarabun New" w:cs="TH Sarabun New"/>
          <w:sz w:val="36"/>
          <w:szCs w:val="36"/>
          <w:cs/>
        </w:rPr>
        <w:t>ช่วยให้ผิวกระชับเต่งตึงขึ้น ไม่หย่อนคล้อย</w:t>
      </w:r>
    </w:p>
    <w:p w14:paraId="187D3301" w14:textId="4220817B" w:rsidR="00927E96" w:rsidRPr="00927E96" w:rsidRDefault="00927E96" w:rsidP="00927E9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927E96">
        <w:rPr>
          <w:rFonts w:ascii="TH Sarabun New" w:hAnsi="TH Sarabun New" w:cs="TH Sarabun New"/>
          <w:sz w:val="36"/>
          <w:szCs w:val="36"/>
          <w:cs/>
        </w:rPr>
        <w:t>ช่วยลดเซลลูไลท์ ลดผิวเปลือกส้ม ลดคลื่น</w:t>
      </w:r>
    </w:p>
    <w:p w14:paraId="11155AD6" w14:textId="741416E9" w:rsidR="00927E96" w:rsidRPr="00927E96" w:rsidRDefault="00927E96" w:rsidP="00927E9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927E96">
        <w:rPr>
          <w:rFonts w:ascii="TH Sarabun New" w:hAnsi="TH Sarabun New" w:cs="TH Sarabun New"/>
          <w:sz w:val="36"/>
          <w:szCs w:val="36"/>
          <w:cs/>
        </w:rPr>
        <w:t>ช่วยกระตุ้นให้เกิดการเผาผลาญไขมันเพิ่มขึ้น</w:t>
      </w:r>
    </w:p>
    <w:p w14:paraId="72C3D167" w14:textId="41BFD092" w:rsidR="00927E96" w:rsidRPr="00927E96" w:rsidRDefault="00927E96" w:rsidP="00927E9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927E96">
        <w:rPr>
          <w:rFonts w:ascii="TH Sarabun New" w:hAnsi="TH Sarabun New" w:cs="TH Sarabun New"/>
          <w:sz w:val="36"/>
          <w:szCs w:val="36"/>
          <w:cs/>
        </w:rPr>
        <w:t>ช่วยสลายและลดไขมันส่วนเกินเฉพาะจุดได้</w:t>
      </w:r>
    </w:p>
    <w:p w14:paraId="450B3F08" w14:textId="76B1487A" w:rsidR="00927E96" w:rsidRPr="00927E96" w:rsidRDefault="00927E96" w:rsidP="00927E9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927E96">
        <w:rPr>
          <w:rFonts w:ascii="TH Sarabun New" w:hAnsi="TH Sarabun New" w:cs="TH Sarabun New"/>
          <w:sz w:val="36"/>
          <w:szCs w:val="36"/>
          <w:cs/>
        </w:rPr>
        <w:lastRenderedPageBreak/>
        <w:t>ช่วยลดอาการอักเสบของกล้ามเนื้อและเส้นเอ็น</w:t>
      </w:r>
    </w:p>
    <w:p w14:paraId="5B7DEF12" w14:textId="77777777" w:rsidR="00927E96" w:rsidRPr="00927E96" w:rsidRDefault="00927E96" w:rsidP="00927E9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E31C51F" w14:textId="3B503C90" w:rsidR="00CF6020" w:rsidRPr="00927E96" w:rsidRDefault="00927E96" w:rsidP="00927E96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6"/>
          <w:szCs w:val="36"/>
          <w:cs/>
        </w:rPr>
      </w:pPr>
      <w:r w:rsidRPr="00927E96">
        <w:rPr>
          <w:rFonts w:ascii="TH Sarabun New" w:hAnsi="TH Sarabun New" w:cs="TH Sarabun New"/>
          <w:sz w:val="36"/>
          <w:szCs w:val="36"/>
          <w:cs/>
        </w:rPr>
        <w:t xml:space="preserve">การทำ </w:t>
      </w:r>
      <w:r w:rsidRPr="00927E96">
        <w:rPr>
          <w:rFonts w:ascii="TH Sarabun New" w:hAnsi="TH Sarabun New" w:cs="TH Sarabun New"/>
          <w:sz w:val="36"/>
          <w:szCs w:val="36"/>
        </w:rPr>
        <w:t xml:space="preserve">Claasy Shape </w:t>
      </w:r>
      <w:r w:rsidRPr="00927E96">
        <w:rPr>
          <w:rFonts w:ascii="TH Sarabun New" w:hAnsi="TH Sarabun New" w:cs="TH Sarabun New"/>
          <w:sz w:val="36"/>
          <w:szCs w:val="36"/>
          <w:cs/>
        </w:rPr>
        <w:t>จะส่งผลให้ระบบโลหิตบริเวณที่ได้รับการรักษาดีขึ้น หลอดเลือดขยายตัวช่วยทำให้เลือดและน้ำเหลืองไหลเวียนดีขี้นโดยมีการขับของเสียออกมาในรูปของเหงื่อและระบบน้ำเหลือง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927E96">
        <w:rPr>
          <w:rFonts w:ascii="TH Sarabun New" w:hAnsi="TH Sarabun New" w:cs="TH Sarabun New"/>
          <w:sz w:val="36"/>
          <w:szCs w:val="36"/>
          <w:cs/>
        </w:rPr>
        <w:t>สามารถกำจัดไขมันส่วนเกินออก โดยไม่ต้องผ่าตัด ไม่ต้องพักฟื้น และสามารถสัดส่วนลดลงได้อย่างต่อเนื่องตามบริเวณต่างๆเช่น ต้นแขน ต้นขา หน้าท้อง เอว สะโพก ควรทำอย่างต่อเนื่องสัปดาห์ละ 1 ครั้ง</w:t>
      </w:r>
    </w:p>
    <w:sectPr w:rsidR="00CF6020" w:rsidRPr="00927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24944"/>
    <w:multiLevelType w:val="hybridMultilevel"/>
    <w:tmpl w:val="E4705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3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96"/>
    <w:rsid w:val="00927E96"/>
    <w:rsid w:val="00CC6785"/>
    <w:rsid w:val="00CF6020"/>
    <w:rsid w:val="00EA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0B2D"/>
  <w15:chartTrackingRefBased/>
  <w15:docId w15:val="{2E70CCE8-7EE4-440F-9224-D01F8457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2024-08-10T13:02:00Z</dcterms:created>
  <dcterms:modified xsi:type="dcterms:W3CDTF">2024-08-10T13:10:00Z</dcterms:modified>
</cp:coreProperties>
</file>