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75A63" w14:textId="4F747A31" w:rsidR="005C0EDE" w:rsidRPr="00B745AE" w:rsidRDefault="00762B67" w:rsidP="00A55939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Theme="majorHAnsi" w:hAnsiTheme="majorHAnsi" w:cstheme="majorHAnsi"/>
          <w:sz w:val="22"/>
          <w:szCs w:val="22"/>
        </w:rPr>
      </w:pPr>
      <w:r w:rsidRPr="00B745AE">
        <w:rPr>
          <w:rFonts w:asciiTheme="majorHAnsi" w:hAnsiTheme="majorHAnsi" w:cstheme="majorHAns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42808763" wp14:editId="35A63232">
            <wp:simplePos x="0" y="0"/>
            <wp:positionH relativeFrom="margin">
              <wp:align>right</wp:align>
            </wp:positionH>
            <wp:positionV relativeFrom="paragraph">
              <wp:posOffset>-542539</wp:posOffset>
            </wp:positionV>
            <wp:extent cx="990000" cy="993600"/>
            <wp:effectExtent l="0" t="0" r="635" b="0"/>
            <wp:wrapNone/>
            <wp:docPr id="5" name="Picture 5" descr="A person smil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erson smiling for the camera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99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DEA747" w14:textId="49BD85E3" w:rsidR="00B31FFB" w:rsidRPr="00B745AE" w:rsidRDefault="00AC1B9C" w:rsidP="00A5593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B745AE">
        <w:rPr>
          <w:rFonts w:asciiTheme="majorHAnsi" w:hAnsiTheme="majorHAnsi" w:cstheme="majorHAnsi"/>
          <w:sz w:val="22"/>
          <w:szCs w:val="22"/>
        </w:rPr>
        <w:t xml:space="preserve">Tel: </w:t>
      </w:r>
      <w:r w:rsidR="001A6DFF" w:rsidRPr="00B745AE">
        <w:rPr>
          <w:rFonts w:asciiTheme="majorHAnsi" w:hAnsiTheme="majorHAnsi" w:cstheme="majorHAnsi"/>
          <w:sz w:val="22"/>
          <w:szCs w:val="22"/>
        </w:rPr>
        <w:t>+</w:t>
      </w:r>
      <w:r w:rsidR="004D6ABF">
        <w:rPr>
          <w:rFonts w:asciiTheme="majorHAnsi" w:hAnsiTheme="majorHAnsi" w:cstheme="majorHAnsi"/>
          <w:sz w:val="22"/>
          <w:szCs w:val="22"/>
        </w:rPr>
        <w:t xml:space="preserve">44 </w:t>
      </w:r>
      <w:r w:rsidR="00FA1924">
        <w:rPr>
          <w:rFonts w:asciiTheme="majorHAnsi" w:hAnsiTheme="majorHAnsi" w:cstheme="majorHAnsi"/>
          <w:sz w:val="22"/>
          <w:szCs w:val="22"/>
        </w:rPr>
        <w:t>7466437767</w:t>
      </w:r>
    </w:p>
    <w:p w14:paraId="3F37BE71" w14:textId="33F3114B" w:rsidR="00CF3BF4" w:rsidRDefault="00AC1B9C" w:rsidP="006B1974">
      <w:pPr>
        <w:jc w:val="center"/>
        <w:rPr>
          <w:rFonts w:asciiTheme="majorHAnsi" w:hAnsiTheme="majorHAnsi" w:cstheme="majorHAnsi"/>
          <w:sz w:val="22"/>
          <w:szCs w:val="22"/>
        </w:rPr>
      </w:pPr>
      <w:r w:rsidRPr="00B745AE">
        <w:rPr>
          <w:rFonts w:asciiTheme="majorHAnsi" w:hAnsiTheme="majorHAnsi" w:cstheme="majorHAnsi"/>
          <w:sz w:val="22"/>
          <w:szCs w:val="22"/>
        </w:rPr>
        <w:t>Email: mayjessican@gmail.com</w:t>
      </w:r>
      <w:r w:rsidRPr="00B745AE">
        <w:rPr>
          <w:rFonts w:asciiTheme="majorHAnsi" w:hAnsiTheme="majorHAnsi" w:cstheme="majorHAnsi"/>
          <w:sz w:val="22"/>
          <w:szCs w:val="22"/>
        </w:rPr>
        <w:br/>
      </w:r>
      <w:r w:rsidRPr="00B745AE">
        <w:rPr>
          <w:rFonts w:asciiTheme="majorHAnsi" w:hAnsiTheme="majorHAnsi" w:cstheme="majorHAnsi"/>
          <w:sz w:val="22"/>
          <w:szCs w:val="22"/>
        </w:rPr>
        <w:br/>
      </w:r>
      <w:r w:rsidR="00C81D8C" w:rsidRPr="00B745AE">
        <w:rPr>
          <w:rFonts w:asciiTheme="majorHAnsi" w:hAnsiTheme="majorHAnsi" w:cstheme="majorHAnsi"/>
          <w:sz w:val="22"/>
          <w:szCs w:val="22"/>
        </w:rPr>
        <w:t>A process driven</w:t>
      </w:r>
      <w:r w:rsidR="006C079D" w:rsidRPr="00B745AE">
        <w:rPr>
          <w:rFonts w:asciiTheme="majorHAnsi" w:hAnsiTheme="majorHAnsi" w:cstheme="majorHAnsi"/>
          <w:sz w:val="22"/>
          <w:szCs w:val="22"/>
        </w:rPr>
        <w:t xml:space="preserve">, </w:t>
      </w:r>
      <w:r w:rsidR="00FC5A17" w:rsidRPr="00B745AE">
        <w:rPr>
          <w:rFonts w:asciiTheme="majorHAnsi" w:hAnsiTheme="majorHAnsi" w:cstheme="majorHAnsi"/>
          <w:sz w:val="22"/>
          <w:szCs w:val="22"/>
        </w:rPr>
        <w:t xml:space="preserve">innovative, </w:t>
      </w:r>
      <w:r w:rsidR="00087A12" w:rsidRPr="00B745AE">
        <w:rPr>
          <w:rFonts w:asciiTheme="majorHAnsi" w:hAnsiTheme="majorHAnsi" w:cstheme="majorHAnsi"/>
          <w:sz w:val="22"/>
          <w:szCs w:val="22"/>
        </w:rPr>
        <w:t xml:space="preserve">and </w:t>
      </w:r>
      <w:r w:rsidR="006C079D" w:rsidRPr="00B745AE">
        <w:rPr>
          <w:rFonts w:asciiTheme="majorHAnsi" w:hAnsiTheme="majorHAnsi" w:cstheme="majorHAnsi"/>
          <w:sz w:val="22"/>
          <w:szCs w:val="22"/>
        </w:rPr>
        <w:t>detail orientated w</w:t>
      </w:r>
      <w:r w:rsidR="00700C8B" w:rsidRPr="00B745AE">
        <w:rPr>
          <w:rFonts w:asciiTheme="majorHAnsi" w:hAnsiTheme="majorHAnsi" w:cstheme="majorHAnsi"/>
          <w:sz w:val="22"/>
          <w:szCs w:val="22"/>
        </w:rPr>
        <w:t>eb developer with strong creative and analytical skills</w:t>
      </w:r>
      <w:r w:rsidR="006C079D" w:rsidRPr="00B745AE">
        <w:rPr>
          <w:rFonts w:asciiTheme="majorHAnsi" w:hAnsiTheme="majorHAnsi" w:cstheme="majorHAnsi"/>
          <w:sz w:val="22"/>
          <w:szCs w:val="22"/>
        </w:rPr>
        <w:t xml:space="preserve"> who is passionate about functionality</w:t>
      </w:r>
      <w:r w:rsidR="00BD4FB5" w:rsidRPr="00B745AE">
        <w:rPr>
          <w:rFonts w:asciiTheme="majorHAnsi" w:hAnsiTheme="majorHAnsi" w:cstheme="majorHAnsi"/>
          <w:sz w:val="22"/>
          <w:szCs w:val="22"/>
        </w:rPr>
        <w:t xml:space="preserve">, </w:t>
      </w:r>
      <w:r w:rsidR="006C079D" w:rsidRPr="00B745AE">
        <w:rPr>
          <w:rFonts w:asciiTheme="majorHAnsi" w:hAnsiTheme="majorHAnsi" w:cstheme="majorHAnsi"/>
          <w:sz w:val="22"/>
          <w:szCs w:val="22"/>
        </w:rPr>
        <w:t xml:space="preserve">getting </w:t>
      </w:r>
      <w:r w:rsidR="005953C5" w:rsidRPr="00B745AE">
        <w:rPr>
          <w:rFonts w:asciiTheme="majorHAnsi" w:hAnsiTheme="majorHAnsi" w:cstheme="majorHAnsi"/>
          <w:sz w:val="22"/>
          <w:szCs w:val="22"/>
        </w:rPr>
        <w:t>things to work</w:t>
      </w:r>
      <w:r w:rsidR="00BD4FB5" w:rsidRPr="00B745AE">
        <w:rPr>
          <w:rFonts w:asciiTheme="majorHAnsi" w:hAnsiTheme="majorHAnsi" w:cstheme="majorHAnsi"/>
          <w:sz w:val="22"/>
          <w:szCs w:val="22"/>
        </w:rPr>
        <w:t xml:space="preserve"> and problem solving</w:t>
      </w:r>
      <w:r w:rsidR="00700C8B" w:rsidRPr="00B745AE">
        <w:rPr>
          <w:rFonts w:asciiTheme="majorHAnsi" w:hAnsiTheme="majorHAnsi" w:cstheme="majorHAnsi"/>
          <w:sz w:val="22"/>
          <w:szCs w:val="22"/>
        </w:rPr>
        <w:t xml:space="preserve">. </w:t>
      </w:r>
      <w:r w:rsidR="005953C5" w:rsidRPr="00B745AE">
        <w:rPr>
          <w:rFonts w:asciiTheme="majorHAnsi" w:hAnsiTheme="majorHAnsi" w:cstheme="majorHAnsi"/>
          <w:sz w:val="22"/>
          <w:szCs w:val="22"/>
        </w:rPr>
        <w:t xml:space="preserve">Highly adaptable after living in twelve different countries </w:t>
      </w:r>
      <w:r w:rsidR="00447638">
        <w:rPr>
          <w:rFonts w:asciiTheme="majorHAnsi" w:hAnsiTheme="majorHAnsi" w:cstheme="majorHAnsi"/>
          <w:sz w:val="22"/>
          <w:szCs w:val="22"/>
        </w:rPr>
        <w:t>and</w:t>
      </w:r>
      <w:r w:rsidR="00312662" w:rsidRPr="00B745AE">
        <w:rPr>
          <w:rFonts w:asciiTheme="majorHAnsi" w:hAnsiTheme="majorHAnsi" w:cstheme="majorHAnsi"/>
          <w:sz w:val="22"/>
          <w:szCs w:val="22"/>
        </w:rPr>
        <w:t xml:space="preserve"> eager to take on any </w:t>
      </w:r>
      <w:r w:rsidR="00FC5A17" w:rsidRPr="00B745AE">
        <w:rPr>
          <w:rFonts w:asciiTheme="majorHAnsi" w:hAnsiTheme="majorHAnsi" w:cstheme="majorHAnsi"/>
          <w:sz w:val="22"/>
          <w:szCs w:val="22"/>
        </w:rPr>
        <w:t>challenge.</w:t>
      </w:r>
      <w:r w:rsidR="005953C5" w:rsidRPr="00B745AE">
        <w:rPr>
          <w:rFonts w:asciiTheme="majorHAnsi" w:hAnsiTheme="majorHAnsi" w:cstheme="majorHAnsi"/>
          <w:sz w:val="22"/>
          <w:szCs w:val="22"/>
        </w:rPr>
        <w:t xml:space="preserve"> </w:t>
      </w:r>
      <w:r w:rsidR="00700C8B" w:rsidRPr="00B745AE">
        <w:rPr>
          <w:rFonts w:asciiTheme="majorHAnsi" w:hAnsiTheme="majorHAnsi" w:cstheme="majorHAnsi"/>
          <w:sz w:val="22"/>
          <w:szCs w:val="22"/>
        </w:rPr>
        <w:t xml:space="preserve">A former recruiter </w:t>
      </w:r>
      <w:r w:rsidR="00BD4FB5" w:rsidRPr="00B745AE">
        <w:rPr>
          <w:rFonts w:asciiTheme="majorHAnsi" w:hAnsiTheme="majorHAnsi" w:cstheme="majorHAnsi"/>
          <w:sz w:val="22"/>
          <w:szCs w:val="22"/>
        </w:rPr>
        <w:t>who after recruiting for IT professionals has found the passion and drive to become a web developer herself.</w:t>
      </w:r>
    </w:p>
    <w:p w14:paraId="0EEB3E18" w14:textId="07460826" w:rsidR="006B1974" w:rsidRPr="00B745AE" w:rsidRDefault="009C354A" w:rsidP="006B1974">
      <w:pPr>
        <w:jc w:val="center"/>
        <w:rPr>
          <w:rFonts w:asciiTheme="majorHAnsi" w:hAnsiTheme="majorHAnsi" w:cstheme="majorHAnsi"/>
          <w:sz w:val="22"/>
          <w:szCs w:val="22"/>
        </w:rPr>
      </w:pPr>
      <w:r w:rsidRPr="009C354A">
        <w:rPr>
          <w:rFonts w:asciiTheme="majorHAnsi" w:hAnsiTheme="majorHAnsi" w:cstheme="majorHAnsi"/>
          <w:sz w:val="22"/>
          <w:szCs w:val="22"/>
        </w:rPr>
        <w:t>https://mayjessican.github.io/Portfolio/</w:t>
      </w:r>
    </w:p>
    <w:p w14:paraId="646ED244" w14:textId="3C181984" w:rsidR="00A55939" w:rsidRPr="00B745AE" w:rsidRDefault="00A55939" w:rsidP="00700C8B">
      <w:pPr>
        <w:rPr>
          <w:rFonts w:asciiTheme="majorHAnsi" w:hAnsiTheme="majorHAnsi" w:cstheme="majorHAnsi"/>
          <w:sz w:val="22"/>
          <w:szCs w:val="22"/>
        </w:rPr>
      </w:pPr>
    </w:p>
    <w:p w14:paraId="39EC0C15" w14:textId="4E1E6CE9" w:rsidR="00A55939" w:rsidRPr="00B745AE" w:rsidRDefault="00A55939" w:rsidP="00A55939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2"/>
          <w:szCs w:val="22"/>
        </w:rPr>
      </w:pPr>
      <w:r w:rsidRPr="00B745AE">
        <w:rPr>
          <w:rFonts w:asciiTheme="majorHAnsi" w:hAnsiTheme="majorHAnsi" w:cstheme="majorHAnsi"/>
          <w:b/>
          <w:bCs/>
          <w:sz w:val="22"/>
          <w:szCs w:val="22"/>
        </w:rPr>
        <w:t>PROJECTS</w:t>
      </w:r>
      <w:r w:rsidRPr="00B745AE">
        <w:rPr>
          <w:rFonts w:asciiTheme="majorHAnsi" w:hAnsiTheme="majorHAnsi" w:cstheme="majorHAnsi"/>
          <w:sz w:val="22"/>
          <w:szCs w:val="22"/>
        </w:rPr>
        <w:t>:</w:t>
      </w:r>
    </w:p>
    <w:p w14:paraId="7C818309" w14:textId="3E783EA9" w:rsidR="00326B23" w:rsidRPr="00B745AE" w:rsidRDefault="00A55939" w:rsidP="00A55939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2"/>
          <w:szCs w:val="22"/>
        </w:rPr>
      </w:pPr>
      <w:r w:rsidRPr="00B745AE">
        <w:rPr>
          <w:rFonts w:asciiTheme="majorHAnsi" w:hAnsiTheme="majorHAnsi" w:cstheme="majorHAnsi"/>
          <w:b/>
          <w:bCs/>
          <w:sz w:val="22"/>
          <w:szCs w:val="22"/>
        </w:rPr>
        <w:t>MyFlix Movie App</w:t>
      </w:r>
      <w:r w:rsidRPr="00B745AE">
        <w:rPr>
          <w:rFonts w:asciiTheme="majorHAnsi" w:hAnsiTheme="majorHAnsi" w:cstheme="majorHAnsi"/>
          <w:sz w:val="22"/>
          <w:szCs w:val="22"/>
        </w:rPr>
        <w:t xml:space="preserve"> – </w:t>
      </w:r>
      <w:r w:rsidR="00CD2D5E" w:rsidRPr="00B745AE">
        <w:rPr>
          <w:rFonts w:asciiTheme="majorHAnsi" w:hAnsiTheme="majorHAnsi" w:cstheme="majorHAnsi"/>
          <w:sz w:val="22"/>
          <w:szCs w:val="22"/>
        </w:rPr>
        <w:t xml:space="preserve">Hosted on Heroku, I created a REST API with Node.js to build a server-side component of a “movies” web app. </w:t>
      </w:r>
      <w:r w:rsidR="00523F9C">
        <w:rPr>
          <w:rFonts w:asciiTheme="majorHAnsi" w:hAnsiTheme="majorHAnsi" w:cstheme="majorHAnsi"/>
          <w:sz w:val="22"/>
          <w:szCs w:val="22"/>
        </w:rPr>
        <w:t xml:space="preserve">Increased user access to information and </w:t>
      </w:r>
      <w:r w:rsidR="00C54596">
        <w:rPr>
          <w:rFonts w:asciiTheme="majorHAnsi" w:hAnsiTheme="majorHAnsi" w:cstheme="majorHAnsi"/>
          <w:sz w:val="22"/>
          <w:szCs w:val="22"/>
        </w:rPr>
        <w:t>control of their personal data and preferences.</w:t>
      </w:r>
    </w:p>
    <w:p w14:paraId="136437C5" w14:textId="7547222A" w:rsidR="00326B23" w:rsidRPr="005E584A" w:rsidRDefault="005E584A" w:rsidP="00A55939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Chat App</w:t>
      </w:r>
      <w:r>
        <w:rPr>
          <w:rFonts w:asciiTheme="majorHAnsi" w:hAnsiTheme="majorHAnsi" w:cstheme="majorHAnsi"/>
          <w:sz w:val="22"/>
          <w:szCs w:val="22"/>
        </w:rPr>
        <w:t xml:space="preserve"> – React Native App built for IOS and android devices that allows </w:t>
      </w:r>
      <w:r w:rsidR="00770406">
        <w:rPr>
          <w:rFonts w:asciiTheme="majorHAnsi" w:hAnsiTheme="majorHAnsi" w:cstheme="majorHAnsi"/>
          <w:sz w:val="22"/>
          <w:szCs w:val="22"/>
        </w:rPr>
        <w:t xml:space="preserve">users to </w:t>
      </w:r>
      <w:r w:rsidR="00231D68">
        <w:rPr>
          <w:rFonts w:asciiTheme="majorHAnsi" w:hAnsiTheme="majorHAnsi" w:cstheme="majorHAnsi"/>
          <w:sz w:val="22"/>
          <w:szCs w:val="22"/>
        </w:rPr>
        <w:t>send and receive var</w:t>
      </w:r>
      <w:r w:rsidR="00326B23">
        <w:rPr>
          <w:rFonts w:asciiTheme="majorHAnsi" w:hAnsiTheme="majorHAnsi" w:cstheme="majorHAnsi"/>
          <w:sz w:val="22"/>
          <w:szCs w:val="22"/>
        </w:rPr>
        <w:t>ious information to and from other users</w:t>
      </w:r>
      <w:r w:rsidR="009700CE">
        <w:rPr>
          <w:rFonts w:asciiTheme="majorHAnsi" w:hAnsiTheme="majorHAnsi" w:cstheme="majorHAnsi"/>
          <w:sz w:val="22"/>
          <w:szCs w:val="22"/>
        </w:rPr>
        <w:t>.</w:t>
      </w:r>
    </w:p>
    <w:p w14:paraId="39C4AFF1" w14:textId="358E6FB2" w:rsidR="004F2555" w:rsidRPr="00B745AE" w:rsidRDefault="00A55939" w:rsidP="00A55939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2"/>
          <w:szCs w:val="22"/>
        </w:rPr>
      </w:pPr>
      <w:r w:rsidRPr="00B745AE">
        <w:rPr>
          <w:rFonts w:asciiTheme="majorHAnsi" w:hAnsiTheme="majorHAnsi" w:cstheme="majorHAnsi"/>
          <w:b/>
          <w:bCs/>
          <w:sz w:val="22"/>
          <w:szCs w:val="22"/>
        </w:rPr>
        <w:t>Meet App</w:t>
      </w:r>
      <w:r w:rsidRPr="00B745AE">
        <w:rPr>
          <w:rFonts w:asciiTheme="majorHAnsi" w:hAnsiTheme="majorHAnsi" w:cstheme="majorHAnsi"/>
          <w:sz w:val="22"/>
          <w:szCs w:val="22"/>
        </w:rPr>
        <w:t xml:space="preserve"> – </w:t>
      </w:r>
      <w:r w:rsidR="000F7283">
        <w:rPr>
          <w:rFonts w:asciiTheme="majorHAnsi" w:hAnsiTheme="majorHAnsi" w:cstheme="majorHAnsi"/>
          <w:sz w:val="22"/>
          <w:szCs w:val="22"/>
        </w:rPr>
        <w:t xml:space="preserve">This is a </w:t>
      </w:r>
      <w:r w:rsidR="005005C9" w:rsidRPr="00B745AE">
        <w:rPr>
          <w:rFonts w:asciiTheme="majorHAnsi" w:hAnsiTheme="majorHAnsi" w:cstheme="majorHAnsi"/>
          <w:sz w:val="22"/>
          <w:szCs w:val="22"/>
        </w:rPr>
        <w:t>serverless, progressive web app using a test</w:t>
      </w:r>
      <w:r w:rsidR="000F7283">
        <w:rPr>
          <w:rFonts w:asciiTheme="majorHAnsi" w:hAnsiTheme="majorHAnsi" w:cstheme="majorHAnsi"/>
          <w:sz w:val="22"/>
          <w:szCs w:val="22"/>
        </w:rPr>
        <w:t>-</w:t>
      </w:r>
      <w:r w:rsidR="005005C9" w:rsidRPr="00B745AE">
        <w:rPr>
          <w:rFonts w:asciiTheme="majorHAnsi" w:hAnsiTheme="majorHAnsi" w:cstheme="majorHAnsi"/>
          <w:sz w:val="22"/>
          <w:szCs w:val="22"/>
        </w:rPr>
        <w:t xml:space="preserve">driven development technique that uses the Google Calendar API to fetch upcoming events. This app allows users to filter </w:t>
      </w:r>
      <w:r w:rsidR="00765B3C">
        <w:rPr>
          <w:rFonts w:asciiTheme="majorHAnsi" w:hAnsiTheme="majorHAnsi" w:cstheme="majorHAnsi"/>
          <w:sz w:val="22"/>
          <w:szCs w:val="22"/>
        </w:rPr>
        <w:t>their searches as well as be able to use the app when offline.</w:t>
      </w:r>
    </w:p>
    <w:p w14:paraId="5EA678BC" w14:textId="5425BD8B" w:rsidR="004F2555" w:rsidRPr="00B745AE" w:rsidRDefault="004F2555" w:rsidP="00A55939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2"/>
          <w:szCs w:val="22"/>
        </w:rPr>
      </w:pPr>
      <w:r w:rsidRPr="00B745AE">
        <w:rPr>
          <w:rFonts w:asciiTheme="majorHAnsi" w:hAnsiTheme="majorHAnsi" w:cstheme="majorHAnsi"/>
          <w:b/>
          <w:bCs/>
          <w:sz w:val="22"/>
          <w:szCs w:val="22"/>
        </w:rPr>
        <w:t>PokeDex App</w:t>
      </w:r>
      <w:r w:rsidRPr="00B745AE">
        <w:rPr>
          <w:rFonts w:asciiTheme="majorHAnsi" w:hAnsiTheme="majorHAnsi" w:cstheme="majorHAnsi"/>
          <w:sz w:val="22"/>
          <w:szCs w:val="22"/>
        </w:rPr>
        <w:t xml:space="preserve"> – </w:t>
      </w:r>
      <w:r w:rsidR="00062381">
        <w:rPr>
          <w:rFonts w:asciiTheme="majorHAnsi" w:hAnsiTheme="majorHAnsi" w:cstheme="majorHAnsi"/>
          <w:sz w:val="22"/>
          <w:szCs w:val="22"/>
        </w:rPr>
        <w:t xml:space="preserve">This is </w:t>
      </w:r>
      <w:r w:rsidRPr="00B745AE">
        <w:rPr>
          <w:rFonts w:asciiTheme="majorHAnsi" w:hAnsiTheme="majorHAnsi" w:cstheme="majorHAnsi"/>
          <w:sz w:val="22"/>
          <w:szCs w:val="22"/>
        </w:rPr>
        <w:t xml:space="preserve">a small web app that loads data from an external API </w:t>
      </w:r>
      <w:r w:rsidR="00330E9F" w:rsidRPr="00B745AE">
        <w:rPr>
          <w:rFonts w:asciiTheme="majorHAnsi" w:hAnsiTheme="majorHAnsi" w:cstheme="majorHAnsi"/>
          <w:sz w:val="22"/>
          <w:szCs w:val="22"/>
        </w:rPr>
        <w:t>to display the list of items loaded from that API (PokeDex)</w:t>
      </w:r>
      <w:r w:rsidRPr="00B745AE">
        <w:rPr>
          <w:rFonts w:asciiTheme="majorHAnsi" w:hAnsiTheme="majorHAnsi" w:cstheme="majorHAnsi"/>
          <w:sz w:val="22"/>
          <w:szCs w:val="22"/>
        </w:rPr>
        <w:t>.</w:t>
      </w:r>
      <w:r w:rsidR="00330E9F" w:rsidRPr="00B745AE">
        <w:rPr>
          <w:rFonts w:asciiTheme="majorHAnsi" w:hAnsiTheme="majorHAnsi" w:cstheme="majorHAnsi"/>
          <w:sz w:val="22"/>
          <w:szCs w:val="22"/>
        </w:rPr>
        <w:t xml:space="preserve"> People can gain more information on different pokemon after clicking on one which is displayed in a modal.</w:t>
      </w:r>
    </w:p>
    <w:p w14:paraId="0397A5CA" w14:textId="3ADBFB04" w:rsidR="00A55939" w:rsidRPr="00B745AE" w:rsidRDefault="00A55939" w:rsidP="00700C8B">
      <w:pPr>
        <w:rPr>
          <w:rFonts w:asciiTheme="majorHAnsi" w:hAnsiTheme="majorHAnsi" w:cstheme="majorHAnsi"/>
          <w:sz w:val="22"/>
          <w:szCs w:val="22"/>
        </w:rPr>
      </w:pPr>
    </w:p>
    <w:p w14:paraId="18BADDE9" w14:textId="6EDB7915" w:rsidR="00A55939" w:rsidRPr="00B745AE" w:rsidRDefault="00A55939" w:rsidP="00700C8B">
      <w:pPr>
        <w:rPr>
          <w:rFonts w:asciiTheme="majorHAnsi" w:hAnsiTheme="majorHAnsi" w:cstheme="majorHAnsi"/>
          <w:sz w:val="22"/>
          <w:szCs w:val="22"/>
        </w:rPr>
      </w:pPr>
      <w:r w:rsidRPr="00B745AE">
        <w:rPr>
          <w:rFonts w:asciiTheme="majorHAnsi" w:hAnsiTheme="majorHAnsi" w:cstheme="majorHAnsi"/>
          <w:b/>
          <w:bCs/>
          <w:sz w:val="22"/>
          <w:szCs w:val="22"/>
        </w:rPr>
        <w:t>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55939" w:rsidRPr="00B745AE" w14:paraId="3F6A2E65" w14:textId="77777777" w:rsidTr="0078309C">
        <w:tc>
          <w:tcPr>
            <w:tcW w:w="2407" w:type="dxa"/>
          </w:tcPr>
          <w:p w14:paraId="6F15D7FE" w14:textId="77777777" w:rsidR="00A55939" w:rsidRPr="00B745AE" w:rsidRDefault="00A55939" w:rsidP="0078309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745AE">
              <w:rPr>
                <w:rFonts w:asciiTheme="majorHAnsi" w:hAnsiTheme="majorHAnsi" w:cstheme="majorHAnsi"/>
                <w:sz w:val="22"/>
                <w:szCs w:val="22"/>
              </w:rPr>
              <w:t>JavaScript</w:t>
            </w:r>
          </w:p>
        </w:tc>
        <w:tc>
          <w:tcPr>
            <w:tcW w:w="2407" w:type="dxa"/>
          </w:tcPr>
          <w:p w14:paraId="340C13A6" w14:textId="77777777" w:rsidR="00A55939" w:rsidRPr="00B745AE" w:rsidRDefault="00A55939" w:rsidP="0078309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745AE">
              <w:rPr>
                <w:rFonts w:asciiTheme="majorHAnsi" w:hAnsiTheme="majorHAnsi" w:cstheme="majorHAnsi"/>
                <w:sz w:val="22"/>
                <w:szCs w:val="22"/>
              </w:rPr>
              <w:t>React</w:t>
            </w:r>
          </w:p>
        </w:tc>
        <w:tc>
          <w:tcPr>
            <w:tcW w:w="2407" w:type="dxa"/>
          </w:tcPr>
          <w:p w14:paraId="4E5AA231" w14:textId="77777777" w:rsidR="00A55939" w:rsidRPr="00B745AE" w:rsidRDefault="00A55939" w:rsidP="0078309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745AE">
              <w:rPr>
                <w:rFonts w:asciiTheme="majorHAnsi" w:hAnsiTheme="majorHAnsi" w:cstheme="majorHAnsi"/>
                <w:sz w:val="22"/>
                <w:szCs w:val="22"/>
              </w:rPr>
              <w:t>J Query</w:t>
            </w:r>
          </w:p>
        </w:tc>
        <w:tc>
          <w:tcPr>
            <w:tcW w:w="2407" w:type="dxa"/>
          </w:tcPr>
          <w:p w14:paraId="060D184E" w14:textId="77777777" w:rsidR="00A55939" w:rsidRPr="00B745AE" w:rsidRDefault="00A55939" w:rsidP="0078309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745AE">
              <w:rPr>
                <w:rFonts w:asciiTheme="majorHAnsi" w:hAnsiTheme="majorHAnsi" w:cstheme="majorHAnsi"/>
                <w:sz w:val="22"/>
                <w:szCs w:val="22"/>
              </w:rPr>
              <w:t>Node JS</w:t>
            </w:r>
          </w:p>
        </w:tc>
      </w:tr>
      <w:tr w:rsidR="00A55939" w:rsidRPr="00B745AE" w14:paraId="5975455D" w14:textId="77777777" w:rsidTr="0078309C">
        <w:tc>
          <w:tcPr>
            <w:tcW w:w="2407" w:type="dxa"/>
          </w:tcPr>
          <w:p w14:paraId="6782AC29" w14:textId="77777777" w:rsidR="00A55939" w:rsidRPr="00B745AE" w:rsidRDefault="00A55939" w:rsidP="0078309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745AE">
              <w:rPr>
                <w:rFonts w:asciiTheme="majorHAnsi" w:hAnsiTheme="majorHAnsi" w:cstheme="majorHAnsi"/>
                <w:sz w:val="22"/>
                <w:szCs w:val="22"/>
              </w:rPr>
              <w:t>CSS</w:t>
            </w:r>
          </w:p>
        </w:tc>
        <w:tc>
          <w:tcPr>
            <w:tcW w:w="2407" w:type="dxa"/>
          </w:tcPr>
          <w:p w14:paraId="1B138813" w14:textId="77777777" w:rsidR="00A55939" w:rsidRPr="00B745AE" w:rsidRDefault="00A55939" w:rsidP="0078309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745AE">
              <w:rPr>
                <w:rFonts w:asciiTheme="majorHAnsi" w:hAnsiTheme="majorHAnsi" w:cstheme="majorHAnsi"/>
                <w:sz w:val="22"/>
                <w:szCs w:val="22"/>
              </w:rPr>
              <w:t>Bootstrap</w:t>
            </w:r>
          </w:p>
        </w:tc>
        <w:tc>
          <w:tcPr>
            <w:tcW w:w="2407" w:type="dxa"/>
          </w:tcPr>
          <w:p w14:paraId="5757F8F3" w14:textId="77777777" w:rsidR="00A55939" w:rsidRPr="00B745AE" w:rsidRDefault="00A55939" w:rsidP="0078309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745AE">
              <w:rPr>
                <w:rFonts w:asciiTheme="majorHAnsi" w:hAnsiTheme="majorHAnsi" w:cstheme="majorHAnsi"/>
                <w:sz w:val="22"/>
                <w:szCs w:val="22"/>
              </w:rPr>
              <w:t>Cucumber</w:t>
            </w:r>
          </w:p>
        </w:tc>
        <w:tc>
          <w:tcPr>
            <w:tcW w:w="2407" w:type="dxa"/>
          </w:tcPr>
          <w:p w14:paraId="64F65705" w14:textId="77777777" w:rsidR="00A55939" w:rsidRPr="00B745AE" w:rsidRDefault="00A55939" w:rsidP="0078309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745AE">
              <w:rPr>
                <w:rFonts w:asciiTheme="majorHAnsi" w:hAnsiTheme="majorHAnsi" w:cstheme="majorHAnsi"/>
                <w:sz w:val="22"/>
                <w:szCs w:val="22"/>
              </w:rPr>
              <w:t>Redux &amp; Flux</w:t>
            </w:r>
          </w:p>
        </w:tc>
      </w:tr>
      <w:tr w:rsidR="00A55939" w:rsidRPr="00B745AE" w14:paraId="483FD4F8" w14:textId="77777777" w:rsidTr="0078309C">
        <w:tc>
          <w:tcPr>
            <w:tcW w:w="2407" w:type="dxa"/>
          </w:tcPr>
          <w:p w14:paraId="02F2E5DE" w14:textId="77777777" w:rsidR="00A55939" w:rsidRPr="00B745AE" w:rsidRDefault="00A55939" w:rsidP="0078309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745AE">
              <w:rPr>
                <w:rFonts w:asciiTheme="majorHAnsi" w:hAnsiTheme="majorHAnsi" w:cstheme="majorHAnsi"/>
                <w:sz w:val="22"/>
                <w:szCs w:val="22"/>
              </w:rPr>
              <w:t>HTML</w:t>
            </w:r>
          </w:p>
        </w:tc>
        <w:tc>
          <w:tcPr>
            <w:tcW w:w="2407" w:type="dxa"/>
          </w:tcPr>
          <w:p w14:paraId="3B692A66" w14:textId="77777777" w:rsidR="00A55939" w:rsidRPr="00B745AE" w:rsidRDefault="00A55939" w:rsidP="0078309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745AE">
              <w:rPr>
                <w:rFonts w:asciiTheme="majorHAnsi" w:hAnsiTheme="majorHAnsi" w:cstheme="majorHAnsi"/>
                <w:sz w:val="22"/>
                <w:szCs w:val="22"/>
              </w:rPr>
              <w:t>Angular</w:t>
            </w:r>
          </w:p>
        </w:tc>
        <w:tc>
          <w:tcPr>
            <w:tcW w:w="2407" w:type="dxa"/>
          </w:tcPr>
          <w:p w14:paraId="4C8C601A" w14:textId="77777777" w:rsidR="00A55939" w:rsidRPr="00B745AE" w:rsidRDefault="00A55939" w:rsidP="0078309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745AE">
              <w:rPr>
                <w:rFonts w:asciiTheme="majorHAnsi" w:hAnsiTheme="majorHAnsi" w:cstheme="majorHAnsi"/>
                <w:sz w:val="22"/>
                <w:szCs w:val="22"/>
              </w:rPr>
              <w:t>Puppeteer</w:t>
            </w:r>
          </w:p>
        </w:tc>
        <w:tc>
          <w:tcPr>
            <w:tcW w:w="2407" w:type="dxa"/>
          </w:tcPr>
          <w:p w14:paraId="404F9625" w14:textId="77777777" w:rsidR="00A55939" w:rsidRPr="00B745AE" w:rsidRDefault="00A55939" w:rsidP="0078309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745AE">
              <w:rPr>
                <w:rFonts w:asciiTheme="majorHAnsi" w:hAnsiTheme="majorHAnsi" w:cstheme="majorHAnsi"/>
                <w:sz w:val="22"/>
                <w:szCs w:val="22"/>
              </w:rPr>
              <w:t>MongoDB Atlas</w:t>
            </w:r>
          </w:p>
        </w:tc>
      </w:tr>
      <w:tr w:rsidR="00A55939" w:rsidRPr="00B745AE" w14:paraId="6A113366" w14:textId="77777777" w:rsidTr="0078309C">
        <w:tc>
          <w:tcPr>
            <w:tcW w:w="2407" w:type="dxa"/>
          </w:tcPr>
          <w:p w14:paraId="53DA0B87" w14:textId="77777777" w:rsidR="00A55939" w:rsidRPr="00B745AE" w:rsidRDefault="00A55939" w:rsidP="0078309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745AE">
              <w:rPr>
                <w:rFonts w:asciiTheme="majorHAnsi" w:hAnsiTheme="majorHAnsi" w:cstheme="majorHAnsi"/>
                <w:sz w:val="22"/>
                <w:szCs w:val="22"/>
              </w:rPr>
              <w:t>MongoDB</w:t>
            </w:r>
          </w:p>
        </w:tc>
        <w:tc>
          <w:tcPr>
            <w:tcW w:w="2407" w:type="dxa"/>
          </w:tcPr>
          <w:p w14:paraId="6EF92749" w14:textId="77777777" w:rsidR="00A55939" w:rsidRPr="00B745AE" w:rsidRDefault="00A55939" w:rsidP="0078309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745AE">
              <w:rPr>
                <w:rFonts w:asciiTheme="majorHAnsi" w:hAnsiTheme="majorHAnsi" w:cstheme="majorHAnsi"/>
                <w:sz w:val="22"/>
                <w:szCs w:val="22"/>
              </w:rPr>
              <w:t>Vue JS</w:t>
            </w:r>
          </w:p>
        </w:tc>
        <w:tc>
          <w:tcPr>
            <w:tcW w:w="2407" w:type="dxa"/>
          </w:tcPr>
          <w:p w14:paraId="67651547" w14:textId="0D3C2A0C" w:rsidR="00A55939" w:rsidRPr="00B745AE" w:rsidRDefault="006B1974" w:rsidP="0078309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Mongoose</w:t>
            </w:r>
          </w:p>
        </w:tc>
        <w:tc>
          <w:tcPr>
            <w:tcW w:w="2407" w:type="dxa"/>
          </w:tcPr>
          <w:p w14:paraId="2BEE2514" w14:textId="77777777" w:rsidR="00A55939" w:rsidRPr="00B745AE" w:rsidRDefault="00A55939" w:rsidP="0078309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745AE">
              <w:rPr>
                <w:rFonts w:asciiTheme="majorHAnsi" w:hAnsiTheme="majorHAnsi" w:cstheme="majorHAnsi"/>
                <w:sz w:val="22"/>
                <w:szCs w:val="22"/>
              </w:rPr>
              <w:t>Atatus</w:t>
            </w:r>
          </w:p>
        </w:tc>
      </w:tr>
      <w:tr w:rsidR="00762B67" w:rsidRPr="00B745AE" w14:paraId="7741BF1E" w14:textId="77777777" w:rsidTr="0078309C">
        <w:tc>
          <w:tcPr>
            <w:tcW w:w="2407" w:type="dxa"/>
          </w:tcPr>
          <w:p w14:paraId="41B2A0F9" w14:textId="0905D971" w:rsidR="00762B67" w:rsidRPr="00B745AE" w:rsidRDefault="00762B67" w:rsidP="0078309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745AE">
              <w:rPr>
                <w:rFonts w:asciiTheme="majorHAnsi" w:hAnsiTheme="majorHAnsi" w:cstheme="majorHAnsi"/>
                <w:sz w:val="22"/>
                <w:szCs w:val="22"/>
              </w:rPr>
              <w:t>Jest</w:t>
            </w:r>
          </w:p>
        </w:tc>
        <w:tc>
          <w:tcPr>
            <w:tcW w:w="2407" w:type="dxa"/>
          </w:tcPr>
          <w:p w14:paraId="7CD63E87" w14:textId="01F7FDF7" w:rsidR="00762B67" w:rsidRPr="00B745AE" w:rsidRDefault="00762B67" w:rsidP="0078309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745AE">
              <w:rPr>
                <w:rFonts w:asciiTheme="majorHAnsi" w:hAnsiTheme="majorHAnsi" w:cstheme="majorHAnsi"/>
                <w:sz w:val="22"/>
                <w:szCs w:val="22"/>
              </w:rPr>
              <w:t>Enzyme</w:t>
            </w:r>
          </w:p>
        </w:tc>
        <w:tc>
          <w:tcPr>
            <w:tcW w:w="2407" w:type="dxa"/>
          </w:tcPr>
          <w:p w14:paraId="4229CB96" w14:textId="5F24C863" w:rsidR="00762B67" w:rsidRPr="00B745AE" w:rsidRDefault="00B93F07" w:rsidP="0078309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React Native</w:t>
            </w:r>
          </w:p>
        </w:tc>
        <w:tc>
          <w:tcPr>
            <w:tcW w:w="2407" w:type="dxa"/>
          </w:tcPr>
          <w:p w14:paraId="58740DC9" w14:textId="02ADE843" w:rsidR="00762B67" w:rsidRPr="00B745AE" w:rsidRDefault="00B93F07" w:rsidP="0078309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Firebase/Firestore</w:t>
            </w:r>
          </w:p>
        </w:tc>
      </w:tr>
    </w:tbl>
    <w:p w14:paraId="53EE112D" w14:textId="77777777" w:rsidR="00A55939" w:rsidRPr="00B745AE" w:rsidRDefault="00A55939" w:rsidP="00700C8B">
      <w:pPr>
        <w:rPr>
          <w:rFonts w:asciiTheme="majorHAnsi" w:hAnsiTheme="majorHAnsi" w:cstheme="majorHAnsi"/>
          <w:sz w:val="22"/>
          <w:szCs w:val="22"/>
        </w:rPr>
      </w:pPr>
    </w:p>
    <w:p w14:paraId="093E3A4E" w14:textId="690EF1FF" w:rsidR="00700C8B" w:rsidRPr="00B745AE" w:rsidRDefault="00AC1B9C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2"/>
          <w:szCs w:val="22"/>
        </w:rPr>
      </w:pPr>
      <w:r w:rsidRPr="00B745AE">
        <w:rPr>
          <w:rFonts w:asciiTheme="majorHAnsi" w:hAnsiTheme="majorHAnsi" w:cstheme="majorHAnsi"/>
          <w:b/>
          <w:bCs/>
          <w:sz w:val="22"/>
          <w:szCs w:val="22"/>
        </w:rPr>
        <w:t>EDUCATION</w:t>
      </w:r>
      <w:r w:rsidRPr="00B745AE">
        <w:rPr>
          <w:rFonts w:asciiTheme="majorHAnsi" w:hAnsiTheme="majorHAnsi" w:cstheme="majorHAnsi"/>
          <w:sz w:val="22"/>
          <w:szCs w:val="22"/>
        </w:rPr>
        <w:t xml:space="preserve">: </w:t>
      </w:r>
    </w:p>
    <w:p w14:paraId="1F9A26B0" w14:textId="5D1CD256" w:rsidR="005C0EDE" w:rsidRPr="00B745AE" w:rsidRDefault="00B618E9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2"/>
          <w:szCs w:val="22"/>
        </w:rPr>
      </w:pPr>
      <w:r w:rsidRPr="00B745AE">
        <w:rPr>
          <w:rFonts w:asciiTheme="majorHAnsi" w:hAnsiTheme="majorHAnsi" w:cstheme="majorHAnsi"/>
          <w:sz w:val="22"/>
          <w:szCs w:val="22"/>
        </w:rPr>
        <w:t>2020 Web Develop</w:t>
      </w:r>
      <w:r w:rsidR="00F812CC" w:rsidRPr="00B745AE">
        <w:rPr>
          <w:rFonts w:asciiTheme="majorHAnsi" w:hAnsiTheme="majorHAnsi" w:cstheme="majorHAnsi"/>
          <w:sz w:val="22"/>
          <w:szCs w:val="22"/>
        </w:rPr>
        <w:t>ment</w:t>
      </w:r>
      <w:r w:rsidRPr="00B745AE">
        <w:rPr>
          <w:rFonts w:asciiTheme="majorHAnsi" w:hAnsiTheme="majorHAnsi" w:cstheme="majorHAnsi"/>
          <w:sz w:val="22"/>
          <w:szCs w:val="22"/>
        </w:rPr>
        <w:t xml:space="preserve"> – Career Foundry</w:t>
      </w:r>
      <w:r w:rsidR="00AC1B9C" w:rsidRPr="00B745AE">
        <w:rPr>
          <w:rFonts w:asciiTheme="majorHAnsi" w:hAnsiTheme="majorHAnsi" w:cstheme="majorHAnsi"/>
          <w:sz w:val="22"/>
          <w:szCs w:val="22"/>
        </w:rPr>
        <w:br/>
        <w:t xml:space="preserve">2009 Bachelor Business Administration - University of Texas at San Antonio </w:t>
      </w:r>
    </w:p>
    <w:p w14:paraId="625046DA" w14:textId="700250F3" w:rsidR="00B745AE" w:rsidRPr="00B745AE" w:rsidRDefault="00AC1B9C" w:rsidP="009C354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2"/>
          <w:szCs w:val="22"/>
        </w:rPr>
      </w:pPr>
      <w:r w:rsidRPr="00B745AE">
        <w:rPr>
          <w:rFonts w:asciiTheme="majorHAnsi" w:hAnsiTheme="majorHAnsi" w:cstheme="majorHAnsi"/>
          <w:sz w:val="22"/>
          <w:szCs w:val="22"/>
        </w:rPr>
        <w:t>2017 Cambridge CELTA Certificate</w:t>
      </w:r>
      <w:r w:rsidRPr="00B745AE">
        <w:rPr>
          <w:rFonts w:asciiTheme="majorHAnsi" w:hAnsiTheme="majorHAnsi" w:cstheme="majorHAnsi"/>
          <w:sz w:val="22"/>
          <w:szCs w:val="22"/>
        </w:rPr>
        <w:br/>
      </w:r>
      <w:r w:rsidRPr="00B745AE">
        <w:rPr>
          <w:rFonts w:asciiTheme="majorHAnsi" w:hAnsiTheme="majorHAnsi" w:cstheme="majorHAnsi"/>
          <w:sz w:val="22"/>
          <w:szCs w:val="22"/>
        </w:rPr>
        <w:br/>
      </w:r>
      <w:r w:rsidRPr="00B745AE">
        <w:rPr>
          <w:rFonts w:asciiTheme="majorHAnsi" w:hAnsiTheme="majorHAnsi" w:cstheme="majorHAnsi"/>
          <w:b/>
          <w:bCs/>
          <w:sz w:val="22"/>
          <w:szCs w:val="22"/>
        </w:rPr>
        <w:t>WORK HISTORY</w:t>
      </w:r>
      <w:r w:rsidRPr="00B745AE">
        <w:rPr>
          <w:rFonts w:asciiTheme="majorHAnsi" w:hAnsiTheme="majorHAnsi" w:cstheme="majorHAnsi"/>
          <w:sz w:val="22"/>
          <w:szCs w:val="22"/>
        </w:rPr>
        <w:t>:</w:t>
      </w:r>
    </w:p>
    <w:p w14:paraId="52417A31" w14:textId="11E32487" w:rsidR="00B745AE" w:rsidRPr="00B745AE" w:rsidRDefault="00B745AE" w:rsidP="00B745A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2"/>
          <w:szCs w:val="22"/>
        </w:rPr>
      </w:pPr>
      <w:r w:rsidRPr="00B745AE">
        <w:rPr>
          <w:rFonts w:asciiTheme="majorHAnsi" w:hAnsiTheme="majorHAnsi" w:cstheme="majorHAnsi"/>
          <w:sz w:val="22"/>
          <w:szCs w:val="22"/>
        </w:rPr>
        <w:t>Developed relationships and created new business with clients from a variety of industries such as technology, IT, and healthcare. Created and streamlined processes to manage and hit my KPIs. Managed teams and trained staff.</w:t>
      </w:r>
    </w:p>
    <w:p w14:paraId="2F4DE0E6" w14:textId="59B9ACE6" w:rsidR="00A54BA1" w:rsidRPr="00B745AE" w:rsidRDefault="00A54BA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2"/>
          <w:szCs w:val="22"/>
        </w:rPr>
      </w:pPr>
    </w:p>
    <w:p w14:paraId="5B7294BC" w14:textId="56675648" w:rsidR="00A54BA1" w:rsidRPr="00435FB3" w:rsidRDefault="00A54BA1" w:rsidP="00A54BA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bCs/>
          <w:sz w:val="22"/>
          <w:szCs w:val="22"/>
        </w:rPr>
      </w:pPr>
      <w:r w:rsidRPr="00435FB3">
        <w:rPr>
          <w:rFonts w:asciiTheme="majorHAnsi" w:hAnsiTheme="majorHAnsi" w:cstheme="majorHAnsi"/>
          <w:b/>
          <w:bCs/>
          <w:sz w:val="22"/>
          <w:szCs w:val="22"/>
        </w:rPr>
        <w:t>Nov 2019 –</w:t>
      </w:r>
      <w:r w:rsidR="00347FB0" w:rsidRPr="00435FB3">
        <w:rPr>
          <w:rFonts w:asciiTheme="majorHAnsi" w:hAnsiTheme="majorHAnsi" w:cstheme="majorHAnsi"/>
          <w:b/>
          <w:bCs/>
          <w:sz w:val="22"/>
          <w:szCs w:val="22"/>
        </w:rPr>
        <w:t xml:space="preserve"> Jun </w:t>
      </w:r>
      <w:r w:rsidRPr="00435FB3">
        <w:rPr>
          <w:rFonts w:asciiTheme="majorHAnsi" w:hAnsiTheme="majorHAnsi" w:cstheme="majorHAnsi"/>
          <w:b/>
          <w:bCs/>
          <w:sz w:val="22"/>
          <w:szCs w:val="22"/>
        </w:rPr>
        <w:t xml:space="preserve">2020 </w:t>
      </w:r>
      <w:r w:rsidR="000A5B39" w:rsidRPr="00435FB3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0A5B39" w:rsidRPr="00435FB3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435FB3">
        <w:rPr>
          <w:rFonts w:asciiTheme="majorHAnsi" w:hAnsiTheme="majorHAnsi" w:cstheme="majorHAnsi"/>
          <w:b/>
          <w:bCs/>
          <w:sz w:val="22"/>
          <w:szCs w:val="22"/>
        </w:rPr>
        <w:t>Amoria Bond – Senior Recruitment Consultant</w:t>
      </w:r>
    </w:p>
    <w:p w14:paraId="5565DB67" w14:textId="4A24DD6B" w:rsidR="00E769CB" w:rsidRPr="00B745AE" w:rsidRDefault="00E769CB" w:rsidP="00A54BA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2"/>
          <w:szCs w:val="22"/>
        </w:rPr>
      </w:pPr>
      <w:r w:rsidRPr="00B745AE">
        <w:rPr>
          <w:rFonts w:asciiTheme="majorHAnsi" w:hAnsiTheme="majorHAnsi" w:cstheme="majorHAnsi"/>
          <w:sz w:val="22"/>
          <w:szCs w:val="22"/>
        </w:rPr>
        <w:t xml:space="preserve">Reason for leaving: </w:t>
      </w:r>
      <w:r w:rsidR="00762B67" w:rsidRPr="00B745AE">
        <w:rPr>
          <w:rFonts w:asciiTheme="majorHAnsi" w:hAnsiTheme="majorHAnsi" w:cstheme="majorHAnsi"/>
          <w:sz w:val="22"/>
          <w:szCs w:val="22"/>
        </w:rPr>
        <w:t>L</w:t>
      </w:r>
      <w:r w:rsidR="00143CB5" w:rsidRPr="00B745AE">
        <w:rPr>
          <w:rFonts w:asciiTheme="majorHAnsi" w:hAnsiTheme="majorHAnsi" w:cstheme="majorHAnsi"/>
          <w:sz w:val="22"/>
          <w:szCs w:val="22"/>
        </w:rPr>
        <w:t>ayoffs throughout the company</w:t>
      </w:r>
    </w:p>
    <w:p w14:paraId="21A87C1B" w14:textId="7C46F43D" w:rsidR="00A93F8F" w:rsidRPr="00435FB3" w:rsidRDefault="00FC76B0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bCs/>
          <w:sz w:val="22"/>
          <w:szCs w:val="22"/>
        </w:rPr>
      </w:pPr>
      <w:r w:rsidRPr="00435FB3">
        <w:rPr>
          <w:rFonts w:asciiTheme="majorHAnsi" w:hAnsiTheme="majorHAnsi" w:cstheme="majorHAnsi"/>
          <w:b/>
          <w:bCs/>
          <w:sz w:val="22"/>
          <w:szCs w:val="22"/>
        </w:rPr>
        <w:t xml:space="preserve">Jun </w:t>
      </w:r>
      <w:r w:rsidR="00A93F8F" w:rsidRPr="00435FB3">
        <w:rPr>
          <w:rFonts w:asciiTheme="majorHAnsi" w:hAnsiTheme="majorHAnsi" w:cstheme="majorHAnsi"/>
          <w:b/>
          <w:bCs/>
          <w:sz w:val="22"/>
          <w:szCs w:val="22"/>
        </w:rPr>
        <w:t xml:space="preserve">2019 </w:t>
      </w:r>
      <w:r w:rsidR="00631C3E" w:rsidRPr="00435FB3">
        <w:rPr>
          <w:rFonts w:asciiTheme="majorHAnsi" w:hAnsiTheme="majorHAnsi" w:cstheme="majorHAnsi"/>
          <w:b/>
          <w:bCs/>
          <w:sz w:val="22"/>
          <w:szCs w:val="22"/>
        </w:rPr>
        <w:t>– Oct 2019</w:t>
      </w:r>
      <w:r w:rsidR="00E26E0E" w:rsidRPr="00435FB3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E26E0E" w:rsidRPr="00435FB3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A93F8F" w:rsidRPr="00435FB3">
        <w:rPr>
          <w:rFonts w:asciiTheme="majorHAnsi" w:hAnsiTheme="majorHAnsi" w:cstheme="majorHAnsi"/>
          <w:b/>
          <w:bCs/>
          <w:sz w:val="22"/>
          <w:szCs w:val="22"/>
        </w:rPr>
        <w:t>Frank Recruitment Group – Senior Recruitment Consultant</w:t>
      </w:r>
    </w:p>
    <w:p w14:paraId="4914D5DA" w14:textId="6D32B42B" w:rsidR="002F0146" w:rsidRPr="00B745AE" w:rsidRDefault="002F0146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2"/>
          <w:szCs w:val="22"/>
        </w:rPr>
      </w:pPr>
      <w:r w:rsidRPr="00B745AE">
        <w:rPr>
          <w:rFonts w:asciiTheme="majorHAnsi" w:hAnsiTheme="majorHAnsi" w:cstheme="majorHAnsi"/>
          <w:sz w:val="22"/>
          <w:szCs w:val="22"/>
        </w:rPr>
        <w:t xml:space="preserve">Reason for leaving: </w:t>
      </w:r>
      <w:r w:rsidR="00C7496D" w:rsidRPr="00B745AE">
        <w:rPr>
          <w:rFonts w:asciiTheme="majorHAnsi" w:hAnsiTheme="majorHAnsi" w:cstheme="majorHAnsi"/>
          <w:sz w:val="22"/>
          <w:szCs w:val="22"/>
        </w:rPr>
        <w:t>Offered a better opportunity</w:t>
      </w:r>
    </w:p>
    <w:p w14:paraId="5A4BA375" w14:textId="2081B4D3" w:rsidR="005C0EDE" w:rsidRPr="00435FB3" w:rsidRDefault="005D5A4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bCs/>
          <w:sz w:val="22"/>
          <w:szCs w:val="22"/>
        </w:rPr>
      </w:pPr>
      <w:r w:rsidRPr="00435FB3">
        <w:rPr>
          <w:rFonts w:asciiTheme="majorHAnsi" w:hAnsiTheme="majorHAnsi" w:cstheme="majorHAnsi"/>
          <w:b/>
          <w:bCs/>
          <w:sz w:val="22"/>
          <w:szCs w:val="22"/>
        </w:rPr>
        <w:t xml:space="preserve">Feb </w:t>
      </w:r>
      <w:r w:rsidR="00AC1B9C" w:rsidRPr="00435FB3">
        <w:rPr>
          <w:rFonts w:asciiTheme="majorHAnsi" w:hAnsiTheme="majorHAnsi" w:cstheme="majorHAnsi"/>
          <w:b/>
          <w:bCs/>
          <w:sz w:val="22"/>
          <w:szCs w:val="22"/>
        </w:rPr>
        <w:t xml:space="preserve">2018 </w:t>
      </w:r>
      <w:r w:rsidR="00337B36" w:rsidRPr="00435FB3">
        <w:rPr>
          <w:rFonts w:asciiTheme="majorHAnsi" w:hAnsiTheme="majorHAnsi" w:cstheme="majorHAnsi"/>
          <w:b/>
          <w:bCs/>
          <w:sz w:val="22"/>
          <w:szCs w:val="22"/>
        </w:rPr>
        <w:t>–</w:t>
      </w:r>
      <w:r w:rsidR="00AC1B9C" w:rsidRPr="00435FB3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337B36" w:rsidRPr="00435FB3">
        <w:rPr>
          <w:rFonts w:asciiTheme="majorHAnsi" w:hAnsiTheme="majorHAnsi" w:cstheme="majorHAnsi"/>
          <w:b/>
          <w:bCs/>
          <w:sz w:val="22"/>
          <w:szCs w:val="22"/>
        </w:rPr>
        <w:t xml:space="preserve">Apr </w:t>
      </w:r>
      <w:r w:rsidR="00AC1B9C" w:rsidRPr="00435FB3">
        <w:rPr>
          <w:rFonts w:asciiTheme="majorHAnsi" w:hAnsiTheme="majorHAnsi" w:cstheme="majorHAnsi"/>
          <w:b/>
          <w:bCs/>
          <w:sz w:val="22"/>
          <w:szCs w:val="22"/>
        </w:rPr>
        <w:t xml:space="preserve">2019 </w:t>
      </w:r>
      <w:r w:rsidR="00E842D8" w:rsidRPr="00435FB3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E842D8" w:rsidRPr="00435FB3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AC1B9C" w:rsidRPr="00435FB3">
        <w:rPr>
          <w:rFonts w:asciiTheme="majorHAnsi" w:hAnsiTheme="majorHAnsi" w:cstheme="majorHAnsi"/>
          <w:b/>
          <w:bCs/>
          <w:sz w:val="22"/>
          <w:szCs w:val="22"/>
        </w:rPr>
        <w:t>Total Assist – Senior Recruitment Consultant</w:t>
      </w:r>
    </w:p>
    <w:p w14:paraId="2B02D214" w14:textId="4FC868BF" w:rsidR="00E07093" w:rsidRPr="00B745AE" w:rsidRDefault="00E769CB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2"/>
          <w:szCs w:val="22"/>
        </w:rPr>
      </w:pPr>
      <w:r w:rsidRPr="00B745AE">
        <w:rPr>
          <w:rFonts w:asciiTheme="majorHAnsi" w:hAnsiTheme="majorHAnsi" w:cstheme="majorHAnsi"/>
          <w:sz w:val="22"/>
          <w:szCs w:val="22"/>
        </w:rPr>
        <w:t>Reason for leaving: Moved to Amsterdam, the Netherlands</w:t>
      </w:r>
    </w:p>
    <w:p w14:paraId="2CFA9A2F" w14:textId="7E49B0C5" w:rsidR="005C0EDE" w:rsidRPr="00435FB3" w:rsidRDefault="002970EB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bCs/>
          <w:sz w:val="22"/>
          <w:szCs w:val="22"/>
        </w:rPr>
      </w:pPr>
      <w:r w:rsidRPr="00435FB3">
        <w:rPr>
          <w:rFonts w:asciiTheme="majorHAnsi" w:hAnsiTheme="majorHAnsi" w:cstheme="majorHAnsi"/>
          <w:b/>
          <w:bCs/>
          <w:sz w:val="22"/>
          <w:szCs w:val="22"/>
        </w:rPr>
        <w:t xml:space="preserve">Mar </w:t>
      </w:r>
      <w:r w:rsidR="00AC1B9C" w:rsidRPr="00435FB3">
        <w:rPr>
          <w:rFonts w:asciiTheme="majorHAnsi" w:hAnsiTheme="majorHAnsi" w:cstheme="majorHAnsi"/>
          <w:b/>
          <w:bCs/>
          <w:sz w:val="22"/>
          <w:szCs w:val="22"/>
        </w:rPr>
        <w:t xml:space="preserve">2017 </w:t>
      </w:r>
      <w:r w:rsidR="00FC76B0" w:rsidRPr="00435FB3">
        <w:rPr>
          <w:rFonts w:asciiTheme="majorHAnsi" w:hAnsiTheme="majorHAnsi" w:cstheme="majorHAnsi"/>
          <w:b/>
          <w:bCs/>
          <w:sz w:val="22"/>
          <w:szCs w:val="22"/>
        </w:rPr>
        <w:t>–</w:t>
      </w:r>
      <w:r w:rsidRPr="00435FB3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FC76B0" w:rsidRPr="00435FB3">
        <w:rPr>
          <w:rFonts w:asciiTheme="majorHAnsi" w:hAnsiTheme="majorHAnsi" w:cstheme="majorHAnsi"/>
          <w:b/>
          <w:bCs/>
          <w:sz w:val="22"/>
          <w:szCs w:val="22"/>
        </w:rPr>
        <w:t>Jul 2017</w:t>
      </w:r>
      <w:r w:rsidR="007701CA" w:rsidRPr="00435FB3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E842D8" w:rsidRPr="00435FB3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AC1B9C" w:rsidRPr="00435FB3">
        <w:rPr>
          <w:rFonts w:asciiTheme="majorHAnsi" w:hAnsiTheme="majorHAnsi" w:cstheme="majorHAnsi"/>
          <w:b/>
          <w:bCs/>
          <w:sz w:val="22"/>
          <w:szCs w:val="22"/>
        </w:rPr>
        <w:t>TTM Healthcare – Senior Recruitment Consultant</w:t>
      </w:r>
    </w:p>
    <w:p w14:paraId="6C0F6715" w14:textId="69E198B7" w:rsidR="00E07093" w:rsidRPr="00B745AE" w:rsidRDefault="00E07093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2"/>
          <w:szCs w:val="22"/>
        </w:rPr>
      </w:pPr>
      <w:r w:rsidRPr="00B745AE">
        <w:rPr>
          <w:rFonts w:asciiTheme="majorHAnsi" w:hAnsiTheme="majorHAnsi" w:cstheme="majorHAnsi"/>
          <w:sz w:val="22"/>
          <w:szCs w:val="22"/>
        </w:rPr>
        <w:t xml:space="preserve">Reason for </w:t>
      </w:r>
      <w:r w:rsidR="00C61FA5" w:rsidRPr="00B745AE">
        <w:rPr>
          <w:rFonts w:asciiTheme="majorHAnsi" w:hAnsiTheme="majorHAnsi" w:cstheme="majorHAnsi"/>
          <w:sz w:val="22"/>
          <w:szCs w:val="22"/>
        </w:rPr>
        <w:t>leaving: the</w:t>
      </w:r>
      <w:r w:rsidRPr="00B745AE">
        <w:rPr>
          <w:rFonts w:asciiTheme="majorHAnsi" w:hAnsiTheme="majorHAnsi" w:cstheme="majorHAnsi"/>
          <w:sz w:val="22"/>
          <w:szCs w:val="22"/>
        </w:rPr>
        <w:t xml:space="preserve"> London office location closed down</w:t>
      </w:r>
    </w:p>
    <w:p w14:paraId="74F364B7" w14:textId="2C0FBBD1" w:rsidR="005C0EDE" w:rsidRPr="00435FB3" w:rsidRDefault="00277AC5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bCs/>
          <w:sz w:val="22"/>
          <w:szCs w:val="22"/>
        </w:rPr>
      </w:pPr>
      <w:r w:rsidRPr="00435FB3">
        <w:rPr>
          <w:rFonts w:asciiTheme="majorHAnsi" w:hAnsiTheme="majorHAnsi" w:cstheme="majorHAnsi"/>
          <w:b/>
          <w:bCs/>
          <w:sz w:val="22"/>
          <w:szCs w:val="22"/>
        </w:rPr>
        <w:t xml:space="preserve">May </w:t>
      </w:r>
      <w:r w:rsidR="00AC1B9C" w:rsidRPr="00435FB3">
        <w:rPr>
          <w:rFonts w:asciiTheme="majorHAnsi" w:hAnsiTheme="majorHAnsi" w:cstheme="majorHAnsi"/>
          <w:b/>
          <w:bCs/>
          <w:sz w:val="22"/>
          <w:szCs w:val="22"/>
        </w:rPr>
        <w:t xml:space="preserve">2014 – </w:t>
      </w:r>
      <w:r w:rsidRPr="00435FB3">
        <w:rPr>
          <w:rFonts w:asciiTheme="majorHAnsi" w:hAnsiTheme="majorHAnsi" w:cstheme="majorHAnsi"/>
          <w:b/>
          <w:bCs/>
          <w:sz w:val="22"/>
          <w:szCs w:val="22"/>
        </w:rPr>
        <w:t xml:space="preserve">Mar </w:t>
      </w:r>
      <w:r w:rsidR="00AC1B9C" w:rsidRPr="00435FB3">
        <w:rPr>
          <w:rFonts w:asciiTheme="majorHAnsi" w:hAnsiTheme="majorHAnsi" w:cstheme="majorHAnsi"/>
          <w:b/>
          <w:bCs/>
          <w:sz w:val="22"/>
          <w:szCs w:val="22"/>
        </w:rPr>
        <w:t>2017</w:t>
      </w:r>
      <w:r w:rsidRPr="00435FB3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E842D8" w:rsidRPr="00435FB3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AC1B9C" w:rsidRPr="00435FB3">
        <w:rPr>
          <w:rFonts w:asciiTheme="majorHAnsi" w:hAnsiTheme="majorHAnsi" w:cstheme="majorHAnsi"/>
          <w:b/>
          <w:bCs/>
          <w:sz w:val="22"/>
          <w:szCs w:val="22"/>
        </w:rPr>
        <w:t>MedicsPro – Recruitment Consultant</w:t>
      </w:r>
    </w:p>
    <w:p w14:paraId="72A506AE" w14:textId="02F96F43" w:rsidR="00143CB5" w:rsidRPr="00B745AE" w:rsidRDefault="00143CB5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2"/>
          <w:szCs w:val="22"/>
        </w:rPr>
      </w:pPr>
      <w:r w:rsidRPr="00B745AE">
        <w:rPr>
          <w:rFonts w:asciiTheme="majorHAnsi" w:hAnsiTheme="majorHAnsi" w:cstheme="majorHAnsi"/>
          <w:sz w:val="22"/>
          <w:szCs w:val="22"/>
        </w:rPr>
        <w:t xml:space="preserve">Reason for leaving: Offered a better opportunity as a Senior </w:t>
      </w:r>
      <w:r w:rsidR="00C61FA5" w:rsidRPr="00B745AE">
        <w:rPr>
          <w:rFonts w:asciiTheme="majorHAnsi" w:hAnsiTheme="majorHAnsi" w:cstheme="majorHAnsi"/>
          <w:sz w:val="22"/>
          <w:szCs w:val="22"/>
        </w:rPr>
        <w:t>Consultant</w:t>
      </w:r>
    </w:p>
    <w:p w14:paraId="230198A1" w14:textId="12E05B71" w:rsidR="005C0EDE" w:rsidRPr="00435FB3" w:rsidRDefault="00424FF2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bCs/>
          <w:sz w:val="22"/>
          <w:szCs w:val="22"/>
        </w:rPr>
      </w:pPr>
      <w:r w:rsidRPr="00435FB3">
        <w:rPr>
          <w:rFonts w:asciiTheme="majorHAnsi" w:hAnsiTheme="majorHAnsi" w:cstheme="majorHAnsi"/>
          <w:b/>
          <w:bCs/>
          <w:sz w:val="22"/>
          <w:szCs w:val="22"/>
        </w:rPr>
        <w:t xml:space="preserve">Aug </w:t>
      </w:r>
      <w:r w:rsidR="00AC1B9C" w:rsidRPr="00435FB3">
        <w:rPr>
          <w:rFonts w:asciiTheme="majorHAnsi" w:hAnsiTheme="majorHAnsi" w:cstheme="majorHAnsi"/>
          <w:b/>
          <w:bCs/>
          <w:sz w:val="22"/>
          <w:szCs w:val="22"/>
        </w:rPr>
        <w:t xml:space="preserve">2012 – </w:t>
      </w:r>
      <w:r w:rsidRPr="00435FB3">
        <w:rPr>
          <w:rFonts w:asciiTheme="majorHAnsi" w:hAnsiTheme="majorHAnsi" w:cstheme="majorHAnsi"/>
          <w:b/>
          <w:bCs/>
          <w:sz w:val="22"/>
          <w:szCs w:val="22"/>
        </w:rPr>
        <w:t xml:space="preserve">May </w:t>
      </w:r>
      <w:r w:rsidR="00AC1B9C" w:rsidRPr="00435FB3">
        <w:rPr>
          <w:rFonts w:asciiTheme="majorHAnsi" w:hAnsiTheme="majorHAnsi" w:cstheme="majorHAnsi"/>
          <w:b/>
          <w:bCs/>
          <w:sz w:val="22"/>
          <w:szCs w:val="22"/>
        </w:rPr>
        <w:t>2014</w:t>
      </w:r>
      <w:r w:rsidRPr="00435FB3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083406" w:rsidRPr="00435FB3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AC1B9C" w:rsidRPr="00435FB3">
        <w:rPr>
          <w:rFonts w:asciiTheme="majorHAnsi" w:hAnsiTheme="majorHAnsi" w:cstheme="majorHAnsi"/>
          <w:b/>
          <w:bCs/>
          <w:sz w:val="22"/>
          <w:szCs w:val="22"/>
        </w:rPr>
        <w:t>HCL Healthcare - Recruitment Consultant / Resoucer / Compliance Officer</w:t>
      </w:r>
    </w:p>
    <w:p w14:paraId="68CD0C8A" w14:textId="50C85643" w:rsidR="002A57F5" w:rsidRPr="00B745AE" w:rsidRDefault="002A57F5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2"/>
          <w:szCs w:val="22"/>
        </w:rPr>
      </w:pPr>
      <w:r w:rsidRPr="00B745AE">
        <w:rPr>
          <w:rFonts w:asciiTheme="majorHAnsi" w:hAnsiTheme="majorHAnsi" w:cstheme="majorHAnsi"/>
          <w:sz w:val="22"/>
          <w:szCs w:val="22"/>
        </w:rPr>
        <w:t xml:space="preserve">Reason for leaving: </w:t>
      </w:r>
      <w:r w:rsidR="00C7496D" w:rsidRPr="00B745AE">
        <w:rPr>
          <w:rFonts w:asciiTheme="majorHAnsi" w:hAnsiTheme="majorHAnsi" w:cstheme="majorHAnsi"/>
          <w:sz w:val="22"/>
          <w:szCs w:val="22"/>
        </w:rPr>
        <w:t>Complete change in structural management</w:t>
      </w:r>
    </w:p>
    <w:p w14:paraId="4B4BD616" w14:textId="6662BAFD" w:rsidR="005C0EDE" w:rsidRPr="00B745AE" w:rsidRDefault="005C0EDE" w:rsidP="00D71CAF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2"/>
          <w:szCs w:val="22"/>
          <w:shd w:val="clear" w:color="auto" w:fill="ADD8E6"/>
        </w:rPr>
      </w:pPr>
    </w:p>
    <w:p w14:paraId="3760F13F" w14:textId="77777777" w:rsidR="005C0EDE" w:rsidRPr="00B745AE" w:rsidRDefault="00AC1B9C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2"/>
          <w:szCs w:val="22"/>
        </w:rPr>
      </w:pPr>
      <w:r w:rsidRPr="00B745AE">
        <w:rPr>
          <w:rFonts w:asciiTheme="majorHAnsi" w:hAnsiTheme="majorHAnsi" w:cstheme="majorHAnsi"/>
          <w:b/>
          <w:bCs/>
          <w:sz w:val="22"/>
          <w:szCs w:val="22"/>
        </w:rPr>
        <w:t>NATIONALITY</w:t>
      </w:r>
      <w:r w:rsidRPr="00B745AE">
        <w:rPr>
          <w:rFonts w:asciiTheme="majorHAnsi" w:hAnsiTheme="majorHAnsi" w:cstheme="majorHAnsi"/>
          <w:sz w:val="22"/>
          <w:szCs w:val="22"/>
        </w:rPr>
        <w:t>: Dual Irish and American Citizen</w:t>
      </w:r>
      <w:r w:rsidRPr="00B745AE">
        <w:rPr>
          <w:rFonts w:asciiTheme="majorHAnsi" w:hAnsiTheme="majorHAnsi" w:cstheme="majorHAnsi"/>
          <w:sz w:val="22"/>
          <w:szCs w:val="22"/>
        </w:rPr>
        <w:br/>
      </w:r>
      <w:r w:rsidRPr="00B745AE">
        <w:rPr>
          <w:rFonts w:asciiTheme="majorHAnsi" w:hAnsiTheme="majorHAnsi" w:cstheme="majorHAnsi"/>
          <w:b/>
          <w:bCs/>
          <w:sz w:val="22"/>
          <w:szCs w:val="22"/>
        </w:rPr>
        <w:t>LANGUAGES</w:t>
      </w:r>
      <w:r w:rsidRPr="00B745AE">
        <w:rPr>
          <w:rFonts w:asciiTheme="majorHAnsi" w:hAnsiTheme="majorHAnsi" w:cstheme="majorHAnsi"/>
          <w:sz w:val="22"/>
          <w:szCs w:val="22"/>
        </w:rPr>
        <w:t>: Conversational Spanish</w:t>
      </w:r>
    </w:p>
    <w:sectPr w:rsidR="005C0EDE" w:rsidRPr="00B745AE" w:rsidSect="009C354A">
      <w:headerReference w:type="default" r:id="rId9"/>
      <w:pgSz w:w="11906" w:h="16838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DFDF77" w14:textId="77777777" w:rsidR="00125DF8" w:rsidRDefault="00125DF8" w:rsidP="00956AB1">
      <w:r>
        <w:separator/>
      </w:r>
    </w:p>
  </w:endnote>
  <w:endnote w:type="continuationSeparator" w:id="0">
    <w:p w14:paraId="43771FB3" w14:textId="77777777" w:rsidR="00125DF8" w:rsidRDefault="00125DF8" w:rsidP="00956AB1">
      <w:r>
        <w:continuationSeparator/>
      </w:r>
    </w:p>
  </w:endnote>
  <w:endnote w:type="continuationNotice" w:id="1">
    <w:p w14:paraId="65F32B95" w14:textId="77777777" w:rsidR="00125DF8" w:rsidRDefault="00125D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9DA23C" w14:textId="77777777" w:rsidR="00125DF8" w:rsidRDefault="00125DF8" w:rsidP="00956AB1">
      <w:r>
        <w:separator/>
      </w:r>
    </w:p>
  </w:footnote>
  <w:footnote w:type="continuationSeparator" w:id="0">
    <w:p w14:paraId="3BDADAB0" w14:textId="77777777" w:rsidR="00125DF8" w:rsidRDefault="00125DF8" w:rsidP="00956AB1">
      <w:r>
        <w:continuationSeparator/>
      </w:r>
    </w:p>
  </w:footnote>
  <w:footnote w:type="continuationNotice" w:id="1">
    <w:p w14:paraId="00EFB6C1" w14:textId="77777777" w:rsidR="00125DF8" w:rsidRDefault="00125D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324A8" w14:textId="65B24D66" w:rsidR="00A55939" w:rsidRDefault="00A55939" w:rsidP="00A55939">
    <w:pPr>
      <w:pStyle w:val="Header"/>
      <w:jc w:val="cent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1A89F2E" wp14:editId="04501EF8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6BC3F" w14:textId="45F46D53" w:rsidR="00A55939" w:rsidRDefault="00A55939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1A89F2E" id="Group 158" o:spid="_x0000_s1026" style="position:absolute;left:0;text-align:left;margin-left:0;margin-top:0;width:133.9pt;height:80.65pt;z-index:251658240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3586BC3F" w14:textId="45F46D53" w:rsidR="00A55939" w:rsidRDefault="00A55939">
                      <w:pPr>
                        <w:pStyle w:val="Header"/>
                        <w:jc w:val="righ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JESSICA MAY</w:t>
    </w:r>
  </w:p>
  <w:p w14:paraId="37FB5004" w14:textId="536E2ED3" w:rsidR="00A55939" w:rsidRDefault="00A55939" w:rsidP="00A55939">
    <w:pPr>
      <w:pStyle w:val="Header"/>
      <w:jc w:val="center"/>
    </w:pPr>
    <w:r>
      <w:t>Web Developer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96381"/>
    <w:multiLevelType w:val="multilevel"/>
    <w:tmpl w:val="3918A7F8"/>
    <w:lvl w:ilvl="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5477AAF"/>
    <w:multiLevelType w:val="hybridMultilevel"/>
    <w:tmpl w:val="9F3AE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65EB1"/>
    <w:multiLevelType w:val="multilevel"/>
    <w:tmpl w:val="E43EB314"/>
    <w:lvl w:ilvl="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20367F08"/>
    <w:multiLevelType w:val="multilevel"/>
    <w:tmpl w:val="31DE7C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6F6E40"/>
    <w:multiLevelType w:val="multilevel"/>
    <w:tmpl w:val="DAC093E8"/>
    <w:lvl w:ilvl="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215A22BF"/>
    <w:multiLevelType w:val="multilevel"/>
    <w:tmpl w:val="4F2E13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27966140"/>
    <w:multiLevelType w:val="multilevel"/>
    <w:tmpl w:val="35B4BEB6"/>
    <w:lvl w:ilvl="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280916B4"/>
    <w:multiLevelType w:val="multilevel"/>
    <w:tmpl w:val="65B64C74"/>
    <w:lvl w:ilvl="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33575605"/>
    <w:multiLevelType w:val="hybridMultilevel"/>
    <w:tmpl w:val="736A0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13598F"/>
    <w:multiLevelType w:val="multilevel"/>
    <w:tmpl w:val="F8F0D306"/>
    <w:lvl w:ilvl="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556E1864"/>
    <w:multiLevelType w:val="multilevel"/>
    <w:tmpl w:val="E420414C"/>
    <w:lvl w:ilvl="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66C14078"/>
    <w:multiLevelType w:val="multilevel"/>
    <w:tmpl w:val="0D0024DA"/>
    <w:lvl w:ilvl="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7"/>
  </w:num>
  <w:num w:numId="5">
    <w:abstractNumId w:val="6"/>
  </w:num>
  <w:num w:numId="6">
    <w:abstractNumId w:val="11"/>
  </w:num>
  <w:num w:numId="7">
    <w:abstractNumId w:val="4"/>
  </w:num>
  <w:num w:numId="8">
    <w:abstractNumId w:val="9"/>
  </w:num>
  <w:num w:numId="9">
    <w:abstractNumId w:val="5"/>
  </w:num>
  <w:num w:numId="10">
    <w:abstractNumId w:val="0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DE"/>
    <w:rsid w:val="00062381"/>
    <w:rsid w:val="00062C6A"/>
    <w:rsid w:val="00067237"/>
    <w:rsid w:val="00083406"/>
    <w:rsid w:val="00087A12"/>
    <w:rsid w:val="000A5B39"/>
    <w:rsid w:val="000A5F81"/>
    <w:rsid w:val="000C7AC3"/>
    <w:rsid w:val="000D748C"/>
    <w:rsid w:val="000F5333"/>
    <w:rsid w:val="000F57F7"/>
    <w:rsid w:val="000F5C15"/>
    <w:rsid w:val="000F7283"/>
    <w:rsid w:val="00125DF8"/>
    <w:rsid w:val="00143CB5"/>
    <w:rsid w:val="00152EE0"/>
    <w:rsid w:val="001A6DFF"/>
    <w:rsid w:val="001B778D"/>
    <w:rsid w:val="001C0F93"/>
    <w:rsid w:val="001C12D3"/>
    <w:rsid w:val="00231D68"/>
    <w:rsid w:val="00277AC5"/>
    <w:rsid w:val="002970EB"/>
    <w:rsid w:val="002A57F5"/>
    <w:rsid w:val="002D18EE"/>
    <w:rsid w:val="002F0146"/>
    <w:rsid w:val="00312662"/>
    <w:rsid w:val="00326B23"/>
    <w:rsid w:val="00330E9F"/>
    <w:rsid w:val="00337B36"/>
    <w:rsid w:val="00341F61"/>
    <w:rsid w:val="00347E0D"/>
    <w:rsid w:val="00347FB0"/>
    <w:rsid w:val="00424FF2"/>
    <w:rsid w:val="00432589"/>
    <w:rsid w:val="00435FB3"/>
    <w:rsid w:val="00447638"/>
    <w:rsid w:val="004A4959"/>
    <w:rsid w:val="004A62AB"/>
    <w:rsid w:val="004D527D"/>
    <w:rsid w:val="004D6ABF"/>
    <w:rsid w:val="004E5CEE"/>
    <w:rsid w:val="004F2555"/>
    <w:rsid w:val="005005C9"/>
    <w:rsid w:val="00501E61"/>
    <w:rsid w:val="00523F9C"/>
    <w:rsid w:val="005953C5"/>
    <w:rsid w:val="005C0EDE"/>
    <w:rsid w:val="005C1E69"/>
    <w:rsid w:val="005D5A41"/>
    <w:rsid w:val="005E584A"/>
    <w:rsid w:val="00631C3E"/>
    <w:rsid w:val="006B1974"/>
    <w:rsid w:val="006C079D"/>
    <w:rsid w:val="006C1863"/>
    <w:rsid w:val="006D15C5"/>
    <w:rsid w:val="006D6FF2"/>
    <w:rsid w:val="00700C8B"/>
    <w:rsid w:val="00703E57"/>
    <w:rsid w:val="0070555A"/>
    <w:rsid w:val="00731C78"/>
    <w:rsid w:val="00751E08"/>
    <w:rsid w:val="00762B67"/>
    <w:rsid w:val="00765B3C"/>
    <w:rsid w:val="007701CA"/>
    <w:rsid w:val="00770406"/>
    <w:rsid w:val="00781760"/>
    <w:rsid w:val="008930E9"/>
    <w:rsid w:val="008E75A7"/>
    <w:rsid w:val="008F7BC3"/>
    <w:rsid w:val="00956AB1"/>
    <w:rsid w:val="009700CE"/>
    <w:rsid w:val="009C354A"/>
    <w:rsid w:val="009D7E8D"/>
    <w:rsid w:val="00A31B8A"/>
    <w:rsid w:val="00A54BA1"/>
    <w:rsid w:val="00A55939"/>
    <w:rsid w:val="00A93F8F"/>
    <w:rsid w:val="00AC1B9C"/>
    <w:rsid w:val="00B12CF8"/>
    <w:rsid w:val="00B31FFB"/>
    <w:rsid w:val="00B5684F"/>
    <w:rsid w:val="00B618E9"/>
    <w:rsid w:val="00B745AE"/>
    <w:rsid w:val="00B74632"/>
    <w:rsid w:val="00B93F07"/>
    <w:rsid w:val="00BB1B3E"/>
    <w:rsid w:val="00BB41E3"/>
    <w:rsid w:val="00BD4FB5"/>
    <w:rsid w:val="00BD63E5"/>
    <w:rsid w:val="00C2033C"/>
    <w:rsid w:val="00C452F1"/>
    <w:rsid w:val="00C52095"/>
    <w:rsid w:val="00C54596"/>
    <w:rsid w:val="00C61FA5"/>
    <w:rsid w:val="00C7496D"/>
    <w:rsid w:val="00C81D8C"/>
    <w:rsid w:val="00C85684"/>
    <w:rsid w:val="00CD2D5E"/>
    <w:rsid w:val="00CF3BF4"/>
    <w:rsid w:val="00D579AD"/>
    <w:rsid w:val="00D64D5E"/>
    <w:rsid w:val="00D71CAF"/>
    <w:rsid w:val="00D86F82"/>
    <w:rsid w:val="00E07093"/>
    <w:rsid w:val="00E26E0E"/>
    <w:rsid w:val="00E33292"/>
    <w:rsid w:val="00E769CB"/>
    <w:rsid w:val="00E842D8"/>
    <w:rsid w:val="00F04317"/>
    <w:rsid w:val="00F178F4"/>
    <w:rsid w:val="00F35717"/>
    <w:rsid w:val="00F55F2E"/>
    <w:rsid w:val="00F812CC"/>
    <w:rsid w:val="00F877BF"/>
    <w:rsid w:val="00FA1924"/>
    <w:rsid w:val="00FC5A17"/>
    <w:rsid w:val="00FC76B0"/>
    <w:rsid w:val="00FE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942BA8B"/>
  <w15:docId w15:val="{FEF3426F-3695-4E76-B8BD-01760D714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93F8F"/>
    <w:pPr>
      <w:ind w:left="720"/>
      <w:contextualSpacing/>
    </w:pPr>
  </w:style>
  <w:style w:type="table" w:styleId="TableGrid">
    <w:name w:val="Table Grid"/>
    <w:basedOn w:val="TableNormal"/>
    <w:uiPriority w:val="39"/>
    <w:rsid w:val="00C203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6A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AB1"/>
  </w:style>
  <w:style w:type="paragraph" w:styleId="Footer">
    <w:name w:val="footer"/>
    <w:basedOn w:val="Normal"/>
    <w:link w:val="FooterChar"/>
    <w:uiPriority w:val="99"/>
    <w:unhideWhenUsed/>
    <w:rsid w:val="00956A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AB1"/>
  </w:style>
  <w:style w:type="character" w:styleId="Hyperlink">
    <w:name w:val="Hyperlink"/>
    <w:basedOn w:val="DefaultParagraphFont"/>
    <w:uiPriority w:val="99"/>
    <w:unhideWhenUsed/>
    <w:rsid w:val="00A559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939"/>
    <w:rPr>
      <w:color w:val="605E5C"/>
      <w:shd w:val="clear" w:color="auto" w:fill="E1DFDD"/>
    </w:rPr>
  </w:style>
  <w:style w:type="paragraph" w:customStyle="1" w:styleId="Default">
    <w:name w:val="Default"/>
    <w:rsid w:val="00B745AE"/>
    <w:pPr>
      <w:widowControl/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CE313-775C-4EEA-A99D-F2BEC8B4B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jessica may</dc:title>
  <dc:creator>Jess May</dc:creator>
  <cp:lastModifiedBy>Jess</cp:lastModifiedBy>
  <cp:revision>22</cp:revision>
  <cp:lastPrinted>2020-11-05T11:05:00Z</cp:lastPrinted>
  <dcterms:created xsi:type="dcterms:W3CDTF">2021-01-13T14:07:00Z</dcterms:created>
  <dcterms:modified xsi:type="dcterms:W3CDTF">2021-01-14T15:55:00Z</dcterms:modified>
</cp:coreProperties>
</file>