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349" w:rsidRPr="00F34349" w:rsidRDefault="00F34349" w:rsidP="00F34349">
      <w:pPr>
        <w:rPr>
          <w:color w:val="000000"/>
          <w:sz w:val="24"/>
          <w:szCs w:val="24"/>
        </w:rPr>
      </w:pPr>
      <w:r w:rsidRPr="00F34349">
        <w:rPr>
          <w:b/>
          <w:bCs/>
          <w:color w:val="000000"/>
          <w:sz w:val="24"/>
          <w:szCs w:val="24"/>
        </w:rPr>
        <w:t>Université du Québec en Outaouais Automne 2015</w:t>
      </w:r>
      <w:r w:rsidRPr="00F34349">
        <w:rPr>
          <w:color w:val="000000"/>
          <w:sz w:val="24"/>
          <w:szCs w:val="24"/>
        </w:rPr>
        <w:br/>
      </w:r>
      <w:r w:rsidRPr="00F34349">
        <w:rPr>
          <w:b/>
          <w:bCs/>
          <w:color w:val="000000"/>
          <w:sz w:val="24"/>
          <w:szCs w:val="24"/>
        </w:rPr>
        <w:t xml:space="preserve">Département d’informatique et d’ingénierie </w:t>
      </w:r>
      <w:r w:rsidRPr="00F34349">
        <w:rPr>
          <w:color w:val="000000"/>
          <w:sz w:val="24"/>
          <w:szCs w:val="24"/>
        </w:rPr>
        <w:br/>
      </w:r>
      <w:r w:rsidRPr="00F34349">
        <w:rPr>
          <w:color w:val="000000"/>
          <w:sz w:val="24"/>
          <w:szCs w:val="24"/>
        </w:rPr>
        <w:br/>
      </w:r>
    </w:p>
    <w:p w:rsidR="00F34349" w:rsidRPr="00F34349" w:rsidRDefault="00F34349" w:rsidP="00F34349">
      <w:pPr>
        <w:jc w:val="center"/>
        <w:rPr>
          <w:rFonts w:ascii="Arial" w:eastAsia="Times New Roman" w:hAnsi="Arial" w:cs="Arial"/>
          <w:sz w:val="24"/>
          <w:szCs w:val="24"/>
          <w:lang w:eastAsia="fr-CA"/>
        </w:rPr>
      </w:pPr>
      <w:r w:rsidRPr="00F34349">
        <w:rPr>
          <w:b/>
          <w:bCs/>
          <w:color w:val="000000"/>
          <w:sz w:val="24"/>
          <w:szCs w:val="24"/>
        </w:rPr>
        <w:t>Projet </w:t>
      </w:r>
      <w:r w:rsidRPr="00F34349">
        <w:rPr>
          <w:color w:val="000000"/>
          <w:sz w:val="24"/>
          <w:szCs w:val="24"/>
        </w:rPr>
        <w:br/>
      </w:r>
      <w:r w:rsidRPr="00F34349">
        <w:rPr>
          <w:rFonts w:ascii="Arial" w:eastAsia="Times New Roman" w:hAnsi="Arial" w:cs="Arial"/>
          <w:sz w:val="24"/>
          <w:szCs w:val="24"/>
          <w:lang w:eastAsia="fr-CA"/>
        </w:rPr>
        <w:t>Sujet 1 : Intelligence artificielle</w:t>
      </w:r>
    </w:p>
    <w:p w:rsidR="00F34349" w:rsidRDefault="00F34349" w:rsidP="00F3434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fr-CA"/>
        </w:rPr>
      </w:pPr>
      <w:r w:rsidRPr="00F34349">
        <w:rPr>
          <w:rFonts w:ascii="Arial" w:eastAsia="Times New Roman" w:hAnsi="Arial" w:cs="Arial"/>
          <w:sz w:val="24"/>
          <w:szCs w:val="24"/>
          <w:lang w:eastAsia="fr-CA"/>
        </w:rPr>
        <w:t>Automne</w:t>
      </w:r>
      <w:r>
        <w:rPr>
          <w:rFonts w:ascii="Arial" w:eastAsia="Times New Roman" w:hAnsi="Arial" w:cs="Arial"/>
          <w:sz w:val="24"/>
          <w:szCs w:val="24"/>
          <w:lang w:eastAsia="fr-CA"/>
        </w:rPr>
        <w:t xml:space="preserve"> </w:t>
      </w:r>
      <w:r w:rsidRPr="00F34349">
        <w:rPr>
          <w:rFonts w:ascii="Arial" w:eastAsia="Times New Roman" w:hAnsi="Arial" w:cs="Arial"/>
          <w:sz w:val="24"/>
          <w:szCs w:val="24"/>
          <w:lang w:eastAsia="fr-CA"/>
        </w:rPr>
        <w:t>2015</w:t>
      </w:r>
    </w:p>
    <w:p w:rsidR="00F34349" w:rsidRPr="00F34349" w:rsidRDefault="00F34349" w:rsidP="00F34349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fr-CA"/>
        </w:rPr>
      </w:pPr>
      <w:r w:rsidRPr="00F34349">
        <w:rPr>
          <w:rFonts w:ascii="Arial" w:eastAsia="Times New Roman" w:hAnsi="Arial" w:cs="Arial"/>
          <w:b/>
          <w:sz w:val="24"/>
          <w:szCs w:val="24"/>
          <w:u w:val="single"/>
          <w:lang w:eastAsia="fr-CA"/>
        </w:rPr>
        <w:t>Sujet 1</w:t>
      </w:r>
      <w:r w:rsidRPr="00F34349">
        <w:rPr>
          <w:rFonts w:ascii="Arial" w:eastAsia="Times New Roman" w:hAnsi="Arial" w:cs="Arial"/>
          <w:b/>
          <w:sz w:val="24"/>
          <w:szCs w:val="24"/>
          <w:lang w:eastAsia="fr-CA"/>
        </w:rPr>
        <w:t> : Comportement d’un agent intelligent</w:t>
      </w:r>
    </w:p>
    <w:p w:rsidR="00F34349" w:rsidRPr="00F34349" w:rsidRDefault="00F34349" w:rsidP="00F34349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fr-CA"/>
        </w:rPr>
      </w:pPr>
    </w:p>
    <w:p w:rsidR="007C0BE8" w:rsidRDefault="00DD2525" w:rsidP="00F34349">
      <w:pPr>
        <w:jc w:val="center"/>
      </w:pPr>
      <w:r>
        <w:t>Josaphat Mayuba (MAYJ160593)</w:t>
      </w:r>
    </w:p>
    <w:p w:rsidR="004F21ED" w:rsidRDefault="004F21ED" w:rsidP="00F34349">
      <w:pPr>
        <w:jc w:val="center"/>
      </w:pPr>
    </w:p>
    <w:p w:rsidR="00DD2525" w:rsidRDefault="00DD2525" w:rsidP="004F21ED">
      <w:pPr>
        <w:rPr>
          <w:b/>
          <w:sz w:val="28"/>
          <w:szCs w:val="28"/>
        </w:rPr>
      </w:pPr>
    </w:p>
    <w:p w:rsidR="004F21ED" w:rsidRPr="00452370" w:rsidRDefault="00CF4438" w:rsidP="004F21ED">
      <w:pPr>
        <w:rPr>
          <w:b/>
          <w:sz w:val="28"/>
          <w:szCs w:val="28"/>
          <w:u w:val="single"/>
        </w:rPr>
      </w:pPr>
      <w:r w:rsidRPr="00452370">
        <w:rPr>
          <w:b/>
          <w:sz w:val="28"/>
          <w:szCs w:val="28"/>
          <w:u w:val="single"/>
        </w:rPr>
        <w:t>Objectif</w:t>
      </w:r>
      <w:r w:rsidR="004F21ED" w:rsidRPr="00452370">
        <w:rPr>
          <w:b/>
          <w:sz w:val="28"/>
          <w:szCs w:val="28"/>
          <w:u w:val="single"/>
        </w:rPr>
        <w:t xml:space="preserve"> : </w:t>
      </w:r>
    </w:p>
    <w:p w:rsidR="004F21ED" w:rsidRDefault="004F21ED" w:rsidP="004F21ED">
      <w:pPr>
        <w:rPr>
          <w:color w:val="000000"/>
        </w:rPr>
      </w:pPr>
      <w:r>
        <w:rPr>
          <w:color w:val="000000"/>
        </w:rPr>
        <w:t xml:space="preserve">Un </w:t>
      </w:r>
      <w:r w:rsidR="001B3501">
        <w:rPr>
          <w:color w:val="000000"/>
        </w:rPr>
        <w:t>agent</w:t>
      </w:r>
      <w:r>
        <w:rPr>
          <w:color w:val="000000"/>
        </w:rPr>
        <w:t xml:space="preserve"> doit se déplacer dans un environnement qui peut avoir des obstacles. Le Véhicule doit éviter les obstacles et arrive</w:t>
      </w:r>
      <w:r w:rsidR="00CF4438">
        <w:rPr>
          <w:color w:val="000000"/>
        </w:rPr>
        <w:t>r</w:t>
      </w:r>
      <w:r>
        <w:rPr>
          <w:color w:val="000000"/>
        </w:rPr>
        <w:t xml:space="preserve"> au point destination en empruntant le plus court chemin</w:t>
      </w:r>
      <w:r w:rsidR="00452370">
        <w:rPr>
          <w:color w:val="000000"/>
        </w:rPr>
        <w:t xml:space="preserve"> en recueillant le</w:t>
      </w:r>
      <w:r w:rsidR="00BB5D87">
        <w:rPr>
          <w:color w:val="000000"/>
        </w:rPr>
        <w:t>s</w:t>
      </w:r>
      <w:r w:rsidR="00452370">
        <w:rPr>
          <w:color w:val="000000"/>
        </w:rPr>
        <w:t xml:space="preserve"> donnée</w:t>
      </w:r>
      <w:r w:rsidR="00BB5D87">
        <w:rPr>
          <w:color w:val="000000"/>
        </w:rPr>
        <w:t>s</w:t>
      </w:r>
      <w:r w:rsidR="00452370">
        <w:rPr>
          <w:color w:val="000000"/>
        </w:rPr>
        <w:t xml:space="preserve"> lors de ses premiers déplacements sur une direction</w:t>
      </w:r>
      <w:r>
        <w:rPr>
          <w:color w:val="000000"/>
        </w:rPr>
        <w:t xml:space="preserve">. </w:t>
      </w:r>
    </w:p>
    <w:p w:rsidR="004F21ED" w:rsidRDefault="00724A9C" w:rsidP="00724A9C">
      <w:r>
        <w:t xml:space="preserve">Le programme </w:t>
      </w:r>
      <w:r w:rsidR="00CF4438">
        <w:t>sera</w:t>
      </w:r>
      <w:r>
        <w:t xml:space="preserve"> simulé en utilisant le langage java 2D</w:t>
      </w:r>
      <w:r w:rsidR="001B3501">
        <w:t xml:space="preserve"> avec applet</w:t>
      </w:r>
      <w:r>
        <w:t>.</w:t>
      </w:r>
    </w:p>
    <w:p w:rsidR="00CF4438" w:rsidRDefault="00CF4438" w:rsidP="00DD2525">
      <w:pPr>
        <w:rPr>
          <w:rFonts w:ascii="Times New Roman" w:hAnsi="Times New Roman"/>
          <w:b/>
          <w:sz w:val="24"/>
          <w:szCs w:val="24"/>
        </w:rPr>
      </w:pPr>
    </w:p>
    <w:p w:rsidR="00724A9C" w:rsidRPr="00DD2525" w:rsidRDefault="00DD2525" w:rsidP="00DD2525">
      <w:pPr>
        <w:rPr>
          <w:b/>
        </w:rPr>
      </w:pPr>
      <w:r w:rsidRPr="00DD2525">
        <w:rPr>
          <w:rFonts w:ascii="Times New Roman" w:hAnsi="Times New Roman"/>
          <w:b/>
          <w:sz w:val="24"/>
          <w:szCs w:val="24"/>
        </w:rPr>
        <w:t xml:space="preserve">PEAS </w:t>
      </w:r>
    </w:p>
    <w:p w:rsidR="004F21ED" w:rsidRDefault="004F21ED" w:rsidP="00724A9C">
      <w:r w:rsidRPr="0088685D">
        <w:rPr>
          <w:b/>
        </w:rPr>
        <w:t>Performance</w:t>
      </w:r>
      <w:r>
        <w:t xml:space="preserve"> : </w:t>
      </w:r>
      <w:r w:rsidR="00DD2525">
        <w:t>A</w:t>
      </w:r>
      <w:r>
        <w:t>rriver à la destination</w:t>
      </w:r>
      <w:r w:rsidR="001B3501">
        <w:t xml:space="preserve"> en passant par le plus court chemin</w:t>
      </w:r>
      <w:r w:rsidR="0079633F">
        <w:t>.</w:t>
      </w:r>
    </w:p>
    <w:p w:rsidR="004F21ED" w:rsidRDefault="004F21ED" w:rsidP="00724A9C">
      <w:r w:rsidRPr="0088685D">
        <w:rPr>
          <w:b/>
        </w:rPr>
        <w:t>Environnement</w:t>
      </w:r>
      <w:r>
        <w:t xml:space="preserve"> : </w:t>
      </w:r>
      <w:r w:rsidR="001B3501">
        <w:t>l’espace blanche du chemin</w:t>
      </w:r>
      <w:r w:rsidR="0079633F">
        <w:t>.</w:t>
      </w:r>
    </w:p>
    <w:p w:rsidR="004F21ED" w:rsidRDefault="004F21ED" w:rsidP="00724A9C">
      <w:proofErr w:type="spellStart"/>
      <w:r w:rsidRPr="0088685D">
        <w:rPr>
          <w:b/>
        </w:rPr>
        <w:t>Actuator</w:t>
      </w:r>
      <w:proofErr w:type="spellEnd"/>
      <w:r>
        <w:t xml:space="preserve"> : </w:t>
      </w:r>
      <w:r w:rsidR="001B3501">
        <w:t xml:space="preserve">le </w:t>
      </w:r>
      <w:proofErr w:type="spellStart"/>
      <w:r w:rsidR="001B3501">
        <w:t>deplacement</w:t>
      </w:r>
      <w:proofErr w:type="spellEnd"/>
      <w:r w:rsidR="001B3501">
        <w:t xml:space="preserve"> de l’agent dans une route</w:t>
      </w:r>
      <w:r w:rsidR="0079633F">
        <w:t>.</w:t>
      </w:r>
    </w:p>
    <w:p w:rsidR="004F21ED" w:rsidRDefault="004F21ED" w:rsidP="00724A9C">
      <w:proofErr w:type="spellStart"/>
      <w:r w:rsidRPr="0088685D">
        <w:rPr>
          <w:b/>
        </w:rPr>
        <w:t>Sensor</w:t>
      </w:r>
      <w:proofErr w:type="spellEnd"/>
      <w:r>
        <w:t xml:space="preserve"> : </w:t>
      </w:r>
      <w:r w:rsidR="001B3501">
        <w:t>reconnaitre le 4 direction (</w:t>
      </w:r>
      <w:proofErr w:type="spellStart"/>
      <w:r w:rsidR="001B3501">
        <w:t>haut</w:t>
      </w:r>
      <w:proofErr w:type="gramStart"/>
      <w:r w:rsidR="001B3501">
        <w:t>,bas,gauche,droite</w:t>
      </w:r>
      <w:proofErr w:type="spellEnd"/>
      <w:proofErr w:type="gramEnd"/>
      <w:r w:rsidR="001B3501">
        <w:t>).c’est comme un rôle de capteur de 4 direction</w:t>
      </w:r>
      <w:r w:rsidR="0079633F">
        <w:t>.</w:t>
      </w:r>
    </w:p>
    <w:p w:rsidR="004F21ED" w:rsidRDefault="004F21ED" w:rsidP="00F34349">
      <w:pPr>
        <w:jc w:val="center"/>
      </w:pPr>
    </w:p>
    <w:p w:rsidR="004F21ED" w:rsidRDefault="00CF4438" w:rsidP="00CF4438">
      <w:pPr>
        <w:rPr>
          <w:b/>
          <w:color w:val="000000"/>
          <w:sz w:val="32"/>
          <w:szCs w:val="32"/>
          <w:u w:val="single"/>
        </w:rPr>
      </w:pPr>
      <w:r w:rsidRPr="00452370">
        <w:rPr>
          <w:b/>
          <w:color w:val="000000"/>
          <w:sz w:val="32"/>
          <w:szCs w:val="32"/>
          <w:u w:val="single"/>
        </w:rPr>
        <w:t>Fonctionnement</w:t>
      </w:r>
    </w:p>
    <w:p w:rsidR="001B3501" w:rsidRDefault="001B3501" w:rsidP="00CF4438">
      <w:pPr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Diagramme UML</w:t>
      </w:r>
    </w:p>
    <w:p w:rsidR="001B3501" w:rsidRPr="00452370" w:rsidRDefault="001B3501" w:rsidP="00CF4438">
      <w:pPr>
        <w:rPr>
          <w:b/>
          <w:color w:val="000000"/>
          <w:sz w:val="32"/>
          <w:szCs w:val="32"/>
          <w:u w:val="single"/>
        </w:rPr>
      </w:pPr>
      <w:r>
        <w:rPr>
          <w:noProof/>
          <w:lang w:eastAsia="fr-CA"/>
        </w:rPr>
        <w:lastRenderedPageBreak/>
        <w:drawing>
          <wp:inline distT="0" distB="0" distL="0" distR="0" wp14:anchorId="02DD25D8" wp14:editId="5AE1C7EB">
            <wp:extent cx="5200650" cy="713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01" w:rsidRDefault="001B3501" w:rsidP="001B3501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</w:p>
    <w:p w:rsidR="001B3501" w:rsidRDefault="001B3501" w:rsidP="001B3501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</w:p>
    <w:p w:rsidR="001B3501" w:rsidRDefault="001B3501" w:rsidP="001B3501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</w:p>
    <w:p w:rsidR="00724A9C" w:rsidRDefault="004F21ED" w:rsidP="001B3501">
      <w:pPr>
        <w:spacing w:after="200" w:line="276" w:lineRule="auto"/>
      </w:pPr>
      <w:r w:rsidRPr="00260251">
        <w:rPr>
          <w:rFonts w:ascii="Times New Roman" w:hAnsi="Times New Roman"/>
          <w:b/>
          <w:sz w:val="28"/>
          <w:szCs w:val="28"/>
        </w:rPr>
        <w:lastRenderedPageBreak/>
        <w:t>Pseudo code</w:t>
      </w:r>
      <w:r w:rsidRPr="001878FF">
        <w:t xml:space="preserve"> :        </w:t>
      </w:r>
      <w:r>
        <w:t xml:space="preserve">      </w:t>
      </w:r>
    </w:p>
    <w:p w:rsidR="00CF4438" w:rsidRDefault="00BF2210" w:rsidP="00724A9C">
      <w:r>
        <w:t>Pour une case contenant de case noir qui identifie le mur et case blanche la route</w:t>
      </w:r>
    </w:p>
    <w:p w:rsidR="00BF2210" w:rsidRDefault="00BF2210" w:rsidP="00724A9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Si l’agent connait la route alors regarde ou se trouve dans sa connaissance et </w:t>
      </w:r>
    </w:p>
    <w:p w:rsidR="00BF2210" w:rsidRDefault="00BF2210" w:rsidP="00724A9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Déplace vers nord-ouest, nord-est, sud-est, sud-ouest</w:t>
      </w:r>
    </w:p>
    <w:p w:rsidR="00BF2210" w:rsidRDefault="00BF2210" w:rsidP="00724A9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 l’agent ne connait pas la route alors déplace vers haut, bas, gauche, droite.</w:t>
      </w:r>
    </w:p>
    <w:p w:rsidR="00BF2210" w:rsidRDefault="00D4423A" w:rsidP="00724A9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S’il trouve la destination alors l’agent s’</w:t>
      </w:r>
      <w:proofErr w:type="spellStart"/>
      <w:r>
        <w:rPr>
          <w:color w:val="000000"/>
          <w:sz w:val="24"/>
          <w:szCs w:val="24"/>
        </w:rPr>
        <w:t>arrete</w:t>
      </w:r>
      <w:proofErr w:type="spellEnd"/>
      <w:r>
        <w:rPr>
          <w:color w:val="000000"/>
          <w:sz w:val="24"/>
          <w:szCs w:val="24"/>
        </w:rPr>
        <w:t xml:space="preserve"> sur l’</w:t>
      </w:r>
      <w:proofErr w:type="spellStart"/>
      <w:r>
        <w:rPr>
          <w:color w:val="000000"/>
          <w:sz w:val="24"/>
          <w:szCs w:val="24"/>
        </w:rPr>
        <w:t>endoit</w:t>
      </w:r>
      <w:proofErr w:type="spellEnd"/>
    </w:p>
    <w:p w:rsidR="00BF2210" w:rsidRPr="00BF2210" w:rsidRDefault="00BF2210" w:rsidP="00724A9C">
      <w:pPr>
        <w:rPr>
          <w:color w:val="000000"/>
          <w:sz w:val="24"/>
          <w:szCs w:val="24"/>
        </w:rPr>
      </w:pPr>
    </w:p>
    <w:p w:rsidR="00CF4438" w:rsidRPr="00452370" w:rsidRDefault="00CF4438" w:rsidP="00724A9C">
      <w:pPr>
        <w:rPr>
          <w:b/>
          <w:color w:val="000000"/>
          <w:sz w:val="28"/>
          <w:szCs w:val="28"/>
          <w:u w:val="single"/>
        </w:rPr>
      </w:pPr>
      <w:r w:rsidRPr="00452370">
        <w:rPr>
          <w:b/>
          <w:color w:val="000000"/>
          <w:sz w:val="28"/>
          <w:szCs w:val="28"/>
          <w:u w:val="single"/>
        </w:rPr>
        <w:t>Les phases de conception</w:t>
      </w:r>
    </w:p>
    <w:p w:rsidR="00CF4438" w:rsidRPr="00452370" w:rsidRDefault="00CF4438" w:rsidP="00724A9C">
      <w:pPr>
        <w:rPr>
          <w:b/>
          <w:color w:val="000000"/>
          <w:sz w:val="28"/>
          <w:szCs w:val="28"/>
        </w:rPr>
      </w:pPr>
      <w:r w:rsidRPr="00452370">
        <w:rPr>
          <w:b/>
          <w:color w:val="000000"/>
          <w:sz w:val="28"/>
          <w:szCs w:val="28"/>
        </w:rPr>
        <w:t>Description</w:t>
      </w:r>
    </w:p>
    <w:p w:rsidR="00250F3B" w:rsidRDefault="0079633F" w:rsidP="00724A9C">
      <w:pPr>
        <w:rPr>
          <w:color w:val="000000"/>
        </w:rPr>
      </w:pPr>
      <w:r w:rsidRPr="0079633F">
        <w:rPr>
          <w:color w:val="000000"/>
        </w:rPr>
        <w:t xml:space="preserve">L’environnement </w:t>
      </w:r>
      <w:r w:rsidR="00CF4438" w:rsidRPr="0079633F">
        <w:rPr>
          <w:color w:val="000000"/>
        </w:rPr>
        <w:t xml:space="preserve">est représenter sous forme </w:t>
      </w:r>
      <w:r w:rsidRPr="0079633F">
        <w:rPr>
          <w:color w:val="000000"/>
        </w:rPr>
        <w:t>de grille</w:t>
      </w:r>
      <w:r>
        <w:rPr>
          <w:color w:val="000000"/>
        </w:rPr>
        <w:t xml:space="preserve"> (case)</w:t>
      </w:r>
      <w:r w:rsidRPr="0079633F">
        <w:rPr>
          <w:color w:val="000000"/>
        </w:rPr>
        <w:t xml:space="preserve"> a une certain dimension </w:t>
      </w:r>
      <w:r w:rsidRPr="0079633F">
        <w:rPr>
          <w:b/>
          <w:color w:val="000000"/>
        </w:rPr>
        <w:t>exemple</w:t>
      </w:r>
      <w:r>
        <w:rPr>
          <w:b/>
          <w:color w:val="000000"/>
        </w:rPr>
        <w:t> :</w:t>
      </w:r>
      <w:r w:rsidRPr="0079633F">
        <w:rPr>
          <w:b/>
          <w:color w:val="000000"/>
        </w:rPr>
        <w:t xml:space="preserve"> dimension 20x20</w:t>
      </w:r>
      <w:r w:rsidRPr="0079633F">
        <w:rPr>
          <w:color w:val="000000"/>
        </w:rPr>
        <w:t xml:space="preserve"> </w:t>
      </w:r>
      <w:r>
        <w:rPr>
          <w:color w:val="000000"/>
        </w:rPr>
        <w:t>et il est représenté par diffèrent couleur.</w:t>
      </w:r>
    </w:p>
    <w:p w:rsidR="00A75256" w:rsidRPr="00A75256" w:rsidRDefault="00A75256" w:rsidP="00724A9C">
      <w:pPr>
        <w:rPr>
          <w:b/>
          <w:color w:val="000000"/>
        </w:rPr>
      </w:pPr>
      <w:r>
        <w:rPr>
          <w:b/>
          <w:color w:val="000000"/>
        </w:rPr>
        <w:t xml:space="preserve">La Couleur blanche </w:t>
      </w:r>
      <w:r w:rsidR="00BF2210">
        <w:rPr>
          <w:color w:val="000000"/>
        </w:rPr>
        <w:t>représente la voie autoriser.</w:t>
      </w:r>
    </w:p>
    <w:p w:rsidR="0079633F" w:rsidRPr="0079633F" w:rsidRDefault="0079633F" w:rsidP="00724A9C">
      <w:pPr>
        <w:rPr>
          <w:color w:val="000000"/>
        </w:rPr>
      </w:pPr>
      <w:r w:rsidRPr="00A75256">
        <w:rPr>
          <w:b/>
          <w:color w:val="000000"/>
        </w:rPr>
        <w:t>La</w:t>
      </w:r>
      <w:r w:rsidRPr="0079633F">
        <w:rPr>
          <w:color w:val="000000"/>
        </w:rPr>
        <w:t xml:space="preserve"> </w:t>
      </w:r>
      <w:r w:rsidRPr="00F92A81">
        <w:rPr>
          <w:b/>
          <w:color w:val="000000"/>
        </w:rPr>
        <w:t>couleur</w:t>
      </w:r>
      <w:r w:rsidRPr="0079633F">
        <w:rPr>
          <w:color w:val="000000"/>
        </w:rPr>
        <w:t xml:space="preserve"> </w:t>
      </w:r>
      <w:r w:rsidRPr="00F92A81">
        <w:rPr>
          <w:b/>
          <w:color w:val="000000"/>
        </w:rPr>
        <w:t>noir</w:t>
      </w:r>
      <w:r w:rsidR="00870137">
        <w:rPr>
          <w:b/>
          <w:color w:val="000000"/>
        </w:rPr>
        <w:t>e</w:t>
      </w:r>
      <w:r w:rsidRPr="0079633F">
        <w:rPr>
          <w:color w:val="000000"/>
        </w:rPr>
        <w:t xml:space="preserve"> représente </w:t>
      </w:r>
      <w:r w:rsidR="00BF2210">
        <w:rPr>
          <w:color w:val="000000"/>
        </w:rPr>
        <w:t>le mur voie non autoriser</w:t>
      </w:r>
      <w:r w:rsidRPr="0079633F">
        <w:rPr>
          <w:color w:val="000000"/>
        </w:rPr>
        <w:t>.</w:t>
      </w:r>
    </w:p>
    <w:p w:rsidR="00F92A81" w:rsidRDefault="0079633F" w:rsidP="00BF2210">
      <w:pPr>
        <w:rPr>
          <w:color w:val="000000"/>
        </w:rPr>
      </w:pPr>
      <w:r w:rsidRPr="00A75256">
        <w:rPr>
          <w:b/>
          <w:color w:val="000000"/>
        </w:rPr>
        <w:t>La</w:t>
      </w:r>
      <w:r w:rsidRPr="0079633F">
        <w:rPr>
          <w:color w:val="000000"/>
        </w:rPr>
        <w:t xml:space="preserve"> </w:t>
      </w:r>
      <w:r w:rsidRPr="00F92A81">
        <w:rPr>
          <w:b/>
          <w:color w:val="000000"/>
        </w:rPr>
        <w:t>couleur</w:t>
      </w:r>
      <w:r w:rsidRPr="0079633F">
        <w:rPr>
          <w:color w:val="000000"/>
        </w:rPr>
        <w:t xml:space="preserve"> </w:t>
      </w:r>
      <w:r w:rsidR="00F92A81">
        <w:rPr>
          <w:b/>
          <w:color w:val="000000"/>
        </w:rPr>
        <w:t>V</w:t>
      </w:r>
      <w:r w:rsidRPr="00F92A81">
        <w:rPr>
          <w:b/>
          <w:color w:val="000000"/>
        </w:rPr>
        <w:t>ert</w:t>
      </w:r>
      <w:r w:rsidR="00870137">
        <w:rPr>
          <w:b/>
          <w:color w:val="000000"/>
        </w:rPr>
        <w:t>e</w:t>
      </w:r>
      <w:r w:rsidRPr="0079633F">
        <w:rPr>
          <w:color w:val="000000"/>
        </w:rPr>
        <w:t xml:space="preserve"> </w:t>
      </w:r>
      <w:r w:rsidR="00BF2210">
        <w:rPr>
          <w:color w:val="000000"/>
        </w:rPr>
        <w:t>représente l’agent.</w:t>
      </w:r>
    </w:p>
    <w:p w:rsidR="00A75256" w:rsidRDefault="00F92A81" w:rsidP="00724A9C">
      <w:pPr>
        <w:rPr>
          <w:b/>
          <w:color w:val="000000"/>
        </w:rPr>
      </w:pPr>
      <w:r w:rsidRPr="00F92A81">
        <w:rPr>
          <w:b/>
          <w:color w:val="000000"/>
        </w:rPr>
        <w:t xml:space="preserve">La Couleur  </w:t>
      </w:r>
      <w:r w:rsidR="00A75256">
        <w:rPr>
          <w:b/>
          <w:color w:val="000000"/>
        </w:rPr>
        <w:t xml:space="preserve">Bleu </w:t>
      </w:r>
      <w:r w:rsidR="00A75256" w:rsidRPr="00A75256">
        <w:rPr>
          <w:color w:val="000000"/>
        </w:rPr>
        <w:t xml:space="preserve">représente </w:t>
      </w:r>
      <w:r w:rsidR="00870137">
        <w:rPr>
          <w:color w:val="000000"/>
        </w:rPr>
        <w:t>la destination</w:t>
      </w:r>
      <w:r w:rsidR="00BF2210">
        <w:rPr>
          <w:color w:val="000000"/>
        </w:rPr>
        <w:t>.</w:t>
      </w:r>
      <w:r w:rsidR="00A75256">
        <w:rPr>
          <w:b/>
          <w:color w:val="000000"/>
        </w:rPr>
        <w:t xml:space="preserve"> </w:t>
      </w:r>
    </w:p>
    <w:p w:rsidR="00F92A81" w:rsidRDefault="00CF4438" w:rsidP="00724A9C">
      <w:pPr>
        <w:rPr>
          <w:color w:val="000000"/>
        </w:rPr>
      </w:pPr>
      <w:r w:rsidRPr="00F92A81">
        <w:rPr>
          <w:color w:val="000000"/>
        </w:rPr>
        <w:t>Le véhicule peut se déplacer quand il perçoit</w:t>
      </w:r>
      <w:r w:rsidR="00F92A81">
        <w:rPr>
          <w:color w:val="000000"/>
        </w:rPr>
        <w:t xml:space="preserve"> une case vert qui mené à sa destination</w:t>
      </w:r>
      <w:r w:rsidR="0088685D">
        <w:rPr>
          <w:color w:val="000000"/>
        </w:rPr>
        <w:t>.</w:t>
      </w:r>
    </w:p>
    <w:p w:rsidR="00D419E0" w:rsidRDefault="00D419E0" w:rsidP="00724A9C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419E0">
        <w:rPr>
          <w:rFonts w:ascii="Arial" w:hAnsi="Arial" w:cs="Arial"/>
          <w:sz w:val="21"/>
          <w:szCs w:val="21"/>
          <w:shd w:val="clear" w:color="auto" w:fill="FFFFFF"/>
        </w:rPr>
        <w:t>Chaque fois qu’un véhicule se déplace sauvegarde l’environn</w:t>
      </w:r>
      <w:r>
        <w:rPr>
          <w:rFonts w:ascii="Arial" w:hAnsi="Arial" w:cs="Arial"/>
          <w:sz w:val="21"/>
          <w:szCs w:val="21"/>
          <w:shd w:val="clear" w:color="auto" w:fill="FFFFFF"/>
        </w:rPr>
        <w:t>ement pour que prochainement et tient</w:t>
      </w:r>
      <w:r w:rsidRPr="00D419E0">
        <w:rPr>
          <w:rFonts w:ascii="Arial" w:hAnsi="Arial" w:cs="Arial"/>
          <w:sz w:val="21"/>
          <w:szCs w:val="21"/>
          <w:shd w:val="clear" w:color="auto" w:fill="FFFFFF"/>
        </w:rPr>
        <w:t xml:space="preserve"> compte</w:t>
      </w:r>
      <w:r w:rsidRPr="00D419E0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D419E0">
        <w:rPr>
          <w:rFonts w:ascii="Arial" w:hAnsi="Arial" w:cs="Arial"/>
          <w:sz w:val="21"/>
          <w:szCs w:val="21"/>
          <w:bdr w:val="none" w:sz="0" w:space="0" w:color="auto" w:frame="1"/>
        </w:rPr>
        <w:t>de données recueillies</w:t>
      </w:r>
      <w:r w:rsidRPr="00D419E0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D419E0">
        <w:rPr>
          <w:rFonts w:ascii="Arial" w:hAnsi="Arial" w:cs="Arial"/>
          <w:sz w:val="21"/>
          <w:szCs w:val="21"/>
          <w:shd w:val="clear" w:color="auto" w:fill="FFFFFF"/>
        </w:rPr>
        <w:t>lors de son premier déplacement pour trouver le chemin le plus</w:t>
      </w:r>
      <w:r w:rsidRPr="00D419E0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D419E0">
        <w:rPr>
          <w:rFonts w:ascii="Arial" w:hAnsi="Arial" w:cs="Arial"/>
          <w:sz w:val="21"/>
          <w:szCs w:val="21"/>
          <w:bdr w:val="none" w:sz="0" w:space="0" w:color="auto" w:frame="1"/>
        </w:rPr>
        <w:t>cour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t</w:t>
      </w:r>
      <w:r w:rsidRPr="00D419E0"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D419E0">
        <w:rPr>
          <w:rFonts w:ascii="Arial" w:hAnsi="Arial" w:cs="Arial"/>
          <w:sz w:val="21"/>
          <w:szCs w:val="21"/>
        </w:rPr>
        <w:br/>
      </w:r>
      <w:r w:rsidRPr="00D419E0">
        <w:rPr>
          <w:rFonts w:ascii="Arial" w:hAnsi="Arial" w:cs="Arial"/>
          <w:sz w:val="21"/>
          <w:szCs w:val="21"/>
          <w:shd w:val="clear" w:color="auto" w:fill="FFFFFF"/>
        </w:rPr>
        <w:t>Ce qui explique</w:t>
      </w:r>
      <w:r w:rsidRPr="00D419E0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D419E0">
        <w:rPr>
          <w:rFonts w:ascii="Arial" w:hAnsi="Arial" w:cs="Arial"/>
          <w:sz w:val="21"/>
          <w:szCs w:val="21"/>
          <w:bdr w:val="none" w:sz="0" w:space="0" w:color="auto" w:frame="1"/>
        </w:rPr>
        <w:t>qu’à</w:t>
      </w:r>
      <w:r w:rsidRPr="00D419E0">
        <w:rPr>
          <w:rFonts w:ascii="Arial" w:hAnsi="Arial" w:cs="Arial"/>
          <w:sz w:val="21"/>
          <w:szCs w:val="21"/>
          <w:shd w:val="clear" w:color="auto" w:fill="FFFFFF"/>
        </w:rPr>
        <w:t xml:space="preserve"> son premier parcours, Le véhicule</w:t>
      </w:r>
      <w:r w:rsidRPr="00D419E0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D419E0">
        <w:rPr>
          <w:rFonts w:ascii="Arial" w:hAnsi="Arial" w:cs="Arial"/>
          <w:sz w:val="21"/>
          <w:szCs w:val="21"/>
          <w:bdr w:val="none" w:sz="0" w:space="0" w:color="auto" w:frame="1"/>
        </w:rPr>
        <w:t>choisit</w:t>
      </w:r>
      <w:r w:rsidRPr="00D419E0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D419E0">
        <w:rPr>
          <w:rFonts w:ascii="Arial" w:hAnsi="Arial" w:cs="Arial"/>
          <w:sz w:val="21"/>
          <w:szCs w:val="21"/>
          <w:shd w:val="clear" w:color="auto" w:fill="FFFFFF"/>
        </w:rPr>
        <w:t>une route par intuition</w:t>
      </w:r>
      <w:r w:rsidRPr="00D419E0"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e</w:t>
      </w:r>
      <w:r w:rsidRPr="00D419E0">
        <w:rPr>
          <w:rFonts w:ascii="Arial" w:hAnsi="Arial" w:cs="Arial"/>
          <w:sz w:val="21"/>
          <w:szCs w:val="21"/>
          <w:shd w:val="clear" w:color="auto" w:fill="FFFFFF"/>
        </w:rPr>
        <w:t>t le véhicule doit acquérir de connaissance de son environnement.</w:t>
      </w:r>
    </w:p>
    <w:p w:rsidR="00D419E0" w:rsidRPr="00D419E0" w:rsidRDefault="00D419E0" w:rsidP="00724A9C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419E0">
        <w:rPr>
          <w:rFonts w:ascii="Arial" w:hAnsi="Arial" w:cs="Arial"/>
          <w:sz w:val="21"/>
          <w:szCs w:val="21"/>
        </w:rPr>
        <w:br/>
      </w:r>
      <w:r w:rsidRPr="00D419E0">
        <w:rPr>
          <w:rFonts w:ascii="Arial" w:hAnsi="Arial" w:cs="Arial"/>
          <w:sz w:val="21"/>
          <w:szCs w:val="21"/>
          <w:shd w:val="clear" w:color="auto" w:fill="FFFFFF"/>
        </w:rPr>
        <w:t>Le changement peut se faire</w:t>
      </w:r>
      <w:r w:rsidRPr="00D419E0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D419E0">
        <w:rPr>
          <w:rFonts w:ascii="Arial" w:hAnsi="Arial" w:cs="Arial"/>
          <w:sz w:val="21"/>
          <w:szCs w:val="21"/>
          <w:bdr w:val="none" w:sz="0" w:space="0" w:color="auto" w:frame="1"/>
        </w:rPr>
        <w:t>à n'importe quel moment</w:t>
      </w:r>
      <w:r w:rsidRPr="00D419E0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D419E0">
        <w:rPr>
          <w:rFonts w:ascii="Arial" w:hAnsi="Arial" w:cs="Arial"/>
          <w:sz w:val="21"/>
          <w:szCs w:val="21"/>
          <w:shd w:val="clear" w:color="auto" w:fill="FFFFFF"/>
        </w:rPr>
        <w:t>voir même être</w:t>
      </w:r>
      <w:r w:rsidRPr="00D419E0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D419E0">
        <w:rPr>
          <w:rFonts w:ascii="Arial" w:hAnsi="Arial" w:cs="Arial"/>
          <w:sz w:val="21"/>
          <w:szCs w:val="21"/>
          <w:bdr w:val="none" w:sz="0" w:space="0" w:color="auto" w:frame="1"/>
        </w:rPr>
        <w:t>simulé</w:t>
      </w:r>
      <w:r w:rsidRPr="00D419E0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D419E0">
        <w:rPr>
          <w:rFonts w:ascii="Arial" w:hAnsi="Arial" w:cs="Arial"/>
          <w:sz w:val="21"/>
          <w:szCs w:val="21"/>
          <w:shd w:val="clear" w:color="auto" w:fill="FFFFFF"/>
        </w:rPr>
        <w:t>pendant que le véhicule</w:t>
      </w:r>
      <w:r w:rsidRPr="00D419E0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D419E0">
        <w:rPr>
          <w:rFonts w:ascii="Arial" w:hAnsi="Arial" w:cs="Arial"/>
          <w:sz w:val="21"/>
          <w:szCs w:val="21"/>
          <w:bdr w:val="none" w:sz="0" w:space="0" w:color="auto" w:frame="1"/>
        </w:rPr>
        <w:t>parcourt</w:t>
      </w:r>
      <w:r w:rsidRPr="00D419E0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D419E0">
        <w:rPr>
          <w:rFonts w:ascii="Arial" w:hAnsi="Arial" w:cs="Arial"/>
          <w:sz w:val="21"/>
          <w:szCs w:val="21"/>
          <w:shd w:val="clear" w:color="auto" w:fill="FFFFFF"/>
        </w:rPr>
        <w:t>un chemin.</w:t>
      </w:r>
    </w:p>
    <w:p w:rsidR="00CF4438" w:rsidRDefault="00CF4438" w:rsidP="00724A9C">
      <w:pPr>
        <w:rPr>
          <w:color w:val="000000"/>
        </w:rPr>
      </w:pPr>
    </w:p>
    <w:p w:rsidR="00A75256" w:rsidRDefault="00A75256" w:rsidP="00724A9C">
      <w:pPr>
        <w:rPr>
          <w:color w:val="000000"/>
        </w:rPr>
      </w:pPr>
    </w:p>
    <w:p w:rsidR="00A75256" w:rsidRPr="00BF2210" w:rsidRDefault="00BF2210" w:rsidP="00724A9C">
      <w:pPr>
        <w:rPr>
          <w:color w:val="000000"/>
          <w:u w:val="single"/>
        </w:rPr>
      </w:pPr>
      <w:r w:rsidRPr="00BF2210">
        <w:rPr>
          <w:color w:val="000000"/>
          <w:u w:val="single"/>
        </w:rPr>
        <w:t>Test du programme</w:t>
      </w:r>
    </w:p>
    <w:p w:rsidR="00A75256" w:rsidRDefault="00A75256" w:rsidP="00724A9C">
      <w:pPr>
        <w:rPr>
          <w:color w:val="000000"/>
        </w:rPr>
      </w:pPr>
    </w:p>
    <w:p w:rsidR="00A75256" w:rsidRDefault="00BF2210" w:rsidP="00724A9C">
      <w:pPr>
        <w:rPr>
          <w:color w:val="000000"/>
        </w:rPr>
      </w:pPr>
      <w:r>
        <w:rPr>
          <w:color w:val="000000"/>
        </w:rPr>
        <w:t xml:space="preserve">Pour utiliser le programme, le fichier main est le fichier </w:t>
      </w:r>
      <w:r w:rsidRPr="00BF2210">
        <w:rPr>
          <w:b/>
          <w:color w:val="000000"/>
        </w:rPr>
        <w:t>AgentIntelligent.java</w:t>
      </w:r>
    </w:p>
    <w:p w:rsidR="00A75256" w:rsidRDefault="00BF2210" w:rsidP="00724A9C">
      <w:pPr>
        <w:rPr>
          <w:color w:val="000000"/>
        </w:rPr>
      </w:pPr>
      <w:r>
        <w:rPr>
          <w:color w:val="000000"/>
        </w:rPr>
        <w:t>Pour se déplacer vers une destination, il faudra cliquer sur une case</w:t>
      </w:r>
      <w:r w:rsidR="00514C04">
        <w:rPr>
          <w:color w:val="000000"/>
        </w:rPr>
        <w:t xml:space="preserve"> blanche</w:t>
      </w:r>
      <w:bookmarkStart w:id="0" w:name="_GoBack"/>
      <w:bookmarkEnd w:id="0"/>
      <w:r>
        <w:rPr>
          <w:color w:val="000000"/>
        </w:rPr>
        <w:t>.</w:t>
      </w:r>
    </w:p>
    <w:p w:rsidR="00BF2210" w:rsidRDefault="00BF2210" w:rsidP="00724A9C">
      <w:pPr>
        <w:rPr>
          <w:color w:val="000000"/>
        </w:rPr>
      </w:pPr>
    </w:p>
    <w:p w:rsidR="00BF2210" w:rsidRDefault="00BF2210" w:rsidP="00724A9C">
      <w:pPr>
        <w:rPr>
          <w:color w:val="000000"/>
          <w:u w:val="single"/>
        </w:rPr>
      </w:pPr>
      <w:r w:rsidRPr="00BF2210">
        <w:rPr>
          <w:color w:val="000000"/>
          <w:u w:val="single"/>
        </w:rPr>
        <w:lastRenderedPageBreak/>
        <w:t xml:space="preserve">Simulation </w:t>
      </w:r>
    </w:p>
    <w:p w:rsidR="00BF2210" w:rsidRDefault="00BF2210" w:rsidP="00724A9C">
      <w:pPr>
        <w:rPr>
          <w:color w:val="000000"/>
          <w:u w:val="single"/>
        </w:rPr>
      </w:pPr>
      <w:r>
        <w:rPr>
          <w:noProof/>
          <w:lang w:eastAsia="fr-CA"/>
        </w:rPr>
        <w:drawing>
          <wp:inline distT="0" distB="0" distL="0" distR="0" wp14:anchorId="58E104E3" wp14:editId="4B856F00">
            <wp:extent cx="5943600" cy="5299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210" w:rsidRDefault="00BF2210" w:rsidP="00724A9C">
      <w:pPr>
        <w:rPr>
          <w:noProof/>
          <w:lang w:eastAsia="fr-CA"/>
        </w:rPr>
      </w:pPr>
    </w:p>
    <w:p w:rsidR="00BF2210" w:rsidRDefault="00BF2210" w:rsidP="00724A9C">
      <w:pPr>
        <w:rPr>
          <w:noProof/>
          <w:lang w:eastAsia="fr-CA"/>
        </w:rPr>
      </w:pPr>
    </w:p>
    <w:p w:rsidR="00BF2210" w:rsidRDefault="00BF2210" w:rsidP="00724A9C">
      <w:pPr>
        <w:rPr>
          <w:noProof/>
          <w:lang w:eastAsia="fr-CA"/>
        </w:rPr>
      </w:pPr>
    </w:p>
    <w:p w:rsidR="00BF2210" w:rsidRDefault="00BF2210" w:rsidP="00724A9C">
      <w:pPr>
        <w:rPr>
          <w:noProof/>
          <w:lang w:eastAsia="fr-CA"/>
        </w:rPr>
      </w:pPr>
      <w:r>
        <w:rPr>
          <w:noProof/>
          <w:lang w:eastAsia="fr-CA"/>
        </w:rPr>
        <w:lastRenderedPageBreak/>
        <w:drawing>
          <wp:inline distT="0" distB="0" distL="0" distR="0">
            <wp:extent cx="5895975" cy="537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10" w:rsidRDefault="00BF2210" w:rsidP="00724A9C">
      <w:pPr>
        <w:rPr>
          <w:noProof/>
          <w:lang w:eastAsia="fr-CA"/>
        </w:rPr>
      </w:pPr>
    </w:p>
    <w:p w:rsidR="00BF2210" w:rsidRDefault="00BF2210" w:rsidP="00724A9C">
      <w:pPr>
        <w:rPr>
          <w:noProof/>
          <w:lang w:eastAsia="fr-CA"/>
        </w:rPr>
      </w:pPr>
    </w:p>
    <w:p w:rsidR="00D4423A" w:rsidRDefault="00D4423A" w:rsidP="00724A9C">
      <w:pPr>
        <w:rPr>
          <w:color w:val="000000"/>
        </w:rPr>
      </w:pPr>
      <w:r>
        <w:rPr>
          <w:color w:val="000000"/>
          <w:u w:val="single"/>
        </w:rPr>
        <w:t xml:space="preserve"> </w:t>
      </w:r>
      <w:r>
        <w:rPr>
          <w:color w:val="000000"/>
        </w:rPr>
        <w:t xml:space="preserve"> Code de déplacement par intuition pour trouver le chemin java</w:t>
      </w:r>
    </w:p>
    <w:p w:rsidR="00D4423A" w:rsidRDefault="00D4423A" w:rsidP="00D44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//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Essayons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vers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haut</w:t>
      </w:r>
      <w:r>
        <w:rPr>
          <w:rFonts w:ascii="Courier New" w:hAnsi="Courier New" w:cs="Courier New"/>
          <w:color w:val="626262"/>
          <w:sz w:val="20"/>
          <w:szCs w:val="20"/>
        </w:rPr>
        <w:t>!</w:t>
      </w:r>
    </w:p>
    <w:p w:rsidR="00D4423A" w:rsidRDefault="00D4423A" w:rsidP="00D44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DD2867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trouve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y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chemin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g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4423A" w:rsidRDefault="00D4423A" w:rsidP="00D44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chemin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"haut"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//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enregistre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mouvement</w:t>
      </w:r>
    </w:p>
    <w:p w:rsidR="00D4423A" w:rsidRDefault="00D4423A" w:rsidP="00D44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DD2867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DD2867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4423A" w:rsidRDefault="00D4423A" w:rsidP="00D44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4423A" w:rsidRDefault="00D4423A" w:rsidP="00D44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26262"/>
          <w:sz w:val="20"/>
          <w:szCs w:val="20"/>
        </w:rPr>
        <w:t xml:space="preserve">//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Essayons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vers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bas!</w:t>
      </w:r>
    </w:p>
    <w:p w:rsidR="00D4423A" w:rsidRDefault="00D4423A" w:rsidP="00D44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DD2867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trouve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y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chemin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g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4423A" w:rsidRDefault="00D4423A" w:rsidP="00D44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chemin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"bas"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//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enregistre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mouvement</w:t>
      </w:r>
    </w:p>
    <w:p w:rsidR="00D4423A" w:rsidRDefault="00D4423A" w:rsidP="00D44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DD2867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DD2867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4423A" w:rsidRDefault="00D4423A" w:rsidP="00D44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4423A" w:rsidRDefault="00D4423A" w:rsidP="00D44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26262"/>
          <w:sz w:val="20"/>
          <w:szCs w:val="20"/>
        </w:rPr>
        <w:t xml:space="preserve">//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Essayons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vers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gauche</w:t>
      </w:r>
      <w:r>
        <w:rPr>
          <w:rFonts w:ascii="Courier New" w:hAnsi="Courier New" w:cs="Courier New"/>
          <w:color w:val="626262"/>
          <w:sz w:val="20"/>
          <w:szCs w:val="20"/>
        </w:rPr>
        <w:t>!</w:t>
      </w:r>
    </w:p>
    <w:p w:rsidR="00D4423A" w:rsidRDefault="00D4423A" w:rsidP="00D44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DD2867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trouve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x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chemin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g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4423A" w:rsidRDefault="00D4423A" w:rsidP="00D44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chemin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"gauche"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//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enregistre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mouvement</w:t>
      </w:r>
    </w:p>
    <w:p w:rsidR="00D4423A" w:rsidRDefault="00D4423A" w:rsidP="00D44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DD2867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DD2867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4423A" w:rsidRDefault="00D4423A" w:rsidP="00D44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4423A" w:rsidRDefault="00D4423A" w:rsidP="00D44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26262"/>
          <w:sz w:val="20"/>
          <w:szCs w:val="20"/>
        </w:rPr>
        <w:t xml:space="preserve">//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Essayons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vers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droite</w:t>
      </w:r>
      <w:r>
        <w:rPr>
          <w:rFonts w:ascii="Courier New" w:hAnsi="Courier New" w:cs="Courier New"/>
          <w:color w:val="626262"/>
          <w:sz w:val="20"/>
          <w:szCs w:val="20"/>
        </w:rPr>
        <w:t>!</w:t>
      </w:r>
    </w:p>
    <w:p w:rsidR="00D4423A" w:rsidRDefault="00D4423A" w:rsidP="00D44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DD2867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trouve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x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chemin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g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D4423A" w:rsidRDefault="00D4423A" w:rsidP="00D44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chemin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"droite"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//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enregistre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mouvement</w:t>
      </w:r>
    </w:p>
    <w:p w:rsidR="00D4423A" w:rsidRDefault="00D4423A" w:rsidP="00D44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DD2867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DD2867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D4423A" w:rsidRDefault="00D4423A" w:rsidP="00D4423A">
      <w:pPr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D4423A" w:rsidRDefault="00D4423A" w:rsidP="00D4423A">
      <w:pPr>
        <w:rPr>
          <w:rFonts w:ascii="Courier New" w:hAnsi="Courier New" w:cs="Courier New"/>
          <w:color w:val="F9FAF4"/>
          <w:sz w:val="20"/>
          <w:szCs w:val="20"/>
        </w:rPr>
      </w:pPr>
    </w:p>
    <w:p w:rsidR="00D4423A" w:rsidRPr="00D4423A" w:rsidRDefault="00D4423A" w:rsidP="00D4423A">
      <w:pPr>
        <w:rPr>
          <w:color w:val="000000"/>
        </w:rPr>
      </w:pPr>
    </w:p>
    <w:sectPr w:rsidR="00D4423A" w:rsidRPr="00D44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179C"/>
    <w:multiLevelType w:val="hybridMultilevel"/>
    <w:tmpl w:val="CC2C69A0"/>
    <w:lvl w:ilvl="0" w:tplc="255A69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D60EC"/>
    <w:multiLevelType w:val="hybridMultilevel"/>
    <w:tmpl w:val="3D60F00A"/>
    <w:lvl w:ilvl="0" w:tplc="3BD4A9F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C72D6"/>
    <w:multiLevelType w:val="hybridMultilevel"/>
    <w:tmpl w:val="97CABB74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49"/>
    <w:rsid w:val="001B3501"/>
    <w:rsid w:val="00250F3B"/>
    <w:rsid w:val="00452370"/>
    <w:rsid w:val="004F21ED"/>
    <w:rsid w:val="00514C04"/>
    <w:rsid w:val="00724A9C"/>
    <w:rsid w:val="0079633F"/>
    <w:rsid w:val="00820FC8"/>
    <w:rsid w:val="00870137"/>
    <w:rsid w:val="0088685D"/>
    <w:rsid w:val="00A75256"/>
    <w:rsid w:val="00B44048"/>
    <w:rsid w:val="00BB5D87"/>
    <w:rsid w:val="00BF2210"/>
    <w:rsid w:val="00CF4438"/>
    <w:rsid w:val="00D419E0"/>
    <w:rsid w:val="00D4423A"/>
    <w:rsid w:val="00DD2525"/>
    <w:rsid w:val="00F259B9"/>
    <w:rsid w:val="00F34349"/>
    <w:rsid w:val="00F9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12D64-E56F-4362-8195-C21C778C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ListParagraph">
    <w:name w:val="List Paragraph"/>
    <w:basedOn w:val="Normal"/>
    <w:uiPriority w:val="34"/>
    <w:qFormat/>
    <w:rsid w:val="0079633F"/>
    <w:pPr>
      <w:ind w:left="720"/>
      <w:contextualSpacing/>
    </w:pPr>
  </w:style>
  <w:style w:type="table" w:styleId="TableGrid">
    <w:name w:val="Table Grid"/>
    <w:basedOn w:val="TableNormal"/>
    <w:uiPriority w:val="39"/>
    <w:rsid w:val="00F92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41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Josaphat mayuba</dc:creator>
  <cp:keywords/>
  <dc:description/>
  <cp:lastModifiedBy>Josaphat mayuba</cp:lastModifiedBy>
  <cp:revision>3</cp:revision>
  <cp:lastPrinted>2015-12-10T20:12:00Z</cp:lastPrinted>
  <dcterms:created xsi:type="dcterms:W3CDTF">2015-12-22T04:57:00Z</dcterms:created>
  <dcterms:modified xsi:type="dcterms:W3CDTF">2015-12-22T04:58:00Z</dcterms:modified>
</cp:coreProperties>
</file>