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1D91C" w14:textId="77777777" w:rsidR="00CC3766" w:rsidRPr="008D7925" w:rsidRDefault="00CC3766" w:rsidP="00CC3766">
      <w:pPr>
        <w:ind w:left="851" w:right="-188" w:hanging="425"/>
        <w:rPr>
          <w:b/>
          <w:bCs/>
          <w:sz w:val="32"/>
          <w:szCs w:val="32"/>
        </w:rPr>
      </w:pPr>
      <w:r w:rsidRPr="008D7925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8D7925">
        <w:rPr>
          <w:b/>
          <w:bCs/>
          <w:sz w:val="32"/>
          <w:szCs w:val="32"/>
        </w:rPr>
        <w:t xml:space="preserve"> ServiceNow Request Management</w:t>
      </w:r>
    </w:p>
    <w:p w14:paraId="3052F2EC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8D7925">
        <w:rPr>
          <w:b/>
          <w:bCs/>
          <w:sz w:val="22"/>
          <w:szCs w:val="22"/>
        </w:rPr>
        <w:t xml:space="preserve"> Overview</w:t>
      </w:r>
    </w:p>
    <w:p w14:paraId="793E02DA" w14:textId="77777777" w:rsidR="00CC3766" w:rsidRPr="009553B3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t xml:space="preserve">ServiceNow Request Management is a module within the ServiceNow platform that helps organizations automate and manage service requests across departments such as IT, HR, Finance, and Facilities. </w:t>
      </w:r>
    </w:p>
    <w:p w14:paraId="5B004B19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t>It allows users to request services and products via a centralized self-service portal, while backend workflows ensure these requests are fulfilled efficiently.</w:t>
      </w:r>
    </w:p>
    <w:p w14:paraId="354DD91F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18F89C30">
          <v:rect id="_x0000_i1530" style="width:0;height:1.5pt" o:hralign="center" o:hrstd="t" o:hr="t" fillcolor="#a0a0a0" stroked="f"/>
        </w:pict>
      </w:r>
    </w:p>
    <w:p w14:paraId="068F4857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8D7925">
        <w:rPr>
          <w:b/>
          <w:bCs/>
          <w:sz w:val="22"/>
          <w:szCs w:val="22"/>
        </w:rPr>
        <w:t xml:space="preserve"> Key Objectives</w:t>
      </w:r>
    </w:p>
    <w:p w14:paraId="41D6EF6C" w14:textId="77777777" w:rsidR="00CC3766" w:rsidRPr="008D7925" w:rsidRDefault="00CC3766" w:rsidP="00CC3766">
      <w:pPr>
        <w:numPr>
          <w:ilvl w:val="0"/>
          <w:numId w:val="1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Streamline and automate the service request lifecycle.</w:t>
      </w:r>
    </w:p>
    <w:p w14:paraId="6DABD674" w14:textId="121A41AB" w:rsidR="00CC3766" w:rsidRPr="008D7925" w:rsidRDefault="00CC3766" w:rsidP="00CC3766">
      <w:pPr>
        <w:numPr>
          <w:ilvl w:val="0"/>
          <w:numId w:val="1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 xml:space="preserve">Improve end-user experience through a unified service </w:t>
      </w:r>
      <w:r w:rsidR="002F7EDD" w:rsidRPr="008D7925">
        <w:rPr>
          <w:sz w:val="22"/>
          <w:szCs w:val="22"/>
        </w:rPr>
        <w:t>Catalog</w:t>
      </w:r>
      <w:r w:rsidR="002F7EDD">
        <w:rPr>
          <w:sz w:val="22"/>
          <w:szCs w:val="22"/>
        </w:rPr>
        <w:t>s</w:t>
      </w:r>
      <w:r w:rsidRPr="008D7925">
        <w:rPr>
          <w:sz w:val="22"/>
          <w:szCs w:val="22"/>
        </w:rPr>
        <w:t>.</w:t>
      </w:r>
    </w:p>
    <w:p w14:paraId="744F0045" w14:textId="77777777" w:rsidR="00CC3766" w:rsidRPr="008D7925" w:rsidRDefault="00CC3766" w:rsidP="00CC3766">
      <w:pPr>
        <w:numPr>
          <w:ilvl w:val="0"/>
          <w:numId w:val="1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Enhance operational efficiency with automation and integrated workflows.</w:t>
      </w:r>
    </w:p>
    <w:p w14:paraId="15CA5912" w14:textId="77777777" w:rsidR="00CC3766" w:rsidRPr="008D7925" w:rsidRDefault="00CC3766" w:rsidP="00CC3766">
      <w:pPr>
        <w:numPr>
          <w:ilvl w:val="0"/>
          <w:numId w:val="1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Reduce manual handling and improve tracking.</w:t>
      </w:r>
    </w:p>
    <w:p w14:paraId="0EC7C0B6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148C957D">
          <v:rect id="_x0000_i1531" style="width:0;height:1.5pt" o:hralign="center" o:hrstd="t" o:hr="t" fillcolor="#a0a0a0" stroked="f"/>
        </w:pict>
      </w:r>
    </w:p>
    <w:p w14:paraId="2038D04C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🧰</w:t>
      </w:r>
      <w:r w:rsidRPr="008D7925">
        <w:rPr>
          <w:b/>
          <w:bCs/>
          <w:sz w:val="22"/>
          <w:szCs w:val="22"/>
        </w:rPr>
        <w:t xml:space="preserve"> Core Components</w:t>
      </w:r>
    </w:p>
    <w:p w14:paraId="3E9BC6B5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b/>
          <w:bCs/>
          <w:sz w:val="22"/>
          <w:szCs w:val="22"/>
        </w:rPr>
        <w:t>1. Service Catalog</w:t>
      </w:r>
    </w:p>
    <w:p w14:paraId="7922D216" w14:textId="77777777" w:rsidR="00CC3766" w:rsidRPr="008D7925" w:rsidRDefault="00CC3766" w:rsidP="00CC3766">
      <w:pPr>
        <w:numPr>
          <w:ilvl w:val="0"/>
          <w:numId w:val="12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Acts as a digital storefront for users to request services (e.g., software installation, access to apps, hardware).</w:t>
      </w:r>
    </w:p>
    <w:p w14:paraId="47E28902" w14:textId="77777777" w:rsidR="00CC3766" w:rsidRPr="008D7925" w:rsidRDefault="00CC3766" w:rsidP="00CC3766">
      <w:pPr>
        <w:numPr>
          <w:ilvl w:val="0"/>
          <w:numId w:val="12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Organized into categories and tailored to user roles.</w:t>
      </w:r>
    </w:p>
    <w:p w14:paraId="58AEE4AC" w14:textId="77777777" w:rsidR="00CC3766" w:rsidRPr="008D7925" w:rsidRDefault="00CC3766" w:rsidP="00CC3766">
      <w:pPr>
        <w:numPr>
          <w:ilvl w:val="0"/>
          <w:numId w:val="12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Supports bundling of services (e.g., onboarding kits).</w:t>
      </w:r>
    </w:p>
    <w:p w14:paraId="4887773F" w14:textId="206C6744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b/>
          <w:bCs/>
          <w:sz w:val="22"/>
          <w:szCs w:val="22"/>
        </w:rPr>
        <w:t xml:space="preserve">2. Request </w:t>
      </w:r>
      <w:r w:rsidR="005C330F" w:rsidRPr="008D7925">
        <w:rPr>
          <w:b/>
          <w:bCs/>
          <w:sz w:val="22"/>
          <w:szCs w:val="22"/>
        </w:rPr>
        <w:t>Fulfilment</w:t>
      </w:r>
      <w:r w:rsidRPr="008D7925">
        <w:rPr>
          <w:b/>
          <w:bCs/>
          <w:sz w:val="22"/>
          <w:szCs w:val="22"/>
        </w:rPr>
        <w:t xml:space="preserve"> Process</w:t>
      </w:r>
    </w:p>
    <w:p w14:paraId="0FF680C9" w14:textId="77777777" w:rsidR="00CC3766" w:rsidRPr="008D7925" w:rsidRDefault="00CC3766" w:rsidP="00CC3766">
      <w:pPr>
        <w:numPr>
          <w:ilvl w:val="0"/>
          <w:numId w:val="13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Involves the creation, approval, assignment, tracking, and closure of service requests.</w:t>
      </w:r>
    </w:p>
    <w:p w14:paraId="7EB74AC6" w14:textId="77777777" w:rsidR="00CC3766" w:rsidRPr="008D7925" w:rsidRDefault="00CC3766" w:rsidP="00CC3766">
      <w:pPr>
        <w:numPr>
          <w:ilvl w:val="0"/>
          <w:numId w:val="13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Managed through workflows that ensure the correct teams are involved at each step.</w:t>
      </w:r>
    </w:p>
    <w:p w14:paraId="58BC9121" w14:textId="77777777" w:rsidR="00CC3766" w:rsidRPr="008D7925" w:rsidRDefault="00CC3766" w:rsidP="00CC3766">
      <w:pPr>
        <w:numPr>
          <w:ilvl w:val="0"/>
          <w:numId w:val="13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 xml:space="preserve">Uses tasks (RITMs and </w:t>
      </w:r>
      <w:proofErr w:type="spellStart"/>
      <w:r w:rsidRPr="008D7925">
        <w:rPr>
          <w:sz w:val="22"/>
          <w:szCs w:val="22"/>
        </w:rPr>
        <w:t>catalog</w:t>
      </w:r>
      <w:proofErr w:type="spellEnd"/>
      <w:r w:rsidRPr="008D7925">
        <w:rPr>
          <w:sz w:val="22"/>
          <w:szCs w:val="22"/>
        </w:rPr>
        <w:t xml:space="preserve"> tasks) to manage each phase.</w:t>
      </w:r>
    </w:p>
    <w:p w14:paraId="55187AED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b/>
          <w:bCs/>
          <w:sz w:val="22"/>
          <w:szCs w:val="22"/>
        </w:rPr>
        <w:t>3. Self-Service Portal</w:t>
      </w:r>
    </w:p>
    <w:p w14:paraId="2730AB11" w14:textId="77777777" w:rsidR="00CC3766" w:rsidRPr="008D7925" w:rsidRDefault="00CC3766" w:rsidP="00CC3766">
      <w:pPr>
        <w:numPr>
          <w:ilvl w:val="0"/>
          <w:numId w:val="14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User-friendly interface where employees can:</w:t>
      </w:r>
    </w:p>
    <w:p w14:paraId="111F8445" w14:textId="77777777" w:rsidR="00CC3766" w:rsidRPr="008D7925" w:rsidRDefault="00CC3766" w:rsidP="00CC3766">
      <w:pPr>
        <w:numPr>
          <w:ilvl w:val="1"/>
          <w:numId w:val="14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Browse services and products.</w:t>
      </w:r>
    </w:p>
    <w:p w14:paraId="0121FD6C" w14:textId="77777777" w:rsidR="00CC3766" w:rsidRPr="008D7925" w:rsidRDefault="00CC3766" w:rsidP="00CC3766">
      <w:pPr>
        <w:numPr>
          <w:ilvl w:val="1"/>
          <w:numId w:val="14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Submit and track requests.</w:t>
      </w:r>
    </w:p>
    <w:p w14:paraId="1003CE1C" w14:textId="77777777" w:rsidR="00CC3766" w:rsidRPr="008D7925" w:rsidRDefault="00CC3766" w:rsidP="00CC3766">
      <w:pPr>
        <w:numPr>
          <w:ilvl w:val="1"/>
          <w:numId w:val="14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Interact with virtual agents (AI-powered chatbots).</w:t>
      </w:r>
    </w:p>
    <w:p w14:paraId="7D06D2A6" w14:textId="77777777" w:rsidR="00CC3766" w:rsidRPr="008D7925" w:rsidRDefault="00CC3766" w:rsidP="00CC3766">
      <w:pPr>
        <w:numPr>
          <w:ilvl w:val="0"/>
          <w:numId w:val="14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Available on both desktop and mobile.</w:t>
      </w:r>
    </w:p>
    <w:p w14:paraId="09CC24C7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b/>
          <w:bCs/>
          <w:sz w:val="22"/>
          <w:szCs w:val="22"/>
        </w:rPr>
        <w:t>4. Virtual Agent (AI Integration)</w:t>
      </w:r>
    </w:p>
    <w:p w14:paraId="77ABA8E7" w14:textId="77777777" w:rsidR="00CC3766" w:rsidRPr="008D7925" w:rsidRDefault="00CC3766" w:rsidP="00CC3766">
      <w:pPr>
        <w:numPr>
          <w:ilvl w:val="0"/>
          <w:numId w:val="15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Provides automated, conversational support for common requests.</w:t>
      </w:r>
    </w:p>
    <w:p w14:paraId="0F7B921E" w14:textId="77777777" w:rsidR="00CC3766" w:rsidRPr="008D7925" w:rsidRDefault="00CC3766" w:rsidP="00CC3766">
      <w:pPr>
        <w:numPr>
          <w:ilvl w:val="0"/>
          <w:numId w:val="15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Uses Natural Language Understanding (NLU) for better interaction.</w:t>
      </w:r>
    </w:p>
    <w:p w14:paraId="12A14777" w14:textId="77777777" w:rsidR="00CC3766" w:rsidRPr="008D7925" w:rsidRDefault="00CC3766" w:rsidP="00CC3766">
      <w:pPr>
        <w:numPr>
          <w:ilvl w:val="0"/>
          <w:numId w:val="15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lastRenderedPageBreak/>
        <w:t>Helps deflect tickets and reduces agent workload.</w:t>
      </w:r>
    </w:p>
    <w:p w14:paraId="503F6D68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b/>
          <w:bCs/>
          <w:sz w:val="22"/>
          <w:szCs w:val="22"/>
        </w:rPr>
        <w:t>5. Automated Workflows</w:t>
      </w:r>
    </w:p>
    <w:p w14:paraId="2C550C12" w14:textId="77777777" w:rsidR="00CC3766" w:rsidRPr="008D7925" w:rsidRDefault="00CC3766" w:rsidP="00CC3766">
      <w:pPr>
        <w:numPr>
          <w:ilvl w:val="0"/>
          <w:numId w:val="16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Define how each request is processed.</w:t>
      </w:r>
    </w:p>
    <w:p w14:paraId="55BCC77C" w14:textId="77777777" w:rsidR="00CC3766" w:rsidRPr="008D7925" w:rsidRDefault="00CC3766" w:rsidP="00CC3766">
      <w:pPr>
        <w:numPr>
          <w:ilvl w:val="0"/>
          <w:numId w:val="16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Includes conditional logic, approvals, notifications, escalations.</w:t>
      </w:r>
    </w:p>
    <w:p w14:paraId="463DBBAF" w14:textId="77777777" w:rsidR="00CC3766" w:rsidRPr="008D7925" w:rsidRDefault="00CC3766" w:rsidP="00CC3766">
      <w:pPr>
        <w:numPr>
          <w:ilvl w:val="0"/>
          <w:numId w:val="16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Helps standardize service delivery.</w:t>
      </w:r>
    </w:p>
    <w:p w14:paraId="49560808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b/>
          <w:bCs/>
          <w:sz w:val="22"/>
          <w:szCs w:val="22"/>
        </w:rPr>
        <w:t>6. Approvals and SLAs</w:t>
      </w:r>
    </w:p>
    <w:p w14:paraId="047F047C" w14:textId="77777777" w:rsidR="00CC3766" w:rsidRPr="008D7925" w:rsidRDefault="00CC3766" w:rsidP="00CC3766">
      <w:pPr>
        <w:numPr>
          <w:ilvl w:val="0"/>
          <w:numId w:val="17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Requests can require one or multiple levels of approval.</w:t>
      </w:r>
    </w:p>
    <w:p w14:paraId="17DBB9E7" w14:textId="266E2362" w:rsidR="00CC3766" w:rsidRPr="008D7925" w:rsidRDefault="00CC3766" w:rsidP="00CC3766">
      <w:pPr>
        <w:numPr>
          <w:ilvl w:val="0"/>
          <w:numId w:val="17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 xml:space="preserve">SLAs track performance and ensure timely </w:t>
      </w:r>
      <w:r w:rsidR="005C330F" w:rsidRPr="008D7925">
        <w:rPr>
          <w:sz w:val="22"/>
          <w:szCs w:val="22"/>
        </w:rPr>
        <w:t>fulfilment</w:t>
      </w:r>
      <w:r w:rsidRPr="008D7925">
        <w:rPr>
          <w:sz w:val="22"/>
          <w:szCs w:val="22"/>
        </w:rPr>
        <w:t>.</w:t>
      </w:r>
    </w:p>
    <w:p w14:paraId="637796E0" w14:textId="77777777" w:rsidR="00CC3766" w:rsidRPr="008D7925" w:rsidRDefault="00CC3766" w:rsidP="00CC3766">
      <w:pPr>
        <w:numPr>
          <w:ilvl w:val="0"/>
          <w:numId w:val="17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Built-in escalation features for overdue tasks.</w:t>
      </w:r>
    </w:p>
    <w:p w14:paraId="7DE405E8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b/>
          <w:bCs/>
          <w:sz w:val="22"/>
          <w:szCs w:val="22"/>
        </w:rPr>
        <w:t>7. Mobile Capabilities</w:t>
      </w:r>
    </w:p>
    <w:p w14:paraId="2FC3A31F" w14:textId="77777777" w:rsidR="00CC3766" w:rsidRPr="008D7925" w:rsidRDefault="00CC3766" w:rsidP="00CC3766">
      <w:pPr>
        <w:numPr>
          <w:ilvl w:val="0"/>
          <w:numId w:val="18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Mobile app allows users to submit, approve, and monitor requests on the go.</w:t>
      </w:r>
    </w:p>
    <w:p w14:paraId="7F55B041" w14:textId="77777777" w:rsidR="00CC3766" w:rsidRPr="008D7925" w:rsidRDefault="00CC3766" w:rsidP="00CC3766">
      <w:pPr>
        <w:numPr>
          <w:ilvl w:val="0"/>
          <w:numId w:val="18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 xml:space="preserve">Field agents can </w:t>
      </w:r>
      <w:proofErr w:type="spellStart"/>
      <w:r w:rsidRPr="008D7925">
        <w:rPr>
          <w:sz w:val="22"/>
          <w:szCs w:val="22"/>
        </w:rPr>
        <w:t>fulfill</w:t>
      </w:r>
      <w:proofErr w:type="spellEnd"/>
      <w:r w:rsidRPr="008D7925">
        <w:rPr>
          <w:sz w:val="22"/>
          <w:szCs w:val="22"/>
        </w:rPr>
        <w:t xml:space="preserve"> tasks remotely.</w:t>
      </w:r>
    </w:p>
    <w:p w14:paraId="15579F35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704F8ACA">
          <v:rect id="_x0000_i1532" style="width:0;height:1.5pt" o:hralign="center" o:hrstd="t" o:hr="t" fillcolor="#a0a0a0" stroked="f"/>
        </w:pict>
      </w:r>
    </w:p>
    <w:p w14:paraId="5D8375D1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8D7925">
        <w:rPr>
          <w:b/>
          <w:bCs/>
          <w:sz w:val="22"/>
          <w:szCs w:val="22"/>
        </w:rPr>
        <w:t xml:space="preserve"> Reporting and Analytics</w:t>
      </w:r>
    </w:p>
    <w:p w14:paraId="174BAA4C" w14:textId="77777777" w:rsidR="00CC3766" w:rsidRPr="008D7925" w:rsidRDefault="00CC3766" w:rsidP="00CC3766">
      <w:pPr>
        <w:numPr>
          <w:ilvl w:val="0"/>
          <w:numId w:val="19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Dashboards provide real-time metrics like request volume, resolution time, and SLA compliance.</w:t>
      </w:r>
    </w:p>
    <w:p w14:paraId="4CD0D124" w14:textId="77777777" w:rsidR="00CC3766" w:rsidRPr="008D7925" w:rsidRDefault="00CC3766" w:rsidP="00CC3766">
      <w:pPr>
        <w:numPr>
          <w:ilvl w:val="0"/>
          <w:numId w:val="19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Helps in trend analysis and decision-making.</w:t>
      </w:r>
    </w:p>
    <w:p w14:paraId="01F44060" w14:textId="4E8C68F0" w:rsidR="00CC3766" w:rsidRPr="008D7925" w:rsidRDefault="00CC3766" w:rsidP="00CC3766">
      <w:pPr>
        <w:numPr>
          <w:ilvl w:val="0"/>
          <w:numId w:val="19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 xml:space="preserve">Tracks request </w:t>
      </w:r>
      <w:r w:rsidR="005C330F" w:rsidRPr="008D7925">
        <w:rPr>
          <w:sz w:val="22"/>
          <w:szCs w:val="22"/>
        </w:rPr>
        <w:t>fulfilment</w:t>
      </w:r>
      <w:r w:rsidRPr="008D7925">
        <w:rPr>
          <w:sz w:val="22"/>
          <w:szCs w:val="22"/>
        </w:rPr>
        <w:t xml:space="preserve"> performance by department, agent, or category.</w:t>
      </w:r>
    </w:p>
    <w:p w14:paraId="125664BD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368C51EF">
          <v:rect id="_x0000_i1533" style="width:0;height:1.5pt" o:hralign="center" o:hrstd="t" o:hr="t" fillcolor="#a0a0a0" stroked="f"/>
        </w:pict>
      </w:r>
    </w:p>
    <w:p w14:paraId="1763738B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💡</w:t>
      </w:r>
      <w:r w:rsidRPr="008D7925">
        <w:rPr>
          <w:b/>
          <w:bCs/>
          <w:sz w:val="22"/>
          <w:szCs w:val="22"/>
        </w:rPr>
        <w:t xml:space="preserve">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6738"/>
      </w:tblGrid>
      <w:tr w:rsidR="00CC3766" w:rsidRPr="008D7925" w14:paraId="74E18774" w14:textId="77777777" w:rsidTr="00056F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44D8C" w14:textId="77777777" w:rsidR="00CC3766" w:rsidRPr="008D7925" w:rsidRDefault="00CC3766" w:rsidP="00056F04">
            <w:pPr>
              <w:ind w:left="851" w:right="-188" w:hanging="425"/>
              <w:rPr>
                <w:b/>
                <w:bCs/>
                <w:sz w:val="22"/>
                <w:szCs w:val="22"/>
              </w:rPr>
            </w:pPr>
            <w:r w:rsidRPr="008D7925">
              <w:rPr>
                <w:b/>
                <w:bCs/>
                <w:sz w:val="22"/>
                <w:szCs w:val="22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062FDA97" w14:textId="77777777" w:rsidR="00CC3766" w:rsidRPr="008D7925" w:rsidRDefault="00CC3766" w:rsidP="00056F04">
            <w:pPr>
              <w:ind w:left="851" w:right="-188" w:hanging="425"/>
              <w:rPr>
                <w:b/>
                <w:bCs/>
                <w:sz w:val="22"/>
                <w:szCs w:val="22"/>
              </w:rPr>
            </w:pPr>
            <w:r w:rsidRPr="008D7925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CC3766" w:rsidRPr="008D7925" w14:paraId="3511D62C" w14:textId="77777777" w:rsidTr="0005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5A9D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rFonts w:ascii="Segoe UI Emoji" w:hAnsi="Segoe UI Emoji" w:cs="Segoe UI Emoji"/>
                <w:sz w:val="22"/>
                <w:szCs w:val="22"/>
              </w:rPr>
              <w:t>🌐</w:t>
            </w:r>
            <w:r w:rsidRPr="008D7925">
              <w:rPr>
                <w:sz w:val="22"/>
                <w:szCs w:val="22"/>
              </w:rPr>
              <w:t xml:space="preserve"> Centralized Access</w:t>
            </w:r>
          </w:p>
        </w:tc>
        <w:tc>
          <w:tcPr>
            <w:tcW w:w="0" w:type="auto"/>
            <w:vAlign w:val="center"/>
            <w:hideMark/>
          </w:tcPr>
          <w:p w14:paraId="739EFB0B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sz w:val="22"/>
                <w:szCs w:val="22"/>
              </w:rPr>
              <w:t>Single point of access to request any internal service.</w:t>
            </w:r>
          </w:p>
        </w:tc>
      </w:tr>
      <w:tr w:rsidR="00CC3766" w:rsidRPr="008D7925" w14:paraId="15FF503C" w14:textId="77777777" w:rsidTr="0005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3586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rFonts w:ascii="Segoe UI Emoji" w:hAnsi="Segoe UI Emoji" w:cs="Segoe UI Emoji"/>
                <w:sz w:val="22"/>
                <w:szCs w:val="22"/>
              </w:rPr>
              <w:t>📉</w:t>
            </w:r>
            <w:r w:rsidRPr="008D7925">
              <w:rPr>
                <w:sz w:val="22"/>
                <w:szCs w:val="22"/>
              </w:rPr>
              <w:t xml:space="preserve"> Reduced Workload</w:t>
            </w:r>
          </w:p>
        </w:tc>
        <w:tc>
          <w:tcPr>
            <w:tcW w:w="0" w:type="auto"/>
            <w:vAlign w:val="center"/>
            <w:hideMark/>
          </w:tcPr>
          <w:p w14:paraId="54DBF97F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sz w:val="22"/>
                <w:szCs w:val="22"/>
              </w:rPr>
              <w:t>Automation reduces manual processing and repetitive tasks.</w:t>
            </w:r>
          </w:p>
        </w:tc>
      </w:tr>
      <w:tr w:rsidR="00CC3766" w:rsidRPr="008D7925" w14:paraId="7F570C4E" w14:textId="77777777" w:rsidTr="0005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D221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rFonts w:ascii="Segoe UI Emoji" w:hAnsi="Segoe UI Emoji" w:cs="Segoe UI Emoji"/>
                <w:sz w:val="22"/>
                <w:szCs w:val="22"/>
              </w:rPr>
              <w:t>📈</w:t>
            </w:r>
            <w:r w:rsidRPr="008D7925">
              <w:rPr>
                <w:sz w:val="22"/>
                <w:szCs w:val="22"/>
              </w:rPr>
              <w:t xml:space="preserve"> Increased Productivity</w:t>
            </w:r>
          </w:p>
        </w:tc>
        <w:tc>
          <w:tcPr>
            <w:tcW w:w="0" w:type="auto"/>
            <w:vAlign w:val="center"/>
            <w:hideMark/>
          </w:tcPr>
          <w:p w14:paraId="204B2F01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sz w:val="22"/>
                <w:szCs w:val="22"/>
              </w:rPr>
              <w:t>Employees spend less time figuring out how to get help.</w:t>
            </w:r>
          </w:p>
        </w:tc>
      </w:tr>
      <w:tr w:rsidR="00CC3766" w:rsidRPr="008D7925" w14:paraId="6E5628B3" w14:textId="77777777" w:rsidTr="0005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00F76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rFonts w:ascii="Segoe UI Emoji" w:hAnsi="Segoe UI Emoji" w:cs="Segoe UI Emoji"/>
                <w:sz w:val="22"/>
                <w:szCs w:val="22"/>
              </w:rPr>
              <w:t>📢</w:t>
            </w:r>
            <w:r w:rsidRPr="008D7925">
              <w:rPr>
                <w:sz w:val="22"/>
                <w:szCs w:val="22"/>
              </w:rPr>
              <w:t xml:space="preserve"> Enhanced Visibility</w:t>
            </w:r>
          </w:p>
        </w:tc>
        <w:tc>
          <w:tcPr>
            <w:tcW w:w="0" w:type="auto"/>
            <w:vAlign w:val="center"/>
            <w:hideMark/>
          </w:tcPr>
          <w:p w14:paraId="50DDF6E9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sz w:val="22"/>
                <w:szCs w:val="22"/>
              </w:rPr>
              <w:t>Real-time updates and tracking boost transparency.</w:t>
            </w:r>
          </w:p>
        </w:tc>
      </w:tr>
      <w:tr w:rsidR="00CC3766" w:rsidRPr="008D7925" w14:paraId="16C1A8CD" w14:textId="77777777" w:rsidTr="0005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455FB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rFonts w:ascii="Segoe UI Emoji" w:hAnsi="Segoe UI Emoji" w:cs="Segoe UI Emoji"/>
                <w:sz w:val="22"/>
                <w:szCs w:val="22"/>
              </w:rPr>
              <w:t>🧠</w:t>
            </w:r>
            <w:r w:rsidRPr="008D7925">
              <w:rPr>
                <w:sz w:val="22"/>
                <w:szCs w:val="22"/>
              </w:rPr>
              <w:t xml:space="preserve"> AI-Driven Experience</w:t>
            </w:r>
          </w:p>
        </w:tc>
        <w:tc>
          <w:tcPr>
            <w:tcW w:w="0" w:type="auto"/>
            <w:vAlign w:val="center"/>
            <w:hideMark/>
          </w:tcPr>
          <w:p w14:paraId="7643813B" w14:textId="77777777" w:rsidR="00CC3766" w:rsidRPr="008D7925" w:rsidRDefault="00CC3766" w:rsidP="00056F04">
            <w:pPr>
              <w:ind w:left="851" w:right="-188" w:hanging="425"/>
              <w:rPr>
                <w:sz w:val="22"/>
                <w:szCs w:val="22"/>
              </w:rPr>
            </w:pPr>
            <w:r w:rsidRPr="008D7925">
              <w:rPr>
                <w:sz w:val="22"/>
                <w:szCs w:val="22"/>
              </w:rPr>
              <w:t>Virtual agents and predictive intelligence guide users effectively.</w:t>
            </w:r>
          </w:p>
        </w:tc>
      </w:tr>
    </w:tbl>
    <w:p w14:paraId="1E757766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402FFCB0">
          <v:rect id="_x0000_i1534" style="width:0;height:1.5pt" o:hralign="center" o:hrstd="t" o:hr="t" fillcolor="#a0a0a0" stroked="f"/>
        </w:pict>
      </w:r>
    </w:p>
    <w:p w14:paraId="1B723D01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⚙️</w:t>
      </w:r>
      <w:r w:rsidRPr="008D7925">
        <w:rPr>
          <w:b/>
          <w:bCs/>
          <w:sz w:val="22"/>
          <w:szCs w:val="22"/>
        </w:rPr>
        <w:t xml:space="preserve"> Implementation Considerations</w:t>
      </w:r>
    </w:p>
    <w:p w14:paraId="089B04A4" w14:textId="77777777" w:rsidR="00CC3766" w:rsidRPr="008D7925" w:rsidRDefault="00CC3766" w:rsidP="00CC3766">
      <w:pPr>
        <w:numPr>
          <w:ilvl w:val="0"/>
          <w:numId w:val="20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Catalog Design:</w:t>
      </w:r>
      <w:r w:rsidRPr="008D7925">
        <w:rPr>
          <w:sz w:val="22"/>
          <w:szCs w:val="22"/>
        </w:rPr>
        <w:t xml:space="preserve"> Start simple with essential services and expand iteratively.</w:t>
      </w:r>
    </w:p>
    <w:p w14:paraId="3E0DC0AD" w14:textId="77777777" w:rsidR="00CC3766" w:rsidRPr="008D7925" w:rsidRDefault="00CC3766" w:rsidP="00CC3766">
      <w:pPr>
        <w:numPr>
          <w:ilvl w:val="0"/>
          <w:numId w:val="20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lastRenderedPageBreak/>
        <w:t>Workflow Configuration:</w:t>
      </w:r>
      <w:r w:rsidRPr="008D7925">
        <w:rPr>
          <w:sz w:val="22"/>
          <w:szCs w:val="22"/>
        </w:rPr>
        <w:t xml:space="preserve"> Align workflows with business rules and policies.</w:t>
      </w:r>
    </w:p>
    <w:p w14:paraId="30A5700F" w14:textId="77777777" w:rsidR="00CC3766" w:rsidRPr="008D7925" w:rsidRDefault="00CC3766" w:rsidP="00CC3766">
      <w:pPr>
        <w:numPr>
          <w:ilvl w:val="0"/>
          <w:numId w:val="20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Integration:</w:t>
      </w:r>
      <w:r w:rsidRPr="008D7925">
        <w:rPr>
          <w:sz w:val="22"/>
          <w:szCs w:val="22"/>
        </w:rPr>
        <w:t xml:space="preserve"> Connect with other modules like HR, ITSM, Asset Management.</w:t>
      </w:r>
    </w:p>
    <w:p w14:paraId="55C8C6AA" w14:textId="77777777" w:rsidR="00CC3766" w:rsidRPr="008D7925" w:rsidRDefault="00CC3766" w:rsidP="00CC3766">
      <w:pPr>
        <w:numPr>
          <w:ilvl w:val="0"/>
          <w:numId w:val="20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User Training:</w:t>
      </w:r>
      <w:r w:rsidRPr="008D7925">
        <w:rPr>
          <w:sz w:val="22"/>
          <w:szCs w:val="22"/>
        </w:rPr>
        <w:t xml:space="preserve"> Ensure end-users and agents understand how to use the portal.</w:t>
      </w:r>
    </w:p>
    <w:p w14:paraId="127A5216" w14:textId="77777777" w:rsidR="00CC3766" w:rsidRPr="008D7925" w:rsidRDefault="00CC3766" w:rsidP="00CC3766">
      <w:pPr>
        <w:numPr>
          <w:ilvl w:val="0"/>
          <w:numId w:val="20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Governance:</w:t>
      </w:r>
      <w:r w:rsidRPr="008D7925">
        <w:rPr>
          <w:sz w:val="22"/>
          <w:szCs w:val="22"/>
        </w:rPr>
        <w:t xml:space="preserve"> Implement role-based access and approval chains.</w:t>
      </w:r>
    </w:p>
    <w:p w14:paraId="79ABBFCD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0BFDD4FE">
          <v:rect id="_x0000_i1535" style="width:0;height:1.5pt" o:hralign="center" o:hrstd="t" o:hr="t" fillcolor="#a0a0a0" stroked="f"/>
        </w:pict>
      </w:r>
    </w:p>
    <w:p w14:paraId="4CEA02F3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🔄</w:t>
      </w:r>
      <w:r w:rsidRPr="008D7925">
        <w:rPr>
          <w:b/>
          <w:bCs/>
          <w:sz w:val="22"/>
          <w:szCs w:val="22"/>
        </w:rPr>
        <w:t xml:space="preserve"> Common Use Cases</w:t>
      </w:r>
    </w:p>
    <w:p w14:paraId="487FF846" w14:textId="77777777" w:rsidR="00CC3766" w:rsidRPr="008D7925" w:rsidRDefault="00CC3766" w:rsidP="00CC3766">
      <w:pPr>
        <w:numPr>
          <w:ilvl w:val="0"/>
          <w:numId w:val="2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IT hardware/software requests</w:t>
      </w:r>
    </w:p>
    <w:p w14:paraId="706460A8" w14:textId="77777777" w:rsidR="00CC3766" w:rsidRPr="008D7925" w:rsidRDefault="00CC3766" w:rsidP="00CC3766">
      <w:pPr>
        <w:numPr>
          <w:ilvl w:val="0"/>
          <w:numId w:val="2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Employee onboarding and offboarding</w:t>
      </w:r>
    </w:p>
    <w:p w14:paraId="55DCF4F5" w14:textId="77777777" w:rsidR="00CC3766" w:rsidRPr="008D7925" w:rsidRDefault="00CC3766" w:rsidP="00CC3766">
      <w:pPr>
        <w:numPr>
          <w:ilvl w:val="0"/>
          <w:numId w:val="2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Access to systems or data</w:t>
      </w:r>
    </w:p>
    <w:p w14:paraId="18AE3273" w14:textId="77777777" w:rsidR="00CC3766" w:rsidRPr="008D7925" w:rsidRDefault="00CC3766" w:rsidP="00CC3766">
      <w:pPr>
        <w:numPr>
          <w:ilvl w:val="0"/>
          <w:numId w:val="2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HR service requests (leave, benefits)</w:t>
      </w:r>
    </w:p>
    <w:p w14:paraId="6DD21847" w14:textId="77777777" w:rsidR="00CC3766" w:rsidRPr="008D7925" w:rsidRDefault="00CC3766" w:rsidP="00CC3766">
      <w:pPr>
        <w:numPr>
          <w:ilvl w:val="0"/>
          <w:numId w:val="21"/>
        </w:numPr>
        <w:ind w:right="-188"/>
        <w:rPr>
          <w:sz w:val="22"/>
          <w:szCs w:val="22"/>
        </w:rPr>
      </w:pPr>
      <w:r w:rsidRPr="008D7925">
        <w:rPr>
          <w:sz w:val="22"/>
          <w:szCs w:val="22"/>
        </w:rPr>
        <w:t>Facilities requests (maintenance, supplies)</w:t>
      </w:r>
    </w:p>
    <w:p w14:paraId="2FFA45F8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23E0BAB7">
          <v:rect id="_x0000_i1536" style="width:0;height:1.5pt" o:hralign="center" o:hrstd="t" o:hr="t" fillcolor="#a0a0a0" stroked="f"/>
        </w:pict>
      </w:r>
    </w:p>
    <w:p w14:paraId="2F5AFD68" w14:textId="77777777" w:rsidR="00CC3766" w:rsidRPr="008D7925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🧩</w:t>
      </w:r>
      <w:r w:rsidRPr="008D7925">
        <w:rPr>
          <w:b/>
          <w:bCs/>
          <w:sz w:val="22"/>
          <w:szCs w:val="22"/>
        </w:rPr>
        <w:t xml:space="preserve"> Integration Possibilities</w:t>
      </w:r>
    </w:p>
    <w:p w14:paraId="50B84F1B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t>ServiceNow Request Management integrates with:</w:t>
      </w:r>
    </w:p>
    <w:p w14:paraId="49BF8DDC" w14:textId="77777777" w:rsidR="00CC3766" w:rsidRPr="008D7925" w:rsidRDefault="00CC3766" w:rsidP="00CC3766">
      <w:pPr>
        <w:numPr>
          <w:ilvl w:val="0"/>
          <w:numId w:val="22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ITSM</w:t>
      </w:r>
      <w:r w:rsidRPr="008D7925">
        <w:rPr>
          <w:sz w:val="22"/>
          <w:szCs w:val="22"/>
        </w:rPr>
        <w:t xml:space="preserve"> (for incident/change linkage)</w:t>
      </w:r>
    </w:p>
    <w:p w14:paraId="54B1FC99" w14:textId="77777777" w:rsidR="00CC3766" w:rsidRPr="008D7925" w:rsidRDefault="00CC3766" w:rsidP="00CC3766">
      <w:pPr>
        <w:numPr>
          <w:ilvl w:val="0"/>
          <w:numId w:val="22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Asset Management</w:t>
      </w:r>
      <w:r w:rsidRPr="008D7925">
        <w:rPr>
          <w:sz w:val="22"/>
          <w:szCs w:val="22"/>
        </w:rPr>
        <w:t xml:space="preserve"> (to link requests with inventory)</w:t>
      </w:r>
    </w:p>
    <w:p w14:paraId="4B3464F4" w14:textId="77777777" w:rsidR="00CC3766" w:rsidRPr="008D7925" w:rsidRDefault="00CC3766" w:rsidP="00CC3766">
      <w:pPr>
        <w:numPr>
          <w:ilvl w:val="0"/>
          <w:numId w:val="22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CMDB</w:t>
      </w:r>
      <w:r w:rsidRPr="008D7925">
        <w:rPr>
          <w:sz w:val="22"/>
          <w:szCs w:val="22"/>
        </w:rPr>
        <w:t xml:space="preserve"> (for configuration and dependency mapping)</w:t>
      </w:r>
    </w:p>
    <w:p w14:paraId="3411C9A5" w14:textId="77777777" w:rsidR="00CC3766" w:rsidRPr="008D7925" w:rsidRDefault="00CC3766" w:rsidP="00CC3766">
      <w:pPr>
        <w:numPr>
          <w:ilvl w:val="0"/>
          <w:numId w:val="22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HR Service Delivery</w:t>
      </w:r>
    </w:p>
    <w:p w14:paraId="29719316" w14:textId="77777777" w:rsidR="00CC3766" w:rsidRPr="008D7925" w:rsidRDefault="00CC3766" w:rsidP="00CC3766">
      <w:pPr>
        <w:numPr>
          <w:ilvl w:val="0"/>
          <w:numId w:val="22"/>
        </w:numPr>
        <w:ind w:right="-188"/>
        <w:rPr>
          <w:sz w:val="22"/>
          <w:szCs w:val="22"/>
        </w:rPr>
      </w:pPr>
      <w:r w:rsidRPr="008D7925">
        <w:rPr>
          <w:b/>
          <w:bCs/>
          <w:sz w:val="22"/>
          <w:szCs w:val="22"/>
        </w:rPr>
        <w:t>Third-party tools</w:t>
      </w:r>
      <w:r w:rsidRPr="008D7925">
        <w:rPr>
          <w:sz w:val="22"/>
          <w:szCs w:val="22"/>
        </w:rPr>
        <w:t xml:space="preserve"> via APIs or integration hub</w:t>
      </w:r>
    </w:p>
    <w:p w14:paraId="05248C29" w14:textId="77777777" w:rsidR="00CC3766" w:rsidRPr="009553B3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pict w14:anchorId="7F67B8EC">
          <v:rect id="_x0000_i1537" style="width:0;height:1.5pt" o:hralign="center" o:hrstd="t" o:hr="t" fillcolor="#a0a0a0" stroked="f"/>
        </w:pict>
      </w:r>
    </w:p>
    <w:p w14:paraId="6621BA36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rFonts w:ascii="Segoe UI Emoji" w:hAnsi="Segoe UI Emoji" w:cs="Segoe UI Emoji"/>
          <w:b/>
          <w:bCs/>
          <w:sz w:val="22"/>
          <w:szCs w:val="22"/>
        </w:rPr>
        <w:t>🧩</w:t>
      </w:r>
      <w:r w:rsidRPr="00235F11">
        <w:rPr>
          <w:b/>
          <w:bCs/>
          <w:sz w:val="22"/>
          <w:szCs w:val="22"/>
        </w:rPr>
        <w:t xml:space="preserve"> Detailed Use Cases &amp; Examples</w:t>
      </w:r>
    </w:p>
    <w:p w14:paraId="36F1A819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b/>
          <w:bCs/>
          <w:sz w:val="22"/>
          <w:szCs w:val="22"/>
        </w:rPr>
        <w:t>1. IT Service Requests</w:t>
      </w:r>
    </w:p>
    <w:p w14:paraId="6FCA91EF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Scenario:</w:t>
      </w:r>
      <w:r w:rsidRPr="00235F11">
        <w:rPr>
          <w:sz w:val="22"/>
          <w:szCs w:val="22"/>
        </w:rPr>
        <w:t xml:space="preserve"> An employee requires a new laptop and software access for a project.</w:t>
      </w:r>
    </w:p>
    <w:p w14:paraId="494D6945" w14:textId="77777777" w:rsidR="00CC3766" w:rsidRPr="00235F11" w:rsidRDefault="00CC3766" w:rsidP="00CC3766">
      <w:pPr>
        <w:numPr>
          <w:ilvl w:val="0"/>
          <w:numId w:val="23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Process:</w:t>
      </w:r>
      <w:r w:rsidRPr="00235F11">
        <w:rPr>
          <w:sz w:val="22"/>
          <w:szCs w:val="22"/>
        </w:rPr>
        <w:t xml:space="preserve"> The employee submits a request through the self-service portal.</w:t>
      </w:r>
    </w:p>
    <w:p w14:paraId="39CC6830" w14:textId="77777777" w:rsidR="00CC3766" w:rsidRPr="00235F11" w:rsidRDefault="00CC3766" w:rsidP="00CC3766">
      <w:pPr>
        <w:numPr>
          <w:ilvl w:val="0"/>
          <w:numId w:val="23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Automation:</w:t>
      </w:r>
      <w:r w:rsidRPr="00235F11">
        <w:rPr>
          <w:sz w:val="22"/>
          <w:szCs w:val="22"/>
        </w:rPr>
        <w:t xml:space="preserve"> The request triggers an approval workflow, assigns tasks to the IT team, and notifies the employee upon completion.</w:t>
      </w:r>
    </w:p>
    <w:p w14:paraId="71C5D765" w14:textId="77777777" w:rsidR="00CC3766" w:rsidRPr="00235F11" w:rsidRDefault="00CC3766" w:rsidP="00CC3766">
      <w:pPr>
        <w:numPr>
          <w:ilvl w:val="0"/>
          <w:numId w:val="23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Outcome:</w:t>
      </w:r>
      <w:r w:rsidRPr="00235F11">
        <w:rPr>
          <w:sz w:val="22"/>
          <w:szCs w:val="22"/>
        </w:rPr>
        <w:t xml:space="preserve"> Streamlined provisioning of hardware and software, reducing manual intervention and ensuring timely delivery.</w:t>
      </w:r>
    </w:p>
    <w:p w14:paraId="4DE5355A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b/>
          <w:bCs/>
          <w:sz w:val="22"/>
          <w:szCs w:val="22"/>
        </w:rPr>
        <w:t>2. HR Service Requests</w:t>
      </w:r>
    </w:p>
    <w:p w14:paraId="6D3C9AAE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Scenario:</w:t>
      </w:r>
      <w:r w:rsidRPr="00235F11">
        <w:rPr>
          <w:sz w:val="22"/>
          <w:szCs w:val="22"/>
        </w:rPr>
        <w:t xml:space="preserve"> A new employee needs onboarding materials and system access.</w:t>
      </w:r>
    </w:p>
    <w:p w14:paraId="4906EF02" w14:textId="77777777" w:rsidR="00CC3766" w:rsidRPr="00235F11" w:rsidRDefault="00CC3766" w:rsidP="00CC3766">
      <w:pPr>
        <w:numPr>
          <w:ilvl w:val="0"/>
          <w:numId w:val="24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Process:</w:t>
      </w:r>
      <w:r w:rsidRPr="00235F11">
        <w:rPr>
          <w:sz w:val="22"/>
          <w:szCs w:val="22"/>
        </w:rPr>
        <w:t xml:space="preserve"> HR initiates a request for onboarding services.</w:t>
      </w:r>
    </w:p>
    <w:p w14:paraId="2A0C0BDA" w14:textId="77777777" w:rsidR="00CC3766" w:rsidRPr="00235F11" w:rsidRDefault="00CC3766" w:rsidP="00CC3766">
      <w:pPr>
        <w:numPr>
          <w:ilvl w:val="0"/>
          <w:numId w:val="24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lastRenderedPageBreak/>
        <w:t>Automation:</w:t>
      </w:r>
      <w:r w:rsidRPr="00235F11">
        <w:rPr>
          <w:sz w:val="22"/>
          <w:szCs w:val="22"/>
        </w:rPr>
        <w:t xml:space="preserve"> The system assigns tasks to relevant departments (e.g., IT for system access, Facilities for workspace setup).</w:t>
      </w:r>
    </w:p>
    <w:p w14:paraId="2B2F61CB" w14:textId="77777777" w:rsidR="00CC3766" w:rsidRPr="00235F11" w:rsidRDefault="00CC3766" w:rsidP="00CC3766">
      <w:pPr>
        <w:numPr>
          <w:ilvl w:val="0"/>
          <w:numId w:val="24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Outcome:</w:t>
      </w:r>
      <w:r w:rsidRPr="00235F11">
        <w:rPr>
          <w:sz w:val="22"/>
          <w:szCs w:val="22"/>
        </w:rPr>
        <w:t xml:space="preserve"> Efficient onboarding process with clear accountability and reduced delays.</w:t>
      </w:r>
    </w:p>
    <w:p w14:paraId="53C77A0B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b/>
          <w:bCs/>
          <w:sz w:val="22"/>
          <w:szCs w:val="22"/>
        </w:rPr>
        <w:t>3. Facilities Management</w:t>
      </w:r>
    </w:p>
    <w:p w14:paraId="26A1D4E9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Scenario:</w:t>
      </w:r>
      <w:r w:rsidRPr="00235F11">
        <w:rPr>
          <w:sz w:val="22"/>
          <w:szCs w:val="22"/>
        </w:rPr>
        <w:t xml:space="preserve"> An employee reports a malfunctioning air conditioning unit in their office.</w:t>
      </w:r>
    </w:p>
    <w:p w14:paraId="2971AB1D" w14:textId="77777777" w:rsidR="00CC3766" w:rsidRPr="00235F11" w:rsidRDefault="00CC3766" w:rsidP="00CC3766">
      <w:pPr>
        <w:numPr>
          <w:ilvl w:val="0"/>
          <w:numId w:val="25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Process:</w:t>
      </w:r>
      <w:r w:rsidRPr="00235F11">
        <w:rPr>
          <w:sz w:val="22"/>
          <w:szCs w:val="22"/>
        </w:rPr>
        <w:t xml:space="preserve"> The employee submits a service request via the portal.</w:t>
      </w:r>
    </w:p>
    <w:p w14:paraId="08BE416B" w14:textId="77777777" w:rsidR="00CC3766" w:rsidRPr="00235F11" w:rsidRDefault="00CC3766" w:rsidP="00CC3766">
      <w:pPr>
        <w:numPr>
          <w:ilvl w:val="0"/>
          <w:numId w:val="25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Automation:</w:t>
      </w:r>
      <w:r w:rsidRPr="00235F11">
        <w:rPr>
          <w:sz w:val="22"/>
          <w:szCs w:val="22"/>
        </w:rPr>
        <w:t xml:space="preserve"> The request is routed to the facilities team, who are notified and can update the status in real-time.</w:t>
      </w:r>
    </w:p>
    <w:p w14:paraId="05E05D19" w14:textId="77777777" w:rsidR="00CC3766" w:rsidRPr="00235F11" w:rsidRDefault="00CC3766" w:rsidP="00CC3766">
      <w:pPr>
        <w:numPr>
          <w:ilvl w:val="0"/>
          <w:numId w:val="25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Outcome:</w:t>
      </w:r>
      <w:r w:rsidRPr="00235F11">
        <w:rPr>
          <w:sz w:val="22"/>
          <w:szCs w:val="22"/>
        </w:rPr>
        <w:t xml:space="preserve"> Swift resolution of facilities issues, improving employee comfort and productivity.</w:t>
      </w:r>
    </w:p>
    <w:p w14:paraId="0B60368B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b/>
          <w:bCs/>
          <w:sz w:val="22"/>
          <w:szCs w:val="22"/>
        </w:rPr>
        <w:t>4. Procurement Requests</w:t>
      </w:r>
    </w:p>
    <w:p w14:paraId="0519174A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Scenario:</w:t>
      </w:r>
      <w:r w:rsidRPr="00235F11">
        <w:rPr>
          <w:sz w:val="22"/>
          <w:szCs w:val="22"/>
        </w:rPr>
        <w:t xml:space="preserve"> A department needs to order new office supplies.</w:t>
      </w:r>
    </w:p>
    <w:p w14:paraId="2E9F2C7A" w14:textId="77777777" w:rsidR="00CC3766" w:rsidRPr="00235F11" w:rsidRDefault="00CC3766" w:rsidP="00CC3766">
      <w:pPr>
        <w:numPr>
          <w:ilvl w:val="0"/>
          <w:numId w:val="26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Process:</w:t>
      </w:r>
      <w:r w:rsidRPr="00235F11">
        <w:rPr>
          <w:sz w:val="22"/>
          <w:szCs w:val="22"/>
        </w:rPr>
        <w:t xml:space="preserve"> A request is made through the service </w:t>
      </w:r>
      <w:proofErr w:type="spellStart"/>
      <w:r w:rsidRPr="00235F11">
        <w:rPr>
          <w:sz w:val="22"/>
          <w:szCs w:val="22"/>
        </w:rPr>
        <w:t>catalog</w:t>
      </w:r>
      <w:proofErr w:type="spellEnd"/>
      <w:r w:rsidRPr="00235F11">
        <w:rPr>
          <w:sz w:val="22"/>
          <w:szCs w:val="22"/>
        </w:rPr>
        <w:t>.</w:t>
      </w:r>
    </w:p>
    <w:p w14:paraId="2B7A1FCF" w14:textId="77777777" w:rsidR="00CC3766" w:rsidRPr="00235F11" w:rsidRDefault="00CC3766" w:rsidP="00CC3766">
      <w:pPr>
        <w:numPr>
          <w:ilvl w:val="0"/>
          <w:numId w:val="26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Automation:</w:t>
      </w:r>
      <w:r w:rsidRPr="00235F11">
        <w:rPr>
          <w:sz w:val="22"/>
          <w:szCs w:val="22"/>
        </w:rPr>
        <w:t xml:space="preserve"> The request triggers approval workflows and generates purchase orders.</w:t>
      </w:r>
    </w:p>
    <w:p w14:paraId="072319BA" w14:textId="77777777" w:rsidR="00CC3766" w:rsidRPr="00235F11" w:rsidRDefault="00CC3766" w:rsidP="00CC3766">
      <w:pPr>
        <w:numPr>
          <w:ilvl w:val="0"/>
          <w:numId w:val="26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Outcome:</w:t>
      </w:r>
      <w:r w:rsidRPr="00235F11">
        <w:rPr>
          <w:sz w:val="22"/>
          <w:szCs w:val="22"/>
        </w:rPr>
        <w:t xml:space="preserve"> Streamlined procurement process with clear tracking and accountability.</w:t>
      </w:r>
    </w:p>
    <w:p w14:paraId="689E99A8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b/>
          <w:bCs/>
          <w:sz w:val="22"/>
          <w:szCs w:val="22"/>
        </w:rPr>
        <w:t>5. Compliance and Audit Requests</w:t>
      </w:r>
    </w:p>
    <w:p w14:paraId="2779BEDD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Scenario:</w:t>
      </w:r>
      <w:r w:rsidRPr="00235F11">
        <w:rPr>
          <w:sz w:val="22"/>
          <w:szCs w:val="22"/>
        </w:rPr>
        <w:t xml:space="preserve"> The compliance team requires access to audit logs for a specific period.</w:t>
      </w:r>
    </w:p>
    <w:p w14:paraId="049BEF4B" w14:textId="77777777" w:rsidR="00CC3766" w:rsidRPr="00235F11" w:rsidRDefault="00CC3766" w:rsidP="00CC3766">
      <w:pPr>
        <w:numPr>
          <w:ilvl w:val="0"/>
          <w:numId w:val="27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Process:</w:t>
      </w:r>
      <w:r w:rsidRPr="00235F11">
        <w:rPr>
          <w:sz w:val="22"/>
          <w:szCs w:val="22"/>
        </w:rPr>
        <w:t xml:space="preserve"> A request is submitted detailing the required information.</w:t>
      </w:r>
    </w:p>
    <w:p w14:paraId="6D37BCE7" w14:textId="77777777" w:rsidR="00CC3766" w:rsidRPr="00235F11" w:rsidRDefault="00CC3766" w:rsidP="00CC3766">
      <w:pPr>
        <w:numPr>
          <w:ilvl w:val="0"/>
          <w:numId w:val="27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Automation:</w:t>
      </w:r>
      <w:r w:rsidRPr="00235F11">
        <w:rPr>
          <w:sz w:val="22"/>
          <w:szCs w:val="22"/>
        </w:rPr>
        <w:t xml:space="preserve"> The system verifies access permissions and provides the requested data.</w:t>
      </w:r>
    </w:p>
    <w:p w14:paraId="0E56CDA7" w14:textId="77777777" w:rsidR="00CC3766" w:rsidRPr="00235F11" w:rsidRDefault="00CC3766" w:rsidP="00CC3766">
      <w:pPr>
        <w:numPr>
          <w:ilvl w:val="0"/>
          <w:numId w:val="27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Outcome:</w:t>
      </w:r>
      <w:r w:rsidRPr="00235F11">
        <w:rPr>
          <w:sz w:val="22"/>
          <w:szCs w:val="22"/>
        </w:rPr>
        <w:t xml:space="preserve"> Efficient handling of compliance requests with maintained security protocols.</w:t>
      </w:r>
    </w:p>
    <w:p w14:paraId="331C2A27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sz w:val="22"/>
          <w:szCs w:val="22"/>
        </w:rPr>
        <w:pict w14:anchorId="492E29A6">
          <v:rect id="_x0000_i1538" style="width:0;height:1.5pt" o:hralign="center" o:hrstd="t" o:hr="t" fillcolor="#a0a0a0" stroked="f"/>
        </w:pict>
      </w:r>
    </w:p>
    <w:p w14:paraId="5A89F3A2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rFonts w:ascii="Segoe UI Emoji" w:hAnsi="Segoe UI Emoji" w:cs="Segoe UI Emoji"/>
          <w:b/>
          <w:bCs/>
          <w:sz w:val="22"/>
          <w:szCs w:val="22"/>
        </w:rPr>
        <w:t>🔄</w:t>
      </w:r>
      <w:r w:rsidRPr="00235F11">
        <w:rPr>
          <w:b/>
          <w:bCs/>
          <w:sz w:val="22"/>
          <w:szCs w:val="22"/>
        </w:rPr>
        <w:t xml:space="preserve"> Integration with Other ServiceNow Modules</w:t>
      </w:r>
    </w:p>
    <w:p w14:paraId="7954630B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sz w:val="22"/>
          <w:szCs w:val="22"/>
        </w:rPr>
        <w:t>ServiceNow Request Management seamlessly integrates with other modules to provide a comprehensive service management solution:</w:t>
      </w:r>
    </w:p>
    <w:p w14:paraId="35688AFE" w14:textId="77777777" w:rsidR="00CC3766" w:rsidRPr="00235F11" w:rsidRDefault="00CC3766" w:rsidP="00CC3766">
      <w:pPr>
        <w:numPr>
          <w:ilvl w:val="0"/>
          <w:numId w:val="28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Incident Management:</w:t>
      </w:r>
      <w:r w:rsidRPr="00235F11">
        <w:rPr>
          <w:sz w:val="22"/>
          <w:szCs w:val="22"/>
        </w:rPr>
        <w:t xml:space="preserve"> Automatically creates incidents from requests when issues arise.</w:t>
      </w:r>
    </w:p>
    <w:p w14:paraId="06A8FEA1" w14:textId="77777777" w:rsidR="00CC3766" w:rsidRPr="00235F11" w:rsidRDefault="00CC3766" w:rsidP="00CC3766">
      <w:pPr>
        <w:numPr>
          <w:ilvl w:val="0"/>
          <w:numId w:val="28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Change Management:</w:t>
      </w:r>
      <w:r w:rsidRPr="00235F11">
        <w:rPr>
          <w:sz w:val="22"/>
          <w:szCs w:val="22"/>
        </w:rPr>
        <w:t xml:space="preserve"> Links requests to change requests for coordinated updates.</w:t>
      </w:r>
    </w:p>
    <w:p w14:paraId="1C3D1D7D" w14:textId="77777777" w:rsidR="00CC3766" w:rsidRPr="00235F11" w:rsidRDefault="00CC3766" w:rsidP="00CC3766">
      <w:pPr>
        <w:numPr>
          <w:ilvl w:val="0"/>
          <w:numId w:val="28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Asset Management:</w:t>
      </w:r>
      <w:r w:rsidRPr="00235F11">
        <w:rPr>
          <w:sz w:val="22"/>
          <w:szCs w:val="22"/>
        </w:rPr>
        <w:t xml:space="preserve"> Tracks assets associated with service requests for inventory management.</w:t>
      </w:r>
    </w:p>
    <w:p w14:paraId="6FA10452" w14:textId="77777777" w:rsidR="00CC3766" w:rsidRPr="00235F11" w:rsidRDefault="00CC3766" w:rsidP="00CC3766">
      <w:pPr>
        <w:numPr>
          <w:ilvl w:val="0"/>
          <w:numId w:val="28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Knowledge Management:</w:t>
      </w:r>
      <w:r w:rsidRPr="00235F11">
        <w:rPr>
          <w:sz w:val="22"/>
          <w:szCs w:val="22"/>
        </w:rPr>
        <w:t xml:space="preserve"> Provides users with relevant knowledge articles to resolve issues </w:t>
      </w:r>
      <w:proofErr w:type="spellStart"/>
      <w:r w:rsidRPr="00235F11">
        <w:rPr>
          <w:sz w:val="22"/>
          <w:szCs w:val="22"/>
        </w:rPr>
        <w:t>independently.</w:t>
      </w:r>
      <w:hyperlink r:id="rId7" w:tgtFrame="_blank" w:history="1">
        <w:r w:rsidRPr="00235F11">
          <w:rPr>
            <w:rStyle w:val="Hyperlink"/>
            <w:sz w:val="22"/>
            <w:szCs w:val="22"/>
          </w:rPr>
          <w:t>ServiceNow</w:t>
        </w:r>
        <w:proofErr w:type="spellEnd"/>
      </w:hyperlink>
    </w:p>
    <w:p w14:paraId="0F2FBBAC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sz w:val="22"/>
          <w:szCs w:val="22"/>
        </w:rPr>
        <w:pict w14:anchorId="0B009F26">
          <v:rect id="_x0000_i1539" style="width:0;height:1.5pt" o:hralign="center" o:hrstd="t" o:hr="t" fillcolor="#a0a0a0" stroked="f"/>
        </w:pict>
      </w:r>
    </w:p>
    <w:p w14:paraId="353F6EF5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235F11">
        <w:rPr>
          <w:b/>
          <w:bCs/>
          <w:sz w:val="22"/>
          <w:szCs w:val="22"/>
        </w:rPr>
        <w:t xml:space="preserve"> Reporting &amp; Analytics</w:t>
      </w:r>
    </w:p>
    <w:p w14:paraId="5D906CB1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sz w:val="22"/>
          <w:szCs w:val="22"/>
        </w:rPr>
        <w:t xml:space="preserve">ServiceNow Request Management offers robust reporting </w:t>
      </w:r>
      <w:proofErr w:type="spellStart"/>
      <w:r w:rsidRPr="00235F11">
        <w:rPr>
          <w:sz w:val="22"/>
          <w:szCs w:val="22"/>
        </w:rPr>
        <w:t>capabilities:</w:t>
      </w:r>
      <w:hyperlink r:id="rId8" w:tgtFrame="_blank" w:history="1">
        <w:r w:rsidRPr="00235F11">
          <w:rPr>
            <w:rStyle w:val="Hyperlink"/>
            <w:sz w:val="22"/>
            <w:szCs w:val="22"/>
          </w:rPr>
          <w:t>Aelum</w:t>
        </w:r>
        <w:proofErr w:type="spellEnd"/>
        <w:r w:rsidRPr="00235F11">
          <w:rPr>
            <w:rStyle w:val="Hyperlink"/>
            <w:sz w:val="22"/>
            <w:szCs w:val="22"/>
          </w:rPr>
          <w:t xml:space="preserve"> Consulting</w:t>
        </w:r>
      </w:hyperlink>
    </w:p>
    <w:p w14:paraId="08A6AB47" w14:textId="77777777" w:rsidR="00CC3766" w:rsidRPr="00235F11" w:rsidRDefault="00CC3766" w:rsidP="00CC3766">
      <w:pPr>
        <w:numPr>
          <w:ilvl w:val="0"/>
          <w:numId w:val="29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Custom Dashboards:</w:t>
      </w:r>
      <w:r w:rsidRPr="00235F11">
        <w:rPr>
          <w:sz w:val="22"/>
          <w:szCs w:val="22"/>
        </w:rPr>
        <w:t xml:space="preserve"> Visualize request trends, SLA compliance, and departmental performance.</w:t>
      </w:r>
    </w:p>
    <w:p w14:paraId="7D05889F" w14:textId="77777777" w:rsidR="00CC3766" w:rsidRPr="00235F11" w:rsidRDefault="00CC3766" w:rsidP="00CC3766">
      <w:pPr>
        <w:numPr>
          <w:ilvl w:val="0"/>
          <w:numId w:val="29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Trend Analysis:</w:t>
      </w:r>
      <w:r w:rsidRPr="00235F11">
        <w:rPr>
          <w:sz w:val="22"/>
          <w:szCs w:val="22"/>
        </w:rPr>
        <w:t xml:space="preserve"> Identify recurring issues and areas for improvement.</w:t>
      </w:r>
    </w:p>
    <w:p w14:paraId="5857470D" w14:textId="77777777" w:rsidR="00CC3766" w:rsidRPr="00235F11" w:rsidRDefault="00CC3766" w:rsidP="00CC3766">
      <w:pPr>
        <w:numPr>
          <w:ilvl w:val="0"/>
          <w:numId w:val="29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lastRenderedPageBreak/>
        <w:t>Performance Metrics:</w:t>
      </w:r>
      <w:r w:rsidRPr="00235F11">
        <w:rPr>
          <w:sz w:val="22"/>
          <w:szCs w:val="22"/>
        </w:rPr>
        <w:t xml:space="preserve"> Monitor key performance indicators (KPIs) like resolution time and customer satisfaction.</w:t>
      </w:r>
    </w:p>
    <w:p w14:paraId="274DB157" w14:textId="77777777" w:rsidR="00CC3766" w:rsidRPr="00235F11" w:rsidRDefault="00CC3766" w:rsidP="00CC3766">
      <w:pPr>
        <w:ind w:left="851" w:right="-188" w:hanging="425"/>
        <w:rPr>
          <w:sz w:val="22"/>
          <w:szCs w:val="22"/>
        </w:rPr>
      </w:pPr>
      <w:r w:rsidRPr="00235F11">
        <w:rPr>
          <w:sz w:val="22"/>
          <w:szCs w:val="22"/>
        </w:rPr>
        <w:pict w14:anchorId="31E6201D">
          <v:rect id="_x0000_i1540" style="width:0;height:1.5pt" o:hralign="center" o:hrstd="t" o:hr="t" fillcolor="#a0a0a0" stroked="f"/>
        </w:pict>
      </w:r>
    </w:p>
    <w:p w14:paraId="6A99147E" w14:textId="77777777" w:rsidR="00CC3766" w:rsidRPr="009553B3" w:rsidRDefault="00CC3766" w:rsidP="00CC3766">
      <w:pPr>
        <w:ind w:left="851" w:right="-188" w:hanging="425"/>
        <w:rPr>
          <w:rFonts w:ascii="Segoe UI Emoji" w:hAnsi="Segoe UI Emoji" w:cs="Segoe UI Emoji"/>
          <w:b/>
          <w:bCs/>
          <w:sz w:val="22"/>
          <w:szCs w:val="22"/>
        </w:rPr>
      </w:pPr>
    </w:p>
    <w:p w14:paraId="0DB42754" w14:textId="77777777" w:rsidR="00CC3766" w:rsidRPr="00235F11" w:rsidRDefault="00CC3766" w:rsidP="00CC3766">
      <w:pPr>
        <w:ind w:left="851" w:right="-188" w:hanging="425"/>
        <w:rPr>
          <w:b/>
          <w:bCs/>
          <w:sz w:val="22"/>
          <w:szCs w:val="22"/>
        </w:rPr>
      </w:pPr>
      <w:r w:rsidRPr="00235F11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235F11">
        <w:rPr>
          <w:b/>
          <w:bCs/>
          <w:sz w:val="22"/>
          <w:szCs w:val="22"/>
        </w:rPr>
        <w:t xml:space="preserve"> Benefits</w:t>
      </w:r>
    </w:p>
    <w:p w14:paraId="5355772A" w14:textId="77777777" w:rsidR="00CC3766" w:rsidRPr="00235F11" w:rsidRDefault="00CC3766" w:rsidP="00CC3766">
      <w:pPr>
        <w:numPr>
          <w:ilvl w:val="0"/>
          <w:numId w:val="30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Enhanced User Experience:</w:t>
      </w:r>
      <w:r w:rsidRPr="00235F11">
        <w:rPr>
          <w:sz w:val="22"/>
          <w:szCs w:val="22"/>
        </w:rPr>
        <w:t xml:space="preserve"> Intuitive self-service portals and AI-driven support improve user satisfaction.</w:t>
      </w:r>
    </w:p>
    <w:p w14:paraId="10C96233" w14:textId="77777777" w:rsidR="00CC3766" w:rsidRPr="00235F11" w:rsidRDefault="00CC3766" w:rsidP="00CC3766">
      <w:pPr>
        <w:numPr>
          <w:ilvl w:val="0"/>
          <w:numId w:val="30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Operational Efficiency:</w:t>
      </w:r>
      <w:r w:rsidRPr="00235F11">
        <w:rPr>
          <w:sz w:val="22"/>
          <w:szCs w:val="22"/>
        </w:rPr>
        <w:t xml:space="preserve"> Automation reduces manual tasks, freeing up resources for more strategic activities.</w:t>
      </w:r>
    </w:p>
    <w:p w14:paraId="18C8ED23" w14:textId="77777777" w:rsidR="00CC3766" w:rsidRPr="00235F11" w:rsidRDefault="00CC3766" w:rsidP="00CC3766">
      <w:pPr>
        <w:numPr>
          <w:ilvl w:val="0"/>
          <w:numId w:val="30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Transparency:</w:t>
      </w:r>
      <w:r w:rsidRPr="00235F11">
        <w:rPr>
          <w:sz w:val="22"/>
          <w:szCs w:val="22"/>
        </w:rPr>
        <w:t xml:space="preserve"> Real-time updates and notifications keep users informed throughout the request lifecycle.</w:t>
      </w:r>
    </w:p>
    <w:p w14:paraId="6F3E0A70" w14:textId="77777777" w:rsidR="00CC3766" w:rsidRPr="00235F11" w:rsidRDefault="00CC3766" w:rsidP="00CC3766">
      <w:pPr>
        <w:numPr>
          <w:ilvl w:val="0"/>
          <w:numId w:val="30"/>
        </w:numPr>
        <w:ind w:right="-188"/>
        <w:rPr>
          <w:sz w:val="22"/>
          <w:szCs w:val="22"/>
        </w:rPr>
      </w:pPr>
      <w:r w:rsidRPr="00235F11">
        <w:rPr>
          <w:b/>
          <w:bCs/>
          <w:sz w:val="22"/>
          <w:szCs w:val="22"/>
        </w:rPr>
        <w:t>Data-Driven Decisions:</w:t>
      </w:r>
      <w:r w:rsidRPr="00235F11">
        <w:rPr>
          <w:sz w:val="22"/>
          <w:szCs w:val="22"/>
        </w:rPr>
        <w:t xml:space="preserve"> Comprehensive analytics support informed decision-making and continuous improvement.</w:t>
      </w:r>
    </w:p>
    <w:p w14:paraId="3A2369C4" w14:textId="77777777" w:rsidR="00CC3766" w:rsidRDefault="00CC3766" w:rsidP="00CC3766">
      <w:pPr>
        <w:ind w:right="-188"/>
        <w:rPr>
          <w:sz w:val="22"/>
          <w:szCs w:val="22"/>
        </w:rPr>
      </w:pPr>
      <w:r w:rsidRPr="009553B3">
        <w:rPr>
          <w:sz w:val="22"/>
          <w:szCs w:val="22"/>
        </w:rPr>
        <w:pict w14:anchorId="646AD1EC">
          <v:rect id="_x0000_i1541" style="width:0;height:1.5pt" o:hralign="center" o:hrstd="t" o:hr="t" fillcolor="#a0a0a0" stroked="f"/>
        </w:pict>
      </w:r>
    </w:p>
    <w:p w14:paraId="3CD3BF2A" w14:textId="4B1615C3" w:rsidR="00CC3766" w:rsidRPr="00CC3766" w:rsidRDefault="00CC3766" w:rsidP="00CC3766">
      <w:pPr>
        <w:ind w:right="-188"/>
        <w:rPr>
          <w:b/>
          <w:bCs/>
          <w:sz w:val="22"/>
          <w:szCs w:val="22"/>
        </w:rPr>
      </w:pPr>
      <w:r w:rsidRPr="00CC3766">
        <w:rPr>
          <w:b/>
          <w:bCs/>
          <w:sz w:val="22"/>
          <w:szCs w:val="22"/>
        </w:rPr>
        <w:t xml:space="preserve">1. High-Level Request </w:t>
      </w:r>
      <w:r w:rsidR="009C1BFF" w:rsidRPr="00CC3766">
        <w:rPr>
          <w:b/>
          <w:bCs/>
          <w:sz w:val="22"/>
          <w:szCs w:val="22"/>
        </w:rPr>
        <w:t>Fulfilment</w:t>
      </w:r>
      <w:r w:rsidRPr="00CC3766">
        <w:rPr>
          <w:b/>
          <w:bCs/>
          <w:sz w:val="22"/>
          <w:szCs w:val="22"/>
        </w:rPr>
        <w:t xml:space="preserve"> Process</w:t>
      </w:r>
    </w:p>
    <w:p w14:paraId="2259700C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t>This diagram outlines the general flow of a service request from submission to closure:</w:t>
      </w:r>
    </w:p>
    <w:p w14:paraId="5C2C4244" w14:textId="77777777" w:rsidR="00CC3766" w:rsidRPr="00CC3766" w:rsidRDefault="00CC3766" w:rsidP="00CC3766">
      <w:pPr>
        <w:numPr>
          <w:ilvl w:val="0"/>
          <w:numId w:val="31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Request Submission</w:t>
      </w:r>
      <w:r w:rsidRPr="00CC3766">
        <w:rPr>
          <w:sz w:val="22"/>
          <w:szCs w:val="22"/>
        </w:rPr>
        <w:t>: The user initiates a request through the self-service portal.</w:t>
      </w:r>
    </w:p>
    <w:p w14:paraId="28F7169A" w14:textId="77777777" w:rsidR="00CC3766" w:rsidRPr="00CC3766" w:rsidRDefault="00CC3766" w:rsidP="00CC3766">
      <w:pPr>
        <w:numPr>
          <w:ilvl w:val="0"/>
          <w:numId w:val="31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Approval Process</w:t>
      </w:r>
      <w:r w:rsidRPr="00CC3766">
        <w:rPr>
          <w:sz w:val="22"/>
          <w:szCs w:val="22"/>
        </w:rPr>
        <w:t>: If necessary, the request undergoes an approval workflow.</w:t>
      </w:r>
    </w:p>
    <w:p w14:paraId="2A2ADB01" w14:textId="1B5C55BA" w:rsidR="00CC3766" w:rsidRPr="00CC3766" w:rsidRDefault="00CC3766" w:rsidP="00CC3766">
      <w:pPr>
        <w:numPr>
          <w:ilvl w:val="0"/>
          <w:numId w:val="31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Task Assignment</w:t>
      </w:r>
      <w:r w:rsidRPr="00CC3766">
        <w:rPr>
          <w:sz w:val="22"/>
          <w:szCs w:val="22"/>
        </w:rPr>
        <w:t xml:space="preserve">: Once approved, tasks are assigned to the appropriate </w:t>
      </w:r>
      <w:r w:rsidR="009C1BFF" w:rsidRPr="00CC3766">
        <w:rPr>
          <w:sz w:val="22"/>
          <w:szCs w:val="22"/>
        </w:rPr>
        <w:t>fulfilment</w:t>
      </w:r>
      <w:r w:rsidRPr="00CC3766">
        <w:rPr>
          <w:sz w:val="22"/>
          <w:szCs w:val="22"/>
        </w:rPr>
        <w:t xml:space="preserve"> teams.</w:t>
      </w:r>
    </w:p>
    <w:p w14:paraId="49206CA9" w14:textId="0F428905" w:rsidR="00CC3766" w:rsidRPr="00CC3766" w:rsidRDefault="009C1BFF" w:rsidP="00CC3766">
      <w:pPr>
        <w:numPr>
          <w:ilvl w:val="0"/>
          <w:numId w:val="31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Fulfilment</w:t>
      </w:r>
      <w:r w:rsidR="00CC3766" w:rsidRPr="00CC3766">
        <w:rPr>
          <w:sz w:val="22"/>
          <w:szCs w:val="22"/>
        </w:rPr>
        <w:t xml:space="preserve">: The assigned team processes and </w:t>
      </w:r>
      <w:r w:rsidRPr="00CC3766">
        <w:rPr>
          <w:sz w:val="22"/>
          <w:szCs w:val="22"/>
        </w:rPr>
        <w:t>fulfils</w:t>
      </w:r>
      <w:r w:rsidR="00CC3766" w:rsidRPr="00CC3766">
        <w:rPr>
          <w:sz w:val="22"/>
          <w:szCs w:val="22"/>
        </w:rPr>
        <w:t xml:space="preserve"> the request.</w:t>
      </w:r>
    </w:p>
    <w:p w14:paraId="111DB11C" w14:textId="3CE40EE4" w:rsidR="00CC3766" w:rsidRPr="00CC3766" w:rsidRDefault="00CC3766" w:rsidP="00CC3766">
      <w:pPr>
        <w:numPr>
          <w:ilvl w:val="0"/>
          <w:numId w:val="31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Closure</w:t>
      </w:r>
      <w:r w:rsidRPr="00CC3766">
        <w:rPr>
          <w:sz w:val="22"/>
          <w:szCs w:val="22"/>
        </w:rPr>
        <w:t>: After completion, the request is closed and archived.</w:t>
      </w:r>
    </w:p>
    <w:p w14:paraId="3B203A24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pict w14:anchorId="4AFE1EE8">
          <v:rect id="_x0000_i1543" style="width:0;height:1.5pt" o:hralign="center" o:hrstd="t" o:hr="t" fillcolor="#a0a0a0" stroked="f"/>
        </w:pict>
      </w:r>
    </w:p>
    <w:p w14:paraId="5E634F0B" w14:textId="77777777" w:rsidR="00CC3766" w:rsidRPr="00CC3766" w:rsidRDefault="00CC3766" w:rsidP="00CC3766">
      <w:pPr>
        <w:ind w:right="-188"/>
        <w:rPr>
          <w:b/>
          <w:bCs/>
          <w:sz w:val="22"/>
          <w:szCs w:val="22"/>
        </w:rPr>
      </w:pPr>
      <w:r w:rsidRPr="00CC3766">
        <w:rPr>
          <w:b/>
          <w:bCs/>
          <w:sz w:val="22"/>
          <w:szCs w:val="22"/>
        </w:rPr>
        <w:t>2. Service Catalog and Workflow Overview</w:t>
      </w:r>
    </w:p>
    <w:p w14:paraId="22DC3C47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t xml:space="preserve">This image illustrates the integration between the service </w:t>
      </w:r>
      <w:proofErr w:type="spellStart"/>
      <w:r w:rsidRPr="00CC3766">
        <w:rPr>
          <w:sz w:val="22"/>
          <w:szCs w:val="22"/>
        </w:rPr>
        <w:t>catalog</w:t>
      </w:r>
      <w:proofErr w:type="spellEnd"/>
      <w:r w:rsidRPr="00CC3766">
        <w:rPr>
          <w:sz w:val="22"/>
          <w:szCs w:val="22"/>
        </w:rPr>
        <w:t xml:space="preserve"> and the underlying workflows:</w:t>
      </w:r>
    </w:p>
    <w:p w14:paraId="76013D1E" w14:textId="77777777" w:rsidR="00CC3766" w:rsidRPr="00CC3766" w:rsidRDefault="00CC3766" w:rsidP="00CC3766">
      <w:pPr>
        <w:numPr>
          <w:ilvl w:val="0"/>
          <w:numId w:val="32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Catalog Items</w:t>
      </w:r>
      <w:r w:rsidRPr="00CC3766">
        <w:rPr>
          <w:sz w:val="22"/>
          <w:szCs w:val="22"/>
        </w:rPr>
        <w:t>: Users select from a list of available services or products.</w:t>
      </w:r>
    </w:p>
    <w:p w14:paraId="2892931F" w14:textId="77777777" w:rsidR="00CC3766" w:rsidRPr="00CC3766" w:rsidRDefault="00CC3766" w:rsidP="00CC3766">
      <w:pPr>
        <w:numPr>
          <w:ilvl w:val="0"/>
          <w:numId w:val="32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Workflow Triggers</w:t>
      </w:r>
      <w:r w:rsidRPr="00CC3766">
        <w:rPr>
          <w:sz w:val="22"/>
          <w:szCs w:val="22"/>
        </w:rPr>
        <w:t>: Selecting an item triggers a predefined workflow.</w:t>
      </w:r>
    </w:p>
    <w:p w14:paraId="1A22E368" w14:textId="77777777" w:rsidR="00CC3766" w:rsidRPr="00CC3766" w:rsidRDefault="00CC3766" w:rsidP="00CC3766">
      <w:pPr>
        <w:numPr>
          <w:ilvl w:val="0"/>
          <w:numId w:val="32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Task Creation</w:t>
      </w:r>
      <w:r w:rsidRPr="00CC3766">
        <w:rPr>
          <w:sz w:val="22"/>
          <w:szCs w:val="22"/>
        </w:rPr>
        <w:t>: The workflow creates tasks for the relevant teams.</w:t>
      </w:r>
    </w:p>
    <w:p w14:paraId="477AC9C6" w14:textId="3E38F4E3" w:rsidR="00CC3766" w:rsidRPr="00CC3766" w:rsidRDefault="00CC3766" w:rsidP="00CC3766">
      <w:pPr>
        <w:numPr>
          <w:ilvl w:val="0"/>
          <w:numId w:val="32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 xml:space="preserve">Task </w:t>
      </w:r>
      <w:r w:rsidR="009C1BFF" w:rsidRPr="00CC3766">
        <w:rPr>
          <w:b/>
          <w:bCs/>
          <w:sz w:val="22"/>
          <w:szCs w:val="22"/>
        </w:rPr>
        <w:t>Fulfilment</w:t>
      </w:r>
      <w:r w:rsidRPr="00CC3766">
        <w:rPr>
          <w:sz w:val="22"/>
          <w:szCs w:val="22"/>
        </w:rPr>
        <w:t>: Teams complete the tasks as per the workflow.</w:t>
      </w:r>
    </w:p>
    <w:p w14:paraId="0552C2D0" w14:textId="4BF4ECF8" w:rsidR="00CC3766" w:rsidRPr="00CC3766" w:rsidRDefault="00CC3766" w:rsidP="00CC3766">
      <w:pPr>
        <w:numPr>
          <w:ilvl w:val="0"/>
          <w:numId w:val="32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Completion</w:t>
      </w:r>
      <w:r w:rsidRPr="00CC3766">
        <w:rPr>
          <w:sz w:val="22"/>
          <w:szCs w:val="22"/>
        </w:rPr>
        <w:t>: Upon task completion, the request is closed.</w:t>
      </w:r>
    </w:p>
    <w:p w14:paraId="530856A4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pict w14:anchorId="11F47656">
          <v:rect id="_x0000_i1544" style="width:0;height:1.5pt" o:hralign="center" o:hrstd="t" o:hr="t" fillcolor="#a0a0a0" stroked="f"/>
        </w:pict>
      </w:r>
    </w:p>
    <w:p w14:paraId="70B6383F" w14:textId="77777777" w:rsidR="00CC3766" w:rsidRDefault="00CC3766" w:rsidP="00CC3766">
      <w:pPr>
        <w:ind w:right="-188"/>
        <w:rPr>
          <w:b/>
          <w:bCs/>
          <w:sz w:val="22"/>
          <w:szCs w:val="22"/>
        </w:rPr>
      </w:pPr>
    </w:p>
    <w:p w14:paraId="01F0AA72" w14:textId="0E33B512" w:rsidR="00CC3766" w:rsidRPr="00CC3766" w:rsidRDefault="00CC3766" w:rsidP="00CC3766">
      <w:pPr>
        <w:ind w:right="-188"/>
        <w:rPr>
          <w:b/>
          <w:bCs/>
          <w:sz w:val="22"/>
          <w:szCs w:val="22"/>
        </w:rPr>
      </w:pPr>
      <w:r w:rsidRPr="00CC3766">
        <w:rPr>
          <w:b/>
          <w:bCs/>
          <w:sz w:val="22"/>
          <w:szCs w:val="22"/>
        </w:rPr>
        <w:t>3. Request Management Process Flow</w:t>
      </w:r>
    </w:p>
    <w:p w14:paraId="08C79B3A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t>This diagram provides a detailed view of the request management process:</w:t>
      </w:r>
    </w:p>
    <w:p w14:paraId="6C9AC24F" w14:textId="77777777" w:rsidR="00CC3766" w:rsidRPr="00CC3766" w:rsidRDefault="00CC3766" w:rsidP="00CC3766">
      <w:pPr>
        <w:numPr>
          <w:ilvl w:val="0"/>
          <w:numId w:val="33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Identification</w:t>
      </w:r>
      <w:r w:rsidRPr="00CC3766">
        <w:rPr>
          <w:sz w:val="22"/>
          <w:szCs w:val="22"/>
        </w:rPr>
        <w:t>: The request is identified and logged into the system.</w:t>
      </w:r>
    </w:p>
    <w:p w14:paraId="081D310D" w14:textId="77777777" w:rsidR="00CC3766" w:rsidRPr="00CC3766" w:rsidRDefault="00CC3766" w:rsidP="00CC3766">
      <w:pPr>
        <w:numPr>
          <w:ilvl w:val="0"/>
          <w:numId w:val="33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lastRenderedPageBreak/>
        <w:t>Categorization</w:t>
      </w:r>
      <w:r w:rsidRPr="00CC3766">
        <w:rPr>
          <w:sz w:val="22"/>
          <w:szCs w:val="22"/>
        </w:rPr>
        <w:t>: The request is categorized based on its nature.</w:t>
      </w:r>
    </w:p>
    <w:p w14:paraId="62EF7AB0" w14:textId="77777777" w:rsidR="00CC3766" w:rsidRPr="00CC3766" w:rsidRDefault="00CC3766" w:rsidP="00CC3766">
      <w:pPr>
        <w:numPr>
          <w:ilvl w:val="0"/>
          <w:numId w:val="33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Prioritization</w:t>
      </w:r>
      <w:r w:rsidRPr="00CC3766">
        <w:rPr>
          <w:sz w:val="22"/>
          <w:szCs w:val="22"/>
        </w:rPr>
        <w:t>: The urgency and impact of the request are assessed.</w:t>
      </w:r>
    </w:p>
    <w:p w14:paraId="1842B045" w14:textId="6093172A" w:rsidR="00CC3766" w:rsidRPr="00CC3766" w:rsidRDefault="009C1BFF" w:rsidP="00CC3766">
      <w:pPr>
        <w:numPr>
          <w:ilvl w:val="0"/>
          <w:numId w:val="33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Fulfilment</w:t>
      </w:r>
      <w:r w:rsidR="00CC3766" w:rsidRPr="00CC3766">
        <w:rPr>
          <w:sz w:val="22"/>
          <w:szCs w:val="22"/>
        </w:rPr>
        <w:t>: The request is processed and fulfilled accordingly.</w:t>
      </w:r>
    </w:p>
    <w:p w14:paraId="77B2A7DF" w14:textId="5D215FFF" w:rsidR="00CC3766" w:rsidRPr="00CC3766" w:rsidRDefault="00CC3766" w:rsidP="00CC3766">
      <w:pPr>
        <w:numPr>
          <w:ilvl w:val="0"/>
          <w:numId w:val="33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Closure</w:t>
      </w:r>
      <w:r w:rsidRPr="00CC3766">
        <w:rPr>
          <w:sz w:val="22"/>
          <w:szCs w:val="22"/>
        </w:rPr>
        <w:t>: The request is closed after completion.</w:t>
      </w:r>
    </w:p>
    <w:p w14:paraId="1BDF013D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pict w14:anchorId="6A6C82BA">
          <v:rect id="_x0000_i1545" style="width:0;height:1.5pt" o:hralign="center" o:hrstd="t" o:hr="t" fillcolor="#a0a0a0" stroked="f"/>
        </w:pict>
      </w:r>
    </w:p>
    <w:p w14:paraId="553F31F0" w14:textId="77777777" w:rsidR="00CC3766" w:rsidRPr="00CC3766" w:rsidRDefault="00CC3766" w:rsidP="00CC3766">
      <w:pPr>
        <w:ind w:right="-188"/>
        <w:rPr>
          <w:b/>
          <w:bCs/>
          <w:sz w:val="22"/>
          <w:szCs w:val="22"/>
        </w:rPr>
      </w:pPr>
      <w:r w:rsidRPr="00CC3766">
        <w:rPr>
          <w:b/>
          <w:bCs/>
          <w:sz w:val="22"/>
          <w:szCs w:val="22"/>
        </w:rPr>
        <w:t>4. ServiceNow Flowchart Example</w:t>
      </w:r>
    </w:p>
    <w:p w14:paraId="746BA78A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t>This flowchart demonstrates a specific use case within ServiceNow:</w:t>
      </w:r>
    </w:p>
    <w:p w14:paraId="610753CA" w14:textId="77777777" w:rsidR="00CC3766" w:rsidRPr="00CC3766" w:rsidRDefault="00CC3766" w:rsidP="00CC3766">
      <w:pPr>
        <w:numPr>
          <w:ilvl w:val="0"/>
          <w:numId w:val="34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Request Initiation</w:t>
      </w:r>
      <w:r w:rsidRPr="00CC3766">
        <w:rPr>
          <w:sz w:val="22"/>
          <w:szCs w:val="22"/>
        </w:rPr>
        <w:t>: A user initiates a request through the portal.</w:t>
      </w:r>
    </w:p>
    <w:p w14:paraId="7126538E" w14:textId="77777777" w:rsidR="00CC3766" w:rsidRPr="00CC3766" w:rsidRDefault="00CC3766" w:rsidP="00CC3766">
      <w:pPr>
        <w:numPr>
          <w:ilvl w:val="0"/>
          <w:numId w:val="34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Approval Workflow</w:t>
      </w:r>
      <w:r w:rsidRPr="00CC3766">
        <w:rPr>
          <w:sz w:val="22"/>
          <w:szCs w:val="22"/>
        </w:rPr>
        <w:t>: The request goes through an approval process.</w:t>
      </w:r>
    </w:p>
    <w:p w14:paraId="6660735B" w14:textId="77777777" w:rsidR="00CC3766" w:rsidRPr="00CC3766" w:rsidRDefault="00CC3766" w:rsidP="00CC3766">
      <w:pPr>
        <w:numPr>
          <w:ilvl w:val="0"/>
          <w:numId w:val="34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Task Assignment</w:t>
      </w:r>
      <w:r w:rsidRPr="00CC3766">
        <w:rPr>
          <w:sz w:val="22"/>
          <w:szCs w:val="22"/>
        </w:rPr>
        <w:t>: Upon approval, tasks are assigned to the relevant teams.</w:t>
      </w:r>
    </w:p>
    <w:p w14:paraId="1D36652B" w14:textId="7802E4FD" w:rsidR="00CC3766" w:rsidRPr="00CC3766" w:rsidRDefault="00EB1FA1" w:rsidP="00CC3766">
      <w:pPr>
        <w:numPr>
          <w:ilvl w:val="0"/>
          <w:numId w:val="34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Fulfilment</w:t>
      </w:r>
      <w:r w:rsidR="00CC3766" w:rsidRPr="00CC3766">
        <w:rPr>
          <w:sz w:val="22"/>
          <w:szCs w:val="22"/>
        </w:rPr>
        <w:t xml:space="preserve">: Teams </w:t>
      </w:r>
      <w:proofErr w:type="spellStart"/>
      <w:r w:rsidR="00CC3766" w:rsidRPr="00CC3766">
        <w:rPr>
          <w:sz w:val="22"/>
          <w:szCs w:val="22"/>
        </w:rPr>
        <w:t>fulfill</w:t>
      </w:r>
      <w:proofErr w:type="spellEnd"/>
      <w:r w:rsidR="00CC3766" w:rsidRPr="00CC3766">
        <w:rPr>
          <w:sz w:val="22"/>
          <w:szCs w:val="22"/>
        </w:rPr>
        <w:t xml:space="preserve"> the request as per the defined workflow.</w:t>
      </w:r>
    </w:p>
    <w:p w14:paraId="3E4A51EA" w14:textId="50D04577" w:rsidR="00CC3766" w:rsidRPr="00CC3766" w:rsidRDefault="00CC3766" w:rsidP="00CC3766">
      <w:pPr>
        <w:numPr>
          <w:ilvl w:val="0"/>
          <w:numId w:val="34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Completion</w:t>
      </w:r>
      <w:r w:rsidRPr="00CC3766">
        <w:rPr>
          <w:sz w:val="22"/>
          <w:szCs w:val="22"/>
        </w:rPr>
        <w:t>: The request is marked as completed once all tasks are fulfilled.</w:t>
      </w:r>
    </w:p>
    <w:p w14:paraId="4435591F" w14:textId="77777777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pict w14:anchorId="5FE01054">
          <v:rect id="_x0000_i1546" style="width:0;height:1.5pt" o:hralign="center" o:hrstd="t" o:hr="t" fillcolor="#a0a0a0" stroked="f"/>
        </w:pict>
      </w:r>
    </w:p>
    <w:p w14:paraId="4DA8CF4E" w14:textId="0180EBE8" w:rsidR="00CC3766" w:rsidRPr="00CC3766" w:rsidRDefault="00CC3766" w:rsidP="00CC3766">
      <w:pPr>
        <w:ind w:right="-188"/>
        <w:rPr>
          <w:b/>
          <w:bCs/>
          <w:sz w:val="22"/>
          <w:szCs w:val="22"/>
        </w:rPr>
      </w:pPr>
      <w:r w:rsidRPr="00CC3766">
        <w:rPr>
          <w:b/>
          <w:bCs/>
          <w:sz w:val="22"/>
          <w:szCs w:val="22"/>
        </w:rPr>
        <w:t xml:space="preserve">5. ServiceNow Request </w:t>
      </w:r>
      <w:r w:rsidR="00EB1FA1" w:rsidRPr="00CC3766">
        <w:rPr>
          <w:b/>
          <w:bCs/>
          <w:sz w:val="22"/>
          <w:szCs w:val="22"/>
        </w:rPr>
        <w:t>Fulfilment</w:t>
      </w:r>
      <w:r w:rsidRPr="00CC3766">
        <w:rPr>
          <w:b/>
          <w:bCs/>
          <w:sz w:val="22"/>
          <w:szCs w:val="22"/>
        </w:rPr>
        <w:t xml:space="preserve"> Process</w:t>
      </w:r>
    </w:p>
    <w:p w14:paraId="6025C364" w14:textId="391FB2C3" w:rsidR="00CC3766" w:rsidRPr="00CC3766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t xml:space="preserve">This image showcases the detailed steps involved in the request </w:t>
      </w:r>
      <w:r w:rsidR="00EB1FA1" w:rsidRPr="00CC3766">
        <w:rPr>
          <w:sz w:val="22"/>
          <w:szCs w:val="22"/>
        </w:rPr>
        <w:t>fulfilment</w:t>
      </w:r>
      <w:r w:rsidRPr="00CC3766">
        <w:rPr>
          <w:sz w:val="22"/>
          <w:szCs w:val="22"/>
        </w:rPr>
        <w:t xml:space="preserve"> process:</w:t>
      </w:r>
    </w:p>
    <w:p w14:paraId="23C5CE4A" w14:textId="77777777" w:rsidR="00CC3766" w:rsidRPr="00CC3766" w:rsidRDefault="00CC3766" w:rsidP="00CC3766">
      <w:pPr>
        <w:numPr>
          <w:ilvl w:val="0"/>
          <w:numId w:val="35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Request Logging</w:t>
      </w:r>
      <w:r w:rsidRPr="00CC3766">
        <w:rPr>
          <w:sz w:val="22"/>
          <w:szCs w:val="22"/>
        </w:rPr>
        <w:t>: The request is logged into the system.</w:t>
      </w:r>
    </w:p>
    <w:p w14:paraId="7687A321" w14:textId="77777777" w:rsidR="00CC3766" w:rsidRPr="00CC3766" w:rsidRDefault="00CC3766" w:rsidP="00CC3766">
      <w:pPr>
        <w:numPr>
          <w:ilvl w:val="0"/>
          <w:numId w:val="35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Approval Process</w:t>
      </w:r>
      <w:r w:rsidRPr="00CC3766">
        <w:rPr>
          <w:sz w:val="22"/>
          <w:szCs w:val="22"/>
        </w:rPr>
        <w:t>: If required, the request undergoes an approval process.</w:t>
      </w:r>
    </w:p>
    <w:p w14:paraId="4C8A164F" w14:textId="438E11BB" w:rsidR="00CC3766" w:rsidRPr="00CC3766" w:rsidRDefault="00CC3766" w:rsidP="00CC3766">
      <w:pPr>
        <w:numPr>
          <w:ilvl w:val="0"/>
          <w:numId w:val="35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Task Creation</w:t>
      </w:r>
      <w:r w:rsidRPr="00CC3766">
        <w:rPr>
          <w:sz w:val="22"/>
          <w:szCs w:val="22"/>
        </w:rPr>
        <w:t xml:space="preserve">: Tasks are created for the </w:t>
      </w:r>
      <w:r w:rsidR="00EB1FA1" w:rsidRPr="00CC3766">
        <w:rPr>
          <w:sz w:val="22"/>
          <w:szCs w:val="22"/>
        </w:rPr>
        <w:t>fulfilment</w:t>
      </w:r>
      <w:r w:rsidRPr="00CC3766">
        <w:rPr>
          <w:sz w:val="22"/>
          <w:szCs w:val="22"/>
        </w:rPr>
        <w:t xml:space="preserve"> teams.</w:t>
      </w:r>
    </w:p>
    <w:p w14:paraId="6886AF23" w14:textId="27C8477F" w:rsidR="00CC3766" w:rsidRPr="00CC3766" w:rsidRDefault="00CC3766" w:rsidP="00CC3766">
      <w:pPr>
        <w:numPr>
          <w:ilvl w:val="0"/>
          <w:numId w:val="35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 xml:space="preserve">Task </w:t>
      </w:r>
      <w:r w:rsidR="00EB1FA1" w:rsidRPr="00CC3766">
        <w:rPr>
          <w:b/>
          <w:bCs/>
          <w:sz w:val="22"/>
          <w:szCs w:val="22"/>
        </w:rPr>
        <w:t>Fulfilment</w:t>
      </w:r>
      <w:r w:rsidRPr="00CC3766">
        <w:rPr>
          <w:sz w:val="22"/>
          <w:szCs w:val="22"/>
        </w:rPr>
        <w:t>: The assigned teams complete the tasks.</w:t>
      </w:r>
    </w:p>
    <w:p w14:paraId="3398C85A" w14:textId="7B0ABAFD" w:rsidR="00CC3766" w:rsidRDefault="00CC3766" w:rsidP="00CC3766">
      <w:pPr>
        <w:numPr>
          <w:ilvl w:val="0"/>
          <w:numId w:val="35"/>
        </w:numPr>
        <w:ind w:right="-188"/>
        <w:rPr>
          <w:sz w:val="22"/>
          <w:szCs w:val="22"/>
        </w:rPr>
      </w:pPr>
      <w:r w:rsidRPr="00CC3766">
        <w:rPr>
          <w:b/>
          <w:bCs/>
          <w:sz w:val="22"/>
          <w:szCs w:val="22"/>
        </w:rPr>
        <w:t>Closure</w:t>
      </w:r>
      <w:r w:rsidRPr="00CC3766">
        <w:rPr>
          <w:sz w:val="22"/>
          <w:szCs w:val="22"/>
        </w:rPr>
        <w:t>: The request is closed after all tasks are completed.</w:t>
      </w:r>
    </w:p>
    <w:p w14:paraId="0658B978" w14:textId="77777777" w:rsidR="00CC3766" w:rsidRPr="00CC3766" w:rsidRDefault="00CC3766" w:rsidP="00CC3766">
      <w:pPr>
        <w:ind w:left="720" w:right="-188"/>
        <w:rPr>
          <w:sz w:val="22"/>
          <w:szCs w:val="22"/>
        </w:rPr>
      </w:pPr>
    </w:p>
    <w:p w14:paraId="7936FA03" w14:textId="6D7A8389" w:rsidR="00CC3766" w:rsidRPr="009553B3" w:rsidRDefault="00CC3766" w:rsidP="00CC3766">
      <w:pPr>
        <w:ind w:right="-188"/>
        <w:rPr>
          <w:sz w:val="22"/>
          <w:szCs w:val="22"/>
        </w:rPr>
      </w:pPr>
      <w:r w:rsidRPr="00CC3766">
        <w:rPr>
          <w:sz w:val="22"/>
          <w:szCs w:val="22"/>
        </w:rPr>
        <w:pict w14:anchorId="31DF62E6">
          <v:rect id="_x0000_i1547" style="width:0;height:1.5pt" o:hralign="center" o:hrstd="t" o:hr="t" fillcolor="#a0a0a0" stroked="f"/>
        </w:pict>
      </w:r>
    </w:p>
    <w:p w14:paraId="4D2234F5" w14:textId="77777777" w:rsidR="00CC3766" w:rsidRPr="008D7925" w:rsidRDefault="00CC3766" w:rsidP="00CC3766">
      <w:pPr>
        <w:ind w:right="-188" w:firstLine="426"/>
        <w:rPr>
          <w:b/>
          <w:bCs/>
          <w:sz w:val="22"/>
          <w:szCs w:val="22"/>
        </w:rPr>
      </w:pPr>
      <w:r w:rsidRPr="008D7925">
        <w:rPr>
          <w:rFonts w:ascii="Segoe UI Emoji" w:hAnsi="Segoe UI Emoji" w:cs="Segoe UI Emoji"/>
          <w:b/>
          <w:bCs/>
          <w:sz w:val="22"/>
          <w:szCs w:val="22"/>
        </w:rPr>
        <w:t>🏁</w:t>
      </w:r>
      <w:r w:rsidRPr="008D7925">
        <w:rPr>
          <w:b/>
          <w:bCs/>
          <w:sz w:val="22"/>
          <w:szCs w:val="22"/>
        </w:rPr>
        <w:t xml:space="preserve"> Conclusion</w:t>
      </w:r>
    </w:p>
    <w:p w14:paraId="34567C30" w14:textId="77777777" w:rsidR="00CC3766" w:rsidRPr="008D7925" w:rsidRDefault="00CC3766" w:rsidP="00CC3766">
      <w:pPr>
        <w:ind w:left="851" w:right="-188" w:hanging="425"/>
        <w:rPr>
          <w:sz w:val="22"/>
          <w:szCs w:val="22"/>
        </w:rPr>
      </w:pPr>
      <w:r w:rsidRPr="008D7925">
        <w:rPr>
          <w:sz w:val="22"/>
          <w:szCs w:val="22"/>
        </w:rPr>
        <w:t>ServiceNow Request Management is a vital component for delivering efficient, automated, and user-centric services across an organization. By centralizing and streamlining service requests through automation, AI, and analytics, it helps reduce friction, improve response times, and enhance overall employee satisfaction.</w:t>
      </w:r>
    </w:p>
    <w:p w14:paraId="74E70777" w14:textId="77777777" w:rsidR="00CC3766" w:rsidRPr="009553B3" w:rsidRDefault="00CC3766" w:rsidP="00CC3766">
      <w:pPr>
        <w:ind w:left="851" w:right="-188" w:hanging="425"/>
        <w:rPr>
          <w:sz w:val="22"/>
          <w:szCs w:val="22"/>
        </w:rPr>
      </w:pPr>
    </w:p>
    <w:p w14:paraId="2ACCAD70" w14:textId="77777777" w:rsidR="00354F83" w:rsidRPr="00CC3766" w:rsidRDefault="00354F83" w:rsidP="00CC3766"/>
    <w:sectPr w:rsidR="00354F83" w:rsidRPr="00CC3766" w:rsidSect="00EC0E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1" w:h="16838" w:orient="landscape" w:code="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3AF6D" w14:textId="77777777" w:rsidR="005C2AFF" w:rsidRDefault="005C2AFF" w:rsidP="005C2AFF">
      <w:pPr>
        <w:spacing w:after="0" w:line="240" w:lineRule="auto"/>
      </w:pPr>
      <w:r>
        <w:separator/>
      </w:r>
    </w:p>
  </w:endnote>
  <w:endnote w:type="continuationSeparator" w:id="0">
    <w:p w14:paraId="30303506" w14:textId="77777777" w:rsidR="005C2AFF" w:rsidRDefault="005C2AFF" w:rsidP="005C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42642" w14:textId="77777777" w:rsidR="00F521BD" w:rsidRDefault="00F521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CECEA" w14:textId="77777777" w:rsidR="005C2AFF" w:rsidRDefault="005C2AFF" w:rsidP="005C2AF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99BA1B" wp14:editId="1FD272EA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14897100" cy="569595"/>
              <wp:effectExtent l="0" t="0" r="0" b="1905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897100" cy="569595"/>
                        <a:chOff x="0" y="0"/>
                        <a:chExt cx="5943600" cy="56959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691963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A8C9F" w14:textId="4E246DA9" w:rsidR="005C2AFF" w:rsidRPr="00F521BD" w:rsidRDefault="00961F82" w:rsidP="005C2AF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C377C" w:rsidRPr="00F521BD">
                                  <w:rPr>
                                    <w:b/>
                                    <w:bCs/>
                                    <w:color w:val="FF0000"/>
                                    <w:sz w:val="20"/>
                                    <w:szCs w:val="20"/>
                                  </w:rPr>
                                  <w:t>Mayur Hajare</w:t>
                                </w:r>
                              </w:sdtContent>
                            </w:sdt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> | SNOW</w:t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F6837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EC0E64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5C2AFF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>LINKEDIN: mayur-hajare-6583611b3</w:t>
                            </w:r>
                            <w:r w:rsidR="005C2AFF" w:rsidRPr="00F521B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.</w:t>
                            </w:r>
                          </w:p>
                          <w:p w14:paraId="41D1669C" w14:textId="77777777" w:rsidR="005C2AFF" w:rsidRPr="00F521BD" w:rsidRDefault="005C2AFF" w:rsidP="005C2AF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195A4704" w14:textId="77777777" w:rsidR="005C2AFF" w:rsidRPr="00F521BD" w:rsidRDefault="005C2AFF" w:rsidP="005C2AFF">
                            <w:pPr>
                              <w:pStyle w:val="Footer"/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399BA1B" id="Group 166" o:spid="_x0000_s1026" style="position:absolute;margin-left:0;margin-top:0;width:1173pt;height:44.85pt;z-index:251659264;mso-position-horizontal:left;mso-position-horizontal-relative:page;mso-position-vertical:center;mso-position-vertical-relative:bottom-margin-area;mso-width-relative:margin" coordsize="59436,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" fillcolor="white [3212]" stroked="f" strokeweight="1.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6919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14:paraId="195A8C9F" w14:textId="4E246DA9" w:rsidR="005C2AFF" w:rsidRPr="00F521BD" w:rsidRDefault="00961F82" w:rsidP="005C2AFF">
                      <w:pPr>
                        <w:rPr>
                          <w:b/>
                          <w:bCs/>
                          <w:color w:val="FF0000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7C377C" w:rsidRPr="00F521BD">
                            <w:rPr>
                              <w:b/>
                              <w:bCs/>
                              <w:color w:val="FF0000"/>
                              <w:sz w:val="20"/>
                              <w:szCs w:val="20"/>
                            </w:rPr>
                            <w:t>Mayur Hajare</w:t>
                          </w:r>
                        </w:sdtContent>
                      </w:sdt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> | SNOW</w:t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F6837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EC0E64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5C2AFF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>LINKEDIN: mayur-hajare-6583611b3</w:t>
                      </w:r>
                      <w:r w:rsidR="005C2AFF" w:rsidRPr="00F521B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.</w:t>
                      </w:r>
                    </w:p>
                    <w:p w14:paraId="41D1669C" w14:textId="77777777" w:rsidR="005C2AFF" w:rsidRPr="00F521BD" w:rsidRDefault="005C2AFF" w:rsidP="005C2AFF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195A4704" w14:textId="77777777" w:rsidR="005C2AFF" w:rsidRPr="00F521BD" w:rsidRDefault="005C2AFF" w:rsidP="005C2AFF">
                      <w:pPr>
                        <w:pStyle w:val="Footer"/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  <w:p w14:paraId="7BA0CB54" w14:textId="77777777" w:rsidR="005C2AFF" w:rsidRDefault="005C2A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05976" w14:textId="77777777" w:rsidR="00F521BD" w:rsidRDefault="00F52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1CCC6" w14:textId="77777777" w:rsidR="005C2AFF" w:rsidRDefault="005C2AFF" w:rsidP="005C2AFF">
      <w:pPr>
        <w:spacing w:after="0" w:line="240" w:lineRule="auto"/>
      </w:pPr>
      <w:r>
        <w:separator/>
      </w:r>
    </w:p>
  </w:footnote>
  <w:footnote w:type="continuationSeparator" w:id="0">
    <w:p w14:paraId="1EF8E407" w14:textId="77777777" w:rsidR="005C2AFF" w:rsidRDefault="005C2AFF" w:rsidP="005C2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2122B" w14:textId="77777777" w:rsidR="00F521BD" w:rsidRDefault="00F521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E165C" w14:textId="628E154D" w:rsidR="00F521BD" w:rsidRPr="004B0CF8" w:rsidRDefault="004B0CF8" w:rsidP="004B0CF8">
    <w:pPr>
      <w:pStyle w:val="Header"/>
      <w:jc w:val="right"/>
    </w:pPr>
    <w:r>
      <w:rPr>
        <w:noProof/>
      </w:rPr>
      <w:drawing>
        <wp:inline distT="0" distB="0" distL="0" distR="0" wp14:anchorId="395528B2" wp14:editId="5C5D62EE">
          <wp:extent cx="2333625" cy="341944"/>
          <wp:effectExtent l="0" t="0" r="0" b="1270"/>
          <wp:docPr id="1435381682" name="Picture 3" descr="ServiceNow logo in transparent PNG and vectorized SVG form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erviceNow logo in transparent PNG and vectorized SVG forma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7540" cy="346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B274F" w14:textId="77777777" w:rsidR="00F521BD" w:rsidRDefault="00F52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4C65"/>
    <w:multiLevelType w:val="multilevel"/>
    <w:tmpl w:val="2D68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B7CC6"/>
    <w:multiLevelType w:val="multilevel"/>
    <w:tmpl w:val="3BDA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82AD7"/>
    <w:multiLevelType w:val="multilevel"/>
    <w:tmpl w:val="8720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80B0E"/>
    <w:multiLevelType w:val="multilevel"/>
    <w:tmpl w:val="B5E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8092C"/>
    <w:multiLevelType w:val="multilevel"/>
    <w:tmpl w:val="121A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6440E"/>
    <w:multiLevelType w:val="multilevel"/>
    <w:tmpl w:val="0EFC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44772"/>
    <w:multiLevelType w:val="multilevel"/>
    <w:tmpl w:val="4DA2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D62BF"/>
    <w:multiLevelType w:val="multilevel"/>
    <w:tmpl w:val="209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F7E9D"/>
    <w:multiLevelType w:val="multilevel"/>
    <w:tmpl w:val="2A90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B702C"/>
    <w:multiLevelType w:val="multilevel"/>
    <w:tmpl w:val="1AFA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359E8"/>
    <w:multiLevelType w:val="multilevel"/>
    <w:tmpl w:val="A33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40602"/>
    <w:multiLevelType w:val="multilevel"/>
    <w:tmpl w:val="34F4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E06C9"/>
    <w:multiLevelType w:val="multilevel"/>
    <w:tmpl w:val="FF10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06B20"/>
    <w:multiLevelType w:val="multilevel"/>
    <w:tmpl w:val="E690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20CA9"/>
    <w:multiLevelType w:val="multilevel"/>
    <w:tmpl w:val="D238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A7496"/>
    <w:multiLevelType w:val="multilevel"/>
    <w:tmpl w:val="E13C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553F3"/>
    <w:multiLevelType w:val="multilevel"/>
    <w:tmpl w:val="A52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54DD0"/>
    <w:multiLevelType w:val="multilevel"/>
    <w:tmpl w:val="DC16E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B90EA4"/>
    <w:multiLevelType w:val="multilevel"/>
    <w:tmpl w:val="9672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C2274"/>
    <w:multiLevelType w:val="multilevel"/>
    <w:tmpl w:val="D12E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728FE"/>
    <w:multiLevelType w:val="multilevel"/>
    <w:tmpl w:val="8B5E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7328E"/>
    <w:multiLevelType w:val="multilevel"/>
    <w:tmpl w:val="5F18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17577"/>
    <w:multiLevelType w:val="multilevel"/>
    <w:tmpl w:val="3BCC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CD24F9"/>
    <w:multiLevelType w:val="multilevel"/>
    <w:tmpl w:val="363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A5CA9"/>
    <w:multiLevelType w:val="multilevel"/>
    <w:tmpl w:val="0F44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D0250D"/>
    <w:multiLevelType w:val="multilevel"/>
    <w:tmpl w:val="3740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27373"/>
    <w:multiLevelType w:val="multilevel"/>
    <w:tmpl w:val="C77C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D627F"/>
    <w:multiLevelType w:val="multilevel"/>
    <w:tmpl w:val="E416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14747B"/>
    <w:multiLevelType w:val="multilevel"/>
    <w:tmpl w:val="CB28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3C346D"/>
    <w:multiLevelType w:val="multilevel"/>
    <w:tmpl w:val="E700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457EE1"/>
    <w:multiLevelType w:val="multilevel"/>
    <w:tmpl w:val="9126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DC3CE8"/>
    <w:multiLevelType w:val="multilevel"/>
    <w:tmpl w:val="ADD4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7707AD"/>
    <w:multiLevelType w:val="multilevel"/>
    <w:tmpl w:val="4ECA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E75C6"/>
    <w:multiLevelType w:val="multilevel"/>
    <w:tmpl w:val="F4D6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2D54DF"/>
    <w:multiLevelType w:val="multilevel"/>
    <w:tmpl w:val="8C64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593491">
    <w:abstractNumId w:val="4"/>
  </w:num>
  <w:num w:numId="2" w16cid:durableId="547840965">
    <w:abstractNumId w:val="24"/>
  </w:num>
  <w:num w:numId="3" w16cid:durableId="397939226">
    <w:abstractNumId w:val="17"/>
  </w:num>
  <w:num w:numId="4" w16cid:durableId="2062433776">
    <w:abstractNumId w:val="5"/>
  </w:num>
  <w:num w:numId="5" w16cid:durableId="160970351">
    <w:abstractNumId w:val="10"/>
  </w:num>
  <w:num w:numId="6" w16cid:durableId="586766391">
    <w:abstractNumId w:val="6"/>
  </w:num>
  <w:num w:numId="7" w16cid:durableId="1826238242">
    <w:abstractNumId w:val="1"/>
  </w:num>
  <w:num w:numId="8" w16cid:durableId="901598303">
    <w:abstractNumId w:val="21"/>
  </w:num>
  <w:num w:numId="9" w16cid:durableId="1165441506">
    <w:abstractNumId w:val="7"/>
  </w:num>
  <w:num w:numId="10" w16cid:durableId="1668822512">
    <w:abstractNumId w:val="33"/>
  </w:num>
  <w:num w:numId="11" w16cid:durableId="1933322327">
    <w:abstractNumId w:val="0"/>
  </w:num>
  <w:num w:numId="12" w16cid:durableId="54739771">
    <w:abstractNumId w:val="16"/>
  </w:num>
  <w:num w:numId="13" w16cid:durableId="443157912">
    <w:abstractNumId w:val="32"/>
  </w:num>
  <w:num w:numId="14" w16cid:durableId="1097217479">
    <w:abstractNumId w:val="14"/>
  </w:num>
  <w:num w:numId="15" w16cid:durableId="1484470877">
    <w:abstractNumId w:val="26"/>
  </w:num>
  <w:num w:numId="16" w16cid:durableId="590240069">
    <w:abstractNumId w:val="11"/>
  </w:num>
  <w:num w:numId="17" w16cid:durableId="809246811">
    <w:abstractNumId w:val="31"/>
  </w:num>
  <w:num w:numId="18" w16cid:durableId="1568881762">
    <w:abstractNumId w:val="29"/>
  </w:num>
  <w:num w:numId="19" w16cid:durableId="970598193">
    <w:abstractNumId w:val="12"/>
  </w:num>
  <w:num w:numId="20" w16cid:durableId="210192721">
    <w:abstractNumId w:val="25"/>
  </w:num>
  <w:num w:numId="21" w16cid:durableId="1972469388">
    <w:abstractNumId w:val="28"/>
  </w:num>
  <w:num w:numId="22" w16cid:durableId="773551643">
    <w:abstractNumId w:val="3"/>
  </w:num>
  <w:num w:numId="23" w16cid:durableId="699236322">
    <w:abstractNumId w:val="2"/>
  </w:num>
  <w:num w:numId="24" w16cid:durableId="2063171074">
    <w:abstractNumId w:val="15"/>
  </w:num>
  <w:num w:numId="25" w16cid:durableId="1187988961">
    <w:abstractNumId w:val="27"/>
  </w:num>
  <w:num w:numId="26" w16cid:durableId="149946895">
    <w:abstractNumId w:val="34"/>
  </w:num>
  <w:num w:numId="27" w16cid:durableId="1308507209">
    <w:abstractNumId w:val="8"/>
  </w:num>
  <w:num w:numId="28" w16cid:durableId="1630436935">
    <w:abstractNumId w:val="30"/>
  </w:num>
  <w:num w:numId="29" w16cid:durableId="1863736368">
    <w:abstractNumId w:val="13"/>
  </w:num>
  <w:num w:numId="30" w16cid:durableId="1382823556">
    <w:abstractNumId w:val="18"/>
  </w:num>
  <w:num w:numId="31" w16cid:durableId="1301954913">
    <w:abstractNumId w:val="19"/>
  </w:num>
  <w:num w:numId="32" w16cid:durableId="1568034629">
    <w:abstractNumId w:val="20"/>
  </w:num>
  <w:num w:numId="33" w16cid:durableId="584847608">
    <w:abstractNumId w:val="23"/>
  </w:num>
  <w:num w:numId="34" w16cid:durableId="1171875848">
    <w:abstractNumId w:val="9"/>
  </w:num>
  <w:num w:numId="35" w16cid:durableId="5887799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83"/>
    <w:rsid w:val="00134009"/>
    <w:rsid w:val="0015125D"/>
    <w:rsid w:val="00167A67"/>
    <w:rsid w:val="001848B1"/>
    <w:rsid w:val="001D12B9"/>
    <w:rsid w:val="00235F11"/>
    <w:rsid w:val="002F7EDD"/>
    <w:rsid w:val="002F7F2F"/>
    <w:rsid w:val="00354F83"/>
    <w:rsid w:val="003A6FFF"/>
    <w:rsid w:val="003B3D85"/>
    <w:rsid w:val="004145DD"/>
    <w:rsid w:val="00487EED"/>
    <w:rsid w:val="004B0CF8"/>
    <w:rsid w:val="005C2AFF"/>
    <w:rsid w:val="005C330F"/>
    <w:rsid w:val="006F111D"/>
    <w:rsid w:val="00713834"/>
    <w:rsid w:val="007158D0"/>
    <w:rsid w:val="007B7490"/>
    <w:rsid w:val="007C377C"/>
    <w:rsid w:val="0082171A"/>
    <w:rsid w:val="008C7BBD"/>
    <w:rsid w:val="008D7925"/>
    <w:rsid w:val="0091427D"/>
    <w:rsid w:val="009553B3"/>
    <w:rsid w:val="00961F82"/>
    <w:rsid w:val="009B3D85"/>
    <w:rsid w:val="009C1BFF"/>
    <w:rsid w:val="00C01587"/>
    <w:rsid w:val="00C93EAB"/>
    <w:rsid w:val="00CC3766"/>
    <w:rsid w:val="00DB4936"/>
    <w:rsid w:val="00EB1FA1"/>
    <w:rsid w:val="00EC0E64"/>
    <w:rsid w:val="00EC25A7"/>
    <w:rsid w:val="00EF6837"/>
    <w:rsid w:val="00F17268"/>
    <w:rsid w:val="00F521BD"/>
    <w:rsid w:val="00F8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183D6B1"/>
  <w15:chartTrackingRefBased/>
  <w15:docId w15:val="{9690C8F9-4956-4BDE-B7FA-1B9492DF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BD"/>
  </w:style>
  <w:style w:type="paragraph" w:styleId="Heading1">
    <w:name w:val="heading 1"/>
    <w:basedOn w:val="Normal"/>
    <w:next w:val="Normal"/>
    <w:link w:val="Heading1Char"/>
    <w:uiPriority w:val="9"/>
    <w:qFormat/>
    <w:rsid w:val="008C7BB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BB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BB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B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B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B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B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B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BB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BD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BB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BB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BB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BB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BB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B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B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BBD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C7BBD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7BBD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BBD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BBD"/>
    <w:rPr>
      <w:color w:val="39302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BBD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7BBD"/>
    <w:rPr>
      <w:i/>
      <w:iCs/>
      <w:color w:val="A06928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BB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BB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BBD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C7BBD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DefaultParagraphFont"/>
    <w:uiPriority w:val="99"/>
    <w:unhideWhenUsed/>
    <w:rsid w:val="00354F83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F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2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FF"/>
  </w:style>
  <w:style w:type="paragraph" w:styleId="Footer">
    <w:name w:val="footer"/>
    <w:basedOn w:val="Normal"/>
    <w:link w:val="FooterChar"/>
    <w:uiPriority w:val="99"/>
    <w:unhideWhenUsed/>
    <w:rsid w:val="005C2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FF"/>
  </w:style>
  <w:style w:type="paragraph" w:styleId="Caption">
    <w:name w:val="caption"/>
    <w:basedOn w:val="Normal"/>
    <w:next w:val="Normal"/>
    <w:uiPriority w:val="35"/>
    <w:semiHidden/>
    <w:unhideWhenUsed/>
    <w:qFormat/>
    <w:rsid w:val="008C7BB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C7BBD"/>
    <w:rPr>
      <w:b/>
      <w:bCs/>
    </w:rPr>
  </w:style>
  <w:style w:type="character" w:styleId="Emphasis">
    <w:name w:val="Emphasis"/>
    <w:basedOn w:val="DefaultParagraphFont"/>
    <w:uiPriority w:val="20"/>
    <w:qFormat/>
    <w:rsid w:val="008C7BBD"/>
    <w:rPr>
      <w:i/>
      <w:iCs/>
      <w:color w:val="000000" w:themeColor="text1"/>
    </w:rPr>
  </w:style>
  <w:style w:type="paragraph" w:styleId="NoSpacing">
    <w:name w:val="No Spacing"/>
    <w:uiPriority w:val="1"/>
    <w:qFormat/>
    <w:rsid w:val="008C7BB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C7BB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C7BB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C7BB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BBD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82171A"/>
    <w:rPr>
      <w:color w:val="7F723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6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lumconsulting.com/servicenow-request-management/?utm_source=chatgpt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servicenow.com/community/itsm-forum/real-time-use-cases-of-itsm-examples/m-p/2564952?utm_source=chatgpt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1456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Hajare</dc:creator>
  <cp:keywords/>
  <dc:description/>
  <cp:lastModifiedBy>Neha Hajare</cp:lastModifiedBy>
  <cp:revision>2</cp:revision>
  <dcterms:created xsi:type="dcterms:W3CDTF">2025-05-03T11:42:00Z</dcterms:created>
  <dcterms:modified xsi:type="dcterms:W3CDTF">2025-05-03T11:42:00Z</dcterms:modified>
</cp:coreProperties>
</file>