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</w:t>
      </w:r>
      <w:r w:rsidR="005B4A2A">
        <w:rPr>
          <w:b/>
        </w:rPr>
        <w:t>BATCH</w:t>
      </w:r>
      <w:r w:rsidR="00533BE8">
        <w:rPr>
          <w:b/>
        </w:rPr>
        <w:t>_Reports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B4A2A">
        <w:t>BATCH</w:t>
      </w:r>
      <w:r w:rsidR="00533BE8">
        <w:t xml:space="preserve"> Report</w:t>
      </w:r>
      <w:r w:rsidR="00892541">
        <w:t>s to an Environment.</w:t>
      </w:r>
    </w:p>
    <w:p w:rsidR="00C94A68" w:rsidRDefault="00D243D1" w:rsidP="009422E0">
      <w:pPr>
        <w:ind w:right="-864"/>
      </w:pPr>
      <w:r>
        <w:rPr>
          <w:noProof/>
        </w:rPr>
        <w:drawing>
          <wp:inline distT="0" distB="0" distL="0" distR="0" wp14:anchorId="0A87A030" wp14:editId="6B979A4A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D243D1" w:rsidP="00AE2D6A">
      <w:pPr>
        <w:pStyle w:val="ListParagraph"/>
      </w:pPr>
      <w:r>
        <w:rPr>
          <w:noProof/>
        </w:rPr>
        <w:drawing>
          <wp:inline distT="0" distB="0" distL="0" distR="0" wp14:anchorId="21FDAED7" wp14:editId="70DA8438">
            <wp:extent cx="2037567" cy="183035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772" cy="1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r w:rsidR="00582F91">
              <w:rPr>
                <w:sz w:val="16"/>
                <w:szCs w:val="16"/>
              </w:rPr>
              <w:t>a</w:t>
            </w:r>
            <w:r w:rsidR="00930A6A">
              <w:rPr>
                <w:sz w:val="16"/>
                <w:szCs w:val="16"/>
              </w:rPr>
              <w:t xml:space="preserve">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582F91">
              <w:rPr>
                <w:sz w:val="16"/>
                <w:szCs w:val="16"/>
              </w:rPr>
              <w:t xml:space="preserve"> must be recompiled if a new </w:t>
            </w:r>
            <w:proofErr w:type="spellStart"/>
            <w:r w:rsidR="00582F91">
              <w:rPr>
                <w:sz w:val="16"/>
                <w:szCs w:val="16"/>
              </w:rPr>
              <w:t>pll</w:t>
            </w:r>
            <w:proofErr w:type="spellEnd"/>
            <w:r w:rsidR="00582F91"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>deployed (re: Geoff G.).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Compile 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 TST3, MUAT,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IPASUSER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password for the IPASUSER Schema in the Destination Environment.  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  <w:p w:rsidR="006D68B4" w:rsidRDefault="002F59CF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Online</w:t>
            </w:r>
            <w:r w:rsidR="006D68B4">
              <w:rPr>
                <w:sz w:val="16"/>
                <w:szCs w:val="16"/>
              </w:rPr>
              <w:t>Batch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260"/>
        <w:gridCol w:w="1080"/>
        <w:gridCol w:w="3870"/>
      </w:tblGrid>
      <w:tr w:rsidR="00B406F7" w:rsidRPr="00972D1F" w:rsidTr="00180089">
        <w:trPr>
          <w:cantSplit/>
          <w:tblHeader/>
        </w:trPr>
        <w:tc>
          <w:tcPr>
            <w:tcW w:w="180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batch_compile_playbook_vars</w:t>
            </w:r>
            <w:proofErr w:type="spellEnd"/>
          </w:p>
        </w:tc>
        <w:tc>
          <w:tcPr>
            <w:tcW w:w="198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create_batch_compile_playbook_vars.yml</w:t>
            </w:r>
            <w:proofErr w:type="spellEnd"/>
          </w:p>
        </w:tc>
        <w:tc>
          <w:tcPr>
            <w:tcW w:w="1260" w:type="dxa"/>
          </w:tcPr>
          <w:p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Batch_Compile_Directory</w:t>
            </w:r>
            <w:proofErr w:type="spellEnd"/>
            <w:r w:rsidRPr="00582F91">
              <w:rPr>
                <w:sz w:val="16"/>
                <w:szCs w:val="16"/>
              </w:rPr>
              <w:t>: 'D:\Reports\</w:t>
            </w:r>
            <w:proofErr w:type="spellStart"/>
            <w:r w:rsidRPr="00582F91">
              <w:rPr>
                <w:sz w:val="16"/>
                <w:szCs w:val="16"/>
              </w:rPr>
              <w:t>defs</w:t>
            </w:r>
            <w:proofErr w:type="spellEnd"/>
            <w:r w:rsidRPr="00582F91">
              <w:rPr>
                <w:sz w:val="16"/>
                <w:szCs w:val="16"/>
              </w:rPr>
              <w:t>\tst3'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Oracle_DB</w:t>
            </w:r>
            <w:proofErr w:type="spellEnd"/>
            <w:r w:rsidRPr="00582F91">
              <w:rPr>
                <w:sz w:val="16"/>
                <w:szCs w:val="16"/>
              </w:rPr>
              <w:t>: TST3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batch_far_server</w:t>
            </w:r>
            <w:proofErr w:type="spellEnd"/>
            <w:r w:rsidRPr="00582F91">
              <w:rPr>
                <w:sz w:val="16"/>
                <w:szCs w:val="16"/>
              </w:rPr>
              <w:t>: cronreptest1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rwconverter</w:t>
            </w:r>
            <w:proofErr w:type="spellEnd"/>
            <w:r w:rsidRPr="00582F91">
              <w:rPr>
                <w:sz w:val="16"/>
                <w:szCs w:val="16"/>
              </w:rPr>
              <w:t>: 'D:\opt\oracle\domains\WLS_JCSTEST\reports\bin\rwconverter.bat'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</w:t>
            </w:r>
            <w:proofErr w:type="spellEnd"/>
          </w:p>
        </w:tc>
        <w:tc>
          <w:tcPr>
            <w:tcW w:w="198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stage_batch_artifacts.yml</w:t>
            </w:r>
            <w:proofErr w:type="spellEnd"/>
          </w:p>
        </w:tc>
        <w:tc>
          <w:tcPr>
            <w:tcW w:w="1260" w:type="dxa"/>
          </w:tcPr>
          <w:p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BatchArtifacts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Pr="00972D1F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</w:t>
            </w:r>
            <w:proofErr w:type="spellEnd"/>
          </w:p>
        </w:tc>
        <w:tc>
          <w:tcPr>
            <w:tcW w:w="198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check_batch_staged_files.yml</w:t>
            </w:r>
            <w:proofErr w:type="spellEnd"/>
          </w:p>
        </w:tc>
        <w:tc>
          <w:tcPr>
            <w:tcW w:w="1260" w:type="dxa"/>
          </w:tcPr>
          <w:p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</w:t>
            </w:r>
            <w:proofErr w:type="spellEnd"/>
          </w:p>
        </w:tc>
        <w:tc>
          <w:tcPr>
            <w:tcW w:w="198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copy_far_artifacts_to_batch.yml</w:t>
            </w:r>
            <w:proofErr w:type="spellEnd"/>
          </w:p>
        </w:tc>
        <w:tc>
          <w:tcPr>
            <w:tcW w:w="1260" w:type="dxa"/>
          </w:tcPr>
          <w:p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</w:t>
            </w:r>
            <w:proofErr w:type="spellEnd"/>
          </w:p>
        </w:tc>
        <w:tc>
          <w:tcPr>
            <w:tcW w:w="19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compile_batch_reports.yml</w:t>
            </w:r>
            <w:proofErr w:type="spellEnd"/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</w:p>
        </w:tc>
        <w:tc>
          <w:tcPr>
            <w:tcW w:w="1260" w:type="dxa"/>
          </w:tcPr>
          <w:p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</w:t>
            </w:r>
            <w:proofErr w:type="spellEnd"/>
            <w:r>
              <w:rPr>
                <w:sz w:val="16"/>
                <w:szCs w:val="16"/>
              </w:rPr>
              <w:t xml:space="preserve">, compiles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1E036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 w:rsidRPr="001E036F">
              <w:rPr>
                <w:sz w:val="16"/>
                <w:szCs w:val="16"/>
              </w:rPr>
              <w:t>WEBUTIL.pll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D2KWUTIL.pll</w:t>
            </w:r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SYSLIB.pll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SYSMSG.pll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PFXCONST.pll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AUDIT.pll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POS.pll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036F">
              <w:rPr>
                <w:sz w:val="16"/>
                <w:szCs w:val="16"/>
              </w:rPr>
              <w:t>IPSRPT.pll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Batch_Form_PLL_Errors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Batch_Form_PLL_Deployment_Feedback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consolidate_compile_errors</w:t>
            </w:r>
            <w:proofErr w:type="spellEnd"/>
          </w:p>
        </w:tc>
        <w:tc>
          <w:tcPr>
            <w:tcW w:w="19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B406F7" w:rsidRDefault="00DE056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</w:t>
            </w:r>
            <w:proofErr w:type="spellEnd"/>
          </w:p>
        </w:tc>
        <w:tc>
          <w:tcPr>
            <w:tcW w:w="1980" w:type="dxa"/>
          </w:tcPr>
          <w:p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populate_batch_deployment_logs.yml</w:t>
            </w:r>
            <w:proofErr w:type="spellEnd"/>
          </w:p>
        </w:tc>
        <w:tc>
          <w:tcPr>
            <w:tcW w:w="1260" w:type="dxa"/>
          </w:tcPr>
          <w:p w:rsidR="00DE056E" w:rsidRDefault="00DE056E" w:rsidP="00DE05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{ENV}}_Batch_Log.html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{ENV}}_Batch_Compile_Errors.html with any ERRORS generated during the compiles.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}}/{{ENV}}_Batch_Compile_Errors.html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406F7" w:rsidRPr="00B8010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80089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E59"/>
    <w:rsid w:val="00B370B3"/>
    <w:rsid w:val="00B406F7"/>
    <w:rsid w:val="00B62A28"/>
    <w:rsid w:val="00B80107"/>
    <w:rsid w:val="00B823D4"/>
    <w:rsid w:val="00BB4410"/>
    <w:rsid w:val="00C921E4"/>
    <w:rsid w:val="00C94A68"/>
    <w:rsid w:val="00CF2CAC"/>
    <w:rsid w:val="00D117F3"/>
    <w:rsid w:val="00D24037"/>
    <w:rsid w:val="00D243D1"/>
    <w:rsid w:val="00D33D00"/>
    <w:rsid w:val="00D64398"/>
    <w:rsid w:val="00D77553"/>
    <w:rsid w:val="00DB1132"/>
    <w:rsid w:val="00DE056E"/>
    <w:rsid w:val="00DE5F76"/>
    <w:rsid w:val="00E67365"/>
    <w:rsid w:val="00E77A99"/>
    <w:rsid w:val="00EA7F2F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257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33</cp:revision>
  <dcterms:created xsi:type="dcterms:W3CDTF">2020-07-07T15:17:00Z</dcterms:created>
  <dcterms:modified xsi:type="dcterms:W3CDTF">2020-10-28T18:29:00Z</dcterms:modified>
</cp:coreProperties>
</file>