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7F9" w:rsidRPr="007D57F9" w:rsidRDefault="007D57F9" w:rsidP="007D57F9">
      <w:pPr>
        <w:jc w:val="both"/>
        <w:rPr>
          <w:rFonts w:ascii="Times New Roman" w:hAnsi="Times New Roman" w:cs="Times New Roman"/>
          <w:highlight w:val="cyan"/>
        </w:rPr>
      </w:pPr>
    </w:p>
    <w:p w:rsidR="007D57F9" w:rsidRPr="007D57F9" w:rsidRDefault="007D57F9" w:rsidP="007D57F9">
      <w:pPr>
        <w:jc w:val="both"/>
        <w:rPr>
          <w:rFonts w:ascii="Times New Roman" w:hAnsi="Times New Roman" w:cs="Times New Roman"/>
          <w:b/>
          <w:bCs/>
          <w:highlight w:val="cyan"/>
        </w:rPr>
      </w:pPr>
      <w:r w:rsidRPr="007D57F9">
        <w:rPr>
          <w:rFonts w:ascii="Times New Roman" w:hAnsi="Times New Roman" w:cs="Times New Roman"/>
          <w:highlight w:val="cyan"/>
        </w:rPr>
        <w:t>Estoy trabajando el flow para el website de mi firma de abogados Mac Consultores Juridicos &amp; Asociados y necesito que Google flow genere imagenes dentro de este contexto. Disena un promts poderoso a tales efectos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highlight w:val="cyan"/>
        </w:rPr>
      </w:pPr>
      <w:r w:rsidRPr="007D57F9">
        <w:rPr>
          <w:rFonts w:ascii="Times New Roman" w:hAnsi="Times New Roman" w:cs="Times New Roman"/>
          <w:highlight w:val="cyan"/>
        </w:rPr>
        <w:fldChar w:fldCharType="begin"/>
      </w:r>
      <w:r w:rsidRPr="007D57F9">
        <w:rPr>
          <w:rFonts w:ascii="Times New Roman" w:hAnsi="Times New Roman" w:cs="Times New Roman"/>
          <w:highlight w:val="cyan"/>
        </w:rPr>
        <w:instrText xml:space="preserve"> INCLUDEPICTURE "blob:https://www.perplexity.ai/71786aa9-c4bb-4836-8b6f-332a649e2f32" \* MERGEFORMATINET </w:instrText>
      </w:r>
      <w:r w:rsidRPr="007D57F9">
        <w:rPr>
          <w:rFonts w:ascii="Times New Roman" w:hAnsi="Times New Roman" w:cs="Times New Roman"/>
          <w:highlight w:val="cyan"/>
        </w:rPr>
        <w:fldChar w:fldCharType="separate"/>
      </w:r>
      <w:r w:rsidRPr="007D57F9">
        <w:rPr>
          <w:rFonts w:ascii="Times New Roman" w:hAnsi="Times New Roman" w:cs="Times New Roman"/>
          <w:highlight w:val="cya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591817969" name="Rectángulo 1" descr="Adju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AB4E7" id="Rectángulo 1" o:spid="_x0000_s1026" alt="Adjunto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7D57F9">
        <w:rPr>
          <w:rFonts w:ascii="Times New Roman" w:hAnsi="Times New Roman" w:cs="Times New Roman"/>
          <w:highlight w:val="cyan"/>
        </w:rPr>
        <w:fldChar w:fldCharType="end"/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  <w:r w:rsidRPr="007D57F9">
        <w:rPr>
          <w:rFonts w:ascii="Times New Roman" w:hAnsi="Times New Roman" w:cs="Times New Roman"/>
        </w:rPr>
        <w:t>DESPACHO.jpg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Para lograr que Google Flow (o cualquier herramienta generativa de imágenes de alta fidelidad) mantenga la identidad visual de "MAC Consultores Jurídicos &amp; Asociados" y la atmósfera sobria y profesional de tu despacho, es fundamental usar un </w:t>
      </w:r>
      <w:r w:rsidRPr="007D57F9">
        <w:rPr>
          <w:rFonts w:ascii="Times New Roman" w:hAnsi="Times New Roman" w:cs="Times New Roman"/>
          <w:b/>
          <w:bCs/>
          <w:lang w:val="es-ES"/>
        </w:rPr>
        <w:t>"</w:t>
      </w:r>
      <w:proofErr w:type="spellStart"/>
      <w:r w:rsidRPr="007D57F9">
        <w:rPr>
          <w:rFonts w:ascii="Times New Roman" w:hAnsi="Times New Roman" w:cs="Times New Roman"/>
          <w:b/>
          <w:bCs/>
          <w:lang w:val="es-ES"/>
        </w:rPr>
        <w:t>prompt</w:t>
      </w:r>
      <w:proofErr w:type="spellEnd"/>
      <w:r w:rsidRPr="007D57F9">
        <w:rPr>
          <w:rFonts w:ascii="Times New Roman" w:hAnsi="Times New Roman" w:cs="Times New Roman"/>
          <w:b/>
          <w:bCs/>
          <w:lang w:val="es-ES"/>
        </w:rPr>
        <w:t xml:space="preserve"> de sistema"</w:t>
      </w:r>
      <w:r w:rsidRPr="007D57F9">
        <w:rPr>
          <w:rFonts w:ascii="Times New Roman" w:hAnsi="Times New Roman" w:cs="Times New Roman"/>
          <w:lang w:val="es-ES"/>
        </w:rPr>
        <w:t> o una base técnica consistente.</w:t>
      </w: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Dado que eres abogado y buscas proyectar autoridad, confianza y sofisticación, te sugiero utilizar la siguiente estructura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.</w:t>
      </w:r>
    </w:p>
    <w:p w:rsid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 xml:space="preserve">Estructura del </w:t>
      </w:r>
      <w:proofErr w:type="spellStart"/>
      <w:r w:rsidRPr="007D57F9">
        <w:rPr>
          <w:rFonts w:ascii="Times New Roman" w:hAnsi="Times New Roman" w:cs="Times New Roman"/>
          <w:b/>
          <w:bCs/>
          <w:lang w:val="es-ES"/>
        </w:rPr>
        <w:t>Prompt</w:t>
      </w:r>
      <w:proofErr w:type="spellEnd"/>
      <w:r w:rsidRPr="007D57F9">
        <w:rPr>
          <w:rFonts w:ascii="Times New Roman" w:hAnsi="Times New Roman" w:cs="Times New Roman"/>
          <w:b/>
          <w:bCs/>
          <w:lang w:val="es-ES"/>
        </w:rPr>
        <w:t xml:space="preserve"> Maestro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 xml:space="preserve">Para mantener la consistencia con la imagen de tu despacho (tonos oscuros, madera, minimalismo corporativo y tu logo del león), diseña tus </w:t>
      </w:r>
      <w:proofErr w:type="spellStart"/>
      <w:r w:rsidRPr="007D57F9">
        <w:rPr>
          <w:rFonts w:ascii="Times New Roman" w:hAnsi="Times New Roman" w:cs="Times New Roman"/>
          <w:lang w:val="es-ES"/>
        </w:rPr>
        <w:t>prompts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combinando estos cuatro elementos: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Pr="007D57F9" w:rsidRDefault="007D57F9" w:rsidP="007D57F9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Sujeto/Escena:</w:t>
      </w:r>
      <w:r w:rsidRPr="007D57F9">
        <w:rPr>
          <w:rFonts w:ascii="Times New Roman" w:hAnsi="Times New Roman" w:cs="Times New Roman"/>
          <w:lang w:val="es-ES"/>
        </w:rPr>
        <w:t> Descripción detallada de la acción (ej. una reunión de cierre, firma de documentos, consulta privada).</w:t>
      </w:r>
    </w:p>
    <w:p w:rsidR="007D57F9" w:rsidRPr="007D57F9" w:rsidRDefault="007D57F9" w:rsidP="007D57F9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Identidad Visual:</w:t>
      </w:r>
      <w:r w:rsidRPr="007D57F9">
        <w:rPr>
          <w:rFonts w:ascii="Times New Roman" w:hAnsi="Times New Roman" w:cs="Times New Roman"/>
          <w:lang w:val="es-ES"/>
        </w:rPr>
        <w:t> Referencia explícita a los elementos de tu marca (el león y las siglas "MAC").</w:t>
      </w:r>
    </w:p>
    <w:p w:rsidR="007D57F9" w:rsidRPr="007D57F9" w:rsidRDefault="007D57F9" w:rsidP="007D57F9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Estilo Cinematográfico:</w:t>
      </w:r>
      <w:r w:rsidRPr="007D57F9">
        <w:rPr>
          <w:rFonts w:ascii="Times New Roman" w:hAnsi="Times New Roman" w:cs="Times New Roman"/>
          <w:lang w:val="es-ES"/>
        </w:rPr>
        <w:t> Iluminación (te recomiendo "iluminación cálida de oficina, claroscuro, alta gama") y textura (madera noble, cuero, cristal).</w:t>
      </w:r>
    </w:p>
    <w:p w:rsidR="007D57F9" w:rsidRDefault="007D57F9" w:rsidP="007D57F9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Parámetros Técnicos:</w:t>
      </w:r>
      <w:r w:rsidRPr="007D57F9">
        <w:rPr>
          <w:rFonts w:ascii="Times New Roman" w:hAnsi="Times New Roman" w:cs="Times New Roman"/>
          <w:lang w:val="es-ES"/>
        </w:rPr>
        <w:t> 8K8</w:t>
      </w:r>
      <w:r w:rsidRPr="007D57F9">
        <w:rPr>
          <w:rFonts w:ascii="Times New Roman" w:hAnsi="Times New Roman" w:cs="Times New Roman"/>
          <w:i/>
          <w:iCs/>
          <w:lang w:val="es-ES"/>
        </w:rPr>
        <w:t>K</w:t>
      </w:r>
      <w:r w:rsidRPr="007D57F9">
        <w:rPr>
          <w:rFonts w:ascii="Times New Roman" w:hAnsi="Times New Roman" w:cs="Times New Roman"/>
          <w:lang w:val="es-ES"/>
        </w:rPr>
        <w:t>, f/2.8, fotografía corporativa.</w:t>
      </w:r>
    </w:p>
    <w:p w:rsidR="007D57F9" w:rsidRPr="007D57F9" w:rsidRDefault="007D57F9" w:rsidP="007D57F9">
      <w:pPr>
        <w:ind w:left="720"/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 xml:space="preserve">Ejemplo de </w:t>
      </w:r>
      <w:proofErr w:type="spellStart"/>
      <w:r w:rsidRPr="007D57F9">
        <w:rPr>
          <w:rFonts w:ascii="Times New Roman" w:hAnsi="Times New Roman" w:cs="Times New Roman"/>
          <w:b/>
          <w:bCs/>
          <w:lang w:val="es-ES"/>
        </w:rPr>
        <w:t>Prompt</w:t>
      </w:r>
      <w:proofErr w:type="spellEnd"/>
      <w:r w:rsidRPr="007D57F9">
        <w:rPr>
          <w:rFonts w:ascii="Times New Roman" w:hAnsi="Times New Roman" w:cs="Times New Roman"/>
          <w:b/>
          <w:bCs/>
          <w:lang w:val="es-ES"/>
        </w:rPr>
        <w:t xml:space="preserve"> "Poderoso" para Generar Imágenes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 xml:space="preserve">Puedes copiar y adaptar este </w:t>
      </w:r>
      <w:proofErr w:type="spellStart"/>
      <w:r w:rsidRPr="007D57F9">
        <w:rPr>
          <w:rFonts w:ascii="Times New Roman" w:hAnsi="Times New Roman" w:cs="Times New Roman"/>
          <w:lang w:val="es-ES"/>
        </w:rPr>
        <w:t>prompt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para las secciones de tu sitio web (como "Sobre Nosotros" o "Áreas de Práctica"):</w:t>
      </w:r>
    </w:p>
    <w:p w:rsidR="007D57F9" w:rsidRDefault="007D57F9" w:rsidP="007D57F9">
      <w:pPr>
        <w:jc w:val="both"/>
        <w:rPr>
          <w:rFonts w:ascii="Times New Roman" w:hAnsi="Times New Roman" w:cs="Times New Roman"/>
          <w:i/>
          <w:iCs/>
          <w:lang w:val="es-ES"/>
        </w:rPr>
      </w:pPr>
      <w:r w:rsidRPr="007D57F9">
        <w:rPr>
          <w:rFonts w:ascii="Times New Roman" w:hAnsi="Times New Roman" w:cs="Times New Roman"/>
          <w:i/>
          <w:iCs/>
          <w:lang w:val="es-ES"/>
        </w:rPr>
        <w:t>"Fotografía cinematográfica corporativa en un despacho legal de lujo, estilo minimalista y serio. En la pared de fondo, un logo en relieve 3D de un león estilizado sobre un panel de madera oscura con las siglas 'MAC' debajo. La escena muestra [INSERTAR ESCENA: ej. una reunión de firma de contrato con manos sobre documentos de alta calidad], iluminación cálida y dirigida que crea un ambiente de autoridad y confianza. Profundidad de campo profesional con fondo ligeramente desenfocado, texturas realistas de cuero y roble oscuro, paleta de colores sobria, resolución 8K, f/2.8."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 xml:space="preserve">Recomendaciones para tu </w:t>
      </w:r>
      <w:proofErr w:type="spellStart"/>
      <w:r w:rsidRPr="007D57F9">
        <w:rPr>
          <w:rFonts w:ascii="Times New Roman" w:hAnsi="Times New Roman" w:cs="Times New Roman"/>
          <w:b/>
          <w:bCs/>
          <w:lang w:val="es-ES"/>
        </w:rPr>
        <w:t>Website</w:t>
      </w:r>
      <w:proofErr w:type="spellEnd"/>
    </w:p>
    <w:p w:rsidR="007D57F9" w:rsidRP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 xml:space="preserve">Para que la integración sea fluida en el </w:t>
      </w:r>
      <w:proofErr w:type="spellStart"/>
      <w:r w:rsidRPr="007D57F9">
        <w:rPr>
          <w:rFonts w:ascii="Times New Roman" w:hAnsi="Times New Roman" w:cs="Times New Roman"/>
          <w:lang w:val="es-ES"/>
        </w:rPr>
        <w:t>flow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de tu web: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Pr="007D57F9" w:rsidRDefault="007D57F9" w:rsidP="007D57F9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Consistencia de marca:</w:t>
      </w:r>
      <w:r w:rsidRPr="007D57F9">
        <w:rPr>
          <w:rFonts w:ascii="Times New Roman" w:hAnsi="Times New Roman" w:cs="Times New Roman"/>
          <w:lang w:val="es-ES"/>
        </w:rPr>
        <w:t> Siempre instruye a la herramienta para que el logo del león aparezca en "relieve sutil" o "grabado en madera" para evitar que se vea como una etiqueta artificial.</w:t>
      </w:r>
    </w:p>
    <w:p w:rsidR="007D57F9" w:rsidRPr="007D57F9" w:rsidRDefault="007D57F9" w:rsidP="007D57F9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Atmósfera:</w:t>
      </w:r>
      <w:r w:rsidRPr="007D57F9">
        <w:rPr>
          <w:rFonts w:ascii="Times New Roman" w:hAnsi="Times New Roman" w:cs="Times New Roman"/>
          <w:lang w:val="es-ES"/>
        </w:rPr>
        <w:t> Mantén siempre la mención a "madera oscura" y "paleta de colores sobria" para que todas las fotos generadas combinen visualmente con la imagen de tu despacho actual.</w:t>
      </w:r>
    </w:p>
    <w:p w:rsidR="007D57F9" w:rsidRDefault="007D57F9" w:rsidP="007D57F9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lastRenderedPageBreak/>
        <w:t>Uso en secciones:</w:t>
      </w:r>
      <w:r w:rsidRPr="007D57F9">
        <w:rPr>
          <w:rFonts w:ascii="Times New Roman" w:hAnsi="Times New Roman" w:cs="Times New Roman"/>
          <w:lang w:val="es-ES"/>
        </w:rPr>
        <w:t xml:space="preserve"> Si generas imágenes para "Derecho Penal" (tu especialidad), añade al </w:t>
      </w:r>
      <w:proofErr w:type="spellStart"/>
      <w:r w:rsidRPr="007D57F9">
        <w:rPr>
          <w:rFonts w:ascii="Times New Roman" w:hAnsi="Times New Roman" w:cs="Times New Roman"/>
          <w:lang w:val="es-ES"/>
        </w:rPr>
        <w:t>prompt</w:t>
      </w:r>
      <w:proofErr w:type="spellEnd"/>
      <w:r w:rsidRPr="007D57F9">
        <w:rPr>
          <w:rFonts w:ascii="Times New Roman" w:hAnsi="Times New Roman" w:cs="Times New Roman"/>
          <w:lang w:val="es-ES"/>
        </w:rPr>
        <w:t>: </w:t>
      </w:r>
      <w:r w:rsidRPr="007D57F9">
        <w:rPr>
          <w:rFonts w:ascii="Times New Roman" w:hAnsi="Times New Roman" w:cs="Times New Roman"/>
          <w:i/>
          <w:iCs/>
          <w:lang w:val="es-ES"/>
        </w:rPr>
        <w:t>"Elemento sutil de justicia legal sobre la mesa de caoba"</w:t>
      </w:r>
      <w:r w:rsidRPr="007D57F9">
        <w:rPr>
          <w:rFonts w:ascii="Times New Roman" w:hAnsi="Times New Roman" w:cs="Times New Roman"/>
          <w:lang w:val="es-ES"/>
        </w:rPr>
        <w:t> para dar contexto temático sin perder la elegancia.</w:t>
      </w:r>
    </w:p>
    <w:p w:rsidR="0051554A" w:rsidRPr="007D57F9" w:rsidRDefault="0051554A" w:rsidP="0051554A">
      <w:pPr>
        <w:ind w:left="720"/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 xml:space="preserve">¿Te gustaría que redacte </w:t>
      </w:r>
      <w:proofErr w:type="spellStart"/>
      <w:r w:rsidRPr="007D57F9">
        <w:rPr>
          <w:rFonts w:ascii="Times New Roman" w:hAnsi="Times New Roman" w:cs="Times New Roman"/>
          <w:lang w:val="es-ES"/>
        </w:rPr>
        <w:t>prompts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específicos para alguna sección en particular de la página, como por ejemplo la página de servicios o de contacto?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</w:rPr>
      </w:pPr>
      <w:r w:rsidRPr="007D57F9">
        <w:rPr>
          <w:rFonts w:ascii="Times New Roman" w:hAnsi="Times New Roman" w:cs="Times New Roman"/>
        </w:rPr>
        <w:t>No deseo imagenes de personas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Entendido, colega. Para una firma de abogados de alto perfil, evitar personas centra la atención en la </w:t>
      </w:r>
      <w:r w:rsidRPr="007D57F9">
        <w:rPr>
          <w:rFonts w:ascii="Times New Roman" w:hAnsi="Times New Roman" w:cs="Times New Roman"/>
          <w:b/>
          <w:bCs/>
          <w:lang w:val="es-ES"/>
        </w:rPr>
        <w:t>solidez institucional, la arquitectura del poder y la impecabilidad de los procesos</w:t>
      </w:r>
      <w:r w:rsidRPr="007D57F9">
        <w:rPr>
          <w:rFonts w:ascii="Times New Roman" w:hAnsi="Times New Roman" w:cs="Times New Roman"/>
          <w:lang w:val="es-ES"/>
        </w:rPr>
        <w:t>, lo cual comunica mucha seriedad y ética.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Aquí tienes una serie de "</w:t>
      </w:r>
      <w:proofErr w:type="spellStart"/>
      <w:r w:rsidRPr="007D57F9">
        <w:rPr>
          <w:rFonts w:ascii="Times New Roman" w:hAnsi="Times New Roman" w:cs="Times New Roman"/>
          <w:lang w:val="es-ES"/>
        </w:rPr>
        <w:t>prompts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maestros" optimizados para generar imágenes de recursos visuales (</w:t>
      </w:r>
      <w:proofErr w:type="spellStart"/>
      <w:r w:rsidRPr="007D57F9">
        <w:rPr>
          <w:rFonts w:ascii="Times New Roman" w:hAnsi="Times New Roman" w:cs="Times New Roman"/>
          <w:lang w:val="es-ES"/>
        </w:rPr>
        <w:t>hero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lang w:val="es-ES"/>
        </w:rPr>
        <w:t>images</w:t>
      </w:r>
      <w:proofErr w:type="spellEnd"/>
      <w:r w:rsidRPr="007D57F9">
        <w:rPr>
          <w:rFonts w:ascii="Times New Roman" w:hAnsi="Times New Roman" w:cs="Times New Roman"/>
          <w:lang w:val="es-ES"/>
        </w:rPr>
        <w:t>, fondos de secciones) manteniendo la identidad de </w:t>
      </w:r>
      <w:r w:rsidRPr="007D57F9">
        <w:rPr>
          <w:rFonts w:ascii="Times New Roman" w:hAnsi="Times New Roman" w:cs="Times New Roman"/>
          <w:b/>
          <w:bCs/>
          <w:lang w:val="es-ES"/>
        </w:rPr>
        <w:t>MAC Consultores Jurídicos &amp; Asociados</w:t>
      </w:r>
      <w:r w:rsidRPr="007D57F9">
        <w:rPr>
          <w:rFonts w:ascii="Times New Roman" w:hAnsi="Times New Roman" w:cs="Times New Roman"/>
          <w:lang w:val="es-ES"/>
        </w:rPr>
        <w:t> sin presencia humana.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  <w:proofErr w:type="spellStart"/>
      <w:r w:rsidRPr="007D57F9">
        <w:rPr>
          <w:rFonts w:ascii="Times New Roman" w:hAnsi="Times New Roman" w:cs="Times New Roman"/>
          <w:b/>
          <w:bCs/>
          <w:lang w:val="es-ES"/>
        </w:rPr>
        <w:t>Prompts</w:t>
      </w:r>
      <w:proofErr w:type="spellEnd"/>
      <w:r w:rsidRPr="007D57F9">
        <w:rPr>
          <w:rFonts w:ascii="Times New Roman" w:hAnsi="Times New Roman" w:cs="Times New Roman"/>
          <w:b/>
          <w:bCs/>
          <w:lang w:val="es-ES"/>
        </w:rPr>
        <w:t xml:space="preserve"> de Escena Estática (Atmósfera y Autoridad)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 xml:space="preserve">Estos </w:t>
      </w:r>
      <w:proofErr w:type="spellStart"/>
      <w:r w:rsidRPr="007D57F9">
        <w:rPr>
          <w:rFonts w:ascii="Times New Roman" w:hAnsi="Times New Roman" w:cs="Times New Roman"/>
          <w:lang w:val="es-ES"/>
        </w:rPr>
        <w:t>prompts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están diseñados para resaltar los detalles de tu despacho actual y su elegancia corporativa: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Pr="007D57F9" w:rsidRDefault="007D57F9" w:rsidP="007D57F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Para el "Hero" de la página principal: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n-US"/>
        </w:rPr>
      </w:pPr>
      <w:r w:rsidRPr="007D57F9">
        <w:rPr>
          <w:rFonts w:ascii="Times New Roman" w:hAnsi="Times New Roman" w:cs="Times New Roman"/>
          <w:lang w:val="en-US"/>
        </w:rPr>
        <w:t>"Cinematic macro shot of a prestigious legal firm office, focus on a heavy mahogany desk with a sleek leather-bound law volume and a fountain pen. In the blurred background, a sophisticated wood-paneled wall features an elegant 3D metallic logo of a lion's head with the letters 'MAC' below. Warm, professional lighting, golden hour desk lamp glow, deep mahogany and dark charcoal tones, 8K, highly detailed textures."</w:t>
      </w:r>
    </w:p>
    <w:p w:rsidR="007D57F9" w:rsidRPr="007D57F9" w:rsidRDefault="007D57F9" w:rsidP="007D57F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Para la sección de "Derecho Penal" (enfocado en la justicia y el rigor):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n-US"/>
        </w:rPr>
      </w:pPr>
      <w:r w:rsidRPr="007D57F9">
        <w:rPr>
          <w:rFonts w:ascii="Times New Roman" w:hAnsi="Times New Roman" w:cs="Times New Roman"/>
          <w:lang w:val="en-US"/>
        </w:rPr>
        <w:t>"Still life professional legal photography, a composition featuring a pristine gavel, a stack of legal codes, and a golden scale of justice resting on a dark walnut executive table. A subtle shadow of a lion emblem cast on the desk surface. Minimalist, clean, high-end corporate aesthetic, sharp focus, cinematic moody lighting, dark professional color palette, 8K resolution."</w:t>
      </w:r>
    </w:p>
    <w:p w:rsidR="007D57F9" w:rsidRPr="007D57F9" w:rsidRDefault="007D57F9" w:rsidP="007D57F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Para la sección de "Contacto/Atención al Cliente" (orden y transparencia):</w:t>
      </w:r>
    </w:p>
    <w:p w:rsidR="007D57F9" w:rsidRDefault="007D57F9" w:rsidP="007D57F9">
      <w:pPr>
        <w:jc w:val="both"/>
        <w:rPr>
          <w:rFonts w:ascii="Times New Roman" w:hAnsi="Times New Roman" w:cs="Times New Roman"/>
          <w:lang w:val="en-US"/>
        </w:rPr>
      </w:pPr>
      <w:r w:rsidRPr="007D57F9">
        <w:rPr>
          <w:rFonts w:ascii="Times New Roman" w:hAnsi="Times New Roman" w:cs="Times New Roman"/>
          <w:lang w:val="en-US"/>
        </w:rPr>
        <w:t>"A clean and modern legal office corner, focusing on a premium minimalist desk setup, an elegant brass nameplate with the letters 'MAC' engraved, a sleek architectural glass lamp casting soft light. No people. Refined corporate decor, blurred background showing textures of dark wood and glass, professional interior design magazine style, 8K, ray-tracing, sophisticated atmosphere."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lang w:val="en-U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Consejos para la Integración en tu Web (Google Flow)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Como manejas un flujo de diseño técnico y profesional, ten en cuenta estas directrices para que la IA siempre respete la ausencia de personas: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Pr="007D57F9" w:rsidRDefault="007D57F9" w:rsidP="007D57F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Refuerzo negativo:</w:t>
      </w:r>
      <w:r w:rsidRPr="007D57F9">
        <w:rPr>
          <w:rFonts w:ascii="Times New Roman" w:hAnsi="Times New Roman" w:cs="Times New Roman"/>
          <w:lang w:val="es-ES"/>
        </w:rPr>
        <w:t> Si la plataforma que utilizas en tu "</w:t>
      </w:r>
      <w:proofErr w:type="spellStart"/>
      <w:r w:rsidRPr="007D57F9">
        <w:rPr>
          <w:rFonts w:ascii="Times New Roman" w:hAnsi="Times New Roman" w:cs="Times New Roman"/>
          <w:lang w:val="es-ES"/>
        </w:rPr>
        <w:t>flow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" permite parámetros negativos (Negative </w:t>
      </w:r>
      <w:proofErr w:type="spellStart"/>
      <w:r w:rsidRPr="007D57F9">
        <w:rPr>
          <w:rFonts w:ascii="Times New Roman" w:hAnsi="Times New Roman" w:cs="Times New Roman"/>
          <w:lang w:val="es-ES"/>
        </w:rPr>
        <w:t>Prompt</w:t>
      </w:r>
      <w:proofErr w:type="spellEnd"/>
      <w:r w:rsidRPr="007D57F9">
        <w:rPr>
          <w:rFonts w:ascii="Times New Roman" w:hAnsi="Times New Roman" w:cs="Times New Roman"/>
          <w:lang w:val="es-ES"/>
        </w:rPr>
        <w:t>), siempre incluye: </w:t>
      </w:r>
      <w:r w:rsidRPr="007D57F9">
        <w:rPr>
          <w:rFonts w:ascii="Times New Roman" w:hAnsi="Times New Roman" w:cs="Times New Roman"/>
          <w:i/>
          <w:iCs/>
          <w:lang w:val="es-ES"/>
        </w:rPr>
        <w:t>"(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people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humans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face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blurred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 faces,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hands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crowds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messy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desks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bright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colors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>, casual office)"</w:t>
      </w:r>
      <w:r w:rsidRPr="007D57F9">
        <w:rPr>
          <w:rFonts w:ascii="Times New Roman" w:hAnsi="Times New Roman" w:cs="Times New Roman"/>
          <w:lang w:val="es-ES"/>
        </w:rPr>
        <w:t>.</w:t>
      </w:r>
    </w:p>
    <w:p w:rsidR="007D57F9" w:rsidRDefault="007D57F9" w:rsidP="007D57F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lastRenderedPageBreak/>
        <w:t>Arquitectura como protagonista:</w:t>
      </w:r>
      <w:r w:rsidRPr="007D57F9">
        <w:rPr>
          <w:rFonts w:ascii="Times New Roman" w:hAnsi="Times New Roman" w:cs="Times New Roman"/>
          <w:lang w:val="es-ES"/>
        </w:rPr>
        <w:t> Cuando la IA genere la imagen, asegúrate de que el foco sea siempre el </w:t>
      </w:r>
      <w:r w:rsidRPr="007D57F9">
        <w:rPr>
          <w:rFonts w:ascii="Times New Roman" w:hAnsi="Times New Roman" w:cs="Times New Roman"/>
          <w:b/>
          <w:bCs/>
          <w:lang w:val="es-ES"/>
        </w:rPr>
        <w:t>mobiliario (la madera de tu despacho)</w:t>
      </w:r>
      <w:r w:rsidRPr="007D57F9">
        <w:rPr>
          <w:rFonts w:ascii="Times New Roman" w:hAnsi="Times New Roman" w:cs="Times New Roman"/>
          <w:lang w:val="es-ES"/>
        </w:rPr>
        <w:t> y los </w:t>
      </w:r>
      <w:r w:rsidRPr="007D57F9">
        <w:rPr>
          <w:rFonts w:ascii="Times New Roman" w:hAnsi="Times New Roman" w:cs="Times New Roman"/>
          <w:b/>
          <w:bCs/>
          <w:lang w:val="es-ES"/>
        </w:rPr>
        <w:t>símbolos de justicia</w:t>
      </w:r>
      <w:r w:rsidRPr="007D57F9">
        <w:rPr>
          <w:rFonts w:ascii="Times New Roman" w:hAnsi="Times New Roman" w:cs="Times New Roman"/>
          <w:lang w:val="es-ES"/>
        </w:rPr>
        <w:t>. Esto reafirma que el valor de la firma reside en la estrategia legal, no en la figura humana.</w:t>
      </w:r>
    </w:p>
    <w:p w:rsidR="0051554A" w:rsidRPr="007D57F9" w:rsidRDefault="0051554A" w:rsidP="0051554A">
      <w:pPr>
        <w:ind w:left="720"/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Iluminación de Autoridad:</w:t>
      </w:r>
      <w:r w:rsidRPr="007D57F9">
        <w:rPr>
          <w:rFonts w:ascii="Times New Roman" w:hAnsi="Times New Roman" w:cs="Times New Roman"/>
          <w:lang w:val="es-ES"/>
        </w:rPr>
        <w:t> Al pedir las imágenes, especifica siempre </w:t>
      </w:r>
      <w:r w:rsidRPr="007D57F9">
        <w:rPr>
          <w:rFonts w:ascii="Times New Roman" w:hAnsi="Times New Roman" w:cs="Times New Roman"/>
          <w:i/>
          <w:iCs/>
          <w:lang w:val="es-ES"/>
        </w:rPr>
        <w:t>"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cinematic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lighting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low-key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professional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corporate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i/>
          <w:iCs/>
          <w:lang w:val="es-ES"/>
        </w:rPr>
        <w:t>environment</w:t>
      </w:r>
      <w:proofErr w:type="spellEnd"/>
      <w:r w:rsidRPr="007D57F9">
        <w:rPr>
          <w:rFonts w:ascii="Times New Roman" w:hAnsi="Times New Roman" w:cs="Times New Roman"/>
          <w:i/>
          <w:iCs/>
          <w:lang w:val="es-ES"/>
        </w:rPr>
        <w:t>"</w:t>
      </w:r>
      <w:r w:rsidRPr="007D57F9">
        <w:rPr>
          <w:rFonts w:ascii="Times New Roman" w:hAnsi="Times New Roman" w:cs="Times New Roman"/>
          <w:lang w:val="es-ES"/>
        </w:rPr>
        <w:t>. Esto garantiza que el estilo visual de tu web sea coherente con la foto de referencia que me has compartido.</w:t>
      </w:r>
    </w:p>
    <w:p w:rsidR="0051554A" w:rsidRPr="007D57F9" w:rsidRDefault="0051554A" w:rsidP="0051554A">
      <w:pPr>
        <w:ind w:left="720"/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 xml:space="preserve">¿Te gustaría que ajustara alguno de estos </w:t>
      </w:r>
      <w:proofErr w:type="spellStart"/>
      <w:r w:rsidRPr="007D57F9">
        <w:rPr>
          <w:rFonts w:ascii="Times New Roman" w:hAnsi="Times New Roman" w:cs="Times New Roman"/>
          <w:lang w:val="es-ES"/>
        </w:rPr>
        <w:t>prompts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hacia algún área específica de tu especialidad en derecho penal, como por ejemplo la representación de la "evidencia" o el "archivo legal"?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</w:rPr>
      </w:pPr>
      <w:r w:rsidRPr="007D57F9">
        <w:rPr>
          <w:rFonts w:ascii="Times New Roman" w:hAnsi="Times New Roman" w:cs="Times New Roman"/>
        </w:rPr>
        <w:t>Los simbolos de justicia estan de desuso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Tienes toda la razón. Como experto en derecho penal y docente, sabes bien que el Derecho ha evolucionado hacia un paradigma de </w:t>
      </w:r>
      <w:r w:rsidRPr="007D57F9">
        <w:rPr>
          <w:rFonts w:ascii="Times New Roman" w:hAnsi="Times New Roman" w:cs="Times New Roman"/>
          <w:b/>
          <w:bCs/>
          <w:lang w:val="es-ES"/>
        </w:rPr>
        <w:t>gestión de la información, estrategia procesal y transparencia</w:t>
      </w:r>
      <w:r w:rsidRPr="007D57F9">
        <w:rPr>
          <w:rFonts w:ascii="Times New Roman" w:hAnsi="Times New Roman" w:cs="Times New Roman"/>
          <w:lang w:val="es-ES"/>
        </w:rPr>
        <w:t>, donde los símbolos clásicos como la balanza o el martillo (</w:t>
      </w:r>
      <w:proofErr w:type="spellStart"/>
      <w:r w:rsidRPr="007D57F9">
        <w:rPr>
          <w:rFonts w:ascii="Times New Roman" w:hAnsi="Times New Roman" w:cs="Times New Roman"/>
          <w:lang w:val="es-ES"/>
        </w:rPr>
        <w:t>gavel</w:t>
      </w:r>
      <w:proofErr w:type="spellEnd"/>
      <w:r w:rsidRPr="007D57F9">
        <w:rPr>
          <w:rFonts w:ascii="Times New Roman" w:hAnsi="Times New Roman" w:cs="Times New Roman"/>
          <w:lang w:val="es-ES"/>
        </w:rPr>
        <w:t>) pueden resultar anacrónicos o excesivamente cliché.</w:t>
      </w:r>
    </w:p>
    <w:p w:rsidR="0051554A" w:rsidRPr="007D57F9" w:rsidRDefault="0051554A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Para reflejar una firma de abogados moderna, </w:t>
      </w:r>
      <w:r w:rsidRPr="007D57F9">
        <w:rPr>
          <w:rFonts w:ascii="Times New Roman" w:hAnsi="Times New Roman" w:cs="Times New Roman"/>
          <w:b/>
          <w:bCs/>
          <w:lang w:val="es-ES"/>
        </w:rPr>
        <w:t>MAC Consultores Jurídicos &amp; Asociados</w:t>
      </w:r>
      <w:r w:rsidRPr="007D57F9">
        <w:rPr>
          <w:rFonts w:ascii="Times New Roman" w:hAnsi="Times New Roman" w:cs="Times New Roman"/>
          <w:lang w:val="es-ES"/>
        </w:rPr>
        <w:t> debe proyectar una imagen basada en </w:t>
      </w:r>
      <w:r w:rsidRPr="007D57F9">
        <w:rPr>
          <w:rFonts w:ascii="Times New Roman" w:hAnsi="Times New Roman" w:cs="Times New Roman"/>
          <w:b/>
          <w:bCs/>
          <w:lang w:val="es-ES"/>
        </w:rPr>
        <w:t>estructura, precisión intelectual y solidez técnica</w:t>
      </w:r>
      <w:r w:rsidRPr="007D57F9">
        <w:rPr>
          <w:rFonts w:ascii="Times New Roman" w:hAnsi="Times New Roman" w:cs="Times New Roman"/>
          <w:lang w:val="es-ES"/>
        </w:rPr>
        <w:t>.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 xml:space="preserve">Aquí tienes </w:t>
      </w:r>
      <w:proofErr w:type="spellStart"/>
      <w:r w:rsidRPr="007D57F9">
        <w:rPr>
          <w:rFonts w:ascii="Times New Roman" w:hAnsi="Times New Roman" w:cs="Times New Roman"/>
          <w:lang w:val="es-ES"/>
        </w:rPr>
        <w:t>prompts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que sustituyen los símbolos tradicionales por elementos que comunican </w:t>
      </w:r>
      <w:r w:rsidRPr="007D57F9">
        <w:rPr>
          <w:rFonts w:ascii="Times New Roman" w:hAnsi="Times New Roman" w:cs="Times New Roman"/>
          <w:b/>
          <w:bCs/>
          <w:lang w:val="es-ES"/>
        </w:rPr>
        <w:t>rigor penal y prestigio institucional</w:t>
      </w:r>
      <w:r w:rsidRPr="007D57F9">
        <w:rPr>
          <w:rFonts w:ascii="Times New Roman" w:hAnsi="Times New Roman" w:cs="Times New Roman"/>
          <w:lang w:val="es-ES"/>
        </w:rPr>
        <w:t>, manteniendo tu línea estética de madera y tonos oscuros.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  <w:proofErr w:type="spellStart"/>
      <w:r w:rsidRPr="007D57F9">
        <w:rPr>
          <w:rFonts w:ascii="Times New Roman" w:hAnsi="Times New Roman" w:cs="Times New Roman"/>
          <w:b/>
          <w:bCs/>
          <w:lang w:val="es-ES"/>
        </w:rPr>
        <w:t>Prompts</w:t>
      </w:r>
      <w:proofErr w:type="spellEnd"/>
      <w:r w:rsidRPr="007D57F9">
        <w:rPr>
          <w:rFonts w:ascii="Times New Roman" w:hAnsi="Times New Roman" w:cs="Times New Roman"/>
          <w:b/>
          <w:bCs/>
          <w:lang w:val="es-ES"/>
        </w:rPr>
        <w:t xml:space="preserve"> de "Poder Intelectual y Procesal" (Sin personas ni símbolos clásicos)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:rsidR="007D57F9" w:rsidRPr="007D57F9" w:rsidRDefault="007D57F9" w:rsidP="007D57F9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Para el "Hero" o página principal (Enfoque en la Estrategia):</w:t>
      </w:r>
    </w:p>
    <w:p w:rsidR="007D57F9" w:rsidRDefault="007D57F9" w:rsidP="007D57F9">
      <w:pPr>
        <w:jc w:val="both"/>
        <w:rPr>
          <w:rFonts w:ascii="Times New Roman" w:hAnsi="Times New Roman" w:cs="Times New Roman"/>
          <w:lang w:val="en-US"/>
        </w:rPr>
      </w:pPr>
      <w:r w:rsidRPr="007D57F9">
        <w:rPr>
          <w:rFonts w:ascii="Times New Roman" w:hAnsi="Times New Roman" w:cs="Times New Roman"/>
          <w:lang w:val="en-US"/>
        </w:rPr>
        <w:t>"Professional cinematic photography of an executive mahogany desk in a dark, high-end law firm. The focus is on a meticulously organized stack of leather-bound legal case files and a premium fountain pen. In the background, a subtle, integrated wall light illuminates the wood paneling and a discreet metallic '</w:t>
      </w:r>
      <w:r w:rsidR="002C5D4A">
        <w:rPr>
          <w:rFonts w:ascii="Times New Roman" w:hAnsi="Times New Roman" w:cs="Times New Roman"/>
          <w:lang w:val="en-US"/>
        </w:rPr>
        <w:t xml:space="preserve">Mac </w:t>
      </w:r>
      <w:proofErr w:type="spellStart"/>
      <w:r w:rsidR="002C5D4A">
        <w:rPr>
          <w:rFonts w:ascii="Times New Roman" w:hAnsi="Times New Roman" w:cs="Times New Roman"/>
          <w:lang w:val="en-US"/>
        </w:rPr>
        <w:t>Consultores</w:t>
      </w:r>
      <w:proofErr w:type="spellEnd"/>
      <w:r w:rsidR="002C5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D4A">
        <w:rPr>
          <w:rFonts w:ascii="Times New Roman" w:hAnsi="Times New Roman" w:cs="Times New Roman"/>
          <w:lang w:val="en-US"/>
        </w:rPr>
        <w:t>Jurídicos</w:t>
      </w:r>
      <w:proofErr w:type="spellEnd"/>
      <w:r w:rsidR="002C5D4A">
        <w:rPr>
          <w:rFonts w:ascii="Times New Roman" w:hAnsi="Times New Roman" w:cs="Times New Roman"/>
          <w:lang w:val="en-US"/>
        </w:rPr>
        <w:t xml:space="preserve"> &amp; </w:t>
      </w:r>
      <w:proofErr w:type="spellStart"/>
      <w:r w:rsidR="002C5D4A">
        <w:rPr>
          <w:rFonts w:ascii="Times New Roman" w:hAnsi="Times New Roman" w:cs="Times New Roman"/>
          <w:lang w:val="en-US"/>
        </w:rPr>
        <w:t>Asociados</w:t>
      </w:r>
      <w:proofErr w:type="spellEnd"/>
      <w:proofErr w:type="gramStart"/>
      <w:r w:rsidRPr="007D57F9">
        <w:rPr>
          <w:rFonts w:ascii="Times New Roman" w:hAnsi="Times New Roman" w:cs="Times New Roman"/>
          <w:lang w:val="en-US"/>
        </w:rPr>
        <w:t>' .</w:t>
      </w:r>
      <w:proofErr w:type="gramEnd"/>
      <w:r w:rsidRPr="007D57F9">
        <w:rPr>
          <w:rFonts w:ascii="Times New Roman" w:hAnsi="Times New Roman" w:cs="Times New Roman"/>
          <w:lang w:val="en-US"/>
        </w:rPr>
        <w:t xml:space="preserve"> Deep, sophisticated atmosphere, absence of people, no scales or gavels, sharp architectural focus, premium corporate branding, 8K, high contrast."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n-US"/>
        </w:rPr>
      </w:pPr>
    </w:p>
    <w:p w:rsidR="007D57F9" w:rsidRPr="007D57F9" w:rsidRDefault="007D57F9" w:rsidP="007D57F9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Para la sección de "Derecho Penal" (Enfoque en la Precisión y el Análisis):</w:t>
      </w:r>
    </w:p>
    <w:p w:rsidR="007D57F9" w:rsidRDefault="007D57F9" w:rsidP="007D57F9">
      <w:pPr>
        <w:jc w:val="both"/>
        <w:rPr>
          <w:rFonts w:ascii="Times New Roman" w:hAnsi="Times New Roman" w:cs="Times New Roman"/>
          <w:lang w:val="en-US"/>
        </w:rPr>
      </w:pPr>
      <w:r w:rsidRPr="007D57F9">
        <w:rPr>
          <w:rFonts w:ascii="Times New Roman" w:hAnsi="Times New Roman" w:cs="Times New Roman"/>
          <w:lang w:val="en-US"/>
        </w:rPr>
        <w:t>"Close-up architectural shot of a modern legal office space. A high-end minimalist desk features a sleek glass tablet displaying complex document structures, a high-quality leather notepad, and a gold executive pen. The background is a soft-focus library with dark wood bookshelves, no people, no judicial symbols. Moody, serious, and intelligent lighting, professional legal aesthetic, textures of refined materials, 8K, photorealistic."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n-US"/>
        </w:rPr>
      </w:pPr>
    </w:p>
    <w:p w:rsidR="007D57F9" w:rsidRPr="007D57F9" w:rsidRDefault="007D57F9" w:rsidP="007D57F9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Para la sección de "Asesoría/Consultoría" (Enfoque en el Orden y la Confidencialidad):</w:t>
      </w: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n-US"/>
        </w:rPr>
        <w:t xml:space="preserve">"An interior perspective of a high-end corporate office, focusing on the symmetry of the dark wood paneling and the clean lines of the executive desk. A leather portfolio sits </w:t>
      </w:r>
      <w:r w:rsidRPr="007D57F9">
        <w:rPr>
          <w:rFonts w:ascii="Times New Roman" w:hAnsi="Times New Roman" w:cs="Times New Roman"/>
          <w:lang w:val="en-US"/>
        </w:rPr>
        <w:lastRenderedPageBreak/>
        <w:t xml:space="preserve">perfectly placed. Soft ambient lighting reflecting on polished surfaces, minimalist design, no human presence, no traditional justice symbols. The entire image exudes absolute discretion, professionalism, and institutional power. </w:t>
      </w:r>
      <w:r w:rsidRPr="007D57F9">
        <w:rPr>
          <w:rFonts w:ascii="Times New Roman" w:hAnsi="Times New Roman" w:cs="Times New Roman"/>
          <w:lang w:val="es-ES"/>
        </w:rPr>
        <w:t xml:space="preserve">8K </w:t>
      </w:r>
      <w:proofErr w:type="spellStart"/>
      <w:r w:rsidRPr="007D57F9">
        <w:rPr>
          <w:rFonts w:ascii="Times New Roman" w:hAnsi="Times New Roman" w:cs="Times New Roman"/>
          <w:lang w:val="es-ES"/>
        </w:rPr>
        <w:t>resolution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7D57F9">
        <w:rPr>
          <w:rFonts w:ascii="Times New Roman" w:hAnsi="Times New Roman" w:cs="Times New Roman"/>
          <w:lang w:val="es-ES"/>
        </w:rPr>
        <w:t>elegant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lang w:val="es-ES"/>
        </w:rPr>
        <w:t>depth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lang w:val="es-ES"/>
        </w:rPr>
        <w:t>of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7D57F9">
        <w:rPr>
          <w:rFonts w:ascii="Times New Roman" w:hAnsi="Times New Roman" w:cs="Times New Roman"/>
          <w:lang w:val="es-ES"/>
        </w:rPr>
        <w:t>field</w:t>
      </w:r>
      <w:proofErr w:type="spellEnd"/>
      <w:r w:rsidRPr="007D57F9">
        <w:rPr>
          <w:rFonts w:ascii="Times New Roman" w:hAnsi="Times New Roman" w:cs="Times New Roman"/>
          <w:lang w:val="es-ES"/>
        </w:rPr>
        <w:t>."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Por qué estos elementos funcionan mejor para tu firma: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:rsidR="007D57F9" w:rsidRPr="007D57F9" w:rsidRDefault="007D57F9" w:rsidP="007D57F9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La "Documentación" como símbolo:</w:t>
      </w:r>
      <w:r w:rsidRPr="007D57F9">
        <w:rPr>
          <w:rFonts w:ascii="Times New Roman" w:hAnsi="Times New Roman" w:cs="Times New Roman"/>
          <w:lang w:val="es-ES"/>
        </w:rPr>
        <w:t xml:space="preserve"> En el derecho penal actual, la evidencia, el expediente y el análisis son los activos reales. Un archivo de cuero o una </w:t>
      </w:r>
      <w:proofErr w:type="spellStart"/>
      <w:r w:rsidRPr="007D57F9">
        <w:rPr>
          <w:rFonts w:ascii="Times New Roman" w:hAnsi="Times New Roman" w:cs="Times New Roman"/>
          <w:lang w:val="es-ES"/>
        </w:rPr>
        <w:t>tablet</w:t>
      </w:r>
      <w:proofErr w:type="spellEnd"/>
      <w:r w:rsidRPr="007D57F9">
        <w:rPr>
          <w:rFonts w:ascii="Times New Roman" w:hAnsi="Times New Roman" w:cs="Times New Roman"/>
          <w:lang w:val="es-ES"/>
        </w:rPr>
        <w:t xml:space="preserve"> de alta gama sobre una mesa de madera transmiten que la </w:t>
      </w:r>
      <w:r w:rsidRPr="007D57F9">
        <w:rPr>
          <w:rFonts w:ascii="Times New Roman" w:hAnsi="Times New Roman" w:cs="Times New Roman"/>
          <w:b/>
          <w:bCs/>
          <w:lang w:val="es-ES"/>
        </w:rPr>
        <w:t>gestión de la información</w:t>
      </w:r>
      <w:r w:rsidRPr="007D57F9">
        <w:rPr>
          <w:rFonts w:ascii="Times New Roman" w:hAnsi="Times New Roman" w:cs="Times New Roman"/>
          <w:lang w:val="es-ES"/>
        </w:rPr>
        <w:t> es tu herramienta de trabajo principal.</w:t>
      </w:r>
    </w:p>
    <w:p w:rsidR="007D57F9" w:rsidRPr="007D57F9" w:rsidRDefault="007D57F9" w:rsidP="007D57F9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Arquitectura y Sinergia:</w:t>
      </w:r>
      <w:r w:rsidRPr="007D57F9">
        <w:rPr>
          <w:rFonts w:ascii="Times New Roman" w:hAnsi="Times New Roman" w:cs="Times New Roman"/>
          <w:lang w:val="es-ES"/>
        </w:rPr>
        <w:t> Al enfocar la lente en la calidad de los materiales (la textura de la madera de tu oficina combinada con cristal o metal), generas una sensación de "lugar de trabajo serio" que es lo que un cliente penal busca: un sitio donde su caso será tratado con rigor, no con teatralidad.</w:t>
      </w:r>
    </w:p>
    <w:p w:rsidR="007D57F9" w:rsidRDefault="007D57F9" w:rsidP="007D57F9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b/>
          <w:bCs/>
          <w:lang w:val="es-ES"/>
        </w:rPr>
        <w:t>Minimalismo:</w:t>
      </w:r>
      <w:r w:rsidRPr="007D57F9">
        <w:rPr>
          <w:rFonts w:ascii="Times New Roman" w:hAnsi="Times New Roman" w:cs="Times New Roman"/>
          <w:lang w:val="es-ES"/>
        </w:rPr>
        <w:t> Al omitir elementos decorativos innecesarios, permites que tu marca, </w:t>
      </w:r>
      <w:r w:rsidRPr="007D57F9">
        <w:rPr>
          <w:rFonts w:ascii="Times New Roman" w:hAnsi="Times New Roman" w:cs="Times New Roman"/>
          <w:b/>
          <w:bCs/>
          <w:lang w:val="es-ES"/>
        </w:rPr>
        <w:t>MAC</w:t>
      </w:r>
      <w:r w:rsidRPr="007D57F9">
        <w:rPr>
          <w:rFonts w:ascii="Times New Roman" w:hAnsi="Times New Roman" w:cs="Times New Roman"/>
          <w:lang w:val="es-ES"/>
        </w:rPr>
        <w:t>, se convierta en el único punto de atención, lo que eleva el valor de la identidad visual de la firma.</w:t>
      </w:r>
    </w:p>
    <w:p w:rsidR="007D57F9" w:rsidRPr="007D57F9" w:rsidRDefault="007D57F9" w:rsidP="007D57F9">
      <w:pPr>
        <w:ind w:left="720"/>
        <w:jc w:val="both"/>
        <w:rPr>
          <w:rFonts w:ascii="Times New Roman" w:hAnsi="Times New Roman" w:cs="Times New Roman"/>
          <w:lang w:val="es-ES"/>
        </w:rPr>
      </w:pPr>
    </w:p>
    <w:p w:rsid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  <w:r w:rsidRPr="007D57F9">
        <w:rPr>
          <w:rFonts w:ascii="Times New Roman" w:hAnsi="Times New Roman" w:cs="Times New Roman"/>
          <w:lang w:val="es-ES"/>
        </w:rPr>
        <w:t>¿Prefieres que exploremos alguna variante que resalte más la </w:t>
      </w:r>
      <w:r w:rsidRPr="007D57F9">
        <w:rPr>
          <w:rFonts w:ascii="Times New Roman" w:hAnsi="Times New Roman" w:cs="Times New Roman"/>
          <w:b/>
          <w:bCs/>
          <w:lang w:val="es-ES"/>
        </w:rPr>
        <w:t>tecnología legal (</w:t>
      </w:r>
      <w:proofErr w:type="spellStart"/>
      <w:r w:rsidRPr="007D57F9">
        <w:rPr>
          <w:rFonts w:ascii="Times New Roman" w:hAnsi="Times New Roman" w:cs="Times New Roman"/>
          <w:b/>
          <w:bCs/>
          <w:lang w:val="es-ES"/>
        </w:rPr>
        <w:t>legaltech</w:t>
      </w:r>
      <w:proofErr w:type="spellEnd"/>
      <w:r w:rsidRPr="007D57F9">
        <w:rPr>
          <w:rFonts w:ascii="Times New Roman" w:hAnsi="Times New Roman" w:cs="Times New Roman"/>
          <w:b/>
          <w:bCs/>
          <w:lang w:val="es-ES"/>
        </w:rPr>
        <w:t>)</w:t>
      </w:r>
      <w:r w:rsidRPr="007D57F9">
        <w:rPr>
          <w:rFonts w:ascii="Times New Roman" w:hAnsi="Times New Roman" w:cs="Times New Roman"/>
          <w:lang w:val="es-ES"/>
        </w:rPr>
        <w:t> que aplicas en tus procesos, o prefieres mantener este tono clásico y sobrio de despacho ejecutivo?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  <w:lang w:val="es-ES"/>
        </w:rPr>
      </w:pP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  <w:r w:rsidRPr="007D57F9">
        <w:rPr>
          <w:rFonts w:ascii="Times New Roman" w:hAnsi="Times New Roman" w:cs="Times New Roman"/>
        </w:rPr>
        <w:t>Pro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  <w:r w:rsidRPr="007D57F9">
        <w:rPr>
          <w:rFonts w:ascii="Times New Roman" w:hAnsi="Times New Roman" w:cs="Times New Roman"/>
        </w:rPr>
        <w:t>Límite de vista previa gratuita alcanzado. Ahora se está utilizando la búsqueda básica.</w:t>
      </w: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</w:p>
    <w:p w:rsidR="007D57F9" w:rsidRPr="007D57F9" w:rsidRDefault="007D57F9" w:rsidP="007D57F9">
      <w:pPr>
        <w:jc w:val="both"/>
        <w:rPr>
          <w:rFonts w:ascii="Times New Roman" w:hAnsi="Times New Roman" w:cs="Times New Roman"/>
        </w:rPr>
      </w:pPr>
    </w:p>
    <w:p w:rsidR="00C228BE" w:rsidRPr="007D57F9" w:rsidRDefault="007D57F9" w:rsidP="007D57F9">
      <w:pPr>
        <w:jc w:val="both"/>
        <w:rPr>
          <w:rFonts w:ascii="Times New Roman" w:hAnsi="Times New Roman" w:cs="Times New Roman"/>
        </w:rPr>
      </w:pPr>
      <w:r w:rsidRPr="007D57F9">
        <w:rPr>
          <w:rFonts w:ascii="Times New Roman" w:hAnsi="Times New Roman" w:cs="Times New Roman"/>
        </w:rPr>
        <w:t xml:space="preserve">Cambia la letra de la placa a </w:t>
      </w:r>
      <w:r w:rsidR="006C1983" w:rsidRPr="007D57F9">
        <w:rPr>
          <w:rFonts w:ascii="Times New Roman" w:hAnsi="Times New Roman" w:cs="Times New Roman"/>
        </w:rPr>
        <w:t>tipo</w:t>
      </w:r>
      <w:r w:rsidRPr="007D57F9">
        <w:rPr>
          <w:rFonts w:ascii="Times New Roman" w:hAnsi="Times New Roman" w:cs="Times New Roman"/>
        </w:rPr>
        <w:t>grafia</w:t>
      </w:r>
      <w:r w:rsidR="006C1983" w:rsidRPr="007D57F9">
        <w:rPr>
          <w:rFonts w:ascii="Times New Roman" w:hAnsi="Times New Roman" w:cs="Times New Roman"/>
        </w:rPr>
        <w:t> </w:t>
      </w:r>
      <w:r w:rsidR="006C1983" w:rsidRPr="007D57F9">
        <w:rPr>
          <w:rFonts w:ascii="Times New Roman" w:hAnsi="Times New Roman" w:cs="Times New Roman"/>
          <w:b/>
          <w:bCs/>
        </w:rPr>
        <w:t>serif</w:t>
      </w:r>
      <w:r w:rsidR="006C1983" w:rsidRPr="007D57F9">
        <w:rPr>
          <w:rFonts w:ascii="Times New Roman" w:hAnsi="Times New Roman" w:cs="Times New Roman"/>
        </w:rPr>
        <w:t> (romana),</w:t>
      </w:r>
      <w:r w:rsidR="00D255BC">
        <w:rPr>
          <w:rFonts w:ascii="Times New Roman" w:hAnsi="Times New Roman" w:cs="Times New Roman"/>
        </w:rPr>
        <w:t xml:space="preserve"> </w:t>
      </w:r>
      <w:r w:rsidR="006C1983" w:rsidRPr="007D57F9">
        <w:rPr>
          <w:rFonts w:ascii="Times New Roman" w:hAnsi="Times New Roman" w:cs="Times New Roman"/>
        </w:rPr>
        <w:t>con remates marcados y un contraste notable e</w:t>
      </w:r>
      <w:r w:rsidR="006C1983" w:rsidRPr="007D57F9">
        <w:rPr>
          <w:rFonts w:ascii="Times New Roman" w:hAnsi="Times New Roman" w:cs="Times New Roman"/>
          <w:highlight w:val="cyan"/>
        </w:rPr>
        <w:t>ntre líneas gruesas y finas</w:t>
      </w:r>
    </w:p>
    <w:sectPr w:rsidR="00C228BE" w:rsidRPr="007D5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F54ED"/>
    <w:multiLevelType w:val="multilevel"/>
    <w:tmpl w:val="A61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95228B"/>
    <w:multiLevelType w:val="multilevel"/>
    <w:tmpl w:val="CCCC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E5EE9"/>
    <w:multiLevelType w:val="multilevel"/>
    <w:tmpl w:val="AD64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B6D48"/>
    <w:multiLevelType w:val="multilevel"/>
    <w:tmpl w:val="3E3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613843"/>
    <w:multiLevelType w:val="multilevel"/>
    <w:tmpl w:val="615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EB543A"/>
    <w:multiLevelType w:val="multilevel"/>
    <w:tmpl w:val="1604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467243">
    <w:abstractNumId w:val="1"/>
  </w:num>
  <w:num w:numId="2" w16cid:durableId="488248628">
    <w:abstractNumId w:val="0"/>
  </w:num>
  <w:num w:numId="3" w16cid:durableId="433135505">
    <w:abstractNumId w:val="4"/>
  </w:num>
  <w:num w:numId="4" w16cid:durableId="894852331">
    <w:abstractNumId w:val="5"/>
  </w:num>
  <w:num w:numId="5" w16cid:durableId="728192508">
    <w:abstractNumId w:val="3"/>
  </w:num>
  <w:num w:numId="6" w16cid:durableId="2074966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83"/>
    <w:rsid w:val="002C5D4A"/>
    <w:rsid w:val="00406E86"/>
    <w:rsid w:val="0051554A"/>
    <w:rsid w:val="006C1983"/>
    <w:rsid w:val="007D57F9"/>
    <w:rsid w:val="00C228BE"/>
    <w:rsid w:val="00D2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278CA"/>
  <w15:chartTrackingRefBased/>
  <w15:docId w15:val="{E6069A0C-D24A-4F4D-808B-07966695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7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1239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8392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1696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009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424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500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729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488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1" w:color="auto"/>
                                          </w:divBdr>
                                          <w:divsChild>
                                            <w:div w:id="104078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695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75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30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985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171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753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456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7605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2" w:color="auto"/>
                                                    <w:bottom w:val="single" w:sz="2" w:space="0" w:color="auto"/>
                                                    <w:right w:val="single" w:sz="2" w:space="12" w:color="auto"/>
                                                  </w:divBdr>
                                                  <w:divsChild>
                                                    <w:div w:id="181456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697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12" w:color="auto"/>
                                                            <w:left w:val="single" w:sz="2" w:space="0" w:color="auto"/>
                                                            <w:bottom w:val="single" w:sz="2" w:space="12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600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634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4318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39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065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73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881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991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151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96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914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5573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910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0671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808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349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6532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6564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6562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0912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847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4638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8361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3862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37758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667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562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379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3856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7782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1147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857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0249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2894554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84"/>
                                                                                                                              <w:marBottom w:val="384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9048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71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55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311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939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89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959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723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343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4906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0148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3335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9543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503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2624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2659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9816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75356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51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948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0310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7205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4958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430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15525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630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1372430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84"/>
                                                                                                                              <w:marBottom w:val="384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99485240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84"/>
                                                                                                                              <w:marBottom w:val="384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3395732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84"/>
                                                                                                                              <w:marBottom w:val="384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977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24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316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653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896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014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1712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123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6195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020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910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0642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439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1541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0277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7442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54622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5705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549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3542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376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4942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9486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1131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940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5973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1751259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84"/>
                                                                                                                              <w:marBottom w:val="384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78121076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84"/>
                                                                                                                              <w:marBottom w:val="384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93775547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84"/>
                                                                                                                              <w:marBottom w:val="384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30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36136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074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694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293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5171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632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88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39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925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968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1498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1</cp:revision>
  <dcterms:created xsi:type="dcterms:W3CDTF">2026-05-05T17:13:00Z</dcterms:created>
  <dcterms:modified xsi:type="dcterms:W3CDTF">2026-05-06T00:34:00Z</dcterms:modified>
</cp:coreProperties>
</file>