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AF577" w14:textId="1F281DA8" w:rsidR="00C86659" w:rsidRDefault="00B9278D" w:rsidP="00B9278D">
      <w:pPr>
        <w:jc w:val="center"/>
        <w:rPr>
          <w:b/>
          <w:bCs/>
          <w:u w:val="single"/>
        </w:rPr>
      </w:pPr>
      <w:r w:rsidRPr="00B9278D">
        <w:rPr>
          <w:b/>
          <w:bCs/>
          <w:u w:val="single"/>
        </w:rPr>
        <w:t>Spring</w:t>
      </w:r>
    </w:p>
    <w:p w14:paraId="56AD6727" w14:textId="55E24950" w:rsidR="00C41B6D" w:rsidRDefault="00B9278D" w:rsidP="00B9278D">
      <w:pPr>
        <w:rPr>
          <w:b/>
          <w:bCs/>
        </w:rPr>
      </w:pPr>
      <w:r w:rsidRPr="00B9278D">
        <w:rPr>
          <w:b/>
          <w:bCs/>
        </w:rPr>
        <w:t>Spring Container</w:t>
      </w:r>
      <w:r w:rsidR="001C78BC">
        <w:rPr>
          <w:b/>
          <w:bCs/>
        </w:rPr>
        <w:t>:</w:t>
      </w:r>
      <w:r w:rsidR="00A809CA">
        <w:rPr>
          <w:b/>
          <w:bCs/>
        </w:rPr>
        <w:t xml:space="preserve"> </w:t>
      </w:r>
      <w:r w:rsidR="00A809CA" w:rsidRPr="00A809CA">
        <w:t>It is core part of the spring framework which is responsible for creati</w:t>
      </w:r>
      <w:r w:rsidR="000327C4">
        <w:t>on</w:t>
      </w:r>
      <w:r w:rsidR="002C5E13">
        <w:t>, configuration and managing the lifecycle of beans.</w:t>
      </w:r>
    </w:p>
    <w:p w14:paraId="3632A6D7" w14:textId="35E45C60" w:rsidR="001C78BC" w:rsidRDefault="001C78BC" w:rsidP="00B9278D">
      <w:pPr>
        <w:rPr>
          <w:b/>
          <w:bCs/>
        </w:rPr>
      </w:pPr>
      <w:proofErr w:type="spellStart"/>
      <w:r>
        <w:rPr>
          <w:b/>
          <w:bCs/>
        </w:rPr>
        <w:t>SpringBean</w:t>
      </w:r>
      <w:proofErr w:type="spellEnd"/>
      <w:r>
        <w:rPr>
          <w:b/>
          <w:bCs/>
        </w:rPr>
        <w:t xml:space="preserve"> Life cycle:</w:t>
      </w:r>
    </w:p>
    <w:p w14:paraId="113C7A5D" w14:textId="1D63CE52" w:rsidR="009666C9" w:rsidRDefault="009666C9" w:rsidP="003462A4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Bean Instantiation</w:t>
      </w:r>
      <w:r w:rsidR="00C96514">
        <w:rPr>
          <w:b/>
          <w:bCs/>
        </w:rPr>
        <w:t xml:space="preserve"> - </w:t>
      </w:r>
      <w:r w:rsidR="001F79D6">
        <w:t xml:space="preserve">Spring </w:t>
      </w:r>
      <w:r w:rsidR="00E1524A">
        <w:t>instantiates the</w:t>
      </w:r>
      <w:r w:rsidR="001F79D6">
        <w:t xml:space="preserve"> </w:t>
      </w:r>
      <w:r w:rsidR="003804FD">
        <w:t xml:space="preserve">required classes, and registers </w:t>
      </w:r>
      <w:r w:rsidR="00E1524A">
        <w:t>the resulting object as a bean in the container.</w:t>
      </w:r>
      <w:r w:rsidR="003804FD">
        <w:t xml:space="preserve"> </w:t>
      </w:r>
    </w:p>
    <w:p w14:paraId="48C0AA27" w14:textId="6C354F41" w:rsidR="008A5E4C" w:rsidRDefault="006A0593" w:rsidP="003462A4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Populate Properties</w:t>
      </w:r>
      <w:r w:rsidR="00BB50F5">
        <w:rPr>
          <w:b/>
          <w:bCs/>
        </w:rPr>
        <w:t xml:space="preserve"> - </w:t>
      </w:r>
      <w:r w:rsidR="00485B96" w:rsidRPr="00BB50F5">
        <w:t>Spring injects dependencies via setter or constructor injection.</w:t>
      </w:r>
      <w:r w:rsidR="00C96514">
        <w:rPr>
          <w:b/>
          <w:bCs/>
        </w:rPr>
        <w:t xml:space="preserve"> </w:t>
      </w:r>
    </w:p>
    <w:p w14:paraId="08A6EC34" w14:textId="6A2ED072" w:rsidR="00464937" w:rsidRDefault="00464937" w:rsidP="003462A4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Bean Initialization – </w:t>
      </w:r>
      <w:r w:rsidRPr="00F753F1">
        <w:t>Spring performs initialization logic</w:t>
      </w:r>
      <w:r w:rsidR="00F753F1" w:rsidRPr="00F753F1">
        <w:t xml:space="preserve">, which may include calling </w:t>
      </w:r>
      <w:proofErr w:type="spellStart"/>
      <w:r w:rsidR="00F753F1" w:rsidRPr="00F753F1">
        <w:t>afterPropertiesSet</w:t>
      </w:r>
      <w:proofErr w:type="spellEnd"/>
      <w:r w:rsidR="00F753F1" w:rsidRPr="00F753F1">
        <w:t xml:space="preserve">(), if the bean implements </w:t>
      </w:r>
      <w:proofErr w:type="spellStart"/>
      <w:r w:rsidR="00F753F1" w:rsidRPr="00F753F1">
        <w:t>InitializingBean</w:t>
      </w:r>
      <w:proofErr w:type="spellEnd"/>
      <w:r w:rsidR="00F753F1" w:rsidRPr="00F753F1">
        <w:t>.</w:t>
      </w:r>
    </w:p>
    <w:p w14:paraId="0D8EB75E" w14:textId="4C3411C5" w:rsidR="001D6324" w:rsidRDefault="00D82D10" w:rsidP="003462A4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Bean Ready to Use</w:t>
      </w:r>
    </w:p>
    <w:p w14:paraId="2A44A5FA" w14:textId="0D4D842D" w:rsidR="00012116" w:rsidRPr="008A0E01" w:rsidRDefault="002B0032" w:rsidP="00B9278D">
      <w:pPr>
        <w:pStyle w:val="ListParagraph"/>
        <w:numPr>
          <w:ilvl w:val="0"/>
          <w:numId w:val="13"/>
        </w:numPr>
        <w:rPr>
          <w:b/>
          <w:bCs/>
        </w:rPr>
      </w:pPr>
      <w:r w:rsidRPr="00012116">
        <w:rPr>
          <w:b/>
          <w:bCs/>
        </w:rPr>
        <w:t xml:space="preserve">Destruction </w:t>
      </w:r>
      <w:r w:rsidR="00012116">
        <w:rPr>
          <w:b/>
          <w:bCs/>
        </w:rPr>
        <w:t xml:space="preserve">– </w:t>
      </w:r>
      <w:r w:rsidR="00012116">
        <w:t xml:space="preserve">When the application context is closed, </w:t>
      </w:r>
      <w:r w:rsidR="004F4545">
        <w:t xml:space="preserve">destroy() is called if the bean implements </w:t>
      </w:r>
      <w:proofErr w:type="spellStart"/>
      <w:r w:rsidR="004F4545">
        <w:t>DisposableBean</w:t>
      </w:r>
      <w:proofErr w:type="spellEnd"/>
      <w:r w:rsidR="00D82D10">
        <w:t>, or custom destroy() is called.</w:t>
      </w:r>
    </w:p>
    <w:p w14:paraId="4B09AB4C" w14:textId="77777777" w:rsidR="008A0E01" w:rsidRPr="00316CDA" w:rsidRDefault="008A0E01" w:rsidP="008A0E01">
      <w:pPr>
        <w:pStyle w:val="ListParagraph"/>
        <w:rPr>
          <w:b/>
          <w:bCs/>
        </w:rPr>
      </w:pPr>
    </w:p>
    <w:p w14:paraId="37C7A320" w14:textId="77777777" w:rsidR="008A0E01" w:rsidRPr="0080214A" w:rsidRDefault="008A0E01" w:rsidP="0080214A">
      <w:pPr>
        <w:rPr>
          <w:b/>
          <w:bCs/>
        </w:rPr>
      </w:pPr>
      <w:r w:rsidRPr="0080214A">
        <w:rPr>
          <w:b/>
          <w:bCs/>
        </w:rPr>
        <w:t>What is dependency in Spring?</w:t>
      </w:r>
    </w:p>
    <w:p w14:paraId="00C9CAEF" w14:textId="77777777" w:rsidR="008A0E01" w:rsidRDefault="008A0E01" w:rsidP="0080214A">
      <w:r>
        <w:t>Dependencies are the properties of bean, primitive like int, float, and even non primitive like objects of another class.</w:t>
      </w:r>
    </w:p>
    <w:p w14:paraId="1ABA29A1" w14:textId="77777777" w:rsidR="00316CDA" w:rsidRPr="00316CDA" w:rsidRDefault="00316CDA" w:rsidP="00316CDA">
      <w:pPr>
        <w:rPr>
          <w:b/>
          <w:bCs/>
        </w:rPr>
      </w:pPr>
    </w:p>
    <w:p w14:paraId="08A73A18" w14:textId="26CD3A5C" w:rsidR="00EE21AC" w:rsidRPr="00686EDF" w:rsidRDefault="00EE21AC" w:rsidP="00686EDF">
      <w:pPr>
        <w:rPr>
          <w:b/>
          <w:bCs/>
        </w:rPr>
      </w:pPr>
      <w:r w:rsidRPr="00686EDF">
        <w:rPr>
          <w:b/>
          <w:bCs/>
        </w:rPr>
        <w:t xml:space="preserve">Dependency Injection: </w:t>
      </w:r>
    </w:p>
    <w:p w14:paraId="133DC659" w14:textId="04B4016C" w:rsidR="00EE21AC" w:rsidRDefault="00EE21AC" w:rsidP="00EE21AC">
      <w:pPr>
        <w:pStyle w:val="ListParagraph"/>
        <w:numPr>
          <w:ilvl w:val="0"/>
          <w:numId w:val="1"/>
        </w:numPr>
      </w:pPr>
      <w:r w:rsidRPr="00EE21AC">
        <w:t>Dependency Injection (DI) is a design pattern used in software development, especially in frameworks like Spring, to achieve loose coupling between classes and their dependencies.</w:t>
      </w:r>
    </w:p>
    <w:p w14:paraId="6357EAF8" w14:textId="17F8B016" w:rsidR="00EE21AC" w:rsidRDefault="00EE21AC" w:rsidP="00EE21AC">
      <w:pPr>
        <w:pStyle w:val="ListParagraph"/>
        <w:numPr>
          <w:ilvl w:val="0"/>
          <w:numId w:val="1"/>
        </w:numPr>
      </w:pPr>
      <w:r w:rsidRPr="00EE21AC">
        <w:t>Instead of a class creating its own dependencies (objects it needs to work), those dependencies are provided (injected) from the outside.</w:t>
      </w:r>
    </w:p>
    <w:p w14:paraId="7F07E944" w14:textId="77777777" w:rsidR="002B0061" w:rsidRDefault="002B0061" w:rsidP="00EE21AC">
      <w:pPr>
        <w:pStyle w:val="ListParagraph"/>
        <w:rPr>
          <w:b/>
          <w:bCs/>
          <w:noProof/>
        </w:rPr>
      </w:pPr>
    </w:p>
    <w:p w14:paraId="508964EC" w14:textId="5085BCCE" w:rsidR="002B0061" w:rsidRDefault="002B0061" w:rsidP="00EE21AC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Without Dependency Injection</w:t>
      </w:r>
    </w:p>
    <w:p w14:paraId="2325A8B5" w14:textId="591112B7" w:rsidR="00EE21AC" w:rsidRDefault="00EE21AC" w:rsidP="00EE21AC">
      <w:pPr>
        <w:pStyle w:val="ListParagraph"/>
        <w:rPr>
          <w:b/>
          <w:bCs/>
        </w:rPr>
      </w:pPr>
      <w:r w:rsidRPr="00B6702D">
        <w:rPr>
          <w:b/>
          <w:bCs/>
          <w:noProof/>
        </w:rPr>
        <w:drawing>
          <wp:inline distT="0" distB="0" distL="0" distR="0" wp14:anchorId="109FA1A1" wp14:editId="211F361A">
            <wp:extent cx="6064746" cy="952500"/>
            <wp:effectExtent l="0" t="0" r="0" b="0"/>
            <wp:docPr id="11970609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60990" name="Picture 1" descr="A screen shot of a computer&#10;&#10;AI-generated content may be incorrect."/>
                    <pic:cNvPicPr/>
                  </pic:nvPicPr>
                  <pic:blipFill rotWithShape="1">
                    <a:blip r:embed="rId5"/>
                    <a:srcRect t="47107" r="9705"/>
                    <a:stretch/>
                  </pic:blipFill>
                  <pic:spPr bwMode="auto">
                    <a:xfrm>
                      <a:off x="0" y="0"/>
                      <a:ext cx="6077813" cy="9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AEC5D" w14:textId="77777777" w:rsidR="00B6702D" w:rsidRPr="00B6702D" w:rsidRDefault="00B6702D" w:rsidP="00EE21AC">
      <w:pPr>
        <w:pStyle w:val="ListParagraph"/>
        <w:rPr>
          <w:b/>
          <w:bCs/>
        </w:rPr>
      </w:pPr>
    </w:p>
    <w:p w14:paraId="068228A0" w14:textId="3158AE68" w:rsidR="00B6702D" w:rsidRDefault="00B6702D" w:rsidP="00EE21AC">
      <w:pPr>
        <w:pStyle w:val="ListParagraph"/>
      </w:pPr>
      <w:r w:rsidRPr="00B6702D">
        <w:rPr>
          <w:b/>
          <w:bCs/>
        </w:rPr>
        <w:t>With Dependency Injection</w:t>
      </w:r>
    </w:p>
    <w:p w14:paraId="20666418" w14:textId="56F6C66C" w:rsidR="00EE21AC" w:rsidRDefault="00B6702D" w:rsidP="00EE21AC">
      <w:pPr>
        <w:pStyle w:val="ListParagraph"/>
      </w:pPr>
      <w:r w:rsidRPr="00B6702D">
        <w:rPr>
          <w:noProof/>
        </w:rPr>
        <w:lastRenderedPageBreak/>
        <w:drawing>
          <wp:inline distT="0" distB="0" distL="0" distR="0" wp14:anchorId="54270575" wp14:editId="589F3CFD">
            <wp:extent cx="4660900" cy="2220976"/>
            <wp:effectExtent l="19050" t="19050" r="25400" b="27305"/>
            <wp:docPr id="46282838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8388" name="Picture 1" descr="A computer screen shot of a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490" cy="2227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CD101" w14:textId="77777777" w:rsidR="00510D34" w:rsidRDefault="00510D34" w:rsidP="00EE21AC">
      <w:pPr>
        <w:pStyle w:val="ListParagraph"/>
      </w:pPr>
    </w:p>
    <w:p w14:paraId="6ED75C62" w14:textId="20A2E671" w:rsidR="00B6702D" w:rsidRDefault="00B6702D" w:rsidP="00EE21AC">
      <w:pPr>
        <w:pStyle w:val="ListParagraph"/>
      </w:pPr>
      <w:r w:rsidRPr="00B6702D">
        <w:rPr>
          <w:noProof/>
        </w:rPr>
        <w:drawing>
          <wp:inline distT="0" distB="0" distL="0" distR="0" wp14:anchorId="246F4476" wp14:editId="24D1B00C">
            <wp:extent cx="5731510" cy="2856230"/>
            <wp:effectExtent l="19050" t="19050" r="21590" b="20320"/>
            <wp:docPr id="1712823441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3441" name="Picture 1" descr="A computer screen shot of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0DF2D" w14:textId="0C98FAD8" w:rsidR="00B6702D" w:rsidRDefault="00B6702D" w:rsidP="00EE21AC">
      <w:pPr>
        <w:pStyle w:val="ListParagraph"/>
      </w:pPr>
      <w:r w:rsidRPr="00B6702D">
        <w:rPr>
          <w:noProof/>
        </w:rPr>
        <w:drawing>
          <wp:inline distT="0" distB="0" distL="0" distR="0" wp14:anchorId="63DBFADF" wp14:editId="6C0A4AAC">
            <wp:extent cx="4864100" cy="2490251"/>
            <wp:effectExtent l="19050" t="19050" r="12700" b="24765"/>
            <wp:docPr id="10468255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2554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8589" cy="249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AA12E" w14:textId="77777777" w:rsidR="00103F0B" w:rsidRDefault="00103F0B" w:rsidP="00103F0B"/>
    <w:p w14:paraId="4A4F7548" w14:textId="4AD3DC04" w:rsidR="00103F0B" w:rsidRPr="0080172B" w:rsidRDefault="00103F0B" w:rsidP="00103F0B">
      <w:pPr>
        <w:rPr>
          <w:b/>
          <w:bCs/>
        </w:rPr>
      </w:pPr>
      <w:r w:rsidRPr="0080172B">
        <w:rPr>
          <w:b/>
          <w:bCs/>
        </w:rPr>
        <w:t>@Bean:</w:t>
      </w:r>
    </w:p>
    <w:p w14:paraId="3A102618" w14:textId="64A772D8" w:rsidR="00103F0B" w:rsidRDefault="00E913CB" w:rsidP="0080172B">
      <w:pPr>
        <w:pStyle w:val="ListParagraph"/>
        <w:numPr>
          <w:ilvl w:val="0"/>
          <w:numId w:val="2"/>
        </w:numPr>
      </w:pPr>
      <w:r w:rsidRPr="00E913CB">
        <w:lastRenderedPageBreak/>
        <w:t>In Spring, a bean is an object that is managed by the Spring IoC (Inversion of Control) container.</w:t>
      </w:r>
    </w:p>
    <w:p w14:paraId="445C9508" w14:textId="012F3217" w:rsidR="00E85C5F" w:rsidRDefault="00E85C5F" w:rsidP="0080172B">
      <w:pPr>
        <w:pStyle w:val="ListParagraph"/>
        <w:numPr>
          <w:ilvl w:val="0"/>
          <w:numId w:val="2"/>
        </w:numPr>
      </w:pPr>
      <w:r>
        <w:t>@Bean</w:t>
      </w:r>
      <w:r w:rsidR="003F52BD">
        <w:t xml:space="preserve"> </w:t>
      </w:r>
      <w:r w:rsidR="003F52BD" w:rsidRPr="003F52BD">
        <w:t>tells the Spring container that the method annotated with @Bean will return an object that should be registered as a Spring bean.</w:t>
      </w:r>
    </w:p>
    <w:p w14:paraId="378AAD3B" w14:textId="00F95DE0" w:rsidR="0080172B" w:rsidRPr="002E4FB3" w:rsidRDefault="0080172B" w:rsidP="0080172B">
      <w:pPr>
        <w:rPr>
          <w:b/>
          <w:bCs/>
        </w:rPr>
      </w:pPr>
      <w:r w:rsidRPr="002E4FB3">
        <w:rPr>
          <w:b/>
          <w:bCs/>
        </w:rPr>
        <w:t>@Qualifier:</w:t>
      </w:r>
    </w:p>
    <w:p w14:paraId="7C45EF0E" w14:textId="77777777" w:rsidR="001037D5" w:rsidRDefault="002E4FB3" w:rsidP="001037D5">
      <w:pPr>
        <w:pStyle w:val="ListParagraph"/>
        <w:numPr>
          <w:ilvl w:val="0"/>
          <w:numId w:val="14"/>
        </w:numPr>
      </w:pPr>
      <w:r w:rsidRPr="002E4FB3">
        <w:t xml:space="preserve">It helps Spring know which specific bean to inject when there are multiple </w:t>
      </w:r>
      <w:r>
        <w:t>beans of the same type.</w:t>
      </w:r>
    </w:p>
    <w:p w14:paraId="1753CF38" w14:textId="41A13C75" w:rsidR="0080172B" w:rsidRDefault="00E844C8" w:rsidP="001037D5">
      <w:pPr>
        <w:pStyle w:val="ListParagraph"/>
        <w:numPr>
          <w:ilvl w:val="0"/>
          <w:numId w:val="14"/>
        </w:numPr>
      </w:pPr>
      <w:r>
        <w:t>For example</w:t>
      </w:r>
      <w:r w:rsidR="00CD4FFC">
        <w:t xml:space="preserve">, </w:t>
      </w:r>
      <w:proofErr w:type="spellStart"/>
      <w:r w:rsidR="00CD4FFC" w:rsidRPr="001037D5">
        <w:rPr>
          <w:b/>
          <w:bCs/>
          <w:i/>
          <w:iCs/>
        </w:rPr>
        <w:t>EmailService</w:t>
      </w:r>
      <w:proofErr w:type="spellEnd"/>
      <w:r>
        <w:t xml:space="preserve"> class and </w:t>
      </w:r>
      <w:proofErr w:type="spellStart"/>
      <w:r w:rsidR="00CD4FFC" w:rsidRPr="001037D5">
        <w:rPr>
          <w:b/>
          <w:bCs/>
          <w:i/>
          <w:iCs/>
        </w:rPr>
        <w:t>SmsService</w:t>
      </w:r>
      <w:proofErr w:type="spellEnd"/>
      <w:r>
        <w:t xml:space="preserve"> class implements the </w:t>
      </w:r>
      <w:proofErr w:type="spellStart"/>
      <w:r w:rsidR="00C76A8D" w:rsidRPr="001037D5">
        <w:rPr>
          <w:b/>
          <w:bCs/>
          <w:i/>
          <w:iCs/>
        </w:rPr>
        <w:t>MessageService</w:t>
      </w:r>
      <w:proofErr w:type="spellEnd"/>
      <w:r>
        <w:t xml:space="preserve"> interface,</w:t>
      </w:r>
      <w:r w:rsidR="00C76A8D">
        <w:t xml:space="preserve"> and </w:t>
      </w:r>
      <w:proofErr w:type="spellStart"/>
      <w:r w:rsidR="00C76A8D" w:rsidRPr="001037D5">
        <w:rPr>
          <w:b/>
          <w:bCs/>
          <w:i/>
          <w:iCs/>
        </w:rPr>
        <w:t>NotificationManager</w:t>
      </w:r>
      <w:proofErr w:type="spellEnd"/>
      <w:r w:rsidR="00C76A8D">
        <w:t xml:space="preserve"> class is dependent on </w:t>
      </w:r>
      <w:proofErr w:type="spellStart"/>
      <w:r w:rsidR="001037D5">
        <w:t>MessageService</w:t>
      </w:r>
      <w:proofErr w:type="spellEnd"/>
      <w:r w:rsidR="001037D5">
        <w:t>, then we can add @Qualifier</w:t>
      </w:r>
      <w:r w:rsidR="00F866BC">
        <w:t>("instancename”)</w:t>
      </w:r>
      <w:r w:rsidR="001037D5">
        <w:t xml:space="preserve"> below @Autowired to specify which bean to inject.</w:t>
      </w:r>
    </w:p>
    <w:p w14:paraId="5AC4CBCA" w14:textId="77777777" w:rsidR="00B6702D" w:rsidRDefault="00B6702D" w:rsidP="00B6702D"/>
    <w:p w14:paraId="639CEC57" w14:textId="77777777" w:rsidR="00E909D9" w:rsidRDefault="00B6702D" w:rsidP="00B6702D">
      <w:proofErr w:type="spellStart"/>
      <w:r w:rsidRPr="00B6702D">
        <w:rPr>
          <w:b/>
          <w:bCs/>
        </w:rPr>
        <w:t>Autowiring</w:t>
      </w:r>
      <w:proofErr w:type="spellEnd"/>
      <w:r w:rsidRPr="00B6702D">
        <w:rPr>
          <w:b/>
          <w:bCs/>
        </w:rPr>
        <w:t>:</w:t>
      </w:r>
      <w:r>
        <w:t xml:space="preserve"> </w:t>
      </w:r>
    </w:p>
    <w:p w14:paraId="71B3D28C" w14:textId="5C3C1E07" w:rsidR="00E909D9" w:rsidRDefault="00B63A4C" w:rsidP="002E4FB3">
      <w:pPr>
        <w:pStyle w:val="ListParagraph"/>
        <w:numPr>
          <w:ilvl w:val="0"/>
          <w:numId w:val="3"/>
        </w:numPr>
      </w:pPr>
      <w:proofErr w:type="spellStart"/>
      <w:r w:rsidRPr="00B6702D">
        <w:t>Autowiring</w:t>
      </w:r>
      <w:proofErr w:type="spellEnd"/>
      <w:r w:rsidRPr="00B6702D">
        <w:t xml:space="preserve"> </w:t>
      </w:r>
      <w:r>
        <w:t>automatically</w:t>
      </w:r>
      <w:r w:rsidR="00B6702D" w:rsidRPr="00B6702D">
        <w:t xml:space="preserve"> inject</w:t>
      </w:r>
      <w:r>
        <w:t>s</w:t>
      </w:r>
      <w:r w:rsidR="00B6702D" w:rsidRPr="00B6702D">
        <w:t xml:space="preserve"> dependencies without explicitly specifying them in configuration</w:t>
      </w:r>
      <w:r>
        <w:t>, using @Autowired annotation.</w:t>
      </w:r>
    </w:p>
    <w:p w14:paraId="34A76DCE" w14:textId="39D0A981" w:rsidR="00E909D9" w:rsidRDefault="00EF0320" w:rsidP="002E4FB3">
      <w:pPr>
        <w:pStyle w:val="ListParagraph"/>
        <w:numPr>
          <w:ilvl w:val="0"/>
          <w:numId w:val="3"/>
        </w:numPr>
      </w:pPr>
      <w:proofErr w:type="spellStart"/>
      <w:r>
        <w:t>Autowiring</w:t>
      </w:r>
      <w:proofErr w:type="spellEnd"/>
      <w:r>
        <w:t xml:space="preserve"> can only be used with non</w:t>
      </w:r>
      <w:r w:rsidR="00E413BE">
        <w:t>-</w:t>
      </w:r>
      <w:r>
        <w:t xml:space="preserve">primitive </w:t>
      </w:r>
      <w:r w:rsidR="00E413BE">
        <w:t>types such as Custom classes</w:t>
      </w:r>
      <w:r w:rsidR="00745BAE">
        <w:t>, as primitive types are not beans and are not managed by Spring Container.</w:t>
      </w:r>
    </w:p>
    <w:p w14:paraId="130F05A4" w14:textId="41DFBE77" w:rsidR="00930C8A" w:rsidRDefault="00930C8A" w:rsidP="00930C8A">
      <w:pPr>
        <w:ind w:left="360"/>
      </w:pPr>
      <w:r w:rsidRPr="00930C8A">
        <w:rPr>
          <w:noProof/>
        </w:rPr>
        <w:lastRenderedPageBreak/>
        <w:drawing>
          <wp:inline distT="0" distB="0" distL="0" distR="0" wp14:anchorId="3F9ABCB6" wp14:editId="72B45DBC">
            <wp:extent cx="4324954" cy="5001323"/>
            <wp:effectExtent l="19050" t="19050" r="19050" b="27940"/>
            <wp:docPr id="12338647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6479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00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A07A2" w14:textId="336BD22C" w:rsidR="00F23E5B" w:rsidRDefault="00F23E5B" w:rsidP="00930C8A">
      <w:pPr>
        <w:ind w:left="360"/>
      </w:pPr>
      <w:r w:rsidRPr="00F23E5B">
        <w:rPr>
          <w:noProof/>
        </w:rPr>
        <w:lastRenderedPageBreak/>
        <w:drawing>
          <wp:inline distT="0" distB="0" distL="0" distR="0" wp14:anchorId="4A6AAF29" wp14:editId="53C75F2E">
            <wp:extent cx="5731510" cy="4031615"/>
            <wp:effectExtent l="19050" t="19050" r="21590" b="26035"/>
            <wp:docPr id="19922040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040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79BE3" w14:textId="4E6E0F0E" w:rsidR="008A723E" w:rsidRDefault="008A723E" w:rsidP="00930C8A">
      <w:pPr>
        <w:ind w:left="360"/>
      </w:pPr>
      <w:r w:rsidRPr="008A723E">
        <w:rPr>
          <w:noProof/>
        </w:rPr>
        <w:drawing>
          <wp:inline distT="0" distB="0" distL="0" distR="0" wp14:anchorId="6F447522" wp14:editId="7975942B">
            <wp:extent cx="4511580" cy="2653665"/>
            <wp:effectExtent l="19050" t="19050" r="22860" b="13335"/>
            <wp:docPr id="1020019467" name="Picture 1" descr="A computer screen shot of a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9467" name="Picture 1" descr="A computer screen shot of a program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152" cy="265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DEB23" w14:textId="088B21D3" w:rsidR="00FF1C66" w:rsidRDefault="00FF1C66" w:rsidP="00930C8A">
      <w:pPr>
        <w:ind w:left="360"/>
      </w:pPr>
      <w:r w:rsidRPr="00FF1C66">
        <w:rPr>
          <w:noProof/>
        </w:rPr>
        <w:lastRenderedPageBreak/>
        <w:drawing>
          <wp:inline distT="0" distB="0" distL="0" distR="0" wp14:anchorId="5C9D5A37" wp14:editId="22BF224A">
            <wp:extent cx="4744112" cy="5544324"/>
            <wp:effectExtent l="19050" t="19050" r="18415" b="18415"/>
            <wp:docPr id="16445601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0186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54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84A18" w14:textId="6D1D372B" w:rsidR="000927EA" w:rsidRDefault="000927EA" w:rsidP="00930C8A">
      <w:pPr>
        <w:ind w:left="360"/>
      </w:pPr>
      <w:r w:rsidRPr="000927EA">
        <w:rPr>
          <w:noProof/>
        </w:rPr>
        <w:drawing>
          <wp:inline distT="0" distB="0" distL="0" distR="0" wp14:anchorId="14DA6290" wp14:editId="3059F21A">
            <wp:extent cx="5731510" cy="2048510"/>
            <wp:effectExtent l="19050" t="19050" r="21590" b="27940"/>
            <wp:docPr id="189199322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93220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F3F3D" w14:textId="77777777" w:rsidR="008A515E" w:rsidRDefault="008A515E" w:rsidP="008A515E"/>
    <w:p w14:paraId="6F44803A" w14:textId="770F82E3" w:rsidR="00D33338" w:rsidRPr="00A15F5F" w:rsidRDefault="00D33338" w:rsidP="008A515E">
      <w:pPr>
        <w:rPr>
          <w:b/>
          <w:bCs/>
        </w:rPr>
      </w:pPr>
      <w:r w:rsidRPr="00A15F5F">
        <w:rPr>
          <w:b/>
          <w:bCs/>
        </w:rPr>
        <w:t>Injecting Collections in Spring:</w:t>
      </w:r>
    </w:p>
    <w:p w14:paraId="62C9057C" w14:textId="1976875D" w:rsidR="00D33338" w:rsidRDefault="00E64E3C" w:rsidP="008A515E">
      <w:r w:rsidRPr="00E64E3C">
        <w:rPr>
          <w:noProof/>
        </w:rPr>
        <w:lastRenderedPageBreak/>
        <w:drawing>
          <wp:inline distT="0" distB="0" distL="0" distR="0" wp14:anchorId="7333B141" wp14:editId="7F0D6241">
            <wp:extent cx="4744112" cy="2991267"/>
            <wp:effectExtent l="0" t="0" r="0" b="0"/>
            <wp:docPr id="1749654906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4906" name="Picture 1" descr="A computer screen shot of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A5D" w14:textId="3AE2B0CA" w:rsidR="00341299" w:rsidRDefault="00A15F5F" w:rsidP="008A515E">
      <w:r w:rsidRPr="00A15F5F">
        <w:rPr>
          <w:noProof/>
        </w:rPr>
        <w:drawing>
          <wp:inline distT="0" distB="0" distL="0" distR="0" wp14:anchorId="75D8B465" wp14:editId="77FC3112">
            <wp:extent cx="5294605" cy="2924175"/>
            <wp:effectExtent l="0" t="0" r="1905" b="0"/>
            <wp:docPr id="195541833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8336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256" cy="29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7E91" w14:textId="77777777" w:rsidR="00341299" w:rsidRDefault="00341299" w:rsidP="008A515E"/>
    <w:p w14:paraId="6B06CA12" w14:textId="181C5AF0" w:rsidR="00341299" w:rsidRDefault="00341299" w:rsidP="008A515E">
      <w:pPr>
        <w:rPr>
          <w:b/>
          <w:bCs/>
        </w:rPr>
      </w:pPr>
      <w:r w:rsidRPr="00885FBD">
        <w:rPr>
          <w:b/>
          <w:bCs/>
        </w:rPr>
        <w:t>Inner Beans</w:t>
      </w:r>
      <w:r w:rsidR="00885FBD">
        <w:rPr>
          <w:b/>
          <w:bCs/>
        </w:rPr>
        <w:t>:</w:t>
      </w:r>
    </w:p>
    <w:p w14:paraId="37BC17D2" w14:textId="00159F8D" w:rsidR="00885FBD" w:rsidRDefault="00885FBD" w:rsidP="008A515E">
      <w:pPr>
        <w:rPr>
          <w:b/>
          <w:bCs/>
        </w:rPr>
      </w:pPr>
      <w:r w:rsidRPr="00885FBD">
        <w:rPr>
          <w:b/>
          <w:bCs/>
          <w:noProof/>
        </w:rPr>
        <w:lastRenderedPageBreak/>
        <w:drawing>
          <wp:inline distT="0" distB="0" distL="0" distR="0" wp14:anchorId="589681F8" wp14:editId="587F9E2D">
            <wp:extent cx="5731510" cy="2980690"/>
            <wp:effectExtent l="19050" t="19050" r="21590" b="10160"/>
            <wp:docPr id="818235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583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F34C7" w14:textId="77777777" w:rsidR="000572C2" w:rsidRDefault="000572C2" w:rsidP="008A515E">
      <w:pPr>
        <w:rPr>
          <w:b/>
          <w:bCs/>
        </w:rPr>
      </w:pPr>
    </w:p>
    <w:p w14:paraId="5DD9266C" w14:textId="47E037E8" w:rsidR="000572C2" w:rsidRDefault="000572C2" w:rsidP="008A515E">
      <w:pPr>
        <w:rPr>
          <w:b/>
          <w:bCs/>
        </w:rPr>
      </w:pPr>
      <w:r>
        <w:rPr>
          <w:b/>
          <w:bCs/>
        </w:rPr>
        <w:t>Injecting Interface:</w:t>
      </w:r>
    </w:p>
    <w:p w14:paraId="0E8BFF86" w14:textId="31281375" w:rsidR="000572C2" w:rsidRDefault="009F1D5A" w:rsidP="008A515E">
      <w:pPr>
        <w:rPr>
          <w:b/>
          <w:bCs/>
        </w:rPr>
      </w:pPr>
      <w:r w:rsidRPr="009F1D5A">
        <w:rPr>
          <w:b/>
          <w:bCs/>
          <w:noProof/>
        </w:rPr>
        <w:drawing>
          <wp:inline distT="0" distB="0" distL="0" distR="0" wp14:anchorId="697F3350" wp14:editId="7E17E43F">
            <wp:extent cx="2736850" cy="1644710"/>
            <wp:effectExtent l="0" t="0" r="6350" b="0"/>
            <wp:docPr id="8575310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101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9759" cy="164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C47" w14:textId="32564D91" w:rsidR="00D5282C" w:rsidRDefault="00D5282C" w:rsidP="008A515E">
      <w:pPr>
        <w:rPr>
          <w:b/>
          <w:bCs/>
        </w:rPr>
      </w:pPr>
      <w:r w:rsidRPr="00D5282C">
        <w:rPr>
          <w:b/>
          <w:bCs/>
          <w:noProof/>
        </w:rPr>
        <w:drawing>
          <wp:inline distT="0" distB="0" distL="0" distR="0" wp14:anchorId="33EA7311" wp14:editId="4BD063CC">
            <wp:extent cx="3933265" cy="2724150"/>
            <wp:effectExtent l="0" t="0" r="0" b="0"/>
            <wp:docPr id="460918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872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505" cy="27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8F92" w14:textId="13B01AA0" w:rsidR="00443085" w:rsidRDefault="00443085" w:rsidP="008A515E">
      <w:pPr>
        <w:rPr>
          <w:b/>
          <w:bCs/>
        </w:rPr>
      </w:pPr>
      <w:r w:rsidRPr="00443085">
        <w:rPr>
          <w:b/>
          <w:bCs/>
          <w:noProof/>
        </w:rPr>
        <w:lastRenderedPageBreak/>
        <w:drawing>
          <wp:inline distT="0" distB="0" distL="0" distR="0" wp14:anchorId="65FA3315" wp14:editId="11A84241">
            <wp:extent cx="5731510" cy="3833495"/>
            <wp:effectExtent l="0" t="0" r="2540" b="0"/>
            <wp:docPr id="13781809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80912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E63D" w14:textId="72779DA8" w:rsidR="00212E9F" w:rsidRDefault="00212E9F" w:rsidP="008A515E">
      <w:pPr>
        <w:rPr>
          <w:b/>
          <w:bCs/>
        </w:rPr>
      </w:pPr>
      <w:r w:rsidRPr="00212E9F">
        <w:rPr>
          <w:b/>
          <w:bCs/>
          <w:noProof/>
        </w:rPr>
        <w:drawing>
          <wp:inline distT="0" distB="0" distL="0" distR="0" wp14:anchorId="71E82E5D" wp14:editId="4B9A640E">
            <wp:extent cx="4826000" cy="2808501"/>
            <wp:effectExtent l="0" t="0" r="0" b="0"/>
            <wp:docPr id="1752896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963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158" cy="28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C4DA" w14:textId="1C7DD947" w:rsidR="00280186" w:rsidRPr="00885FBD" w:rsidRDefault="00280186" w:rsidP="008A515E">
      <w:pPr>
        <w:rPr>
          <w:b/>
          <w:bCs/>
        </w:rPr>
      </w:pPr>
      <w:r w:rsidRPr="00280186">
        <w:rPr>
          <w:b/>
          <w:bCs/>
          <w:noProof/>
        </w:rPr>
        <w:lastRenderedPageBreak/>
        <w:drawing>
          <wp:inline distT="0" distB="0" distL="0" distR="0" wp14:anchorId="2305381C" wp14:editId="5118609F">
            <wp:extent cx="5114236" cy="2914650"/>
            <wp:effectExtent l="0" t="0" r="0" b="0"/>
            <wp:docPr id="7565049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04946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077" cy="29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F268" w14:textId="54DB3656" w:rsidR="008A515E" w:rsidRDefault="008A515E" w:rsidP="008A515E">
      <w:pPr>
        <w:rPr>
          <w:b/>
          <w:bCs/>
        </w:rPr>
      </w:pPr>
      <w:r w:rsidRPr="00E96896">
        <w:rPr>
          <w:b/>
          <w:bCs/>
        </w:rPr>
        <w:t>S</w:t>
      </w:r>
      <w:r w:rsidR="00201D52" w:rsidRPr="00E96896">
        <w:rPr>
          <w:b/>
          <w:bCs/>
        </w:rPr>
        <w:t>pring JDBC:</w:t>
      </w:r>
    </w:p>
    <w:p w14:paraId="46714372" w14:textId="2F544F6A" w:rsidR="00E96896" w:rsidRDefault="00AF5145" w:rsidP="00AF5145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8310CA">
        <w:rPr>
          <w:b/>
          <w:bCs/>
          <w:i/>
          <w:iCs/>
        </w:rPr>
        <w:t>DriverManagerDataSource</w:t>
      </w:r>
      <w:proofErr w:type="spellEnd"/>
      <w:r>
        <w:rPr>
          <w:b/>
          <w:bCs/>
        </w:rPr>
        <w:t xml:space="preserve"> class</w:t>
      </w:r>
      <w:r w:rsidRPr="0084754E">
        <w:rPr>
          <w:b/>
          <w:bCs/>
          <w:i/>
          <w:iCs/>
        </w:rPr>
        <w:t>:</w:t>
      </w:r>
    </w:p>
    <w:p w14:paraId="10B55DFB" w14:textId="64721C66" w:rsidR="00AF5145" w:rsidRPr="008310CA" w:rsidRDefault="008310CA" w:rsidP="008310CA">
      <w:pPr>
        <w:pStyle w:val="ListParagraph"/>
        <w:numPr>
          <w:ilvl w:val="0"/>
          <w:numId w:val="5"/>
        </w:numPr>
      </w:pPr>
      <w:r w:rsidRPr="008310CA">
        <w:t xml:space="preserve">It implements </w:t>
      </w:r>
      <w:proofErr w:type="spellStart"/>
      <w:r w:rsidRPr="008310CA">
        <w:rPr>
          <w:i/>
          <w:iCs/>
        </w:rPr>
        <w:t>DataSource</w:t>
      </w:r>
      <w:proofErr w:type="spellEnd"/>
      <w:r w:rsidRPr="008310CA">
        <w:t xml:space="preserve"> interface.</w:t>
      </w:r>
    </w:p>
    <w:p w14:paraId="22E26B6A" w14:textId="4BBFCBCB" w:rsidR="008310CA" w:rsidRDefault="008310CA" w:rsidP="008310CA">
      <w:pPr>
        <w:pStyle w:val="ListParagraph"/>
        <w:numPr>
          <w:ilvl w:val="0"/>
          <w:numId w:val="5"/>
        </w:numPr>
      </w:pPr>
      <w:r w:rsidRPr="008310CA">
        <w:t xml:space="preserve">Used for Database configuration, </w:t>
      </w:r>
      <w:r>
        <w:t>d</w:t>
      </w:r>
      <w:r w:rsidRPr="008310CA">
        <w:t>river loading and connection creation</w:t>
      </w:r>
      <w:r>
        <w:t>.</w:t>
      </w:r>
    </w:p>
    <w:p w14:paraId="6DA2DF42" w14:textId="652818F3" w:rsidR="008310CA" w:rsidRPr="0084754E" w:rsidRDefault="008310CA" w:rsidP="00B21631">
      <w:pPr>
        <w:rPr>
          <w:b/>
          <w:bCs/>
          <w:i/>
          <w:iCs/>
        </w:rPr>
      </w:pPr>
    </w:p>
    <w:p w14:paraId="3C304654" w14:textId="010E393F" w:rsidR="00B21631" w:rsidRPr="0084754E" w:rsidRDefault="00B21631" w:rsidP="00B21631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proofErr w:type="spellStart"/>
      <w:r w:rsidRPr="0084754E">
        <w:rPr>
          <w:b/>
          <w:bCs/>
          <w:i/>
          <w:iCs/>
        </w:rPr>
        <w:t>JdbcTemplate</w:t>
      </w:r>
      <w:proofErr w:type="spellEnd"/>
      <w:r w:rsidR="0084754E" w:rsidRPr="0084754E">
        <w:rPr>
          <w:b/>
          <w:bCs/>
          <w:i/>
          <w:iCs/>
        </w:rPr>
        <w:t xml:space="preserve"> class</w:t>
      </w:r>
      <w:r w:rsidRPr="0084754E">
        <w:rPr>
          <w:b/>
          <w:bCs/>
          <w:i/>
          <w:iCs/>
        </w:rPr>
        <w:t>:</w:t>
      </w:r>
    </w:p>
    <w:p w14:paraId="06001C8E" w14:textId="41497F16" w:rsidR="00B21631" w:rsidRDefault="00B21631" w:rsidP="0084754E">
      <w:pPr>
        <w:pStyle w:val="ListParagraph"/>
        <w:numPr>
          <w:ilvl w:val="0"/>
          <w:numId w:val="6"/>
        </w:numPr>
      </w:pPr>
      <w:r>
        <w:t>Used to perform CRUD operations.</w:t>
      </w:r>
    </w:p>
    <w:p w14:paraId="452D03A3" w14:textId="385D68AA" w:rsidR="00DB10D2" w:rsidRPr="008310CA" w:rsidRDefault="00DB10D2" w:rsidP="0084754E">
      <w:pPr>
        <w:pStyle w:val="ListParagraph"/>
        <w:numPr>
          <w:ilvl w:val="0"/>
          <w:numId w:val="6"/>
        </w:numPr>
      </w:pPr>
      <w:r>
        <w:t xml:space="preserve">Some methods are update(), query(), </w:t>
      </w:r>
      <w:proofErr w:type="spellStart"/>
      <w:r>
        <w:t>queryForList</w:t>
      </w:r>
      <w:proofErr w:type="spellEnd"/>
      <w:r>
        <w:t xml:space="preserve">(), </w:t>
      </w:r>
      <w:proofErr w:type="spellStart"/>
      <w:r w:rsidR="0084754E">
        <w:t>queryForMap</w:t>
      </w:r>
      <w:proofErr w:type="spellEnd"/>
      <w:r w:rsidR="0084754E">
        <w:t>(), etc.</w:t>
      </w:r>
    </w:p>
    <w:p w14:paraId="075BDBD4" w14:textId="77777777" w:rsidR="00201D52" w:rsidRDefault="00201D52" w:rsidP="008A515E"/>
    <w:p w14:paraId="7309BF79" w14:textId="78CA6CB6" w:rsidR="00163FDF" w:rsidRPr="005E53E0" w:rsidRDefault="00163FDF" w:rsidP="008A515E">
      <w:pPr>
        <w:rPr>
          <w:b/>
          <w:bCs/>
        </w:rPr>
      </w:pPr>
      <w:r w:rsidRPr="005E53E0">
        <w:rPr>
          <w:b/>
          <w:bCs/>
        </w:rPr>
        <w:t>Design Pattern:</w:t>
      </w:r>
    </w:p>
    <w:p w14:paraId="513C24C7" w14:textId="56F6A5D7" w:rsidR="00163FDF" w:rsidRDefault="00092A7B" w:rsidP="008A515E">
      <w:r>
        <w:t xml:space="preserve">A design pattern </w:t>
      </w:r>
      <w:r w:rsidR="005E53E0">
        <w:t xml:space="preserve">is </w:t>
      </w:r>
      <w:r>
        <w:t>a reusable solution to a commonly occurring problem. It is not a finished design that can be directl</w:t>
      </w:r>
      <w:r w:rsidR="00E1670F">
        <w:t>y transformed into code, but rather a template or blueprint for solving a problem in a way that has been proven effective.</w:t>
      </w:r>
    </w:p>
    <w:p w14:paraId="53C66D44" w14:textId="7C0F9C94" w:rsidR="001168D3" w:rsidRDefault="001168D3" w:rsidP="008A515E">
      <w:pPr>
        <w:rPr>
          <w:b/>
          <w:bCs/>
        </w:rPr>
      </w:pPr>
      <w:r w:rsidRPr="0006785F">
        <w:rPr>
          <w:b/>
          <w:bCs/>
        </w:rPr>
        <w:t>MVC Design Pattern:</w:t>
      </w:r>
    </w:p>
    <w:p w14:paraId="153EBBAA" w14:textId="025B2A81" w:rsidR="00E51B24" w:rsidRDefault="00E51B24" w:rsidP="00E51B24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Model</w:t>
      </w:r>
    </w:p>
    <w:p w14:paraId="360F6B6F" w14:textId="0BF31C96" w:rsidR="00E51B24" w:rsidRPr="009D10FB" w:rsidRDefault="00E51B24" w:rsidP="001D424F">
      <w:pPr>
        <w:pStyle w:val="ListParagraph"/>
        <w:numPr>
          <w:ilvl w:val="0"/>
          <w:numId w:val="10"/>
        </w:numPr>
      </w:pPr>
      <w:r w:rsidRPr="009D10FB">
        <w:t>Represents the data and business logic</w:t>
      </w:r>
      <w:r w:rsidR="00A57762" w:rsidRPr="009D10FB">
        <w:t xml:space="preserve"> of the application. </w:t>
      </w:r>
    </w:p>
    <w:p w14:paraId="7305FBD0" w14:textId="3AD22CDA" w:rsidR="00A57762" w:rsidRPr="009D10FB" w:rsidRDefault="00A57762" w:rsidP="001D424F">
      <w:pPr>
        <w:pStyle w:val="ListParagraph"/>
        <w:numPr>
          <w:ilvl w:val="0"/>
          <w:numId w:val="10"/>
        </w:numPr>
      </w:pPr>
      <w:r w:rsidRPr="009D10FB">
        <w:t>Interacts with database</w:t>
      </w:r>
      <w:r w:rsidR="009D10FB">
        <w:t>.</w:t>
      </w:r>
    </w:p>
    <w:p w14:paraId="70537E88" w14:textId="77777777" w:rsidR="00A57762" w:rsidRPr="006D4D80" w:rsidRDefault="00A57762" w:rsidP="00A57762">
      <w:pPr>
        <w:rPr>
          <w:b/>
          <w:bCs/>
          <w:lang w:val="en-GB"/>
        </w:rPr>
      </w:pPr>
    </w:p>
    <w:p w14:paraId="55F502EB" w14:textId="18E28983" w:rsidR="00A57762" w:rsidRDefault="00A57762" w:rsidP="00A5776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View</w:t>
      </w:r>
    </w:p>
    <w:p w14:paraId="78F24FAD" w14:textId="07176AA8" w:rsidR="00681DF6" w:rsidRDefault="00681DF6" w:rsidP="001D424F">
      <w:pPr>
        <w:pStyle w:val="ListParagraph"/>
        <w:numPr>
          <w:ilvl w:val="0"/>
          <w:numId w:val="9"/>
        </w:numPr>
      </w:pPr>
      <w:r w:rsidRPr="009D10FB">
        <w:t>Represents the user interface.</w:t>
      </w:r>
    </w:p>
    <w:p w14:paraId="2738FD0F" w14:textId="13F9D00E" w:rsidR="00BE7992" w:rsidRDefault="00BE7992" w:rsidP="001D424F">
      <w:pPr>
        <w:pStyle w:val="ListParagraph"/>
        <w:numPr>
          <w:ilvl w:val="0"/>
          <w:numId w:val="9"/>
        </w:numPr>
      </w:pPr>
      <w:r>
        <w:t>Sends the user actions (button clicks)</w:t>
      </w:r>
      <w:r w:rsidR="002B2CAA">
        <w:t xml:space="preserve"> to the controller</w:t>
      </w:r>
    </w:p>
    <w:p w14:paraId="540464C6" w14:textId="77777777" w:rsidR="002B2CAA" w:rsidRDefault="002B2CAA" w:rsidP="002B2CAA"/>
    <w:p w14:paraId="418885CC" w14:textId="37D246DC" w:rsidR="002B2CAA" w:rsidRPr="001D424F" w:rsidRDefault="002B2CAA" w:rsidP="002B2CAA">
      <w:pPr>
        <w:pStyle w:val="ListParagraph"/>
        <w:numPr>
          <w:ilvl w:val="0"/>
          <w:numId w:val="7"/>
        </w:numPr>
        <w:rPr>
          <w:b/>
          <w:bCs/>
        </w:rPr>
      </w:pPr>
      <w:r w:rsidRPr="001D424F">
        <w:rPr>
          <w:b/>
          <w:bCs/>
        </w:rPr>
        <w:t>Controller</w:t>
      </w:r>
    </w:p>
    <w:p w14:paraId="12F53504" w14:textId="08F7321C" w:rsidR="002B2CAA" w:rsidRDefault="002B2CAA" w:rsidP="001D424F">
      <w:pPr>
        <w:pStyle w:val="ListParagraph"/>
        <w:numPr>
          <w:ilvl w:val="0"/>
          <w:numId w:val="8"/>
        </w:numPr>
      </w:pPr>
      <w:r>
        <w:t xml:space="preserve">Acts as a </w:t>
      </w:r>
      <w:r w:rsidR="00182863">
        <w:t>middleman</w:t>
      </w:r>
      <w:r>
        <w:t xml:space="preserve"> between the view and </w:t>
      </w:r>
      <w:r w:rsidR="00182863">
        <w:t>model.</w:t>
      </w:r>
    </w:p>
    <w:p w14:paraId="4B389A1D" w14:textId="48F2CA03" w:rsidR="00182863" w:rsidRPr="009D10FB" w:rsidRDefault="00182863" w:rsidP="001D424F">
      <w:pPr>
        <w:pStyle w:val="ListParagraph"/>
        <w:numPr>
          <w:ilvl w:val="0"/>
          <w:numId w:val="8"/>
        </w:numPr>
      </w:pPr>
      <w:r>
        <w:t>Handles user input, processes it (possibly using the model), and updates the view.</w:t>
      </w:r>
    </w:p>
    <w:p w14:paraId="18CDBDA4" w14:textId="77777777" w:rsidR="009D10FB" w:rsidRDefault="009D10FB" w:rsidP="009D10FB">
      <w:pPr>
        <w:rPr>
          <w:b/>
          <w:bCs/>
        </w:rPr>
      </w:pPr>
    </w:p>
    <w:p w14:paraId="2220F9B2" w14:textId="77777777" w:rsidR="009D10FB" w:rsidRDefault="009D10FB" w:rsidP="009D10FB">
      <w:pPr>
        <w:rPr>
          <w:noProof/>
        </w:rPr>
      </w:pPr>
    </w:p>
    <w:p w14:paraId="36DCD366" w14:textId="373C5F4E" w:rsidR="009D10FB" w:rsidRDefault="009D10FB" w:rsidP="009D10FB">
      <w:pPr>
        <w:rPr>
          <w:b/>
          <w:bCs/>
        </w:rPr>
      </w:pPr>
      <w:r>
        <w:rPr>
          <w:noProof/>
        </w:rPr>
        <w:drawing>
          <wp:inline distT="0" distB="0" distL="0" distR="0" wp14:anchorId="5A4334F8" wp14:editId="2C0F68D6">
            <wp:extent cx="3085580" cy="2056765"/>
            <wp:effectExtent l="19050" t="19050" r="19685" b="19685"/>
            <wp:docPr id="892544701" name="Picture 1" descr="MVC design pattern. why do developer use model view… | by Brya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design pattern. why do developer use model view… | by Brya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" r="1863"/>
                    <a:stretch/>
                  </pic:blipFill>
                  <pic:spPr bwMode="auto">
                    <a:xfrm>
                      <a:off x="0" y="0"/>
                      <a:ext cx="3092867" cy="2061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7E5D6" w14:textId="77777777" w:rsidR="006D4D80" w:rsidRDefault="006D4D80" w:rsidP="009D10FB">
      <w:pPr>
        <w:rPr>
          <w:b/>
          <w:bCs/>
        </w:rPr>
      </w:pPr>
    </w:p>
    <w:p w14:paraId="615AC3C6" w14:textId="1ED0FD59" w:rsidR="006D4D80" w:rsidRDefault="006D4D80" w:rsidP="009D10FB">
      <w:pPr>
        <w:rPr>
          <w:b/>
          <w:bCs/>
        </w:rPr>
      </w:pPr>
      <w:r>
        <w:rPr>
          <w:b/>
          <w:bCs/>
        </w:rPr>
        <w:t>Spring MVC:</w:t>
      </w:r>
    </w:p>
    <w:p w14:paraId="1089245E" w14:textId="303FCF75" w:rsidR="006D4D80" w:rsidRDefault="00F850FA" w:rsidP="009D10FB">
      <w:pPr>
        <w:rPr>
          <w:b/>
          <w:bCs/>
        </w:rPr>
      </w:pPr>
      <w:r>
        <w:rPr>
          <w:noProof/>
        </w:rPr>
        <w:drawing>
          <wp:inline distT="0" distB="0" distL="0" distR="0" wp14:anchorId="557E09D3" wp14:editId="6445A616">
            <wp:extent cx="3638550" cy="2102667"/>
            <wp:effectExtent l="19050" t="19050" r="19050" b="12065"/>
            <wp:docPr id="1485743857" name="Picture 2" descr="Spring-MVC-Framework-Control-flow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-MVC-Framework-Control-flow-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21" cy="2103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C252D" w14:textId="08363B7F" w:rsidR="00030D14" w:rsidRDefault="00030D14" w:rsidP="00030D14">
      <w:pPr>
        <w:pStyle w:val="ListParagraph"/>
        <w:numPr>
          <w:ilvl w:val="0"/>
          <w:numId w:val="11"/>
        </w:numPr>
      </w:pPr>
      <w:r w:rsidRPr="00687664">
        <w:t xml:space="preserve">All incoming requests are </w:t>
      </w:r>
      <w:proofErr w:type="spellStart"/>
      <w:r w:rsidRPr="00687664">
        <w:t>catched</w:t>
      </w:r>
      <w:proofErr w:type="spellEnd"/>
      <w:r w:rsidRPr="00687664">
        <w:t xml:space="preserve"> by the </w:t>
      </w:r>
      <w:proofErr w:type="spellStart"/>
      <w:r w:rsidRPr="00687664">
        <w:t>DispatcherServlet</w:t>
      </w:r>
      <w:proofErr w:type="spellEnd"/>
      <w:r w:rsidR="00687664" w:rsidRPr="00687664">
        <w:t xml:space="preserve">, which </w:t>
      </w:r>
      <w:r w:rsidR="00687664">
        <w:t>is</w:t>
      </w:r>
      <w:r w:rsidR="00687664" w:rsidRPr="00687664">
        <w:t xml:space="preserve"> known as the front controller.</w:t>
      </w:r>
    </w:p>
    <w:p w14:paraId="2CE11716" w14:textId="1583DD4C" w:rsidR="00687664" w:rsidRDefault="005D677D" w:rsidP="00030D14">
      <w:pPr>
        <w:pStyle w:val="ListParagraph"/>
        <w:numPr>
          <w:ilvl w:val="0"/>
          <w:numId w:val="11"/>
        </w:numPr>
      </w:pPr>
      <w:r>
        <w:t xml:space="preserve">The dispatcher servlet checks the </w:t>
      </w:r>
      <w:proofErr w:type="spellStart"/>
      <w:r>
        <w:t>HandlerMapping</w:t>
      </w:r>
      <w:proofErr w:type="spellEnd"/>
      <w:r w:rsidR="00F879FA">
        <w:t>, and finds out which controller should handle the request.</w:t>
      </w:r>
    </w:p>
    <w:p w14:paraId="4AAE6B61" w14:textId="5D20DFAC" w:rsidR="00FC26CE" w:rsidRDefault="00FC26CE" w:rsidP="00030D14">
      <w:pPr>
        <w:pStyle w:val="ListParagraph"/>
        <w:numPr>
          <w:ilvl w:val="0"/>
          <w:numId w:val="11"/>
        </w:numPr>
      </w:pPr>
      <w:r>
        <w:t>The selected controller processes the request, and returns a Model and View object</w:t>
      </w:r>
      <w:r w:rsidR="00734B74">
        <w:t>.</w:t>
      </w:r>
    </w:p>
    <w:p w14:paraId="7C2D6C76" w14:textId="77D4EBB4" w:rsidR="00734B74" w:rsidRDefault="00734B74" w:rsidP="00030D14">
      <w:pPr>
        <w:pStyle w:val="ListParagraph"/>
        <w:numPr>
          <w:ilvl w:val="0"/>
          <w:numId w:val="11"/>
        </w:numPr>
      </w:pPr>
      <w:r>
        <w:t xml:space="preserve">Dispatcher servlet checks the View Resolver and </w:t>
      </w:r>
      <w:r w:rsidR="0054775F">
        <w:t>invokes the appropriate view component.</w:t>
      </w:r>
    </w:p>
    <w:p w14:paraId="0A29EEAE" w14:textId="7A9AEF82" w:rsidR="008B6E47" w:rsidRPr="00687664" w:rsidRDefault="008B6E47" w:rsidP="00030D14">
      <w:pPr>
        <w:pStyle w:val="ListParagraph"/>
        <w:numPr>
          <w:ilvl w:val="0"/>
          <w:numId w:val="11"/>
        </w:numPr>
      </w:pPr>
      <w:r>
        <w:lastRenderedPageBreak/>
        <w:t>View uses the model data to render the final page, and then response is sent to the client.</w:t>
      </w:r>
    </w:p>
    <w:p w14:paraId="292871F0" w14:textId="77777777" w:rsidR="008D3671" w:rsidRDefault="008D3671" w:rsidP="008D3671">
      <w:pPr>
        <w:ind w:left="360"/>
        <w:rPr>
          <w:b/>
          <w:bCs/>
        </w:rPr>
      </w:pPr>
    </w:p>
    <w:p w14:paraId="61EDB7D9" w14:textId="79428A73" w:rsidR="008D3671" w:rsidRDefault="008D3671" w:rsidP="008D3671">
      <w:pPr>
        <w:ind w:left="360"/>
        <w:rPr>
          <w:b/>
          <w:bCs/>
        </w:rPr>
      </w:pPr>
      <w:r>
        <w:rPr>
          <w:b/>
          <w:bCs/>
        </w:rPr>
        <w:t xml:space="preserve">Steps to create Spring MVC </w:t>
      </w:r>
      <w:r w:rsidR="00965F13">
        <w:rPr>
          <w:b/>
          <w:bCs/>
        </w:rPr>
        <w:t>Application</w:t>
      </w:r>
    </w:p>
    <w:p w14:paraId="3266F5C0" w14:textId="36566D90" w:rsidR="004F0884" w:rsidRDefault="004F0884" w:rsidP="004F088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Configure Dispatcher Servlet in web.xml</w:t>
      </w:r>
    </w:p>
    <w:p w14:paraId="5D9C3C15" w14:textId="32F70DE6" w:rsidR="004F0884" w:rsidRDefault="004F0884" w:rsidP="004F088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Create Spring Configuration File.</w:t>
      </w:r>
    </w:p>
    <w:p w14:paraId="18EDE405" w14:textId="7FDAD5C8" w:rsidR="004F0884" w:rsidRDefault="004F0884" w:rsidP="004F088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Configure view Resolver</w:t>
      </w:r>
    </w:p>
    <w:p w14:paraId="35B2356E" w14:textId="411888FB" w:rsidR="004F0884" w:rsidRDefault="004F0884" w:rsidP="004F088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Create Controllers</w:t>
      </w:r>
    </w:p>
    <w:p w14:paraId="294AAB47" w14:textId="6B4B0F42" w:rsidR="004F0884" w:rsidRPr="004F0884" w:rsidRDefault="004F0884" w:rsidP="004F0884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Create a view to show page.</w:t>
      </w:r>
    </w:p>
    <w:p w14:paraId="03486315" w14:textId="77777777" w:rsidR="001168D3" w:rsidRDefault="001168D3" w:rsidP="008A515E"/>
    <w:p w14:paraId="120490C4" w14:textId="77777777" w:rsidR="00103F0B" w:rsidRPr="00EE21AC" w:rsidRDefault="00103F0B" w:rsidP="00B6702D"/>
    <w:sectPr w:rsidR="00103F0B" w:rsidRPr="00EE21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90540"/>
    <w:multiLevelType w:val="hybridMultilevel"/>
    <w:tmpl w:val="130CF7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994552"/>
    <w:multiLevelType w:val="hybridMultilevel"/>
    <w:tmpl w:val="AFD2BB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561AB"/>
    <w:multiLevelType w:val="hybridMultilevel"/>
    <w:tmpl w:val="E9FC0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82EF4"/>
    <w:multiLevelType w:val="hybridMultilevel"/>
    <w:tmpl w:val="0480FF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3A1167"/>
    <w:multiLevelType w:val="hybridMultilevel"/>
    <w:tmpl w:val="998866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57284"/>
    <w:multiLevelType w:val="hybridMultilevel"/>
    <w:tmpl w:val="FE360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93EC5"/>
    <w:multiLevelType w:val="hybridMultilevel"/>
    <w:tmpl w:val="A7C236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51F7A"/>
    <w:multiLevelType w:val="hybridMultilevel"/>
    <w:tmpl w:val="897E32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04BC6"/>
    <w:multiLevelType w:val="hybridMultilevel"/>
    <w:tmpl w:val="EB025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76989"/>
    <w:multiLevelType w:val="hybridMultilevel"/>
    <w:tmpl w:val="037280C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015604"/>
    <w:multiLevelType w:val="hybridMultilevel"/>
    <w:tmpl w:val="25A6D3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F220BC"/>
    <w:multiLevelType w:val="hybridMultilevel"/>
    <w:tmpl w:val="07D25A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651A14"/>
    <w:multiLevelType w:val="hybridMultilevel"/>
    <w:tmpl w:val="54944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6F2224"/>
    <w:multiLevelType w:val="hybridMultilevel"/>
    <w:tmpl w:val="BEBE2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0227786">
    <w:abstractNumId w:val="6"/>
  </w:num>
  <w:num w:numId="2" w16cid:durableId="507406494">
    <w:abstractNumId w:val="7"/>
  </w:num>
  <w:num w:numId="3" w16cid:durableId="2105110058">
    <w:abstractNumId w:val="4"/>
  </w:num>
  <w:num w:numId="4" w16cid:durableId="1393383719">
    <w:abstractNumId w:val="8"/>
  </w:num>
  <w:num w:numId="5" w16cid:durableId="185365101">
    <w:abstractNumId w:val="3"/>
  </w:num>
  <w:num w:numId="6" w16cid:durableId="1952545708">
    <w:abstractNumId w:val="9"/>
  </w:num>
  <w:num w:numId="7" w16cid:durableId="309480989">
    <w:abstractNumId w:val="5"/>
  </w:num>
  <w:num w:numId="8" w16cid:durableId="811018255">
    <w:abstractNumId w:val="0"/>
  </w:num>
  <w:num w:numId="9" w16cid:durableId="983856594">
    <w:abstractNumId w:val="12"/>
  </w:num>
  <w:num w:numId="10" w16cid:durableId="251357970">
    <w:abstractNumId w:val="11"/>
  </w:num>
  <w:num w:numId="11" w16cid:durableId="936600724">
    <w:abstractNumId w:val="13"/>
  </w:num>
  <w:num w:numId="12" w16cid:durableId="1670057320">
    <w:abstractNumId w:val="2"/>
  </w:num>
  <w:num w:numId="13" w16cid:durableId="1800605611">
    <w:abstractNumId w:val="1"/>
  </w:num>
  <w:num w:numId="14" w16cid:durableId="11140600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78D"/>
    <w:rsid w:val="00012116"/>
    <w:rsid w:val="00030D14"/>
    <w:rsid w:val="000327C4"/>
    <w:rsid w:val="000572C2"/>
    <w:rsid w:val="0006785F"/>
    <w:rsid w:val="000927EA"/>
    <w:rsid w:val="00092A7B"/>
    <w:rsid w:val="001037D5"/>
    <w:rsid w:val="00103F0B"/>
    <w:rsid w:val="001168D3"/>
    <w:rsid w:val="00163FDF"/>
    <w:rsid w:val="00182863"/>
    <w:rsid w:val="001C78BC"/>
    <w:rsid w:val="001D424F"/>
    <w:rsid w:val="001D6324"/>
    <w:rsid w:val="001E4967"/>
    <w:rsid w:val="001F79D6"/>
    <w:rsid w:val="00201D52"/>
    <w:rsid w:val="00212E9F"/>
    <w:rsid w:val="00230DBF"/>
    <w:rsid w:val="00280186"/>
    <w:rsid w:val="002B0032"/>
    <w:rsid w:val="002B0061"/>
    <w:rsid w:val="002B2CAA"/>
    <w:rsid w:val="002C5E13"/>
    <w:rsid w:val="002E4FB3"/>
    <w:rsid w:val="002F4931"/>
    <w:rsid w:val="00303A2C"/>
    <w:rsid w:val="00316CDA"/>
    <w:rsid w:val="00341299"/>
    <w:rsid w:val="003462A4"/>
    <w:rsid w:val="003804FD"/>
    <w:rsid w:val="0038515B"/>
    <w:rsid w:val="003F52BD"/>
    <w:rsid w:val="00416FD5"/>
    <w:rsid w:val="00443085"/>
    <w:rsid w:val="00464937"/>
    <w:rsid w:val="00485B96"/>
    <w:rsid w:val="00496446"/>
    <w:rsid w:val="004B7275"/>
    <w:rsid w:val="004F0884"/>
    <w:rsid w:val="004F4545"/>
    <w:rsid w:val="00510D34"/>
    <w:rsid w:val="0054775F"/>
    <w:rsid w:val="00586DE9"/>
    <w:rsid w:val="005D677D"/>
    <w:rsid w:val="005E53E0"/>
    <w:rsid w:val="00681DF6"/>
    <w:rsid w:val="00686EDF"/>
    <w:rsid w:val="00687664"/>
    <w:rsid w:val="006A0593"/>
    <w:rsid w:val="006D4D80"/>
    <w:rsid w:val="00734B74"/>
    <w:rsid w:val="00745BAE"/>
    <w:rsid w:val="007A204A"/>
    <w:rsid w:val="0080172B"/>
    <w:rsid w:val="0080214A"/>
    <w:rsid w:val="008310CA"/>
    <w:rsid w:val="0084754E"/>
    <w:rsid w:val="00885FBD"/>
    <w:rsid w:val="008A0E01"/>
    <w:rsid w:val="008A515E"/>
    <w:rsid w:val="008A5E4C"/>
    <w:rsid w:val="008A723E"/>
    <w:rsid w:val="008B6E47"/>
    <w:rsid w:val="008D3671"/>
    <w:rsid w:val="00930C8A"/>
    <w:rsid w:val="00965F13"/>
    <w:rsid w:val="009666C9"/>
    <w:rsid w:val="009D10FB"/>
    <w:rsid w:val="009F1D5A"/>
    <w:rsid w:val="00A12992"/>
    <w:rsid w:val="00A15F5F"/>
    <w:rsid w:val="00A43775"/>
    <w:rsid w:val="00A57762"/>
    <w:rsid w:val="00A809CA"/>
    <w:rsid w:val="00AB5FFD"/>
    <w:rsid w:val="00AF5145"/>
    <w:rsid w:val="00B21631"/>
    <w:rsid w:val="00B631B7"/>
    <w:rsid w:val="00B63A4C"/>
    <w:rsid w:val="00B6702D"/>
    <w:rsid w:val="00B9278D"/>
    <w:rsid w:val="00BB50F5"/>
    <w:rsid w:val="00BD196A"/>
    <w:rsid w:val="00BE7992"/>
    <w:rsid w:val="00C1697A"/>
    <w:rsid w:val="00C41B6D"/>
    <w:rsid w:val="00C76A8D"/>
    <w:rsid w:val="00C86659"/>
    <w:rsid w:val="00C96514"/>
    <w:rsid w:val="00CD4FFC"/>
    <w:rsid w:val="00D33338"/>
    <w:rsid w:val="00D5282C"/>
    <w:rsid w:val="00D82D10"/>
    <w:rsid w:val="00DB10D2"/>
    <w:rsid w:val="00DD2A1C"/>
    <w:rsid w:val="00E077E7"/>
    <w:rsid w:val="00E1524A"/>
    <w:rsid w:val="00E1670F"/>
    <w:rsid w:val="00E413BE"/>
    <w:rsid w:val="00E51B24"/>
    <w:rsid w:val="00E64E3C"/>
    <w:rsid w:val="00E844C8"/>
    <w:rsid w:val="00E85C5F"/>
    <w:rsid w:val="00E909D9"/>
    <w:rsid w:val="00E913CB"/>
    <w:rsid w:val="00E96896"/>
    <w:rsid w:val="00EC731A"/>
    <w:rsid w:val="00EE21AC"/>
    <w:rsid w:val="00EE66CC"/>
    <w:rsid w:val="00EF0320"/>
    <w:rsid w:val="00EF41F1"/>
    <w:rsid w:val="00F23E5B"/>
    <w:rsid w:val="00F753F1"/>
    <w:rsid w:val="00F8171E"/>
    <w:rsid w:val="00F850FA"/>
    <w:rsid w:val="00F866BC"/>
    <w:rsid w:val="00F879FA"/>
    <w:rsid w:val="00FC26CE"/>
    <w:rsid w:val="00FF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8F12"/>
  <w15:chartTrackingRefBased/>
  <w15:docId w15:val="{163B35CE-E173-4FF4-AE03-9AA95577B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7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7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7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7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7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7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7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7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7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7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7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7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7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6313</TotalTime>
  <Pages>12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Zakee, Mohammad Adnaan (Cognizant)</dc:creator>
  <cp:keywords/>
  <dc:description/>
  <cp:lastModifiedBy>Zakee, Mohammad Adnaan (Cognizant)</cp:lastModifiedBy>
  <cp:revision>112</cp:revision>
  <dcterms:created xsi:type="dcterms:W3CDTF">2025-06-16T02:50:00Z</dcterms:created>
  <dcterms:modified xsi:type="dcterms:W3CDTF">2025-06-22T01:11:00Z</dcterms:modified>
</cp:coreProperties>
</file>