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59C1B" w14:textId="77777777" w:rsidR="005D0229" w:rsidRDefault="005D0229" w:rsidP="005D0229">
      <w:pPr>
        <w:spacing w:after="60" w:line="240" w:lineRule="auto"/>
        <w:ind w:right="240"/>
        <w:textAlignment w:val="baseline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32"/>
          <w:szCs w:val="32"/>
          <w:u w:val="single"/>
        </w:rPr>
      </w:pPr>
      <w:r w:rsidRPr="005D0229">
        <w:rPr>
          <w:rFonts w:ascii="Segoe UI" w:eastAsia="Times New Roman" w:hAnsi="Segoe UI" w:cs="Segoe UI"/>
          <w:b/>
          <w:bCs/>
          <w:color w:val="333333"/>
          <w:kern w:val="36"/>
          <w:sz w:val="32"/>
          <w:szCs w:val="32"/>
          <w:u w:val="single"/>
        </w:rPr>
        <w:t>Advanced high dynamic range fluorescence microscopy with Poisson noise modeling and integrated edge-preserving denoising</w:t>
      </w:r>
    </w:p>
    <w:p w14:paraId="1CC44F20" w14:textId="189EE0F3" w:rsidR="005D0229" w:rsidRDefault="005D0229" w:rsidP="005D0229">
      <w:pPr>
        <w:pStyle w:val="ListParagraph"/>
        <w:numPr>
          <w:ilvl w:val="0"/>
          <w:numId w:val="1"/>
        </w:numPr>
        <w:spacing w:after="60" w:line="240" w:lineRule="auto"/>
        <w:ind w:right="240"/>
        <w:textAlignment w:val="baseline"/>
        <w:outlineLvl w:val="0"/>
        <w:rPr>
          <w:rFonts w:ascii="Segoe UI" w:eastAsia="Times New Roman" w:hAnsi="Segoe UI" w:cs="Segoe UI"/>
          <w:color w:val="333333"/>
          <w:kern w:val="36"/>
          <w:sz w:val="24"/>
          <w:szCs w:val="24"/>
        </w:rPr>
      </w:pPr>
      <w:r>
        <w:rPr>
          <w:rFonts w:ascii="Segoe UI" w:eastAsia="Times New Roman" w:hAnsi="Segoe UI" w:cs="Segoe UI"/>
          <w:color w:val="333333"/>
          <w:kern w:val="36"/>
          <w:sz w:val="24"/>
          <w:szCs w:val="24"/>
        </w:rPr>
        <w:t>First known application of HDR in fluorescence imaging</w:t>
      </w:r>
    </w:p>
    <w:p w14:paraId="0813B3C7" w14:textId="45DBBA26" w:rsidR="005D0229" w:rsidRDefault="005D0229" w:rsidP="005D0229">
      <w:pPr>
        <w:pStyle w:val="ListParagraph"/>
        <w:numPr>
          <w:ilvl w:val="0"/>
          <w:numId w:val="1"/>
        </w:numPr>
        <w:spacing w:after="60" w:line="240" w:lineRule="auto"/>
        <w:ind w:right="240"/>
        <w:textAlignment w:val="baseline"/>
        <w:outlineLvl w:val="0"/>
        <w:rPr>
          <w:rFonts w:ascii="Segoe UI" w:eastAsia="Times New Roman" w:hAnsi="Segoe UI" w:cs="Segoe UI"/>
          <w:color w:val="333333"/>
          <w:kern w:val="36"/>
          <w:sz w:val="24"/>
          <w:szCs w:val="24"/>
        </w:rPr>
      </w:pPr>
      <w:r>
        <w:rPr>
          <w:rFonts w:ascii="Segoe UI" w:eastAsia="Times New Roman" w:hAnsi="Segoe UI" w:cs="Segoe UI"/>
          <w:color w:val="333333"/>
          <w:kern w:val="36"/>
          <w:sz w:val="24"/>
          <w:szCs w:val="24"/>
        </w:rPr>
        <w:t xml:space="preserve">Takes into account </w:t>
      </w:r>
      <w:proofErr w:type="spellStart"/>
      <w:r>
        <w:rPr>
          <w:rFonts w:ascii="Segoe UI" w:eastAsia="Times New Roman" w:hAnsi="Segoe UI" w:cs="Segoe UI"/>
          <w:color w:val="333333"/>
          <w:kern w:val="36"/>
          <w:sz w:val="24"/>
          <w:szCs w:val="24"/>
        </w:rPr>
        <w:t>poisson</w:t>
      </w:r>
      <w:proofErr w:type="spellEnd"/>
      <w:r>
        <w:rPr>
          <w:rFonts w:ascii="Segoe UI" w:eastAsia="Times New Roman" w:hAnsi="Segoe UI" w:cs="Segoe UI"/>
          <w:color w:val="333333"/>
          <w:kern w:val="36"/>
          <w:sz w:val="24"/>
          <w:szCs w:val="24"/>
        </w:rPr>
        <w:t xml:space="preserve"> noise of fluorescence </w:t>
      </w:r>
      <w:proofErr w:type="gramStart"/>
      <w:r>
        <w:rPr>
          <w:rFonts w:ascii="Segoe UI" w:eastAsia="Times New Roman" w:hAnsi="Segoe UI" w:cs="Segoe UI"/>
          <w:color w:val="333333"/>
          <w:kern w:val="36"/>
          <w:sz w:val="24"/>
          <w:szCs w:val="24"/>
        </w:rPr>
        <w:t>levels</w:t>
      </w:r>
      <w:proofErr w:type="gramEnd"/>
    </w:p>
    <w:p w14:paraId="095554E0" w14:textId="0B619CF0" w:rsidR="005D0229" w:rsidRPr="005D0229" w:rsidRDefault="005D0229" w:rsidP="005D0229">
      <w:pPr>
        <w:pStyle w:val="ListParagraph"/>
        <w:numPr>
          <w:ilvl w:val="0"/>
          <w:numId w:val="1"/>
        </w:numPr>
        <w:spacing w:after="60" w:line="240" w:lineRule="auto"/>
        <w:ind w:right="240"/>
        <w:textAlignment w:val="baseline"/>
        <w:outlineLvl w:val="0"/>
        <w:rPr>
          <w:rFonts w:ascii="Segoe UI" w:eastAsia="Times New Roman" w:hAnsi="Segoe UI" w:cs="Segoe UI"/>
          <w:color w:val="333333"/>
          <w:kern w:val="36"/>
          <w:sz w:val="24"/>
          <w:szCs w:val="24"/>
        </w:rPr>
      </w:pPr>
      <w:r>
        <w:rPr>
          <w:rFonts w:ascii="Segoe UI" w:eastAsia="Times New Roman" w:hAnsi="Segoe UI" w:cs="Segoe UI"/>
          <w:color w:val="333333"/>
          <w:kern w:val="36"/>
          <w:sz w:val="24"/>
          <w:szCs w:val="24"/>
        </w:rPr>
        <w:t xml:space="preserve">Uses </w:t>
      </w:r>
      <w:r>
        <w:t xml:space="preserve">weighted </w:t>
      </w:r>
      <w:proofErr w:type="spellStart"/>
      <w:r>
        <w:t>Kullback-Leibler</w:t>
      </w:r>
      <w:proofErr w:type="spellEnd"/>
      <w:r>
        <w:t xml:space="preserve"> divergence-type term </w:t>
      </w:r>
      <w:r>
        <w:rPr>
          <w:sz w:val="24"/>
          <w:szCs w:val="24"/>
        </w:rPr>
        <w:t>to determine relative contributions of the different exp times (derived from Bayesian modeling)</w:t>
      </w:r>
    </w:p>
    <w:p w14:paraId="7F58020D" w14:textId="6372D6C5" w:rsidR="005D0229" w:rsidRPr="005D0229" w:rsidRDefault="005D0229" w:rsidP="005D0229">
      <w:pPr>
        <w:pStyle w:val="ListParagraph"/>
        <w:numPr>
          <w:ilvl w:val="0"/>
          <w:numId w:val="1"/>
        </w:numPr>
        <w:spacing w:after="60" w:line="240" w:lineRule="auto"/>
        <w:ind w:right="240"/>
        <w:textAlignment w:val="baseline"/>
        <w:outlineLvl w:val="0"/>
        <w:rPr>
          <w:rFonts w:ascii="Segoe UI" w:eastAsia="Times New Roman" w:hAnsi="Segoe UI" w:cs="Segoe UI"/>
          <w:color w:val="333333"/>
          <w:kern w:val="36"/>
          <w:sz w:val="24"/>
          <w:szCs w:val="24"/>
        </w:rPr>
      </w:pPr>
      <w:r>
        <w:rPr>
          <w:rFonts w:ascii="Segoe UI" w:eastAsia="Times New Roman" w:hAnsi="Segoe UI" w:cs="Segoe UI"/>
          <w:color w:val="333333"/>
          <w:kern w:val="36"/>
          <w:sz w:val="24"/>
          <w:szCs w:val="24"/>
        </w:rPr>
        <w:t xml:space="preserve">Use </w:t>
      </w:r>
      <w:r>
        <w:t xml:space="preserve">total variation (TV) functional </w:t>
      </w:r>
      <w:r>
        <w:rPr>
          <w:sz w:val="24"/>
          <w:szCs w:val="24"/>
        </w:rPr>
        <w:t xml:space="preserve">for regularization </w:t>
      </w:r>
      <w:proofErr w:type="gramStart"/>
      <w:r>
        <w:rPr>
          <w:sz w:val="24"/>
          <w:szCs w:val="24"/>
        </w:rPr>
        <w:t>term</w:t>
      </w:r>
      <w:proofErr w:type="gramEnd"/>
    </w:p>
    <w:p w14:paraId="4EEA809A" w14:textId="7B2BEBCB" w:rsidR="005D0229" w:rsidRDefault="005D0229" w:rsidP="005D0229">
      <w:pPr>
        <w:pStyle w:val="ListParagraph"/>
        <w:numPr>
          <w:ilvl w:val="0"/>
          <w:numId w:val="1"/>
        </w:numPr>
        <w:spacing w:after="60" w:line="240" w:lineRule="auto"/>
        <w:ind w:right="240"/>
        <w:textAlignment w:val="baseline"/>
        <w:outlineLvl w:val="0"/>
        <w:rPr>
          <w:rFonts w:ascii="Segoe UI" w:eastAsia="Times New Roman" w:hAnsi="Segoe UI" w:cs="Segoe UI"/>
          <w:color w:val="333333"/>
          <w:kern w:val="36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333333"/>
          <w:kern w:val="36"/>
          <w:sz w:val="24"/>
          <w:szCs w:val="24"/>
        </w:rPr>
        <w:t>two step</w:t>
      </w:r>
      <w:proofErr w:type="spellEnd"/>
      <w:r>
        <w:rPr>
          <w:rFonts w:ascii="Segoe UI" w:eastAsia="Times New Roman" w:hAnsi="Segoe UI" w:cs="Segoe UI"/>
          <w:color w:val="333333"/>
          <w:kern w:val="36"/>
          <w:sz w:val="24"/>
          <w:szCs w:val="24"/>
        </w:rPr>
        <w:t xml:space="preserve"> process</w:t>
      </w:r>
    </w:p>
    <w:p w14:paraId="5F0AE9AE" w14:textId="16773062" w:rsidR="005D0229" w:rsidRDefault="005D0229" w:rsidP="005D0229">
      <w:pPr>
        <w:pStyle w:val="ListParagraph"/>
        <w:numPr>
          <w:ilvl w:val="1"/>
          <w:numId w:val="1"/>
        </w:numPr>
        <w:spacing w:after="60" w:line="240" w:lineRule="auto"/>
        <w:ind w:right="240"/>
        <w:textAlignment w:val="baseline"/>
        <w:outlineLvl w:val="0"/>
        <w:rPr>
          <w:rFonts w:ascii="Segoe UI" w:eastAsia="Times New Roman" w:hAnsi="Segoe UI" w:cs="Segoe UI"/>
          <w:color w:val="333333"/>
          <w:kern w:val="36"/>
          <w:sz w:val="24"/>
          <w:szCs w:val="24"/>
        </w:rPr>
      </w:pPr>
      <w:r>
        <w:rPr>
          <w:rFonts w:ascii="Segoe UI" w:eastAsia="Times New Roman" w:hAnsi="Segoe UI" w:cs="Segoe UI"/>
          <w:color w:val="333333"/>
          <w:kern w:val="36"/>
          <w:sz w:val="24"/>
          <w:szCs w:val="24"/>
        </w:rPr>
        <w:t>estimate camera response function (</w:t>
      </w:r>
      <w:proofErr w:type="spellStart"/>
      <w:r>
        <w:rPr>
          <w:rFonts w:ascii="Segoe UI" w:eastAsia="Times New Roman" w:hAnsi="Segoe UI" w:cs="Segoe UI"/>
          <w:color w:val="333333"/>
          <w:kern w:val="36"/>
          <w:sz w:val="24"/>
          <w:szCs w:val="24"/>
        </w:rPr>
        <w:t>ie</w:t>
      </w:r>
      <w:proofErr w:type="spellEnd"/>
      <w:r>
        <w:rPr>
          <w:rFonts w:ascii="Segoe UI" w:eastAsia="Times New Roman" w:hAnsi="Segoe UI" w:cs="Segoe UI"/>
          <w:color w:val="333333"/>
          <w:kern w:val="36"/>
          <w:sz w:val="24"/>
          <w:szCs w:val="24"/>
        </w:rPr>
        <w:t xml:space="preserve"> how linear </w:t>
      </w:r>
      <w:proofErr w:type="gramStart"/>
      <w:r>
        <w:rPr>
          <w:rFonts w:ascii="Segoe UI" w:eastAsia="Times New Roman" w:hAnsi="Segoe UI" w:cs="Segoe UI"/>
          <w:color w:val="333333"/>
          <w:kern w:val="36"/>
          <w:sz w:val="24"/>
          <w:szCs w:val="24"/>
        </w:rPr>
        <w:t>is are</w:t>
      </w:r>
      <w:proofErr w:type="gramEnd"/>
      <w:r>
        <w:rPr>
          <w:rFonts w:ascii="Segoe UI" w:eastAsia="Times New Roman" w:hAnsi="Segoe UI" w:cs="Segoe UI"/>
          <w:color w:val="333333"/>
          <w:kern w:val="36"/>
          <w:sz w:val="24"/>
          <w:szCs w:val="24"/>
        </w:rPr>
        <w:t xml:space="preserve"> </w:t>
      </w:r>
      <w:r w:rsidR="001808E0">
        <w:rPr>
          <w:rFonts w:ascii="Segoe UI" w:eastAsia="Times New Roman" w:hAnsi="Segoe UI" w:cs="Segoe UI"/>
          <w:color w:val="333333"/>
          <w:kern w:val="36"/>
          <w:sz w:val="24"/>
          <w:szCs w:val="24"/>
        </w:rPr>
        <w:t xml:space="preserve">the </w:t>
      </w:r>
      <w:r>
        <w:rPr>
          <w:rFonts w:ascii="Segoe UI" w:eastAsia="Times New Roman" w:hAnsi="Segoe UI" w:cs="Segoe UI"/>
          <w:color w:val="333333"/>
          <w:kern w:val="36"/>
          <w:sz w:val="24"/>
          <w:szCs w:val="24"/>
        </w:rPr>
        <w:t>intensity read out values?)</w:t>
      </w:r>
    </w:p>
    <w:p w14:paraId="38DA74D9" w14:textId="1BCC1C52" w:rsidR="005D0229" w:rsidRDefault="001808E0" w:rsidP="005D0229">
      <w:pPr>
        <w:pStyle w:val="ListParagraph"/>
        <w:numPr>
          <w:ilvl w:val="1"/>
          <w:numId w:val="1"/>
        </w:numPr>
        <w:spacing w:after="60" w:line="240" w:lineRule="auto"/>
        <w:ind w:right="240"/>
        <w:textAlignment w:val="baseline"/>
        <w:outlineLvl w:val="0"/>
        <w:rPr>
          <w:rFonts w:ascii="Segoe UI" w:eastAsia="Times New Roman" w:hAnsi="Segoe UI" w:cs="Segoe UI"/>
          <w:color w:val="333333"/>
          <w:kern w:val="36"/>
          <w:sz w:val="24"/>
          <w:szCs w:val="24"/>
        </w:rPr>
      </w:pPr>
      <w:r>
        <w:rPr>
          <w:rFonts w:ascii="Segoe UI" w:eastAsia="Times New Roman" w:hAnsi="Segoe UI" w:cs="Segoe UI"/>
          <w:color w:val="333333"/>
          <w:kern w:val="36"/>
          <w:sz w:val="24"/>
          <w:szCs w:val="24"/>
        </w:rPr>
        <w:t xml:space="preserve">Use function to make HDR images from series of LDR </w:t>
      </w:r>
      <w:proofErr w:type="gramStart"/>
      <w:r>
        <w:rPr>
          <w:rFonts w:ascii="Segoe UI" w:eastAsia="Times New Roman" w:hAnsi="Segoe UI" w:cs="Segoe UI"/>
          <w:color w:val="333333"/>
          <w:kern w:val="36"/>
          <w:sz w:val="24"/>
          <w:szCs w:val="24"/>
        </w:rPr>
        <w:t>images</w:t>
      </w:r>
      <w:proofErr w:type="gramEnd"/>
    </w:p>
    <w:p w14:paraId="12CECE8C" w14:textId="178BDD3A" w:rsidR="001808E0" w:rsidRDefault="00AF504D" w:rsidP="001808E0">
      <w:pPr>
        <w:pStyle w:val="ListParagraph"/>
        <w:numPr>
          <w:ilvl w:val="0"/>
          <w:numId w:val="1"/>
        </w:numPr>
        <w:spacing w:after="60" w:line="240" w:lineRule="auto"/>
        <w:ind w:right="240"/>
        <w:textAlignment w:val="baseline"/>
        <w:outlineLvl w:val="0"/>
        <w:rPr>
          <w:rFonts w:ascii="Segoe UI" w:eastAsia="Times New Roman" w:hAnsi="Segoe UI" w:cs="Segoe UI"/>
          <w:color w:val="333333"/>
          <w:kern w:val="36"/>
          <w:sz w:val="24"/>
          <w:szCs w:val="24"/>
        </w:rPr>
      </w:pPr>
      <w:r>
        <w:rPr>
          <w:rFonts w:ascii="Segoe UI" w:eastAsia="Times New Roman" w:hAnsi="Segoe UI" w:cs="Segoe UI"/>
          <w:color w:val="333333"/>
          <w:kern w:val="36"/>
          <w:sz w:val="24"/>
          <w:szCs w:val="24"/>
        </w:rPr>
        <w:t>Model probability as Markov random field</w:t>
      </w:r>
    </w:p>
    <w:p w14:paraId="43E620EF" w14:textId="47E10A09" w:rsidR="00AF504D" w:rsidRPr="006013B8" w:rsidRDefault="00AF504D" w:rsidP="001808E0">
      <w:pPr>
        <w:pStyle w:val="ListParagraph"/>
        <w:numPr>
          <w:ilvl w:val="0"/>
          <w:numId w:val="1"/>
        </w:numPr>
        <w:spacing w:after="60" w:line="240" w:lineRule="auto"/>
        <w:ind w:right="240"/>
        <w:textAlignment w:val="baseline"/>
        <w:outlineLvl w:val="0"/>
        <w:rPr>
          <w:rFonts w:ascii="Segoe UI" w:eastAsia="Times New Roman" w:hAnsi="Segoe UI" w:cs="Segoe UI"/>
          <w:color w:val="333333"/>
          <w:kern w:val="36"/>
          <w:sz w:val="24"/>
          <w:szCs w:val="24"/>
        </w:rPr>
      </w:pPr>
      <w:r>
        <w:t xml:space="preserve">e weighted mean of the </w:t>
      </w:r>
      <w:proofErr w:type="spellStart"/>
      <w:r>
        <w:t>Kullback-Leibler</w:t>
      </w:r>
      <w:proofErr w:type="spellEnd"/>
      <w:r>
        <w:t xml:space="preserve"> divergence</w:t>
      </w:r>
    </w:p>
    <w:p w14:paraId="10D01719" w14:textId="28D60752" w:rsidR="006013B8" w:rsidRPr="005D0229" w:rsidRDefault="006013B8" w:rsidP="001808E0">
      <w:pPr>
        <w:pStyle w:val="ListParagraph"/>
        <w:numPr>
          <w:ilvl w:val="0"/>
          <w:numId w:val="1"/>
        </w:numPr>
        <w:spacing w:after="60" w:line="240" w:lineRule="auto"/>
        <w:ind w:right="240"/>
        <w:textAlignment w:val="baseline"/>
        <w:outlineLvl w:val="0"/>
        <w:rPr>
          <w:rFonts w:ascii="Segoe UI" w:eastAsia="Times New Roman" w:hAnsi="Segoe UI" w:cs="Segoe UI"/>
          <w:color w:val="333333"/>
          <w:kern w:val="36"/>
          <w:sz w:val="24"/>
          <w:szCs w:val="24"/>
        </w:rPr>
      </w:pPr>
      <w:r>
        <w:t xml:space="preserve">Used 3 million pixels to estimate CRF </w:t>
      </w:r>
      <w:proofErr w:type="gramStart"/>
      <w:r>
        <w:t>function</w:t>
      </w:r>
      <w:proofErr w:type="gramEnd"/>
    </w:p>
    <w:p w14:paraId="7F3015F4" w14:textId="77777777" w:rsidR="00CD6A98" w:rsidRDefault="00CD6A98"/>
    <w:sectPr w:rsidR="00CD6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805E9"/>
    <w:multiLevelType w:val="hybridMultilevel"/>
    <w:tmpl w:val="D4D4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943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229"/>
    <w:rsid w:val="001808E0"/>
    <w:rsid w:val="005D0229"/>
    <w:rsid w:val="006013B8"/>
    <w:rsid w:val="00AF504D"/>
    <w:rsid w:val="00B62EED"/>
    <w:rsid w:val="00CD6A98"/>
    <w:rsid w:val="00F2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09382"/>
  <w15:docId w15:val="{7D1856AD-1D17-4091-94E6-1A02B1DDE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5D0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anderson</dc:creator>
  <cp:keywords/>
  <dc:description/>
  <cp:lastModifiedBy>michael anderson</cp:lastModifiedBy>
  <cp:revision>1</cp:revision>
  <dcterms:created xsi:type="dcterms:W3CDTF">2024-01-29T14:59:00Z</dcterms:created>
  <dcterms:modified xsi:type="dcterms:W3CDTF">2024-02-26T14:54:00Z</dcterms:modified>
</cp:coreProperties>
</file>