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2AFCC" w14:textId="58D440B9" w:rsidR="004400AC" w:rsidRPr="004F0743" w:rsidRDefault="00CC5E83" w:rsidP="00CC5E83">
      <w:pPr>
        <w:ind w:left="-993"/>
        <w:jc w:val="center"/>
        <w:rPr>
          <w:b/>
          <w:bCs/>
          <w:sz w:val="34"/>
          <w:szCs w:val="34"/>
        </w:rPr>
      </w:pPr>
      <w:r w:rsidRPr="004F0743">
        <w:rPr>
          <w:b/>
          <w:bCs/>
          <w:sz w:val="34"/>
          <w:szCs w:val="34"/>
        </w:rPr>
        <w:t xml:space="preserve">ENDOSO </w:t>
      </w:r>
    </w:p>
    <w:tbl>
      <w:tblPr>
        <w:tblStyle w:val="Tablaconcuadrcula"/>
        <w:tblW w:w="10490" w:type="dxa"/>
        <w:tblInd w:w="-856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0"/>
        <w:gridCol w:w="7040"/>
      </w:tblGrid>
      <w:tr w:rsidR="0038612D" w14:paraId="5BA0C2AC" w14:textId="77777777" w:rsidTr="005E36D0">
        <w:trPr>
          <w:trHeight w:val="284"/>
        </w:trPr>
        <w:tc>
          <w:tcPr>
            <w:tcW w:w="3450" w:type="dxa"/>
          </w:tcPr>
          <w:p w14:paraId="4DAB8237" w14:textId="70F5789D" w:rsidR="0038612D" w:rsidRPr="00CC5E83" w:rsidRDefault="0038612D" w:rsidP="00CC5E83">
            <w:pPr>
              <w:rPr>
                <w:sz w:val="16"/>
                <w:szCs w:val="16"/>
              </w:rPr>
            </w:pPr>
            <w:r w:rsidRPr="00CC5E8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  <w:t>ENDOSO N°:</w:t>
            </w:r>
          </w:p>
        </w:tc>
        <w:tc>
          <w:tcPr>
            <w:tcW w:w="7040" w:type="dxa"/>
          </w:tcPr>
          <w:p w14:paraId="64D1B1D9" w14:textId="277E3329" w:rsidR="0038612D" w:rsidRPr="0090732B" w:rsidRDefault="0038612D" w:rsidP="0038612D">
            <w:pPr>
              <w:rPr>
                <w:rFonts w:ascii="Arial" w:hAnsi="Arial" w:cs="Arial"/>
                <w:sz w:val="16"/>
                <w:szCs w:val="16"/>
              </w:rPr>
            </w:pPr>
            <w:r w:rsidRPr="0090732B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90732B">
              <w:rPr>
                <w:rFonts w:ascii="Arial" w:hAnsi="Arial" w:cs="Arial"/>
                <w:sz w:val="16"/>
                <w:szCs w:val="16"/>
              </w:rPr>
              <w:t>Endoso.Id</w:t>
            </w:r>
            <w:proofErr w:type="spellEnd"/>
            <w:r w:rsidRPr="0090732B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38612D" w14:paraId="5CB76F84" w14:textId="77777777" w:rsidTr="005E36D0">
        <w:trPr>
          <w:trHeight w:val="284"/>
        </w:trPr>
        <w:tc>
          <w:tcPr>
            <w:tcW w:w="3450" w:type="dxa"/>
          </w:tcPr>
          <w:p w14:paraId="41592F74" w14:textId="53933188" w:rsidR="0038612D" w:rsidRPr="00CC5E83" w:rsidRDefault="0038612D" w:rsidP="00CC5E83">
            <w:pPr>
              <w:rPr>
                <w:sz w:val="16"/>
                <w:szCs w:val="16"/>
              </w:rPr>
            </w:pPr>
            <w:r w:rsidRPr="00CC5E8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  <w:t>FIANZA NÚMERO:</w:t>
            </w:r>
          </w:p>
        </w:tc>
        <w:tc>
          <w:tcPr>
            <w:tcW w:w="7040" w:type="dxa"/>
          </w:tcPr>
          <w:p w14:paraId="71F4F066" w14:textId="0918CDCE" w:rsidR="0038612D" w:rsidRPr="0090732B" w:rsidRDefault="0038612D" w:rsidP="0038612D">
            <w:pPr>
              <w:rPr>
                <w:rFonts w:ascii="Arial" w:hAnsi="Arial" w:cs="Arial"/>
                <w:sz w:val="16"/>
                <w:szCs w:val="16"/>
              </w:rPr>
            </w:pPr>
            <w:r w:rsidRPr="0090732B">
              <w:rPr>
                <w:rFonts w:ascii="Arial" w:hAnsi="Arial" w:cs="Arial"/>
                <w:spacing w:val="-2"/>
                <w:sz w:val="16"/>
                <w:szCs w:val="16"/>
              </w:rPr>
              <w:t>{</w:t>
            </w:r>
            <w:proofErr w:type="spellStart"/>
            <w:r w:rsidR="009B5C91">
              <w:rPr>
                <w:rFonts w:ascii="Arial" w:hAnsi="Arial" w:cs="Arial"/>
                <w:spacing w:val="-2"/>
                <w:sz w:val="16"/>
                <w:szCs w:val="16"/>
              </w:rPr>
              <w:t>c</w:t>
            </w:r>
            <w:r w:rsidRPr="0090732B">
              <w:rPr>
                <w:rFonts w:ascii="Arial" w:hAnsi="Arial" w:cs="Arial"/>
                <w:spacing w:val="-2"/>
                <w:sz w:val="16"/>
                <w:szCs w:val="16"/>
              </w:rPr>
              <w:t>ode</w:t>
            </w:r>
            <w:proofErr w:type="spellEnd"/>
            <w:r w:rsidRPr="0090732B">
              <w:rPr>
                <w:rFonts w:ascii="Arial" w:hAnsi="Arial" w:cs="Arial"/>
                <w:spacing w:val="-2"/>
                <w:sz w:val="16"/>
                <w:szCs w:val="16"/>
              </w:rPr>
              <w:t>}</w:t>
            </w:r>
          </w:p>
        </w:tc>
      </w:tr>
      <w:tr w:rsidR="0038612D" w14:paraId="5FD28CA3" w14:textId="77777777" w:rsidTr="005E36D0">
        <w:trPr>
          <w:trHeight w:val="284"/>
        </w:trPr>
        <w:tc>
          <w:tcPr>
            <w:tcW w:w="3450" w:type="dxa"/>
          </w:tcPr>
          <w:p w14:paraId="043DFB8A" w14:textId="4091A910" w:rsidR="0038612D" w:rsidRPr="00CC5E83" w:rsidRDefault="0038612D" w:rsidP="00CC5E83">
            <w:pPr>
              <w:rPr>
                <w:sz w:val="16"/>
                <w:szCs w:val="16"/>
              </w:rPr>
            </w:pPr>
            <w:r w:rsidRPr="00CC5E8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  <w:t>CONTRATISTA:</w:t>
            </w:r>
          </w:p>
        </w:tc>
        <w:tc>
          <w:tcPr>
            <w:tcW w:w="7040" w:type="dxa"/>
          </w:tcPr>
          <w:p w14:paraId="42C6CDD0" w14:textId="1F423211" w:rsidR="0038612D" w:rsidRPr="0090732B" w:rsidRDefault="0038612D" w:rsidP="0038612D">
            <w:pPr>
              <w:rPr>
                <w:rFonts w:ascii="Arial" w:hAnsi="Arial" w:cs="Arial"/>
                <w:sz w:val="16"/>
                <w:szCs w:val="16"/>
              </w:rPr>
            </w:pPr>
            <w:r w:rsidRPr="0090732B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="00F1078F">
              <w:rPr>
                <w:rFonts w:ascii="Arial" w:hAnsi="Arial" w:cs="Arial"/>
                <w:sz w:val="16"/>
                <w:szCs w:val="16"/>
              </w:rPr>
              <w:t>DocumentoFianza</w:t>
            </w:r>
            <w:r w:rsidRPr="0090732B">
              <w:rPr>
                <w:rFonts w:ascii="Arial" w:hAnsi="Arial" w:cs="Arial"/>
                <w:sz w:val="16"/>
                <w:szCs w:val="16"/>
              </w:rPr>
              <w:t>.</w:t>
            </w:r>
            <w:r w:rsidR="00F1078F">
              <w:rPr>
                <w:rFonts w:ascii="Arial" w:hAnsi="Arial" w:cs="Arial"/>
                <w:sz w:val="16"/>
                <w:szCs w:val="16"/>
              </w:rPr>
              <w:t>Tenedor</w:t>
            </w:r>
            <w:proofErr w:type="spellEnd"/>
            <w:r w:rsidRPr="0090732B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38612D" w14:paraId="74F64695" w14:textId="77777777" w:rsidTr="005E36D0">
        <w:trPr>
          <w:trHeight w:val="284"/>
        </w:trPr>
        <w:tc>
          <w:tcPr>
            <w:tcW w:w="3450" w:type="dxa"/>
          </w:tcPr>
          <w:p w14:paraId="0EA647B4" w14:textId="77777777" w:rsidR="0038612D" w:rsidRPr="00CC5E83" w:rsidRDefault="0038612D" w:rsidP="00CC5E83">
            <w:pPr>
              <w:suppressAutoHyphens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CC5E8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  <w:t>LIMITE MAXIMO DE RESPONSABILIDAD:</w:t>
            </w:r>
          </w:p>
          <w:p w14:paraId="2B6A2E85" w14:textId="77777777" w:rsidR="0038612D" w:rsidRPr="00CC5E83" w:rsidRDefault="0038612D" w:rsidP="00CC5E83">
            <w:pPr>
              <w:rPr>
                <w:sz w:val="16"/>
                <w:szCs w:val="16"/>
              </w:rPr>
            </w:pPr>
          </w:p>
        </w:tc>
        <w:tc>
          <w:tcPr>
            <w:tcW w:w="7040" w:type="dxa"/>
          </w:tcPr>
          <w:p w14:paraId="1FC8C9E6" w14:textId="193ABCE0" w:rsidR="0038612D" w:rsidRPr="0090732B" w:rsidRDefault="0090732B" w:rsidP="0038612D">
            <w:pPr>
              <w:rPr>
                <w:rFonts w:ascii="Arial" w:hAnsi="Arial" w:cs="Arial"/>
                <w:sz w:val="16"/>
                <w:szCs w:val="16"/>
              </w:rPr>
            </w:pPr>
            <w:r w:rsidRPr="0090732B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="00472F00">
              <w:rPr>
                <w:rFonts w:ascii="Arial" w:hAnsi="Arial" w:cs="Arial"/>
                <w:sz w:val="16"/>
                <w:szCs w:val="16"/>
              </w:rPr>
              <w:t>Documento</w:t>
            </w:r>
            <w:r w:rsidRPr="0090732B">
              <w:rPr>
                <w:rFonts w:ascii="Arial" w:hAnsi="Arial" w:cs="Arial"/>
                <w:sz w:val="16"/>
                <w:szCs w:val="16"/>
              </w:rPr>
              <w:t>Fianza.SumaTextoTotal</w:t>
            </w:r>
            <w:proofErr w:type="spellEnd"/>
            <w:r w:rsidRPr="0090732B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38612D" w14:paraId="41854774" w14:textId="77777777" w:rsidTr="005E36D0">
        <w:trPr>
          <w:trHeight w:val="284"/>
        </w:trPr>
        <w:tc>
          <w:tcPr>
            <w:tcW w:w="3450" w:type="dxa"/>
          </w:tcPr>
          <w:p w14:paraId="1B206E68" w14:textId="77777777" w:rsidR="0038612D" w:rsidRPr="00CC5E83" w:rsidRDefault="0038612D" w:rsidP="00CC5E83">
            <w:pPr>
              <w:suppressAutoHyphens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CC5E8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  <w:t>ENTIDAD ESTATAL CONTRATANTE:</w:t>
            </w:r>
          </w:p>
          <w:p w14:paraId="26FEADA7" w14:textId="77777777" w:rsidR="0038612D" w:rsidRPr="00CC5E83" w:rsidRDefault="0038612D" w:rsidP="00CC5E83">
            <w:pPr>
              <w:rPr>
                <w:sz w:val="16"/>
                <w:szCs w:val="16"/>
              </w:rPr>
            </w:pPr>
          </w:p>
        </w:tc>
        <w:tc>
          <w:tcPr>
            <w:tcW w:w="7040" w:type="dxa"/>
          </w:tcPr>
          <w:p w14:paraId="29086130" w14:textId="300E023D" w:rsidR="0038612D" w:rsidRPr="0090732B" w:rsidRDefault="0090732B" w:rsidP="0038612D">
            <w:pPr>
              <w:rPr>
                <w:rFonts w:ascii="Arial" w:hAnsi="Arial" w:cs="Arial"/>
                <w:sz w:val="16"/>
                <w:szCs w:val="16"/>
              </w:rPr>
            </w:pPr>
            <w:r w:rsidRPr="0090732B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="00472F00">
              <w:rPr>
                <w:rFonts w:ascii="Arial" w:hAnsi="Arial" w:cs="Arial"/>
                <w:sz w:val="16"/>
                <w:szCs w:val="16"/>
              </w:rPr>
              <w:t>Documento</w:t>
            </w:r>
            <w:r w:rsidRPr="0090732B">
              <w:rPr>
                <w:rFonts w:ascii="Arial" w:hAnsi="Arial" w:cs="Arial"/>
                <w:sz w:val="16"/>
                <w:szCs w:val="16"/>
              </w:rPr>
              <w:t>Fianza.AFavor</w:t>
            </w:r>
            <w:proofErr w:type="spellEnd"/>
            <w:r w:rsidRPr="0090732B">
              <w:rPr>
                <w:rFonts w:ascii="Arial" w:hAnsi="Arial" w:cs="Arial"/>
                <w:sz w:val="16"/>
                <w:szCs w:val="16"/>
              </w:rPr>
              <w:t>} / CONTRALORÍA GENERAL DE LA REPÚBLICA</w:t>
            </w:r>
          </w:p>
        </w:tc>
      </w:tr>
      <w:tr w:rsidR="0038612D" w14:paraId="71B122C3" w14:textId="77777777" w:rsidTr="005E36D0">
        <w:trPr>
          <w:trHeight w:val="284"/>
        </w:trPr>
        <w:tc>
          <w:tcPr>
            <w:tcW w:w="3450" w:type="dxa"/>
          </w:tcPr>
          <w:p w14:paraId="76C899AE" w14:textId="77777777" w:rsidR="0038612D" w:rsidRPr="00CC5E83" w:rsidRDefault="0038612D" w:rsidP="00CC5E83">
            <w:pPr>
              <w:suppressAutoHyphens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CC5E8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  <w:t>PARA GARANTIZAR LAS OBLIGACIONES CONTRAIDAS POR EL CONTRATISTA:</w:t>
            </w:r>
          </w:p>
          <w:p w14:paraId="3112FEE3" w14:textId="77777777" w:rsidR="0038612D" w:rsidRPr="00CC5E83" w:rsidRDefault="0038612D" w:rsidP="00CC5E83">
            <w:pPr>
              <w:rPr>
                <w:sz w:val="16"/>
                <w:szCs w:val="16"/>
              </w:rPr>
            </w:pPr>
          </w:p>
        </w:tc>
        <w:tc>
          <w:tcPr>
            <w:tcW w:w="7040" w:type="dxa"/>
          </w:tcPr>
          <w:p w14:paraId="49AFA09A" w14:textId="3DCB1C38" w:rsidR="0038612D" w:rsidRPr="0090732B" w:rsidRDefault="0090732B" w:rsidP="0038612D">
            <w:pPr>
              <w:rPr>
                <w:rFonts w:ascii="Arial" w:hAnsi="Arial" w:cs="Arial"/>
                <w:sz w:val="16"/>
                <w:szCs w:val="16"/>
              </w:rPr>
            </w:pPr>
            <w:r w:rsidRPr="0090732B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="00472F00">
              <w:rPr>
                <w:rFonts w:ascii="Arial" w:hAnsi="Arial" w:cs="Arial"/>
                <w:sz w:val="16"/>
                <w:szCs w:val="16"/>
              </w:rPr>
              <w:t>Documento</w:t>
            </w:r>
            <w:r w:rsidRPr="0090732B">
              <w:rPr>
                <w:rFonts w:ascii="Arial" w:hAnsi="Arial" w:cs="Arial"/>
                <w:sz w:val="16"/>
                <w:szCs w:val="16"/>
              </w:rPr>
              <w:t>Fianza.</w:t>
            </w:r>
            <w:r w:rsidR="003A46D7">
              <w:rPr>
                <w:rFonts w:ascii="Arial" w:hAnsi="Arial" w:cs="Arial"/>
                <w:sz w:val="16"/>
                <w:szCs w:val="16"/>
              </w:rPr>
              <w:t>Descripcion</w:t>
            </w:r>
            <w:proofErr w:type="spellEnd"/>
            <w:r w:rsidRPr="0090732B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38612D" w14:paraId="3549898D" w14:textId="77777777" w:rsidTr="005E36D0">
        <w:trPr>
          <w:trHeight w:val="284"/>
        </w:trPr>
        <w:tc>
          <w:tcPr>
            <w:tcW w:w="3450" w:type="dxa"/>
          </w:tcPr>
          <w:p w14:paraId="47B58658" w14:textId="77777777" w:rsidR="0038612D" w:rsidRPr="00CC5E83" w:rsidRDefault="0038612D" w:rsidP="00CC5E83">
            <w:pPr>
              <w:suppressAutoHyphens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CC5E8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  <w:t xml:space="preserve">VIGENCIA: </w:t>
            </w:r>
          </w:p>
          <w:p w14:paraId="338F90F2" w14:textId="77777777" w:rsidR="0038612D" w:rsidRPr="00CC5E83" w:rsidRDefault="0038612D" w:rsidP="00CC5E83">
            <w:pPr>
              <w:rPr>
                <w:sz w:val="16"/>
                <w:szCs w:val="16"/>
              </w:rPr>
            </w:pPr>
          </w:p>
        </w:tc>
        <w:tc>
          <w:tcPr>
            <w:tcW w:w="7040" w:type="dxa"/>
          </w:tcPr>
          <w:p w14:paraId="4ADA5707" w14:textId="67517E73" w:rsidR="0038612D" w:rsidRPr="0090732B" w:rsidRDefault="0090732B" w:rsidP="0038612D">
            <w:pPr>
              <w:rPr>
                <w:rFonts w:ascii="Arial" w:hAnsi="Arial" w:cs="Arial"/>
                <w:sz w:val="16"/>
                <w:szCs w:val="16"/>
              </w:rPr>
            </w:pPr>
            <w:r w:rsidRPr="0090732B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**</w:t>
            </w:r>
            <w:r w:rsidR="00BA33C8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 xml:space="preserve"> {</w:t>
            </w:r>
            <w:proofErr w:type="spellStart"/>
            <w:r w:rsidR="00BA33C8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DocumentoFianza.</w:t>
            </w:r>
            <w:r w:rsidR="00ED1FA1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VigenciaTexto</w:t>
            </w:r>
            <w:proofErr w:type="spellEnd"/>
            <w:r w:rsidR="00BA33C8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}</w:t>
            </w:r>
            <w:r w:rsidRPr="0090732B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 xml:space="preserve"> A </w:t>
            </w:r>
            <w:proofErr w:type="gramStart"/>
            <w:r w:rsidRPr="0090732B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PARTIR  DE</w:t>
            </w:r>
            <w:proofErr w:type="gramEnd"/>
            <w:r w:rsidRPr="0090732B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 xml:space="preserve"> LA ORDEN DE PROCEDER</w:t>
            </w:r>
            <w:r w:rsidR="001230BE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 xml:space="preserve"> </w:t>
            </w:r>
            <w:r w:rsidRPr="0090732B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**</w:t>
            </w:r>
          </w:p>
        </w:tc>
      </w:tr>
    </w:tbl>
    <w:p w14:paraId="2329996A" w14:textId="77777777" w:rsidR="00DA61F6" w:rsidRDefault="00DA61F6" w:rsidP="00DA61F6">
      <w:pPr>
        <w:ind w:left="-851"/>
        <w:rPr>
          <w:rFonts w:ascii="Arial" w:hAnsi="Arial" w:cs="Arial"/>
          <w:color w:val="000000"/>
          <w:kern w:val="0"/>
          <w:sz w:val="18"/>
          <w:szCs w:val="18"/>
        </w:rPr>
      </w:pPr>
    </w:p>
    <w:p w14:paraId="4D5C2DAE" w14:textId="0DEF3866" w:rsidR="00DA61F6" w:rsidRDefault="00DA61F6" w:rsidP="00DA61F6">
      <w:pPr>
        <w:ind w:left="-851"/>
        <w:rPr>
          <w:rFonts w:ascii="Arial" w:hAnsi="Arial" w:cs="Arial"/>
          <w:color w:val="000000"/>
          <w:kern w:val="0"/>
          <w:sz w:val="18"/>
          <w:szCs w:val="18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Por medio del presente endoso hacemos constar que modificamos la fianza descrita arriba, para que en su parte pertinente quede de la siguiente manera:</w:t>
      </w:r>
    </w:p>
    <w:tbl>
      <w:tblPr>
        <w:tblStyle w:val="Tablaconcuadrcula"/>
        <w:tblW w:w="10558" w:type="dxa"/>
        <w:tblInd w:w="-851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0"/>
        <w:gridCol w:w="7058"/>
      </w:tblGrid>
      <w:tr w:rsidR="00DA61F6" w14:paraId="0AFC534A" w14:textId="77777777" w:rsidTr="006559F9">
        <w:trPr>
          <w:trHeight w:val="851"/>
        </w:trPr>
        <w:tc>
          <w:tcPr>
            <w:tcW w:w="3500" w:type="dxa"/>
          </w:tcPr>
          <w:p w14:paraId="4610A365" w14:textId="3C617E40" w:rsidR="00DA61F6" w:rsidRDefault="00AC64F1" w:rsidP="00DA61F6">
            <w:r>
              <w:t>LIMITE MÁXIMO DE RESPONSABILIDAD:</w:t>
            </w:r>
          </w:p>
        </w:tc>
        <w:tc>
          <w:tcPr>
            <w:tcW w:w="7058" w:type="dxa"/>
          </w:tcPr>
          <w:p w14:paraId="08C1B9AA" w14:textId="1CB717B3" w:rsidR="00DA61F6" w:rsidRPr="00D16D6F" w:rsidRDefault="00DA61F6" w:rsidP="00DA61F6">
            <w:pPr>
              <w:rPr>
                <w:b/>
                <w:bCs/>
              </w:rPr>
            </w:pPr>
            <w:r w:rsidRPr="00D16D6F">
              <w:rPr>
                <w:b/>
                <w:bCs/>
              </w:rPr>
              <w:t>{</w:t>
            </w:r>
            <w:proofErr w:type="spellStart"/>
            <w:r w:rsidR="00CB1BBF">
              <w:rPr>
                <w:b/>
                <w:bCs/>
              </w:rPr>
              <w:t>DocumentoFianza.SumaCambioTexto</w:t>
            </w:r>
            <w:proofErr w:type="spellEnd"/>
            <w:r w:rsidRPr="00D16D6F">
              <w:rPr>
                <w:b/>
                <w:bCs/>
              </w:rPr>
              <w:t>}</w:t>
            </w:r>
          </w:p>
        </w:tc>
      </w:tr>
    </w:tbl>
    <w:p w14:paraId="2D536012" w14:textId="5EEE380D" w:rsidR="00DA61F6" w:rsidRDefault="00DA61F6" w:rsidP="00DA61F6">
      <w:pPr>
        <w:ind w:left="-851"/>
      </w:pPr>
    </w:p>
    <w:p w14:paraId="43482D8F" w14:textId="77777777" w:rsidR="001B7716" w:rsidRDefault="001B7716" w:rsidP="001B7716">
      <w:pPr>
        <w:suppressAutoHyphens/>
        <w:autoSpaceDE w:val="0"/>
        <w:autoSpaceDN w:val="0"/>
        <w:adjustRightInd w:val="0"/>
        <w:spacing w:after="0" w:line="240" w:lineRule="auto"/>
        <w:ind w:left="-851"/>
        <w:jc w:val="both"/>
        <w:rPr>
          <w:rFonts w:ascii="Arial" w:hAnsi="Arial" w:cs="Arial"/>
          <w:color w:val="000000"/>
          <w:kern w:val="0"/>
          <w:sz w:val="18"/>
          <w:szCs w:val="18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La efectividad de este endoso está sujeta a que no exista incumplimiento reportado o conocido a la fecha, considerando 1) que la fianza es un contrato accesorio a un contrato principal no puede existir antes que el mismo; por tanto este endoso no tiene ninguna validez sin la formalización y perfeccionamiento de la modificación correspondiente; 2) que la obligación de la fiadora se extingue al mismo tiempo que la del contratista según el contrato principal y que la fiadora puede obligarse a menos, pero no a más que el contratista. </w:t>
      </w:r>
    </w:p>
    <w:p w14:paraId="43088D02" w14:textId="77777777" w:rsidR="001B7716" w:rsidRDefault="001B7716" w:rsidP="001B7716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  <w:sz w:val="18"/>
          <w:szCs w:val="18"/>
        </w:rPr>
      </w:pPr>
    </w:p>
    <w:p w14:paraId="3A165933" w14:textId="77777777" w:rsidR="001B7716" w:rsidRDefault="001B7716" w:rsidP="001B7716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  <w:sz w:val="18"/>
          <w:szCs w:val="18"/>
        </w:rPr>
      </w:pPr>
    </w:p>
    <w:p w14:paraId="73E94587" w14:textId="296C1A6E" w:rsidR="001B7716" w:rsidRDefault="001B7716" w:rsidP="001B7716">
      <w:pPr>
        <w:ind w:left="-851"/>
        <w:rPr>
          <w:rFonts w:ascii="Arial" w:hAnsi="Arial" w:cs="Arial"/>
          <w:color w:val="000000"/>
          <w:kern w:val="0"/>
          <w:sz w:val="18"/>
          <w:szCs w:val="18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Todos los demás términos y condiciones permanecen inalterados.</w:t>
      </w:r>
    </w:p>
    <w:p w14:paraId="333EC481" w14:textId="77777777" w:rsidR="001B7716" w:rsidRDefault="001B7716" w:rsidP="001B7716">
      <w:pPr>
        <w:ind w:left="-851"/>
        <w:rPr>
          <w:rFonts w:ascii="Arial" w:hAnsi="Arial" w:cs="Arial"/>
          <w:color w:val="000000"/>
          <w:kern w:val="0"/>
          <w:sz w:val="18"/>
          <w:szCs w:val="18"/>
        </w:rPr>
      </w:pPr>
    </w:p>
    <w:p w14:paraId="1522CF01" w14:textId="0D06E4C3" w:rsidR="001B7716" w:rsidRDefault="001B7716" w:rsidP="001B7716">
      <w:pPr>
        <w:ind w:left="-851"/>
        <w:rPr>
          <w:rFonts w:ascii="Arial" w:hAnsi="Arial" w:cs="Arial"/>
          <w:color w:val="000000"/>
          <w:kern w:val="0"/>
          <w:sz w:val="18"/>
          <w:szCs w:val="18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Firmado hoy, {</w:t>
      </w:r>
      <w:proofErr w:type="spellStart"/>
      <w:r>
        <w:rPr>
          <w:rFonts w:ascii="Arial" w:hAnsi="Arial" w:cs="Arial"/>
          <w:color w:val="000000"/>
          <w:kern w:val="0"/>
          <w:sz w:val="18"/>
          <w:szCs w:val="18"/>
        </w:rPr>
        <w:t>DocumentoFianza.FechaActual</w:t>
      </w:r>
      <w:proofErr w:type="spellEnd"/>
      <w:r>
        <w:rPr>
          <w:rFonts w:ascii="Arial" w:hAnsi="Arial" w:cs="Arial"/>
          <w:color w:val="000000"/>
          <w:kern w:val="0"/>
          <w:sz w:val="18"/>
          <w:szCs w:val="18"/>
        </w:rPr>
        <w:t>}</w:t>
      </w:r>
    </w:p>
    <w:p w14:paraId="5C82C290" w14:textId="1F6EF138" w:rsidR="00B45109" w:rsidRDefault="00B45109" w:rsidP="001B7716">
      <w:pPr>
        <w:ind w:left="-851"/>
        <w:rPr>
          <w:rFonts w:ascii="Arial" w:hAnsi="Arial" w:cs="Arial"/>
          <w:color w:val="000000"/>
          <w:kern w:val="0"/>
          <w:sz w:val="18"/>
          <w:szCs w:val="18"/>
        </w:rPr>
      </w:pPr>
    </w:p>
    <w:p w14:paraId="7E28C230" w14:textId="7CAEAB43" w:rsidR="00B45109" w:rsidRDefault="00B45109" w:rsidP="001B7716">
      <w:pPr>
        <w:ind w:left="-851"/>
        <w:rPr>
          <w:rFonts w:ascii="Arial" w:hAnsi="Arial" w:cs="Arial"/>
          <w:color w:val="000000"/>
          <w:kern w:val="0"/>
          <w:sz w:val="18"/>
          <w:szCs w:val="18"/>
        </w:rPr>
      </w:pPr>
    </w:p>
    <w:tbl>
      <w:tblPr>
        <w:tblStyle w:val="Tablaconcuadrcula"/>
        <w:tblW w:w="0" w:type="auto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2"/>
        <w:gridCol w:w="992"/>
        <w:gridCol w:w="4575"/>
      </w:tblGrid>
      <w:tr w:rsidR="00F1078F" w14:paraId="716FB6AB" w14:textId="77777777" w:rsidTr="0082731B">
        <w:trPr>
          <w:trHeight w:val="891"/>
        </w:trPr>
        <w:tc>
          <w:tcPr>
            <w:tcW w:w="4112" w:type="dxa"/>
          </w:tcPr>
          <w:p w14:paraId="6F1D7C40" w14:textId="77777777" w:rsidR="00F1078F" w:rsidRP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  <w:r w:rsidRPr="00F1078F">
              <w:rPr>
                <w:b/>
                <w:bCs/>
                <w:sz w:val="20"/>
                <w:szCs w:val="20"/>
              </w:rPr>
              <w:t>POR LA FIADORA</w:t>
            </w:r>
          </w:p>
          <w:p w14:paraId="5E79F83C" w14:textId="40B5F6D3" w:rsidR="00F1078F" w:rsidRP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  <w:r w:rsidRPr="00F1078F">
              <w:rPr>
                <w:b/>
                <w:bCs/>
                <w:sz w:val="20"/>
                <w:szCs w:val="20"/>
              </w:rPr>
              <w:t xml:space="preserve">ASEGURADOR GLOBAL, </w:t>
            </w:r>
            <w:proofErr w:type="gramStart"/>
            <w:r w:rsidRPr="00F1078F">
              <w:rPr>
                <w:b/>
                <w:bCs/>
                <w:sz w:val="20"/>
                <w:szCs w:val="20"/>
              </w:rPr>
              <w:t>S.A</w:t>
            </w:r>
            <w:proofErr w:type="gramEnd"/>
          </w:p>
        </w:tc>
        <w:tc>
          <w:tcPr>
            <w:tcW w:w="992" w:type="dxa"/>
          </w:tcPr>
          <w:p w14:paraId="6D27DD59" w14:textId="77777777" w:rsidR="00F1078F" w:rsidRP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75" w:type="dxa"/>
          </w:tcPr>
          <w:p w14:paraId="6F148D7D" w14:textId="2FF53610" w:rsidR="00F1078F" w:rsidRP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  <w:r w:rsidRPr="00F1078F">
              <w:rPr>
                <w:b/>
                <w:bCs/>
                <w:sz w:val="20"/>
                <w:szCs w:val="20"/>
              </w:rPr>
              <w:t>POR EL CONTRATISTA</w:t>
            </w:r>
          </w:p>
          <w:p w14:paraId="0834ECDE" w14:textId="1BFA9376" w:rsidR="00F1078F" w:rsidRP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  <w:r w:rsidRPr="00F1078F">
              <w:rPr>
                <w:b/>
                <w:bCs/>
                <w:sz w:val="20"/>
                <w:szCs w:val="20"/>
              </w:rPr>
              <w:t>{</w:t>
            </w:r>
            <w:proofErr w:type="spellStart"/>
            <w:r w:rsidRPr="00F1078F">
              <w:rPr>
                <w:b/>
                <w:bCs/>
                <w:sz w:val="20"/>
                <w:szCs w:val="20"/>
              </w:rPr>
              <w:t>DocumentoFianza.Tenedor</w:t>
            </w:r>
            <w:proofErr w:type="spellEnd"/>
            <w:r w:rsidRPr="00F1078F">
              <w:rPr>
                <w:b/>
                <w:bCs/>
                <w:sz w:val="20"/>
                <w:szCs w:val="20"/>
              </w:rPr>
              <w:t>}</w:t>
            </w:r>
          </w:p>
        </w:tc>
      </w:tr>
      <w:tr w:rsidR="0082731B" w14:paraId="1EB90733" w14:textId="77777777" w:rsidTr="0082731B">
        <w:trPr>
          <w:trHeight w:val="280"/>
        </w:trPr>
        <w:tc>
          <w:tcPr>
            <w:tcW w:w="4112" w:type="dxa"/>
            <w:tcBorders>
              <w:bottom w:val="single" w:sz="8" w:space="0" w:color="auto"/>
            </w:tcBorders>
          </w:tcPr>
          <w:p w14:paraId="6ED5DF6E" w14:textId="77777777" w:rsidR="0082731B" w:rsidRPr="00F1078F" w:rsidRDefault="0082731B" w:rsidP="00B4510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1DE977E6" w14:textId="77777777" w:rsidR="0082731B" w:rsidRPr="00F1078F" w:rsidRDefault="0082731B" w:rsidP="00B4510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75" w:type="dxa"/>
            <w:tcBorders>
              <w:bottom w:val="single" w:sz="8" w:space="0" w:color="auto"/>
            </w:tcBorders>
          </w:tcPr>
          <w:p w14:paraId="20A96CA0" w14:textId="77777777" w:rsidR="0082731B" w:rsidRPr="00F1078F" w:rsidRDefault="0082731B" w:rsidP="00B4510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1078F" w14:paraId="7093A55F" w14:textId="77777777" w:rsidTr="007E2D1E">
        <w:trPr>
          <w:trHeight w:val="416"/>
        </w:trPr>
        <w:tc>
          <w:tcPr>
            <w:tcW w:w="4112" w:type="dxa"/>
            <w:tcBorders>
              <w:top w:val="single" w:sz="8" w:space="0" w:color="auto"/>
            </w:tcBorders>
          </w:tcPr>
          <w:p w14:paraId="2613B811" w14:textId="58FD7B05" w:rsidR="00F1078F" w:rsidRP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 Autorizada</w:t>
            </w:r>
          </w:p>
        </w:tc>
        <w:tc>
          <w:tcPr>
            <w:tcW w:w="992" w:type="dxa"/>
          </w:tcPr>
          <w:p w14:paraId="62453895" w14:textId="77777777" w:rsid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75" w:type="dxa"/>
            <w:tcBorders>
              <w:top w:val="single" w:sz="8" w:space="0" w:color="auto"/>
            </w:tcBorders>
          </w:tcPr>
          <w:p w14:paraId="5D891FBE" w14:textId="2D63A1DC" w:rsidR="00F1078F" w:rsidRP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 Autorizada</w:t>
            </w:r>
          </w:p>
        </w:tc>
      </w:tr>
    </w:tbl>
    <w:p w14:paraId="53ED250C" w14:textId="77777777" w:rsidR="00B45109" w:rsidRDefault="00B45109" w:rsidP="001B7716">
      <w:pPr>
        <w:ind w:left="-851"/>
      </w:pPr>
    </w:p>
    <w:sectPr w:rsidR="00B451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E83"/>
    <w:rsid w:val="000B168C"/>
    <w:rsid w:val="001230BE"/>
    <w:rsid w:val="001B7716"/>
    <w:rsid w:val="0038612D"/>
    <w:rsid w:val="003A46D7"/>
    <w:rsid w:val="004400AC"/>
    <w:rsid w:val="00472F00"/>
    <w:rsid w:val="004936E1"/>
    <w:rsid w:val="004F0743"/>
    <w:rsid w:val="005E36D0"/>
    <w:rsid w:val="006559F9"/>
    <w:rsid w:val="0069574D"/>
    <w:rsid w:val="006B71FE"/>
    <w:rsid w:val="007674BC"/>
    <w:rsid w:val="007E2D1E"/>
    <w:rsid w:val="0082731B"/>
    <w:rsid w:val="0090732B"/>
    <w:rsid w:val="00995108"/>
    <w:rsid w:val="009A18E5"/>
    <w:rsid w:val="009B5C91"/>
    <w:rsid w:val="00AC64F1"/>
    <w:rsid w:val="00B45109"/>
    <w:rsid w:val="00BA33C8"/>
    <w:rsid w:val="00C11B74"/>
    <w:rsid w:val="00CB1BBF"/>
    <w:rsid w:val="00CC5E83"/>
    <w:rsid w:val="00D16D6F"/>
    <w:rsid w:val="00D21FE0"/>
    <w:rsid w:val="00DA61F6"/>
    <w:rsid w:val="00E640DE"/>
    <w:rsid w:val="00ED1FA1"/>
    <w:rsid w:val="00F1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AD8C7D"/>
  <w15:chartTrackingRefBased/>
  <w15:docId w15:val="{F0DFC95D-FEE4-42BF-B7B6-87F2D83FF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NI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C5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A33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Antonio Delgado Castro</dc:creator>
  <cp:keywords/>
  <dc:description/>
  <cp:lastModifiedBy>Michael Antonio Delgado Castro</cp:lastModifiedBy>
  <cp:revision>31</cp:revision>
  <dcterms:created xsi:type="dcterms:W3CDTF">2026-10-06T01:39:00Z</dcterms:created>
  <dcterms:modified xsi:type="dcterms:W3CDTF">2026-10-06T02:58:00Z</dcterms:modified>
</cp:coreProperties>
</file>