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95BD92" w14:textId="507FCE65" w:rsidR="00D8030A" w:rsidRDefault="007D3CB3" w:rsidP="00D8030A">
      <w:pPr>
        <w:pStyle w:val="ListParagraph"/>
        <w:numPr>
          <w:ilvl w:val="0"/>
          <w:numId w:val="10"/>
        </w:numPr>
      </w:pPr>
      <w:r>
        <w:t>PART</w:t>
      </w:r>
    </w:p>
    <w:p w14:paraId="5E926C86" w14:textId="13A283ED" w:rsidR="00D8030A" w:rsidRDefault="00D8030A" w:rsidP="00D8030A">
      <w:pPr>
        <w:pStyle w:val="ListParagraph"/>
        <w:numPr>
          <w:ilvl w:val="1"/>
          <w:numId w:val="10"/>
        </w:numPr>
      </w:pPr>
      <w:r>
        <w:t>Test</w:t>
      </w:r>
    </w:p>
    <w:p w14:paraId="44E75D2C" w14:textId="3B808A2A" w:rsidR="00D8030A" w:rsidRDefault="00D8030A" w:rsidP="00D8030A">
      <w:pPr>
        <w:pStyle w:val="ListParagraph"/>
        <w:numPr>
          <w:ilvl w:val="1"/>
          <w:numId w:val="10"/>
        </w:numPr>
      </w:pPr>
      <w:r>
        <w:t>Best</w:t>
      </w:r>
    </w:p>
    <w:p w14:paraId="5AECEBCA" w14:textId="7EE73688" w:rsidR="00D8030A" w:rsidRDefault="00D8030A" w:rsidP="00D8030A">
      <w:pPr>
        <w:pStyle w:val="ListParagraph"/>
        <w:numPr>
          <w:ilvl w:val="1"/>
          <w:numId w:val="10"/>
        </w:numPr>
      </w:pPr>
      <w:r>
        <w:t>Crest</w:t>
      </w:r>
    </w:p>
    <w:p w14:paraId="09CA242A" w14:textId="0A853477" w:rsidR="00D8030A" w:rsidRDefault="00D8030A" w:rsidP="00D8030A">
      <w:pPr>
        <w:pStyle w:val="ListParagraph"/>
        <w:numPr>
          <w:ilvl w:val="1"/>
          <w:numId w:val="10"/>
        </w:numPr>
      </w:pPr>
      <w:r>
        <w:t>Fest</w:t>
      </w:r>
    </w:p>
    <w:p w14:paraId="57B076B2" w14:textId="79BF7A97" w:rsidR="00D8030A" w:rsidRDefault="00D8030A" w:rsidP="00D8030A">
      <w:pPr>
        <w:pStyle w:val="ListParagraph"/>
        <w:numPr>
          <w:ilvl w:val="0"/>
          <w:numId w:val="10"/>
        </w:numPr>
      </w:pPr>
      <w:r>
        <w:t>PART</w:t>
      </w:r>
    </w:p>
    <w:p w14:paraId="37FC7E7A" w14:textId="69951126" w:rsidR="00D8030A" w:rsidRDefault="00D8030A" w:rsidP="00D8030A">
      <w:pPr>
        <w:pStyle w:val="ListParagraph"/>
        <w:numPr>
          <w:ilvl w:val="1"/>
          <w:numId w:val="10"/>
        </w:numPr>
      </w:pPr>
      <w:r>
        <w:t>Jest</w:t>
      </w:r>
    </w:p>
    <w:p w14:paraId="597C45AA" w14:textId="14F041F2" w:rsidR="00D8030A" w:rsidRDefault="00D8030A" w:rsidP="00D8030A">
      <w:pPr>
        <w:pStyle w:val="ListParagraph"/>
        <w:numPr>
          <w:ilvl w:val="1"/>
          <w:numId w:val="10"/>
        </w:numPr>
      </w:pPr>
      <w:r>
        <w:t>Lest</w:t>
      </w:r>
    </w:p>
    <w:p w14:paraId="1379CC1C" w14:textId="6BA7592B" w:rsidR="00D8030A" w:rsidRDefault="00D8030A" w:rsidP="00D8030A">
      <w:pPr>
        <w:pStyle w:val="ListParagraph"/>
        <w:numPr>
          <w:ilvl w:val="1"/>
          <w:numId w:val="10"/>
        </w:numPr>
      </w:pPr>
      <w:r>
        <w:t>Zest</w:t>
      </w:r>
    </w:p>
    <w:sectPr w:rsidR="00D8030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1"/>
    <w:multiLevelType w:val="multilevel"/>
    <w:tmpl w:val="00000001"/>
    <w:name w:val="MASTERSPEC"/>
    <w:lvl w:ilvl="0">
      <w:start w:val="1"/>
      <w:numFmt w:val="decimal"/>
      <w:suff w:val="nothing"/>
      <w:lvlText w:val="PART %1 - "/>
      <w:lvlJc w:val="left"/>
    </w:lvl>
    <w:lvl w:ilvl="1">
      <w:numFmt w:val="decimal"/>
      <w:suff w:val="nothing"/>
      <w:lvlText w:val="SCHEDULE %2 - "/>
      <w:lvlJc w:val="left"/>
    </w:lvl>
    <w:lvl w:ilvl="2">
      <w:numFmt w:val="decimal"/>
      <w:suff w:val="nothing"/>
      <w:lvlText w:val="PRODUCT DATA SHEET %3 - "/>
      <w:lvlJc w:val="left"/>
    </w:lvl>
    <w:lvl w:ilvl="3">
      <w:start w:val="1"/>
      <w:numFmt w:val="decimal"/>
      <w:lvlText w:val="%1.%4"/>
      <w:lvlJc w:val="left"/>
      <w:pPr>
        <w:tabs>
          <w:tab w:val="left" w:pos="864"/>
        </w:tabs>
        <w:ind w:left="864" w:hanging="864"/>
      </w:pPr>
    </w:lvl>
    <w:lvl w:ilvl="4">
      <w:start w:val="1"/>
      <w:numFmt w:val="upperLetter"/>
      <w:lvlText w:val="%5."/>
      <w:lvlJc w:val="left"/>
      <w:pPr>
        <w:tabs>
          <w:tab w:val="left" w:pos="864"/>
        </w:tabs>
        <w:ind w:left="864" w:hanging="576"/>
      </w:pPr>
    </w:lvl>
    <w:lvl w:ilvl="5">
      <w:start w:val="1"/>
      <w:numFmt w:val="decimal"/>
      <w:pStyle w:val="RPA3-PR2"/>
      <w:lvlText w:val="%6."/>
      <w:lvlJc w:val="left"/>
      <w:pPr>
        <w:tabs>
          <w:tab w:val="left" w:pos="1440"/>
        </w:tabs>
        <w:ind w:left="1440" w:hanging="576"/>
      </w:pPr>
    </w:lvl>
    <w:lvl w:ilvl="6">
      <w:start w:val="1"/>
      <w:numFmt w:val="lowerLetter"/>
      <w:pStyle w:val="RPA3-PR3"/>
      <w:lvlText w:val="%7."/>
      <w:lvlJc w:val="left"/>
      <w:pPr>
        <w:tabs>
          <w:tab w:val="left" w:pos="2016"/>
        </w:tabs>
        <w:ind w:left="2016" w:hanging="576"/>
      </w:pPr>
    </w:lvl>
    <w:lvl w:ilvl="7">
      <w:start w:val="1"/>
      <w:numFmt w:val="decimal"/>
      <w:pStyle w:val="RPA3-PR4"/>
      <w:lvlText w:val="%8)"/>
      <w:lvlJc w:val="left"/>
      <w:pPr>
        <w:tabs>
          <w:tab w:val="left" w:pos="2592"/>
        </w:tabs>
        <w:ind w:left="2592" w:hanging="576"/>
      </w:pPr>
    </w:lvl>
    <w:lvl w:ilvl="8">
      <w:start w:val="1"/>
      <w:numFmt w:val="lowerLetter"/>
      <w:pStyle w:val="RPA3-PR5"/>
      <w:lvlText w:val="%9)"/>
      <w:lvlJc w:val="left"/>
      <w:pPr>
        <w:tabs>
          <w:tab w:val="left" w:pos="3168"/>
        </w:tabs>
        <w:ind w:left="3168" w:hanging="576"/>
      </w:pPr>
    </w:lvl>
  </w:abstractNum>
  <w:abstractNum w:abstractNumId="1" w15:restartNumberingAfterBreak="0">
    <w:nsid w:val="45D8203D"/>
    <w:multiLevelType w:val="multilevel"/>
    <w:tmpl w:val="BBD6ADF8"/>
    <w:lvl w:ilvl="0">
      <w:start w:val="1"/>
      <w:numFmt w:val="decimal"/>
      <w:pStyle w:val="BWA-PART"/>
      <w:lvlText w:val="%1.0"/>
      <w:lvlJc w:val="left"/>
      <w:pPr>
        <w:ind w:left="576" w:hanging="576"/>
      </w:pPr>
      <w:rPr>
        <w:rFonts w:ascii="Arial" w:hAnsi="Arial" w:hint="default"/>
        <w:b w:val="0"/>
        <w:i w:val="0"/>
        <w:sz w:val="20"/>
      </w:rPr>
    </w:lvl>
    <w:lvl w:ilvl="1">
      <w:start w:val="1"/>
      <w:numFmt w:val="decimalZero"/>
      <w:lvlText w:val="%1.%2"/>
      <w:lvlJc w:val="left"/>
      <w:pPr>
        <w:ind w:left="1152" w:hanging="576"/>
      </w:pPr>
      <w:rPr>
        <w:rFonts w:ascii="Arial" w:hAnsi="Arial" w:hint="default"/>
        <w:b w:val="0"/>
        <w:i w:val="0"/>
        <w:sz w:val="20"/>
      </w:rPr>
    </w:lvl>
    <w:lvl w:ilvl="2">
      <w:start w:val="1"/>
      <w:numFmt w:val="upperLetter"/>
      <w:pStyle w:val="BWA-Item"/>
      <w:lvlText w:val="%3."/>
      <w:lvlJc w:val="left"/>
      <w:pPr>
        <w:ind w:left="1728" w:hanging="576"/>
      </w:pPr>
      <w:rPr>
        <w:rFonts w:ascii="Arial" w:hAnsi="Arial" w:hint="default"/>
        <w:b w:val="0"/>
        <w:i w:val="0"/>
        <w:sz w:val="20"/>
      </w:rPr>
    </w:lvl>
    <w:lvl w:ilvl="3">
      <w:start w:val="1"/>
      <w:numFmt w:val="decimal"/>
      <w:pStyle w:val="BWA-List"/>
      <w:lvlText w:val="%4."/>
      <w:lvlJc w:val="left"/>
      <w:pPr>
        <w:ind w:left="2304" w:hanging="576"/>
      </w:pPr>
      <w:rPr>
        <w:rFonts w:ascii="Arial" w:hAnsi="Arial" w:hint="default"/>
        <w:b w:val="0"/>
        <w:i w:val="0"/>
        <w:sz w:val="20"/>
      </w:rPr>
    </w:lvl>
    <w:lvl w:ilvl="4">
      <w:start w:val="1"/>
      <w:numFmt w:val="lowerLetter"/>
      <w:pStyle w:val="BWA-SubItem"/>
      <w:lvlText w:val="%5."/>
      <w:lvlJc w:val="left"/>
      <w:pPr>
        <w:ind w:left="2880" w:hanging="576"/>
      </w:pPr>
      <w:rPr>
        <w:rFonts w:ascii="Arial" w:hAnsi="Arial" w:hint="default"/>
        <w:b w:val="0"/>
        <w:i w:val="0"/>
        <w:sz w:val="20"/>
      </w:rPr>
    </w:lvl>
    <w:lvl w:ilvl="5">
      <w:start w:val="1"/>
      <w:numFmt w:val="lowerRoman"/>
      <w:pStyle w:val="BWA-SubList"/>
      <w:lvlText w:val="%6."/>
      <w:lvlJc w:val="left"/>
      <w:pPr>
        <w:ind w:left="3456" w:hanging="576"/>
      </w:pPr>
      <w:rPr>
        <w:rFonts w:ascii="Arial" w:hAnsi="Arial" w:hint="default"/>
        <w:b w:val="0"/>
        <w:i w:val="0"/>
        <w:sz w:val="20"/>
      </w:rPr>
    </w:lvl>
    <w:lvl w:ilvl="6">
      <w:start w:val="1"/>
      <w:numFmt w:val="decimal"/>
      <w:pStyle w:val="BWA-SubSubItem"/>
      <w:lvlText w:val="%7)"/>
      <w:lvlJc w:val="left"/>
      <w:pPr>
        <w:ind w:left="4032" w:hanging="576"/>
      </w:pPr>
      <w:rPr>
        <w:rFonts w:ascii="Arial" w:hAnsi="Arial" w:hint="default"/>
        <w:b w:val="0"/>
        <w:i w:val="0"/>
        <w:sz w:val="20"/>
      </w:rPr>
    </w:lvl>
    <w:lvl w:ilvl="7">
      <w:start w:val="1"/>
      <w:numFmt w:val="lowerLetter"/>
      <w:pStyle w:val="BWA-SubSubList"/>
      <w:lvlText w:val="%8)"/>
      <w:lvlJc w:val="left"/>
      <w:pPr>
        <w:ind w:left="4608" w:hanging="576"/>
      </w:pPr>
      <w:rPr>
        <w:rFonts w:ascii="Arial" w:hAnsi="Arial" w:hint="default"/>
        <w:b w:val="0"/>
        <w:i w:val="0"/>
        <w:sz w:val="20"/>
      </w:rPr>
    </w:lvl>
    <w:lvl w:ilvl="8">
      <w:start w:val="1"/>
      <w:numFmt w:val="lowerRoman"/>
      <w:lvlText w:val="%9)"/>
      <w:lvlJc w:val="left"/>
      <w:pPr>
        <w:ind w:left="5184" w:hanging="576"/>
      </w:pPr>
      <w:rPr>
        <w:rFonts w:ascii="Arial" w:hAnsi="Arial" w:hint="default"/>
        <w:b w:val="0"/>
        <w:i w:val="0"/>
        <w:sz w:val="20"/>
      </w:rPr>
    </w:lvl>
  </w:abstractNum>
  <w:abstractNum w:abstractNumId="2" w15:restartNumberingAfterBreak="0">
    <w:nsid w:val="6CC517ED"/>
    <w:multiLevelType w:val="multilevel"/>
    <w:tmpl w:val="69CC1376"/>
    <w:styleLink w:val="RPA-StyleMatt"/>
    <w:lvl w:ilvl="0">
      <w:start w:val="1"/>
      <w:numFmt w:val="decimal"/>
      <w:lvlText w:val="1.%1"/>
      <w:lvlJc w:val="left"/>
      <w:pPr>
        <w:ind w:left="864" w:hanging="864"/>
      </w:pPr>
      <w:rPr>
        <w:rFonts w:ascii="Arial" w:hAnsi="Arial" w:hint="default"/>
        <w:sz w:val="20"/>
      </w:rPr>
    </w:lvl>
    <w:lvl w:ilvl="1">
      <w:start w:val="1"/>
      <w:numFmt w:val="upperLetter"/>
      <w:lvlText w:val="%2."/>
      <w:lvlJc w:val="left"/>
      <w:pPr>
        <w:ind w:left="864" w:hanging="576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hanging="576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016" w:hanging="576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2592" w:hanging="576"/>
      </w:pPr>
      <w:rPr>
        <w:rFonts w:hint="default"/>
      </w:rPr>
    </w:lvl>
    <w:lvl w:ilvl="5">
      <w:start w:val="1"/>
      <w:numFmt w:val="lowerLetter"/>
      <w:lvlText w:val="%6)"/>
      <w:lvlJc w:val="right"/>
      <w:pPr>
        <w:ind w:left="3744" w:hanging="576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7560" w:hanging="108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8640" w:hanging="108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9720" w:hanging="1080"/>
      </w:pPr>
      <w:rPr>
        <w:rFonts w:hint="default"/>
      </w:rPr>
    </w:lvl>
  </w:abstractNum>
  <w:abstractNum w:abstractNumId="3" w15:restartNumberingAfterBreak="0">
    <w:nsid w:val="776A7158"/>
    <w:multiLevelType w:val="multilevel"/>
    <w:tmpl w:val="D2720A66"/>
    <w:styleLink w:val="TVSList"/>
    <w:lvl w:ilvl="0">
      <w:start w:val="1"/>
      <w:numFmt w:val="decimal"/>
      <w:lvlText w:val="1.%1"/>
      <w:lvlJc w:val="left"/>
      <w:pPr>
        <w:ind w:left="576" w:hanging="576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1152" w:hanging="576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728" w:hanging="57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304" w:hanging="576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80" w:hanging="576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7200"/>
        </w:tabs>
        <w:ind w:left="3456" w:hanging="576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032" w:hanging="576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608" w:hanging="576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84" w:hanging="576"/>
      </w:pPr>
      <w:rPr>
        <w:rFonts w:hint="default"/>
      </w:rPr>
    </w:lvl>
  </w:abstractNum>
  <w:num w:numId="1" w16cid:durableId="1373261848">
    <w:abstractNumId w:val="3"/>
  </w:num>
  <w:num w:numId="2" w16cid:durableId="1956977961">
    <w:abstractNumId w:val="2"/>
  </w:num>
  <w:num w:numId="3" w16cid:durableId="1060440227">
    <w:abstractNumId w:val="0"/>
  </w:num>
  <w:num w:numId="4" w16cid:durableId="1392652579">
    <w:abstractNumId w:val="0"/>
  </w:num>
  <w:num w:numId="5" w16cid:durableId="1731229585">
    <w:abstractNumId w:val="0"/>
  </w:num>
  <w:num w:numId="6" w16cid:durableId="450438520">
    <w:abstractNumId w:val="0"/>
  </w:num>
  <w:num w:numId="7" w16cid:durableId="591550162">
    <w:abstractNumId w:val="0"/>
  </w:num>
  <w:num w:numId="8" w16cid:durableId="1896508905">
    <w:abstractNumId w:val="0"/>
  </w:num>
  <w:num w:numId="9" w16cid:durableId="1481073925">
    <w:abstractNumId w:val="0"/>
  </w:num>
  <w:num w:numId="10" w16cid:durableId="1799911510">
    <w:abstractNumId w:val="1"/>
  </w:num>
  <w:num w:numId="11" w16cid:durableId="1198740519">
    <w:abstractNumId w:val="1"/>
    <w:lvlOverride w:ilvl="0">
      <w:lvl w:ilvl="0">
        <w:start w:val="1"/>
        <w:numFmt w:val="decimal"/>
        <w:pStyle w:val="BWA-PART"/>
        <w:lvlText w:val="%1.0"/>
        <w:lvlJc w:val="left"/>
        <w:pPr>
          <w:ind w:left="576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1">
      <w:lvl w:ilvl="1">
        <w:start w:val="1"/>
        <w:numFmt w:val="decimalZero"/>
        <w:lvlText w:val="%1.%2"/>
        <w:lvlJc w:val="left"/>
        <w:pPr>
          <w:ind w:left="1152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2">
      <w:lvl w:ilvl="2">
        <w:start w:val="1"/>
        <w:numFmt w:val="upperLetter"/>
        <w:pStyle w:val="BWA-Item"/>
        <w:lvlText w:val="%3."/>
        <w:lvlJc w:val="left"/>
        <w:pPr>
          <w:ind w:left="1728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3">
      <w:lvl w:ilvl="3">
        <w:start w:val="1"/>
        <w:numFmt w:val="decimal"/>
        <w:pStyle w:val="BWA-List"/>
        <w:lvlText w:val="%4."/>
        <w:lvlJc w:val="left"/>
        <w:pPr>
          <w:ind w:left="2304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4">
      <w:lvl w:ilvl="4">
        <w:start w:val="1"/>
        <w:numFmt w:val="lowerLetter"/>
        <w:pStyle w:val="BWA-SubItem"/>
        <w:lvlText w:val="%5."/>
        <w:lvlJc w:val="left"/>
        <w:pPr>
          <w:ind w:left="2880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5">
      <w:lvl w:ilvl="5">
        <w:start w:val="1"/>
        <w:numFmt w:val="lowerRoman"/>
        <w:pStyle w:val="BWA-SubList"/>
        <w:lvlText w:val="%6."/>
        <w:lvlJc w:val="left"/>
        <w:pPr>
          <w:ind w:left="3456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6">
      <w:lvl w:ilvl="6">
        <w:start w:val="1"/>
        <w:numFmt w:val="decimal"/>
        <w:pStyle w:val="BWA-SubSubItem"/>
        <w:lvlText w:val="%7)"/>
        <w:lvlJc w:val="left"/>
        <w:pPr>
          <w:ind w:left="4032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7">
      <w:lvl w:ilvl="7">
        <w:start w:val="1"/>
        <w:numFmt w:val="lowerLetter"/>
        <w:pStyle w:val="BWA-SubSubList"/>
        <w:lvlText w:val="%8)"/>
        <w:lvlJc w:val="left"/>
        <w:pPr>
          <w:ind w:left="4608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8">
      <w:lvl w:ilvl="8">
        <w:start w:val="1"/>
        <w:numFmt w:val="lowerRoman"/>
        <w:lvlText w:val="%9)"/>
        <w:lvlJc w:val="left"/>
        <w:pPr>
          <w:ind w:left="5184" w:hanging="576"/>
        </w:pPr>
        <w:rPr>
          <w:rFonts w:ascii="Arial" w:hAnsi="Arial" w:hint="default"/>
          <w:b w:val="0"/>
          <w:i w:val="0"/>
          <w:sz w:val="20"/>
        </w:rPr>
      </w:lvl>
    </w:lvlOverride>
  </w:num>
  <w:num w:numId="12" w16cid:durableId="969433617">
    <w:abstractNumId w:val="1"/>
    <w:lvlOverride w:ilvl="0">
      <w:lvl w:ilvl="0">
        <w:start w:val="1"/>
        <w:numFmt w:val="decimal"/>
        <w:pStyle w:val="BWA-PART"/>
        <w:lvlText w:val="%1.0"/>
        <w:lvlJc w:val="left"/>
        <w:pPr>
          <w:ind w:left="576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1">
      <w:lvl w:ilvl="1">
        <w:start w:val="1"/>
        <w:numFmt w:val="decimalZero"/>
        <w:lvlText w:val="%1.%2"/>
        <w:lvlJc w:val="left"/>
        <w:pPr>
          <w:ind w:left="1152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2">
      <w:lvl w:ilvl="2">
        <w:start w:val="1"/>
        <w:numFmt w:val="upperLetter"/>
        <w:pStyle w:val="BWA-Item"/>
        <w:lvlText w:val="%3."/>
        <w:lvlJc w:val="left"/>
        <w:pPr>
          <w:ind w:left="1728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3">
      <w:lvl w:ilvl="3">
        <w:start w:val="1"/>
        <w:numFmt w:val="decimal"/>
        <w:pStyle w:val="BWA-List"/>
        <w:lvlText w:val="%4."/>
        <w:lvlJc w:val="left"/>
        <w:pPr>
          <w:ind w:left="2304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4">
      <w:lvl w:ilvl="4">
        <w:start w:val="1"/>
        <w:numFmt w:val="lowerLetter"/>
        <w:pStyle w:val="BWA-SubItem"/>
        <w:lvlText w:val="%5."/>
        <w:lvlJc w:val="left"/>
        <w:pPr>
          <w:ind w:left="2880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5">
      <w:lvl w:ilvl="5">
        <w:start w:val="1"/>
        <w:numFmt w:val="lowerRoman"/>
        <w:pStyle w:val="BWA-SubList"/>
        <w:lvlText w:val="%6."/>
        <w:lvlJc w:val="left"/>
        <w:pPr>
          <w:ind w:left="3456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6">
      <w:lvl w:ilvl="6">
        <w:start w:val="1"/>
        <w:numFmt w:val="decimal"/>
        <w:pStyle w:val="BWA-SubSubItem"/>
        <w:lvlText w:val="%7)"/>
        <w:lvlJc w:val="left"/>
        <w:pPr>
          <w:ind w:left="4032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7">
      <w:lvl w:ilvl="7">
        <w:start w:val="1"/>
        <w:numFmt w:val="lowerLetter"/>
        <w:pStyle w:val="BWA-SubSubList"/>
        <w:lvlText w:val="%8)"/>
        <w:lvlJc w:val="left"/>
        <w:pPr>
          <w:ind w:left="4608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8">
      <w:lvl w:ilvl="8">
        <w:start w:val="1"/>
        <w:numFmt w:val="lowerRoman"/>
        <w:lvlText w:val="%9)"/>
        <w:lvlJc w:val="left"/>
        <w:pPr>
          <w:ind w:left="5184" w:hanging="576"/>
        </w:pPr>
        <w:rPr>
          <w:rFonts w:ascii="Arial" w:hAnsi="Arial" w:hint="default"/>
          <w:b w:val="0"/>
          <w:i w:val="0"/>
          <w:sz w:val="20"/>
        </w:rPr>
      </w:lvl>
    </w:lvlOverride>
  </w:num>
  <w:num w:numId="13" w16cid:durableId="195430613">
    <w:abstractNumId w:val="1"/>
  </w:num>
  <w:num w:numId="14" w16cid:durableId="1707868339">
    <w:abstractNumId w:val="1"/>
    <w:lvlOverride w:ilvl="0">
      <w:lvl w:ilvl="0">
        <w:start w:val="1"/>
        <w:numFmt w:val="decimal"/>
        <w:pStyle w:val="BWA-PART"/>
        <w:lvlText w:val="%1.0"/>
        <w:lvlJc w:val="left"/>
        <w:pPr>
          <w:ind w:left="576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1">
      <w:lvl w:ilvl="1">
        <w:start w:val="1"/>
        <w:numFmt w:val="decimalZero"/>
        <w:lvlText w:val="%1.%2"/>
        <w:lvlJc w:val="left"/>
        <w:pPr>
          <w:ind w:left="1152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2">
      <w:lvl w:ilvl="2">
        <w:start w:val="1"/>
        <w:numFmt w:val="upperLetter"/>
        <w:pStyle w:val="BWA-Item"/>
        <w:lvlText w:val="%3."/>
        <w:lvlJc w:val="left"/>
        <w:pPr>
          <w:ind w:left="1728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3">
      <w:lvl w:ilvl="3">
        <w:start w:val="1"/>
        <w:numFmt w:val="decimal"/>
        <w:pStyle w:val="BWA-List"/>
        <w:lvlText w:val="%4."/>
        <w:lvlJc w:val="left"/>
        <w:pPr>
          <w:ind w:left="2304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4">
      <w:lvl w:ilvl="4">
        <w:start w:val="1"/>
        <w:numFmt w:val="lowerLetter"/>
        <w:pStyle w:val="BWA-SubItem"/>
        <w:lvlText w:val="%5."/>
        <w:lvlJc w:val="left"/>
        <w:pPr>
          <w:ind w:left="2880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5">
      <w:lvl w:ilvl="5">
        <w:start w:val="1"/>
        <w:numFmt w:val="lowerRoman"/>
        <w:pStyle w:val="BWA-SubList"/>
        <w:lvlText w:val="%6."/>
        <w:lvlJc w:val="left"/>
        <w:pPr>
          <w:ind w:left="3456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6">
      <w:lvl w:ilvl="6">
        <w:start w:val="1"/>
        <w:numFmt w:val="decimal"/>
        <w:pStyle w:val="BWA-SubSubItem"/>
        <w:lvlText w:val="%7)"/>
        <w:lvlJc w:val="left"/>
        <w:pPr>
          <w:ind w:left="4032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7">
      <w:lvl w:ilvl="7">
        <w:start w:val="1"/>
        <w:numFmt w:val="lowerLetter"/>
        <w:pStyle w:val="BWA-SubSubList"/>
        <w:lvlText w:val="%8)"/>
        <w:lvlJc w:val="left"/>
        <w:pPr>
          <w:ind w:left="4608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8">
      <w:lvl w:ilvl="8">
        <w:start w:val="1"/>
        <w:numFmt w:val="lowerRoman"/>
        <w:lvlText w:val="%9)"/>
        <w:lvlJc w:val="left"/>
        <w:pPr>
          <w:ind w:left="5184" w:hanging="576"/>
        </w:pPr>
        <w:rPr>
          <w:rFonts w:ascii="Arial" w:hAnsi="Arial" w:hint="default"/>
          <w:b w:val="0"/>
          <w:i w:val="0"/>
          <w:sz w:val="20"/>
        </w:rPr>
      </w:lvl>
    </w:lvlOverride>
  </w:num>
  <w:num w:numId="15" w16cid:durableId="1828206944">
    <w:abstractNumId w:val="1"/>
  </w:num>
  <w:num w:numId="16" w16cid:durableId="973099993">
    <w:abstractNumId w:val="1"/>
  </w:num>
  <w:num w:numId="17" w16cid:durableId="1831292660">
    <w:abstractNumId w:val="1"/>
  </w:num>
  <w:num w:numId="18" w16cid:durableId="1944418905">
    <w:abstractNumId w:val="1"/>
  </w:num>
  <w:num w:numId="19" w16cid:durableId="1595747512">
    <w:abstractNumId w:val="1"/>
  </w:num>
  <w:num w:numId="20" w16cid:durableId="311302168">
    <w:abstractNumId w:val="1"/>
  </w:num>
  <w:num w:numId="21" w16cid:durableId="2072149845">
    <w:abstractNumId w:val="1"/>
    <w:lvlOverride w:ilvl="0">
      <w:lvl w:ilvl="0">
        <w:start w:val="1"/>
        <w:numFmt w:val="decimal"/>
        <w:pStyle w:val="BWA-PART"/>
        <w:lvlText w:val="%1.0"/>
        <w:lvlJc w:val="left"/>
        <w:pPr>
          <w:ind w:left="576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1">
      <w:lvl w:ilvl="1">
        <w:start w:val="1"/>
        <w:numFmt w:val="decimalZero"/>
        <w:lvlText w:val="%1.%2"/>
        <w:lvlJc w:val="left"/>
        <w:pPr>
          <w:ind w:left="1152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2">
      <w:lvl w:ilvl="2">
        <w:start w:val="1"/>
        <w:numFmt w:val="upperLetter"/>
        <w:pStyle w:val="BWA-Item"/>
        <w:lvlText w:val="%3."/>
        <w:lvlJc w:val="left"/>
        <w:pPr>
          <w:ind w:left="1728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3">
      <w:lvl w:ilvl="3">
        <w:start w:val="1"/>
        <w:numFmt w:val="decimal"/>
        <w:pStyle w:val="BWA-List"/>
        <w:lvlText w:val="%4."/>
        <w:lvlJc w:val="left"/>
        <w:pPr>
          <w:ind w:left="2304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4">
      <w:lvl w:ilvl="4">
        <w:start w:val="1"/>
        <w:numFmt w:val="lowerLetter"/>
        <w:pStyle w:val="BWA-SubItem"/>
        <w:lvlText w:val="%5."/>
        <w:lvlJc w:val="left"/>
        <w:pPr>
          <w:ind w:left="2880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5">
      <w:lvl w:ilvl="5">
        <w:start w:val="1"/>
        <w:numFmt w:val="lowerRoman"/>
        <w:pStyle w:val="BWA-SubList"/>
        <w:lvlText w:val="%6."/>
        <w:lvlJc w:val="left"/>
        <w:pPr>
          <w:ind w:left="3456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6">
      <w:lvl w:ilvl="6">
        <w:start w:val="1"/>
        <w:numFmt w:val="decimal"/>
        <w:pStyle w:val="BWA-SubSubItem"/>
        <w:lvlText w:val="%7)"/>
        <w:lvlJc w:val="left"/>
        <w:pPr>
          <w:ind w:left="4032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7">
      <w:lvl w:ilvl="7">
        <w:start w:val="1"/>
        <w:numFmt w:val="lowerLetter"/>
        <w:pStyle w:val="BWA-SubSubList"/>
        <w:lvlText w:val="%8)"/>
        <w:lvlJc w:val="left"/>
        <w:pPr>
          <w:ind w:left="4608" w:hanging="576"/>
        </w:pPr>
        <w:rPr>
          <w:rFonts w:ascii="Arial" w:hAnsi="Arial" w:hint="default"/>
          <w:b w:val="0"/>
          <w:i w:val="0"/>
          <w:sz w:val="20"/>
        </w:rPr>
      </w:lvl>
    </w:lvlOverride>
    <w:lvlOverride w:ilvl="8">
      <w:lvl w:ilvl="8">
        <w:start w:val="1"/>
        <w:numFmt w:val="lowerRoman"/>
        <w:lvlText w:val="%9)"/>
        <w:lvlJc w:val="left"/>
        <w:pPr>
          <w:ind w:left="5184" w:hanging="576"/>
        </w:pPr>
        <w:rPr>
          <w:rFonts w:ascii="Arial" w:hAnsi="Arial" w:hint="default"/>
          <w:b w:val="0"/>
          <w:i w:val="0"/>
          <w:sz w:val="20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3CB3"/>
    <w:rsid w:val="000C04E2"/>
    <w:rsid w:val="002B7EE5"/>
    <w:rsid w:val="002E41AA"/>
    <w:rsid w:val="002F531D"/>
    <w:rsid w:val="00455724"/>
    <w:rsid w:val="00506512"/>
    <w:rsid w:val="00535FFB"/>
    <w:rsid w:val="00615316"/>
    <w:rsid w:val="006D274F"/>
    <w:rsid w:val="007D3CB3"/>
    <w:rsid w:val="00A67071"/>
    <w:rsid w:val="00D8030A"/>
    <w:rsid w:val="00E10422"/>
    <w:rsid w:val="00E11B1A"/>
    <w:rsid w:val="00E365C7"/>
    <w:rsid w:val="00FD6C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1530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11B1A"/>
    <w:rPr>
      <w:rFonts w:ascii="Arial" w:hAnsi="Arial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E11B1A"/>
    <w:pPr>
      <w:keepNext/>
      <w:keepLines/>
      <w:spacing w:before="360" w:after="80"/>
      <w:outlineLvl w:val="0"/>
    </w:pPr>
    <w:rPr>
      <w:rFonts w:eastAsiaTheme="majorEastAsia" w:cstheme="majorBidi"/>
      <w:color w:val="0F4761" w:themeColor="accent1" w:themeShade="BF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11B1A"/>
    <w:pPr>
      <w:keepNext/>
      <w:keepLines/>
      <w:spacing w:before="160" w:after="80"/>
      <w:outlineLvl w:val="1"/>
    </w:pPr>
    <w:rPr>
      <w:rFonts w:eastAsiaTheme="majorEastAsia" w:cstheme="majorBidi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11B1A"/>
    <w:pPr>
      <w:keepNext/>
      <w:keepLines/>
      <w:spacing w:before="160" w:after="80"/>
      <w:outlineLvl w:val="2"/>
    </w:pPr>
    <w:rPr>
      <w:rFonts w:eastAsiaTheme="majorEastAsia" w:cstheme="majorBidi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D3CB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D3CB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D3CB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D3CB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3CB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3CB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customStyle="1" w:styleId="TVSList">
    <w:name w:val="TVS List"/>
    <w:uiPriority w:val="99"/>
    <w:rsid w:val="00E365C7"/>
    <w:pPr>
      <w:numPr>
        <w:numId w:val="1"/>
      </w:numPr>
    </w:pPr>
  </w:style>
  <w:style w:type="numbering" w:customStyle="1" w:styleId="RPA-StyleMatt">
    <w:name w:val="RPA-StyleMatt"/>
    <w:basedOn w:val="NoList"/>
    <w:uiPriority w:val="99"/>
    <w:rsid w:val="002B7EE5"/>
    <w:pPr>
      <w:numPr>
        <w:numId w:val="2"/>
      </w:numPr>
    </w:pPr>
  </w:style>
  <w:style w:type="paragraph" w:customStyle="1" w:styleId="RPA1-PRT">
    <w:name w:val="RPA1-PRT"/>
    <w:basedOn w:val="Normal"/>
    <w:next w:val="Normal"/>
    <w:rsid w:val="00E10422"/>
    <w:pPr>
      <w:keepNext/>
      <w:suppressAutoHyphens/>
      <w:spacing w:before="240" w:after="0" w:line="240" w:lineRule="auto"/>
      <w:jc w:val="both"/>
      <w:outlineLvl w:val="0"/>
    </w:pPr>
    <w:rPr>
      <w:rFonts w:ascii="Times New Roman" w:eastAsia="Times New Roman" w:hAnsi="Times New Roman" w:cs="Times New Roman"/>
      <w:kern w:val="0"/>
      <w:szCs w:val="20"/>
      <w14:ligatures w14:val="none"/>
    </w:rPr>
  </w:style>
  <w:style w:type="paragraph" w:customStyle="1" w:styleId="RPA2-ART">
    <w:name w:val="RPA2-ART"/>
    <w:basedOn w:val="Normal"/>
    <w:next w:val="Normal"/>
    <w:rsid w:val="00E10422"/>
    <w:pPr>
      <w:keepNext/>
      <w:tabs>
        <w:tab w:val="left" w:pos="864"/>
      </w:tabs>
      <w:suppressAutoHyphens/>
      <w:spacing w:before="240" w:after="0" w:line="240" w:lineRule="auto"/>
      <w:jc w:val="both"/>
      <w:outlineLvl w:val="1"/>
    </w:pPr>
    <w:rPr>
      <w:rFonts w:ascii="Times New Roman" w:eastAsia="Times New Roman" w:hAnsi="Times New Roman" w:cs="Times New Roman"/>
      <w:kern w:val="0"/>
      <w:szCs w:val="20"/>
      <w14:ligatures w14:val="none"/>
    </w:rPr>
  </w:style>
  <w:style w:type="paragraph" w:customStyle="1" w:styleId="RPA3-PR1">
    <w:name w:val="RPA3-PR1"/>
    <w:aliases w:val="heading 4"/>
    <w:basedOn w:val="Normal"/>
    <w:link w:val="RPA3-PR1Char"/>
    <w:rsid w:val="00E10422"/>
    <w:pPr>
      <w:tabs>
        <w:tab w:val="left" w:pos="864"/>
      </w:tabs>
      <w:suppressAutoHyphens/>
      <w:spacing w:before="240" w:after="0" w:line="240" w:lineRule="auto"/>
      <w:jc w:val="both"/>
      <w:outlineLvl w:val="2"/>
    </w:pPr>
    <w:rPr>
      <w:rFonts w:ascii="Times New Roman" w:eastAsia="Times New Roman" w:hAnsi="Times New Roman" w:cs="Times New Roman"/>
      <w:kern w:val="0"/>
      <w:szCs w:val="20"/>
      <w14:ligatures w14:val="none"/>
    </w:rPr>
  </w:style>
  <w:style w:type="character" w:customStyle="1" w:styleId="RPA3-PR1Char">
    <w:name w:val="RPA3-PR1 Char"/>
    <w:aliases w:val="heading 4 Char"/>
    <w:basedOn w:val="DefaultParagraphFont"/>
    <w:link w:val="RPA3-PR1"/>
    <w:rsid w:val="00E10422"/>
    <w:rPr>
      <w:rFonts w:ascii="Times New Roman" w:eastAsia="Times New Roman" w:hAnsi="Times New Roman" w:cs="Times New Roman"/>
      <w:kern w:val="0"/>
      <w:szCs w:val="20"/>
      <w14:ligatures w14:val="none"/>
    </w:rPr>
  </w:style>
  <w:style w:type="paragraph" w:customStyle="1" w:styleId="RPA3-PR2">
    <w:name w:val="RPA3-PR2"/>
    <w:basedOn w:val="Normal"/>
    <w:link w:val="RPA3-PR2Char"/>
    <w:rsid w:val="00E10422"/>
    <w:pPr>
      <w:numPr>
        <w:ilvl w:val="5"/>
        <w:numId w:val="9"/>
      </w:numPr>
      <w:suppressAutoHyphens/>
      <w:spacing w:after="0" w:line="240" w:lineRule="auto"/>
      <w:outlineLvl w:val="3"/>
    </w:pPr>
    <w:rPr>
      <w:rFonts w:ascii="Times New Roman" w:eastAsia="Times New Roman" w:hAnsi="Times New Roman" w:cs="Times New Roman"/>
      <w:kern w:val="0"/>
      <w:szCs w:val="20"/>
      <w14:ligatures w14:val="none"/>
    </w:rPr>
  </w:style>
  <w:style w:type="character" w:customStyle="1" w:styleId="RPA3-PR2Char">
    <w:name w:val="RPA3-PR2 Char"/>
    <w:link w:val="RPA3-PR2"/>
    <w:rsid w:val="00E10422"/>
    <w:rPr>
      <w:rFonts w:ascii="Times New Roman" w:eastAsia="Times New Roman" w:hAnsi="Times New Roman" w:cs="Times New Roman"/>
      <w:kern w:val="0"/>
      <w:szCs w:val="20"/>
      <w14:ligatures w14:val="none"/>
    </w:rPr>
  </w:style>
  <w:style w:type="paragraph" w:customStyle="1" w:styleId="RPA3-PR3">
    <w:name w:val="RPA3-PR3"/>
    <w:basedOn w:val="Normal"/>
    <w:rsid w:val="00E10422"/>
    <w:pPr>
      <w:numPr>
        <w:ilvl w:val="6"/>
        <w:numId w:val="9"/>
      </w:numPr>
      <w:suppressAutoHyphens/>
      <w:spacing w:after="0" w:line="240" w:lineRule="auto"/>
      <w:contextualSpacing/>
      <w:jc w:val="both"/>
      <w:outlineLvl w:val="4"/>
    </w:pPr>
    <w:rPr>
      <w:rFonts w:ascii="Times New Roman" w:eastAsia="Times New Roman" w:hAnsi="Times New Roman" w:cs="Times New Roman"/>
      <w:kern w:val="0"/>
      <w:szCs w:val="20"/>
      <w14:ligatures w14:val="none"/>
    </w:rPr>
  </w:style>
  <w:style w:type="paragraph" w:customStyle="1" w:styleId="RPA3-PR4">
    <w:name w:val="RPA3-PR4"/>
    <w:basedOn w:val="Normal"/>
    <w:rsid w:val="00E10422"/>
    <w:pPr>
      <w:numPr>
        <w:ilvl w:val="7"/>
        <w:numId w:val="9"/>
      </w:numPr>
      <w:suppressAutoHyphens/>
      <w:spacing w:before="60" w:after="0" w:line="240" w:lineRule="auto"/>
      <w:contextualSpacing/>
      <w:jc w:val="both"/>
      <w:outlineLvl w:val="5"/>
    </w:pPr>
    <w:rPr>
      <w:rFonts w:ascii="Times New Roman" w:eastAsia="Times New Roman" w:hAnsi="Times New Roman" w:cs="Times New Roman"/>
      <w:kern w:val="0"/>
      <w:szCs w:val="20"/>
      <w14:ligatures w14:val="none"/>
    </w:rPr>
  </w:style>
  <w:style w:type="paragraph" w:customStyle="1" w:styleId="RPA3-PR5">
    <w:name w:val="RPA3-PR5"/>
    <w:basedOn w:val="Normal"/>
    <w:rsid w:val="00E10422"/>
    <w:pPr>
      <w:numPr>
        <w:ilvl w:val="8"/>
        <w:numId w:val="9"/>
      </w:numPr>
      <w:suppressAutoHyphens/>
      <w:spacing w:before="60" w:after="0" w:line="240" w:lineRule="auto"/>
      <w:contextualSpacing/>
      <w:jc w:val="both"/>
      <w:outlineLvl w:val="6"/>
    </w:pPr>
    <w:rPr>
      <w:rFonts w:ascii="Times New Roman" w:eastAsia="Times New Roman" w:hAnsi="Times New Roman" w:cs="Times New Roman"/>
      <w:kern w:val="0"/>
      <w:szCs w:val="20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E11B1A"/>
    <w:rPr>
      <w:rFonts w:ascii="Arial" w:eastAsiaTheme="majorEastAsia" w:hAnsi="Arial" w:cstheme="majorBidi"/>
      <w:color w:val="0F4761" w:themeColor="accent1" w:themeShade="BF"/>
      <w:sz w:val="2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E11B1A"/>
    <w:rPr>
      <w:rFonts w:ascii="Arial" w:eastAsiaTheme="majorEastAsia" w:hAnsi="Arial" w:cstheme="majorBidi"/>
      <w:sz w:val="2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11B1A"/>
    <w:rPr>
      <w:rFonts w:ascii="Arial" w:eastAsiaTheme="majorEastAsia" w:hAnsi="Arial" w:cstheme="majorBidi"/>
      <w:sz w:val="20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D3CB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D3CB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D3CB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D3CB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3CB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3CB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11B1A"/>
    <w:pPr>
      <w:spacing w:after="80" w:line="240" w:lineRule="auto"/>
      <w:contextualSpacing/>
    </w:pPr>
    <w:rPr>
      <w:rFonts w:eastAsiaTheme="majorEastAsia" w:cstheme="majorBidi"/>
      <w:spacing w:val="-10"/>
      <w:kern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11B1A"/>
    <w:rPr>
      <w:rFonts w:ascii="Arial" w:eastAsiaTheme="majorEastAsia" w:hAnsi="Arial" w:cstheme="majorBidi"/>
      <w:spacing w:val="-10"/>
      <w:kern w:val="28"/>
      <w:sz w:val="2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11B1A"/>
    <w:pPr>
      <w:numPr>
        <w:ilvl w:val="1"/>
      </w:numPr>
    </w:pPr>
    <w:rPr>
      <w:rFonts w:eastAsiaTheme="majorEastAsia" w:cstheme="majorBidi"/>
      <w:i/>
      <w:color w:val="595959" w:themeColor="text1" w:themeTint="A6"/>
      <w:spacing w:val="15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11B1A"/>
    <w:rPr>
      <w:rFonts w:ascii="Arial" w:eastAsiaTheme="majorEastAsia" w:hAnsi="Arial" w:cstheme="majorBidi"/>
      <w:i/>
      <w:color w:val="595959" w:themeColor="text1" w:themeTint="A6"/>
      <w:spacing w:val="15"/>
      <w:sz w:val="20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D3CB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D3CB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D3CB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11B1A"/>
    <w:rPr>
      <w:rFonts w:ascii="Arial" w:hAnsi="Arial"/>
      <w:i/>
      <w:iCs/>
      <w:color w:val="auto"/>
      <w:sz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D3CB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D3CB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D3CB3"/>
    <w:rPr>
      <w:b/>
      <w:bCs/>
      <w:smallCaps/>
      <w:color w:val="0F4761" w:themeColor="accent1" w:themeShade="BF"/>
      <w:spacing w:val="5"/>
    </w:rPr>
  </w:style>
  <w:style w:type="character" w:styleId="SubtleEmphasis">
    <w:name w:val="Subtle Emphasis"/>
    <w:basedOn w:val="DefaultParagraphFont"/>
    <w:uiPriority w:val="19"/>
    <w:qFormat/>
    <w:rsid w:val="00E11B1A"/>
    <w:rPr>
      <w:rFonts w:ascii="Arial" w:hAnsi="Arial"/>
      <w:i/>
      <w:iCs/>
      <w:color w:val="404040" w:themeColor="text1" w:themeTint="BF"/>
      <w:sz w:val="20"/>
    </w:rPr>
  </w:style>
  <w:style w:type="character" w:styleId="Emphasis">
    <w:name w:val="Emphasis"/>
    <w:basedOn w:val="DefaultParagraphFont"/>
    <w:uiPriority w:val="20"/>
    <w:qFormat/>
    <w:rsid w:val="00E11B1A"/>
    <w:rPr>
      <w:rFonts w:ascii="Arial" w:hAnsi="Arial"/>
      <w:i/>
      <w:iCs/>
      <w:sz w:val="20"/>
    </w:rPr>
  </w:style>
  <w:style w:type="character" w:styleId="Strong">
    <w:name w:val="Strong"/>
    <w:basedOn w:val="DefaultParagraphFont"/>
    <w:uiPriority w:val="22"/>
    <w:qFormat/>
    <w:rsid w:val="00E11B1A"/>
    <w:rPr>
      <w:rFonts w:ascii="Arial" w:hAnsi="Arial"/>
      <w:b/>
      <w:bCs/>
      <w:sz w:val="20"/>
    </w:rPr>
  </w:style>
  <w:style w:type="paragraph" w:styleId="NoSpacing">
    <w:name w:val="No Spacing"/>
    <w:uiPriority w:val="1"/>
    <w:qFormat/>
    <w:rsid w:val="00E11B1A"/>
    <w:pPr>
      <w:spacing w:after="0" w:line="240" w:lineRule="auto"/>
    </w:pPr>
    <w:rPr>
      <w:rFonts w:ascii="Arial" w:hAnsi="Arial"/>
      <w:sz w:val="20"/>
    </w:rPr>
  </w:style>
  <w:style w:type="paragraph" w:customStyle="1" w:styleId="PART">
    <w:name w:val="PART"/>
    <w:basedOn w:val="Heading1"/>
    <w:qFormat/>
    <w:rsid w:val="00455724"/>
    <w:rPr>
      <w:color w:val="auto"/>
    </w:rPr>
  </w:style>
  <w:style w:type="paragraph" w:customStyle="1" w:styleId="SUBSECTION">
    <w:name w:val="SUBSECTION"/>
    <w:basedOn w:val="Heading2"/>
    <w:qFormat/>
    <w:rsid w:val="00455724"/>
  </w:style>
  <w:style w:type="paragraph" w:customStyle="1" w:styleId="Item">
    <w:name w:val="Item"/>
    <w:basedOn w:val="Heading3"/>
    <w:qFormat/>
    <w:rsid w:val="00455724"/>
    <w:pPr>
      <w:numPr>
        <w:ilvl w:val="1"/>
        <w:numId w:val="11"/>
      </w:numPr>
    </w:pPr>
  </w:style>
  <w:style w:type="paragraph" w:customStyle="1" w:styleId="BWA-PART">
    <w:name w:val="BWA-PART"/>
    <w:basedOn w:val="Heading1"/>
    <w:qFormat/>
    <w:rsid w:val="00455724"/>
    <w:pPr>
      <w:numPr>
        <w:numId w:val="21"/>
      </w:numPr>
    </w:pPr>
    <w:rPr>
      <w:color w:val="auto"/>
    </w:rPr>
  </w:style>
  <w:style w:type="paragraph" w:customStyle="1" w:styleId="BWA-Item">
    <w:name w:val="BWA-Item"/>
    <w:basedOn w:val="ListParagraph"/>
    <w:qFormat/>
    <w:rsid w:val="00455724"/>
    <w:pPr>
      <w:numPr>
        <w:ilvl w:val="2"/>
        <w:numId w:val="21"/>
      </w:numPr>
      <w:spacing w:after="240" w:line="240" w:lineRule="auto"/>
      <w:contextualSpacing w:val="0"/>
    </w:pPr>
    <w:rPr>
      <w:rFonts w:cs="Arial"/>
      <w:szCs w:val="20"/>
    </w:rPr>
  </w:style>
  <w:style w:type="paragraph" w:customStyle="1" w:styleId="BWA-List">
    <w:name w:val="BWA-List"/>
    <w:basedOn w:val="ListParagraph"/>
    <w:qFormat/>
    <w:rsid w:val="00455724"/>
    <w:pPr>
      <w:numPr>
        <w:ilvl w:val="3"/>
        <w:numId w:val="21"/>
      </w:numPr>
      <w:spacing w:after="240" w:line="240" w:lineRule="auto"/>
      <w:contextualSpacing w:val="0"/>
    </w:pPr>
    <w:rPr>
      <w:rFonts w:cs="Arial"/>
      <w:szCs w:val="20"/>
    </w:rPr>
  </w:style>
  <w:style w:type="paragraph" w:customStyle="1" w:styleId="BWA-SubItem">
    <w:name w:val="BWA-SubItem"/>
    <w:basedOn w:val="ListParagraph"/>
    <w:qFormat/>
    <w:rsid w:val="00455724"/>
    <w:pPr>
      <w:numPr>
        <w:ilvl w:val="4"/>
        <w:numId w:val="21"/>
      </w:numPr>
      <w:spacing w:after="240" w:line="240" w:lineRule="auto"/>
      <w:contextualSpacing w:val="0"/>
    </w:pPr>
    <w:rPr>
      <w:rFonts w:cs="Arial"/>
      <w:szCs w:val="20"/>
    </w:rPr>
  </w:style>
  <w:style w:type="paragraph" w:customStyle="1" w:styleId="BWA-SubList">
    <w:name w:val="BWA-SubList"/>
    <w:basedOn w:val="ListParagraph"/>
    <w:qFormat/>
    <w:rsid w:val="00455724"/>
    <w:pPr>
      <w:numPr>
        <w:ilvl w:val="5"/>
        <w:numId w:val="21"/>
      </w:numPr>
      <w:spacing w:after="240" w:line="240" w:lineRule="auto"/>
      <w:contextualSpacing w:val="0"/>
    </w:pPr>
    <w:rPr>
      <w:rFonts w:cs="Arial"/>
      <w:szCs w:val="20"/>
    </w:rPr>
  </w:style>
  <w:style w:type="paragraph" w:customStyle="1" w:styleId="BWA-SubSubItem">
    <w:name w:val="BWA-SubSubItem"/>
    <w:basedOn w:val="BWA-SubList"/>
    <w:qFormat/>
    <w:rsid w:val="00455724"/>
    <w:pPr>
      <w:numPr>
        <w:ilvl w:val="6"/>
      </w:numPr>
    </w:pPr>
  </w:style>
  <w:style w:type="paragraph" w:customStyle="1" w:styleId="BWA-SubSubList">
    <w:name w:val="BWA-SubSubList"/>
    <w:basedOn w:val="BWA-SubList"/>
    <w:qFormat/>
    <w:rsid w:val="00455724"/>
    <w:pPr>
      <w:numPr>
        <w:ilvl w:val="7"/>
      </w:numPr>
    </w:pPr>
  </w:style>
  <w:style w:type="paragraph" w:customStyle="1" w:styleId="BWA-SUBSECTION">
    <w:name w:val="BWA-SUBSECTION"/>
    <w:basedOn w:val="Heading2"/>
    <w:qFormat/>
    <w:rsid w:val="00455724"/>
    <w:pPr>
      <w:numPr>
        <w:numId w:val="1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test_template.dotx</Template>
  <TotalTime>24</TotalTime>
  <Pages>1</Pages>
  <Words>6</Words>
  <Characters>40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 Newman</dc:creator>
  <cp:keywords/>
  <dc:description/>
  <cp:lastModifiedBy>Matt Newman</cp:lastModifiedBy>
  <cp:revision>3</cp:revision>
  <dcterms:created xsi:type="dcterms:W3CDTF">2025-07-09T13:49:00Z</dcterms:created>
  <dcterms:modified xsi:type="dcterms:W3CDTF">2025-07-09T16:36:00Z</dcterms:modified>
</cp:coreProperties>
</file>