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26C0" w14:textId="225F18BE" w:rsidR="006127F8" w:rsidRDefault="00000000">
      <w:pPr>
        <w:pStyle w:val="Title"/>
        <w:spacing w:before="62"/>
        <w:rPr>
          <w:u w:val="none"/>
        </w:rPr>
      </w:pPr>
      <w:r>
        <w:rPr>
          <w:color w:val="2E5395"/>
          <w:u w:val="thick" w:color="2E5395"/>
        </w:rPr>
        <w:t xml:space="preserve">Architecture </w:t>
      </w:r>
      <w:r>
        <w:rPr>
          <w:color w:val="2E5395"/>
          <w:spacing w:val="-2"/>
          <w:u w:val="thick" w:color="2E5395"/>
        </w:rPr>
        <w:t>Design</w:t>
      </w:r>
      <w:r w:rsidR="00FD2E4F">
        <w:rPr>
          <w:color w:val="2E5395"/>
          <w:spacing w:val="-2"/>
          <w:u w:val="thick" w:color="2E5395"/>
        </w:rPr>
        <w:t xml:space="preserve"> on</w:t>
      </w:r>
    </w:p>
    <w:p w14:paraId="6348644C" w14:textId="77777777" w:rsidR="006127F8" w:rsidRDefault="00000000">
      <w:pPr>
        <w:pStyle w:val="Title"/>
        <w:ind w:right="677"/>
        <w:rPr>
          <w:u w:val="none"/>
        </w:rPr>
      </w:pPr>
      <w:r>
        <w:rPr>
          <w:color w:val="2E5395"/>
          <w:u w:val="thick" w:color="2E5395"/>
        </w:rPr>
        <w:t xml:space="preserve">Rental </w:t>
      </w:r>
      <w:proofErr w:type="spellStart"/>
      <w:r>
        <w:rPr>
          <w:color w:val="2E5395"/>
          <w:u w:val="thick" w:color="2E5395"/>
        </w:rPr>
        <w:t>BikeShare</w:t>
      </w:r>
      <w:proofErr w:type="spellEnd"/>
      <w:r>
        <w:rPr>
          <w:color w:val="2E5395"/>
          <w:u w:val="thick" w:color="2E5395"/>
        </w:rPr>
        <w:t xml:space="preserve"> Demand </w:t>
      </w:r>
      <w:r>
        <w:rPr>
          <w:color w:val="2E5395"/>
          <w:spacing w:val="-2"/>
          <w:u w:val="thick" w:color="2E5395"/>
        </w:rPr>
        <w:t>Prediction</w:t>
      </w:r>
    </w:p>
    <w:p w14:paraId="6B3C9B90" w14:textId="77777777" w:rsidR="006127F8" w:rsidRDefault="006127F8">
      <w:pPr>
        <w:pStyle w:val="BodyText"/>
        <w:rPr>
          <w:sz w:val="45"/>
        </w:rPr>
      </w:pPr>
    </w:p>
    <w:p w14:paraId="0F28C8FE" w14:textId="77777777" w:rsidR="006127F8" w:rsidRDefault="006127F8">
      <w:pPr>
        <w:pStyle w:val="BodyText"/>
        <w:rPr>
          <w:sz w:val="45"/>
        </w:rPr>
      </w:pPr>
    </w:p>
    <w:p w14:paraId="2AB37E7C" w14:textId="77777777" w:rsidR="006127F8" w:rsidRDefault="006127F8">
      <w:pPr>
        <w:pStyle w:val="BodyText"/>
        <w:spacing w:before="57"/>
        <w:rPr>
          <w:sz w:val="45"/>
        </w:rPr>
      </w:pPr>
    </w:p>
    <w:p w14:paraId="28444F4B" w14:textId="7BF2E154" w:rsidR="006127F8" w:rsidRDefault="009D4CCF" w:rsidP="009D4CCF">
      <w:pPr>
        <w:ind w:right="200"/>
        <w:rPr>
          <w:sz w:val="34"/>
        </w:rPr>
        <w:sectPr w:rsidR="006127F8">
          <w:type w:val="continuous"/>
          <w:pgSz w:w="12240" w:h="15840"/>
          <w:pgMar w:top="1360" w:right="540" w:bottom="280" w:left="700" w:header="720" w:footer="720" w:gutter="0"/>
          <w:cols w:space="720"/>
        </w:sectPr>
      </w:pPr>
      <w:r>
        <w:rPr>
          <w:spacing w:val="-2"/>
          <w:sz w:val="34"/>
        </w:rPr>
        <w:t xml:space="preserve">                                      MD RIAN UR RAHAMAN</w:t>
      </w:r>
    </w:p>
    <w:p w14:paraId="5FA2A90A" w14:textId="77777777" w:rsidR="006127F8" w:rsidRDefault="00000000">
      <w:pPr>
        <w:spacing w:before="60"/>
        <w:ind w:left="750"/>
        <w:rPr>
          <w:sz w:val="38"/>
        </w:rPr>
      </w:pPr>
      <w:r>
        <w:rPr>
          <w:spacing w:val="-2"/>
          <w:sz w:val="38"/>
        </w:rPr>
        <w:lastRenderedPageBreak/>
        <w:t>Contents</w:t>
      </w:r>
    </w:p>
    <w:p w14:paraId="7E3BD8B1" w14:textId="77777777" w:rsidR="006127F8" w:rsidRDefault="00000000">
      <w:pPr>
        <w:pStyle w:val="BodyText"/>
        <w:spacing w:before="91"/>
        <w:ind w:left="765"/>
      </w:pPr>
      <w:r>
        <w:t>Abstract</w:t>
      </w:r>
      <w:r>
        <w:rPr>
          <w:spacing w:val="-8"/>
        </w:rPr>
        <w:t xml:space="preserve"> </w:t>
      </w:r>
      <w:r>
        <w:rPr>
          <w:spacing w:val="-2"/>
        </w:rPr>
        <w:t>……………………………………………………………………………...</w:t>
      </w:r>
    </w:p>
    <w:p w14:paraId="58F50C5D" w14:textId="77777777" w:rsidR="006127F8" w:rsidRDefault="00000000">
      <w:pPr>
        <w:pStyle w:val="ListParagraph"/>
        <w:numPr>
          <w:ilvl w:val="0"/>
          <w:numId w:val="3"/>
        </w:numPr>
        <w:tabs>
          <w:tab w:val="left" w:pos="1023"/>
        </w:tabs>
        <w:spacing w:before="256"/>
        <w:ind w:left="1023" w:hanging="258"/>
        <w:rPr>
          <w:sz w:val="26"/>
        </w:rPr>
      </w:pPr>
      <w:r>
        <w:rPr>
          <w:sz w:val="26"/>
        </w:rPr>
        <w:t>Introduction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………………………………………………………………………….</w:t>
      </w:r>
    </w:p>
    <w:p w14:paraId="4BE8349C" w14:textId="77777777" w:rsidR="006127F8" w:rsidRDefault="00000000">
      <w:pPr>
        <w:pStyle w:val="ListParagraph"/>
        <w:numPr>
          <w:ilvl w:val="1"/>
          <w:numId w:val="3"/>
        </w:numPr>
        <w:tabs>
          <w:tab w:val="left" w:pos="387"/>
        </w:tabs>
        <w:spacing w:before="175"/>
        <w:ind w:left="387" w:right="1616" w:hanging="387"/>
        <w:jc w:val="right"/>
        <w:rPr>
          <w:sz w:val="26"/>
        </w:rPr>
      </w:pPr>
      <w:r>
        <w:rPr>
          <w:sz w:val="26"/>
        </w:rPr>
        <w:t>Why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Architecture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Document</w:t>
      </w:r>
      <w:r>
        <w:rPr>
          <w:spacing w:val="-6"/>
          <w:sz w:val="26"/>
        </w:rPr>
        <w:t xml:space="preserve"> </w:t>
      </w:r>
      <w:r>
        <w:rPr>
          <w:sz w:val="26"/>
        </w:rPr>
        <w:t>?</w:t>
      </w:r>
      <w:proofErr w:type="gramEnd"/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……………………………..</w:t>
      </w:r>
    </w:p>
    <w:p w14:paraId="263722EF" w14:textId="77777777" w:rsidR="006127F8" w:rsidRDefault="00000000">
      <w:pPr>
        <w:pStyle w:val="ListParagraph"/>
        <w:numPr>
          <w:ilvl w:val="0"/>
          <w:numId w:val="3"/>
        </w:numPr>
        <w:tabs>
          <w:tab w:val="left" w:pos="1008"/>
        </w:tabs>
        <w:spacing w:before="181"/>
        <w:ind w:left="1008" w:hanging="258"/>
        <w:rPr>
          <w:sz w:val="26"/>
        </w:rPr>
      </w:pPr>
      <w:r>
        <w:rPr>
          <w:sz w:val="26"/>
        </w:rPr>
        <w:t>Architecture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…………….……………………………………………………………</w:t>
      </w:r>
    </w:p>
    <w:p w14:paraId="2C43F1A2" w14:textId="77777777" w:rsidR="006127F8" w:rsidRDefault="00000000">
      <w:pPr>
        <w:pStyle w:val="ListParagraph"/>
        <w:numPr>
          <w:ilvl w:val="0"/>
          <w:numId w:val="3"/>
        </w:numPr>
        <w:tabs>
          <w:tab w:val="left" w:pos="258"/>
        </w:tabs>
        <w:spacing w:before="181"/>
        <w:ind w:left="258" w:right="1584" w:hanging="258"/>
        <w:jc w:val="right"/>
        <w:rPr>
          <w:sz w:val="26"/>
        </w:rPr>
      </w:pPr>
      <w:r>
        <w:rPr>
          <w:sz w:val="26"/>
        </w:rPr>
        <w:t>Architecture</w:t>
      </w:r>
      <w:r>
        <w:rPr>
          <w:spacing w:val="-9"/>
          <w:sz w:val="26"/>
        </w:rPr>
        <w:t xml:space="preserve"> </w:t>
      </w:r>
      <w:r>
        <w:rPr>
          <w:sz w:val="26"/>
        </w:rPr>
        <w:t>Design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………………………………………………………………</w:t>
      </w:r>
    </w:p>
    <w:p w14:paraId="4599A047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7"/>
        <w:ind w:left="1797" w:hanging="387"/>
        <w:rPr>
          <w:sz w:val="26"/>
        </w:rPr>
      </w:pPr>
      <w:r>
        <w:rPr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z w:val="26"/>
        </w:rPr>
        <w:t>Collection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……….……………………………………………………</w:t>
      </w:r>
    </w:p>
    <w:p w14:paraId="31A6A820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Data</w:t>
      </w:r>
      <w:r>
        <w:rPr>
          <w:spacing w:val="-8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7"/>
          <w:sz w:val="26"/>
        </w:rPr>
        <w:t xml:space="preserve"> </w:t>
      </w:r>
      <w:proofErr w:type="gramStart"/>
      <w:r>
        <w:rPr>
          <w:spacing w:val="-2"/>
          <w:sz w:val="26"/>
        </w:rPr>
        <w:t>…..</w:t>
      </w:r>
      <w:proofErr w:type="gramEnd"/>
      <w:r>
        <w:rPr>
          <w:spacing w:val="-2"/>
          <w:sz w:val="26"/>
        </w:rPr>
        <w:t>…………………………………………………</w:t>
      </w:r>
    </w:p>
    <w:p w14:paraId="618C8F6B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Loading</w:t>
      </w:r>
      <w:r>
        <w:rPr>
          <w:spacing w:val="-9"/>
          <w:sz w:val="26"/>
        </w:rPr>
        <w:t xml:space="preserve"> </w:t>
      </w:r>
      <w:r>
        <w:rPr>
          <w:sz w:val="26"/>
        </w:rPr>
        <w:t>dataset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…………………………………………</w:t>
      </w:r>
      <w:proofErr w:type="gramStart"/>
      <w:r>
        <w:rPr>
          <w:spacing w:val="-2"/>
          <w:sz w:val="26"/>
        </w:rPr>
        <w:t>…..</w:t>
      </w:r>
      <w:proofErr w:type="gramEnd"/>
    </w:p>
    <w:p w14:paraId="6866D3C3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Preprocessing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……………………………………………</w:t>
      </w:r>
      <w:proofErr w:type="gramStart"/>
      <w:r>
        <w:rPr>
          <w:spacing w:val="-2"/>
          <w:sz w:val="26"/>
        </w:rPr>
        <w:t>…..</w:t>
      </w:r>
      <w:proofErr w:type="gramEnd"/>
      <w:r>
        <w:rPr>
          <w:spacing w:val="-2"/>
          <w:sz w:val="26"/>
        </w:rPr>
        <w:t>….</w:t>
      </w:r>
    </w:p>
    <w:p w14:paraId="4BD6BC27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Modeling</w:t>
      </w:r>
      <w:r>
        <w:rPr>
          <w:spacing w:val="-10"/>
          <w:sz w:val="26"/>
        </w:rPr>
        <w:t xml:space="preserve"> </w:t>
      </w:r>
      <w:r>
        <w:rPr>
          <w:sz w:val="26"/>
        </w:rPr>
        <w:t>Process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………………....……………………...…</w:t>
      </w:r>
      <w:proofErr w:type="gramStart"/>
      <w:r>
        <w:rPr>
          <w:spacing w:val="-2"/>
          <w:sz w:val="26"/>
        </w:rPr>
        <w:t>….…..</w:t>
      </w:r>
      <w:proofErr w:type="gramEnd"/>
    </w:p>
    <w:p w14:paraId="07FCF59E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UI</w:t>
      </w:r>
      <w:r>
        <w:rPr>
          <w:spacing w:val="-7"/>
          <w:sz w:val="26"/>
        </w:rPr>
        <w:t xml:space="preserve"> </w:t>
      </w:r>
      <w:r>
        <w:rPr>
          <w:sz w:val="26"/>
        </w:rPr>
        <w:t>Integration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…………………………………………………</w:t>
      </w:r>
      <w:proofErr w:type="gramStart"/>
      <w:r>
        <w:rPr>
          <w:spacing w:val="-2"/>
          <w:sz w:val="26"/>
        </w:rPr>
        <w:t>…..</w:t>
      </w:r>
      <w:proofErr w:type="gramEnd"/>
      <w:r>
        <w:rPr>
          <w:spacing w:val="-2"/>
          <w:sz w:val="26"/>
        </w:rPr>
        <w:t>……..</w:t>
      </w:r>
    </w:p>
    <w:p w14:paraId="0E6772E3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………………………………………………………</w:t>
      </w:r>
      <w:proofErr w:type="gramStart"/>
      <w:r>
        <w:rPr>
          <w:spacing w:val="-2"/>
          <w:sz w:val="26"/>
        </w:rPr>
        <w:t>…..</w:t>
      </w:r>
      <w:proofErr w:type="gramEnd"/>
      <w:r>
        <w:rPr>
          <w:spacing w:val="-2"/>
          <w:sz w:val="26"/>
        </w:rPr>
        <w:t>…</w:t>
      </w:r>
    </w:p>
    <w:p w14:paraId="31AF22B1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pacing w:val="-2"/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Validation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…….………………………………………………….…...</w:t>
      </w:r>
    </w:p>
    <w:p w14:paraId="26D2AAEE" w14:textId="77777777" w:rsidR="006127F8" w:rsidRDefault="00000000">
      <w:pPr>
        <w:pStyle w:val="ListParagraph"/>
        <w:numPr>
          <w:ilvl w:val="1"/>
          <w:numId w:val="3"/>
        </w:numPr>
        <w:tabs>
          <w:tab w:val="left" w:pos="1797"/>
        </w:tabs>
        <w:spacing w:before="211"/>
        <w:ind w:left="1797" w:hanging="387"/>
        <w:rPr>
          <w:sz w:val="26"/>
        </w:rPr>
      </w:pPr>
      <w:r>
        <w:rPr>
          <w:sz w:val="26"/>
        </w:rPr>
        <w:t>Rendering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Results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…………….………………………………….</w:t>
      </w:r>
    </w:p>
    <w:p w14:paraId="7AF44300" w14:textId="77777777" w:rsidR="006127F8" w:rsidRDefault="00000000">
      <w:pPr>
        <w:pStyle w:val="ListParagraph"/>
        <w:numPr>
          <w:ilvl w:val="1"/>
          <w:numId w:val="3"/>
        </w:numPr>
        <w:tabs>
          <w:tab w:val="left" w:pos="1926"/>
        </w:tabs>
        <w:spacing w:before="211"/>
        <w:ind w:left="1926" w:hanging="516"/>
        <w:rPr>
          <w:sz w:val="26"/>
        </w:rPr>
      </w:pPr>
      <w:r>
        <w:rPr>
          <w:sz w:val="26"/>
        </w:rPr>
        <w:t>Deployment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………………………………………………………...</w:t>
      </w:r>
    </w:p>
    <w:p w14:paraId="07BB4F57" w14:textId="77777777" w:rsidR="006127F8" w:rsidRDefault="006127F8">
      <w:pPr>
        <w:rPr>
          <w:sz w:val="26"/>
        </w:rPr>
        <w:sectPr w:rsidR="006127F8">
          <w:pgSz w:w="12240" w:h="15840"/>
          <w:pgMar w:top="1360" w:right="540" w:bottom="280" w:left="700" w:header="720" w:footer="720" w:gutter="0"/>
          <w:cols w:space="720"/>
        </w:sectPr>
      </w:pPr>
    </w:p>
    <w:p w14:paraId="37DF654B" w14:textId="77777777" w:rsidR="006127F8" w:rsidRDefault="00000000">
      <w:pPr>
        <w:pStyle w:val="Heading1"/>
        <w:spacing w:before="75"/>
        <w:ind w:left="105" w:firstLine="0"/>
      </w:pPr>
      <w:r>
        <w:rPr>
          <w:spacing w:val="-2"/>
        </w:rPr>
        <w:lastRenderedPageBreak/>
        <w:t>Abstract</w:t>
      </w:r>
    </w:p>
    <w:p w14:paraId="103DB9ED" w14:textId="77777777" w:rsidR="006127F8" w:rsidRPr="00FD2E4F" w:rsidRDefault="006127F8">
      <w:pPr>
        <w:pStyle w:val="BodyText"/>
        <w:spacing w:before="233"/>
        <w:rPr>
          <w:b/>
          <w:sz w:val="36"/>
          <w:szCs w:val="36"/>
        </w:rPr>
      </w:pPr>
    </w:p>
    <w:p w14:paraId="5AE41C8F" w14:textId="77777777" w:rsidR="00FD2E4F" w:rsidRPr="00FD2E4F" w:rsidRDefault="00FD2E4F" w:rsidP="00FD2E4F">
      <w:pPr>
        <w:spacing w:line="252" w:lineRule="auto"/>
        <w:rPr>
          <w:sz w:val="36"/>
          <w:szCs w:val="36"/>
          <w:lang w:val="en-IN"/>
        </w:rPr>
      </w:pPr>
      <w:r w:rsidRPr="00FD2E4F">
        <w:rPr>
          <w:sz w:val="36"/>
          <w:szCs w:val="36"/>
          <w:lang w:val="en-IN"/>
        </w:rPr>
        <w:t>The project "Rental Bike Share Prediction" focuses on developing a machine learning solution to predict bike rental demand within bike-sharing systems. These systems automate the rental process, allowing users to rent and return bikes at different locations. With the rise of bike-sharing programs globally, the data generated by these systems offers valuable insights for traffic management, environmental planning, and public health.</w:t>
      </w:r>
    </w:p>
    <w:p w14:paraId="7C287E0D" w14:textId="77777777" w:rsidR="00FD2E4F" w:rsidRDefault="00FD2E4F" w:rsidP="00FD2E4F">
      <w:pPr>
        <w:spacing w:line="252" w:lineRule="auto"/>
        <w:rPr>
          <w:sz w:val="36"/>
          <w:szCs w:val="36"/>
          <w:lang w:val="en-IN"/>
        </w:rPr>
      </w:pPr>
      <w:r w:rsidRPr="00FD2E4F">
        <w:rPr>
          <w:sz w:val="36"/>
          <w:szCs w:val="36"/>
          <w:lang w:val="en-IN"/>
        </w:rPr>
        <w:t>This project will involve building an end-to-end regression model to predict bike rental counts. The solution will be evaluated based on code quality, including modularity, safety, testability, maintainability, and portability. The project will use a Cassandra database for data storage, and the solution will be hosted on a cloud platform like AWS, Azure, or GCP. The project will also require detailed documentation of system architecture, high-level and low-level design, and response time analysis.</w:t>
      </w:r>
    </w:p>
    <w:p w14:paraId="64074163" w14:textId="77777777" w:rsidR="00FD2E4F" w:rsidRPr="00FD2E4F" w:rsidRDefault="00FD2E4F" w:rsidP="00FD2E4F">
      <w:pPr>
        <w:spacing w:line="252" w:lineRule="auto"/>
        <w:rPr>
          <w:sz w:val="36"/>
          <w:szCs w:val="36"/>
          <w:lang w:val="en-IN"/>
        </w:rPr>
      </w:pPr>
    </w:p>
    <w:p w14:paraId="3878AC56" w14:textId="77777777" w:rsidR="00FD2E4F" w:rsidRPr="00FD2E4F" w:rsidRDefault="00FD2E4F" w:rsidP="00FD2E4F">
      <w:pPr>
        <w:spacing w:line="252" w:lineRule="auto"/>
        <w:rPr>
          <w:sz w:val="36"/>
          <w:szCs w:val="36"/>
          <w:lang w:val="en-IN"/>
        </w:rPr>
      </w:pPr>
      <w:r w:rsidRPr="00FD2E4F">
        <w:rPr>
          <w:sz w:val="36"/>
          <w:szCs w:val="36"/>
          <w:lang w:val="en-IN"/>
        </w:rPr>
        <w:t>The final deliverable will include a fully optimized solution with deployment options, either as an API or a user interface, and will be maintained on a public GitHub repository. The project will adhere to industry best practices, including logging, coding standards, and possibly integrating an AI ops pipeline for continuous integration and deployment.</w:t>
      </w:r>
    </w:p>
    <w:p w14:paraId="66F5D400" w14:textId="12FAC99A" w:rsidR="006127F8" w:rsidRPr="00FD2E4F" w:rsidRDefault="006127F8">
      <w:pPr>
        <w:spacing w:line="252" w:lineRule="auto"/>
        <w:rPr>
          <w:sz w:val="36"/>
          <w:szCs w:val="36"/>
          <w:lang w:val="en-IN"/>
        </w:rPr>
        <w:sectPr w:rsidR="006127F8" w:rsidRPr="00FD2E4F">
          <w:pgSz w:w="12240" w:h="15840"/>
          <w:pgMar w:top="1380" w:right="540" w:bottom="280" w:left="700" w:header="720" w:footer="720" w:gutter="0"/>
          <w:cols w:space="720"/>
        </w:sectPr>
      </w:pPr>
    </w:p>
    <w:p w14:paraId="7FD2DF09" w14:textId="77777777" w:rsidR="006127F8" w:rsidRDefault="006127F8">
      <w:pPr>
        <w:pStyle w:val="BodyText"/>
        <w:rPr>
          <w:sz w:val="34"/>
        </w:rPr>
      </w:pPr>
    </w:p>
    <w:p w14:paraId="57C350B5" w14:textId="77777777" w:rsidR="006127F8" w:rsidRDefault="006127F8">
      <w:pPr>
        <w:pStyle w:val="BodyText"/>
        <w:rPr>
          <w:sz w:val="34"/>
        </w:rPr>
      </w:pPr>
    </w:p>
    <w:p w14:paraId="7AFC1414" w14:textId="77777777" w:rsidR="006127F8" w:rsidRDefault="006127F8">
      <w:pPr>
        <w:pStyle w:val="BodyText"/>
        <w:rPr>
          <w:sz w:val="34"/>
        </w:rPr>
      </w:pPr>
    </w:p>
    <w:p w14:paraId="339B4BC9" w14:textId="77777777" w:rsidR="006127F8" w:rsidRDefault="006127F8">
      <w:pPr>
        <w:pStyle w:val="BodyText"/>
        <w:spacing w:before="240"/>
        <w:rPr>
          <w:sz w:val="34"/>
        </w:rPr>
      </w:pPr>
    </w:p>
    <w:p w14:paraId="67B7360F" w14:textId="77777777" w:rsidR="006127F8" w:rsidRDefault="00000000">
      <w:pPr>
        <w:pStyle w:val="Heading1"/>
        <w:numPr>
          <w:ilvl w:val="0"/>
          <w:numId w:val="2"/>
        </w:numPr>
        <w:tabs>
          <w:tab w:val="left" w:pos="1118"/>
        </w:tabs>
        <w:ind w:left="1118" w:hanging="338"/>
      </w:pPr>
      <w:r>
        <w:rPr>
          <w:spacing w:val="-2"/>
        </w:rPr>
        <w:t>Introduction</w:t>
      </w:r>
    </w:p>
    <w:p w14:paraId="7AA1C7B2" w14:textId="77777777" w:rsidR="006127F8" w:rsidRDefault="00000000">
      <w:pPr>
        <w:pStyle w:val="Heading2"/>
        <w:numPr>
          <w:ilvl w:val="1"/>
          <w:numId w:val="2"/>
        </w:numPr>
        <w:tabs>
          <w:tab w:val="left" w:pos="1152"/>
        </w:tabs>
        <w:spacing w:before="125"/>
        <w:ind w:left="1152" w:hanging="387"/>
      </w:pPr>
      <w:r>
        <w:t>Why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proofErr w:type="gramStart"/>
      <w:r>
        <w:t>Document</w:t>
      </w:r>
      <w:r>
        <w:rPr>
          <w:spacing w:val="-8"/>
        </w:rPr>
        <w:t xml:space="preserve"> </w:t>
      </w:r>
      <w:r>
        <w:rPr>
          <w:spacing w:val="-10"/>
        </w:rPr>
        <w:t>?</w:t>
      </w:r>
      <w:proofErr w:type="gramEnd"/>
    </w:p>
    <w:p w14:paraId="2B76E73C" w14:textId="77777777" w:rsidR="006127F8" w:rsidRDefault="00000000">
      <w:pPr>
        <w:pStyle w:val="BodyText"/>
        <w:spacing w:before="180" w:line="252" w:lineRule="auto"/>
        <w:ind w:left="1425" w:right="1098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 internal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 xml:space="preserve">code. The Architecture design documentation is designed in such a way that the programmer can directly code after reading each module description in the </w:t>
      </w:r>
      <w:r>
        <w:rPr>
          <w:spacing w:val="-2"/>
        </w:rPr>
        <w:t>documentation.</w:t>
      </w:r>
    </w:p>
    <w:p w14:paraId="0B91AE1C" w14:textId="77777777" w:rsidR="006127F8" w:rsidRDefault="006127F8">
      <w:pPr>
        <w:pStyle w:val="BodyText"/>
        <w:spacing w:before="181"/>
      </w:pPr>
    </w:p>
    <w:p w14:paraId="6ED11C52" w14:textId="77777777" w:rsidR="006127F8" w:rsidRDefault="00000000">
      <w:pPr>
        <w:pStyle w:val="Heading1"/>
        <w:numPr>
          <w:ilvl w:val="0"/>
          <w:numId w:val="2"/>
        </w:numPr>
        <w:tabs>
          <w:tab w:val="left" w:pos="1088"/>
        </w:tabs>
        <w:ind w:left="1088" w:hanging="338"/>
      </w:pPr>
      <w:r>
        <w:rPr>
          <w:spacing w:val="-2"/>
        </w:rPr>
        <w:t>Architecture</w:t>
      </w:r>
    </w:p>
    <w:p w14:paraId="67385FCF" w14:textId="31AF4D46" w:rsidR="006127F8" w:rsidRDefault="009D4CCF">
      <w:pPr>
        <w:pStyle w:val="BodyText"/>
        <w:spacing w:before="139"/>
        <w:rPr>
          <w:b/>
          <w:sz w:val="20"/>
        </w:rPr>
      </w:pPr>
      <w:r w:rsidRPr="009D4CCF">
        <w:rPr>
          <w:b/>
          <w:sz w:val="20"/>
        </w:rPr>
        <w:drawing>
          <wp:inline distT="0" distB="0" distL="0" distR="0" wp14:anchorId="2D3432D3" wp14:editId="38EB86DF">
            <wp:extent cx="7170420" cy="3893820"/>
            <wp:effectExtent l="0" t="0" r="0" b="0"/>
            <wp:docPr id="196082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29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1433" cy="38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894C" w14:textId="77777777" w:rsidR="006127F8" w:rsidRDefault="006127F8">
      <w:pPr>
        <w:rPr>
          <w:sz w:val="20"/>
        </w:rPr>
        <w:sectPr w:rsidR="006127F8">
          <w:pgSz w:w="12240" w:h="15840"/>
          <w:pgMar w:top="1820" w:right="540" w:bottom="280" w:left="700" w:header="720" w:footer="720" w:gutter="0"/>
          <w:cols w:space="720"/>
        </w:sectPr>
      </w:pPr>
    </w:p>
    <w:p w14:paraId="0D60278B" w14:textId="77777777" w:rsidR="006127F8" w:rsidRDefault="00000000">
      <w:pPr>
        <w:pStyle w:val="ListParagraph"/>
        <w:numPr>
          <w:ilvl w:val="0"/>
          <w:numId w:val="2"/>
        </w:numPr>
        <w:tabs>
          <w:tab w:val="left" w:pos="1088"/>
        </w:tabs>
        <w:spacing w:before="62"/>
        <w:ind w:left="1088" w:hanging="338"/>
        <w:rPr>
          <w:b/>
          <w:sz w:val="34"/>
        </w:rPr>
      </w:pPr>
      <w:r>
        <w:rPr>
          <w:b/>
          <w:spacing w:val="-2"/>
          <w:sz w:val="34"/>
        </w:rPr>
        <w:lastRenderedPageBreak/>
        <w:t>Architecture</w:t>
      </w:r>
      <w:r>
        <w:rPr>
          <w:b/>
          <w:sz w:val="34"/>
        </w:rPr>
        <w:t xml:space="preserve"> </w:t>
      </w:r>
      <w:r>
        <w:rPr>
          <w:b/>
          <w:spacing w:val="-2"/>
          <w:sz w:val="34"/>
        </w:rPr>
        <w:t>Design</w:t>
      </w:r>
    </w:p>
    <w:p w14:paraId="3CD9A795" w14:textId="77777777" w:rsidR="006127F8" w:rsidRDefault="00000000">
      <w:pPr>
        <w:pStyle w:val="Heading2"/>
        <w:numPr>
          <w:ilvl w:val="1"/>
          <w:numId w:val="2"/>
        </w:numPr>
        <w:tabs>
          <w:tab w:val="left" w:pos="1137"/>
        </w:tabs>
        <w:spacing w:before="132"/>
        <w:ind w:left="1137" w:hanging="387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Collection</w:t>
      </w:r>
    </w:p>
    <w:p w14:paraId="677280DF" w14:textId="5C5061EE" w:rsidR="009D4CCF" w:rsidRPr="009D4CCF" w:rsidRDefault="00000000" w:rsidP="009D4CCF">
      <w:pPr>
        <w:pStyle w:val="BodyText"/>
        <w:spacing w:before="8" w:line="252" w:lineRule="auto"/>
        <w:ind w:left="105" w:firstLine="1104"/>
        <w:rPr>
          <w:color w:val="1154CC"/>
          <w:u w:val="thick" w:color="1154CC"/>
        </w:rPr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UCI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proofErr w:type="gramStart"/>
      <w:r>
        <w:t>Repository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hour.csv</w:t>
      </w:r>
      <w:r>
        <w:rPr>
          <w:spacing w:val="-5"/>
        </w:rPr>
        <w:t xml:space="preserve"> </w:t>
      </w:r>
      <w:r>
        <w:t xml:space="preserve">is available in this link </w:t>
      </w:r>
      <w:hyperlink r:id="rId6">
        <w:r>
          <w:rPr>
            <w:color w:val="1154CC"/>
            <w:u w:val="thick" w:color="1154CC"/>
          </w:rPr>
          <w:t>https://archive.ics.uci.edu/dataset/275/bike+sharing+dataset</w:t>
        </w:r>
      </w:hyperlink>
    </w:p>
    <w:p w14:paraId="40DC07FF" w14:textId="77777777" w:rsidR="006127F8" w:rsidRDefault="006127F8">
      <w:pPr>
        <w:pStyle w:val="BodyText"/>
      </w:pPr>
    </w:p>
    <w:p w14:paraId="542BA3A4" w14:textId="77777777" w:rsidR="006127F8" w:rsidRDefault="006127F8">
      <w:pPr>
        <w:pStyle w:val="BodyText"/>
      </w:pPr>
    </w:p>
    <w:p w14:paraId="2931BAE6" w14:textId="77777777" w:rsidR="006127F8" w:rsidRDefault="006127F8">
      <w:pPr>
        <w:pStyle w:val="BodyText"/>
        <w:spacing w:before="50"/>
      </w:pPr>
    </w:p>
    <w:p w14:paraId="73DBC7BE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ind w:left="492" w:hanging="387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Description</w:t>
      </w:r>
    </w:p>
    <w:p w14:paraId="518ABB15" w14:textId="77777777" w:rsidR="006127F8" w:rsidRDefault="00000000">
      <w:pPr>
        <w:pStyle w:val="BodyText"/>
        <w:spacing w:before="188" w:line="252" w:lineRule="auto"/>
        <w:ind w:left="105" w:right="1098"/>
      </w:pPr>
      <w:r>
        <w:t>Rental Bikeshare Demand Prediction is 17K+ dataset publicly available on UCI Repository. 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hour.csv.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17379 rows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instant,</w:t>
      </w:r>
      <w:r>
        <w:rPr>
          <w:spacing w:val="-6"/>
        </w:rPr>
        <w:t xml:space="preserve"> </w:t>
      </w:r>
      <w:proofErr w:type="spellStart"/>
      <w:r>
        <w:t>Dateday</w:t>
      </w:r>
      <w:proofErr w:type="spellEnd"/>
      <w:r>
        <w:t>,</w:t>
      </w:r>
      <w:r>
        <w:rPr>
          <w:spacing w:val="-6"/>
        </w:rPr>
        <w:t xml:space="preserve"> </w:t>
      </w:r>
      <w:r>
        <w:t>season,</w:t>
      </w:r>
      <w:r>
        <w:rPr>
          <w:spacing w:val="40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>month,</w:t>
      </w:r>
      <w:r>
        <w:rPr>
          <w:spacing w:val="-6"/>
        </w:rPr>
        <w:t xml:space="preserve"> </w:t>
      </w:r>
      <w:r>
        <w:t xml:space="preserve">hour, holiday, weekday, </w:t>
      </w:r>
      <w:proofErr w:type="spellStart"/>
      <w:r>
        <w:t>workingday</w:t>
      </w:r>
      <w:proofErr w:type="spellEnd"/>
      <w:r>
        <w:t xml:space="preserve">, </w:t>
      </w:r>
      <w:proofErr w:type="spellStart"/>
      <w:r>
        <w:t>weathersit</w:t>
      </w:r>
      <w:proofErr w:type="spellEnd"/>
      <w:r>
        <w:t xml:space="preserve">, temperature, </w:t>
      </w:r>
      <w:proofErr w:type="spellStart"/>
      <w:r>
        <w:t>atemperature</w:t>
      </w:r>
      <w:proofErr w:type="spellEnd"/>
      <w:r>
        <w:t xml:space="preserve">, humidity, windspeed, casual, registered, count. The glance of the Dataset </w:t>
      </w:r>
      <w:proofErr w:type="gramStart"/>
      <w:r>
        <w:t>is :</w:t>
      </w:r>
      <w:proofErr w:type="gramEnd"/>
    </w:p>
    <w:p w14:paraId="52380698" w14:textId="77777777" w:rsidR="006127F8" w:rsidRDefault="006127F8">
      <w:pPr>
        <w:pStyle w:val="BodyText"/>
        <w:rPr>
          <w:sz w:val="20"/>
        </w:rPr>
      </w:pPr>
    </w:p>
    <w:p w14:paraId="4A61D99F" w14:textId="77777777" w:rsidR="006127F8" w:rsidRDefault="00000000">
      <w:pPr>
        <w:pStyle w:val="BodyText"/>
        <w:spacing w:before="20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E02CB08" wp14:editId="1C33A589">
            <wp:simplePos x="0" y="0"/>
            <wp:positionH relativeFrom="page">
              <wp:posOffset>530643</wp:posOffset>
            </wp:positionH>
            <wp:positionV relativeFrom="paragraph">
              <wp:posOffset>291120</wp:posOffset>
            </wp:positionV>
            <wp:extent cx="6485391" cy="21717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39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691E3" w14:textId="77777777" w:rsidR="006127F8" w:rsidRDefault="006127F8">
      <w:pPr>
        <w:pStyle w:val="BodyText"/>
      </w:pPr>
    </w:p>
    <w:p w14:paraId="7677853B" w14:textId="77777777" w:rsidR="006127F8" w:rsidRDefault="006127F8">
      <w:pPr>
        <w:pStyle w:val="BodyText"/>
      </w:pPr>
    </w:p>
    <w:p w14:paraId="623F2B7B" w14:textId="77777777" w:rsidR="006127F8" w:rsidRDefault="006127F8">
      <w:pPr>
        <w:pStyle w:val="BodyText"/>
      </w:pPr>
    </w:p>
    <w:p w14:paraId="2C74020C" w14:textId="77777777" w:rsidR="006127F8" w:rsidRDefault="006127F8">
      <w:pPr>
        <w:pStyle w:val="BodyText"/>
        <w:spacing w:before="139"/>
      </w:pPr>
    </w:p>
    <w:p w14:paraId="797F6391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ind w:left="492" w:hanging="387"/>
      </w:pPr>
      <w:r>
        <w:t>Loading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271BB062" w14:textId="77777777" w:rsidR="006127F8" w:rsidRDefault="006127F8">
      <w:pPr>
        <w:pStyle w:val="BodyText"/>
        <w:rPr>
          <w:b/>
        </w:rPr>
      </w:pPr>
    </w:p>
    <w:p w14:paraId="6C4A5912" w14:textId="77777777" w:rsidR="006127F8" w:rsidRDefault="006127F8">
      <w:pPr>
        <w:pStyle w:val="BodyText"/>
        <w:spacing w:before="18"/>
        <w:rPr>
          <w:b/>
        </w:rPr>
      </w:pPr>
    </w:p>
    <w:p w14:paraId="7B47ED97" w14:textId="77777777" w:rsidR="006127F8" w:rsidRDefault="00000000">
      <w:pPr>
        <w:pStyle w:val="BodyText"/>
        <w:spacing w:line="252" w:lineRule="auto"/>
        <w:ind w:left="105" w:right="662"/>
      </w:pPr>
      <w:r>
        <w:t>Local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(hour.csv)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read_csv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Pandas </w:t>
      </w:r>
      <w:r>
        <w:rPr>
          <w:spacing w:val="-2"/>
        </w:rPr>
        <w:t>Library</w:t>
      </w:r>
    </w:p>
    <w:p w14:paraId="1172A2FC" w14:textId="77777777" w:rsidR="006127F8" w:rsidRDefault="006127F8">
      <w:pPr>
        <w:spacing w:line="252" w:lineRule="auto"/>
        <w:sectPr w:rsidR="006127F8">
          <w:pgSz w:w="12240" w:h="15840"/>
          <w:pgMar w:top="1620" w:right="540" w:bottom="280" w:left="700" w:header="720" w:footer="720" w:gutter="0"/>
          <w:cols w:space="720"/>
        </w:sectPr>
      </w:pPr>
    </w:p>
    <w:p w14:paraId="75E34B06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spacing w:before="62"/>
        <w:ind w:left="492" w:hanging="387"/>
      </w:pPr>
      <w:r>
        <w:lastRenderedPageBreak/>
        <w:t>Data</w:t>
      </w:r>
      <w:r>
        <w:rPr>
          <w:spacing w:val="-6"/>
        </w:rPr>
        <w:t xml:space="preserve"> </w:t>
      </w:r>
      <w:r>
        <w:rPr>
          <w:spacing w:val="-2"/>
        </w:rPr>
        <w:t>Preprocessing</w:t>
      </w:r>
    </w:p>
    <w:p w14:paraId="2BC22F33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before="40" w:line="278" w:lineRule="auto"/>
        <w:ind w:right="2156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necessary</w:t>
      </w:r>
      <w:r>
        <w:rPr>
          <w:spacing w:val="-6"/>
          <w:sz w:val="26"/>
        </w:rPr>
        <w:t xml:space="preserve"> </w:t>
      </w:r>
      <w:r>
        <w:rPr>
          <w:sz w:val="26"/>
        </w:rPr>
        <w:t>libraries</w:t>
      </w:r>
      <w:r>
        <w:rPr>
          <w:spacing w:val="-6"/>
          <w:sz w:val="26"/>
        </w:rPr>
        <w:t xml:space="preserve"> </w:t>
      </w:r>
      <w:r>
        <w:rPr>
          <w:sz w:val="26"/>
        </w:rPr>
        <w:t>were</w:t>
      </w:r>
      <w:r>
        <w:rPr>
          <w:spacing w:val="-6"/>
          <w:sz w:val="26"/>
        </w:rPr>
        <w:t xml:space="preserve"> </w:t>
      </w:r>
      <w:r>
        <w:rPr>
          <w:sz w:val="26"/>
        </w:rPr>
        <w:t>imported</w:t>
      </w:r>
      <w:r>
        <w:rPr>
          <w:spacing w:val="-6"/>
          <w:sz w:val="26"/>
        </w:rPr>
        <w:t xml:space="preserve"> </w:t>
      </w:r>
      <w:r>
        <w:rPr>
          <w:sz w:val="26"/>
        </w:rPr>
        <w:t>first</w:t>
      </w:r>
      <w:r>
        <w:rPr>
          <w:spacing w:val="-6"/>
          <w:sz w:val="26"/>
        </w:rPr>
        <w:t xml:space="preserve"> </w:t>
      </w:r>
      <w:r>
        <w:rPr>
          <w:sz w:val="26"/>
        </w:rPr>
        <w:t>such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Numpy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Pandas,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Matplotlib, Seaborn, </w:t>
      </w:r>
      <w:proofErr w:type="spellStart"/>
      <w:r>
        <w:rPr>
          <w:sz w:val="26"/>
        </w:rPr>
        <w:t>sk</w:t>
      </w:r>
      <w:proofErr w:type="spellEnd"/>
      <w:r>
        <w:rPr>
          <w:sz w:val="26"/>
        </w:rPr>
        <w:t>-learn.</w:t>
      </w:r>
    </w:p>
    <w:p w14:paraId="5399817B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line="311" w:lineRule="exact"/>
        <w:ind w:left="267" w:hanging="162"/>
        <w:rPr>
          <w:sz w:val="26"/>
        </w:rPr>
      </w:pPr>
      <w:r>
        <w:rPr>
          <w:sz w:val="26"/>
        </w:rPr>
        <w:t>Checking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basic</w:t>
      </w:r>
      <w:r>
        <w:rPr>
          <w:spacing w:val="-6"/>
          <w:sz w:val="26"/>
        </w:rPr>
        <w:t xml:space="preserve"> </w:t>
      </w:r>
      <w:r>
        <w:rPr>
          <w:sz w:val="26"/>
        </w:rPr>
        <w:t>profile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dataset.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get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better</w:t>
      </w:r>
      <w:r>
        <w:rPr>
          <w:spacing w:val="-6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dataset.</w:t>
      </w:r>
    </w:p>
    <w:p w14:paraId="4309303D" w14:textId="77777777" w:rsidR="006127F8" w:rsidRDefault="00000000">
      <w:pPr>
        <w:pStyle w:val="ListParagraph"/>
        <w:numPr>
          <w:ilvl w:val="3"/>
          <w:numId w:val="2"/>
        </w:numPr>
        <w:tabs>
          <w:tab w:val="left" w:pos="1053"/>
        </w:tabs>
        <w:spacing w:before="43"/>
        <w:ind w:left="1053" w:hanging="228"/>
        <w:rPr>
          <w:sz w:val="26"/>
        </w:rPr>
      </w:pP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Info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method</w:t>
      </w:r>
    </w:p>
    <w:p w14:paraId="528C64DB" w14:textId="77777777" w:rsidR="006127F8" w:rsidRDefault="00000000">
      <w:pPr>
        <w:pStyle w:val="ListParagraph"/>
        <w:numPr>
          <w:ilvl w:val="3"/>
          <w:numId w:val="2"/>
        </w:numPr>
        <w:tabs>
          <w:tab w:val="left" w:pos="1053"/>
        </w:tabs>
        <w:spacing w:before="41"/>
        <w:ind w:left="1053" w:hanging="228"/>
        <w:rPr>
          <w:sz w:val="26"/>
        </w:rPr>
      </w:pP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Describe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method</w:t>
      </w:r>
    </w:p>
    <w:p w14:paraId="6F061772" w14:textId="77777777" w:rsidR="006127F8" w:rsidRDefault="00000000">
      <w:pPr>
        <w:pStyle w:val="ListParagraph"/>
        <w:numPr>
          <w:ilvl w:val="3"/>
          <w:numId w:val="2"/>
        </w:numPr>
        <w:tabs>
          <w:tab w:val="left" w:pos="1053"/>
        </w:tabs>
        <w:spacing w:before="43"/>
        <w:ind w:left="1053" w:hanging="228"/>
        <w:rPr>
          <w:sz w:val="26"/>
        </w:rPr>
      </w:pPr>
      <w:r>
        <w:rPr>
          <w:sz w:val="26"/>
        </w:rPr>
        <w:t>Checking</w:t>
      </w:r>
      <w:r>
        <w:rPr>
          <w:spacing w:val="-7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unique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column.</w:t>
      </w:r>
    </w:p>
    <w:p w14:paraId="57BE7436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before="176"/>
        <w:ind w:left="267" w:hanging="162"/>
        <w:rPr>
          <w:sz w:val="26"/>
        </w:rPr>
      </w:pPr>
      <w:r>
        <w:rPr>
          <w:sz w:val="26"/>
        </w:rPr>
        <w:t>Checking</w:t>
      </w:r>
      <w:r>
        <w:rPr>
          <w:spacing w:val="-7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info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Dataset,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verify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correct</w:t>
      </w:r>
      <w:r>
        <w:rPr>
          <w:spacing w:val="-5"/>
          <w:sz w:val="26"/>
        </w:rPr>
        <w:t xml:space="preserve"> </w:t>
      </w:r>
      <w:r>
        <w:rPr>
          <w:sz w:val="26"/>
        </w:rPr>
        <w:t>datatype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Columns.</w:t>
      </w:r>
    </w:p>
    <w:p w14:paraId="407D28F0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before="178"/>
        <w:ind w:left="267" w:hanging="162"/>
        <w:rPr>
          <w:sz w:val="26"/>
        </w:rPr>
      </w:pPr>
      <w:r>
        <w:rPr>
          <w:sz w:val="26"/>
        </w:rPr>
        <w:t>Checking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Null</w:t>
      </w:r>
      <w:r>
        <w:rPr>
          <w:spacing w:val="-5"/>
          <w:sz w:val="26"/>
        </w:rPr>
        <w:t xml:space="preserve"> </w:t>
      </w:r>
      <w:r>
        <w:rPr>
          <w:sz w:val="26"/>
        </w:rPr>
        <w:t>values,</w:t>
      </w:r>
      <w:r>
        <w:rPr>
          <w:spacing w:val="-5"/>
          <w:sz w:val="26"/>
        </w:rPr>
        <w:t xml:space="preserve"> </w:t>
      </w:r>
      <w:r>
        <w:rPr>
          <w:sz w:val="26"/>
        </w:rPr>
        <w:t>because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null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affect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accuracy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model.</w:t>
      </w:r>
    </w:p>
    <w:p w14:paraId="1C98598E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before="27"/>
        <w:ind w:left="267" w:hanging="162"/>
        <w:rPr>
          <w:sz w:val="26"/>
        </w:rPr>
      </w:pPr>
      <w:r>
        <w:rPr>
          <w:sz w:val="26"/>
        </w:rPr>
        <w:t>Doing</w:t>
      </w:r>
      <w:r>
        <w:rPr>
          <w:spacing w:val="-8"/>
          <w:sz w:val="26"/>
        </w:rPr>
        <w:t xml:space="preserve"> </w:t>
      </w:r>
      <w:r>
        <w:rPr>
          <w:sz w:val="26"/>
        </w:rPr>
        <w:t>Feature</w:t>
      </w:r>
      <w:r>
        <w:rPr>
          <w:spacing w:val="-5"/>
          <w:sz w:val="26"/>
        </w:rPr>
        <w:t xml:space="preserve"> </w:t>
      </w:r>
      <w:r>
        <w:rPr>
          <w:sz w:val="26"/>
        </w:rPr>
        <w:t>selection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dropping</w:t>
      </w:r>
      <w:r>
        <w:rPr>
          <w:spacing w:val="-6"/>
          <w:sz w:val="26"/>
        </w:rPr>
        <w:t xml:space="preserve"> </w:t>
      </w:r>
      <w:r>
        <w:rPr>
          <w:sz w:val="26"/>
        </w:rPr>
        <w:t>those</w:t>
      </w:r>
      <w:r>
        <w:rPr>
          <w:spacing w:val="-5"/>
          <w:sz w:val="26"/>
        </w:rPr>
        <w:t xml:space="preserve"> </w:t>
      </w:r>
      <w:r>
        <w:rPr>
          <w:sz w:val="26"/>
        </w:rPr>
        <w:t>columns</w:t>
      </w:r>
      <w:r>
        <w:rPr>
          <w:spacing w:val="-6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needed.</w:t>
      </w:r>
    </w:p>
    <w:p w14:paraId="1BB05250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before="14" w:line="247" w:lineRule="auto"/>
        <w:ind w:right="417" w:firstLine="0"/>
        <w:rPr>
          <w:sz w:val="26"/>
        </w:rPr>
      </w:pPr>
      <w:r>
        <w:rPr>
          <w:sz w:val="26"/>
        </w:rPr>
        <w:t>Converting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integer</w:t>
      </w:r>
      <w:r>
        <w:rPr>
          <w:spacing w:val="-2"/>
          <w:sz w:val="26"/>
        </w:rPr>
        <w:t xml:space="preserve"> </w:t>
      </w:r>
      <w:r>
        <w:rPr>
          <w:sz w:val="26"/>
        </w:rPr>
        <w:t>columns</w:t>
      </w:r>
      <w:r>
        <w:rPr>
          <w:spacing w:val="-2"/>
          <w:sz w:val="26"/>
        </w:rPr>
        <w:t xml:space="preserve"> </w:t>
      </w:r>
      <w:r>
        <w:rPr>
          <w:sz w:val="26"/>
        </w:rPr>
        <w:t>[‘season’,</w:t>
      </w:r>
      <w:r>
        <w:rPr>
          <w:spacing w:val="-2"/>
          <w:sz w:val="26"/>
        </w:rPr>
        <w:t xml:space="preserve"> </w:t>
      </w:r>
      <w:r>
        <w:rPr>
          <w:sz w:val="26"/>
        </w:rPr>
        <w:t>‘yr’,</w:t>
      </w:r>
      <w:r>
        <w:rPr>
          <w:spacing w:val="-2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mnth</w:t>
      </w:r>
      <w:proofErr w:type="spellEnd"/>
      <w:r>
        <w:rPr>
          <w:sz w:val="26"/>
        </w:rPr>
        <w:t>’,</w:t>
      </w:r>
      <w:r>
        <w:rPr>
          <w:spacing w:val="-2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hr</w:t>
      </w:r>
      <w:proofErr w:type="spellEnd"/>
      <w:proofErr w:type="gramStart"/>
      <w:r>
        <w:rPr>
          <w:sz w:val="26"/>
        </w:rPr>
        <w:t>’</w:t>
      </w:r>
      <w:r>
        <w:rPr>
          <w:spacing w:val="-2"/>
          <w:sz w:val="26"/>
        </w:rPr>
        <w:t xml:space="preserve"> </w:t>
      </w:r>
      <w:r>
        <w:rPr>
          <w:sz w:val="26"/>
        </w:rPr>
        <w:t>,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‘holiday’</w:t>
      </w:r>
      <w:r>
        <w:rPr>
          <w:spacing w:val="-2"/>
          <w:sz w:val="26"/>
        </w:rPr>
        <w:t xml:space="preserve"> 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‘weekday’</w:t>
      </w:r>
      <w:r>
        <w:rPr>
          <w:spacing w:val="-2"/>
          <w:sz w:val="26"/>
        </w:rPr>
        <w:t xml:space="preserve"> 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workingday</w:t>
      </w:r>
      <w:proofErr w:type="spellEnd"/>
      <w:r>
        <w:rPr>
          <w:sz w:val="26"/>
        </w:rPr>
        <w:t>’, ‘</w:t>
      </w:r>
      <w:proofErr w:type="spellStart"/>
      <w:r>
        <w:rPr>
          <w:sz w:val="26"/>
        </w:rPr>
        <w:t>weathersit</w:t>
      </w:r>
      <w:proofErr w:type="spellEnd"/>
      <w:r>
        <w:rPr>
          <w:sz w:val="26"/>
        </w:rPr>
        <w:t>’] into categorical columns.</w:t>
      </w:r>
    </w:p>
    <w:p w14:paraId="5652839B" w14:textId="77777777" w:rsidR="006127F8" w:rsidRDefault="00000000">
      <w:pPr>
        <w:pStyle w:val="ListParagraph"/>
        <w:numPr>
          <w:ilvl w:val="2"/>
          <w:numId w:val="2"/>
        </w:numPr>
        <w:tabs>
          <w:tab w:val="left" w:pos="267"/>
        </w:tabs>
        <w:spacing w:line="252" w:lineRule="auto"/>
        <w:ind w:right="796" w:firstLine="0"/>
        <w:rPr>
          <w:sz w:val="26"/>
        </w:rPr>
      </w:pPr>
      <w:r>
        <w:rPr>
          <w:sz w:val="26"/>
        </w:rPr>
        <w:t>Performing</w:t>
      </w:r>
      <w:r>
        <w:rPr>
          <w:spacing w:val="-4"/>
          <w:sz w:val="26"/>
        </w:rPr>
        <w:t xml:space="preserve"> </w:t>
      </w:r>
      <w:r>
        <w:rPr>
          <w:sz w:val="26"/>
        </w:rPr>
        <w:t>standard</w:t>
      </w:r>
      <w:r>
        <w:rPr>
          <w:spacing w:val="-4"/>
          <w:sz w:val="26"/>
        </w:rPr>
        <w:t xml:space="preserve"> </w:t>
      </w:r>
      <w:r>
        <w:rPr>
          <w:sz w:val="26"/>
        </w:rPr>
        <w:t>scaling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numerical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categorical</w:t>
      </w:r>
      <w:r>
        <w:rPr>
          <w:spacing w:val="-4"/>
          <w:sz w:val="26"/>
        </w:rPr>
        <w:t xml:space="preserve"> </w:t>
      </w:r>
      <w:r>
        <w:rPr>
          <w:sz w:val="26"/>
        </w:rPr>
        <w:t>columns.</w:t>
      </w:r>
      <w:r>
        <w:rPr>
          <w:spacing w:val="-4"/>
          <w:sz w:val="26"/>
        </w:rPr>
        <w:t xml:space="preserve"> </w:t>
      </w:r>
      <w:r>
        <w:rPr>
          <w:sz w:val="26"/>
        </w:rPr>
        <w:t>And,</w:t>
      </w:r>
      <w:r>
        <w:rPr>
          <w:spacing w:val="-4"/>
          <w:sz w:val="26"/>
        </w:rPr>
        <w:t xml:space="preserve"> </w:t>
      </w:r>
      <w:r>
        <w:rPr>
          <w:sz w:val="26"/>
        </w:rPr>
        <w:t>One</w:t>
      </w:r>
      <w:r>
        <w:rPr>
          <w:spacing w:val="-4"/>
          <w:sz w:val="26"/>
        </w:rPr>
        <w:t xml:space="preserve"> </w:t>
      </w:r>
      <w:r>
        <w:rPr>
          <w:sz w:val="26"/>
        </w:rPr>
        <w:t>Hot</w:t>
      </w:r>
      <w:r>
        <w:rPr>
          <w:spacing w:val="-4"/>
          <w:sz w:val="26"/>
        </w:rPr>
        <w:t xml:space="preserve"> </w:t>
      </w:r>
      <w:r>
        <w:rPr>
          <w:sz w:val="26"/>
        </w:rPr>
        <w:t>Encoding</w:t>
      </w:r>
      <w:r>
        <w:rPr>
          <w:spacing w:val="-4"/>
          <w:sz w:val="26"/>
        </w:rPr>
        <w:t xml:space="preserve"> </w:t>
      </w:r>
      <w:r>
        <w:rPr>
          <w:sz w:val="26"/>
        </w:rPr>
        <w:t>on Categorical columns.</w:t>
      </w:r>
    </w:p>
    <w:p w14:paraId="368FA228" w14:textId="77777777" w:rsidR="006127F8" w:rsidRDefault="00000000">
      <w:pPr>
        <w:pStyle w:val="BodyText"/>
        <w:spacing w:before="163"/>
        <w:ind w:left="105"/>
      </w:pPr>
      <w:r>
        <w:t>Now,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14:paraId="3F4CB1FF" w14:textId="77777777" w:rsidR="006127F8" w:rsidRDefault="006127F8">
      <w:pPr>
        <w:pStyle w:val="BodyText"/>
      </w:pPr>
    </w:p>
    <w:p w14:paraId="7C5558D4" w14:textId="77777777" w:rsidR="006127F8" w:rsidRDefault="006127F8">
      <w:pPr>
        <w:pStyle w:val="BodyText"/>
        <w:spacing w:before="161"/>
      </w:pPr>
    </w:p>
    <w:p w14:paraId="713DAB02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ind w:left="492" w:hanging="387"/>
      </w:pPr>
      <w:r>
        <w:t>Modeling</w:t>
      </w:r>
      <w:r>
        <w:rPr>
          <w:spacing w:val="-8"/>
        </w:rPr>
        <w:t xml:space="preserve"> </w:t>
      </w:r>
      <w:r>
        <w:rPr>
          <w:spacing w:val="-2"/>
        </w:rPr>
        <w:t>Process</w:t>
      </w:r>
    </w:p>
    <w:p w14:paraId="65D65E71" w14:textId="77777777" w:rsidR="006127F8" w:rsidRDefault="006127F8">
      <w:pPr>
        <w:pStyle w:val="BodyText"/>
        <w:spacing w:before="184"/>
        <w:rPr>
          <w:b/>
        </w:rPr>
      </w:pPr>
    </w:p>
    <w:p w14:paraId="6BF1F27C" w14:textId="77777777" w:rsidR="006127F8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line="228" w:lineRule="auto"/>
        <w:ind w:right="603" w:firstLine="0"/>
        <w:jc w:val="both"/>
        <w:rPr>
          <w:sz w:val="26"/>
        </w:rPr>
      </w:pP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preprocessing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split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sets</w:t>
      </w:r>
      <w:r>
        <w:rPr>
          <w:spacing w:val="-3"/>
          <w:sz w:val="26"/>
        </w:rPr>
        <w:t xml:space="preserve"> </w:t>
      </w:r>
      <w:r>
        <w:rPr>
          <w:sz w:val="26"/>
        </w:rPr>
        <w:t>X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y.</w:t>
      </w:r>
      <w:r>
        <w:rPr>
          <w:spacing w:val="-3"/>
          <w:sz w:val="26"/>
        </w:rPr>
        <w:t xml:space="preserve"> </w:t>
      </w:r>
      <w:r>
        <w:rPr>
          <w:sz w:val="26"/>
        </w:rPr>
        <w:t>X</w:t>
      </w:r>
      <w:r>
        <w:rPr>
          <w:spacing w:val="-3"/>
          <w:sz w:val="26"/>
        </w:rPr>
        <w:t xml:space="preserve"> </w:t>
      </w:r>
      <w:r>
        <w:rPr>
          <w:sz w:val="26"/>
        </w:rPr>
        <w:t>contains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columns except the target column in our case </w:t>
      </w:r>
      <w:proofErr w:type="gramStart"/>
      <w:r>
        <w:rPr>
          <w:sz w:val="26"/>
        </w:rPr>
        <w:t>( Count</w:t>
      </w:r>
      <w:proofErr w:type="gramEnd"/>
      <w:r>
        <w:rPr>
          <w:sz w:val="26"/>
        </w:rPr>
        <w:t xml:space="preserve"> ), y contains only the Target column.</w:t>
      </w:r>
    </w:p>
    <w:p w14:paraId="3BF06C4B" w14:textId="77777777" w:rsidR="006127F8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line="282" w:lineRule="exact"/>
        <w:ind w:left="326" w:hanging="221"/>
        <w:jc w:val="both"/>
        <w:rPr>
          <w:sz w:val="26"/>
        </w:rPr>
      </w:pP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train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split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6"/>
          <w:sz w:val="26"/>
        </w:rPr>
        <w:t xml:space="preserve"> </w:t>
      </w:r>
      <w:r>
        <w:rPr>
          <w:sz w:val="26"/>
        </w:rPr>
        <w:t>first</w:t>
      </w:r>
      <w:r>
        <w:rPr>
          <w:spacing w:val="-6"/>
          <w:sz w:val="26"/>
        </w:rPr>
        <w:t xml:space="preserve"> </w:t>
      </w:r>
      <w:r>
        <w:rPr>
          <w:sz w:val="26"/>
        </w:rPr>
        <w:t>split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dataset</w:t>
      </w:r>
      <w:r>
        <w:rPr>
          <w:spacing w:val="-6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X_</w:t>
      </w:r>
      <w:proofErr w:type="gramStart"/>
      <w:r>
        <w:rPr>
          <w:sz w:val="26"/>
        </w:rPr>
        <w:t>train,X</w:t>
      </w:r>
      <w:proofErr w:type="gramEnd"/>
      <w:r>
        <w:rPr>
          <w:sz w:val="26"/>
        </w:rPr>
        <w:t>_test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y_train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y_test</w:t>
      </w:r>
      <w:proofErr w:type="spellEnd"/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.</w:t>
      </w:r>
    </w:p>
    <w:p w14:paraId="11774CCB" w14:textId="540CAE7D" w:rsidR="006127F8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5" w:line="228" w:lineRule="auto"/>
        <w:ind w:right="209" w:firstLine="0"/>
        <w:jc w:val="both"/>
        <w:rPr>
          <w:sz w:val="26"/>
        </w:rPr>
      </w:pPr>
      <w:r>
        <w:rPr>
          <w:sz w:val="26"/>
        </w:rPr>
        <w:t>Then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Regression</w:t>
      </w:r>
      <w:r>
        <w:rPr>
          <w:spacing w:val="-3"/>
          <w:sz w:val="26"/>
        </w:rPr>
        <w:t xml:space="preserve"> </w:t>
      </w:r>
      <w:r>
        <w:rPr>
          <w:sz w:val="26"/>
        </w:rPr>
        <w:t>Algorithms</w:t>
      </w:r>
      <w:r>
        <w:rPr>
          <w:spacing w:val="-3"/>
          <w:sz w:val="26"/>
        </w:rPr>
        <w:t xml:space="preserve"> </w:t>
      </w:r>
      <w:r>
        <w:rPr>
          <w:sz w:val="26"/>
        </w:rPr>
        <w:t>like:</w:t>
      </w:r>
      <w:r>
        <w:rPr>
          <w:spacing w:val="-3"/>
          <w:sz w:val="26"/>
        </w:rPr>
        <w:t xml:space="preserve"> </w:t>
      </w:r>
      <w:proofErr w:type="spellStart"/>
      <w:r w:rsidR="009D4CCF">
        <w:rPr>
          <w:sz w:val="26"/>
        </w:rPr>
        <w:t>Gradient</w:t>
      </w:r>
      <w:r>
        <w:rPr>
          <w:sz w:val="26"/>
        </w:rPr>
        <w:t>Boost</w:t>
      </w:r>
      <w:r w:rsidR="009D4CCF">
        <w:rPr>
          <w:sz w:val="26"/>
        </w:rPr>
        <w:t>ing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Random</w:t>
      </w:r>
      <w:r>
        <w:rPr>
          <w:spacing w:val="-3"/>
          <w:sz w:val="26"/>
        </w:rPr>
        <w:t xml:space="preserve"> </w:t>
      </w:r>
      <w:r>
        <w:rPr>
          <w:sz w:val="26"/>
        </w:rPr>
        <w:t>Forest,</w:t>
      </w:r>
      <w:r>
        <w:rPr>
          <w:spacing w:val="-3"/>
          <w:sz w:val="26"/>
        </w:rPr>
        <w:t xml:space="preserve"> </w:t>
      </w:r>
      <w:r>
        <w:rPr>
          <w:sz w:val="26"/>
        </w:rPr>
        <w:t>Bagging,</w:t>
      </w:r>
      <w:r>
        <w:rPr>
          <w:spacing w:val="-3"/>
          <w:sz w:val="26"/>
        </w:rPr>
        <w:t xml:space="preserve"> </w:t>
      </w:r>
      <w:r>
        <w:rPr>
          <w:sz w:val="26"/>
        </w:rPr>
        <w:t>Decision</w:t>
      </w:r>
      <w:r>
        <w:rPr>
          <w:spacing w:val="-3"/>
          <w:sz w:val="26"/>
        </w:rPr>
        <w:t xml:space="preserve"> </w:t>
      </w:r>
      <w:r>
        <w:rPr>
          <w:sz w:val="26"/>
        </w:rPr>
        <w:t>Tree, Gradient</w:t>
      </w:r>
      <w:r>
        <w:rPr>
          <w:spacing w:val="-3"/>
          <w:sz w:val="26"/>
        </w:rPr>
        <w:t xml:space="preserve"> </w:t>
      </w:r>
      <w:r>
        <w:rPr>
          <w:sz w:val="26"/>
        </w:rPr>
        <w:t>Boost,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KNeighbors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Linear</w:t>
      </w:r>
      <w:r>
        <w:rPr>
          <w:spacing w:val="-3"/>
          <w:sz w:val="26"/>
        </w:rPr>
        <w:t xml:space="preserve"> </w:t>
      </w:r>
      <w:r>
        <w:rPr>
          <w:sz w:val="26"/>
        </w:rPr>
        <w:t>Regression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predict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count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Rental</w:t>
      </w:r>
      <w:r>
        <w:rPr>
          <w:spacing w:val="-3"/>
          <w:sz w:val="26"/>
        </w:rPr>
        <w:t xml:space="preserve"> </w:t>
      </w:r>
      <w:r>
        <w:rPr>
          <w:sz w:val="26"/>
        </w:rPr>
        <w:t>Bikes</w:t>
      </w:r>
      <w:r>
        <w:rPr>
          <w:spacing w:val="-3"/>
          <w:sz w:val="26"/>
        </w:rPr>
        <w:t xml:space="preserve"> </w:t>
      </w:r>
      <w:r>
        <w:rPr>
          <w:sz w:val="26"/>
        </w:rPr>
        <w:t>required</w:t>
      </w:r>
      <w:r>
        <w:rPr>
          <w:spacing w:val="-3"/>
          <w:sz w:val="26"/>
        </w:rPr>
        <w:t xml:space="preserve"> </w:t>
      </w:r>
      <w:r>
        <w:rPr>
          <w:sz w:val="26"/>
        </w:rPr>
        <w:t>based</w:t>
      </w:r>
      <w:r>
        <w:rPr>
          <w:spacing w:val="-3"/>
          <w:sz w:val="26"/>
        </w:rPr>
        <w:t xml:space="preserve"> </w:t>
      </w:r>
      <w:r>
        <w:rPr>
          <w:sz w:val="26"/>
        </w:rPr>
        <w:t>on certain conditions</w:t>
      </w:r>
      <w:r w:rsidR="009D4CCF">
        <w:rPr>
          <w:sz w:val="26"/>
        </w:rPr>
        <w:t xml:space="preserve"> and achieve 91% accuracy.</w:t>
      </w:r>
    </w:p>
    <w:p w14:paraId="28C9CF87" w14:textId="77777777" w:rsidR="006127F8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3" w:line="228" w:lineRule="auto"/>
        <w:ind w:right="182" w:firstLine="0"/>
        <w:jc w:val="both"/>
        <w:rPr>
          <w:sz w:val="26"/>
        </w:rPr>
      </w:pP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creating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normal</w:t>
      </w:r>
      <w:r>
        <w:rPr>
          <w:spacing w:val="-3"/>
          <w:sz w:val="26"/>
        </w:rPr>
        <w:t xml:space="preserve"> </w:t>
      </w:r>
      <w:r>
        <w:rPr>
          <w:sz w:val="26"/>
        </w:rPr>
        <w:t>without</w:t>
      </w:r>
      <w:r>
        <w:rPr>
          <w:spacing w:val="-3"/>
          <w:sz w:val="26"/>
        </w:rPr>
        <w:t xml:space="preserve"> </w:t>
      </w:r>
      <w:r>
        <w:rPr>
          <w:sz w:val="26"/>
        </w:rPr>
        <w:t>any</w:t>
      </w:r>
      <w:r>
        <w:rPr>
          <w:spacing w:val="-3"/>
          <w:sz w:val="26"/>
        </w:rPr>
        <w:t xml:space="preserve"> </w:t>
      </w:r>
      <w:r>
        <w:rPr>
          <w:sz w:val="26"/>
        </w:rPr>
        <w:t>hyper</w:t>
      </w:r>
      <w:r>
        <w:rPr>
          <w:spacing w:val="-3"/>
          <w:sz w:val="26"/>
        </w:rPr>
        <w:t xml:space="preserve"> </w:t>
      </w:r>
      <w:r>
        <w:rPr>
          <w:sz w:val="26"/>
        </w:rPr>
        <w:t>tuned</w:t>
      </w:r>
      <w:r>
        <w:rPr>
          <w:spacing w:val="-3"/>
          <w:sz w:val="26"/>
        </w:rPr>
        <w:t xml:space="preserve"> </w:t>
      </w:r>
      <w:r>
        <w:rPr>
          <w:sz w:val="26"/>
        </w:rPr>
        <w:t>models,</w:t>
      </w:r>
      <w:r>
        <w:rPr>
          <w:spacing w:val="-3"/>
          <w:sz w:val="26"/>
        </w:rPr>
        <w:t xml:space="preserve"> </w:t>
      </w:r>
      <w:r>
        <w:rPr>
          <w:sz w:val="26"/>
        </w:rPr>
        <w:t>find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best</w:t>
      </w:r>
      <w:r>
        <w:rPr>
          <w:spacing w:val="-3"/>
          <w:sz w:val="26"/>
        </w:rPr>
        <w:t xml:space="preserve"> </w:t>
      </w:r>
      <w:r>
        <w:rPr>
          <w:sz w:val="26"/>
        </w:rPr>
        <w:t>performing</w:t>
      </w:r>
      <w:r>
        <w:rPr>
          <w:spacing w:val="-3"/>
          <w:sz w:val="26"/>
        </w:rPr>
        <w:t xml:space="preserve"> </w:t>
      </w:r>
      <w:r>
        <w:rPr>
          <w:sz w:val="26"/>
        </w:rPr>
        <w:t>model out of all.</w:t>
      </w:r>
    </w:p>
    <w:p w14:paraId="612B4854" w14:textId="77777777" w:rsidR="006127F8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before="15" w:line="252" w:lineRule="auto"/>
        <w:ind w:right="102" w:firstLine="0"/>
        <w:jc w:val="both"/>
        <w:rPr>
          <w:sz w:val="26"/>
        </w:rPr>
      </w:pPr>
      <w:r>
        <w:rPr>
          <w:sz w:val="26"/>
        </w:rPr>
        <w:t>Then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40"/>
          <w:sz w:val="26"/>
        </w:rPr>
        <w:t xml:space="preserve"> </w:t>
      </w:r>
      <w:r>
        <w:rPr>
          <w:sz w:val="26"/>
        </w:rPr>
        <w:t>Grid</w:t>
      </w:r>
      <w:r>
        <w:rPr>
          <w:spacing w:val="-2"/>
          <w:sz w:val="26"/>
        </w:rPr>
        <w:t xml:space="preserve"> </w:t>
      </w:r>
      <w:r>
        <w:rPr>
          <w:sz w:val="26"/>
        </w:rPr>
        <w:t>Search</w:t>
      </w:r>
      <w:r>
        <w:rPr>
          <w:spacing w:val="-2"/>
          <w:sz w:val="26"/>
        </w:rPr>
        <w:t xml:space="preserve"> </w:t>
      </w:r>
      <w:r>
        <w:rPr>
          <w:sz w:val="26"/>
        </w:rPr>
        <w:t>CV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find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best</w:t>
      </w:r>
      <w:r>
        <w:rPr>
          <w:spacing w:val="-2"/>
          <w:sz w:val="26"/>
        </w:rPr>
        <w:t xml:space="preserve"> </w:t>
      </w:r>
      <w:r>
        <w:rPr>
          <w:sz w:val="26"/>
        </w:rPr>
        <w:t>suiting</w:t>
      </w:r>
      <w:r>
        <w:rPr>
          <w:spacing w:val="-2"/>
          <w:sz w:val="26"/>
        </w:rPr>
        <w:t xml:space="preserve"> </w:t>
      </w:r>
      <w:r>
        <w:rPr>
          <w:sz w:val="26"/>
        </w:rPr>
        <w:t>parameters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models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again</w:t>
      </w:r>
      <w:r>
        <w:rPr>
          <w:spacing w:val="-2"/>
          <w:sz w:val="26"/>
        </w:rPr>
        <w:t xml:space="preserve"> </w:t>
      </w:r>
      <w:r>
        <w:rPr>
          <w:sz w:val="26"/>
        </w:rPr>
        <w:t>find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the best performing model after Hyperparameter tuning.</w:t>
      </w:r>
    </w:p>
    <w:p w14:paraId="5482B9FF" w14:textId="77777777" w:rsidR="006127F8" w:rsidRDefault="006127F8">
      <w:pPr>
        <w:pStyle w:val="BodyText"/>
      </w:pPr>
    </w:p>
    <w:p w14:paraId="362652AA" w14:textId="77777777" w:rsidR="006127F8" w:rsidRDefault="006127F8">
      <w:pPr>
        <w:pStyle w:val="BodyText"/>
        <w:spacing w:before="56"/>
      </w:pPr>
    </w:p>
    <w:p w14:paraId="773E143A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spacing w:before="1"/>
        <w:ind w:left="492" w:hanging="387"/>
      </w:pPr>
      <w:r>
        <w:t>UI</w:t>
      </w:r>
      <w:r>
        <w:rPr>
          <w:spacing w:val="-2"/>
        </w:rPr>
        <w:t xml:space="preserve"> Integration</w:t>
      </w:r>
    </w:p>
    <w:p w14:paraId="239AF86C" w14:textId="77777777" w:rsidR="006127F8" w:rsidRDefault="00000000">
      <w:pPr>
        <w:pStyle w:val="BodyText"/>
        <w:spacing w:before="181" w:line="249" w:lineRule="auto"/>
        <w:ind w:left="105" w:right="1282"/>
      </w:pPr>
      <w:r>
        <w:t>Both CSS and HTML files are being created and are being integrated with the created 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app.py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 tested locally.</w:t>
      </w:r>
    </w:p>
    <w:p w14:paraId="0B390AC0" w14:textId="77777777" w:rsidR="006127F8" w:rsidRDefault="006127F8">
      <w:pPr>
        <w:spacing w:line="249" w:lineRule="auto"/>
        <w:sectPr w:rsidR="006127F8">
          <w:pgSz w:w="12240" w:h="15840"/>
          <w:pgMar w:top="1640" w:right="540" w:bottom="280" w:left="700" w:header="720" w:footer="720" w:gutter="0"/>
          <w:cols w:space="720"/>
        </w:sectPr>
      </w:pPr>
    </w:p>
    <w:p w14:paraId="265E0E1D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spacing w:before="77"/>
        <w:ind w:left="492" w:hanging="387"/>
      </w:pPr>
      <w:r>
        <w:lastRenderedPageBreak/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4"/>
        </w:rPr>
        <w:t>User</w:t>
      </w:r>
    </w:p>
    <w:p w14:paraId="01504861" w14:textId="77777777" w:rsidR="006127F8" w:rsidRDefault="00000000">
      <w:pPr>
        <w:pStyle w:val="BodyText"/>
        <w:spacing w:before="188"/>
        <w:ind w:left="105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retrieved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page.</w:t>
      </w:r>
    </w:p>
    <w:p w14:paraId="7FF55C8B" w14:textId="77777777" w:rsidR="006127F8" w:rsidRDefault="006127F8">
      <w:pPr>
        <w:pStyle w:val="BodyText"/>
      </w:pPr>
    </w:p>
    <w:p w14:paraId="02EC4041" w14:textId="77777777" w:rsidR="006127F8" w:rsidRDefault="006127F8">
      <w:pPr>
        <w:pStyle w:val="BodyText"/>
        <w:spacing w:before="60"/>
      </w:pPr>
    </w:p>
    <w:p w14:paraId="3C69B117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ind w:left="492" w:hanging="387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Validation</w:t>
      </w:r>
    </w:p>
    <w:p w14:paraId="3DBB9108" w14:textId="77777777" w:rsidR="006127F8" w:rsidRDefault="00000000">
      <w:pPr>
        <w:pStyle w:val="BodyText"/>
        <w:spacing w:before="184" w:line="247" w:lineRule="auto"/>
        <w:ind w:left="105" w:right="1098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app.py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validated.</w:t>
      </w:r>
      <w:r>
        <w:rPr>
          <w:spacing w:val="-3"/>
        </w:rPr>
        <w:t xml:space="preserve"> </w:t>
      </w:r>
      <w:r>
        <w:t>The validated data is then sent to the prepared model for the prediction.</w:t>
      </w:r>
    </w:p>
    <w:p w14:paraId="5FB7A9EF" w14:textId="77777777" w:rsidR="006127F8" w:rsidRDefault="006127F8">
      <w:pPr>
        <w:pStyle w:val="BodyText"/>
      </w:pPr>
    </w:p>
    <w:p w14:paraId="23FF2159" w14:textId="77777777" w:rsidR="006127F8" w:rsidRDefault="006127F8">
      <w:pPr>
        <w:pStyle w:val="BodyText"/>
        <w:spacing w:before="53"/>
      </w:pPr>
    </w:p>
    <w:p w14:paraId="0DAF1FEA" w14:textId="77777777" w:rsidR="006127F8" w:rsidRDefault="00000000">
      <w:pPr>
        <w:pStyle w:val="Heading2"/>
        <w:numPr>
          <w:ilvl w:val="1"/>
          <w:numId w:val="2"/>
        </w:numPr>
        <w:tabs>
          <w:tab w:val="left" w:pos="492"/>
        </w:tabs>
        <w:ind w:left="492" w:hanging="387"/>
      </w:pPr>
      <w:r>
        <w:t>Rendering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Results</w:t>
      </w:r>
    </w:p>
    <w:p w14:paraId="1267F98D" w14:textId="77777777" w:rsidR="006127F8" w:rsidRDefault="00000000">
      <w:pPr>
        <w:pStyle w:val="BodyText"/>
        <w:spacing w:before="189"/>
        <w:ind w:left="105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page.</w:t>
      </w:r>
    </w:p>
    <w:p w14:paraId="39DD49C6" w14:textId="77777777" w:rsidR="006127F8" w:rsidRDefault="006127F8">
      <w:pPr>
        <w:pStyle w:val="BodyText"/>
      </w:pPr>
    </w:p>
    <w:p w14:paraId="79640991" w14:textId="77777777" w:rsidR="006127F8" w:rsidRDefault="006127F8">
      <w:pPr>
        <w:pStyle w:val="BodyText"/>
        <w:spacing w:before="111"/>
      </w:pPr>
    </w:p>
    <w:p w14:paraId="0DCFFB50" w14:textId="77777777" w:rsidR="006127F8" w:rsidRDefault="00000000">
      <w:pPr>
        <w:pStyle w:val="Heading2"/>
        <w:numPr>
          <w:ilvl w:val="1"/>
          <w:numId w:val="2"/>
        </w:numPr>
        <w:tabs>
          <w:tab w:val="left" w:pos="621"/>
        </w:tabs>
        <w:ind w:left="621" w:hanging="516"/>
      </w:pPr>
      <w:r>
        <w:rPr>
          <w:spacing w:val="-2"/>
        </w:rPr>
        <w:t>Deployment</w:t>
      </w:r>
    </w:p>
    <w:p w14:paraId="7EE8D472" w14:textId="3144E4EC" w:rsidR="006127F8" w:rsidRDefault="00000000">
      <w:pPr>
        <w:pStyle w:val="BodyText"/>
        <w:spacing w:before="178" w:line="247" w:lineRule="auto"/>
        <w:ind w:left="105" w:right="1098"/>
      </w:pPr>
      <w:r>
        <w:t>The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Heroku.</w:t>
      </w:r>
      <w:r>
        <w:rPr>
          <w:spacing w:val="-5"/>
        </w:rPr>
        <w:t xml:space="preserve"> </w:t>
      </w:r>
    </w:p>
    <w:sectPr w:rsidR="006127F8">
      <w:pgSz w:w="12240" w:h="15840"/>
      <w:pgMar w:top="1340" w:right="5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7187F"/>
    <w:multiLevelType w:val="hybridMultilevel"/>
    <w:tmpl w:val="D7B01CC2"/>
    <w:lvl w:ilvl="0" w:tplc="8B40BBEC">
      <w:numFmt w:val="bullet"/>
      <w:lvlText w:val="●"/>
      <w:lvlJc w:val="left"/>
      <w:pPr>
        <w:ind w:left="105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BD7CE5A2">
      <w:numFmt w:val="bullet"/>
      <w:lvlText w:val="•"/>
      <w:lvlJc w:val="left"/>
      <w:pPr>
        <w:ind w:left="1190" w:hanging="222"/>
      </w:pPr>
      <w:rPr>
        <w:rFonts w:hint="default"/>
        <w:lang w:val="en-US" w:eastAsia="en-US" w:bidi="ar-SA"/>
      </w:rPr>
    </w:lvl>
    <w:lvl w:ilvl="2" w:tplc="0EDA1DAA">
      <w:numFmt w:val="bullet"/>
      <w:lvlText w:val="•"/>
      <w:lvlJc w:val="left"/>
      <w:pPr>
        <w:ind w:left="2280" w:hanging="222"/>
      </w:pPr>
      <w:rPr>
        <w:rFonts w:hint="default"/>
        <w:lang w:val="en-US" w:eastAsia="en-US" w:bidi="ar-SA"/>
      </w:rPr>
    </w:lvl>
    <w:lvl w:ilvl="3" w:tplc="4A84FB1A">
      <w:numFmt w:val="bullet"/>
      <w:lvlText w:val="•"/>
      <w:lvlJc w:val="left"/>
      <w:pPr>
        <w:ind w:left="3370" w:hanging="222"/>
      </w:pPr>
      <w:rPr>
        <w:rFonts w:hint="default"/>
        <w:lang w:val="en-US" w:eastAsia="en-US" w:bidi="ar-SA"/>
      </w:rPr>
    </w:lvl>
    <w:lvl w:ilvl="4" w:tplc="B468832A">
      <w:numFmt w:val="bullet"/>
      <w:lvlText w:val="•"/>
      <w:lvlJc w:val="left"/>
      <w:pPr>
        <w:ind w:left="4460" w:hanging="222"/>
      </w:pPr>
      <w:rPr>
        <w:rFonts w:hint="default"/>
        <w:lang w:val="en-US" w:eastAsia="en-US" w:bidi="ar-SA"/>
      </w:rPr>
    </w:lvl>
    <w:lvl w:ilvl="5" w:tplc="820EDF7E">
      <w:numFmt w:val="bullet"/>
      <w:lvlText w:val="•"/>
      <w:lvlJc w:val="left"/>
      <w:pPr>
        <w:ind w:left="5550" w:hanging="222"/>
      </w:pPr>
      <w:rPr>
        <w:rFonts w:hint="default"/>
        <w:lang w:val="en-US" w:eastAsia="en-US" w:bidi="ar-SA"/>
      </w:rPr>
    </w:lvl>
    <w:lvl w:ilvl="6" w:tplc="7F0A2878">
      <w:numFmt w:val="bullet"/>
      <w:lvlText w:val="•"/>
      <w:lvlJc w:val="left"/>
      <w:pPr>
        <w:ind w:left="6640" w:hanging="222"/>
      </w:pPr>
      <w:rPr>
        <w:rFonts w:hint="default"/>
        <w:lang w:val="en-US" w:eastAsia="en-US" w:bidi="ar-SA"/>
      </w:rPr>
    </w:lvl>
    <w:lvl w:ilvl="7" w:tplc="C9AA1466">
      <w:numFmt w:val="bullet"/>
      <w:lvlText w:val="•"/>
      <w:lvlJc w:val="left"/>
      <w:pPr>
        <w:ind w:left="7730" w:hanging="222"/>
      </w:pPr>
      <w:rPr>
        <w:rFonts w:hint="default"/>
        <w:lang w:val="en-US" w:eastAsia="en-US" w:bidi="ar-SA"/>
      </w:rPr>
    </w:lvl>
    <w:lvl w:ilvl="8" w:tplc="F5569046">
      <w:numFmt w:val="bullet"/>
      <w:lvlText w:val="•"/>
      <w:lvlJc w:val="left"/>
      <w:pPr>
        <w:ind w:left="8820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6C815373"/>
    <w:multiLevelType w:val="multilevel"/>
    <w:tmpl w:val="05BA0C92"/>
    <w:lvl w:ilvl="0">
      <w:start w:val="1"/>
      <w:numFmt w:val="decimal"/>
      <w:lvlText w:val="%1."/>
      <w:lvlJc w:val="left"/>
      <w:pPr>
        <w:ind w:left="1120" w:hanging="3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5" w:hanging="3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05" w:hanging="16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7"/>
        <w:sz w:val="26"/>
        <w:szCs w:val="26"/>
        <w:lang w:val="en-US" w:eastAsia="en-US" w:bidi="ar-SA"/>
      </w:rPr>
    </w:lvl>
    <w:lvl w:ilvl="3">
      <w:numFmt w:val="bullet"/>
      <w:lvlText w:val="○"/>
      <w:lvlJc w:val="left"/>
      <w:pPr>
        <w:ind w:left="1054" w:hanging="23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1160" w:hanging="2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00" w:hanging="2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40" w:hanging="2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0" w:hanging="2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6D01005A"/>
    <w:multiLevelType w:val="multilevel"/>
    <w:tmpl w:val="9C9EEF80"/>
    <w:lvl w:ilvl="0">
      <w:start w:val="1"/>
      <w:numFmt w:val="decimal"/>
      <w:lvlText w:val="%1."/>
      <w:lvlJc w:val="left"/>
      <w:pPr>
        <w:ind w:left="102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8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880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90"/>
      </w:pPr>
      <w:rPr>
        <w:rFonts w:hint="default"/>
        <w:lang w:val="en-US" w:eastAsia="en-US" w:bidi="ar-SA"/>
      </w:rPr>
    </w:lvl>
  </w:abstractNum>
  <w:num w:numId="1" w16cid:durableId="4141246">
    <w:abstractNumId w:val="0"/>
  </w:num>
  <w:num w:numId="2" w16cid:durableId="461925512">
    <w:abstractNumId w:val="1"/>
  </w:num>
  <w:num w:numId="3" w16cid:durableId="43529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F8"/>
    <w:rsid w:val="006127F8"/>
    <w:rsid w:val="009D4CCF"/>
    <w:rsid w:val="00CD0CC6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6EC"/>
  <w15:docId w15:val="{053EDA32-BA58-48C1-BF52-A97B0908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8" w:hanging="338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92" w:hanging="387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2"/>
      <w:ind w:left="477" w:right="607"/>
      <w:jc w:val="center"/>
    </w:pPr>
    <w:rPr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797" w:hanging="3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275/bike%2Bsharing%2B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Bikeshare demand prediction architecture</vt:lpstr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Bikeshare demand prediction architecture</dc:title>
  <dc:creator>ramiur rahaman</dc:creator>
  <cp:lastModifiedBy>ramiur rahaman</cp:lastModifiedBy>
  <cp:revision>2</cp:revision>
  <dcterms:created xsi:type="dcterms:W3CDTF">2024-08-30T17:40:00Z</dcterms:created>
  <dcterms:modified xsi:type="dcterms:W3CDTF">2024-08-30T17:40:00Z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